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E18B4" w:rsidRPr="008E18B4" w:rsidRDefault="008E18B4" w:rsidP="009700B2">
      <w:pPr>
        <w:spacing w:line="276" w:lineRule="auto"/>
        <w:jc w:val="center"/>
        <w:rPr>
          <w:rFonts w:cs="Times New Roman"/>
          <w:b/>
          <w:sz w:val="24"/>
          <w:szCs w:val="24"/>
        </w:rPr>
      </w:pPr>
      <w:r w:rsidRPr="008E18B4">
        <w:rPr>
          <w:rFonts w:cs="Times New Roman"/>
          <w:b/>
          <w:noProof/>
          <w:sz w:val="24"/>
          <w:szCs w:val="24"/>
        </w:rPr>
        <w:drawing>
          <wp:inline distT="0" distB="0" distL="0" distR="0" wp14:anchorId="17135D5B" wp14:editId="5CF12C32">
            <wp:extent cx="1435608" cy="1525334"/>
            <wp:effectExtent l="0" t="0" r="0" b="0"/>
            <wp:docPr id="1" name="Picture 1" descr="D:\TUGAS-TUGAS UNPAK\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TUGAS UNPAK\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608" cy="1525334"/>
                    </a:xfrm>
                    <a:prstGeom prst="rect">
                      <a:avLst/>
                    </a:prstGeom>
                    <a:noFill/>
                    <a:ln>
                      <a:noFill/>
                    </a:ln>
                  </pic:spPr>
                </pic:pic>
              </a:graphicData>
            </a:graphic>
          </wp:inline>
        </w:drawing>
      </w:r>
    </w:p>
    <w:p w:rsidR="008E18B4" w:rsidRPr="008E18B4" w:rsidRDefault="008E18B4" w:rsidP="009700B2">
      <w:pPr>
        <w:spacing w:line="276" w:lineRule="auto"/>
        <w:jc w:val="both"/>
        <w:rPr>
          <w:rFonts w:cs="Times New Roman"/>
          <w:b/>
          <w:sz w:val="24"/>
          <w:szCs w:val="24"/>
        </w:rPr>
      </w:pPr>
    </w:p>
    <w:p w:rsidR="008E18B4" w:rsidRPr="00735097" w:rsidRDefault="008E18B4" w:rsidP="0034358B">
      <w:pPr>
        <w:pStyle w:val="Heading1"/>
        <w:rPr>
          <w:rStyle w:val="BookTitle"/>
          <w:b/>
          <w:spacing w:val="0"/>
          <w:sz w:val="28"/>
          <w:szCs w:val="28"/>
        </w:rPr>
      </w:pPr>
      <w:bookmarkStart w:id="0" w:name="_Toc124089480"/>
      <w:bookmarkStart w:id="1" w:name="_Toc124090984"/>
      <w:bookmarkStart w:id="2" w:name="_Toc124174724"/>
      <w:r w:rsidRPr="00735097">
        <w:rPr>
          <w:rStyle w:val="BookTitle"/>
          <w:b/>
          <w:spacing w:val="0"/>
          <w:sz w:val="28"/>
          <w:szCs w:val="28"/>
        </w:rPr>
        <w:t xml:space="preserve">HUBUNGAN MOTIVASI KERJA DENGAN KINERJA PEGAWAI UPTD PENGELOLAAN PRASARANA PERHUBUNGAN LLAJ WILAYAH I </w:t>
      </w:r>
      <w:bookmarkEnd w:id="0"/>
      <w:bookmarkEnd w:id="1"/>
      <w:bookmarkEnd w:id="2"/>
      <w:r w:rsidR="0080375A" w:rsidRPr="00735097">
        <w:rPr>
          <w:rStyle w:val="BookTitle"/>
          <w:b/>
          <w:spacing w:val="0"/>
          <w:sz w:val="28"/>
          <w:szCs w:val="28"/>
        </w:rPr>
        <w:t>CIBINONG</w:t>
      </w:r>
      <w:r w:rsidR="00803CCF" w:rsidRPr="00735097">
        <w:rPr>
          <w:rStyle w:val="BookTitle"/>
          <w:b/>
          <w:spacing w:val="0"/>
          <w:sz w:val="28"/>
          <w:szCs w:val="28"/>
        </w:rPr>
        <w:t xml:space="preserve">  </w:t>
      </w:r>
      <w:r w:rsidR="0080375A" w:rsidRPr="00735097">
        <w:rPr>
          <w:rStyle w:val="BookTitle"/>
          <w:b/>
          <w:spacing w:val="0"/>
          <w:sz w:val="28"/>
          <w:szCs w:val="28"/>
        </w:rPr>
        <w:t>KABUPATEN BOGOR</w:t>
      </w:r>
    </w:p>
    <w:p w:rsidR="008E18B4" w:rsidRPr="00735097" w:rsidRDefault="008E18B4" w:rsidP="009700B2">
      <w:pPr>
        <w:tabs>
          <w:tab w:val="left" w:pos="2121"/>
        </w:tabs>
        <w:spacing w:before="40" w:line="276" w:lineRule="auto"/>
        <w:jc w:val="center"/>
        <w:rPr>
          <w:rFonts w:cs="Times New Roman"/>
          <w:b/>
          <w:bCs/>
          <w:sz w:val="28"/>
          <w:szCs w:val="28"/>
        </w:rPr>
      </w:pPr>
    </w:p>
    <w:p w:rsidR="008E18B4" w:rsidRPr="008E18B4" w:rsidRDefault="0077644E" w:rsidP="009700B2">
      <w:pPr>
        <w:tabs>
          <w:tab w:val="left" w:pos="2121"/>
        </w:tabs>
        <w:spacing w:before="40" w:line="276" w:lineRule="auto"/>
        <w:jc w:val="center"/>
        <w:rPr>
          <w:rFonts w:cs="Times New Roman"/>
          <w:sz w:val="24"/>
          <w:szCs w:val="24"/>
          <w:lang w:val="id-ID"/>
        </w:rPr>
      </w:pPr>
      <w:r>
        <w:rPr>
          <w:rFonts w:cs="Times New Roman"/>
          <w:bCs/>
          <w:sz w:val="24"/>
          <w:szCs w:val="24"/>
        </w:rPr>
        <w:t>Skripsi</w:t>
      </w:r>
      <w:r w:rsidR="002F20F9">
        <w:rPr>
          <w:rFonts w:cs="Times New Roman"/>
          <w:bCs/>
          <w:sz w:val="24"/>
          <w:szCs w:val="24"/>
        </w:rPr>
        <w:t xml:space="preserve"> </w:t>
      </w:r>
    </w:p>
    <w:p w:rsidR="008E18B4" w:rsidRPr="008E18B4" w:rsidRDefault="008E18B4" w:rsidP="009700B2">
      <w:pPr>
        <w:tabs>
          <w:tab w:val="left" w:pos="6345"/>
        </w:tabs>
        <w:spacing w:before="40" w:line="276" w:lineRule="auto"/>
        <w:jc w:val="both"/>
        <w:rPr>
          <w:rFonts w:cs="Times New Roman"/>
          <w:b/>
          <w:sz w:val="24"/>
          <w:szCs w:val="24"/>
          <w:lang w:val="id-ID"/>
        </w:rPr>
      </w:pPr>
    </w:p>
    <w:p w:rsidR="008E18B4" w:rsidRPr="008E18B4" w:rsidRDefault="008E18B4" w:rsidP="009700B2">
      <w:pPr>
        <w:tabs>
          <w:tab w:val="left" w:pos="2121"/>
        </w:tabs>
        <w:spacing w:before="40" w:line="276" w:lineRule="auto"/>
        <w:jc w:val="both"/>
        <w:rPr>
          <w:rFonts w:cs="Times New Roman"/>
          <w:b/>
          <w:sz w:val="24"/>
          <w:szCs w:val="24"/>
          <w:lang w:val="id-ID"/>
        </w:rPr>
      </w:pPr>
    </w:p>
    <w:p w:rsidR="008E18B4" w:rsidRPr="008E18B4" w:rsidRDefault="008E18B4" w:rsidP="009700B2">
      <w:pPr>
        <w:tabs>
          <w:tab w:val="left" w:pos="2121"/>
        </w:tabs>
        <w:spacing w:before="40" w:line="276" w:lineRule="auto"/>
        <w:jc w:val="center"/>
        <w:rPr>
          <w:rFonts w:cs="Times New Roman"/>
          <w:sz w:val="24"/>
          <w:szCs w:val="24"/>
        </w:rPr>
      </w:pPr>
    </w:p>
    <w:p w:rsidR="008E18B4" w:rsidRPr="008E18B4" w:rsidRDefault="008E18B4" w:rsidP="009700B2">
      <w:pPr>
        <w:tabs>
          <w:tab w:val="left" w:pos="2121"/>
        </w:tabs>
        <w:spacing w:before="40" w:line="276" w:lineRule="auto"/>
        <w:jc w:val="center"/>
        <w:rPr>
          <w:rFonts w:cs="Times New Roman"/>
          <w:sz w:val="24"/>
          <w:szCs w:val="24"/>
        </w:rPr>
      </w:pPr>
      <w:r w:rsidRPr="008E18B4">
        <w:rPr>
          <w:rFonts w:cs="Times New Roman"/>
          <w:sz w:val="24"/>
          <w:szCs w:val="24"/>
        </w:rPr>
        <w:t>Diajukan Oleh :</w:t>
      </w:r>
    </w:p>
    <w:p w:rsidR="008E18B4" w:rsidRPr="008E18B4" w:rsidRDefault="008E18B4" w:rsidP="009700B2">
      <w:pPr>
        <w:tabs>
          <w:tab w:val="left" w:pos="2121"/>
        </w:tabs>
        <w:spacing w:before="40" w:line="276" w:lineRule="auto"/>
        <w:jc w:val="center"/>
        <w:rPr>
          <w:rFonts w:cs="Times New Roman"/>
          <w:sz w:val="24"/>
          <w:szCs w:val="24"/>
        </w:rPr>
      </w:pPr>
      <w:r w:rsidRPr="008E18B4">
        <w:rPr>
          <w:rFonts w:cs="Times New Roman"/>
          <w:sz w:val="24"/>
          <w:szCs w:val="24"/>
        </w:rPr>
        <w:t>Wulan Pu</w:t>
      </w:r>
      <w:r w:rsidR="0054786E">
        <w:rPr>
          <w:rFonts w:cs="Times New Roman"/>
          <w:sz w:val="24"/>
          <w:szCs w:val="24"/>
        </w:rPr>
        <w:t>s</w:t>
      </w:r>
      <w:r w:rsidRPr="008E18B4">
        <w:rPr>
          <w:rFonts w:cs="Times New Roman"/>
          <w:sz w:val="24"/>
          <w:szCs w:val="24"/>
        </w:rPr>
        <w:t>pitasari</w:t>
      </w:r>
    </w:p>
    <w:p w:rsidR="008E18B4" w:rsidRPr="008E18B4" w:rsidRDefault="008E18B4" w:rsidP="009700B2">
      <w:pPr>
        <w:tabs>
          <w:tab w:val="left" w:pos="2121"/>
        </w:tabs>
        <w:spacing w:before="40" w:line="276" w:lineRule="auto"/>
        <w:jc w:val="center"/>
        <w:rPr>
          <w:rFonts w:cs="Times New Roman"/>
          <w:sz w:val="24"/>
          <w:szCs w:val="24"/>
        </w:rPr>
      </w:pPr>
      <w:r w:rsidRPr="008E18B4">
        <w:rPr>
          <w:rFonts w:cs="Times New Roman"/>
          <w:sz w:val="24"/>
          <w:szCs w:val="24"/>
        </w:rPr>
        <w:t>021118053</w:t>
      </w:r>
    </w:p>
    <w:p w:rsidR="008E18B4" w:rsidRPr="008E18B4" w:rsidRDefault="008E18B4" w:rsidP="009700B2">
      <w:pPr>
        <w:tabs>
          <w:tab w:val="left" w:pos="2121"/>
        </w:tabs>
        <w:spacing w:before="40" w:line="276" w:lineRule="auto"/>
        <w:jc w:val="center"/>
        <w:rPr>
          <w:rFonts w:cs="Times New Roman"/>
          <w:sz w:val="24"/>
          <w:szCs w:val="24"/>
        </w:rPr>
      </w:pPr>
    </w:p>
    <w:p w:rsidR="008E18B4" w:rsidRPr="008E18B4" w:rsidRDefault="008E18B4" w:rsidP="009700B2">
      <w:pPr>
        <w:tabs>
          <w:tab w:val="left" w:pos="2121"/>
        </w:tabs>
        <w:spacing w:before="40" w:line="276" w:lineRule="auto"/>
        <w:jc w:val="center"/>
        <w:rPr>
          <w:rFonts w:cs="Times New Roman"/>
          <w:sz w:val="24"/>
          <w:szCs w:val="24"/>
        </w:rPr>
      </w:pPr>
    </w:p>
    <w:p w:rsidR="008E18B4" w:rsidRPr="008E18B4" w:rsidRDefault="008E18B4" w:rsidP="009700B2">
      <w:pPr>
        <w:tabs>
          <w:tab w:val="left" w:pos="2121"/>
        </w:tabs>
        <w:spacing w:before="40" w:line="276" w:lineRule="auto"/>
        <w:rPr>
          <w:rFonts w:cs="Times New Roman"/>
          <w:sz w:val="24"/>
          <w:szCs w:val="24"/>
        </w:rPr>
      </w:pPr>
    </w:p>
    <w:p w:rsidR="008E18B4" w:rsidRPr="008E18B4" w:rsidRDefault="008E18B4" w:rsidP="009700B2">
      <w:pPr>
        <w:tabs>
          <w:tab w:val="left" w:pos="2121"/>
        </w:tabs>
        <w:spacing w:before="40" w:line="276" w:lineRule="auto"/>
        <w:jc w:val="center"/>
        <w:rPr>
          <w:rFonts w:cs="Times New Roman"/>
          <w:sz w:val="24"/>
          <w:szCs w:val="24"/>
        </w:rPr>
      </w:pPr>
    </w:p>
    <w:p w:rsidR="008E18B4" w:rsidRPr="008E18B4" w:rsidRDefault="008E18B4" w:rsidP="009700B2">
      <w:pPr>
        <w:spacing w:line="276" w:lineRule="auto"/>
        <w:jc w:val="center"/>
        <w:rPr>
          <w:rFonts w:cs="Times New Roman"/>
          <w:b/>
          <w:sz w:val="28"/>
          <w:szCs w:val="28"/>
        </w:rPr>
      </w:pPr>
      <w:r w:rsidRPr="008E18B4">
        <w:rPr>
          <w:rFonts w:cs="Times New Roman"/>
          <w:b/>
          <w:sz w:val="28"/>
          <w:szCs w:val="28"/>
        </w:rPr>
        <w:t>FAKULTAS EKONOMI</w:t>
      </w:r>
    </w:p>
    <w:p w:rsidR="008E18B4" w:rsidRPr="008E18B4" w:rsidRDefault="008E18B4" w:rsidP="009700B2">
      <w:pPr>
        <w:spacing w:line="276" w:lineRule="auto"/>
        <w:jc w:val="center"/>
        <w:rPr>
          <w:rFonts w:cs="Times New Roman"/>
          <w:b/>
          <w:sz w:val="28"/>
          <w:szCs w:val="28"/>
        </w:rPr>
      </w:pPr>
      <w:r w:rsidRPr="008E18B4">
        <w:rPr>
          <w:rFonts w:cs="Times New Roman"/>
          <w:b/>
          <w:sz w:val="28"/>
          <w:szCs w:val="28"/>
        </w:rPr>
        <w:t>UNIVERSITAS PAKUAN</w:t>
      </w:r>
    </w:p>
    <w:p w:rsidR="008E18B4" w:rsidRPr="008E18B4" w:rsidRDefault="008E18B4" w:rsidP="009700B2">
      <w:pPr>
        <w:spacing w:line="276" w:lineRule="auto"/>
        <w:jc w:val="center"/>
        <w:rPr>
          <w:rFonts w:cs="Times New Roman"/>
          <w:b/>
          <w:sz w:val="28"/>
          <w:szCs w:val="28"/>
        </w:rPr>
      </w:pPr>
      <w:r w:rsidRPr="008E18B4">
        <w:rPr>
          <w:rFonts w:cs="Times New Roman"/>
          <w:b/>
          <w:sz w:val="28"/>
          <w:szCs w:val="28"/>
        </w:rPr>
        <w:t>BOGOR</w:t>
      </w:r>
    </w:p>
    <w:p w:rsidR="008E18B4" w:rsidRPr="008E18B4" w:rsidRDefault="00370DA6" w:rsidP="009700B2">
      <w:pPr>
        <w:spacing w:line="276" w:lineRule="auto"/>
        <w:jc w:val="center"/>
        <w:rPr>
          <w:rFonts w:cs="Times New Roman"/>
          <w:b/>
          <w:sz w:val="28"/>
          <w:szCs w:val="28"/>
        </w:rPr>
        <w:sectPr w:rsidR="008E18B4" w:rsidRPr="008E18B4" w:rsidSect="008E18B4">
          <w:pgSz w:w="11907" w:h="16839" w:code="9"/>
          <w:pgMar w:top="1699" w:right="1411" w:bottom="1699" w:left="2261" w:header="720" w:footer="720" w:gutter="0"/>
          <w:cols w:space="720"/>
          <w:docGrid w:linePitch="360"/>
        </w:sectPr>
      </w:pPr>
      <w:r>
        <w:rPr>
          <w:rFonts w:cs="Times New Roman"/>
          <w:b/>
          <w:sz w:val="28"/>
          <w:szCs w:val="28"/>
        </w:rPr>
        <w:t>2023</w:t>
      </w:r>
    </w:p>
    <w:p w:rsidR="00901777" w:rsidRPr="00FF3855" w:rsidRDefault="00901777" w:rsidP="00FF3855">
      <w:pPr>
        <w:spacing w:line="276" w:lineRule="auto"/>
        <w:jc w:val="center"/>
        <w:rPr>
          <w:rFonts w:cs="Times New Roman"/>
          <w:b/>
          <w:sz w:val="24"/>
          <w:szCs w:val="24"/>
        </w:rPr>
      </w:pPr>
      <w:r>
        <w:rPr>
          <w:noProof/>
          <w:sz w:val="20"/>
        </w:rPr>
        <w:lastRenderedPageBreak/>
        <w:drawing>
          <wp:inline distT="0" distB="0" distL="0" distR="0" wp14:anchorId="30D501F4" wp14:editId="76B8C72D">
            <wp:extent cx="1336464" cy="1320165"/>
            <wp:effectExtent l="0" t="0" r="0" b="0"/>
            <wp:docPr id="329" name="image1.jpeg"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336464" cy="1320165"/>
                    </a:xfrm>
                    <a:prstGeom prst="rect">
                      <a:avLst/>
                    </a:prstGeom>
                  </pic:spPr>
                </pic:pic>
              </a:graphicData>
            </a:graphic>
          </wp:inline>
        </w:drawing>
      </w:r>
    </w:p>
    <w:p w:rsidR="00630E50" w:rsidRPr="008E18B4" w:rsidRDefault="00630E50" w:rsidP="001C6BB1">
      <w:pPr>
        <w:tabs>
          <w:tab w:val="left" w:pos="2121"/>
        </w:tabs>
        <w:spacing w:before="40" w:line="276" w:lineRule="auto"/>
        <w:jc w:val="center"/>
        <w:rPr>
          <w:rFonts w:cs="Times New Roman"/>
          <w:b/>
          <w:bCs/>
          <w:sz w:val="28"/>
          <w:szCs w:val="28"/>
        </w:rPr>
      </w:pPr>
      <w:r w:rsidRPr="008E18B4">
        <w:rPr>
          <w:rFonts w:cs="Times New Roman"/>
          <w:b/>
          <w:sz w:val="28"/>
          <w:szCs w:val="28"/>
        </w:rPr>
        <w:t xml:space="preserve">HUBUNGAN MOTIVASI KERJA DENGAN KINERJA </w:t>
      </w:r>
      <w:r w:rsidRPr="008E18B4">
        <w:rPr>
          <w:rFonts w:cs="Times New Roman"/>
          <w:b/>
          <w:sz w:val="28"/>
          <w:szCs w:val="28"/>
          <w:lang w:val="id-ID"/>
        </w:rPr>
        <w:t xml:space="preserve">PEGAWAI </w:t>
      </w:r>
      <w:r w:rsidRPr="008E18B4">
        <w:rPr>
          <w:rFonts w:cs="Times New Roman"/>
          <w:b/>
          <w:bCs/>
          <w:sz w:val="28"/>
          <w:szCs w:val="28"/>
        </w:rPr>
        <w:t xml:space="preserve">UPTD PENGELOLAAN PRASARANA PERHUBUNGAN LLAJ WILAYAH I </w:t>
      </w:r>
      <w:r w:rsidR="001C6BB1">
        <w:rPr>
          <w:rFonts w:cs="Times New Roman"/>
          <w:b/>
          <w:bCs/>
          <w:sz w:val="28"/>
          <w:szCs w:val="28"/>
        </w:rPr>
        <w:t>CIBINONG KABUPATEN BOGOR</w:t>
      </w:r>
    </w:p>
    <w:p w:rsidR="00901777" w:rsidRDefault="00901777" w:rsidP="009700B2">
      <w:pPr>
        <w:spacing w:line="276" w:lineRule="auto"/>
        <w:jc w:val="center"/>
        <w:rPr>
          <w:rFonts w:cs="Times New Roman"/>
          <w:b/>
          <w:bCs/>
          <w:sz w:val="24"/>
          <w:szCs w:val="24"/>
        </w:rPr>
      </w:pPr>
    </w:p>
    <w:p w:rsidR="00901777" w:rsidRDefault="00901777" w:rsidP="009700B2">
      <w:pPr>
        <w:spacing w:line="276" w:lineRule="auto"/>
        <w:rPr>
          <w:rFonts w:cs="Times New Roman"/>
          <w:b/>
          <w:bCs/>
          <w:sz w:val="24"/>
          <w:szCs w:val="24"/>
        </w:rPr>
      </w:pPr>
    </w:p>
    <w:p w:rsidR="00901777" w:rsidRDefault="00901777" w:rsidP="009700B2">
      <w:pPr>
        <w:spacing w:line="276" w:lineRule="auto"/>
        <w:jc w:val="center"/>
        <w:rPr>
          <w:rFonts w:cs="Times New Roman"/>
          <w:b/>
          <w:bCs/>
          <w:sz w:val="24"/>
          <w:szCs w:val="24"/>
        </w:rPr>
      </w:pPr>
    </w:p>
    <w:p w:rsidR="00901777" w:rsidRPr="0087237E" w:rsidRDefault="00901777" w:rsidP="009700B2">
      <w:pPr>
        <w:spacing w:line="276" w:lineRule="auto"/>
        <w:jc w:val="center"/>
        <w:rPr>
          <w:rFonts w:cs="Times New Roman"/>
          <w:sz w:val="24"/>
          <w:szCs w:val="24"/>
        </w:rPr>
      </w:pPr>
      <w:r>
        <w:rPr>
          <w:rFonts w:cs="Times New Roman"/>
          <w:sz w:val="24"/>
          <w:szCs w:val="24"/>
        </w:rPr>
        <w:t>Skripsi</w:t>
      </w:r>
    </w:p>
    <w:p w:rsidR="00901777" w:rsidRDefault="00901777" w:rsidP="009700B2">
      <w:pPr>
        <w:spacing w:line="276" w:lineRule="auto"/>
        <w:rPr>
          <w:rFonts w:cs="Times New Roman"/>
          <w:b/>
          <w:bCs/>
          <w:sz w:val="24"/>
          <w:szCs w:val="24"/>
        </w:rPr>
      </w:pPr>
    </w:p>
    <w:p w:rsidR="00901777" w:rsidRDefault="00901777" w:rsidP="009700B2">
      <w:pPr>
        <w:spacing w:line="276" w:lineRule="auto"/>
        <w:jc w:val="center"/>
        <w:rPr>
          <w:rFonts w:cs="Times New Roman"/>
          <w:b/>
          <w:bCs/>
          <w:sz w:val="24"/>
          <w:szCs w:val="24"/>
        </w:rPr>
      </w:pPr>
    </w:p>
    <w:p w:rsidR="00901777" w:rsidRDefault="00901777" w:rsidP="009700B2">
      <w:pPr>
        <w:spacing w:line="276" w:lineRule="auto"/>
        <w:jc w:val="center"/>
        <w:rPr>
          <w:rFonts w:cs="Times New Roman"/>
          <w:bCs/>
          <w:sz w:val="24"/>
          <w:szCs w:val="24"/>
        </w:rPr>
      </w:pPr>
      <w:r w:rsidRPr="002C1F1F">
        <w:rPr>
          <w:rFonts w:cs="Times New Roman"/>
          <w:bCs/>
          <w:sz w:val="24"/>
          <w:szCs w:val="24"/>
        </w:rPr>
        <w:t>Diajukan sebagai salah satu syarat dalam mencapai gelar Sa</w:t>
      </w:r>
      <w:r>
        <w:rPr>
          <w:rFonts w:cs="Times New Roman"/>
          <w:bCs/>
          <w:sz w:val="24"/>
          <w:szCs w:val="24"/>
        </w:rPr>
        <w:t>r</w:t>
      </w:r>
      <w:r w:rsidRPr="002C1F1F">
        <w:rPr>
          <w:rFonts w:cs="Times New Roman"/>
          <w:bCs/>
          <w:sz w:val="24"/>
          <w:szCs w:val="24"/>
        </w:rPr>
        <w:t>jana Manajemen Program Studi Manajemen pada Fakultas Ekonomi dan Bisnis Universitas Pakuan</w:t>
      </w:r>
      <w:r>
        <w:rPr>
          <w:rFonts w:cs="Times New Roman"/>
          <w:bCs/>
          <w:sz w:val="24"/>
          <w:szCs w:val="24"/>
        </w:rPr>
        <w:t xml:space="preserve"> Bogor </w:t>
      </w:r>
    </w:p>
    <w:p w:rsidR="00901777" w:rsidRDefault="00901777" w:rsidP="009700B2">
      <w:pPr>
        <w:spacing w:line="276" w:lineRule="auto"/>
        <w:rPr>
          <w:rFonts w:cs="Times New Roman"/>
          <w:bCs/>
          <w:sz w:val="24"/>
          <w:szCs w:val="24"/>
        </w:rPr>
      </w:pPr>
    </w:p>
    <w:p w:rsidR="00901777" w:rsidRDefault="00901777" w:rsidP="009700B2">
      <w:pPr>
        <w:spacing w:line="276" w:lineRule="auto"/>
        <w:rPr>
          <w:rFonts w:cs="Times New Roman"/>
          <w:bCs/>
          <w:sz w:val="24"/>
          <w:szCs w:val="24"/>
        </w:rPr>
      </w:pPr>
    </w:p>
    <w:p w:rsidR="00901777" w:rsidRDefault="00901777" w:rsidP="009700B2">
      <w:pPr>
        <w:spacing w:line="276" w:lineRule="auto"/>
        <w:rPr>
          <w:rFonts w:cs="Times New Roman"/>
          <w:bCs/>
          <w:sz w:val="24"/>
          <w:szCs w:val="24"/>
        </w:rPr>
      </w:pPr>
    </w:p>
    <w:p w:rsidR="00901777" w:rsidRDefault="00901777" w:rsidP="009700B2">
      <w:pPr>
        <w:spacing w:line="276" w:lineRule="auto"/>
        <w:jc w:val="center"/>
        <w:rPr>
          <w:rFonts w:cs="Times New Roman"/>
          <w:bCs/>
          <w:sz w:val="24"/>
          <w:szCs w:val="24"/>
        </w:rPr>
      </w:pPr>
      <w:r>
        <w:rPr>
          <w:rFonts w:cs="Times New Roman"/>
          <w:bCs/>
          <w:sz w:val="24"/>
          <w:szCs w:val="24"/>
        </w:rPr>
        <w:t>Mengetahui,</w:t>
      </w:r>
    </w:p>
    <w:p w:rsidR="00901777" w:rsidRDefault="004E6721" w:rsidP="009700B2">
      <w:pPr>
        <w:spacing w:line="276" w:lineRule="auto"/>
        <w:rPr>
          <w:rFonts w:cs="Times New Roman"/>
          <w:bCs/>
          <w:sz w:val="24"/>
          <w:szCs w:val="24"/>
        </w:rPr>
      </w:pPr>
      <w:r>
        <w:rPr>
          <w:rFonts w:cs="Times New Roman"/>
          <w:bCs/>
          <w:noProof/>
          <w:sz w:val="24"/>
          <w:szCs w:val="24"/>
        </w:rPr>
        <mc:AlternateContent>
          <mc:Choice Requires="wpg">
            <w:drawing>
              <wp:anchor distT="0" distB="0" distL="114300" distR="114300" simplePos="0" relativeHeight="251823104" behindDoc="1" locked="0" layoutInCell="1" allowOverlap="1">
                <wp:simplePos x="0" y="0"/>
                <wp:positionH relativeFrom="column">
                  <wp:posOffset>2690647</wp:posOffset>
                </wp:positionH>
                <wp:positionV relativeFrom="page">
                  <wp:posOffset>7423785</wp:posOffset>
                </wp:positionV>
                <wp:extent cx="2677795" cy="1945005"/>
                <wp:effectExtent l="0" t="0" r="0" b="0"/>
                <wp:wrapNone/>
                <wp:docPr id="349" name="Group 349"/>
                <wp:cNvGraphicFramePr/>
                <a:graphic xmlns:a="http://schemas.openxmlformats.org/drawingml/2006/main">
                  <a:graphicData uri="http://schemas.microsoft.com/office/word/2010/wordprocessingGroup">
                    <wpg:wgp>
                      <wpg:cNvGrpSpPr/>
                      <wpg:grpSpPr>
                        <a:xfrm>
                          <a:off x="0" y="0"/>
                          <a:ext cx="2677795" cy="1945005"/>
                          <a:chOff x="0" y="0"/>
                          <a:chExt cx="2678325" cy="1945261"/>
                        </a:xfrm>
                      </wpg:grpSpPr>
                      <pic:pic xmlns:pic="http://schemas.openxmlformats.org/drawingml/2006/picture">
                        <pic:nvPicPr>
                          <pic:cNvPr id="18" name="Picture 18"/>
                          <pic:cNvPicPr>
                            <a:picLocks noChangeAspect="1"/>
                          </pic:cNvPicPr>
                        </pic:nvPicPr>
                        <pic:blipFill rotWithShape="1">
                          <a:blip r:embed="rId10" cstate="print">
                            <a:extLst>
                              <a:ext uri="{28A0092B-C50C-407E-A947-70E740481C1C}">
                                <a14:useLocalDpi xmlns:a14="http://schemas.microsoft.com/office/drawing/2010/main" val="0"/>
                              </a:ext>
                            </a:extLst>
                          </a:blip>
                          <a:srcRect b="19662"/>
                          <a:stretch/>
                        </pic:blipFill>
                        <pic:spPr bwMode="auto">
                          <a:xfrm>
                            <a:off x="0" y="0"/>
                            <a:ext cx="2676525"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1" cstate="print">
                            <a:extLst>
                              <a:ext uri="{28A0092B-C50C-407E-A947-70E740481C1C}">
                                <a14:useLocalDpi xmlns:a14="http://schemas.microsoft.com/office/drawing/2010/main" val="0"/>
                              </a:ext>
                            </a:extLst>
                          </a:blip>
                          <a:srcRect b="32496"/>
                          <a:stretch/>
                        </pic:blipFill>
                        <pic:spPr bwMode="auto">
                          <a:xfrm>
                            <a:off x="300250" y="1091821"/>
                            <a:ext cx="2378075" cy="8534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2868043" id="Group 349" o:spid="_x0000_s1026" style="position:absolute;margin-left:211.85pt;margin-top:584.55pt;width:210.85pt;height:153.15pt;z-index:-251493376;mso-position-vertical-relative:page" coordsize="26783,19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26765;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QIk/GAAAA2wAAAA8AAABkcnMvZG93bnJldi54bWxEj9FqwkAQRd+F/sMyBV9K3VRQNHWVIlUE&#10;KajtBwzZMQlmZ9PsJsZ+fedB8G2Ge+feM4tV7yrVURNKzwbeRgko4szbknMDP9+b1xmoEJEtVp7J&#10;wI0CrJZPgwWm1l/5SN0p5kpCOKRooIixTrUOWUEOw8jXxKKdfeMwytrk2jZ4lXBX6XGSTLXDkqWh&#10;wJrWBWWXU+sMzF9+z/v8sJ1uW667r8n6s/2bX4wZPvcf76Ai9fFhvl/vrOALrPwiA+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AiT8YAAADbAAAADwAAAAAAAAAAAAAA&#10;AACfAgAAZHJzL2Rvd25yZXYueG1sUEsFBgAAAAAEAAQA9wAAAJIDAAAAAA==&#10;">
                  <v:imagedata r:id="rId12" o:title="" cropbottom="12886f"/>
                  <v:path arrowok="t"/>
                </v:shape>
                <v:shape id="Picture 2" o:spid="_x0000_s1028" type="#_x0000_t75" style="position:absolute;left:3002;top:10918;width:23781;height: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IsOLDAAAA2gAAAA8AAABkcnMvZG93bnJldi54bWxEj91qAjEUhO8LvkM4gnc1q7Yiq1FEKthS&#10;EH8e4JAcd5fdnKxJ6m7fvikUejnMzDfMatPbRjzIh8qxgsk4A0Gsnam4UHC97J8XIEJENtg4JgXf&#10;FGCzHjytMDeu4xM9zrEQCcIhRwVljG0uZdAlWQxj1xIn7+a8xZikL6Tx2CW4beQ0y+bSYsVpocSW&#10;diXp+vxlFdR0/9S1nln/caS3yf19m728dkqNhv12CSJSH//Df+2DUTCF3yvpBs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iw4sMAAADaAAAADwAAAAAAAAAAAAAAAACf&#10;AgAAZHJzL2Rvd25yZXYueG1sUEsFBgAAAAAEAAQA9wAAAI8DAAAAAA==&#10;">
                  <v:imagedata r:id="rId13" o:title="" cropbottom="21297f"/>
                  <v:path arrowok="t"/>
                </v:shape>
                <w10:wrap anchory="page"/>
              </v:group>
            </w:pict>
          </mc:Fallback>
        </mc:AlternateContent>
      </w:r>
    </w:p>
    <w:p w:rsidR="00901777" w:rsidRDefault="00901777" w:rsidP="009700B2">
      <w:pPr>
        <w:spacing w:line="276" w:lineRule="auto"/>
        <w:rPr>
          <w:rFonts w:cs="Times New Roman"/>
          <w:bCs/>
          <w:sz w:val="24"/>
          <w:szCs w:val="24"/>
        </w:rPr>
      </w:pPr>
    </w:p>
    <w:p w:rsidR="00901777" w:rsidRPr="002C1F1F" w:rsidRDefault="00901777" w:rsidP="009700B2">
      <w:pPr>
        <w:spacing w:after="120" w:line="276" w:lineRule="auto"/>
        <w:ind w:left="2880" w:hanging="2880"/>
        <w:rPr>
          <w:rFonts w:cs="Times New Roman"/>
          <w:bCs/>
          <w:sz w:val="24"/>
          <w:szCs w:val="24"/>
        </w:rPr>
      </w:pPr>
      <w:r>
        <w:rPr>
          <w:rFonts w:cs="Times New Roman"/>
          <w:bCs/>
          <w:sz w:val="24"/>
          <w:szCs w:val="24"/>
        </w:rPr>
        <w:t>Dekan Fakultas Ekonomi dan Bisnis</w:t>
      </w:r>
    </w:p>
    <w:p w:rsidR="00901777" w:rsidRPr="00B73B64" w:rsidRDefault="00901777" w:rsidP="009700B2">
      <w:pPr>
        <w:spacing w:after="120" w:line="276" w:lineRule="auto"/>
        <w:jc w:val="both"/>
        <w:rPr>
          <w:rFonts w:cs="Times New Roman"/>
          <w:sz w:val="24"/>
          <w:szCs w:val="24"/>
        </w:rPr>
      </w:pPr>
      <w:r>
        <w:rPr>
          <w:rFonts w:cs="Times New Roman"/>
          <w:bCs/>
          <w:noProof/>
          <w:sz w:val="24"/>
          <w:szCs w:val="24"/>
        </w:rPr>
        <mc:AlternateContent>
          <mc:Choice Requires="wps">
            <w:drawing>
              <wp:anchor distT="0" distB="0" distL="114300" distR="114300" simplePos="0" relativeHeight="251769856" behindDoc="0" locked="0" layoutInCell="1" allowOverlap="1" wp14:anchorId="1A1D2DF8" wp14:editId="6C792FD3">
                <wp:simplePos x="0" y="0"/>
                <wp:positionH relativeFrom="margin">
                  <wp:posOffset>3202158</wp:posOffset>
                </wp:positionH>
                <wp:positionV relativeFrom="paragraph">
                  <wp:posOffset>178191</wp:posOffset>
                </wp:positionV>
                <wp:extent cx="1969477" cy="0"/>
                <wp:effectExtent l="0" t="0" r="0" b="0"/>
                <wp:wrapNone/>
                <wp:docPr id="328" name="Straight Connector 328"/>
                <wp:cNvGraphicFramePr/>
                <a:graphic xmlns:a="http://schemas.openxmlformats.org/drawingml/2006/main">
                  <a:graphicData uri="http://schemas.microsoft.com/office/word/2010/wordprocessingShape">
                    <wps:wsp>
                      <wps:cNvCnPr/>
                      <wps:spPr>
                        <a:xfrm>
                          <a:off x="0" y="0"/>
                          <a:ext cx="19694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3C031" id="Straight Connector 328" o:spid="_x0000_s1026" style="position:absolute;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2.15pt,14.05pt" to="407.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" strokecolor="black [3200]" strokeweight=".5pt">
                <v:stroke joinstyle="miter"/>
                <w10:wrap anchorx="margin"/>
              </v:line>
            </w:pict>
          </mc:Fallback>
        </mc:AlternateContent>
      </w:r>
      <w:r w:rsidRPr="00B73B64">
        <w:rPr>
          <w:rFonts w:cs="Times New Roman"/>
          <w:bCs/>
          <w:sz w:val="24"/>
          <w:szCs w:val="24"/>
        </w:rPr>
        <w:t>(</w:t>
      </w:r>
      <w:r>
        <w:rPr>
          <w:rFonts w:cs="Times New Roman"/>
          <w:sz w:val="24"/>
          <w:szCs w:val="24"/>
        </w:rPr>
        <w:t>Dr. Hendro Sasongko, Ak., MM., CA</w:t>
      </w:r>
      <w:r w:rsidRPr="00B73B64">
        <w:rPr>
          <w:rFonts w:cs="Times New Roman"/>
          <w:sz w:val="24"/>
          <w:szCs w:val="24"/>
        </w:rPr>
        <w:t>)</w:t>
      </w:r>
      <w:r>
        <w:rPr>
          <w:rFonts w:cs="Times New Roman"/>
          <w:sz w:val="24"/>
          <w:szCs w:val="24"/>
        </w:rPr>
        <w:tab/>
      </w:r>
      <w:r>
        <w:rPr>
          <w:rFonts w:cs="Times New Roman"/>
          <w:sz w:val="24"/>
          <w:szCs w:val="24"/>
        </w:rPr>
        <w:tab/>
      </w:r>
    </w:p>
    <w:p w:rsidR="00901777" w:rsidRDefault="00901777" w:rsidP="009700B2">
      <w:pPr>
        <w:tabs>
          <w:tab w:val="left" w:pos="6466"/>
        </w:tabs>
        <w:spacing w:after="120" w:line="276" w:lineRule="auto"/>
        <w:ind w:left="2880" w:hanging="2880"/>
        <w:rPr>
          <w:rFonts w:cs="Times New Roman"/>
          <w:bCs/>
          <w:noProof/>
          <w:sz w:val="24"/>
          <w:szCs w:val="24"/>
        </w:rPr>
      </w:pPr>
    </w:p>
    <w:p w:rsidR="00901777" w:rsidRPr="002C1F1F" w:rsidRDefault="00901777" w:rsidP="009700B2">
      <w:pPr>
        <w:tabs>
          <w:tab w:val="left" w:pos="6466"/>
        </w:tabs>
        <w:spacing w:after="120" w:line="276" w:lineRule="auto"/>
        <w:ind w:left="2880" w:hanging="2880"/>
        <w:rPr>
          <w:rFonts w:cs="Times New Roman"/>
          <w:sz w:val="24"/>
          <w:szCs w:val="24"/>
        </w:rPr>
      </w:pPr>
      <w:r>
        <w:rPr>
          <w:rFonts w:cs="Times New Roman"/>
          <w:sz w:val="24"/>
          <w:szCs w:val="24"/>
        </w:rPr>
        <w:t>Ketua Program Studi Manajemen</w:t>
      </w:r>
    </w:p>
    <w:p w:rsidR="00901777" w:rsidRPr="00901777" w:rsidRDefault="00901777" w:rsidP="009700B2">
      <w:pPr>
        <w:spacing w:line="276" w:lineRule="auto"/>
        <w:rPr>
          <w:rFonts w:cs="Times New Roman"/>
          <w:bCs/>
          <w:sz w:val="24"/>
          <w:szCs w:val="24"/>
        </w:rPr>
      </w:pPr>
      <w:r>
        <w:rPr>
          <w:rFonts w:cs="Times New Roman"/>
          <w:noProof/>
          <w:sz w:val="24"/>
          <w:szCs w:val="24"/>
        </w:rPr>
        <mc:AlternateContent>
          <mc:Choice Requires="wps">
            <w:drawing>
              <wp:anchor distT="0" distB="0" distL="114300" distR="114300" simplePos="0" relativeHeight="251770880" behindDoc="0" locked="0" layoutInCell="1" allowOverlap="1" wp14:anchorId="2A5AFC9F" wp14:editId="7F9A23B8">
                <wp:simplePos x="0" y="0"/>
                <wp:positionH relativeFrom="margin">
                  <wp:posOffset>3200400</wp:posOffset>
                </wp:positionH>
                <wp:positionV relativeFrom="paragraph">
                  <wp:posOffset>118745</wp:posOffset>
                </wp:positionV>
                <wp:extent cx="1987062" cy="8792"/>
                <wp:effectExtent l="0" t="0" r="32385" b="29845"/>
                <wp:wrapNone/>
                <wp:docPr id="23" name="Straight Connector 23"/>
                <wp:cNvGraphicFramePr/>
                <a:graphic xmlns:a="http://schemas.openxmlformats.org/drawingml/2006/main">
                  <a:graphicData uri="http://schemas.microsoft.com/office/word/2010/wordprocessingShape">
                    <wps:wsp>
                      <wps:cNvCnPr/>
                      <wps:spPr>
                        <a:xfrm>
                          <a:off x="0" y="0"/>
                          <a:ext cx="1987062" cy="87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7444B" id="Straight Connector 23" o:spid="_x0000_s1026" style="position:absolute;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2pt,9.35pt" to="408.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" strokecolor="black [3200]" strokeweight=".5pt">
                <v:stroke joinstyle="miter"/>
                <w10:wrap anchorx="margin"/>
              </v:line>
            </w:pict>
          </mc:Fallback>
        </mc:AlternateContent>
      </w:r>
      <w:r w:rsidRPr="00B73B64">
        <w:rPr>
          <w:rFonts w:cs="Times New Roman"/>
          <w:sz w:val="24"/>
          <w:szCs w:val="24"/>
        </w:rPr>
        <w:t>(</w:t>
      </w:r>
      <w:r>
        <w:rPr>
          <w:rFonts w:cs="Times New Roman"/>
          <w:bCs/>
          <w:sz w:val="24"/>
          <w:szCs w:val="24"/>
        </w:rPr>
        <w:t>Prof. Dr. Yohanes Indrayono, Ak., MM., CA</w:t>
      </w:r>
      <w:r w:rsidRPr="00B73B64">
        <w:rPr>
          <w:rFonts w:cs="Times New Roman"/>
          <w:sz w:val="24"/>
          <w:szCs w:val="24"/>
        </w:rPr>
        <w:t>)</w:t>
      </w:r>
      <w:r>
        <w:rPr>
          <w:rFonts w:cs="Times New Roman"/>
          <w:sz w:val="24"/>
          <w:szCs w:val="24"/>
        </w:rPr>
        <w:tab/>
      </w:r>
    </w:p>
    <w:p w:rsidR="00FF3855" w:rsidRDefault="00FF3855" w:rsidP="00160E45">
      <w:pPr>
        <w:spacing w:line="276" w:lineRule="auto"/>
        <w:jc w:val="center"/>
        <w:rPr>
          <w:rFonts w:cs="Times New Roman"/>
          <w:b/>
          <w:bCs/>
          <w:sz w:val="28"/>
          <w:szCs w:val="28"/>
        </w:rPr>
      </w:pPr>
    </w:p>
    <w:p w:rsidR="00901777" w:rsidRPr="0080375A" w:rsidRDefault="00FF3855" w:rsidP="0080375A">
      <w:pPr>
        <w:spacing w:line="276" w:lineRule="auto"/>
        <w:jc w:val="center"/>
        <w:rPr>
          <w:rFonts w:cs="Times New Roman"/>
          <w:b/>
          <w:bCs/>
          <w:sz w:val="28"/>
          <w:szCs w:val="28"/>
        </w:rPr>
      </w:pPr>
      <w:r>
        <w:rPr>
          <w:rFonts w:cs="Times New Roman"/>
          <w:b/>
          <w:bCs/>
          <w:sz w:val="28"/>
          <w:szCs w:val="28"/>
        </w:rPr>
        <w:lastRenderedPageBreak/>
        <w:t>HUBUNGAN</w:t>
      </w:r>
      <w:r w:rsidR="00901777" w:rsidRPr="00BF37FD">
        <w:rPr>
          <w:rFonts w:cs="Times New Roman"/>
          <w:b/>
          <w:bCs/>
          <w:sz w:val="28"/>
          <w:szCs w:val="28"/>
        </w:rPr>
        <w:t xml:space="preserve"> </w:t>
      </w:r>
      <w:r w:rsidR="00901777">
        <w:rPr>
          <w:rFonts w:cs="Times New Roman"/>
          <w:b/>
          <w:bCs/>
          <w:sz w:val="28"/>
          <w:szCs w:val="28"/>
        </w:rPr>
        <w:t xml:space="preserve">MOTIVASI </w:t>
      </w:r>
      <w:r>
        <w:rPr>
          <w:rFonts w:cs="Times New Roman"/>
          <w:b/>
          <w:bCs/>
          <w:sz w:val="28"/>
          <w:szCs w:val="28"/>
        </w:rPr>
        <w:t xml:space="preserve">KERJA DENGAN KINERJA </w:t>
      </w:r>
      <w:r w:rsidR="00901777" w:rsidRPr="00BF37FD">
        <w:rPr>
          <w:rFonts w:cs="Times New Roman"/>
          <w:b/>
          <w:bCs/>
          <w:sz w:val="28"/>
          <w:szCs w:val="28"/>
        </w:rPr>
        <w:t>PEGAWAI UPTD PENGELOLAAN PRASARANA PERHUBUNGAN LLAJ WILAYAH I</w:t>
      </w:r>
      <w:r w:rsidR="00901777">
        <w:rPr>
          <w:rFonts w:cs="Times New Roman"/>
          <w:b/>
          <w:bCs/>
          <w:sz w:val="28"/>
          <w:szCs w:val="28"/>
        </w:rPr>
        <w:t xml:space="preserve"> </w:t>
      </w:r>
      <w:r w:rsidR="0080375A">
        <w:rPr>
          <w:rFonts w:cs="Times New Roman"/>
          <w:b/>
          <w:bCs/>
          <w:sz w:val="28"/>
          <w:szCs w:val="28"/>
        </w:rPr>
        <w:t>CIBINONG KABUPATEN BOGOR</w:t>
      </w:r>
    </w:p>
    <w:p w:rsidR="00901777" w:rsidRDefault="00901777" w:rsidP="009700B2">
      <w:pPr>
        <w:spacing w:line="276" w:lineRule="auto"/>
        <w:jc w:val="center"/>
        <w:rPr>
          <w:rFonts w:cs="Times New Roman"/>
          <w:b/>
          <w:bCs/>
          <w:sz w:val="24"/>
          <w:szCs w:val="24"/>
        </w:rPr>
      </w:pPr>
    </w:p>
    <w:p w:rsidR="00901777" w:rsidRDefault="00901777" w:rsidP="009700B2">
      <w:pPr>
        <w:spacing w:line="276" w:lineRule="auto"/>
        <w:jc w:val="center"/>
        <w:rPr>
          <w:rFonts w:cs="Times New Roman"/>
          <w:b/>
          <w:bCs/>
          <w:sz w:val="24"/>
          <w:szCs w:val="24"/>
        </w:rPr>
      </w:pPr>
    </w:p>
    <w:p w:rsidR="00901777" w:rsidRPr="00901777" w:rsidRDefault="00901777" w:rsidP="009700B2">
      <w:pPr>
        <w:spacing w:line="276" w:lineRule="auto"/>
        <w:jc w:val="center"/>
        <w:rPr>
          <w:rFonts w:cs="Times New Roman"/>
          <w:sz w:val="24"/>
          <w:szCs w:val="24"/>
        </w:rPr>
      </w:pPr>
      <w:r>
        <w:rPr>
          <w:rFonts w:cs="Times New Roman"/>
          <w:sz w:val="24"/>
          <w:szCs w:val="24"/>
        </w:rPr>
        <w:t>Skripsi</w:t>
      </w:r>
    </w:p>
    <w:p w:rsidR="00901777" w:rsidRDefault="00901777" w:rsidP="009700B2">
      <w:pPr>
        <w:autoSpaceDE w:val="0"/>
        <w:autoSpaceDN w:val="0"/>
        <w:adjustRightInd w:val="0"/>
        <w:spacing w:line="276" w:lineRule="auto"/>
        <w:jc w:val="center"/>
        <w:rPr>
          <w:rFonts w:cs="Times New Roman"/>
          <w:b/>
          <w:bCs/>
          <w:color w:val="000000"/>
          <w:sz w:val="24"/>
          <w:szCs w:val="24"/>
        </w:rPr>
      </w:pPr>
    </w:p>
    <w:p w:rsidR="00901777" w:rsidRDefault="00901777" w:rsidP="00945187">
      <w:pPr>
        <w:autoSpaceDE w:val="0"/>
        <w:autoSpaceDN w:val="0"/>
        <w:adjustRightInd w:val="0"/>
        <w:spacing w:line="276" w:lineRule="auto"/>
        <w:rPr>
          <w:rFonts w:cs="Times New Roman"/>
          <w:b/>
          <w:bCs/>
          <w:color w:val="000000"/>
          <w:sz w:val="24"/>
          <w:szCs w:val="24"/>
        </w:rPr>
      </w:pPr>
    </w:p>
    <w:p w:rsidR="00901777" w:rsidRPr="008E5ABF" w:rsidRDefault="00901777" w:rsidP="009700B2">
      <w:pPr>
        <w:autoSpaceDE w:val="0"/>
        <w:autoSpaceDN w:val="0"/>
        <w:adjustRightInd w:val="0"/>
        <w:spacing w:line="276" w:lineRule="auto"/>
        <w:jc w:val="center"/>
        <w:rPr>
          <w:rFonts w:cs="Times New Roman"/>
          <w:bCs/>
          <w:color w:val="000000"/>
          <w:sz w:val="24"/>
          <w:szCs w:val="24"/>
        </w:rPr>
      </w:pPr>
      <w:r w:rsidRPr="008E5ABF">
        <w:rPr>
          <w:rFonts w:cs="Times New Roman"/>
          <w:bCs/>
          <w:color w:val="000000"/>
          <w:sz w:val="24"/>
          <w:szCs w:val="24"/>
        </w:rPr>
        <w:t>Telah disidangkan dan dinyatakan lulus</w:t>
      </w:r>
    </w:p>
    <w:p w:rsidR="00901777" w:rsidRDefault="00901777" w:rsidP="0080375A">
      <w:pPr>
        <w:autoSpaceDE w:val="0"/>
        <w:autoSpaceDN w:val="0"/>
        <w:adjustRightInd w:val="0"/>
        <w:spacing w:line="276" w:lineRule="auto"/>
        <w:jc w:val="center"/>
        <w:rPr>
          <w:rFonts w:cs="Times New Roman"/>
          <w:bCs/>
          <w:color w:val="000000"/>
          <w:sz w:val="24"/>
          <w:szCs w:val="24"/>
        </w:rPr>
      </w:pPr>
      <w:r w:rsidRPr="008E5ABF">
        <w:rPr>
          <w:rFonts w:cs="Times New Roman"/>
          <w:bCs/>
          <w:color w:val="000000"/>
          <w:sz w:val="24"/>
          <w:szCs w:val="24"/>
        </w:rPr>
        <w:t>Pada hari</w:t>
      </w:r>
      <w:r w:rsidR="008E6778">
        <w:rPr>
          <w:rFonts w:cs="Times New Roman"/>
          <w:bCs/>
          <w:color w:val="000000"/>
          <w:sz w:val="24"/>
          <w:szCs w:val="24"/>
        </w:rPr>
        <w:t xml:space="preserve"> </w:t>
      </w:r>
      <w:r w:rsidR="00803CCF">
        <w:rPr>
          <w:rFonts w:cs="Times New Roman"/>
          <w:bCs/>
          <w:color w:val="000000"/>
          <w:sz w:val="24"/>
          <w:szCs w:val="24"/>
        </w:rPr>
        <w:t>Senin, 30 Januari</w:t>
      </w:r>
      <w:r>
        <w:rPr>
          <w:rFonts w:cs="Times New Roman"/>
          <w:bCs/>
          <w:color w:val="000000"/>
          <w:sz w:val="24"/>
          <w:szCs w:val="24"/>
        </w:rPr>
        <w:t xml:space="preserve"> 2023</w:t>
      </w:r>
    </w:p>
    <w:p w:rsidR="00901777" w:rsidRDefault="00901777" w:rsidP="009700B2">
      <w:pPr>
        <w:autoSpaceDE w:val="0"/>
        <w:autoSpaceDN w:val="0"/>
        <w:adjustRightInd w:val="0"/>
        <w:spacing w:line="276" w:lineRule="auto"/>
        <w:rPr>
          <w:rFonts w:cs="Times New Roman"/>
          <w:bCs/>
          <w:color w:val="000000"/>
          <w:sz w:val="24"/>
          <w:szCs w:val="24"/>
        </w:rPr>
      </w:pPr>
    </w:p>
    <w:p w:rsidR="00901777" w:rsidRDefault="00901777" w:rsidP="009700B2">
      <w:pPr>
        <w:autoSpaceDE w:val="0"/>
        <w:autoSpaceDN w:val="0"/>
        <w:adjustRightInd w:val="0"/>
        <w:spacing w:line="276" w:lineRule="auto"/>
        <w:rPr>
          <w:rFonts w:cs="Times New Roman"/>
          <w:bCs/>
          <w:color w:val="000000"/>
          <w:sz w:val="24"/>
          <w:szCs w:val="24"/>
        </w:rPr>
      </w:pPr>
    </w:p>
    <w:p w:rsidR="00901777" w:rsidRDefault="00901777" w:rsidP="009700B2">
      <w:pPr>
        <w:autoSpaceDE w:val="0"/>
        <w:autoSpaceDN w:val="0"/>
        <w:adjustRightInd w:val="0"/>
        <w:spacing w:line="276" w:lineRule="auto"/>
        <w:jc w:val="center"/>
        <w:rPr>
          <w:rFonts w:cs="Times New Roman"/>
          <w:bCs/>
          <w:color w:val="000000"/>
          <w:sz w:val="24"/>
          <w:szCs w:val="24"/>
        </w:rPr>
      </w:pPr>
      <w:r>
        <w:rPr>
          <w:rFonts w:cs="Times New Roman"/>
          <w:bCs/>
          <w:color w:val="000000"/>
          <w:sz w:val="24"/>
          <w:szCs w:val="24"/>
        </w:rPr>
        <w:t>Wulan Puspitasari</w:t>
      </w:r>
    </w:p>
    <w:p w:rsidR="00901777" w:rsidRDefault="00901777" w:rsidP="009700B2">
      <w:pPr>
        <w:autoSpaceDE w:val="0"/>
        <w:autoSpaceDN w:val="0"/>
        <w:adjustRightInd w:val="0"/>
        <w:spacing w:line="276" w:lineRule="auto"/>
        <w:jc w:val="center"/>
        <w:rPr>
          <w:rFonts w:cs="Times New Roman"/>
          <w:bCs/>
          <w:color w:val="000000"/>
          <w:sz w:val="24"/>
          <w:szCs w:val="24"/>
        </w:rPr>
      </w:pPr>
      <w:r>
        <w:rPr>
          <w:rFonts w:cs="Times New Roman"/>
          <w:bCs/>
          <w:color w:val="000000"/>
          <w:sz w:val="24"/>
          <w:szCs w:val="24"/>
        </w:rPr>
        <w:t>0211 18 053</w:t>
      </w:r>
    </w:p>
    <w:p w:rsidR="00901777" w:rsidRDefault="00901777" w:rsidP="009700B2">
      <w:pPr>
        <w:autoSpaceDE w:val="0"/>
        <w:autoSpaceDN w:val="0"/>
        <w:adjustRightInd w:val="0"/>
        <w:spacing w:line="276" w:lineRule="auto"/>
        <w:rPr>
          <w:rFonts w:cs="Times New Roman"/>
          <w:bCs/>
          <w:color w:val="000000"/>
          <w:sz w:val="24"/>
          <w:szCs w:val="24"/>
        </w:rPr>
      </w:pPr>
    </w:p>
    <w:p w:rsidR="00901777" w:rsidRDefault="00901777" w:rsidP="009700B2">
      <w:pPr>
        <w:autoSpaceDE w:val="0"/>
        <w:autoSpaceDN w:val="0"/>
        <w:adjustRightInd w:val="0"/>
        <w:spacing w:line="276" w:lineRule="auto"/>
        <w:rPr>
          <w:rFonts w:cs="Times New Roman"/>
          <w:bCs/>
          <w:color w:val="000000"/>
          <w:sz w:val="24"/>
          <w:szCs w:val="24"/>
        </w:rPr>
      </w:pPr>
    </w:p>
    <w:p w:rsidR="00901777" w:rsidRDefault="00901777" w:rsidP="009700B2">
      <w:pPr>
        <w:autoSpaceDE w:val="0"/>
        <w:autoSpaceDN w:val="0"/>
        <w:adjustRightInd w:val="0"/>
        <w:spacing w:line="276" w:lineRule="auto"/>
        <w:jc w:val="center"/>
        <w:rPr>
          <w:rFonts w:cs="Times New Roman"/>
          <w:bCs/>
          <w:color w:val="000000"/>
          <w:sz w:val="24"/>
          <w:szCs w:val="24"/>
        </w:rPr>
      </w:pPr>
      <w:r>
        <w:rPr>
          <w:rFonts w:cs="Times New Roman"/>
          <w:bCs/>
          <w:color w:val="000000"/>
          <w:sz w:val="24"/>
          <w:szCs w:val="24"/>
        </w:rPr>
        <w:t>Menyetujui,</w:t>
      </w:r>
    </w:p>
    <w:p w:rsidR="00901777" w:rsidRDefault="004E6721" w:rsidP="009700B2">
      <w:pPr>
        <w:autoSpaceDE w:val="0"/>
        <w:autoSpaceDN w:val="0"/>
        <w:adjustRightInd w:val="0"/>
        <w:spacing w:line="276" w:lineRule="auto"/>
        <w:rPr>
          <w:rFonts w:cs="Times New Roman"/>
          <w:bCs/>
          <w:color w:val="000000"/>
          <w:sz w:val="24"/>
          <w:szCs w:val="24"/>
        </w:rPr>
      </w:pPr>
      <w:r>
        <w:rPr>
          <w:rFonts w:cs="Times New Roman"/>
          <w:bCs/>
          <w:noProof/>
          <w:color w:val="000000"/>
          <w:sz w:val="24"/>
          <w:szCs w:val="24"/>
        </w:rPr>
        <mc:AlternateContent>
          <mc:Choice Requires="wpg">
            <w:drawing>
              <wp:anchor distT="0" distB="0" distL="114300" distR="114300" simplePos="0" relativeHeight="251827200" behindDoc="1" locked="0" layoutInCell="1" allowOverlap="1">
                <wp:simplePos x="0" y="0"/>
                <wp:positionH relativeFrom="column">
                  <wp:posOffset>2731590</wp:posOffset>
                </wp:positionH>
                <wp:positionV relativeFrom="page">
                  <wp:posOffset>6550660</wp:posOffset>
                </wp:positionV>
                <wp:extent cx="2828925" cy="2450465"/>
                <wp:effectExtent l="0" t="0" r="0" b="0"/>
                <wp:wrapNone/>
                <wp:docPr id="350" name="Group 350"/>
                <wp:cNvGraphicFramePr/>
                <a:graphic xmlns:a="http://schemas.openxmlformats.org/drawingml/2006/main">
                  <a:graphicData uri="http://schemas.microsoft.com/office/word/2010/wordprocessingGroup">
                    <wpg:wgp>
                      <wpg:cNvGrpSpPr/>
                      <wpg:grpSpPr>
                        <a:xfrm>
                          <a:off x="0" y="0"/>
                          <a:ext cx="2828925" cy="2450465"/>
                          <a:chOff x="0" y="0"/>
                          <a:chExt cx="2829209" cy="2450579"/>
                        </a:xfrm>
                      </wpg:grpSpPr>
                      <pic:pic xmlns:pic="http://schemas.openxmlformats.org/drawingml/2006/picture">
                        <pic:nvPicPr>
                          <pic:cNvPr id="347" name="Picture 347"/>
                          <pic:cNvPicPr>
                            <a:picLocks noChangeAspect="1"/>
                          </pic:cNvPicPr>
                        </pic:nvPicPr>
                        <pic:blipFill rotWithShape="1">
                          <a:blip r:embed="rId14" cstate="print">
                            <a:extLst>
                              <a:ext uri="{28A0092B-C50C-407E-A947-70E740481C1C}">
                                <a14:useLocalDpi xmlns:a14="http://schemas.microsoft.com/office/drawing/2010/main" val="0"/>
                              </a:ext>
                            </a:extLst>
                          </a:blip>
                          <a:srcRect t="11465" b="23208"/>
                          <a:stretch/>
                        </pic:blipFill>
                        <pic:spPr bwMode="auto">
                          <a:xfrm>
                            <a:off x="95534" y="1501254"/>
                            <a:ext cx="2733675" cy="949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5" name="Picture 345"/>
                          <pic:cNvPicPr>
                            <a:picLocks noChangeAspect="1"/>
                          </pic:cNvPicPr>
                        </pic:nvPicPr>
                        <pic:blipFill rotWithShape="1">
                          <a:blip r:embed="rId15" cstate="print">
                            <a:extLst>
                              <a:ext uri="{28A0092B-C50C-407E-A947-70E740481C1C}">
                                <a14:useLocalDpi xmlns:a14="http://schemas.microsoft.com/office/drawing/2010/main" val="0"/>
                              </a:ext>
                            </a:extLst>
                          </a:blip>
                          <a:srcRect l="3352" r="9345" b="21971"/>
                          <a:stretch/>
                        </pic:blipFill>
                        <pic:spPr bwMode="auto">
                          <a:xfrm>
                            <a:off x="204716" y="914400"/>
                            <a:ext cx="2394585" cy="701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4" name="Picture 344"/>
                          <pic:cNvPicPr>
                            <a:picLocks noChangeAspect="1"/>
                          </pic:cNvPicPr>
                        </pic:nvPicPr>
                        <pic:blipFill rotWithShape="1">
                          <a:blip r:embed="rId16" cstate="print">
                            <a:extLst>
                              <a:ext uri="{28A0092B-C50C-407E-A947-70E740481C1C}">
                                <a14:useLocalDpi xmlns:a14="http://schemas.microsoft.com/office/drawing/2010/main" val="0"/>
                              </a:ext>
                            </a:extLst>
                          </a:blip>
                          <a:srcRect r="14975" b="16398"/>
                          <a:stretch/>
                        </pic:blipFill>
                        <pic:spPr bwMode="auto">
                          <a:xfrm>
                            <a:off x="0" y="0"/>
                            <a:ext cx="2684145" cy="8655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8EE7D36" id="Group 350" o:spid="_x0000_s1026" style="position:absolute;margin-left:215.1pt;margin-top:515.8pt;width:222.75pt;height:192.95pt;z-index:-251489280;mso-position-vertical-relative:page" coordsize="28292,24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">
                <v:shape id="Picture 347" o:spid="_x0000_s1027" type="#_x0000_t75" style="position:absolute;left:955;top:15012;width:27337;height:9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yHy7FAAAA3AAAAA8AAABkcnMvZG93bnJldi54bWxEj81qwzAQhO+FvoPYQm6N3CakwbEcWkMg&#10;7SXkB3JdpI0taq2MpSZOnz4qBHocZuYbplgOrhVn6oP1rOBlnIEg1t5YrhUc9qvnOYgQkQ22nknB&#10;lQIsy8eHAnPjL7yl8y7WIkE45KigibHLpQy6IYdh7Dvi5J187zAm2dfS9HhJcNfK1yybSYeW00KD&#10;HVUN6e/dj1Mwp+Pwq/3HZntwm2pdf1Zf2lqlRk/D+wJEpCH+h+/ttVEwmb7B35l0BGR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8h8uxQAAANwAAAAPAAAAAAAAAAAAAAAA&#10;AJ8CAABkcnMvZG93bnJldi54bWxQSwUGAAAAAAQABAD3AAAAkQMAAAAA&#10;">
                  <v:imagedata r:id="rId17" o:title="" croptop="7514f" cropbottom="15210f"/>
                  <v:path arrowok="t"/>
                </v:shape>
                <v:shape id="Picture 345" o:spid="_x0000_s1028" type="#_x0000_t75" style="position:absolute;left:2047;top:9144;width:23946;height:7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O5PDDAAAA3AAAAA8AAABkcnMvZG93bnJldi54bWxEj9FqwkAURN8F/2G5hb7pplZNiK4SBcG3&#10;Uu0HXLK3SXD3bshuTPx7Vyj0cZiZM8x2P1oj7tT5xrGCj3kCgrh0uuFKwc/1NMtA+ICs0TgmBQ/y&#10;sN9NJ1vMtRv4m+6XUIkIYZ+jgjqENpfSlzVZ9HPXEkfv13UWQ5RdJXWHQ4RbIxdJspYWG44LNbZ0&#10;rKm8XXqroFiZ9PGVroesX2bNYTybvkhPSr2/jcUGRKAx/If/2met4HO5gteZeATk7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7k8MMAAADcAAAADwAAAAAAAAAAAAAAAACf&#10;AgAAZHJzL2Rvd25yZXYueG1sUEsFBgAAAAAEAAQA9wAAAI8DAAAAAA==&#10;">
                  <v:imagedata r:id="rId18" o:title="" cropbottom="14399f" cropleft="2197f" cropright="6124f"/>
                  <v:path arrowok="t"/>
                </v:shape>
                <v:shape id="Picture 344" o:spid="_x0000_s1029" type="#_x0000_t75" style="position:absolute;width:26841;height:8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NWAfFAAAA3AAAAA8AAABkcnMvZG93bnJldi54bWxEj0FrwkAUhO+C/2F5Qm91Yw1VoquIUPBS&#10;irbi9ZF9JtHs27i7Jml/fbdQ8DjMzDfMct2bWrTkfGVZwWScgCDOra64UPD1+fY8B+EDssbaMin4&#10;Jg/r1XCwxEzbjvfUHkIhIoR9hgrKEJpMSp+XZNCPbUMcvbN1BkOUrpDaYRfhppYvSfIqDVYcF0ps&#10;aFtSfj3cjYI7Xm7dz3t7crPNMb9ct+n+w6VKPY36zQJEoD48wv/tnVYwTVP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DVgHxQAAANwAAAAPAAAAAAAAAAAAAAAA&#10;AJ8CAABkcnMvZG93bnJldi54bWxQSwUGAAAAAAQABAD3AAAAkQMAAAAA&#10;">
                  <v:imagedata r:id="rId19" o:title="" cropbottom="10747f" cropright="9814f"/>
                  <v:path arrowok="t"/>
                </v:shape>
                <w10:wrap anchory="page"/>
              </v:group>
            </w:pict>
          </mc:Fallback>
        </mc:AlternateContent>
      </w:r>
    </w:p>
    <w:p w:rsidR="00803CCF" w:rsidRDefault="00901777" w:rsidP="009700B2">
      <w:pPr>
        <w:spacing w:after="120" w:line="276" w:lineRule="auto"/>
        <w:ind w:left="2880" w:hanging="2880"/>
        <w:rPr>
          <w:rFonts w:cs="Times New Roman"/>
          <w:bCs/>
          <w:sz w:val="24"/>
          <w:szCs w:val="24"/>
        </w:rPr>
      </w:pPr>
      <w:r w:rsidRPr="00B73B64">
        <w:rPr>
          <w:rFonts w:cs="Times New Roman"/>
          <w:bCs/>
          <w:sz w:val="24"/>
          <w:szCs w:val="24"/>
        </w:rPr>
        <w:t xml:space="preserve">Ketua </w:t>
      </w:r>
      <w:r>
        <w:rPr>
          <w:rFonts w:cs="Times New Roman"/>
          <w:bCs/>
          <w:sz w:val="24"/>
          <w:szCs w:val="24"/>
        </w:rPr>
        <w:t>Penguji Sidang</w:t>
      </w:r>
    </w:p>
    <w:p w:rsidR="00901777" w:rsidRPr="00901777" w:rsidRDefault="00901777" w:rsidP="009700B2">
      <w:pPr>
        <w:spacing w:after="120" w:line="276" w:lineRule="auto"/>
        <w:ind w:left="2880" w:hanging="2880"/>
        <w:rPr>
          <w:rFonts w:cs="Times New Roman"/>
          <w:bCs/>
          <w:sz w:val="24"/>
          <w:szCs w:val="24"/>
        </w:rPr>
      </w:pPr>
      <w:r>
        <w:rPr>
          <w:rFonts w:cs="Times New Roman"/>
          <w:bCs/>
          <w:noProof/>
          <w:sz w:val="24"/>
          <w:szCs w:val="24"/>
        </w:rPr>
        <mc:AlternateContent>
          <mc:Choice Requires="wps">
            <w:drawing>
              <wp:anchor distT="0" distB="0" distL="114300" distR="114300" simplePos="0" relativeHeight="251774976" behindDoc="0" locked="0" layoutInCell="1" allowOverlap="1" wp14:anchorId="198D5EC2" wp14:editId="5F78EBCD">
                <wp:simplePos x="0" y="0"/>
                <wp:positionH relativeFrom="margin">
                  <wp:posOffset>3202158</wp:posOffset>
                </wp:positionH>
                <wp:positionV relativeFrom="paragraph">
                  <wp:posOffset>178191</wp:posOffset>
                </wp:positionV>
                <wp:extent cx="1969477" cy="0"/>
                <wp:effectExtent l="0" t="0" r="0" b="0"/>
                <wp:wrapNone/>
                <wp:docPr id="333" name="Straight Connector 333"/>
                <wp:cNvGraphicFramePr/>
                <a:graphic xmlns:a="http://schemas.openxmlformats.org/drawingml/2006/main">
                  <a:graphicData uri="http://schemas.microsoft.com/office/word/2010/wordprocessingShape">
                    <wps:wsp>
                      <wps:cNvCnPr/>
                      <wps:spPr>
                        <a:xfrm>
                          <a:off x="0" y="0"/>
                          <a:ext cx="19694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62EA4" id="Straight Connector 333" o:spid="_x0000_s1026" style="position:absolute;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2.15pt,14.05pt" to="407.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" strokecolor="black [3200]" strokeweight=".5pt">
                <v:stroke joinstyle="miter"/>
                <w10:wrap anchorx="margin"/>
              </v:line>
            </w:pict>
          </mc:Fallback>
        </mc:AlternateContent>
      </w:r>
      <w:r w:rsidR="00803CCF">
        <w:rPr>
          <w:rFonts w:cs="Times New Roman"/>
          <w:bCs/>
          <w:sz w:val="24"/>
          <w:szCs w:val="24"/>
        </w:rPr>
        <w:t>(Dr. Hari Muharam, SE., MM,CSP,CPMP, C</w:t>
      </w:r>
      <w:r w:rsidR="00C43F40">
        <w:rPr>
          <w:rFonts w:cs="Times New Roman"/>
          <w:bCs/>
          <w:sz w:val="24"/>
          <w:szCs w:val="24"/>
        </w:rPr>
        <w:t xml:space="preserve"> </w:t>
      </w:r>
      <w:r w:rsidR="00803CCF">
        <w:rPr>
          <w:rFonts w:cs="Times New Roman"/>
          <w:bCs/>
          <w:sz w:val="24"/>
          <w:szCs w:val="24"/>
        </w:rPr>
        <w:t xml:space="preserve">Esther)  </w:t>
      </w:r>
      <w:r>
        <w:rPr>
          <w:rFonts w:cs="Times New Roman"/>
          <w:sz w:val="24"/>
          <w:szCs w:val="24"/>
        </w:rPr>
        <w:tab/>
      </w:r>
      <w:r>
        <w:rPr>
          <w:rFonts w:cs="Times New Roman"/>
          <w:sz w:val="24"/>
          <w:szCs w:val="24"/>
        </w:rPr>
        <w:tab/>
      </w:r>
    </w:p>
    <w:p w:rsidR="00901777" w:rsidRDefault="00901777" w:rsidP="009700B2">
      <w:pPr>
        <w:autoSpaceDE w:val="0"/>
        <w:autoSpaceDN w:val="0"/>
        <w:adjustRightInd w:val="0"/>
        <w:spacing w:line="276" w:lineRule="auto"/>
        <w:rPr>
          <w:rFonts w:cs="Times New Roman"/>
          <w:bCs/>
          <w:color w:val="000000"/>
          <w:sz w:val="24"/>
          <w:szCs w:val="24"/>
        </w:rPr>
      </w:pPr>
    </w:p>
    <w:p w:rsidR="00901777" w:rsidRPr="00901777" w:rsidRDefault="00901777" w:rsidP="009700B2">
      <w:pPr>
        <w:spacing w:after="120" w:line="276" w:lineRule="auto"/>
        <w:ind w:left="2880" w:hanging="2880"/>
        <w:rPr>
          <w:rFonts w:cs="Times New Roman"/>
          <w:bCs/>
          <w:sz w:val="24"/>
          <w:szCs w:val="24"/>
        </w:rPr>
      </w:pPr>
      <w:r w:rsidRPr="00901777">
        <w:rPr>
          <w:rFonts w:cs="Times New Roman"/>
          <w:bCs/>
          <w:sz w:val="24"/>
          <w:szCs w:val="24"/>
        </w:rPr>
        <w:t>Ketua Komisi Pembimbing</w:t>
      </w:r>
    </w:p>
    <w:p w:rsidR="00901777" w:rsidRPr="00901777" w:rsidRDefault="00901777" w:rsidP="009700B2">
      <w:pPr>
        <w:spacing w:after="120" w:line="276" w:lineRule="auto"/>
        <w:jc w:val="both"/>
        <w:rPr>
          <w:rFonts w:cs="Times New Roman"/>
          <w:sz w:val="24"/>
          <w:szCs w:val="24"/>
        </w:rPr>
      </w:pPr>
      <w:r w:rsidRPr="008E6778">
        <w:rPr>
          <w:rFonts w:cs="Times New Roman"/>
          <w:bCs/>
          <w:noProof/>
          <w:szCs w:val="24"/>
        </w:rPr>
        <mc:AlternateContent>
          <mc:Choice Requires="wps">
            <w:drawing>
              <wp:anchor distT="0" distB="0" distL="114300" distR="114300" simplePos="0" relativeHeight="251772928" behindDoc="0" locked="0" layoutInCell="1" allowOverlap="1" wp14:anchorId="62DB7067" wp14:editId="17740B9E">
                <wp:simplePos x="0" y="0"/>
                <wp:positionH relativeFrom="margin">
                  <wp:posOffset>3202158</wp:posOffset>
                </wp:positionH>
                <wp:positionV relativeFrom="paragraph">
                  <wp:posOffset>178191</wp:posOffset>
                </wp:positionV>
                <wp:extent cx="1969477" cy="0"/>
                <wp:effectExtent l="0" t="0" r="0" b="0"/>
                <wp:wrapNone/>
                <wp:docPr id="334" name="Straight Connector 334"/>
                <wp:cNvGraphicFramePr/>
                <a:graphic xmlns:a="http://schemas.openxmlformats.org/drawingml/2006/main">
                  <a:graphicData uri="http://schemas.microsoft.com/office/word/2010/wordprocessingShape">
                    <wps:wsp>
                      <wps:cNvCnPr/>
                      <wps:spPr>
                        <a:xfrm>
                          <a:off x="0" y="0"/>
                          <a:ext cx="19694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E27F4" id="Straight Connector 334" o:spid="_x0000_s1026" style="position:absolute;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2.15pt,14.05pt" to="407.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" strokecolor="black [3200]" strokeweight=".5pt">
                <v:stroke joinstyle="miter"/>
                <w10:wrap anchorx="margin"/>
              </v:line>
            </w:pict>
          </mc:Fallback>
        </mc:AlternateContent>
      </w:r>
      <w:r w:rsidRPr="008E6778">
        <w:rPr>
          <w:rFonts w:cs="Times New Roman"/>
          <w:bCs/>
          <w:szCs w:val="24"/>
        </w:rPr>
        <w:t>(</w:t>
      </w:r>
      <w:r w:rsidRPr="00E53A39">
        <w:rPr>
          <w:rFonts w:cs="Times New Roman"/>
          <w:sz w:val="24"/>
        </w:rPr>
        <w:t>Dr. Ir. H. Radjab Tampubolon</w:t>
      </w:r>
      <w:r w:rsidRPr="00901777">
        <w:rPr>
          <w:rFonts w:cs="Times New Roman"/>
          <w:sz w:val="24"/>
          <w:szCs w:val="24"/>
        </w:rPr>
        <w:t>)</w:t>
      </w:r>
      <w:r w:rsidRPr="00901777">
        <w:rPr>
          <w:rFonts w:cs="Times New Roman"/>
          <w:sz w:val="24"/>
          <w:szCs w:val="24"/>
        </w:rPr>
        <w:tab/>
      </w:r>
      <w:r w:rsidRPr="00901777">
        <w:rPr>
          <w:rFonts w:cs="Times New Roman"/>
          <w:sz w:val="24"/>
          <w:szCs w:val="24"/>
        </w:rPr>
        <w:tab/>
      </w:r>
    </w:p>
    <w:p w:rsidR="00901777" w:rsidRPr="00901777" w:rsidRDefault="00901777" w:rsidP="009700B2">
      <w:pPr>
        <w:tabs>
          <w:tab w:val="left" w:pos="6466"/>
        </w:tabs>
        <w:spacing w:line="276" w:lineRule="auto"/>
        <w:rPr>
          <w:rFonts w:cs="Times New Roman"/>
          <w:sz w:val="24"/>
          <w:szCs w:val="24"/>
        </w:rPr>
      </w:pPr>
    </w:p>
    <w:p w:rsidR="00901777" w:rsidRPr="00B73B64" w:rsidRDefault="00901777" w:rsidP="009700B2">
      <w:pPr>
        <w:tabs>
          <w:tab w:val="left" w:pos="6466"/>
        </w:tabs>
        <w:spacing w:after="120" w:line="276" w:lineRule="auto"/>
        <w:rPr>
          <w:rFonts w:cs="Times New Roman"/>
          <w:sz w:val="24"/>
          <w:szCs w:val="24"/>
        </w:rPr>
      </w:pPr>
      <w:r w:rsidRPr="00B73B64">
        <w:rPr>
          <w:rFonts w:cs="Times New Roman"/>
          <w:sz w:val="24"/>
          <w:szCs w:val="24"/>
        </w:rPr>
        <w:t>Anggota Komisi Pembimbing</w:t>
      </w:r>
    </w:p>
    <w:p w:rsidR="00901777" w:rsidRPr="00901777" w:rsidRDefault="00901777" w:rsidP="009700B2">
      <w:pPr>
        <w:spacing w:after="120" w:line="276" w:lineRule="auto"/>
        <w:rPr>
          <w:rFonts w:cs="Times New Roman"/>
          <w:bCs/>
          <w:sz w:val="24"/>
          <w:szCs w:val="24"/>
        </w:rPr>
      </w:pPr>
      <w:r>
        <w:rPr>
          <w:rFonts w:cs="Times New Roman"/>
          <w:noProof/>
          <w:sz w:val="24"/>
          <w:szCs w:val="24"/>
        </w:rPr>
        <mc:AlternateContent>
          <mc:Choice Requires="wps">
            <w:drawing>
              <wp:anchor distT="0" distB="0" distL="114300" distR="114300" simplePos="0" relativeHeight="251773952" behindDoc="0" locked="0" layoutInCell="1" allowOverlap="1" wp14:anchorId="10361B92" wp14:editId="06CC64A4">
                <wp:simplePos x="0" y="0"/>
                <wp:positionH relativeFrom="margin">
                  <wp:align>right</wp:align>
                </wp:positionH>
                <wp:positionV relativeFrom="paragraph">
                  <wp:posOffset>176481</wp:posOffset>
                </wp:positionV>
                <wp:extent cx="1987062" cy="8792"/>
                <wp:effectExtent l="0" t="0" r="32385" b="29845"/>
                <wp:wrapNone/>
                <wp:docPr id="335" name="Straight Connector 335"/>
                <wp:cNvGraphicFramePr/>
                <a:graphic xmlns:a="http://schemas.openxmlformats.org/drawingml/2006/main">
                  <a:graphicData uri="http://schemas.microsoft.com/office/word/2010/wordprocessingShape">
                    <wps:wsp>
                      <wps:cNvCnPr/>
                      <wps:spPr>
                        <a:xfrm>
                          <a:off x="0" y="0"/>
                          <a:ext cx="1987062" cy="87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65D55" id="Straight Connector 335" o:spid="_x0000_s1026" style="position:absolute;z-index:25177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05.25pt,13.9pt" to="261.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" strokecolor="black [3200]" strokeweight=".5pt">
                <v:stroke joinstyle="miter"/>
                <w10:wrap anchorx="margin"/>
              </v:line>
            </w:pict>
          </mc:Fallback>
        </mc:AlternateContent>
      </w:r>
      <w:r w:rsidRPr="00B73B64">
        <w:rPr>
          <w:rFonts w:cs="Times New Roman"/>
          <w:sz w:val="24"/>
          <w:szCs w:val="24"/>
        </w:rPr>
        <w:t>(Dr. Herman, SE., MM., CPHCM)</w:t>
      </w:r>
    </w:p>
    <w:p w:rsidR="008E6778" w:rsidRDefault="008E6778" w:rsidP="000A779C">
      <w:pPr>
        <w:spacing w:after="120" w:line="276" w:lineRule="auto"/>
        <w:rPr>
          <w:rFonts w:cs="Times New Roman"/>
          <w:b/>
          <w:bCs/>
          <w:sz w:val="24"/>
          <w:szCs w:val="24"/>
        </w:rPr>
      </w:pPr>
    </w:p>
    <w:p w:rsidR="0080375A" w:rsidRDefault="0080375A" w:rsidP="000A779C">
      <w:pPr>
        <w:spacing w:after="120" w:line="276" w:lineRule="auto"/>
        <w:rPr>
          <w:rFonts w:cs="Times New Roman"/>
          <w:b/>
          <w:bCs/>
          <w:sz w:val="24"/>
          <w:szCs w:val="24"/>
        </w:rPr>
      </w:pPr>
    </w:p>
    <w:p w:rsidR="00F659DE" w:rsidRDefault="00834166" w:rsidP="00F659DE">
      <w:pPr>
        <w:spacing w:after="120" w:line="276" w:lineRule="auto"/>
        <w:jc w:val="center"/>
        <w:rPr>
          <w:rFonts w:cs="Times New Roman"/>
          <w:b/>
          <w:bCs/>
          <w:sz w:val="24"/>
          <w:szCs w:val="24"/>
        </w:rPr>
      </w:pPr>
      <w:r>
        <w:rPr>
          <w:noProof/>
        </w:rPr>
        <w:lastRenderedPageBreak/>
        <w:drawing>
          <wp:anchor distT="0" distB="0" distL="114300" distR="114300" simplePos="0" relativeHeight="251828224" behindDoc="0" locked="0" layoutInCell="1" allowOverlap="1" wp14:anchorId="7B082D7E">
            <wp:simplePos x="0" y="0"/>
            <wp:positionH relativeFrom="column">
              <wp:posOffset>-1362075</wp:posOffset>
            </wp:positionH>
            <wp:positionV relativeFrom="paragraph">
              <wp:posOffset>-922436</wp:posOffset>
            </wp:positionV>
            <wp:extent cx="7312553" cy="10342179"/>
            <wp:effectExtent l="0" t="0" r="3175" b="254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312553" cy="10342179"/>
                    </a:xfrm>
                    <a:prstGeom prst="rect">
                      <a:avLst/>
                    </a:prstGeom>
                  </pic:spPr>
                </pic:pic>
              </a:graphicData>
            </a:graphic>
            <wp14:sizeRelH relativeFrom="page">
              <wp14:pctWidth>0</wp14:pctWidth>
            </wp14:sizeRelH>
            <wp14:sizeRelV relativeFrom="page">
              <wp14:pctHeight>0</wp14:pctHeight>
            </wp14:sizeRelV>
          </wp:anchor>
        </w:drawing>
      </w:r>
      <w:r w:rsidR="00F659DE" w:rsidRPr="00AD16DD">
        <w:rPr>
          <w:rFonts w:cs="Times New Roman"/>
          <w:b/>
          <w:bCs/>
          <w:sz w:val="24"/>
          <w:szCs w:val="24"/>
        </w:rPr>
        <w:t>PERNYATAAN PELIMPAHAN HAK CIPTA</w:t>
      </w:r>
    </w:p>
    <w:p w:rsidR="00F659DE" w:rsidRDefault="00F659DE" w:rsidP="00F659DE">
      <w:pPr>
        <w:spacing w:after="240" w:line="276" w:lineRule="auto"/>
        <w:jc w:val="both"/>
        <w:rPr>
          <w:rFonts w:cs="Times New Roman"/>
          <w:bCs/>
          <w:sz w:val="24"/>
          <w:szCs w:val="24"/>
        </w:rPr>
      </w:pPr>
    </w:p>
    <w:p w:rsidR="00AD16DD" w:rsidRPr="00F659DE" w:rsidRDefault="00901777" w:rsidP="00F659DE">
      <w:pPr>
        <w:spacing w:after="240" w:line="276" w:lineRule="auto"/>
        <w:jc w:val="both"/>
        <w:rPr>
          <w:rFonts w:cs="Times New Roman"/>
          <w:bCs/>
          <w:sz w:val="24"/>
          <w:szCs w:val="24"/>
        </w:rPr>
      </w:pPr>
      <w:r w:rsidRPr="00BF02FA">
        <w:rPr>
          <w:rFonts w:cs="Times New Roman"/>
          <w:bCs/>
          <w:sz w:val="24"/>
          <w:szCs w:val="24"/>
        </w:rPr>
        <w:t>Saya yang bertanda tangan di bawah ini :</w:t>
      </w:r>
    </w:p>
    <w:p w:rsidR="00901777" w:rsidRDefault="00901777" w:rsidP="009700B2">
      <w:pPr>
        <w:spacing w:after="120" w:line="276" w:lineRule="auto"/>
        <w:jc w:val="both"/>
        <w:rPr>
          <w:rFonts w:cs="Times New Roman"/>
          <w:bCs/>
          <w:sz w:val="24"/>
          <w:szCs w:val="24"/>
        </w:rPr>
      </w:pPr>
      <w:r>
        <w:rPr>
          <w:rFonts w:cs="Times New Roman"/>
          <w:bCs/>
          <w:sz w:val="24"/>
          <w:szCs w:val="24"/>
        </w:rPr>
        <w:t xml:space="preserve"> </w:t>
      </w:r>
      <w:r w:rsidRPr="00BF02FA">
        <w:rPr>
          <w:rFonts w:cs="Times New Roman"/>
          <w:bCs/>
          <w:sz w:val="24"/>
          <w:szCs w:val="24"/>
        </w:rPr>
        <w:t>Nama</w:t>
      </w:r>
      <w:r>
        <w:rPr>
          <w:rFonts w:cs="Times New Roman"/>
          <w:bCs/>
          <w:sz w:val="24"/>
          <w:szCs w:val="24"/>
        </w:rPr>
        <w:tab/>
      </w:r>
      <w:r>
        <w:rPr>
          <w:rFonts w:cs="Times New Roman"/>
          <w:bCs/>
          <w:sz w:val="24"/>
          <w:szCs w:val="24"/>
        </w:rPr>
        <w:tab/>
      </w:r>
      <w:r w:rsidR="00FF3855">
        <w:rPr>
          <w:rFonts w:cs="Times New Roman"/>
          <w:bCs/>
          <w:sz w:val="24"/>
          <w:szCs w:val="24"/>
        </w:rPr>
        <w:t xml:space="preserve">    </w:t>
      </w:r>
      <w:r w:rsidRPr="00BF02FA">
        <w:rPr>
          <w:rFonts w:cs="Times New Roman"/>
          <w:bCs/>
          <w:sz w:val="24"/>
          <w:szCs w:val="24"/>
        </w:rPr>
        <w:t>:</w:t>
      </w:r>
      <w:r>
        <w:rPr>
          <w:rFonts w:cs="Times New Roman"/>
          <w:bCs/>
          <w:sz w:val="24"/>
          <w:szCs w:val="24"/>
        </w:rPr>
        <w:t xml:space="preserve"> Wulan Puspitasari</w:t>
      </w:r>
    </w:p>
    <w:p w:rsidR="00901777" w:rsidRDefault="00901777" w:rsidP="00FF3855">
      <w:pPr>
        <w:spacing w:after="120" w:line="276" w:lineRule="auto"/>
        <w:ind w:left="1418" w:hanging="1418"/>
        <w:jc w:val="both"/>
        <w:rPr>
          <w:rFonts w:cs="Times New Roman"/>
          <w:bCs/>
          <w:sz w:val="24"/>
          <w:szCs w:val="24"/>
        </w:rPr>
      </w:pPr>
      <w:r>
        <w:rPr>
          <w:rFonts w:cs="Times New Roman"/>
          <w:bCs/>
          <w:sz w:val="24"/>
          <w:szCs w:val="24"/>
        </w:rPr>
        <w:t xml:space="preserve">  </w:t>
      </w:r>
      <w:r w:rsidRPr="00BF02FA">
        <w:rPr>
          <w:rFonts w:cs="Times New Roman"/>
          <w:bCs/>
          <w:sz w:val="24"/>
          <w:szCs w:val="24"/>
        </w:rPr>
        <w:t>NPM</w:t>
      </w:r>
      <w:r w:rsidR="008E6778">
        <w:rPr>
          <w:rFonts w:cs="Times New Roman"/>
          <w:bCs/>
          <w:sz w:val="24"/>
          <w:szCs w:val="24"/>
        </w:rPr>
        <w:tab/>
        <w:t xml:space="preserve">    </w:t>
      </w:r>
      <w:r w:rsidRPr="00BF02FA">
        <w:rPr>
          <w:rFonts w:cs="Times New Roman"/>
          <w:bCs/>
          <w:sz w:val="24"/>
          <w:szCs w:val="24"/>
        </w:rPr>
        <w:t>:</w:t>
      </w:r>
      <w:r>
        <w:rPr>
          <w:rFonts w:cs="Times New Roman"/>
          <w:bCs/>
          <w:sz w:val="24"/>
          <w:szCs w:val="24"/>
        </w:rPr>
        <w:t xml:space="preserve"> 0211 18 053</w:t>
      </w:r>
    </w:p>
    <w:p w:rsidR="00D91BF7" w:rsidRDefault="00901777" w:rsidP="00D91BF7">
      <w:pPr>
        <w:tabs>
          <w:tab w:val="left" w:pos="1843"/>
        </w:tabs>
        <w:spacing w:after="0" w:line="276" w:lineRule="auto"/>
        <w:ind w:left="1560" w:hanging="1560"/>
        <w:jc w:val="both"/>
        <w:rPr>
          <w:rFonts w:cs="Times New Roman"/>
          <w:bCs/>
          <w:sz w:val="24"/>
          <w:szCs w:val="24"/>
        </w:rPr>
      </w:pPr>
      <w:r>
        <w:rPr>
          <w:rFonts w:cs="Times New Roman"/>
          <w:bCs/>
          <w:sz w:val="24"/>
          <w:szCs w:val="24"/>
        </w:rPr>
        <w:t xml:space="preserve">  </w:t>
      </w:r>
      <w:r w:rsidR="008E6778">
        <w:rPr>
          <w:rFonts w:cs="Times New Roman"/>
          <w:bCs/>
          <w:sz w:val="24"/>
          <w:szCs w:val="24"/>
        </w:rPr>
        <w:t>Judul Skrips</w:t>
      </w:r>
      <w:r w:rsidR="000F424C">
        <w:rPr>
          <w:rFonts w:cs="Times New Roman"/>
          <w:bCs/>
          <w:sz w:val="24"/>
          <w:szCs w:val="24"/>
        </w:rPr>
        <w:t>i</w:t>
      </w:r>
      <w:r w:rsidR="000F424C">
        <w:rPr>
          <w:rFonts w:cs="Times New Roman"/>
          <w:bCs/>
          <w:sz w:val="24"/>
          <w:szCs w:val="24"/>
        </w:rPr>
        <w:tab/>
        <w:t xml:space="preserve">  </w:t>
      </w:r>
      <w:r w:rsidR="00D91BF7">
        <w:rPr>
          <w:rFonts w:cs="Times New Roman"/>
          <w:bCs/>
          <w:sz w:val="24"/>
          <w:szCs w:val="24"/>
        </w:rPr>
        <w:t>:</w:t>
      </w:r>
      <w:r w:rsidR="00D91BF7">
        <w:rPr>
          <w:rFonts w:cs="Times New Roman"/>
          <w:bCs/>
          <w:sz w:val="24"/>
          <w:szCs w:val="24"/>
        </w:rPr>
        <w:tab/>
      </w:r>
      <w:r>
        <w:rPr>
          <w:rFonts w:cs="Times New Roman"/>
          <w:bCs/>
          <w:sz w:val="24"/>
          <w:szCs w:val="24"/>
        </w:rPr>
        <w:t>Hubungan M</w:t>
      </w:r>
      <w:r w:rsidR="00D57D98">
        <w:rPr>
          <w:rFonts w:cs="Times New Roman"/>
          <w:bCs/>
          <w:sz w:val="24"/>
          <w:szCs w:val="24"/>
        </w:rPr>
        <w:t xml:space="preserve">otivasi </w:t>
      </w:r>
      <w:r>
        <w:rPr>
          <w:rFonts w:cs="Times New Roman"/>
          <w:bCs/>
          <w:sz w:val="24"/>
          <w:szCs w:val="24"/>
        </w:rPr>
        <w:t xml:space="preserve">Kerja dengan Kinerja Pegawai UPTD </w:t>
      </w:r>
      <w:r w:rsidR="00D91BF7">
        <w:rPr>
          <w:rFonts w:cs="Times New Roman"/>
          <w:bCs/>
          <w:sz w:val="24"/>
          <w:szCs w:val="24"/>
        </w:rPr>
        <w:t xml:space="preserve"> </w:t>
      </w:r>
    </w:p>
    <w:p w:rsidR="00901777" w:rsidRPr="00BF02FA" w:rsidRDefault="0080375A" w:rsidP="0080375A">
      <w:pPr>
        <w:tabs>
          <w:tab w:val="left" w:pos="1843"/>
        </w:tabs>
        <w:spacing w:after="120" w:line="276" w:lineRule="auto"/>
        <w:ind w:left="1843" w:hanging="1701"/>
        <w:jc w:val="both"/>
        <w:rPr>
          <w:rFonts w:cs="Times New Roman"/>
          <w:bCs/>
          <w:sz w:val="24"/>
          <w:szCs w:val="24"/>
        </w:rPr>
      </w:pPr>
      <w:r>
        <w:rPr>
          <w:rFonts w:cs="Times New Roman"/>
          <w:bCs/>
          <w:sz w:val="24"/>
          <w:szCs w:val="24"/>
        </w:rPr>
        <w:tab/>
      </w:r>
      <w:r w:rsidR="00901777">
        <w:rPr>
          <w:rFonts w:cs="Times New Roman"/>
          <w:bCs/>
          <w:sz w:val="24"/>
          <w:szCs w:val="24"/>
        </w:rPr>
        <w:t>Pengelolaan  Prasarana Perhubungan LLAJ Wilayah 1</w:t>
      </w:r>
      <w:r>
        <w:rPr>
          <w:rFonts w:cs="Times New Roman"/>
          <w:bCs/>
          <w:sz w:val="24"/>
          <w:szCs w:val="24"/>
        </w:rPr>
        <w:t xml:space="preserve"> Cibinong    Kabupaten Bogor</w:t>
      </w:r>
    </w:p>
    <w:p w:rsidR="00901777" w:rsidRPr="00BF02FA" w:rsidRDefault="00901777" w:rsidP="009700B2">
      <w:pPr>
        <w:spacing w:after="360" w:line="276" w:lineRule="auto"/>
        <w:jc w:val="both"/>
        <w:rPr>
          <w:rFonts w:cs="Times New Roman"/>
          <w:bCs/>
          <w:sz w:val="24"/>
          <w:szCs w:val="24"/>
        </w:rPr>
      </w:pPr>
      <w:r w:rsidRPr="00BF02FA">
        <w:rPr>
          <w:rFonts w:cs="Times New Roman"/>
          <w:bCs/>
          <w:sz w:val="24"/>
          <w:szCs w:val="24"/>
        </w:rPr>
        <w:t>Dengan ini saya menyatakan bahwa Paten dan Hak Cipta dari produk skripsi di atas adalah benar karya saya dengan arahan dari komisi pembimbing dan belum diajukan dalam bentuk apapun kepada perguruan tinggi manapun.</w:t>
      </w:r>
    </w:p>
    <w:p w:rsidR="00901777" w:rsidRPr="00BF02FA" w:rsidRDefault="00901777" w:rsidP="009700B2">
      <w:pPr>
        <w:spacing w:after="360" w:line="276" w:lineRule="auto"/>
        <w:jc w:val="both"/>
        <w:rPr>
          <w:rFonts w:cs="Times New Roman"/>
          <w:bCs/>
          <w:sz w:val="24"/>
          <w:szCs w:val="24"/>
        </w:rPr>
      </w:pPr>
      <w:r w:rsidRPr="00BF02FA">
        <w:rPr>
          <w:rFonts w:cs="Times New Roman"/>
          <w:bCs/>
          <w:sz w:val="24"/>
          <w:szCs w:val="24"/>
        </w:rPr>
        <w:t>Sumber informasi yang berasal atau dikutip dari karya yang diterbitkan maupun tidak diterbitkan dari penulis lain telah disebutkan dalam teks dan dicantumkan dalam Daftar Pustaka di bagian akhir skripsi ini.</w:t>
      </w:r>
      <w:r w:rsidR="00834166" w:rsidRPr="00834166">
        <w:rPr>
          <w:noProof/>
        </w:rPr>
        <w:t xml:space="preserve"> </w:t>
      </w:r>
    </w:p>
    <w:p w:rsidR="00901777" w:rsidRDefault="00901777" w:rsidP="009700B2">
      <w:pPr>
        <w:spacing w:after="120" w:line="276" w:lineRule="auto"/>
        <w:jc w:val="both"/>
        <w:rPr>
          <w:rFonts w:cs="Times New Roman"/>
          <w:bCs/>
          <w:sz w:val="24"/>
          <w:szCs w:val="24"/>
        </w:rPr>
      </w:pPr>
      <w:r w:rsidRPr="00BF02FA">
        <w:rPr>
          <w:rFonts w:cs="Times New Roman"/>
          <w:bCs/>
          <w:sz w:val="24"/>
          <w:szCs w:val="24"/>
        </w:rPr>
        <w:t>Dengan ini saya melimpahkan Paten, Hak Cipta dari karya tulis saya kepada Universitas Pakuan.</w:t>
      </w:r>
    </w:p>
    <w:p w:rsidR="00901777" w:rsidRDefault="00901777" w:rsidP="009700B2">
      <w:pPr>
        <w:spacing w:after="120" w:line="276" w:lineRule="auto"/>
        <w:jc w:val="both"/>
        <w:rPr>
          <w:rFonts w:cs="Times New Roman"/>
          <w:bCs/>
          <w:sz w:val="24"/>
          <w:szCs w:val="24"/>
        </w:rPr>
      </w:pPr>
    </w:p>
    <w:p w:rsidR="00901777" w:rsidRPr="00BF02FA" w:rsidRDefault="00901777" w:rsidP="009700B2">
      <w:pPr>
        <w:spacing w:after="120" w:line="276" w:lineRule="auto"/>
        <w:jc w:val="both"/>
        <w:rPr>
          <w:rFonts w:cs="Times New Roman"/>
          <w:bCs/>
          <w:sz w:val="24"/>
          <w:szCs w:val="24"/>
        </w:rPr>
      </w:pPr>
    </w:p>
    <w:p w:rsidR="00901777" w:rsidRDefault="00901777" w:rsidP="004539EE">
      <w:pPr>
        <w:spacing w:after="120" w:line="276" w:lineRule="auto"/>
        <w:ind w:left="5760" w:hanging="90"/>
        <w:jc w:val="center"/>
        <w:rPr>
          <w:rFonts w:cs="Times New Roman"/>
          <w:bCs/>
          <w:sz w:val="24"/>
          <w:szCs w:val="24"/>
        </w:rPr>
      </w:pPr>
      <w:r w:rsidRPr="00BF02FA">
        <w:rPr>
          <w:rFonts w:cs="Times New Roman"/>
          <w:bCs/>
          <w:sz w:val="24"/>
          <w:szCs w:val="24"/>
        </w:rPr>
        <w:t>Bogor,</w:t>
      </w:r>
      <w:r w:rsidR="009F0138">
        <w:rPr>
          <w:rFonts w:cs="Times New Roman"/>
          <w:bCs/>
          <w:sz w:val="24"/>
          <w:szCs w:val="24"/>
        </w:rPr>
        <w:t xml:space="preserve"> </w:t>
      </w:r>
      <w:r w:rsidR="004539EE" w:rsidRPr="004539EE">
        <w:rPr>
          <w:rFonts w:cs="Times New Roman"/>
          <w:bCs/>
          <w:color w:val="FF0000"/>
          <w:sz w:val="24"/>
          <w:szCs w:val="24"/>
        </w:rPr>
        <w:t xml:space="preserve"> </w:t>
      </w:r>
      <w:r w:rsidR="008015CA">
        <w:rPr>
          <w:rFonts w:cs="Times New Roman"/>
          <w:bCs/>
          <w:sz w:val="24"/>
          <w:szCs w:val="24"/>
        </w:rPr>
        <w:t>Januari</w:t>
      </w:r>
      <w:r w:rsidR="003B4090">
        <w:rPr>
          <w:rFonts w:cs="Times New Roman"/>
          <w:bCs/>
          <w:sz w:val="24"/>
          <w:szCs w:val="24"/>
        </w:rPr>
        <w:t xml:space="preserve"> </w:t>
      </w:r>
      <w:r w:rsidRPr="00BF02FA">
        <w:rPr>
          <w:rFonts w:cs="Times New Roman"/>
          <w:bCs/>
          <w:sz w:val="24"/>
          <w:szCs w:val="24"/>
        </w:rPr>
        <w:t>202</w:t>
      </w:r>
      <w:r w:rsidR="00AD16DD">
        <w:rPr>
          <w:rFonts w:cs="Times New Roman"/>
          <w:bCs/>
          <w:sz w:val="24"/>
          <w:szCs w:val="24"/>
        </w:rPr>
        <w:t>3</w:t>
      </w:r>
    </w:p>
    <w:p w:rsidR="00901777" w:rsidRDefault="00901777" w:rsidP="009700B2">
      <w:pPr>
        <w:spacing w:after="120" w:line="276" w:lineRule="auto"/>
        <w:rPr>
          <w:rFonts w:cs="Times New Roman"/>
          <w:bCs/>
          <w:sz w:val="24"/>
          <w:szCs w:val="24"/>
        </w:rPr>
      </w:pPr>
    </w:p>
    <w:p w:rsidR="00901777" w:rsidRDefault="00901777" w:rsidP="009700B2">
      <w:pPr>
        <w:spacing w:after="120" w:line="276" w:lineRule="auto"/>
        <w:jc w:val="right"/>
        <w:rPr>
          <w:rFonts w:cs="Times New Roman"/>
          <w:bCs/>
          <w:sz w:val="24"/>
          <w:szCs w:val="24"/>
        </w:rPr>
      </w:pPr>
    </w:p>
    <w:p w:rsidR="00901777" w:rsidRDefault="00901777" w:rsidP="004539EE">
      <w:pPr>
        <w:tabs>
          <w:tab w:val="left" w:pos="2121"/>
        </w:tabs>
        <w:spacing w:before="40" w:line="276" w:lineRule="auto"/>
        <w:rPr>
          <w:rFonts w:cs="Times New Roman"/>
          <w:b/>
          <w:sz w:val="28"/>
          <w:szCs w:val="28"/>
        </w:rPr>
      </w:pPr>
    </w:p>
    <w:tbl>
      <w:tblPr>
        <w:tblW w:w="0" w:type="auto"/>
        <w:tblInd w:w="5807" w:type="dxa"/>
        <w:tblLook w:val="04A0" w:firstRow="1" w:lastRow="0" w:firstColumn="1" w:lastColumn="0" w:noHBand="0" w:noVBand="1"/>
      </w:tblPr>
      <w:tblGrid>
        <w:gridCol w:w="2268"/>
      </w:tblGrid>
      <w:tr w:rsidR="004539EE" w:rsidTr="004539EE">
        <w:tc>
          <w:tcPr>
            <w:tcW w:w="2268" w:type="dxa"/>
            <w:vAlign w:val="bottom"/>
          </w:tcPr>
          <w:p w:rsidR="004539EE" w:rsidRPr="004539EE" w:rsidRDefault="004539EE" w:rsidP="004539EE">
            <w:pPr>
              <w:tabs>
                <w:tab w:val="left" w:pos="2121"/>
              </w:tabs>
              <w:spacing w:before="40" w:line="276" w:lineRule="auto"/>
              <w:jc w:val="center"/>
              <w:rPr>
                <w:rFonts w:cs="Times New Roman"/>
                <w:sz w:val="24"/>
                <w:szCs w:val="28"/>
              </w:rPr>
            </w:pPr>
            <w:r>
              <w:rPr>
                <w:rFonts w:cs="Times New Roman"/>
                <w:sz w:val="24"/>
                <w:szCs w:val="28"/>
              </w:rPr>
              <w:t>Wulan Puspitasari</w:t>
            </w:r>
          </w:p>
        </w:tc>
      </w:tr>
      <w:tr w:rsidR="004539EE" w:rsidTr="004539EE">
        <w:tc>
          <w:tcPr>
            <w:tcW w:w="2268" w:type="dxa"/>
          </w:tcPr>
          <w:p w:rsidR="004539EE" w:rsidRPr="004539EE" w:rsidRDefault="004539EE" w:rsidP="004539EE">
            <w:pPr>
              <w:tabs>
                <w:tab w:val="left" w:pos="2121"/>
              </w:tabs>
              <w:spacing w:before="40" w:line="276" w:lineRule="auto"/>
              <w:jc w:val="center"/>
              <w:rPr>
                <w:rFonts w:cs="Times New Roman"/>
                <w:sz w:val="28"/>
                <w:szCs w:val="28"/>
              </w:rPr>
            </w:pPr>
            <w:r w:rsidRPr="004539EE">
              <w:rPr>
                <w:rFonts w:cs="Times New Roman"/>
                <w:sz w:val="24"/>
                <w:szCs w:val="28"/>
              </w:rPr>
              <w:t>0211 18 053</w:t>
            </w:r>
          </w:p>
        </w:tc>
      </w:tr>
    </w:tbl>
    <w:p w:rsidR="00901777" w:rsidRDefault="00901777" w:rsidP="009700B2">
      <w:pPr>
        <w:tabs>
          <w:tab w:val="left" w:pos="2121"/>
        </w:tabs>
        <w:spacing w:before="40" w:line="276" w:lineRule="auto"/>
        <w:rPr>
          <w:rFonts w:cs="Times New Roman"/>
          <w:b/>
          <w:sz w:val="28"/>
          <w:szCs w:val="28"/>
        </w:rPr>
      </w:pPr>
    </w:p>
    <w:p w:rsidR="00901777" w:rsidRDefault="00901777" w:rsidP="009700B2">
      <w:pPr>
        <w:tabs>
          <w:tab w:val="left" w:pos="2121"/>
        </w:tabs>
        <w:spacing w:before="40" w:line="276" w:lineRule="auto"/>
        <w:jc w:val="center"/>
        <w:rPr>
          <w:rFonts w:cs="Times New Roman"/>
          <w:b/>
          <w:sz w:val="28"/>
          <w:szCs w:val="28"/>
        </w:rPr>
      </w:pPr>
    </w:p>
    <w:p w:rsidR="00901777" w:rsidRDefault="00901777" w:rsidP="009700B2">
      <w:pPr>
        <w:tabs>
          <w:tab w:val="left" w:pos="2121"/>
        </w:tabs>
        <w:spacing w:before="40" w:line="276" w:lineRule="auto"/>
        <w:jc w:val="center"/>
        <w:rPr>
          <w:rFonts w:cs="Times New Roman"/>
          <w:b/>
          <w:sz w:val="28"/>
          <w:szCs w:val="28"/>
        </w:rPr>
      </w:pPr>
    </w:p>
    <w:p w:rsidR="00901777" w:rsidRDefault="00901777" w:rsidP="009700B2">
      <w:pPr>
        <w:tabs>
          <w:tab w:val="left" w:pos="2121"/>
        </w:tabs>
        <w:spacing w:before="40" w:line="276" w:lineRule="auto"/>
        <w:jc w:val="center"/>
        <w:rPr>
          <w:rFonts w:cs="Times New Roman"/>
          <w:b/>
          <w:sz w:val="28"/>
          <w:szCs w:val="28"/>
        </w:rPr>
      </w:pPr>
    </w:p>
    <w:p w:rsidR="00901777" w:rsidRDefault="00901777" w:rsidP="009700B2">
      <w:pPr>
        <w:tabs>
          <w:tab w:val="left" w:pos="2121"/>
        </w:tabs>
        <w:spacing w:before="40" w:line="276" w:lineRule="auto"/>
        <w:jc w:val="center"/>
        <w:rPr>
          <w:rFonts w:cs="Times New Roman"/>
          <w:b/>
          <w:sz w:val="28"/>
          <w:szCs w:val="28"/>
        </w:rPr>
      </w:pPr>
    </w:p>
    <w:p w:rsidR="00901777" w:rsidRDefault="00901777" w:rsidP="009700B2">
      <w:pPr>
        <w:tabs>
          <w:tab w:val="left" w:pos="2121"/>
        </w:tabs>
        <w:spacing w:before="40" w:line="276" w:lineRule="auto"/>
        <w:jc w:val="center"/>
        <w:rPr>
          <w:rFonts w:cs="Times New Roman"/>
          <w:b/>
          <w:sz w:val="28"/>
          <w:szCs w:val="28"/>
        </w:rPr>
      </w:pPr>
    </w:p>
    <w:p w:rsidR="00901777" w:rsidRDefault="00901777" w:rsidP="009700B2">
      <w:pPr>
        <w:tabs>
          <w:tab w:val="left" w:pos="2121"/>
        </w:tabs>
        <w:spacing w:before="40" w:line="276" w:lineRule="auto"/>
        <w:jc w:val="center"/>
        <w:rPr>
          <w:rFonts w:cs="Times New Roman"/>
          <w:b/>
          <w:sz w:val="28"/>
          <w:szCs w:val="28"/>
        </w:rPr>
      </w:pPr>
    </w:p>
    <w:p w:rsidR="00901777" w:rsidRDefault="00901777" w:rsidP="009700B2">
      <w:pPr>
        <w:tabs>
          <w:tab w:val="left" w:pos="2121"/>
        </w:tabs>
        <w:spacing w:before="40" w:line="276" w:lineRule="auto"/>
        <w:jc w:val="center"/>
        <w:rPr>
          <w:rFonts w:cs="Times New Roman"/>
          <w:b/>
          <w:sz w:val="28"/>
          <w:szCs w:val="28"/>
        </w:rPr>
      </w:pPr>
    </w:p>
    <w:p w:rsidR="00901777" w:rsidRDefault="00901777" w:rsidP="009700B2">
      <w:pPr>
        <w:tabs>
          <w:tab w:val="left" w:pos="2121"/>
        </w:tabs>
        <w:spacing w:before="40" w:line="276" w:lineRule="auto"/>
        <w:jc w:val="center"/>
        <w:rPr>
          <w:rFonts w:cs="Times New Roman"/>
          <w:b/>
          <w:sz w:val="28"/>
          <w:szCs w:val="28"/>
        </w:rPr>
      </w:pPr>
    </w:p>
    <w:p w:rsidR="00901777" w:rsidRDefault="00901777" w:rsidP="009700B2">
      <w:pPr>
        <w:tabs>
          <w:tab w:val="left" w:pos="2121"/>
        </w:tabs>
        <w:spacing w:before="40" w:line="276" w:lineRule="auto"/>
        <w:jc w:val="center"/>
        <w:rPr>
          <w:rFonts w:cs="Times New Roman"/>
          <w:b/>
          <w:sz w:val="28"/>
          <w:szCs w:val="28"/>
        </w:rPr>
      </w:pPr>
    </w:p>
    <w:p w:rsidR="00901777" w:rsidRDefault="00901777" w:rsidP="009700B2">
      <w:pPr>
        <w:tabs>
          <w:tab w:val="left" w:pos="2121"/>
        </w:tabs>
        <w:spacing w:before="40" w:line="276" w:lineRule="auto"/>
        <w:jc w:val="center"/>
        <w:rPr>
          <w:rFonts w:cs="Times New Roman"/>
          <w:b/>
          <w:sz w:val="28"/>
          <w:szCs w:val="28"/>
        </w:rPr>
      </w:pPr>
    </w:p>
    <w:p w:rsidR="00901777" w:rsidRDefault="00901777" w:rsidP="009700B2">
      <w:pPr>
        <w:tabs>
          <w:tab w:val="left" w:pos="2121"/>
        </w:tabs>
        <w:spacing w:before="40" w:line="276" w:lineRule="auto"/>
        <w:jc w:val="center"/>
        <w:rPr>
          <w:rFonts w:cs="Times New Roman"/>
          <w:b/>
          <w:sz w:val="28"/>
          <w:szCs w:val="28"/>
        </w:rPr>
      </w:pPr>
    </w:p>
    <w:p w:rsidR="00901777" w:rsidRDefault="00901777" w:rsidP="009700B2">
      <w:pPr>
        <w:tabs>
          <w:tab w:val="left" w:pos="2121"/>
        </w:tabs>
        <w:spacing w:before="40" w:line="276" w:lineRule="auto"/>
        <w:jc w:val="center"/>
        <w:rPr>
          <w:rFonts w:cs="Times New Roman"/>
          <w:b/>
          <w:sz w:val="28"/>
          <w:szCs w:val="28"/>
        </w:rPr>
      </w:pPr>
    </w:p>
    <w:p w:rsidR="00901777" w:rsidRDefault="00901777" w:rsidP="009700B2">
      <w:pPr>
        <w:tabs>
          <w:tab w:val="left" w:pos="2121"/>
        </w:tabs>
        <w:spacing w:before="40" w:line="276" w:lineRule="auto"/>
        <w:jc w:val="center"/>
        <w:rPr>
          <w:rFonts w:cs="Times New Roman"/>
          <w:b/>
          <w:sz w:val="28"/>
          <w:szCs w:val="28"/>
        </w:rPr>
      </w:pPr>
    </w:p>
    <w:p w:rsidR="00901777" w:rsidRDefault="00901777" w:rsidP="009700B2">
      <w:pPr>
        <w:tabs>
          <w:tab w:val="left" w:pos="2121"/>
        </w:tabs>
        <w:spacing w:before="40" w:line="276" w:lineRule="auto"/>
        <w:jc w:val="center"/>
        <w:rPr>
          <w:rFonts w:cs="Times New Roman"/>
          <w:b/>
          <w:sz w:val="28"/>
          <w:szCs w:val="28"/>
        </w:rPr>
      </w:pPr>
    </w:p>
    <w:p w:rsidR="00901777" w:rsidRDefault="00901777" w:rsidP="009700B2">
      <w:pPr>
        <w:tabs>
          <w:tab w:val="left" w:pos="2121"/>
        </w:tabs>
        <w:spacing w:before="40" w:line="276" w:lineRule="auto"/>
        <w:jc w:val="center"/>
        <w:rPr>
          <w:rFonts w:cs="Times New Roman"/>
          <w:b/>
          <w:sz w:val="28"/>
          <w:szCs w:val="28"/>
        </w:rPr>
      </w:pPr>
    </w:p>
    <w:p w:rsidR="00901777" w:rsidRDefault="00901777" w:rsidP="009700B2">
      <w:pPr>
        <w:tabs>
          <w:tab w:val="left" w:pos="2121"/>
        </w:tabs>
        <w:spacing w:before="40" w:line="276" w:lineRule="auto"/>
        <w:jc w:val="center"/>
        <w:rPr>
          <w:rFonts w:cs="Times New Roman"/>
          <w:b/>
          <w:sz w:val="28"/>
          <w:szCs w:val="28"/>
        </w:rPr>
      </w:pPr>
    </w:p>
    <w:p w:rsidR="00D57D98" w:rsidRDefault="00D57D98" w:rsidP="009700B2">
      <w:pPr>
        <w:tabs>
          <w:tab w:val="left" w:pos="2121"/>
        </w:tabs>
        <w:spacing w:before="40" w:line="276" w:lineRule="auto"/>
        <w:jc w:val="center"/>
        <w:rPr>
          <w:rFonts w:cs="Times New Roman"/>
          <w:b/>
          <w:sz w:val="28"/>
          <w:szCs w:val="28"/>
        </w:rPr>
      </w:pPr>
    </w:p>
    <w:p w:rsidR="00D57D98" w:rsidRDefault="00D57D98" w:rsidP="009700B2">
      <w:pPr>
        <w:tabs>
          <w:tab w:val="left" w:pos="2121"/>
        </w:tabs>
        <w:spacing w:before="40" w:line="276" w:lineRule="auto"/>
        <w:rPr>
          <w:rFonts w:cs="Times New Roman"/>
          <w:b/>
          <w:sz w:val="28"/>
          <w:szCs w:val="28"/>
        </w:rPr>
      </w:pPr>
    </w:p>
    <w:p w:rsidR="00D57D98" w:rsidRDefault="00D57D98" w:rsidP="009700B2">
      <w:pPr>
        <w:tabs>
          <w:tab w:val="left" w:pos="2121"/>
        </w:tabs>
        <w:spacing w:before="40" w:line="276" w:lineRule="auto"/>
        <w:jc w:val="center"/>
        <w:rPr>
          <w:rFonts w:cs="Times New Roman"/>
          <w:b/>
          <w:sz w:val="28"/>
          <w:szCs w:val="28"/>
        </w:rPr>
      </w:pPr>
    </w:p>
    <w:p w:rsidR="00107813" w:rsidRDefault="00107813" w:rsidP="000A779C">
      <w:pPr>
        <w:tabs>
          <w:tab w:val="left" w:pos="2121"/>
        </w:tabs>
        <w:spacing w:before="40" w:line="276" w:lineRule="auto"/>
        <w:rPr>
          <w:rFonts w:cs="Times New Roman"/>
          <w:b/>
          <w:sz w:val="28"/>
          <w:szCs w:val="28"/>
        </w:rPr>
      </w:pPr>
    </w:p>
    <w:p w:rsidR="00D57D98" w:rsidRPr="00F14A56" w:rsidRDefault="00D57D98" w:rsidP="00F14A56">
      <w:pPr>
        <w:pStyle w:val="Heading4"/>
        <w:jc w:val="center"/>
        <w:rPr>
          <w:rStyle w:val="BookTitle"/>
          <w:b/>
        </w:rPr>
      </w:pPr>
      <w:bookmarkStart w:id="3" w:name="_Toc124090986"/>
      <w:bookmarkStart w:id="4" w:name="_Toc124174726"/>
      <w:r w:rsidRPr="00F14A56">
        <w:rPr>
          <w:rStyle w:val="BookTitle"/>
          <w:b/>
        </w:rPr>
        <w:t>© Hak Cipta milik Fakultas Ekonomi dan Bisnis Universitas Pakuan, tahun 202</w:t>
      </w:r>
      <w:bookmarkEnd w:id="3"/>
      <w:bookmarkEnd w:id="4"/>
      <w:r w:rsidR="00D91D5F">
        <w:rPr>
          <w:rStyle w:val="BookTitle"/>
          <w:b/>
        </w:rPr>
        <w:t>3</w:t>
      </w:r>
    </w:p>
    <w:p w:rsidR="00D57D98" w:rsidRPr="00CF1E78" w:rsidRDefault="00D57D98" w:rsidP="009700B2">
      <w:pPr>
        <w:spacing w:line="276" w:lineRule="auto"/>
        <w:jc w:val="center"/>
        <w:rPr>
          <w:rFonts w:cs="Times New Roman"/>
          <w:b/>
          <w:bCs/>
          <w:sz w:val="24"/>
          <w:szCs w:val="24"/>
        </w:rPr>
      </w:pPr>
      <w:r w:rsidRPr="00CF1E78">
        <w:rPr>
          <w:rFonts w:cs="Times New Roman"/>
          <w:b/>
          <w:bCs/>
          <w:sz w:val="24"/>
          <w:szCs w:val="24"/>
        </w:rPr>
        <w:t xml:space="preserve"> Hak Cipta Dilindungi Undang-undang</w:t>
      </w:r>
    </w:p>
    <w:p w:rsidR="00D57D98" w:rsidRPr="00CF1E78" w:rsidRDefault="00D57D98" w:rsidP="009700B2">
      <w:pPr>
        <w:spacing w:line="276" w:lineRule="auto"/>
        <w:jc w:val="center"/>
        <w:rPr>
          <w:rFonts w:cs="Times New Roman"/>
          <w:b/>
          <w:bCs/>
          <w:sz w:val="24"/>
          <w:szCs w:val="24"/>
        </w:rPr>
      </w:pPr>
    </w:p>
    <w:p w:rsidR="00D57D98" w:rsidRPr="00CF1E78" w:rsidRDefault="00D57D98" w:rsidP="009700B2">
      <w:pPr>
        <w:spacing w:line="276" w:lineRule="auto"/>
        <w:jc w:val="both"/>
        <w:rPr>
          <w:rFonts w:cs="Times New Roman"/>
          <w:i/>
          <w:iCs/>
          <w:sz w:val="24"/>
          <w:szCs w:val="24"/>
        </w:rPr>
      </w:pPr>
      <w:r w:rsidRPr="00CF1E78">
        <w:rPr>
          <w:rFonts w:cs="Times New Roman"/>
          <w:i/>
          <w:iCs/>
          <w:sz w:val="24"/>
          <w:szCs w:val="24"/>
        </w:rPr>
        <w:t>Dilarang mengutip sebagian atau seluruh karya tulis ini tanpa mencantumkan atau menyebutkan sumbernya. Pengutipan hanya untuk kepentingan pendidikan, penelitian, penulisan karya ilmiah, penyusunan laporan, penulisan kritik, atau tinjauan suatu masalah, dan pengutipan tersebut tidak merugikan kepentingan Fakultas Ekonomi dan Bisnis Universitas Pakuan.</w:t>
      </w:r>
    </w:p>
    <w:p w:rsidR="00FF3855" w:rsidRPr="00F659DE" w:rsidRDefault="00D57D98" w:rsidP="00F659DE">
      <w:pPr>
        <w:spacing w:line="276" w:lineRule="auto"/>
        <w:jc w:val="both"/>
        <w:rPr>
          <w:rFonts w:cs="Times New Roman"/>
          <w:i/>
          <w:iCs/>
          <w:sz w:val="24"/>
          <w:szCs w:val="24"/>
        </w:rPr>
      </w:pPr>
      <w:r w:rsidRPr="00CF1E78">
        <w:rPr>
          <w:rFonts w:cs="Times New Roman"/>
          <w:i/>
          <w:iCs/>
          <w:sz w:val="24"/>
          <w:szCs w:val="24"/>
        </w:rPr>
        <w:t>Dilarang mengumumkan dan atau memperbanyak sebagian atau seluruh karya tulis dalam bentuk apapun tanpa seizin Fakultas Ekonomi dan Bisnis Universitas Pakuan.</w:t>
      </w:r>
    </w:p>
    <w:p w:rsidR="000A779C" w:rsidRPr="000A779C" w:rsidRDefault="000A779C" w:rsidP="000A779C">
      <w:bookmarkStart w:id="5" w:name="_Toc124089482"/>
      <w:bookmarkStart w:id="6" w:name="_Toc124090987"/>
    </w:p>
    <w:p w:rsidR="00107813" w:rsidRPr="00E6657A" w:rsidRDefault="00D57D98" w:rsidP="00E6657A">
      <w:pPr>
        <w:pStyle w:val="Heading1"/>
        <w:spacing w:after="240"/>
      </w:pPr>
      <w:bookmarkStart w:id="7" w:name="_Toc124174727"/>
      <w:r w:rsidRPr="00E6657A">
        <w:lastRenderedPageBreak/>
        <w:t>ABSTRAK</w:t>
      </w:r>
      <w:bookmarkEnd w:id="5"/>
      <w:bookmarkEnd w:id="6"/>
      <w:bookmarkEnd w:id="7"/>
    </w:p>
    <w:p w:rsidR="00D57D98" w:rsidRPr="0052325F" w:rsidRDefault="00D57D98" w:rsidP="009700B2">
      <w:pPr>
        <w:autoSpaceDE w:val="0"/>
        <w:autoSpaceDN w:val="0"/>
        <w:adjustRightInd w:val="0"/>
        <w:spacing w:after="200" w:line="276" w:lineRule="auto"/>
        <w:ind w:firstLine="720"/>
        <w:jc w:val="both"/>
        <w:rPr>
          <w:rFonts w:cs="Times New Roman"/>
        </w:rPr>
      </w:pPr>
      <w:r w:rsidRPr="0052325F">
        <w:rPr>
          <w:rFonts w:cs="Times New Roman"/>
        </w:rPr>
        <w:t>WULAN PUSPITASARI. 021118053. Hubungan Motivasi Kerja dengan Kinerja Pegawai UPTD Pengelolaan Prasarana Perhubungan LLAJ Wilayah 1</w:t>
      </w:r>
      <w:r w:rsidR="0080375A">
        <w:rPr>
          <w:rFonts w:cs="Times New Roman"/>
        </w:rPr>
        <w:t xml:space="preserve"> Cibinong Kabupaten Bogor</w:t>
      </w:r>
      <w:r w:rsidRPr="0052325F">
        <w:rPr>
          <w:rFonts w:cs="Times New Roman"/>
        </w:rPr>
        <w:t>. Skripsi Prodi Manajemen Konsentrasi Manajemen Sumber Daya Manusia Fakultas Ekonomi dan Bisnis Universitas Pakuan. Di bawah bimbingan : RADJAB TAMPUBOLON dan HERMAN. 2</w:t>
      </w:r>
      <w:r w:rsidR="00AD16DD" w:rsidRPr="0052325F">
        <w:rPr>
          <w:rFonts w:cs="Times New Roman"/>
        </w:rPr>
        <w:t>023</w:t>
      </w:r>
      <w:r w:rsidRPr="0052325F">
        <w:rPr>
          <w:rFonts w:cs="Times New Roman"/>
        </w:rPr>
        <w:t>.</w:t>
      </w:r>
    </w:p>
    <w:p w:rsidR="00D57D98" w:rsidRPr="0052325F" w:rsidRDefault="00D57D98" w:rsidP="009700B2">
      <w:pPr>
        <w:spacing w:after="200" w:line="276" w:lineRule="auto"/>
        <w:ind w:firstLine="720"/>
        <w:jc w:val="both"/>
        <w:rPr>
          <w:rFonts w:cs="Times New Roman"/>
        </w:rPr>
      </w:pPr>
      <w:r w:rsidRPr="0052325F">
        <w:rPr>
          <w:rFonts w:cs="Times New Roman"/>
        </w:rPr>
        <w:t xml:space="preserve">Tujuan penelitian skripsi ini untuk mengetahui hubungan motivasi kerja dengan kinerja pegawai UPTD Pengelolaan Prasarana Perhubungan LLAJ Wilayah 1 </w:t>
      </w:r>
      <w:r w:rsidR="0080375A">
        <w:rPr>
          <w:rFonts w:cs="Times New Roman"/>
        </w:rPr>
        <w:t>Cibinog Kabupaten Bogor</w:t>
      </w:r>
      <w:r w:rsidRPr="0052325F">
        <w:rPr>
          <w:rFonts w:cs="Times New Roman"/>
        </w:rPr>
        <w:t xml:space="preserve">. Maksud penelitian skripsi ini dilakukan untuk memperoleh data dan informasi untuk mengetahui hubungan motivasi kerja dengan kinerja pegawai kantor UPTD sehingga permasalahan yang ada diharapkan dapat diselesaikan atau dipecahkan. Dalam penelitian ini penulis menggunakan teknik kuesioner dan wawancara untuk mengumpulkan data dari 65 responden secara langsung. </w:t>
      </w:r>
    </w:p>
    <w:p w:rsidR="002A3E25" w:rsidRPr="0052325F" w:rsidRDefault="00D57D98" w:rsidP="009700B2">
      <w:pPr>
        <w:spacing w:after="200" w:line="276" w:lineRule="auto"/>
        <w:ind w:firstLine="720"/>
        <w:jc w:val="both"/>
        <w:rPr>
          <w:rFonts w:cs="Times New Roman"/>
        </w:rPr>
      </w:pPr>
      <w:r w:rsidRPr="0052325F">
        <w:rPr>
          <w:rFonts w:cs="Times New Roman"/>
        </w:rPr>
        <w:t xml:space="preserve">Penelitian ini mengenai motivasi kerja dengan kinerja pegawai UPTD Pengelolaan Prasarana Perhubungan LLAJ Wilayah 1 </w:t>
      </w:r>
      <w:r w:rsidR="0080375A">
        <w:rPr>
          <w:rFonts w:cs="Times New Roman"/>
        </w:rPr>
        <w:t>Cibinong Kabupaten Bogor</w:t>
      </w:r>
      <w:r w:rsidRPr="0052325F">
        <w:rPr>
          <w:rFonts w:cs="Times New Roman"/>
        </w:rPr>
        <w:t xml:space="preserve"> dengan jenis penelitian yang digunakan adalah deskriptif dan verifikatif dengan menggunakan metode penelitian </w:t>
      </w:r>
      <w:r w:rsidRPr="0052325F">
        <w:rPr>
          <w:rFonts w:cs="Times New Roman"/>
          <w:i/>
        </w:rPr>
        <w:t>Explanatory Survey</w:t>
      </w:r>
      <w:r w:rsidRPr="0052325F">
        <w:rPr>
          <w:rFonts w:cs="Times New Roman"/>
        </w:rPr>
        <w:t>. Penulis menggunakan teknik penelitian statistik kuantitatif, karena penelitian yang dilakukan berhubungan dengan alat statistik untuk mengolah hasil kuesioner sehingga dapat diketahui ada atau tidaknya hubungan antara motivasi</w:t>
      </w:r>
      <w:r w:rsidR="002A3E25" w:rsidRPr="0052325F">
        <w:rPr>
          <w:rFonts w:cs="Times New Roman"/>
        </w:rPr>
        <w:t xml:space="preserve"> kerja dengan kinerja pegawai.</w:t>
      </w:r>
    </w:p>
    <w:p w:rsidR="00D57D98" w:rsidRPr="0052325F" w:rsidRDefault="00D57D98" w:rsidP="009700B2">
      <w:pPr>
        <w:spacing w:after="200" w:line="276" w:lineRule="auto"/>
        <w:ind w:firstLine="720"/>
        <w:jc w:val="both"/>
        <w:rPr>
          <w:rFonts w:cs="Times New Roman"/>
          <w:color w:val="000000" w:themeColor="text1"/>
        </w:rPr>
      </w:pPr>
      <w:r w:rsidRPr="0052325F">
        <w:rPr>
          <w:rFonts w:cs="Times New Roman"/>
          <w:color w:val="000000" w:themeColor="text1"/>
          <w:position w:val="2"/>
        </w:rPr>
        <w:t xml:space="preserve">Hasil analisis koefisien korelasi </w:t>
      </w:r>
      <w:r w:rsidRPr="0052325F">
        <w:rPr>
          <w:rFonts w:cs="Times New Roman"/>
          <w:i/>
          <w:color w:val="000000" w:themeColor="text1"/>
          <w:position w:val="2"/>
        </w:rPr>
        <w:t xml:space="preserve">rank spearman </w:t>
      </w:r>
      <w:r w:rsidRPr="0052325F">
        <w:rPr>
          <w:rFonts w:cs="Times New Roman"/>
          <w:color w:val="000000" w:themeColor="text1"/>
          <w:position w:val="2"/>
        </w:rPr>
        <w:t>diperoleh r</w:t>
      </w:r>
      <w:r w:rsidRPr="0052325F">
        <w:rPr>
          <w:rFonts w:cs="Times New Roman"/>
          <w:color w:val="000000" w:themeColor="text1"/>
        </w:rPr>
        <w:t xml:space="preserve">s </w:t>
      </w:r>
      <w:r w:rsidR="00AC0330" w:rsidRPr="0052325F">
        <w:rPr>
          <w:rFonts w:cs="Times New Roman"/>
          <w:color w:val="000000" w:themeColor="text1"/>
          <w:position w:val="2"/>
        </w:rPr>
        <w:t>= 0,541</w:t>
      </w:r>
      <w:r w:rsidRPr="0052325F">
        <w:rPr>
          <w:rFonts w:cs="Times New Roman"/>
          <w:color w:val="000000" w:themeColor="text1"/>
          <w:position w:val="2"/>
        </w:rPr>
        <w:t>.</w:t>
      </w:r>
      <w:r w:rsidRPr="0052325F">
        <w:rPr>
          <w:rFonts w:cs="Times New Roman"/>
          <w:color w:val="000000" w:themeColor="text1"/>
        </w:rPr>
        <w:t xml:space="preserve"> Artiny</w:t>
      </w:r>
      <w:r w:rsidR="00AC0330" w:rsidRPr="0052325F">
        <w:rPr>
          <w:rFonts w:cs="Times New Roman"/>
          <w:color w:val="000000" w:themeColor="text1"/>
        </w:rPr>
        <w:t>a hubungan antara motivasi</w:t>
      </w:r>
      <w:r w:rsidRPr="0052325F">
        <w:rPr>
          <w:rFonts w:cs="Times New Roman"/>
          <w:color w:val="000000" w:themeColor="text1"/>
        </w:rPr>
        <w:t xml:space="preserve"> kerja dengan kine</w:t>
      </w:r>
      <w:r w:rsidR="00177EC9">
        <w:rPr>
          <w:rFonts w:cs="Times New Roman"/>
          <w:color w:val="000000" w:themeColor="text1"/>
        </w:rPr>
        <w:t>rja pegawai mempunyai hubungan sedang</w:t>
      </w:r>
      <w:r w:rsidRPr="0052325F">
        <w:rPr>
          <w:rFonts w:cs="Times New Roman"/>
          <w:color w:val="000000" w:themeColor="text1"/>
          <w:spacing w:val="-13"/>
        </w:rPr>
        <w:t xml:space="preserve"> </w:t>
      </w:r>
      <w:r w:rsidRPr="0052325F">
        <w:rPr>
          <w:rFonts w:cs="Times New Roman"/>
          <w:color w:val="000000" w:themeColor="text1"/>
        </w:rPr>
        <w:t xml:space="preserve">yang dimana terdapat hubungan </w:t>
      </w:r>
      <w:r w:rsidR="00AC0330" w:rsidRPr="0052325F">
        <w:rPr>
          <w:rFonts w:cs="Times New Roman"/>
          <w:color w:val="000000" w:themeColor="text1"/>
        </w:rPr>
        <w:t>positif antara variabel motivasi</w:t>
      </w:r>
      <w:r w:rsidRPr="0052325F">
        <w:rPr>
          <w:rFonts w:cs="Times New Roman"/>
          <w:color w:val="000000" w:themeColor="text1"/>
        </w:rPr>
        <w:t xml:space="preserve"> kerja dengan kinerja</w:t>
      </w:r>
      <w:r w:rsidRPr="0052325F">
        <w:rPr>
          <w:rFonts w:cs="Times New Roman"/>
          <w:color w:val="000000" w:themeColor="text1"/>
          <w:spacing w:val="-3"/>
        </w:rPr>
        <w:t xml:space="preserve"> </w:t>
      </w:r>
      <w:r w:rsidRPr="0052325F">
        <w:rPr>
          <w:rFonts w:cs="Times New Roman"/>
          <w:color w:val="000000" w:themeColor="text1"/>
        </w:rPr>
        <w:t xml:space="preserve">pegawai. Dan </w:t>
      </w:r>
      <w:r w:rsidRPr="0052325F">
        <w:rPr>
          <w:rFonts w:cs="Times New Roman"/>
          <w:color w:val="000000" w:themeColor="text1"/>
          <w:position w:val="2"/>
        </w:rPr>
        <w:t>hasil uji hipotesis koefisien korelasi menunjukkan t</w:t>
      </w:r>
      <w:r w:rsidRPr="0052325F">
        <w:rPr>
          <w:rFonts w:cs="Times New Roman"/>
          <w:color w:val="000000" w:themeColor="text1"/>
          <w:vertAlign w:val="subscript"/>
        </w:rPr>
        <w:t>hitung</w:t>
      </w:r>
      <w:r w:rsidRPr="0052325F">
        <w:rPr>
          <w:rFonts w:cs="Times New Roman"/>
          <w:color w:val="000000" w:themeColor="text1"/>
        </w:rPr>
        <w:t xml:space="preserve"> </w:t>
      </w:r>
      <w:r w:rsidRPr="0052325F">
        <w:rPr>
          <w:rFonts w:cs="Times New Roman"/>
          <w:color w:val="000000" w:themeColor="text1"/>
          <w:position w:val="2"/>
        </w:rPr>
        <w:t>&gt; t</w:t>
      </w:r>
      <w:r w:rsidRPr="0052325F">
        <w:rPr>
          <w:rFonts w:cs="Times New Roman"/>
          <w:color w:val="000000" w:themeColor="text1"/>
          <w:vertAlign w:val="subscript"/>
        </w:rPr>
        <w:t>tabel</w:t>
      </w:r>
      <w:r w:rsidRPr="0052325F">
        <w:rPr>
          <w:rFonts w:cs="Times New Roman"/>
          <w:color w:val="000000" w:themeColor="text1"/>
        </w:rPr>
        <w:t xml:space="preserve"> </w:t>
      </w:r>
      <w:r w:rsidR="00716C64" w:rsidRPr="0052325F">
        <w:rPr>
          <w:rFonts w:cs="Times New Roman"/>
          <w:color w:val="000000" w:themeColor="text1"/>
          <w:position w:val="2"/>
        </w:rPr>
        <w:t>(7,937</w:t>
      </w:r>
      <w:r w:rsidRPr="0052325F">
        <w:rPr>
          <w:rFonts w:cs="Times New Roman"/>
          <w:color w:val="000000" w:themeColor="text1"/>
          <w:position w:val="2"/>
        </w:rPr>
        <w:t xml:space="preserve"> &gt;</w:t>
      </w:r>
      <w:r w:rsidR="00716C64" w:rsidRPr="0052325F">
        <w:rPr>
          <w:rFonts w:cs="Times New Roman"/>
          <w:color w:val="000000" w:themeColor="text1"/>
        </w:rPr>
        <w:t xml:space="preserve"> 1,669</w:t>
      </w:r>
      <w:r w:rsidRPr="0052325F">
        <w:rPr>
          <w:rFonts w:cs="Times New Roman"/>
          <w:color w:val="000000" w:themeColor="text1"/>
        </w:rPr>
        <w:t>) yaitu artinya Ho ditolak dan Ha diterima. Maka dapat disimpulkan bahwa t</w:t>
      </w:r>
      <w:r w:rsidR="00716C64" w:rsidRPr="0052325F">
        <w:rPr>
          <w:rFonts w:cs="Times New Roman"/>
          <w:color w:val="000000" w:themeColor="text1"/>
        </w:rPr>
        <w:t>erdapat hubungan antara motivasi</w:t>
      </w:r>
      <w:r w:rsidRPr="0052325F">
        <w:rPr>
          <w:rFonts w:cs="Times New Roman"/>
          <w:color w:val="000000" w:themeColor="text1"/>
        </w:rPr>
        <w:t xml:space="preserve"> kerja dengan kinerja pegawai UPTD Pengelolaan Prasarana Perhubungan LLAJ Wilayah 1</w:t>
      </w:r>
      <w:r w:rsidR="00716C64" w:rsidRPr="0052325F">
        <w:rPr>
          <w:rFonts w:cs="Times New Roman"/>
          <w:color w:val="000000" w:themeColor="text1"/>
        </w:rPr>
        <w:t xml:space="preserve"> </w:t>
      </w:r>
      <w:r w:rsidR="0080375A">
        <w:rPr>
          <w:rFonts w:cs="Times New Roman"/>
          <w:color w:val="000000" w:themeColor="text1"/>
        </w:rPr>
        <w:t>Cibinong Kabupaten Bogor</w:t>
      </w:r>
      <w:r w:rsidRPr="0052325F">
        <w:rPr>
          <w:rFonts w:cs="Times New Roman"/>
          <w:color w:val="000000" w:themeColor="text1"/>
        </w:rPr>
        <w:t>.</w:t>
      </w:r>
    </w:p>
    <w:p w:rsidR="00D57D98" w:rsidRPr="0052325F" w:rsidRDefault="00D57D98" w:rsidP="009700B2">
      <w:pPr>
        <w:spacing w:line="276" w:lineRule="auto"/>
        <w:jc w:val="both"/>
        <w:rPr>
          <w:rFonts w:cs="Times New Roman"/>
          <w:b/>
          <w:color w:val="FF0000"/>
        </w:rPr>
      </w:pPr>
    </w:p>
    <w:p w:rsidR="00D57D98" w:rsidRPr="0052325F" w:rsidRDefault="00D57D98" w:rsidP="009700B2">
      <w:pPr>
        <w:spacing w:after="200" w:line="276" w:lineRule="auto"/>
        <w:rPr>
          <w:rFonts w:cs="Times New Roman"/>
          <w:color w:val="000000" w:themeColor="text1"/>
        </w:rPr>
      </w:pPr>
      <w:r w:rsidRPr="0052325F">
        <w:rPr>
          <w:rFonts w:cs="Times New Roman"/>
          <w:color w:val="000000" w:themeColor="text1"/>
        </w:rPr>
        <w:t xml:space="preserve">Kata Kunci : </w:t>
      </w:r>
      <w:r w:rsidR="00716C64" w:rsidRPr="0052325F">
        <w:rPr>
          <w:rFonts w:cs="Times New Roman"/>
          <w:color w:val="000000" w:themeColor="text1"/>
        </w:rPr>
        <w:t xml:space="preserve">Motivasi </w:t>
      </w:r>
      <w:r w:rsidRPr="0052325F">
        <w:rPr>
          <w:rFonts w:cs="Times New Roman"/>
          <w:color w:val="000000" w:themeColor="text1"/>
        </w:rPr>
        <w:t>Kerja dan Kinerja Pegawai.</w:t>
      </w:r>
    </w:p>
    <w:p w:rsidR="00FF3855" w:rsidRDefault="00FF3855" w:rsidP="008015CA">
      <w:pPr>
        <w:pStyle w:val="BodyText"/>
        <w:spacing w:before="11" w:line="276" w:lineRule="auto"/>
        <w:rPr>
          <w:b/>
          <w:sz w:val="28"/>
          <w:szCs w:val="28"/>
        </w:rPr>
      </w:pPr>
    </w:p>
    <w:p w:rsidR="00DF16D4" w:rsidRDefault="00DF16D4" w:rsidP="008015CA">
      <w:pPr>
        <w:pStyle w:val="BodyText"/>
        <w:spacing w:before="11" w:line="276" w:lineRule="auto"/>
        <w:rPr>
          <w:b/>
          <w:sz w:val="28"/>
          <w:szCs w:val="28"/>
        </w:rPr>
      </w:pPr>
    </w:p>
    <w:p w:rsidR="000A779C" w:rsidRDefault="000A779C" w:rsidP="00E9293C">
      <w:bookmarkStart w:id="8" w:name="_Toc124089483"/>
      <w:bookmarkStart w:id="9" w:name="_Toc124090988"/>
    </w:p>
    <w:p w:rsidR="000A779C" w:rsidRDefault="000A779C" w:rsidP="00E9293C"/>
    <w:p w:rsidR="000A779C" w:rsidRDefault="000A779C" w:rsidP="000A779C"/>
    <w:p w:rsidR="000A779C" w:rsidRDefault="000A779C" w:rsidP="000A779C"/>
    <w:p w:rsidR="000A779C" w:rsidRDefault="000A779C" w:rsidP="000A779C"/>
    <w:p w:rsidR="000A779C" w:rsidRPr="000A779C" w:rsidRDefault="000A779C" w:rsidP="000A779C"/>
    <w:p w:rsidR="00FF3855" w:rsidRPr="00E14675" w:rsidRDefault="008E18B4" w:rsidP="00E14675">
      <w:pPr>
        <w:pStyle w:val="Heading1"/>
        <w:spacing w:after="240"/>
      </w:pPr>
      <w:bookmarkStart w:id="10" w:name="_Toc124174728"/>
      <w:r w:rsidRPr="008E18B4">
        <w:lastRenderedPageBreak/>
        <w:t>PRAKATA</w:t>
      </w:r>
      <w:bookmarkEnd w:id="8"/>
      <w:bookmarkEnd w:id="9"/>
      <w:bookmarkEnd w:id="10"/>
    </w:p>
    <w:p w:rsidR="008E18B4" w:rsidRPr="008E18B4" w:rsidRDefault="008E18B4" w:rsidP="009700B2">
      <w:pPr>
        <w:spacing w:line="276" w:lineRule="auto"/>
        <w:ind w:right="92" w:firstLine="720"/>
        <w:jc w:val="both"/>
        <w:rPr>
          <w:rFonts w:cs="Times New Roman"/>
          <w:b/>
          <w:sz w:val="24"/>
        </w:rPr>
      </w:pPr>
      <w:r w:rsidRPr="008E18B4">
        <w:rPr>
          <w:rFonts w:cs="Times New Roman"/>
          <w:sz w:val="24"/>
        </w:rPr>
        <w:t>Puji syukur kehadirat Allah SWT, atas limpahan Rahmat dan Karunia-Nya, dan</w:t>
      </w:r>
      <w:r w:rsidRPr="008E18B4">
        <w:rPr>
          <w:rFonts w:cs="Times New Roman"/>
          <w:spacing w:val="-16"/>
          <w:sz w:val="24"/>
        </w:rPr>
        <w:t xml:space="preserve"> </w:t>
      </w:r>
      <w:r w:rsidRPr="008E18B4">
        <w:rPr>
          <w:rFonts w:cs="Times New Roman"/>
          <w:sz w:val="24"/>
        </w:rPr>
        <w:t>tidak</w:t>
      </w:r>
      <w:r w:rsidRPr="008E18B4">
        <w:rPr>
          <w:rFonts w:cs="Times New Roman"/>
          <w:spacing w:val="-15"/>
          <w:sz w:val="24"/>
        </w:rPr>
        <w:t xml:space="preserve"> </w:t>
      </w:r>
      <w:r w:rsidRPr="008E18B4">
        <w:rPr>
          <w:rFonts w:cs="Times New Roman"/>
          <w:sz w:val="24"/>
        </w:rPr>
        <w:t>lupa</w:t>
      </w:r>
      <w:r w:rsidRPr="008E18B4">
        <w:rPr>
          <w:rFonts w:cs="Times New Roman"/>
          <w:spacing w:val="-14"/>
          <w:sz w:val="24"/>
        </w:rPr>
        <w:t xml:space="preserve"> </w:t>
      </w:r>
      <w:r w:rsidRPr="008E18B4">
        <w:rPr>
          <w:rFonts w:cs="Times New Roman"/>
          <w:sz w:val="24"/>
        </w:rPr>
        <w:t>shalawat</w:t>
      </w:r>
      <w:r w:rsidRPr="008E18B4">
        <w:rPr>
          <w:rFonts w:cs="Times New Roman"/>
          <w:spacing w:val="-14"/>
          <w:sz w:val="24"/>
        </w:rPr>
        <w:t xml:space="preserve"> </w:t>
      </w:r>
      <w:r w:rsidRPr="008E18B4">
        <w:rPr>
          <w:rFonts w:cs="Times New Roman"/>
          <w:sz w:val="24"/>
        </w:rPr>
        <w:t>serta</w:t>
      </w:r>
      <w:r w:rsidRPr="008E18B4">
        <w:rPr>
          <w:rFonts w:cs="Times New Roman"/>
          <w:spacing w:val="-17"/>
          <w:sz w:val="24"/>
        </w:rPr>
        <w:t xml:space="preserve"> </w:t>
      </w:r>
      <w:r w:rsidRPr="008E18B4">
        <w:rPr>
          <w:rFonts w:cs="Times New Roman"/>
          <w:sz w:val="24"/>
        </w:rPr>
        <w:t>salam</w:t>
      </w:r>
      <w:r w:rsidRPr="008E18B4">
        <w:rPr>
          <w:rFonts w:cs="Times New Roman"/>
          <w:spacing w:val="-14"/>
          <w:sz w:val="24"/>
        </w:rPr>
        <w:t xml:space="preserve"> </w:t>
      </w:r>
      <w:r w:rsidRPr="008E18B4">
        <w:rPr>
          <w:rFonts w:cs="Times New Roman"/>
          <w:sz w:val="24"/>
        </w:rPr>
        <w:t>selalu</w:t>
      </w:r>
      <w:r w:rsidRPr="008E18B4">
        <w:rPr>
          <w:rFonts w:cs="Times New Roman"/>
          <w:spacing w:val="-15"/>
          <w:sz w:val="24"/>
        </w:rPr>
        <w:t xml:space="preserve"> </w:t>
      </w:r>
      <w:r w:rsidRPr="008E18B4">
        <w:rPr>
          <w:rFonts w:cs="Times New Roman"/>
          <w:sz w:val="24"/>
        </w:rPr>
        <w:t>tercurahkan</w:t>
      </w:r>
      <w:r w:rsidRPr="008E18B4">
        <w:rPr>
          <w:rFonts w:cs="Times New Roman"/>
          <w:spacing w:val="-16"/>
          <w:sz w:val="24"/>
        </w:rPr>
        <w:t xml:space="preserve"> </w:t>
      </w:r>
      <w:r w:rsidRPr="008E18B4">
        <w:rPr>
          <w:rFonts w:cs="Times New Roman"/>
          <w:sz w:val="24"/>
        </w:rPr>
        <w:t>kepada</w:t>
      </w:r>
      <w:r w:rsidRPr="008E18B4">
        <w:rPr>
          <w:rFonts w:cs="Times New Roman"/>
          <w:spacing w:val="-16"/>
          <w:sz w:val="24"/>
        </w:rPr>
        <w:t xml:space="preserve"> </w:t>
      </w:r>
      <w:r w:rsidRPr="008E18B4">
        <w:rPr>
          <w:rFonts w:cs="Times New Roman"/>
          <w:sz w:val="24"/>
        </w:rPr>
        <w:t>junjungan</w:t>
      </w:r>
      <w:r w:rsidRPr="008E18B4">
        <w:rPr>
          <w:rFonts w:cs="Times New Roman"/>
          <w:spacing w:val="-14"/>
          <w:sz w:val="24"/>
        </w:rPr>
        <w:t xml:space="preserve"> </w:t>
      </w:r>
      <w:r w:rsidRPr="008E18B4">
        <w:rPr>
          <w:rFonts w:cs="Times New Roman"/>
          <w:sz w:val="24"/>
        </w:rPr>
        <w:t>Nabi</w:t>
      </w:r>
      <w:r w:rsidRPr="008E18B4">
        <w:rPr>
          <w:rFonts w:cs="Times New Roman"/>
          <w:spacing w:val="-14"/>
          <w:sz w:val="24"/>
        </w:rPr>
        <w:t xml:space="preserve"> </w:t>
      </w:r>
      <w:r w:rsidRPr="008E18B4">
        <w:rPr>
          <w:rFonts w:cs="Times New Roman"/>
          <w:sz w:val="24"/>
        </w:rPr>
        <w:t>kita</w:t>
      </w:r>
      <w:r w:rsidRPr="008E18B4">
        <w:rPr>
          <w:rFonts w:cs="Times New Roman"/>
          <w:spacing w:val="-16"/>
          <w:sz w:val="24"/>
        </w:rPr>
        <w:t xml:space="preserve"> </w:t>
      </w:r>
      <w:r w:rsidRPr="008E18B4">
        <w:rPr>
          <w:rFonts w:cs="Times New Roman"/>
          <w:sz w:val="24"/>
        </w:rPr>
        <w:t xml:space="preserve">yaitu Nabi Muhammad SAW. Sehingga penulis dapat menyelesaikan </w:t>
      </w:r>
      <w:r w:rsidR="00AD16DD">
        <w:rPr>
          <w:rFonts w:cs="Times New Roman"/>
          <w:sz w:val="24"/>
        </w:rPr>
        <w:t xml:space="preserve">skripsi </w:t>
      </w:r>
      <w:r w:rsidRPr="008E18B4">
        <w:rPr>
          <w:rFonts w:cs="Times New Roman"/>
          <w:sz w:val="24"/>
        </w:rPr>
        <w:t xml:space="preserve">dengan judul </w:t>
      </w:r>
      <w:r w:rsidRPr="008E18B4">
        <w:rPr>
          <w:rFonts w:cs="Times New Roman"/>
          <w:b/>
          <w:sz w:val="24"/>
        </w:rPr>
        <w:t>“Hubungan Motivasi Kerja dengan Kinerja Pegawai UPTD Pengelolaan Prasarana Perhubungan LLAJ Wilayah 1</w:t>
      </w:r>
      <w:r w:rsidR="001C6BB1">
        <w:rPr>
          <w:rFonts w:cs="Times New Roman"/>
          <w:b/>
          <w:sz w:val="24"/>
        </w:rPr>
        <w:t xml:space="preserve"> Cibinong</w:t>
      </w:r>
      <w:r w:rsidR="0080375A">
        <w:rPr>
          <w:rFonts w:cs="Times New Roman"/>
          <w:b/>
          <w:sz w:val="24"/>
        </w:rPr>
        <w:t xml:space="preserve"> Kabupaten Bogor</w:t>
      </w:r>
      <w:r w:rsidRPr="008E18B4">
        <w:rPr>
          <w:rFonts w:cs="Times New Roman"/>
          <w:b/>
          <w:sz w:val="24"/>
        </w:rPr>
        <w:t>.</w:t>
      </w:r>
    </w:p>
    <w:p w:rsidR="008E18B4" w:rsidRPr="008E18B4" w:rsidRDefault="00AD16DD" w:rsidP="009700B2">
      <w:pPr>
        <w:pStyle w:val="BodyText"/>
        <w:spacing w:before="1" w:line="276" w:lineRule="auto"/>
        <w:ind w:right="92" w:firstLine="720"/>
        <w:jc w:val="both"/>
      </w:pPr>
      <w:r>
        <w:t xml:space="preserve">Peyusunan skripsi </w:t>
      </w:r>
      <w:r w:rsidR="008E18B4" w:rsidRPr="008E18B4">
        <w:t>ini masih jauh dari kesempurnaan dan banyak kekurangan,</w:t>
      </w:r>
      <w:r w:rsidR="008E18B4" w:rsidRPr="008E18B4">
        <w:rPr>
          <w:spacing w:val="-7"/>
        </w:rPr>
        <w:t xml:space="preserve"> </w:t>
      </w:r>
      <w:r w:rsidR="008E18B4" w:rsidRPr="008E18B4">
        <w:t>baik</w:t>
      </w:r>
      <w:r w:rsidR="008E18B4" w:rsidRPr="008E18B4">
        <w:rPr>
          <w:spacing w:val="-7"/>
        </w:rPr>
        <w:t xml:space="preserve"> </w:t>
      </w:r>
      <w:r w:rsidR="008E18B4" w:rsidRPr="008E18B4">
        <w:t>dari</w:t>
      </w:r>
      <w:r w:rsidR="008E18B4" w:rsidRPr="008E18B4">
        <w:rPr>
          <w:spacing w:val="-7"/>
        </w:rPr>
        <w:t xml:space="preserve"> </w:t>
      </w:r>
      <w:r w:rsidR="008E18B4" w:rsidRPr="008E18B4">
        <w:t>segi</w:t>
      </w:r>
      <w:r w:rsidR="008E18B4" w:rsidRPr="008E18B4">
        <w:rPr>
          <w:spacing w:val="-7"/>
        </w:rPr>
        <w:t xml:space="preserve"> </w:t>
      </w:r>
      <w:r w:rsidR="008E18B4" w:rsidRPr="008E18B4">
        <w:t>materi,</w:t>
      </w:r>
      <w:r w:rsidR="008E18B4" w:rsidRPr="008E18B4">
        <w:rPr>
          <w:spacing w:val="-6"/>
        </w:rPr>
        <w:t xml:space="preserve"> </w:t>
      </w:r>
      <w:r w:rsidR="008E18B4" w:rsidRPr="008E18B4">
        <w:t>bahasa</w:t>
      </w:r>
      <w:r w:rsidR="008E18B4" w:rsidRPr="008E18B4">
        <w:rPr>
          <w:spacing w:val="-7"/>
        </w:rPr>
        <w:t xml:space="preserve"> </w:t>
      </w:r>
      <w:r w:rsidR="008E18B4" w:rsidRPr="008E18B4">
        <w:t>dan</w:t>
      </w:r>
      <w:r w:rsidR="008E18B4" w:rsidRPr="008E18B4">
        <w:rPr>
          <w:spacing w:val="-7"/>
        </w:rPr>
        <w:t xml:space="preserve"> </w:t>
      </w:r>
      <w:r w:rsidR="008E18B4" w:rsidRPr="008E18B4">
        <w:t>pembahasan</w:t>
      </w:r>
      <w:r w:rsidR="008E18B4" w:rsidRPr="008E18B4">
        <w:rPr>
          <w:spacing w:val="-6"/>
        </w:rPr>
        <w:t xml:space="preserve"> </w:t>
      </w:r>
      <w:r w:rsidR="008E18B4" w:rsidRPr="008E18B4">
        <w:t>yang</w:t>
      </w:r>
      <w:r w:rsidR="008E18B4" w:rsidRPr="008E18B4">
        <w:rPr>
          <w:spacing w:val="-7"/>
        </w:rPr>
        <w:t xml:space="preserve"> </w:t>
      </w:r>
      <w:r w:rsidR="008E18B4" w:rsidRPr="008E18B4">
        <w:t>semua</w:t>
      </w:r>
      <w:r w:rsidR="008E18B4" w:rsidRPr="008E18B4">
        <w:rPr>
          <w:spacing w:val="-8"/>
        </w:rPr>
        <w:t xml:space="preserve"> </w:t>
      </w:r>
      <w:r w:rsidR="008E18B4" w:rsidRPr="008E18B4">
        <w:t>itu</w:t>
      </w:r>
      <w:r w:rsidR="008E18B4" w:rsidRPr="008E18B4">
        <w:rPr>
          <w:spacing w:val="-6"/>
        </w:rPr>
        <w:t xml:space="preserve"> </w:t>
      </w:r>
      <w:r w:rsidR="008E18B4" w:rsidRPr="008E18B4">
        <w:t>disebabkan dari keterbatasan kemampuan dan pengetahuan penulis. Oleh karena itu, penulis mengharapkan</w:t>
      </w:r>
      <w:r w:rsidR="008E18B4" w:rsidRPr="008E18B4">
        <w:rPr>
          <w:spacing w:val="-12"/>
        </w:rPr>
        <w:t xml:space="preserve"> </w:t>
      </w:r>
      <w:r w:rsidR="008E18B4" w:rsidRPr="008E18B4">
        <w:t>kritik</w:t>
      </w:r>
      <w:r w:rsidR="008E18B4" w:rsidRPr="008E18B4">
        <w:rPr>
          <w:spacing w:val="-12"/>
        </w:rPr>
        <w:t xml:space="preserve"> </w:t>
      </w:r>
      <w:r w:rsidR="008E18B4" w:rsidRPr="008E18B4">
        <w:t>dan</w:t>
      </w:r>
      <w:r w:rsidR="008E18B4" w:rsidRPr="008E18B4">
        <w:rPr>
          <w:spacing w:val="-12"/>
        </w:rPr>
        <w:t xml:space="preserve"> </w:t>
      </w:r>
      <w:r w:rsidR="008E18B4" w:rsidRPr="008E18B4">
        <w:t>saran</w:t>
      </w:r>
      <w:r w:rsidR="008E18B4" w:rsidRPr="008E18B4">
        <w:rPr>
          <w:spacing w:val="-11"/>
        </w:rPr>
        <w:t xml:space="preserve"> </w:t>
      </w:r>
      <w:r w:rsidR="008E18B4" w:rsidRPr="008E18B4">
        <w:t>yang</w:t>
      </w:r>
      <w:r w:rsidR="008E18B4" w:rsidRPr="008E18B4">
        <w:rPr>
          <w:spacing w:val="-12"/>
        </w:rPr>
        <w:t xml:space="preserve"> </w:t>
      </w:r>
      <w:r w:rsidR="008E18B4" w:rsidRPr="008E18B4">
        <w:t>bersifat</w:t>
      </w:r>
      <w:r w:rsidR="008E18B4" w:rsidRPr="008E18B4">
        <w:rPr>
          <w:spacing w:val="-12"/>
        </w:rPr>
        <w:t xml:space="preserve"> </w:t>
      </w:r>
      <w:r w:rsidR="008E18B4" w:rsidRPr="008E18B4">
        <w:t>membangun</w:t>
      </w:r>
      <w:r w:rsidR="008E18B4" w:rsidRPr="008E18B4">
        <w:rPr>
          <w:spacing w:val="-12"/>
        </w:rPr>
        <w:t xml:space="preserve"> </w:t>
      </w:r>
      <w:r w:rsidR="008E18B4" w:rsidRPr="008E18B4">
        <w:t>dari</w:t>
      </w:r>
      <w:r w:rsidR="008E18B4" w:rsidRPr="008E18B4">
        <w:rPr>
          <w:spacing w:val="-12"/>
        </w:rPr>
        <w:t xml:space="preserve"> </w:t>
      </w:r>
      <w:r w:rsidR="008E18B4" w:rsidRPr="008E18B4">
        <w:t>berbagai</w:t>
      </w:r>
      <w:r w:rsidR="008E18B4" w:rsidRPr="008E18B4">
        <w:rPr>
          <w:spacing w:val="-12"/>
        </w:rPr>
        <w:t xml:space="preserve"> </w:t>
      </w:r>
      <w:r w:rsidR="008E18B4" w:rsidRPr="008E18B4">
        <w:t>pihak</w:t>
      </w:r>
      <w:r w:rsidR="008E18B4" w:rsidRPr="008E18B4">
        <w:rPr>
          <w:spacing w:val="-12"/>
        </w:rPr>
        <w:t xml:space="preserve"> </w:t>
      </w:r>
      <w:r w:rsidR="008E18B4" w:rsidRPr="008E18B4">
        <w:rPr>
          <w:spacing w:val="-3"/>
        </w:rPr>
        <w:t xml:space="preserve">sehingga </w:t>
      </w:r>
      <w:r w:rsidR="008E18B4" w:rsidRPr="008E18B4">
        <w:t>dapat dijadikan masukan yang bermanfaat untuk meningkatkan kemampuan dan pengetahuan penulis agar bisa menjadi lebih</w:t>
      </w:r>
      <w:r w:rsidR="008E18B4" w:rsidRPr="008E18B4">
        <w:rPr>
          <w:spacing w:val="-1"/>
        </w:rPr>
        <w:t xml:space="preserve"> </w:t>
      </w:r>
      <w:r w:rsidR="008E18B4" w:rsidRPr="008E18B4">
        <w:t>baik.</w:t>
      </w:r>
    </w:p>
    <w:p w:rsidR="008E18B4" w:rsidRPr="008E18B4" w:rsidRDefault="00AD16DD" w:rsidP="00FF3855">
      <w:pPr>
        <w:pStyle w:val="BodyText"/>
        <w:spacing w:before="240" w:line="276" w:lineRule="auto"/>
        <w:ind w:right="92" w:firstLine="720"/>
        <w:jc w:val="both"/>
      </w:pPr>
      <w:r>
        <w:t xml:space="preserve">Selama menyusun skripsi </w:t>
      </w:r>
      <w:r w:rsidR="008E18B4" w:rsidRPr="008E18B4">
        <w:t>ini</w:t>
      </w:r>
      <w:r w:rsidR="008E18B4" w:rsidRPr="008E18B4">
        <w:rPr>
          <w:spacing w:val="-6"/>
        </w:rPr>
        <w:t xml:space="preserve"> </w:t>
      </w:r>
      <w:r w:rsidR="008E18B4" w:rsidRPr="008E18B4">
        <w:t>tidak</w:t>
      </w:r>
      <w:r w:rsidR="008E18B4" w:rsidRPr="008E18B4">
        <w:rPr>
          <w:spacing w:val="-6"/>
        </w:rPr>
        <w:t xml:space="preserve"> </w:t>
      </w:r>
      <w:r w:rsidR="008E18B4" w:rsidRPr="008E18B4">
        <w:t>dapat</w:t>
      </w:r>
      <w:r w:rsidR="008E18B4" w:rsidRPr="008E18B4">
        <w:rPr>
          <w:spacing w:val="-7"/>
        </w:rPr>
        <w:t xml:space="preserve"> </w:t>
      </w:r>
      <w:r w:rsidR="008E18B4" w:rsidRPr="008E18B4">
        <w:t>terselesaikan</w:t>
      </w:r>
      <w:r w:rsidR="008E18B4" w:rsidRPr="008E18B4">
        <w:rPr>
          <w:spacing w:val="-7"/>
        </w:rPr>
        <w:t xml:space="preserve"> </w:t>
      </w:r>
      <w:r w:rsidR="008E18B4" w:rsidRPr="008E18B4">
        <w:t>tanpa</w:t>
      </w:r>
      <w:r w:rsidR="008E18B4" w:rsidRPr="008E18B4">
        <w:rPr>
          <w:spacing w:val="-7"/>
        </w:rPr>
        <w:t xml:space="preserve"> </w:t>
      </w:r>
      <w:r w:rsidR="008E18B4" w:rsidRPr="008E18B4">
        <w:t>bantuan,</w:t>
      </w:r>
      <w:r w:rsidR="008E18B4" w:rsidRPr="008E18B4">
        <w:rPr>
          <w:spacing w:val="-7"/>
        </w:rPr>
        <w:t xml:space="preserve"> </w:t>
      </w:r>
      <w:r w:rsidR="008E18B4" w:rsidRPr="008E18B4">
        <w:t>bimbingan</w:t>
      </w:r>
      <w:r w:rsidR="008E18B4" w:rsidRPr="008E18B4">
        <w:rPr>
          <w:spacing w:val="-4"/>
        </w:rPr>
        <w:t xml:space="preserve"> </w:t>
      </w:r>
      <w:r w:rsidR="008E18B4" w:rsidRPr="008E18B4">
        <w:t>dan dukungan dari berbagai</w:t>
      </w:r>
      <w:r w:rsidR="00FF3855">
        <w:t xml:space="preserve"> pihak. </w:t>
      </w:r>
      <w:r w:rsidR="008E18B4" w:rsidRPr="008E18B4">
        <w:t>Pada kesempatan kali ini perkenankan penulis menyampaikan ucapan terimakasih kepada</w:t>
      </w:r>
      <w:r w:rsidR="008E18B4" w:rsidRPr="008E18B4">
        <w:rPr>
          <w:spacing w:val="-2"/>
        </w:rPr>
        <w:t xml:space="preserve"> </w:t>
      </w:r>
      <w:r w:rsidR="008E18B4" w:rsidRPr="008E18B4">
        <w:t>:</w:t>
      </w:r>
    </w:p>
    <w:p w:rsidR="008E18B4" w:rsidRPr="008E18B4" w:rsidRDefault="008E18B4" w:rsidP="009700B2">
      <w:pPr>
        <w:pStyle w:val="ListParagraph"/>
        <w:numPr>
          <w:ilvl w:val="0"/>
          <w:numId w:val="1"/>
        </w:numPr>
        <w:spacing w:line="276" w:lineRule="auto"/>
        <w:ind w:left="360" w:right="92"/>
        <w:rPr>
          <w:sz w:val="24"/>
        </w:rPr>
      </w:pPr>
      <w:r w:rsidRPr="008E18B4">
        <w:rPr>
          <w:sz w:val="24"/>
        </w:rPr>
        <w:t xml:space="preserve">Ibu Juanah </w:t>
      </w:r>
      <w:r w:rsidR="00E736F2">
        <w:rPr>
          <w:sz w:val="24"/>
        </w:rPr>
        <w:t xml:space="preserve">dan Bapak Suherman sebagai </w:t>
      </w:r>
      <w:r w:rsidRPr="008E18B4">
        <w:rPr>
          <w:sz w:val="24"/>
        </w:rPr>
        <w:t>orang tua penulis yang selalu mendoakan agar selalu di beri kelancaran  dan sangat mensupport dalam segi apapun.</w:t>
      </w:r>
    </w:p>
    <w:p w:rsidR="008E18B4" w:rsidRPr="008E18B4" w:rsidRDefault="008E18B4" w:rsidP="009700B2">
      <w:pPr>
        <w:pStyle w:val="ListParagraph"/>
        <w:numPr>
          <w:ilvl w:val="0"/>
          <w:numId w:val="1"/>
        </w:numPr>
        <w:spacing w:before="0" w:line="276" w:lineRule="auto"/>
        <w:ind w:left="360" w:right="92"/>
        <w:rPr>
          <w:sz w:val="24"/>
        </w:rPr>
      </w:pPr>
      <w:r w:rsidRPr="008E18B4">
        <w:rPr>
          <w:sz w:val="24"/>
        </w:rPr>
        <w:t>Bapak Prof. Dr. Rer. Pol. Ir. H. Didik Notosudjono. M.Sc., selaku Rektor Universitas Pakuan.</w:t>
      </w:r>
    </w:p>
    <w:p w:rsidR="008E18B4" w:rsidRPr="008E18B4" w:rsidRDefault="008E18B4" w:rsidP="009700B2">
      <w:pPr>
        <w:pStyle w:val="ListParagraph"/>
        <w:numPr>
          <w:ilvl w:val="0"/>
          <w:numId w:val="1"/>
        </w:numPr>
        <w:spacing w:before="0" w:line="276" w:lineRule="auto"/>
        <w:ind w:left="360" w:right="92"/>
        <w:rPr>
          <w:sz w:val="24"/>
        </w:rPr>
      </w:pPr>
      <w:r w:rsidRPr="008E18B4">
        <w:rPr>
          <w:sz w:val="24"/>
        </w:rPr>
        <w:t>Bapak</w:t>
      </w:r>
      <w:r w:rsidRPr="008E18B4">
        <w:rPr>
          <w:spacing w:val="-14"/>
          <w:sz w:val="24"/>
        </w:rPr>
        <w:t xml:space="preserve"> </w:t>
      </w:r>
      <w:r w:rsidRPr="008E18B4">
        <w:rPr>
          <w:sz w:val="24"/>
        </w:rPr>
        <w:t>Dr.</w:t>
      </w:r>
      <w:r w:rsidRPr="008E18B4">
        <w:rPr>
          <w:spacing w:val="-13"/>
          <w:sz w:val="24"/>
        </w:rPr>
        <w:t xml:space="preserve"> </w:t>
      </w:r>
      <w:r w:rsidRPr="008E18B4">
        <w:rPr>
          <w:sz w:val="24"/>
        </w:rPr>
        <w:t>Hendro</w:t>
      </w:r>
      <w:r w:rsidRPr="008E18B4">
        <w:rPr>
          <w:spacing w:val="-15"/>
          <w:sz w:val="24"/>
        </w:rPr>
        <w:t xml:space="preserve"> </w:t>
      </w:r>
      <w:r w:rsidRPr="008E18B4">
        <w:rPr>
          <w:sz w:val="24"/>
        </w:rPr>
        <w:t>Sasongko,</w:t>
      </w:r>
      <w:r w:rsidRPr="008E18B4">
        <w:rPr>
          <w:spacing w:val="-13"/>
          <w:sz w:val="24"/>
        </w:rPr>
        <w:t xml:space="preserve"> </w:t>
      </w:r>
      <w:r w:rsidRPr="008E18B4">
        <w:rPr>
          <w:sz w:val="24"/>
        </w:rPr>
        <w:t>Ak.,</w:t>
      </w:r>
      <w:r w:rsidRPr="008E18B4">
        <w:rPr>
          <w:spacing w:val="-12"/>
          <w:sz w:val="24"/>
        </w:rPr>
        <w:t xml:space="preserve"> </w:t>
      </w:r>
      <w:r w:rsidRPr="008E18B4">
        <w:rPr>
          <w:sz w:val="24"/>
        </w:rPr>
        <w:t>M.M.,</w:t>
      </w:r>
      <w:r w:rsidRPr="008E18B4">
        <w:rPr>
          <w:spacing w:val="-14"/>
          <w:sz w:val="24"/>
        </w:rPr>
        <w:t xml:space="preserve"> </w:t>
      </w:r>
      <w:r w:rsidRPr="008E18B4">
        <w:rPr>
          <w:sz w:val="24"/>
        </w:rPr>
        <w:t>CA.</w:t>
      </w:r>
      <w:r w:rsidRPr="008E18B4">
        <w:rPr>
          <w:spacing w:val="-14"/>
          <w:sz w:val="24"/>
        </w:rPr>
        <w:t xml:space="preserve"> </w:t>
      </w:r>
      <w:r w:rsidRPr="008E18B4">
        <w:rPr>
          <w:sz w:val="24"/>
        </w:rPr>
        <w:t>Selaku</w:t>
      </w:r>
      <w:r w:rsidRPr="008E18B4">
        <w:rPr>
          <w:spacing w:val="-14"/>
          <w:sz w:val="24"/>
        </w:rPr>
        <w:t xml:space="preserve"> </w:t>
      </w:r>
      <w:r w:rsidRPr="008E18B4">
        <w:rPr>
          <w:sz w:val="24"/>
        </w:rPr>
        <w:t>Dekan</w:t>
      </w:r>
      <w:r w:rsidRPr="008E18B4">
        <w:rPr>
          <w:spacing w:val="-13"/>
          <w:sz w:val="24"/>
        </w:rPr>
        <w:t xml:space="preserve"> </w:t>
      </w:r>
      <w:r w:rsidRPr="008E18B4">
        <w:rPr>
          <w:sz w:val="24"/>
        </w:rPr>
        <w:t>Fakultas</w:t>
      </w:r>
      <w:r w:rsidRPr="008E18B4">
        <w:rPr>
          <w:spacing w:val="-13"/>
          <w:sz w:val="24"/>
        </w:rPr>
        <w:t xml:space="preserve"> </w:t>
      </w:r>
      <w:r w:rsidRPr="008E18B4">
        <w:rPr>
          <w:sz w:val="24"/>
        </w:rPr>
        <w:t>Ekonomi Universitas</w:t>
      </w:r>
      <w:r w:rsidRPr="008E18B4">
        <w:rPr>
          <w:spacing w:val="-1"/>
          <w:sz w:val="24"/>
        </w:rPr>
        <w:t xml:space="preserve"> </w:t>
      </w:r>
      <w:r w:rsidRPr="008E18B4">
        <w:rPr>
          <w:sz w:val="24"/>
        </w:rPr>
        <w:t>Pakuan.</w:t>
      </w:r>
    </w:p>
    <w:p w:rsidR="008E18B4" w:rsidRPr="008E18B4" w:rsidRDefault="008E18B4" w:rsidP="009700B2">
      <w:pPr>
        <w:pStyle w:val="ListParagraph"/>
        <w:numPr>
          <w:ilvl w:val="0"/>
          <w:numId w:val="1"/>
        </w:numPr>
        <w:spacing w:before="0" w:line="276" w:lineRule="auto"/>
        <w:ind w:left="360" w:right="92"/>
        <w:rPr>
          <w:sz w:val="24"/>
        </w:rPr>
      </w:pPr>
      <w:r w:rsidRPr="008E18B4">
        <w:rPr>
          <w:sz w:val="24"/>
        </w:rPr>
        <w:t>Bapak Prof. Dr. Yohanes Indrayono, Ak, M.M., CA. Selaku Ketua Program Studi Manajemen Fakultas Ekonomi Universitas</w:t>
      </w:r>
      <w:r w:rsidRPr="008E18B4">
        <w:rPr>
          <w:spacing w:val="-1"/>
          <w:sz w:val="24"/>
        </w:rPr>
        <w:t xml:space="preserve"> </w:t>
      </w:r>
      <w:r w:rsidRPr="008E18B4">
        <w:rPr>
          <w:sz w:val="24"/>
        </w:rPr>
        <w:t>Pakuan.</w:t>
      </w:r>
    </w:p>
    <w:p w:rsidR="008E18B4" w:rsidRPr="008E18B4" w:rsidRDefault="008E18B4" w:rsidP="009700B2">
      <w:pPr>
        <w:pStyle w:val="ListParagraph"/>
        <w:numPr>
          <w:ilvl w:val="0"/>
          <w:numId w:val="1"/>
        </w:numPr>
        <w:spacing w:before="0" w:line="276" w:lineRule="auto"/>
        <w:ind w:left="360" w:right="92"/>
        <w:rPr>
          <w:sz w:val="24"/>
        </w:rPr>
      </w:pPr>
      <w:r w:rsidRPr="008E18B4">
        <w:rPr>
          <w:sz w:val="24"/>
        </w:rPr>
        <w:t>Bapak Doni Wihartika. S.pi.,M.M., Selaku Asisten Program Studi Manajemen Fakultas Ekonomi dan Bisnis Universitas Pakuan.</w:t>
      </w:r>
    </w:p>
    <w:p w:rsidR="008E18B4" w:rsidRPr="008E18B4" w:rsidRDefault="008E18B4" w:rsidP="009700B2">
      <w:pPr>
        <w:pStyle w:val="ListParagraph"/>
        <w:numPr>
          <w:ilvl w:val="0"/>
          <w:numId w:val="1"/>
        </w:numPr>
        <w:spacing w:before="0" w:line="276" w:lineRule="auto"/>
        <w:ind w:left="360" w:right="92"/>
        <w:rPr>
          <w:sz w:val="24"/>
        </w:rPr>
      </w:pPr>
      <w:r w:rsidRPr="008E18B4">
        <w:rPr>
          <w:sz w:val="24"/>
        </w:rPr>
        <w:t>Bapak Dr. Radjab Tampubolon Selaku Ketua Komisi Pembimbing yang telah banyak membantu, membimbing dan memberikan</w:t>
      </w:r>
      <w:r w:rsidRPr="008E18B4">
        <w:rPr>
          <w:spacing w:val="-2"/>
          <w:sz w:val="24"/>
        </w:rPr>
        <w:t xml:space="preserve"> </w:t>
      </w:r>
      <w:r w:rsidRPr="008E18B4">
        <w:rPr>
          <w:sz w:val="24"/>
        </w:rPr>
        <w:t>motivasi.</w:t>
      </w:r>
    </w:p>
    <w:p w:rsidR="008E18B4" w:rsidRPr="008E18B4" w:rsidRDefault="008E18B4" w:rsidP="009700B2">
      <w:pPr>
        <w:pStyle w:val="ListParagraph"/>
        <w:numPr>
          <w:ilvl w:val="0"/>
          <w:numId w:val="1"/>
        </w:numPr>
        <w:spacing w:before="0" w:line="276" w:lineRule="auto"/>
        <w:ind w:left="360" w:right="92"/>
        <w:rPr>
          <w:sz w:val="24"/>
        </w:rPr>
      </w:pPr>
      <w:r w:rsidRPr="008E18B4">
        <w:rPr>
          <w:sz w:val="24"/>
        </w:rPr>
        <w:t>Bapak Dr Herman SE., MM., CPHCM Selaku Anggota Komisi Pembimbing yang telah memberikan nasehat, petunjuk dan</w:t>
      </w:r>
      <w:r w:rsidRPr="008E18B4">
        <w:rPr>
          <w:spacing w:val="-1"/>
          <w:sz w:val="24"/>
        </w:rPr>
        <w:t xml:space="preserve"> </w:t>
      </w:r>
      <w:r w:rsidRPr="008E18B4">
        <w:rPr>
          <w:sz w:val="24"/>
        </w:rPr>
        <w:t>saran.</w:t>
      </w:r>
    </w:p>
    <w:p w:rsidR="008E18B4" w:rsidRPr="008E18B4" w:rsidRDefault="008E18B4" w:rsidP="009700B2">
      <w:pPr>
        <w:pStyle w:val="ListParagraph"/>
        <w:numPr>
          <w:ilvl w:val="0"/>
          <w:numId w:val="1"/>
        </w:numPr>
        <w:spacing w:before="0" w:line="276" w:lineRule="auto"/>
        <w:ind w:left="360" w:right="92"/>
        <w:rPr>
          <w:sz w:val="24"/>
        </w:rPr>
      </w:pPr>
      <w:r w:rsidRPr="008E18B4">
        <w:rPr>
          <w:sz w:val="24"/>
        </w:rPr>
        <w:t>Seluruh Dosen, Staff Tata Usaha, dan Karyawan Perpustakaan Fakultas Ekonomi Universitas</w:t>
      </w:r>
      <w:r w:rsidRPr="008E18B4">
        <w:rPr>
          <w:spacing w:val="-1"/>
          <w:sz w:val="24"/>
        </w:rPr>
        <w:t xml:space="preserve"> </w:t>
      </w:r>
      <w:r w:rsidRPr="008E18B4">
        <w:rPr>
          <w:sz w:val="24"/>
        </w:rPr>
        <w:t>Pakuan.</w:t>
      </w:r>
    </w:p>
    <w:p w:rsidR="008E18B4" w:rsidRPr="008E18B4" w:rsidRDefault="008E18B4" w:rsidP="009700B2">
      <w:pPr>
        <w:pStyle w:val="ListParagraph"/>
        <w:numPr>
          <w:ilvl w:val="0"/>
          <w:numId w:val="1"/>
        </w:numPr>
        <w:spacing w:before="0" w:line="276" w:lineRule="auto"/>
        <w:ind w:left="360" w:right="92"/>
        <w:rPr>
          <w:sz w:val="24"/>
        </w:rPr>
      </w:pPr>
      <w:r w:rsidRPr="008E18B4">
        <w:rPr>
          <w:sz w:val="24"/>
        </w:rPr>
        <w:t>Seluruh staff dan pegawai UPTD Pengelolaan Prasarana Perhubungan Wilayah 1 Bogor yang telah memberikan kemudahan dan kenyamanan peneliti melaksanakan penelitian.</w:t>
      </w:r>
    </w:p>
    <w:p w:rsidR="008E18B4" w:rsidRPr="008E18B4" w:rsidRDefault="008E18B4" w:rsidP="009700B2">
      <w:pPr>
        <w:pStyle w:val="ListParagraph"/>
        <w:numPr>
          <w:ilvl w:val="0"/>
          <w:numId w:val="1"/>
        </w:numPr>
        <w:spacing w:before="0" w:line="276" w:lineRule="auto"/>
        <w:ind w:left="360" w:right="92"/>
        <w:rPr>
          <w:sz w:val="24"/>
        </w:rPr>
      </w:pPr>
      <w:r w:rsidRPr="008E18B4">
        <w:rPr>
          <w:sz w:val="24"/>
        </w:rPr>
        <w:t>Kakak saya Asep dan Nia Amelia yang senantiasa selalu memberikan doa, dukungan dan motivasi.</w:t>
      </w:r>
    </w:p>
    <w:p w:rsidR="008E18B4" w:rsidRPr="00107813" w:rsidRDefault="008E18B4" w:rsidP="009700B2">
      <w:pPr>
        <w:pStyle w:val="ListParagraph"/>
        <w:numPr>
          <w:ilvl w:val="0"/>
          <w:numId w:val="1"/>
        </w:numPr>
        <w:spacing w:before="0" w:line="276" w:lineRule="auto"/>
        <w:ind w:left="360" w:right="92"/>
        <w:rPr>
          <w:sz w:val="24"/>
        </w:rPr>
      </w:pPr>
      <w:r w:rsidRPr="008E18B4">
        <w:rPr>
          <w:sz w:val="24"/>
        </w:rPr>
        <w:t>Farel, Athar keponakan saya yang selalu membuat saya seman</w:t>
      </w:r>
      <w:r w:rsidR="00633760">
        <w:rPr>
          <w:sz w:val="24"/>
        </w:rPr>
        <w:t>gat untuk menyelesaikan skripsi</w:t>
      </w:r>
      <w:r w:rsidRPr="008E18B4">
        <w:rPr>
          <w:sz w:val="24"/>
        </w:rPr>
        <w:t xml:space="preserve"> ini agar menjadi Rich Aunty.</w:t>
      </w:r>
    </w:p>
    <w:p w:rsidR="008E18B4" w:rsidRDefault="008E18B4" w:rsidP="009700B2">
      <w:pPr>
        <w:pStyle w:val="ListParagraph"/>
        <w:numPr>
          <w:ilvl w:val="0"/>
          <w:numId w:val="1"/>
        </w:numPr>
        <w:spacing w:before="0" w:line="276" w:lineRule="auto"/>
        <w:ind w:left="360" w:right="92"/>
        <w:rPr>
          <w:sz w:val="24"/>
        </w:rPr>
      </w:pPr>
      <w:r w:rsidRPr="008E18B4">
        <w:rPr>
          <w:sz w:val="24"/>
        </w:rPr>
        <w:lastRenderedPageBreak/>
        <w:t xml:space="preserve">Teruntuk kesayanganku, Mas Bagus Nurman Prasetyo yang selalu membantu, menemani serta mendampingi dan memberikan semangat motivasi sehingga penyusunan </w:t>
      </w:r>
      <w:r w:rsidR="008015CA">
        <w:rPr>
          <w:sz w:val="24"/>
        </w:rPr>
        <w:t>skripsi i</w:t>
      </w:r>
      <w:r w:rsidR="004C2234">
        <w:rPr>
          <w:sz w:val="24"/>
        </w:rPr>
        <w:t>ni diselesaikan dengan baik.</w:t>
      </w:r>
    </w:p>
    <w:p w:rsidR="001F4580" w:rsidRPr="008E18B4" w:rsidRDefault="001F4580" w:rsidP="009700B2">
      <w:pPr>
        <w:pStyle w:val="ListParagraph"/>
        <w:numPr>
          <w:ilvl w:val="0"/>
          <w:numId w:val="1"/>
        </w:numPr>
        <w:spacing w:before="0" w:line="276" w:lineRule="auto"/>
        <w:ind w:left="360" w:right="92"/>
        <w:rPr>
          <w:sz w:val="24"/>
        </w:rPr>
      </w:pPr>
      <w:r>
        <w:rPr>
          <w:sz w:val="24"/>
        </w:rPr>
        <w:t>Untuk sahabat-sahabatku ADDAW (Aca, Detia,Dila &amp; Aini) terima kasih  yang setia dari pertama masuk kulia</w:t>
      </w:r>
      <w:r w:rsidR="00E736F2">
        <w:rPr>
          <w:sz w:val="24"/>
        </w:rPr>
        <w:t>h sampai sekarang masih bersama dan masih sama-sama berjuang untuk menyelesaikan tugas dan menata masa depan.</w:t>
      </w:r>
    </w:p>
    <w:p w:rsidR="008E18B4" w:rsidRPr="008E18B4" w:rsidRDefault="008E18B4" w:rsidP="009700B2">
      <w:pPr>
        <w:pStyle w:val="ListParagraph"/>
        <w:numPr>
          <w:ilvl w:val="0"/>
          <w:numId w:val="1"/>
        </w:numPr>
        <w:spacing w:before="28" w:line="276" w:lineRule="auto"/>
        <w:ind w:left="360" w:right="92"/>
        <w:rPr>
          <w:sz w:val="24"/>
        </w:rPr>
      </w:pPr>
      <w:r w:rsidRPr="008E18B4">
        <w:rPr>
          <w:sz w:val="24"/>
        </w:rPr>
        <w:t>Manajemen kelas B 2018 yang selalu memberikan kenangan serta hiburan selama kuliah bagi</w:t>
      </w:r>
      <w:r w:rsidRPr="008E18B4">
        <w:rPr>
          <w:spacing w:val="-2"/>
          <w:sz w:val="24"/>
        </w:rPr>
        <w:t xml:space="preserve"> </w:t>
      </w:r>
      <w:r w:rsidRPr="008E18B4">
        <w:rPr>
          <w:sz w:val="24"/>
        </w:rPr>
        <w:t>penulis.</w:t>
      </w:r>
    </w:p>
    <w:p w:rsidR="008E18B4" w:rsidRPr="008E18B4" w:rsidRDefault="008E18B4" w:rsidP="000A779C">
      <w:pPr>
        <w:spacing w:before="28" w:line="276" w:lineRule="auto"/>
        <w:ind w:right="92" w:firstLine="360"/>
        <w:jc w:val="both"/>
        <w:rPr>
          <w:rFonts w:cs="Times New Roman"/>
          <w:sz w:val="24"/>
        </w:rPr>
      </w:pPr>
      <w:r w:rsidRPr="008E18B4">
        <w:rPr>
          <w:rFonts w:cs="Times New Roman"/>
          <w:sz w:val="24"/>
        </w:rPr>
        <w:t xml:space="preserve">Penulis menyadari bahwa ini masih jauh dari kesempurnaan. Saran dan kritik yang membangun diharapkan. Demi karya yang lebih baik dimasa mendatang. Harapan penulis, semoga </w:t>
      </w:r>
      <w:r w:rsidR="00AD16DD">
        <w:rPr>
          <w:rFonts w:cs="Times New Roman"/>
          <w:sz w:val="24"/>
        </w:rPr>
        <w:t xml:space="preserve">skripsi </w:t>
      </w:r>
      <w:r w:rsidRPr="008E18B4">
        <w:rPr>
          <w:rFonts w:cs="Times New Roman"/>
          <w:sz w:val="24"/>
        </w:rPr>
        <w:t>ini membawa manfaat khususnya bagi penulis dan umumnya bagi pembaca.</w:t>
      </w:r>
    </w:p>
    <w:p w:rsidR="008E18B4" w:rsidRPr="008E18B4" w:rsidRDefault="008E18B4" w:rsidP="009700B2">
      <w:pPr>
        <w:tabs>
          <w:tab w:val="left" w:pos="2109"/>
        </w:tabs>
        <w:spacing w:before="28" w:line="276" w:lineRule="auto"/>
        <w:ind w:right="92"/>
        <w:jc w:val="both"/>
        <w:rPr>
          <w:rFonts w:cs="Times New Roman"/>
          <w:sz w:val="24"/>
        </w:rPr>
      </w:pPr>
    </w:p>
    <w:p w:rsidR="008E18B4" w:rsidRPr="008E18B4" w:rsidRDefault="008E18B4" w:rsidP="000A779C">
      <w:pPr>
        <w:spacing w:before="28" w:line="276" w:lineRule="auto"/>
        <w:ind w:left="6096" w:right="92" w:hanging="142"/>
        <w:jc w:val="center"/>
        <w:rPr>
          <w:rFonts w:cs="Times New Roman"/>
          <w:sz w:val="24"/>
        </w:rPr>
      </w:pPr>
      <w:r>
        <w:rPr>
          <w:rFonts w:cs="Times New Roman"/>
          <w:sz w:val="24"/>
        </w:rPr>
        <w:tab/>
      </w:r>
      <w:r>
        <w:rPr>
          <w:rFonts w:cs="Times New Roman"/>
          <w:sz w:val="24"/>
        </w:rPr>
        <w:tab/>
      </w:r>
      <w:r>
        <w:rPr>
          <w:rFonts w:cs="Times New Roman"/>
          <w:sz w:val="24"/>
        </w:rPr>
        <w:tab/>
      </w:r>
      <w:r>
        <w:rPr>
          <w:rFonts w:cs="Times New Roman"/>
          <w:sz w:val="24"/>
        </w:rPr>
        <w:tab/>
      </w:r>
      <w:r>
        <w:rPr>
          <w:rFonts w:cs="Times New Roman"/>
          <w:sz w:val="24"/>
        </w:rPr>
        <w:tab/>
      </w:r>
      <w:r w:rsidR="005E5734">
        <w:rPr>
          <w:rFonts w:cs="Times New Roman"/>
          <w:sz w:val="24"/>
        </w:rPr>
        <w:t xml:space="preserve">                        Bogor, </w:t>
      </w:r>
      <w:r w:rsidR="00E81D80">
        <w:rPr>
          <w:rFonts w:cs="Times New Roman"/>
          <w:sz w:val="24"/>
        </w:rPr>
        <w:t>Januari 2023</w:t>
      </w:r>
    </w:p>
    <w:p w:rsidR="008E18B4" w:rsidRPr="008E18B4" w:rsidRDefault="008E18B4" w:rsidP="009700B2">
      <w:pPr>
        <w:tabs>
          <w:tab w:val="left" w:pos="2109"/>
        </w:tabs>
        <w:spacing w:before="28" w:line="276" w:lineRule="auto"/>
        <w:ind w:right="92"/>
        <w:jc w:val="right"/>
        <w:rPr>
          <w:rFonts w:cs="Times New Roman"/>
          <w:sz w:val="24"/>
        </w:rPr>
      </w:pPr>
    </w:p>
    <w:p w:rsidR="00177EC9" w:rsidRDefault="00177EC9" w:rsidP="00BA571E">
      <w:pPr>
        <w:spacing w:line="276" w:lineRule="auto"/>
        <w:rPr>
          <w:rFonts w:cs="Times New Roman"/>
          <w:sz w:val="24"/>
        </w:rPr>
      </w:pPr>
    </w:p>
    <w:p w:rsidR="007753FC" w:rsidRDefault="007753FC" w:rsidP="00BA571E">
      <w:pPr>
        <w:spacing w:line="276" w:lineRule="auto"/>
        <w:rPr>
          <w:rFonts w:cs="Times New Roman"/>
          <w:sz w:val="24"/>
        </w:rPr>
      </w:pPr>
    </w:p>
    <w:p w:rsidR="008E18B4" w:rsidRDefault="008E18B4" w:rsidP="00DD54BA">
      <w:pPr>
        <w:spacing w:line="276" w:lineRule="auto"/>
        <w:ind w:left="5672" w:firstLine="565"/>
        <w:rPr>
          <w:rFonts w:cs="Times New Roman"/>
          <w:sz w:val="24"/>
        </w:rPr>
      </w:pPr>
      <w:r w:rsidRPr="008E18B4">
        <w:rPr>
          <w:rFonts w:cs="Times New Roman"/>
          <w:sz w:val="24"/>
        </w:rPr>
        <w:t>Wulan Puspitasari</w:t>
      </w:r>
    </w:p>
    <w:p w:rsidR="00EC3CAB" w:rsidRDefault="00EC3CAB" w:rsidP="009700B2">
      <w:pPr>
        <w:spacing w:line="276" w:lineRule="auto"/>
        <w:rPr>
          <w:rFonts w:cs="Times New Roman"/>
          <w:sz w:val="24"/>
        </w:rPr>
      </w:pPr>
    </w:p>
    <w:p w:rsidR="00EC3CAB" w:rsidRDefault="00EC3CAB" w:rsidP="009700B2">
      <w:pPr>
        <w:spacing w:line="276" w:lineRule="auto"/>
        <w:rPr>
          <w:rFonts w:cs="Times New Roman"/>
          <w:sz w:val="24"/>
        </w:rPr>
      </w:pPr>
    </w:p>
    <w:p w:rsidR="00EC3CAB" w:rsidRDefault="00EC3CAB" w:rsidP="009700B2">
      <w:pPr>
        <w:spacing w:line="276" w:lineRule="auto"/>
        <w:rPr>
          <w:rFonts w:cs="Times New Roman"/>
          <w:sz w:val="24"/>
        </w:rPr>
      </w:pPr>
    </w:p>
    <w:p w:rsidR="00EC3CAB" w:rsidRDefault="00EC3CAB" w:rsidP="009700B2">
      <w:pPr>
        <w:spacing w:line="276" w:lineRule="auto"/>
        <w:rPr>
          <w:rFonts w:cs="Times New Roman"/>
          <w:sz w:val="24"/>
        </w:rPr>
      </w:pPr>
    </w:p>
    <w:p w:rsidR="00EC3CAB" w:rsidRDefault="00EC3CAB" w:rsidP="009700B2">
      <w:pPr>
        <w:spacing w:line="276" w:lineRule="auto"/>
        <w:rPr>
          <w:rFonts w:cs="Times New Roman"/>
          <w:sz w:val="24"/>
        </w:rPr>
      </w:pPr>
    </w:p>
    <w:p w:rsidR="00EC3CAB" w:rsidRDefault="00EC3CAB" w:rsidP="009700B2">
      <w:pPr>
        <w:spacing w:line="276" w:lineRule="auto"/>
        <w:rPr>
          <w:rFonts w:cs="Times New Roman"/>
          <w:sz w:val="24"/>
        </w:rPr>
      </w:pPr>
    </w:p>
    <w:p w:rsidR="00EC3CAB" w:rsidRDefault="00EC3CAB" w:rsidP="009700B2">
      <w:pPr>
        <w:spacing w:line="276" w:lineRule="auto"/>
        <w:rPr>
          <w:rFonts w:cs="Times New Roman"/>
          <w:sz w:val="24"/>
        </w:rPr>
      </w:pPr>
    </w:p>
    <w:p w:rsidR="00EC3CAB" w:rsidRDefault="00EC3CAB" w:rsidP="009700B2">
      <w:pPr>
        <w:spacing w:line="276" w:lineRule="auto"/>
        <w:rPr>
          <w:rFonts w:cs="Times New Roman"/>
          <w:sz w:val="24"/>
        </w:rPr>
      </w:pPr>
    </w:p>
    <w:p w:rsidR="00EC3CAB" w:rsidRDefault="00EC3CAB" w:rsidP="009700B2">
      <w:pPr>
        <w:spacing w:line="276" w:lineRule="auto"/>
        <w:rPr>
          <w:rFonts w:cs="Times New Roman"/>
          <w:sz w:val="24"/>
        </w:rPr>
      </w:pPr>
    </w:p>
    <w:p w:rsidR="00EC3CAB" w:rsidRDefault="00EC3CAB" w:rsidP="009700B2">
      <w:pPr>
        <w:spacing w:line="276" w:lineRule="auto"/>
        <w:rPr>
          <w:rFonts w:cs="Times New Roman"/>
          <w:sz w:val="24"/>
        </w:rPr>
      </w:pPr>
    </w:p>
    <w:p w:rsidR="00DD54BA" w:rsidRDefault="00DD54BA" w:rsidP="009700B2">
      <w:pPr>
        <w:spacing w:line="276" w:lineRule="auto"/>
        <w:rPr>
          <w:rFonts w:cs="Times New Roman"/>
          <w:sz w:val="24"/>
        </w:rPr>
      </w:pPr>
    </w:p>
    <w:p w:rsidR="00DD54BA" w:rsidRDefault="00DD54BA" w:rsidP="009700B2">
      <w:pPr>
        <w:spacing w:line="276" w:lineRule="auto"/>
        <w:rPr>
          <w:rFonts w:cs="Times New Roman"/>
          <w:sz w:val="24"/>
        </w:rPr>
      </w:pPr>
    </w:p>
    <w:p w:rsidR="00534538" w:rsidRDefault="00534538" w:rsidP="00E81D80">
      <w:pPr>
        <w:pStyle w:val="Heading1"/>
        <w:spacing w:line="276" w:lineRule="auto"/>
        <w:rPr>
          <w:rFonts w:cs="Times New Roman"/>
          <w:b w:val="0"/>
          <w:szCs w:val="28"/>
        </w:rPr>
      </w:pPr>
      <w:bookmarkStart w:id="11" w:name="_Toc124089484"/>
      <w:bookmarkStart w:id="12" w:name="_Toc124090989"/>
      <w:bookmarkStart w:id="13" w:name="_Toc124174729"/>
      <w:r w:rsidRPr="0096472A">
        <w:rPr>
          <w:rFonts w:cs="Times New Roman"/>
          <w:b w:val="0"/>
          <w:szCs w:val="28"/>
        </w:rPr>
        <w:lastRenderedPageBreak/>
        <w:t>DAFTAR ISI</w:t>
      </w:r>
      <w:bookmarkEnd w:id="11"/>
      <w:bookmarkEnd w:id="12"/>
      <w:bookmarkEnd w:id="13"/>
    </w:p>
    <w:p w:rsidR="007E6916" w:rsidRPr="007E6916" w:rsidRDefault="007E6916" w:rsidP="007E6916">
      <w:pPr>
        <w:tabs>
          <w:tab w:val="left" w:pos="567"/>
        </w:tabs>
        <w:spacing w:after="0" w:line="276" w:lineRule="auto"/>
        <w:ind w:firstLine="6804"/>
        <w:jc w:val="center"/>
        <w:rPr>
          <w:rFonts w:cs="Times New Roman"/>
        </w:rPr>
      </w:pPr>
      <w:r>
        <w:rPr>
          <w:rFonts w:cs="Times New Roman"/>
        </w:rPr>
        <w:t>H</w:t>
      </w:r>
      <w:r w:rsidRPr="00B10ADE">
        <w:rPr>
          <w:rFonts w:cs="Times New Roman"/>
        </w:rPr>
        <w:t>alaman</w:t>
      </w:r>
    </w:p>
    <w:p w:rsidR="00BF6CE5" w:rsidRPr="00BF6CE5" w:rsidRDefault="00BF6CE5" w:rsidP="00E81D80">
      <w:pPr>
        <w:tabs>
          <w:tab w:val="left" w:leader="dot" w:pos="7655"/>
        </w:tabs>
        <w:spacing w:line="276" w:lineRule="auto"/>
        <w:rPr>
          <w:rFonts w:cs="Times New Roman"/>
          <w:b/>
          <w:bCs/>
          <w:sz w:val="24"/>
          <w:szCs w:val="24"/>
        </w:rPr>
      </w:pPr>
      <w:r w:rsidRPr="00546250">
        <w:rPr>
          <w:rFonts w:cs="Times New Roman"/>
          <w:b/>
          <w:bCs/>
          <w:sz w:val="24"/>
          <w:szCs w:val="24"/>
        </w:rPr>
        <w:t>JUDUL</w:t>
      </w:r>
      <w:r w:rsidRPr="004F15B1">
        <w:rPr>
          <w:rFonts w:cs="Times New Roman"/>
          <w:bCs/>
          <w:sz w:val="24"/>
          <w:szCs w:val="24"/>
        </w:rPr>
        <w:t xml:space="preserve"> </w:t>
      </w:r>
      <w:r w:rsidRPr="00BF6CE5">
        <w:rPr>
          <w:rFonts w:cs="Times New Roman"/>
          <w:b/>
          <w:bCs/>
          <w:sz w:val="24"/>
          <w:szCs w:val="24"/>
        </w:rPr>
        <w:tab/>
        <w:t>i</w:t>
      </w:r>
    </w:p>
    <w:p w:rsidR="00BF6CE5" w:rsidRPr="00BF6CE5" w:rsidRDefault="00BF6CE5" w:rsidP="00E81D80">
      <w:pPr>
        <w:tabs>
          <w:tab w:val="left" w:leader="dot" w:pos="7655"/>
        </w:tabs>
        <w:spacing w:line="276" w:lineRule="auto"/>
        <w:rPr>
          <w:rFonts w:cs="Times New Roman"/>
          <w:b/>
          <w:bCs/>
          <w:sz w:val="24"/>
          <w:szCs w:val="24"/>
        </w:rPr>
      </w:pPr>
      <w:r w:rsidRPr="00BF6CE5">
        <w:rPr>
          <w:rFonts w:cs="Times New Roman"/>
          <w:b/>
          <w:bCs/>
          <w:sz w:val="24"/>
          <w:szCs w:val="24"/>
        </w:rPr>
        <w:t xml:space="preserve">LEMBAR PENGESAHAN SKRIPSI </w:t>
      </w:r>
      <w:r w:rsidRPr="00BF6CE5">
        <w:rPr>
          <w:rFonts w:cs="Times New Roman"/>
          <w:b/>
          <w:bCs/>
          <w:sz w:val="24"/>
          <w:szCs w:val="24"/>
        </w:rPr>
        <w:tab/>
        <w:t>ii</w:t>
      </w:r>
    </w:p>
    <w:p w:rsidR="00BF6CE5" w:rsidRPr="00BF6CE5" w:rsidRDefault="00BF6CE5" w:rsidP="00E81D80">
      <w:pPr>
        <w:tabs>
          <w:tab w:val="left" w:leader="dot" w:pos="7655"/>
        </w:tabs>
        <w:spacing w:line="276" w:lineRule="auto"/>
        <w:rPr>
          <w:rFonts w:cs="Times New Roman"/>
          <w:b/>
          <w:bCs/>
          <w:sz w:val="24"/>
          <w:szCs w:val="24"/>
          <w:lang w:val="id-ID"/>
        </w:rPr>
      </w:pPr>
      <w:r w:rsidRPr="00BF6CE5">
        <w:rPr>
          <w:rFonts w:cs="Times New Roman"/>
          <w:b/>
          <w:bCs/>
          <w:sz w:val="24"/>
          <w:szCs w:val="24"/>
        </w:rPr>
        <w:t xml:space="preserve">LEMBAR PENGESAHAN DAN PERNYATAAN TELAH </w:t>
      </w:r>
    </w:p>
    <w:p w:rsidR="00BF6CE5" w:rsidRPr="00BF6CE5" w:rsidRDefault="000142AA" w:rsidP="00E81D80">
      <w:pPr>
        <w:tabs>
          <w:tab w:val="left" w:leader="dot" w:pos="7655"/>
        </w:tabs>
        <w:spacing w:line="276" w:lineRule="auto"/>
        <w:rPr>
          <w:rFonts w:cs="Times New Roman"/>
          <w:b/>
          <w:bCs/>
          <w:sz w:val="24"/>
          <w:szCs w:val="24"/>
        </w:rPr>
      </w:pPr>
      <w:r>
        <w:rPr>
          <w:rFonts w:cs="Times New Roman"/>
          <w:b/>
          <w:bCs/>
          <w:sz w:val="24"/>
          <w:szCs w:val="24"/>
        </w:rPr>
        <w:t xml:space="preserve">DISIDANGKAN </w:t>
      </w:r>
      <w:r>
        <w:rPr>
          <w:rFonts w:cs="Times New Roman"/>
          <w:b/>
          <w:bCs/>
          <w:sz w:val="24"/>
          <w:szCs w:val="24"/>
        </w:rPr>
        <w:tab/>
      </w:r>
      <w:r w:rsidR="00DD54BA">
        <w:rPr>
          <w:rFonts w:cs="Times New Roman"/>
          <w:b/>
          <w:bCs/>
          <w:sz w:val="24"/>
          <w:szCs w:val="24"/>
        </w:rPr>
        <w:t>i</w:t>
      </w:r>
      <w:r>
        <w:rPr>
          <w:rFonts w:cs="Times New Roman"/>
          <w:b/>
          <w:bCs/>
          <w:sz w:val="24"/>
          <w:szCs w:val="24"/>
        </w:rPr>
        <w:t>v</w:t>
      </w:r>
    </w:p>
    <w:p w:rsidR="00BF6CE5" w:rsidRPr="00BF6CE5" w:rsidRDefault="00BF6CE5" w:rsidP="00E81D80">
      <w:pPr>
        <w:tabs>
          <w:tab w:val="left" w:leader="dot" w:pos="7655"/>
        </w:tabs>
        <w:spacing w:line="276" w:lineRule="auto"/>
        <w:rPr>
          <w:rFonts w:cs="Times New Roman"/>
          <w:b/>
          <w:bCs/>
          <w:sz w:val="24"/>
          <w:szCs w:val="24"/>
        </w:rPr>
      </w:pPr>
      <w:r w:rsidRPr="00BF6CE5">
        <w:rPr>
          <w:rFonts w:cs="Times New Roman"/>
          <w:b/>
          <w:bCs/>
          <w:sz w:val="24"/>
          <w:szCs w:val="24"/>
        </w:rPr>
        <w:t>LEMBAR PER</w:t>
      </w:r>
      <w:r w:rsidR="00DD54BA">
        <w:rPr>
          <w:rFonts w:cs="Times New Roman"/>
          <w:b/>
          <w:bCs/>
          <w:sz w:val="24"/>
          <w:szCs w:val="24"/>
        </w:rPr>
        <w:t xml:space="preserve">NYATAAN PELIMPAHAN HAK CIPTA </w:t>
      </w:r>
      <w:r w:rsidR="00DD54BA">
        <w:rPr>
          <w:rFonts w:cs="Times New Roman"/>
          <w:b/>
          <w:bCs/>
          <w:sz w:val="24"/>
          <w:szCs w:val="24"/>
        </w:rPr>
        <w:tab/>
        <w:t>v</w:t>
      </w:r>
    </w:p>
    <w:p w:rsidR="00BF6CE5" w:rsidRPr="00BF6CE5" w:rsidRDefault="00BF6CE5" w:rsidP="00E81D80">
      <w:pPr>
        <w:tabs>
          <w:tab w:val="left" w:leader="dot" w:pos="7655"/>
        </w:tabs>
        <w:spacing w:line="276" w:lineRule="auto"/>
        <w:rPr>
          <w:rFonts w:cs="Times New Roman"/>
          <w:b/>
          <w:bCs/>
          <w:sz w:val="24"/>
          <w:szCs w:val="24"/>
        </w:rPr>
      </w:pPr>
      <w:r w:rsidRPr="00BF6CE5">
        <w:rPr>
          <w:rFonts w:cs="Times New Roman"/>
          <w:b/>
          <w:bCs/>
          <w:sz w:val="24"/>
          <w:szCs w:val="24"/>
        </w:rPr>
        <w:t xml:space="preserve">LEMBAR HAK CIPTA </w:t>
      </w:r>
      <w:r w:rsidRPr="00BF6CE5">
        <w:rPr>
          <w:rFonts w:cs="Times New Roman"/>
          <w:b/>
          <w:bCs/>
          <w:sz w:val="24"/>
          <w:szCs w:val="24"/>
        </w:rPr>
        <w:tab/>
        <w:t>vi</w:t>
      </w:r>
    </w:p>
    <w:p w:rsidR="00BF6CE5" w:rsidRPr="00BF6CE5" w:rsidRDefault="00BF6CE5" w:rsidP="00E81D80">
      <w:pPr>
        <w:tabs>
          <w:tab w:val="left" w:leader="dot" w:pos="7655"/>
        </w:tabs>
        <w:spacing w:line="276" w:lineRule="auto"/>
        <w:rPr>
          <w:rFonts w:cs="Times New Roman"/>
          <w:b/>
          <w:bCs/>
          <w:sz w:val="24"/>
          <w:szCs w:val="24"/>
          <w:lang w:val="id-ID"/>
        </w:rPr>
      </w:pPr>
      <w:r w:rsidRPr="00BF6CE5">
        <w:rPr>
          <w:rFonts w:cs="Times New Roman"/>
          <w:b/>
          <w:bCs/>
          <w:sz w:val="24"/>
          <w:szCs w:val="24"/>
        </w:rPr>
        <w:t>ABSTRAK</w:t>
      </w:r>
      <w:r w:rsidRPr="00BF6CE5">
        <w:rPr>
          <w:rFonts w:cs="Times New Roman"/>
          <w:b/>
          <w:bCs/>
          <w:sz w:val="24"/>
          <w:szCs w:val="24"/>
        </w:rPr>
        <w:tab/>
        <w:t>vi</w:t>
      </w:r>
      <w:r w:rsidR="006930C3">
        <w:rPr>
          <w:rFonts w:cs="Times New Roman"/>
          <w:b/>
          <w:bCs/>
          <w:sz w:val="24"/>
          <w:szCs w:val="24"/>
        </w:rPr>
        <w:t>i</w:t>
      </w:r>
    </w:p>
    <w:p w:rsidR="00BF6CE5" w:rsidRPr="00BF6CE5" w:rsidRDefault="006930C3" w:rsidP="00E81D80">
      <w:pPr>
        <w:tabs>
          <w:tab w:val="left" w:leader="dot" w:pos="7655"/>
        </w:tabs>
        <w:spacing w:line="276" w:lineRule="auto"/>
        <w:rPr>
          <w:rFonts w:cs="Times New Roman"/>
          <w:b/>
          <w:bCs/>
          <w:sz w:val="24"/>
          <w:szCs w:val="24"/>
        </w:rPr>
      </w:pPr>
      <w:r>
        <w:rPr>
          <w:rFonts w:cs="Times New Roman"/>
          <w:b/>
          <w:bCs/>
          <w:sz w:val="24"/>
          <w:szCs w:val="24"/>
        </w:rPr>
        <w:t>PRAKATA</w:t>
      </w:r>
      <w:r>
        <w:rPr>
          <w:rFonts w:cs="Times New Roman"/>
          <w:b/>
          <w:bCs/>
          <w:sz w:val="24"/>
          <w:szCs w:val="24"/>
        </w:rPr>
        <w:tab/>
      </w:r>
      <w:r w:rsidR="00DD54BA">
        <w:rPr>
          <w:rFonts w:cs="Times New Roman"/>
          <w:b/>
          <w:bCs/>
          <w:sz w:val="24"/>
          <w:szCs w:val="24"/>
        </w:rPr>
        <w:t>viii</w:t>
      </w:r>
    </w:p>
    <w:p w:rsidR="00BF6CE5" w:rsidRPr="00BF6CE5" w:rsidRDefault="00BF6CE5" w:rsidP="00E81D80">
      <w:pPr>
        <w:tabs>
          <w:tab w:val="left" w:leader="dot" w:pos="7655"/>
        </w:tabs>
        <w:spacing w:line="276" w:lineRule="auto"/>
        <w:rPr>
          <w:rFonts w:cs="Times New Roman"/>
          <w:b/>
          <w:bCs/>
          <w:sz w:val="24"/>
          <w:szCs w:val="24"/>
        </w:rPr>
      </w:pPr>
      <w:r w:rsidRPr="00BF6CE5">
        <w:rPr>
          <w:rFonts w:cs="Times New Roman"/>
          <w:b/>
          <w:bCs/>
          <w:sz w:val="24"/>
          <w:szCs w:val="24"/>
        </w:rPr>
        <w:t>DAFTAR ISI</w:t>
      </w:r>
      <w:r w:rsidRPr="00BF6CE5">
        <w:rPr>
          <w:rFonts w:cs="Times New Roman"/>
          <w:b/>
          <w:bCs/>
          <w:sz w:val="24"/>
          <w:szCs w:val="24"/>
        </w:rPr>
        <w:tab/>
        <w:t>x</w:t>
      </w:r>
    </w:p>
    <w:p w:rsidR="00BF6CE5" w:rsidRPr="00BF6CE5" w:rsidRDefault="00BF6CE5" w:rsidP="00E81D80">
      <w:pPr>
        <w:tabs>
          <w:tab w:val="left" w:leader="dot" w:pos="7655"/>
        </w:tabs>
        <w:spacing w:line="276" w:lineRule="auto"/>
        <w:rPr>
          <w:rFonts w:cs="Times New Roman"/>
          <w:b/>
          <w:bCs/>
          <w:sz w:val="24"/>
          <w:szCs w:val="24"/>
        </w:rPr>
      </w:pPr>
      <w:r w:rsidRPr="00BF6CE5">
        <w:rPr>
          <w:rFonts w:cs="Times New Roman"/>
          <w:b/>
          <w:bCs/>
          <w:sz w:val="24"/>
          <w:szCs w:val="24"/>
        </w:rPr>
        <w:t>DAFT</w:t>
      </w:r>
      <w:r w:rsidR="00DD54BA">
        <w:rPr>
          <w:rFonts w:cs="Times New Roman"/>
          <w:b/>
          <w:bCs/>
          <w:sz w:val="24"/>
          <w:szCs w:val="24"/>
        </w:rPr>
        <w:t>AR TABEL</w:t>
      </w:r>
      <w:r w:rsidR="00DD54BA">
        <w:rPr>
          <w:rFonts w:cs="Times New Roman"/>
          <w:b/>
          <w:bCs/>
          <w:sz w:val="24"/>
          <w:szCs w:val="24"/>
        </w:rPr>
        <w:tab/>
        <w:t>xiii</w:t>
      </w:r>
    </w:p>
    <w:p w:rsidR="00BF6CE5" w:rsidRPr="00BF6CE5" w:rsidRDefault="00BF6CE5" w:rsidP="00E81D80">
      <w:pPr>
        <w:tabs>
          <w:tab w:val="left" w:leader="dot" w:pos="7655"/>
        </w:tabs>
        <w:spacing w:line="276" w:lineRule="auto"/>
        <w:rPr>
          <w:rFonts w:cs="Times New Roman"/>
          <w:b/>
          <w:bCs/>
          <w:sz w:val="24"/>
          <w:szCs w:val="24"/>
        </w:rPr>
      </w:pPr>
      <w:r w:rsidRPr="00BF6CE5">
        <w:rPr>
          <w:rFonts w:cs="Times New Roman"/>
          <w:b/>
          <w:bCs/>
          <w:sz w:val="24"/>
          <w:szCs w:val="24"/>
        </w:rPr>
        <w:t>DAFTAR GAMBAR</w:t>
      </w:r>
      <w:r w:rsidRPr="00BF6CE5">
        <w:rPr>
          <w:rFonts w:cs="Times New Roman"/>
          <w:b/>
          <w:bCs/>
          <w:sz w:val="24"/>
          <w:szCs w:val="24"/>
        </w:rPr>
        <w:tab/>
        <w:t>xvii</w:t>
      </w:r>
    </w:p>
    <w:p w:rsidR="008D5E62" w:rsidRDefault="006930C3" w:rsidP="006930C3">
      <w:pPr>
        <w:tabs>
          <w:tab w:val="left" w:leader="dot" w:pos="7655"/>
        </w:tabs>
        <w:spacing w:line="276" w:lineRule="auto"/>
        <w:rPr>
          <w:noProof/>
        </w:rPr>
      </w:pPr>
      <w:r>
        <w:rPr>
          <w:rFonts w:cs="Times New Roman"/>
          <w:b/>
          <w:bCs/>
          <w:sz w:val="24"/>
          <w:szCs w:val="24"/>
        </w:rPr>
        <w:t>DAFTAR LAMPIRAN</w:t>
      </w:r>
      <w:r>
        <w:rPr>
          <w:rFonts w:cs="Times New Roman"/>
          <w:b/>
          <w:bCs/>
          <w:sz w:val="24"/>
          <w:szCs w:val="24"/>
        </w:rPr>
        <w:tab/>
        <w:t>x</w:t>
      </w:r>
      <w:r w:rsidR="00DD54BA">
        <w:rPr>
          <w:rFonts w:cs="Times New Roman"/>
          <w:b/>
          <w:bCs/>
          <w:sz w:val="24"/>
          <w:szCs w:val="24"/>
        </w:rPr>
        <w:t>viii</w:t>
      </w:r>
      <w:r w:rsidR="00BF6CE5" w:rsidRPr="00F91A45">
        <w:rPr>
          <w:rFonts w:cs="Times New Roman"/>
          <w:sz w:val="24"/>
          <w:szCs w:val="24"/>
        </w:rPr>
        <w:fldChar w:fldCharType="begin"/>
      </w:r>
      <w:r w:rsidR="00BF6CE5" w:rsidRPr="00F91A45">
        <w:rPr>
          <w:rFonts w:cs="Times New Roman"/>
          <w:sz w:val="24"/>
          <w:szCs w:val="24"/>
        </w:rPr>
        <w:instrText xml:space="preserve"> TOC \o "1-4" \h \z \u </w:instrText>
      </w:r>
      <w:r w:rsidR="00BF6CE5" w:rsidRPr="00F91A45">
        <w:rPr>
          <w:rFonts w:cs="Times New Roman"/>
          <w:sz w:val="24"/>
          <w:szCs w:val="24"/>
        </w:rPr>
        <w:fldChar w:fldCharType="separate"/>
      </w:r>
    </w:p>
    <w:p w:rsidR="008D5E62" w:rsidRPr="003D51BB" w:rsidRDefault="00000000" w:rsidP="003C776D">
      <w:pPr>
        <w:pStyle w:val="TOC1"/>
        <w:rPr>
          <w:rFonts w:asciiTheme="minorHAnsi" w:eastAsiaTheme="minorEastAsia" w:hAnsiTheme="minorHAnsi"/>
        </w:rPr>
      </w:pPr>
      <w:hyperlink w:anchor="_Toc124174733" w:history="1">
        <w:r w:rsidR="008D5E62" w:rsidRPr="003D51BB">
          <w:rPr>
            <w:rStyle w:val="Hyperlink"/>
            <w:u w:val="none"/>
          </w:rPr>
          <w:t>BAB I</w:t>
        </w:r>
      </w:hyperlink>
      <w:r w:rsidR="008D5E62" w:rsidRPr="003D51BB">
        <w:rPr>
          <w:rStyle w:val="Hyperlink"/>
          <w:u w:val="none"/>
        </w:rPr>
        <w:t xml:space="preserve"> </w:t>
      </w:r>
      <w:hyperlink w:anchor="_Toc124174734" w:history="1">
        <w:r w:rsidR="008D5E62" w:rsidRPr="003D51BB">
          <w:rPr>
            <w:rStyle w:val="Hyperlink"/>
            <w:u w:val="none"/>
          </w:rPr>
          <w:t>PENDAHULUAN</w:t>
        </w:r>
      </w:hyperlink>
    </w:p>
    <w:p w:rsidR="008D5E62" w:rsidRPr="003D51BB" w:rsidRDefault="00000000" w:rsidP="003C776D">
      <w:pPr>
        <w:pStyle w:val="TOC3"/>
        <w:rPr>
          <w:rFonts w:asciiTheme="minorHAnsi" w:eastAsiaTheme="minorEastAsia" w:hAnsiTheme="minorHAnsi"/>
          <w:noProof/>
        </w:rPr>
      </w:pPr>
      <w:hyperlink w:anchor="_Toc124174735" w:history="1">
        <w:r w:rsidR="008D5E62" w:rsidRPr="003D51BB">
          <w:rPr>
            <w:rStyle w:val="Hyperlink"/>
            <w:noProof/>
            <w:u w:val="none"/>
          </w:rPr>
          <w:t>1.1 Latar Belakang Masalah</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_Toc124174735 \h </w:instrText>
        </w:r>
        <w:r w:rsidR="008D5E62" w:rsidRPr="003D51BB">
          <w:rPr>
            <w:noProof/>
            <w:webHidden/>
          </w:rPr>
        </w:r>
        <w:r w:rsidR="008D5E62" w:rsidRPr="003D51BB">
          <w:rPr>
            <w:noProof/>
            <w:webHidden/>
          </w:rPr>
          <w:fldChar w:fldCharType="separate"/>
        </w:r>
        <w:r w:rsidR="008D5E62" w:rsidRPr="003D51BB">
          <w:rPr>
            <w:noProof/>
            <w:webHidden/>
          </w:rPr>
          <w:t>1</w:t>
        </w:r>
        <w:r w:rsidR="008D5E62" w:rsidRPr="003D51BB">
          <w:rPr>
            <w:noProof/>
            <w:webHidden/>
          </w:rPr>
          <w:fldChar w:fldCharType="end"/>
        </w:r>
      </w:hyperlink>
    </w:p>
    <w:p w:rsidR="008D5E62" w:rsidRPr="003D51BB" w:rsidRDefault="00000000" w:rsidP="003C776D">
      <w:pPr>
        <w:pStyle w:val="TOC3"/>
        <w:rPr>
          <w:rFonts w:asciiTheme="minorHAnsi" w:eastAsiaTheme="minorEastAsia" w:hAnsiTheme="minorHAnsi"/>
          <w:noProof/>
        </w:rPr>
      </w:pPr>
      <w:hyperlink w:anchor="_Toc124174736" w:history="1">
        <w:r w:rsidR="008D5E62" w:rsidRPr="003D51BB">
          <w:rPr>
            <w:rStyle w:val="Hyperlink"/>
            <w:rFonts w:cs="Times New Roman"/>
            <w:noProof/>
            <w:u w:val="none"/>
          </w:rPr>
          <w:t>1.2 Identifikasi Masalah dan Rumusan Masalah</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_Toc124174736 \h </w:instrText>
        </w:r>
        <w:r w:rsidR="008D5E62" w:rsidRPr="003D51BB">
          <w:rPr>
            <w:noProof/>
            <w:webHidden/>
          </w:rPr>
        </w:r>
        <w:r w:rsidR="008D5E62" w:rsidRPr="003D51BB">
          <w:rPr>
            <w:noProof/>
            <w:webHidden/>
          </w:rPr>
          <w:fldChar w:fldCharType="separate"/>
        </w:r>
        <w:r w:rsidR="008D5E62" w:rsidRPr="003D51BB">
          <w:rPr>
            <w:noProof/>
            <w:webHidden/>
          </w:rPr>
          <w:t>4</w:t>
        </w:r>
        <w:r w:rsidR="008D5E62" w:rsidRPr="003D51BB">
          <w:rPr>
            <w:noProof/>
            <w:webHidden/>
          </w:rPr>
          <w:fldChar w:fldCharType="end"/>
        </w:r>
      </w:hyperlink>
    </w:p>
    <w:p w:rsidR="008D5E62" w:rsidRPr="003D51BB" w:rsidRDefault="00000000" w:rsidP="003D51BB">
      <w:pPr>
        <w:pStyle w:val="TOC4"/>
        <w:rPr>
          <w:rFonts w:asciiTheme="minorHAnsi" w:eastAsiaTheme="minorEastAsia" w:hAnsiTheme="minorHAnsi"/>
          <w:noProof/>
        </w:rPr>
      </w:pPr>
      <w:hyperlink w:anchor="_Toc124174737" w:history="1">
        <w:r w:rsidR="008D5E62" w:rsidRPr="003D51BB">
          <w:rPr>
            <w:rStyle w:val="Hyperlink"/>
            <w:noProof/>
            <w:u w:val="none"/>
          </w:rPr>
          <w:t>1.2.1 Identifikasi Masalah</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_Toc124174737 \h </w:instrText>
        </w:r>
        <w:r w:rsidR="008D5E62" w:rsidRPr="003D51BB">
          <w:rPr>
            <w:noProof/>
            <w:webHidden/>
          </w:rPr>
        </w:r>
        <w:r w:rsidR="008D5E62" w:rsidRPr="003D51BB">
          <w:rPr>
            <w:noProof/>
            <w:webHidden/>
          </w:rPr>
          <w:fldChar w:fldCharType="separate"/>
        </w:r>
        <w:r w:rsidR="008D5E62" w:rsidRPr="003D51BB">
          <w:rPr>
            <w:noProof/>
            <w:webHidden/>
          </w:rPr>
          <w:t>4</w:t>
        </w:r>
        <w:r w:rsidR="008D5E62" w:rsidRPr="003D51BB">
          <w:rPr>
            <w:noProof/>
            <w:webHidden/>
          </w:rPr>
          <w:fldChar w:fldCharType="end"/>
        </w:r>
      </w:hyperlink>
    </w:p>
    <w:p w:rsidR="008D5E62" w:rsidRPr="003D51BB" w:rsidRDefault="00000000" w:rsidP="003D51BB">
      <w:pPr>
        <w:pStyle w:val="TOC4"/>
        <w:rPr>
          <w:rFonts w:asciiTheme="minorHAnsi" w:eastAsiaTheme="minorEastAsia" w:hAnsiTheme="minorHAnsi"/>
          <w:noProof/>
        </w:rPr>
      </w:pPr>
      <w:hyperlink w:anchor="_Toc124174738" w:history="1">
        <w:r w:rsidR="008D5E62" w:rsidRPr="003D51BB">
          <w:rPr>
            <w:rStyle w:val="Hyperlink"/>
            <w:noProof/>
            <w:u w:val="none"/>
          </w:rPr>
          <w:t>1.2.2 Rumusan Masalah</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_Toc124174738 \h </w:instrText>
        </w:r>
        <w:r w:rsidR="008D5E62" w:rsidRPr="003D51BB">
          <w:rPr>
            <w:noProof/>
            <w:webHidden/>
          </w:rPr>
        </w:r>
        <w:r w:rsidR="008D5E62" w:rsidRPr="003D51BB">
          <w:rPr>
            <w:noProof/>
            <w:webHidden/>
          </w:rPr>
          <w:fldChar w:fldCharType="separate"/>
        </w:r>
        <w:r w:rsidR="008D5E62" w:rsidRPr="003D51BB">
          <w:rPr>
            <w:noProof/>
            <w:webHidden/>
          </w:rPr>
          <w:t>4</w:t>
        </w:r>
        <w:r w:rsidR="008D5E62" w:rsidRPr="003D51BB">
          <w:rPr>
            <w:noProof/>
            <w:webHidden/>
          </w:rPr>
          <w:fldChar w:fldCharType="end"/>
        </w:r>
      </w:hyperlink>
    </w:p>
    <w:p w:rsidR="008D5E62" w:rsidRPr="003D51BB" w:rsidRDefault="00000000" w:rsidP="003C776D">
      <w:pPr>
        <w:pStyle w:val="TOC3"/>
        <w:rPr>
          <w:rFonts w:asciiTheme="minorHAnsi" w:eastAsiaTheme="minorEastAsia" w:hAnsiTheme="minorHAnsi"/>
          <w:noProof/>
        </w:rPr>
      </w:pPr>
      <w:hyperlink w:anchor="_Toc124174739" w:history="1">
        <w:r w:rsidR="008D5E62" w:rsidRPr="003D51BB">
          <w:rPr>
            <w:rStyle w:val="Hyperlink"/>
            <w:noProof/>
            <w:u w:val="none"/>
          </w:rPr>
          <w:t>1.3 Maksud dan Tujuan Penelitian</w:t>
        </w:r>
        <w:r w:rsidR="008D5E62" w:rsidRPr="003D51BB">
          <w:rPr>
            <w:noProof/>
            <w:webHidden/>
          </w:rPr>
          <w:tab/>
        </w:r>
      </w:hyperlink>
      <w:r w:rsidR="00E30527">
        <w:rPr>
          <w:noProof/>
        </w:rPr>
        <w:t>5</w:t>
      </w:r>
    </w:p>
    <w:p w:rsidR="008D5E62" w:rsidRPr="003D51BB" w:rsidRDefault="00000000" w:rsidP="003D51BB">
      <w:pPr>
        <w:pStyle w:val="TOC4"/>
        <w:rPr>
          <w:rFonts w:asciiTheme="minorHAnsi" w:eastAsiaTheme="minorEastAsia" w:hAnsiTheme="minorHAnsi"/>
          <w:noProof/>
        </w:rPr>
      </w:pPr>
      <w:hyperlink w:anchor="_Toc124174740" w:history="1">
        <w:r w:rsidR="008D5E62" w:rsidRPr="003D51BB">
          <w:rPr>
            <w:rStyle w:val="Hyperlink"/>
            <w:noProof/>
            <w:u w:val="none"/>
          </w:rPr>
          <w:t>1.3.1 Maksud Penelitian</w:t>
        </w:r>
        <w:r w:rsidR="008D5E62" w:rsidRPr="003D51BB">
          <w:rPr>
            <w:noProof/>
            <w:webHidden/>
          </w:rPr>
          <w:tab/>
        </w:r>
      </w:hyperlink>
      <w:r w:rsidR="00E30527">
        <w:rPr>
          <w:noProof/>
        </w:rPr>
        <w:t>5</w:t>
      </w:r>
    </w:p>
    <w:p w:rsidR="008D5E62" w:rsidRPr="003D51BB" w:rsidRDefault="00000000" w:rsidP="003D51BB">
      <w:pPr>
        <w:pStyle w:val="TOC4"/>
        <w:rPr>
          <w:rFonts w:asciiTheme="minorHAnsi" w:eastAsiaTheme="minorEastAsia" w:hAnsiTheme="minorHAnsi"/>
          <w:noProof/>
        </w:rPr>
      </w:pPr>
      <w:hyperlink w:anchor="_Toc124174741" w:history="1">
        <w:r w:rsidR="008D5E62" w:rsidRPr="003D51BB">
          <w:rPr>
            <w:rStyle w:val="Hyperlink"/>
            <w:noProof/>
            <w:u w:val="none"/>
          </w:rPr>
          <w:t>1.3.2 Tujuan Penelitian</w:t>
        </w:r>
        <w:r w:rsidR="008D5E62" w:rsidRPr="003D51BB">
          <w:rPr>
            <w:noProof/>
            <w:webHidden/>
          </w:rPr>
          <w:tab/>
        </w:r>
      </w:hyperlink>
      <w:r w:rsidR="00E30527">
        <w:rPr>
          <w:noProof/>
        </w:rPr>
        <w:t>5</w:t>
      </w:r>
    </w:p>
    <w:p w:rsidR="008D5E62" w:rsidRPr="003D51BB" w:rsidRDefault="00000000" w:rsidP="003C776D">
      <w:pPr>
        <w:pStyle w:val="TOC3"/>
        <w:rPr>
          <w:rFonts w:asciiTheme="minorHAnsi" w:eastAsiaTheme="minorEastAsia" w:hAnsiTheme="minorHAnsi"/>
          <w:noProof/>
        </w:rPr>
      </w:pPr>
      <w:hyperlink w:anchor="_Toc124174742" w:history="1">
        <w:r w:rsidR="008D5E62" w:rsidRPr="003D51BB">
          <w:rPr>
            <w:rStyle w:val="Hyperlink"/>
            <w:noProof/>
            <w:u w:val="none"/>
          </w:rPr>
          <w:t>1.4 Kegunaan Penelitian</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_Toc124174742 \h </w:instrText>
        </w:r>
        <w:r w:rsidR="008D5E62" w:rsidRPr="003D51BB">
          <w:rPr>
            <w:noProof/>
            <w:webHidden/>
          </w:rPr>
        </w:r>
        <w:r w:rsidR="008D5E62" w:rsidRPr="003D51BB">
          <w:rPr>
            <w:noProof/>
            <w:webHidden/>
          </w:rPr>
          <w:fldChar w:fldCharType="separate"/>
        </w:r>
        <w:r w:rsidR="008D5E62" w:rsidRPr="003D51BB">
          <w:rPr>
            <w:noProof/>
            <w:webHidden/>
          </w:rPr>
          <w:t>5</w:t>
        </w:r>
        <w:r w:rsidR="008D5E62" w:rsidRPr="003D51BB">
          <w:rPr>
            <w:noProof/>
            <w:webHidden/>
          </w:rPr>
          <w:fldChar w:fldCharType="end"/>
        </w:r>
      </w:hyperlink>
    </w:p>
    <w:p w:rsidR="008D5E62" w:rsidRPr="003D51BB" w:rsidRDefault="00000000" w:rsidP="003C776D">
      <w:pPr>
        <w:pStyle w:val="TOC1"/>
        <w:rPr>
          <w:rFonts w:asciiTheme="minorHAnsi" w:eastAsiaTheme="minorEastAsia" w:hAnsiTheme="minorHAnsi"/>
        </w:rPr>
      </w:pPr>
      <w:hyperlink w:anchor="_Toc124174743" w:history="1">
        <w:r w:rsidR="008D5E62" w:rsidRPr="003D51BB">
          <w:rPr>
            <w:rStyle w:val="Hyperlink"/>
            <w:u w:val="none"/>
          </w:rPr>
          <w:t>BAB II</w:t>
        </w:r>
      </w:hyperlink>
      <w:r w:rsidR="008D5E62" w:rsidRPr="003D51BB">
        <w:rPr>
          <w:rStyle w:val="Hyperlink"/>
          <w:u w:val="none"/>
        </w:rPr>
        <w:t xml:space="preserve"> </w:t>
      </w:r>
      <w:hyperlink w:anchor="_Toc124174744" w:history="1">
        <w:r w:rsidR="008D5E62" w:rsidRPr="003D51BB">
          <w:rPr>
            <w:rStyle w:val="Hyperlink"/>
            <w:u w:val="none"/>
          </w:rPr>
          <w:t>TINJAUAN PUSTAKA</w:t>
        </w:r>
      </w:hyperlink>
    </w:p>
    <w:p w:rsidR="008D5E62" w:rsidRPr="003D51BB" w:rsidRDefault="00000000" w:rsidP="003C776D">
      <w:pPr>
        <w:pStyle w:val="TOC3"/>
        <w:rPr>
          <w:rFonts w:asciiTheme="minorHAnsi" w:eastAsiaTheme="minorEastAsia" w:hAnsiTheme="minorHAnsi"/>
          <w:noProof/>
        </w:rPr>
      </w:pPr>
      <w:hyperlink w:anchor="_Toc124174745" w:history="1">
        <w:r w:rsidR="008D5E62" w:rsidRPr="003D51BB">
          <w:rPr>
            <w:rStyle w:val="Hyperlink"/>
            <w:noProof/>
            <w:u w:val="none"/>
          </w:rPr>
          <w:t>2.1 Manajemen Sumber Daya Manusia</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_Toc124174745 \h </w:instrText>
        </w:r>
        <w:r w:rsidR="008D5E62" w:rsidRPr="003D51BB">
          <w:rPr>
            <w:noProof/>
            <w:webHidden/>
          </w:rPr>
        </w:r>
        <w:r w:rsidR="008D5E62" w:rsidRPr="003D51BB">
          <w:rPr>
            <w:noProof/>
            <w:webHidden/>
          </w:rPr>
          <w:fldChar w:fldCharType="separate"/>
        </w:r>
        <w:r w:rsidR="008D5E62" w:rsidRPr="003D51BB">
          <w:rPr>
            <w:noProof/>
            <w:webHidden/>
          </w:rPr>
          <w:t>6</w:t>
        </w:r>
        <w:r w:rsidR="008D5E62" w:rsidRPr="003D51BB">
          <w:rPr>
            <w:noProof/>
            <w:webHidden/>
          </w:rPr>
          <w:fldChar w:fldCharType="end"/>
        </w:r>
      </w:hyperlink>
    </w:p>
    <w:p w:rsidR="008D5E62" w:rsidRPr="003D51BB" w:rsidRDefault="00000000" w:rsidP="003D51BB">
      <w:pPr>
        <w:pStyle w:val="TOC4"/>
        <w:rPr>
          <w:rFonts w:asciiTheme="minorHAnsi" w:eastAsiaTheme="minorEastAsia" w:hAnsiTheme="minorHAnsi"/>
          <w:noProof/>
        </w:rPr>
      </w:pPr>
      <w:hyperlink w:anchor="_Toc124174746" w:history="1">
        <w:r w:rsidR="008D5E62" w:rsidRPr="003D51BB">
          <w:rPr>
            <w:rStyle w:val="Hyperlink"/>
            <w:noProof/>
            <w:u w:val="none"/>
          </w:rPr>
          <w:t>2.1.1 Pengertian Manajemen Sumber Daya Manusia</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_Toc124174746 \h </w:instrText>
        </w:r>
        <w:r w:rsidR="008D5E62" w:rsidRPr="003D51BB">
          <w:rPr>
            <w:noProof/>
            <w:webHidden/>
          </w:rPr>
        </w:r>
        <w:r w:rsidR="008D5E62" w:rsidRPr="003D51BB">
          <w:rPr>
            <w:noProof/>
            <w:webHidden/>
          </w:rPr>
          <w:fldChar w:fldCharType="separate"/>
        </w:r>
        <w:r w:rsidR="008D5E62" w:rsidRPr="003D51BB">
          <w:rPr>
            <w:noProof/>
            <w:webHidden/>
          </w:rPr>
          <w:t>6</w:t>
        </w:r>
        <w:r w:rsidR="008D5E62" w:rsidRPr="003D51BB">
          <w:rPr>
            <w:noProof/>
            <w:webHidden/>
          </w:rPr>
          <w:fldChar w:fldCharType="end"/>
        </w:r>
      </w:hyperlink>
    </w:p>
    <w:p w:rsidR="008D5E62" w:rsidRPr="003D51BB" w:rsidRDefault="00000000" w:rsidP="003D51BB">
      <w:pPr>
        <w:pStyle w:val="TOC4"/>
        <w:rPr>
          <w:rFonts w:asciiTheme="minorHAnsi" w:eastAsiaTheme="minorEastAsia" w:hAnsiTheme="minorHAnsi"/>
          <w:noProof/>
        </w:rPr>
      </w:pPr>
      <w:hyperlink w:anchor="_Toc124174747" w:history="1">
        <w:r w:rsidR="008D5E62" w:rsidRPr="003D51BB">
          <w:rPr>
            <w:rStyle w:val="Hyperlink"/>
            <w:noProof/>
            <w:u w:val="none"/>
          </w:rPr>
          <w:t>2.1.2 Fungsi Manajemen Sumber Daya Manusia</w:t>
        </w:r>
        <w:r w:rsidR="008D5E62" w:rsidRPr="003D51BB">
          <w:rPr>
            <w:noProof/>
            <w:webHidden/>
          </w:rPr>
          <w:tab/>
        </w:r>
      </w:hyperlink>
      <w:r w:rsidR="00EA5201">
        <w:rPr>
          <w:noProof/>
        </w:rPr>
        <w:t>7</w:t>
      </w:r>
    </w:p>
    <w:p w:rsidR="008D5E62" w:rsidRPr="003D51BB" w:rsidRDefault="00000000" w:rsidP="003D51BB">
      <w:pPr>
        <w:pStyle w:val="TOC4"/>
        <w:rPr>
          <w:rFonts w:asciiTheme="minorHAnsi" w:eastAsiaTheme="minorEastAsia" w:hAnsiTheme="minorHAnsi"/>
          <w:noProof/>
        </w:rPr>
      </w:pPr>
      <w:hyperlink w:anchor="_Toc124174748" w:history="1">
        <w:r w:rsidR="008D5E62" w:rsidRPr="003D51BB">
          <w:rPr>
            <w:rStyle w:val="Hyperlink"/>
            <w:noProof/>
            <w:u w:val="none"/>
          </w:rPr>
          <w:t>2.1.3 Tujuan Manajemen Sumber Daya Manusia</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_Toc124174748 \h </w:instrText>
        </w:r>
        <w:r w:rsidR="008D5E62" w:rsidRPr="003D51BB">
          <w:rPr>
            <w:noProof/>
            <w:webHidden/>
          </w:rPr>
        </w:r>
        <w:r w:rsidR="008D5E62" w:rsidRPr="003D51BB">
          <w:rPr>
            <w:noProof/>
            <w:webHidden/>
          </w:rPr>
          <w:fldChar w:fldCharType="separate"/>
        </w:r>
        <w:r w:rsidR="008D5E62" w:rsidRPr="003D51BB">
          <w:rPr>
            <w:noProof/>
            <w:webHidden/>
          </w:rPr>
          <w:t>9</w:t>
        </w:r>
        <w:r w:rsidR="008D5E62" w:rsidRPr="003D51BB">
          <w:rPr>
            <w:noProof/>
            <w:webHidden/>
          </w:rPr>
          <w:fldChar w:fldCharType="end"/>
        </w:r>
      </w:hyperlink>
    </w:p>
    <w:p w:rsidR="008D5E62" w:rsidRPr="003D51BB" w:rsidRDefault="00000000" w:rsidP="003C776D">
      <w:pPr>
        <w:pStyle w:val="TOC3"/>
        <w:rPr>
          <w:rFonts w:asciiTheme="minorHAnsi" w:eastAsiaTheme="minorEastAsia" w:hAnsiTheme="minorHAnsi"/>
          <w:noProof/>
        </w:rPr>
      </w:pPr>
      <w:hyperlink w:anchor="_Toc124174749" w:history="1">
        <w:r w:rsidR="008D5E62" w:rsidRPr="003D51BB">
          <w:rPr>
            <w:rStyle w:val="Hyperlink"/>
            <w:noProof/>
            <w:u w:val="none"/>
          </w:rPr>
          <w:t>2.2 Motivasi Kerja</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_Toc124174749 \h </w:instrText>
        </w:r>
        <w:r w:rsidR="008D5E62" w:rsidRPr="003D51BB">
          <w:rPr>
            <w:noProof/>
            <w:webHidden/>
          </w:rPr>
        </w:r>
        <w:r w:rsidR="008D5E62" w:rsidRPr="003D51BB">
          <w:rPr>
            <w:noProof/>
            <w:webHidden/>
          </w:rPr>
          <w:fldChar w:fldCharType="separate"/>
        </w:r>
        <w:r w:rsidR="008D5E62" w:rsidRPr="003D51BB">
          <w:rPr>
            <w:noProof/>
            <w:webHidden/>
          </w:rPr>
          <w:t>10</w:t>
        </w:r>
        <w:r w:rsidR="008D5E62" w:rsidRPr="003D51BB">
          <w:rPr>
            <w:noProof/>
            <w:webHidden/>
          </w:rPr>
          <w:fldChar w:fldCharType="end"/>
        </w:r>
      </w:hyperlink>
    </w:p>
    <w:p w:rsidR="008D5E62" w:rsidRPr="003D51BB" w:rsidRDefault="00000000" w:rsidP="003D51BB">
      <w:pPr>
        <w:pStyle w:val="TOC4"/>
        <w:rPr>
          <w:rFonts w:asciiTheme="minorHAnsi" w:eastAsiaTheme="minorEastAsia" w:hAnsiTheme="minorHAnsi"/>
          <w:noProof/>
        </w:rPr>
      </w:pPr>
      <w:hyperlink w:anchor="_Toc124174750" w:history="1">
        <w:r w:rsidR="008D5E62" w:rsidRPr="003D51BB">
          <w:rPr>
            <w:rStyle w:val="Hyperlink"/>
            <w:noProof/>
            <w:u w:val="none"/>
          </w:rPr>
          <w:t>2.2.1 Pengertian Motivasi Kerja</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_Toc124174750 \h </w:instrText>
        </w:r>
        <w:r w:rsidR="008D5E62" w:rsidRPr="003D51BB">
          <w:rPr>
            <w:noProof/>
            <w:webHidden/>
          </w:rPr>
        </w:r>
        <w:r w:rsidR="008D5E62" w:rsidRPr="003D51BB">
          <w:rPr>
            <w:noProof/>
            <w:webHidden/>
          </w:rPr>
          <w:fldChar w:fldCharType="separate"/>
        </w:r>
        <w:r w:rsidR="008D5E62" w:rsidRPr="003D51BB">
          <w:rPr>
            <w:noProof/>
            <w:webHidden/>
          </w:rPr>
          <w:t>10</w:t>
        </w:r>
        <w:r w:rsidR="008D5E62" w:rsidRPr="003D51BB">
          <w:rPr>
            <w:noProof/>
            <w:webHidden/>
          </w:rPr>
          <w:fldChar w:fldCharType="end"/>
        </w:r>
      </w:hyperlink>
    </w:p>
    <w:p w:rsidR="008D5E62" w:rsidRPr="003D51BB" w:rsidRDefault="00000000" w:rsidP="003D51BB">
      <w:pPr>
        <w:pStyle w:val="TOC4"/>
        <w:rPr>
          <w:rFonts w:asciiTheme="minorHAnsi" w:eastAsiaTheme="minorEastAsia" w:hAnsiTheme="minorHAnsi"/>
          <w:noProof/>
        </w:rPr>
      </w:pPr>
      <w:hyperlink w:anchor="_Toc124174751" w:history="1">
        <w:r w:rsidR="008D5E62" w:rsidRPr="003D51BB">
          <w:rPr>
            <w:rStyle w:val="Hyperlink"/>
            <w:noProof/>
            <w:u w:val="none"/>
          </w:rPr>
          <w:t>2.2.2 Teori Motivasi Kerja</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_Toc124174751 \h </w:instrText>
        </w:r>
        <w:r w:rsidR="008D5E62" w:rsidRPr="003D51BB">
          <w:rPr>
            <w:noProof/>
            <w:webHidden/>
          </w:rPr>
        </w:r>
        <w:r w:rsidR="008D5E62" w:rsidRPr="003D51BB">
          <w:rPr>
            <w:noProof/>
            <w:webHidden/>
          </w:rPr>
          <w:fldChar w:fldCharType="separate"/>
        </w:r>
        <w:r w:rsidR="008D5E62" w:rsidRPr="003D51BB">
          <w:rPr>
            <w:noProof/>
            <w:webHidden/>
          </w:rPr>
          <w:t>11</w:t>
        </w:r>
        <w:r w:rsidR="008D5E62" w:rsidRPr="003D51BB">
          <w:rPr>
            <w:noProof/>
            <w:webHidden/>
          </w:rPr>
          <w:fldChar w:fldCharType="end"/>
        </w:r>
      </w:hyperlink>
    </w:p>
    <w:p w:rsidR="008D5E62" w:rsidRPr="003D51BB" w:rsidRDefault="00000000" w:rsidP="003D51BB">
      <w:pPr>
        <w:pStyle w:val="TOC4"/>
        <w:rPr>
          <w:rFonts w:asciiTheme="minorHAnsi" w:eastAsiaTheme="minorEastAsia" w:hAnsiTheme="minorHAnsi"/>
          <w:noProof/>
        </w:rPr>
      </w:pPr>
      <w:hyperlink w:anchor="_Toc124174752" w:history="1">
        <w:r w:rsidR="008D5E62" w:rsidRPr="003D51BB">
          <w:rPr>
            <w:rStyle w:val="Hyperlink"/>
            <w:noProof/>
            <w:u w:val="none"/>
          </w:rPr>
          <w:t>2.2.3 Jenis-Jenis Motivasi</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_Toc124174752 \h </w:instrText>
        </w:r>
        <w:r w:rsidR="008D5E62" w:rsidRPr="003D51BB">
          <w:rPr>
            <w:noProof/>
            <w:webHidden/>
          </w:rPr>
        </w:r>
        <w:r w:rsidR="008D5E62" w:rsidRPr="003D51BB">
          <w:rPr>
            <w:noProof/>
            <w:webHidden/>
          </w:rPr>
          <w:fldChar w:fldCharType="separate"/>
        </w:r>
        <w:r w:rsidR="008D5E62" w:rsidRPr="003D51BB">
          <w:rPr>
            <w:noProof/>
            <w:webHidden/>
          </w:rPr>
          <w:t>13</w:t>
        </w:r>
        <w:r w:rsidR="008D5E62" w:rsidRPr="003D51BB">
          <w:rPr>
            <w:noProof/>
            <w:webHidden/>
          </w:rPr>
          <w:fldChar w:fldCharType="end"/>
        </w:r>
      </w:hyperlink>
    </w:p>
    <w:p w:rsidR="008D5E62" w:rsidRPr="003D51BB" w:rsidRDefault="00000000" w:rsidP="003D51BB">
      <w:pPr>
        <w:pStyle w:val="TOC4"/>
        <w:rPr>
          <w:rFonts w:asciiTheme="minorHAnsi" w:eastAsiaTheme="minorEastAsia" w:hAnsiTheme="minorHAnsi"/>
          <w:noProof/>
        </w:rPr>
      </w:pPr>
      <w:hyperlink w:anchor="_Toc124174753" w:history="1">
        <w:r w:rsidR="008D5E62" w:rsidRPr="003D51BB">
          <w:rPr>
            <w:rStyle w:val="Hyperlink"/>
            <w:noProof/>
            <w:u w:val="none"/>
          </w:rPr>
          <w:t>2.2.4 Faktor-faktor yang Mempengaruhi Motivasi</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_Toc124174753 \h </w:instrText>
        </w:r>
        <w:r w:rsidR="008D5E62" w:rsidRPr="003D51BB">
          <w:rPr>
            <w:noProof/>
            <w:webHidden/>
          </w:rPr>
        </w:r>
        <w:r w:rsidR="008D5E62" w:rsidRPr="003D51BB">
          <w:rPr>
            <w:noProof/>
            <w:webHidden/>
          </w:rPr>
          <w:fldChar w:fldCharType="separate"/>
        </w:r>
        <w:r w:rsidR="008D5E62" w:rsidRPr="003D51BB">
          <w:rPr>
            <w:noProof/>
            <w:webHidden/>
          </w:rPr>
          <w:t>1</w:t>
        </w:r>
        <w:r w:rsidR="008D5E62" w:rsidRPr="003D51BB">
          <w:rPr>
            <w:noProof/>
            <w:webHidden/>
          </w:rPr>
          <w:fldChar w:fldCharType="end"/>
        </w:r>
      </w:hyperlink>
      <w:r w:rsidR="00EA5201">
        <w:rPr>
          <w:noProof/>
        </w:rPr>
        <w:t>4</w:t>
      </w:r>
    </w:p>
    <w:p w:rsidR="008D5E62" w:rsidRPr="003D51BB" w:rsidRDefault="00000000" w:rsidP="003D51BB">
      <w:pPr>
        <w:pStyle w:val="TOC4"/>
        <w:rPr>
          <w:rFonts w:asciiTheme="minorHAnsi" w:eastAsiaTheme="minorEastAsia" w:hAnsiTheme="minorHAnsi"/>
          <w:noProof/>
        </w:rPr>
      </w:pPr>
      <w:hyperlink w:anchor="_Toc124174754" w:history="1">
        <w:r w:rsidR="008D5E62" w:rsidRPr="003D51BB">
          <w:rPr>
            <w:rStyle w:val="Hyperlink"/>
            <w:noProof/>
            <w:u w:val="none"/>
          </w:rPr>
          <w:t>2.2.5 Indikator Motivasi Kerja</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_Toc124174754 \h </w:instrText>
        </w:r>
        <w:r w:rsidR="008D5E62" w:rsidRPr="003D51BB">
          <w:rPr>
            <w:noProof/>
            <w:webHidden/>
          </w:rPr>
        </w:r>
        <w:r w:rsidR="008D5E62" w:rsidRPr="003D51BB">
          <w:rPr>
            <w:noProof/>
            <w:webHidden/>
          </w:rPr>
          <w:fldChar w:fldCharType="separate"/>
        </w:r>
        <w:r w:rsidR="008D5E62" w:rsidRPr="003D51BB">
          <w:rPr>
            <w:noProof/>
            <w:webHidden/>
          </w:rPr>
          <w:t>15</w:t>
        </w:r>
        <w:r w:rsidR="008D5E62" w:rsidRPr="003D51BB">
          <w:rPr>
            <w:noProof/>
            <w:webHidden/>
          </w:rPr>
          <w:fldChar w:fldCharType="end"/>
        </w:r>
      </w:hyperlink>
    </w:p>
    <w:p w:rsidR="008D5E62" w:rsidRPr="003D51BB" w:rsidRDefault="00000000" w:rsidP="003C776D">
      <w:pPr>
        <w:pStyle w:val="TOC3"/>
        <w:rPr>
          <w:rFonts w:asciiTheme="minorHAnsi" w:eastAsiaTheme="minorEastAsia" w:hAnsiTheme="minorHAnsi"/>
          <w:noProof/>
        </w:rPr>
      </w:pPr>
      <w:hyperlink w:anchor="_Toc124174755" w:history="1">
        <w:r w:rsidR="008D5E62" w:rsidRPr="003D51BB">
          <w:rPr>
            <w:rStyle w:val="Hyperlink"/>
            <w:noProof/>
            <w:u w:val="none"/>
          </w:rPr>
          <w:t>2.3 Kinerja</w:t>
        </w:r>
        <w:r w:rsidR="008D5E62" w:rsidRPr="003D51BB">
          <w:rPr>
            <w:noProof/>
            <w:webHidden/>
          </w:rPr>
          <w:tab/>
        </w:r>
        <w:r w:rsidR="003D51BB" w:rsidRPr="003D51BB">
          <w:rPr>
            <w:noProof/>
            <w:webHidden/>
          </w:rPr>
          <w:tab/>
        </w:r>
        <w:r w:rsidR="008D5E62" w:rsidRPr="003D51BB">
          <w:rPr>
            <w:noProof/>
            <w:webHidden/>
          </w:rPr>
          <w:fldChar w:fldCharType="begin"/>
        </w:r>
        <w:r w:rsidR="008D5E62" w:rsidRPr="003D51BB">
          <w:rPr>
            <w:noProof/>
            <w:webHidden/>
          </w:rPr>
          <w:instrText xml:space="preserve"> PAGEREF _Toc124174755 \h </w:instrText>
        </w:r>
        <w:r w:rsidR="008D5E62" w:rsidRPr="003D51BB">
          <w:rPr>
            <w:noProof/>
            <w:webHidden/>
          </w:rPr>
        </w:r>
        <w:r w:rsidR="008D5E62" w:rsidRPr="003D51BB">
          <w:rPr>
            <w:noProof/>
            <w:webHidden/>
          </w:rPr>
          <w:fldChar w:fldCharType="separate"/>
        </w:r>
        <w:r w:rsidR="008D5E62" w:rsidRPr="003D51BB">
          <w:rPr>
            <w:noProof/>
            <w:webHidden/>
          </w:rPr>
          <w:t>20</w:t>
        </w:r>
        <w:r w:rsidR="008D5E62" w:rsidRPr="003D51BB">
          <w:rPr>
            <w:noProof/>
            <w:webHidden/>
          </w:rPr>
          <w:fldChar w:fldCharType="end"/>
        </w:r>
      </w:hyperlink>
    </w:p>
    <w:p w:rsidR="008D5E62" w:rsidRPr="003D51BB" w:rsidRDefault="00000000" w:rsidP="003D51BB">
      <w:pPr>
        <w:pStyle w:val="TOC4"/>
        <w:rPr>
          <w:rFonts w:asciiTheme="minorHAnsi" w:eastAsiaTheme="minorEastAsia" w:hAnsiTheme="minorHAnsi"/>
          <w:noProof/>
        </w:rPr>
      </w:pPr>
      <w:hyperlink w:anchor="_Toc124174756" w:history="1">
        <w:r w:rsidR="008D5E62" w:rsidRPr="003D51BB">
          <w:rPr>
            <w:rStyle w:val="Hyperlink"/>
            <w:noProof/>
            <w:u w:val="none"/>
          </w:rPr>
          <w:t>2.3.1 Pengetian Kinerja</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_Toc124174756 \h </w:instrText>
        </w:r>
        <w:r w:rsidR="008D5E62" w:rsidRPr="003D51BB">
          <w:rPr>
            <w:noProof/>
            <w:webHidden/>
          </w:rPr>
        </w:r>
        <w:r w:rsidR="008D5E62" w:rsidRPr="003D51BB">
          <w:rPr>
            <w:noProof/>
            <w:webHidden/>
          </w:rPr>
          <w:fldChar w:fldCharType="separate"/>
        </w:r>
        <w:r w:rsidR="008D5E62" w:rsidRPr="003D51BB">
          <w:rPr>
            <w:noProof/>
            <w:webHidden/>
          </w:rPr>
          <w:t>20</w:t>
        </w:r>
        <w:r w:rsidR="008D5E62" w:rsidRPr="003D51BB">
          <w:rPr>
            <w:noProof/>
            <w:webHidden/>
          </w:rPr>
          <w:fldChar w:fldCharType="end"/>
        </w:r>
      </w:hyperlink>
    </w:p>
    <w:p w:rsidR="008D5E62" w:rsidRPr="003D51BB" w:rsidRDefault="00000000" w:rsidP="003D51BB">
      <w:pPr>
        <w:pStyle w:val="TOC4"/>
        <w:rPr>
          <w:rFonts w:asciiTheme="minorHAnsi" w:eastAsiaTheme="minorEastAsia" w:hAnsiTheme="minorHAnsi"/>
          <w:noProof/>
        </w:rPr>
      </w:pPr>
      <w:hyperlink w:anchor="_Toc124174757" w:history="1">
        <w:r w:rsidR="008D5E62" w:rsidRPr="003D51BB">
          <w:rPr>
            <w:rStyle w:val="Hyperlink"/>
            <w:noProof/>
            <w:u w:val="none"/>
          </w:rPr>
          <w:t>2.3.2 Faktor-faktor yang Mempengaruhi Kinerja</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_Toc124174757 \h </w:instrText>
        </w:r>
        <w:r w:rsidR="008D5E62" w:rsidRPr="003D51BB">
          <w:rPr>
            <w:noProof/>
            <w:webHidden/>
          </w:rPr>
        </w:r>
        <w:r w:rsidR="008D5E62" w:rsidRPr="003D51BB">
          <w:rPr>
            <w:noProof/>
            <w:webHidden/>
          </w:rPr>
          <w:fldChar w:fldCharType="separate"/>
        </w:r>
        <w:r w:rsidR="008D5E62" w:rsidRPr="003D51BB">
          <w:rPr>
            <w:noProof/>
            <w:webHidden/>
          </w:rPr>
          <w:t>21</w:t>
        </w:r>
        <w:r w:rsidR="008D5E62" w:rsidRPr="003D51BB">
          <w:rPr>
            <w:noProof/>
            <w:webHidden/>
          </w:rPr>
          <w:fldChar w:fldCharType="end"/>
        </w:r>
      </w:hyperlink>
    </w:p>
    <w:p w:rsidR="008D5E62" w:rsidRPr="003D51BB" w:rsidRDefault="00000000" w:rsidP="003D51BB">
      <w:pPr>
        <w:pStyle w:val="TOC4"/>
        <w:rPr>
          <w:rFonts w:asciiTheme="minorHAnsi" w:eastAsiaTheme="minorEastAsia" w:hAnsiTheme="minorHAnsi"/>
          <w:noProof/>
        </w:rPr>
      </w:pPr>
      <w:hyperlink w:anchor="_Toc124174758" w:history="1">
        <w:r w:rsidR="008D5E62" w:rsidRPr="003D51BB">
          <w:rPr>
            <w:rStyle w:val="Hyperlink"/>
            <w:noProof/>
            <w:u w:val="none"/>
          </w:rPr>
          <w:t>2.3.3 Indikator Kinerja Pegawai</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_Toc124174758 \h </w:instrText>
        </w:r>
        <w:r w:rsidR="008D5E62" w:rsidRPr="003D51BB">
          <w:rPr>
            <w:noProof/>
            <w:webHidden/>
          </w:rPr>
        </w:r>
        <w:r w:rsidR="008D5E62" w:rsidRPr="003D51BB">
          <w:rPr>
            <w:noProof/>
            <w:webHidden/>
          </w:rPr>
          <w:fldChar w:fldCharType="separate"/>
        </w:r>
        <w:r w:rsidR="008D5E62" w:rsidRPr="003D51BB">
          <w:rPr>
            <w:noProof/>
            <w:webHidden/>
          </w:rPr>
          <w:t>2</w:t>
        </w:r>
        <w:r w:rsidR="008D5E62" w:rsidRPr="003D51BB">
          <w:rPr>
            <w:noProof/>
            <w:webHidden/>
          </w:rPr>
          <w:fldChar w:fldCharType="end"/>
        </w:r>
      </w:hyperlink>
      <w:r w:rsidR="00EA5201">
        <w:rPr>
          <w:noProof/>
        </w:rPr>
        <w:t>3</w:t>
      </w:r>
    </w:p>
    <w:p w:rsidR="008D5E62" w:rsidRPr="003D51BB" w:rsidRDefault="00000000" w:rsidP="003C776D">
      <w:pPr>
        <w:pStyle w:val="TOC3"/>
        <w:rPr>
          <w:rFonts w:asciiTheme="minorHAnsi" w:eastAsiaTheme="minorEastAsia" w:hAnsiTheme="minorHAnsi"/>
          <w:noProof/>
        </w:rPr>
      </w:pPr>
      <w:hyperlink w:anchor="_Toc124174759" w:history="1">
        <w:r w:rsidR="008D5E62" w:rsidRPr="003D51BB">
          <w:rPr>
            <w:rStyle w:val="Hyperlink"/>
            <w:noProof/>
            <w:u w:val="none"/>
          </w:rPr>
          <w:t>2.4 Penelitian Terdahulu dan Kerangka Pemikiran</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_Toc124174759 \h </w:instrText>
        </w:r>
        <w:r w:rsidR="008D5E62" w:rsidRPr="003D51BB">
          <w:rPr>
            <w:noProof/>
            <w:webHidden/>
          </w:rPr>
        </w:r>
        <w:r w:rsidR="008D5E62" w:rsidRPr="003D51BB">
          <w:rPr>
            <w:noProof/>
            <w:webHidden/>
          </w:rPr>
          <w:fldChar w:fldCharType="separate"/>
        </w:r>
        <w:r w:rsidR="008D5E62" w:rsidRPr="003D51BB">
          <w:rPr>
            <w:noProof/>
            <w:webHidden/>
          </w:rPr>
          <w:t>25</w:t>
        </w:r>
        <w:r w:rsidR="008D5E62" w:rsidRPr="003D51BB">
          <w:rPr>
            <w:noProof/>
            <w:webHidden/>
          </w:rPr>
          <w:fldChar w:fldCharType="end"/>
        </w:r>
      </w:hyperlink>
    </w:p>
    <w:p w:rsidR="008D5E62" w:rsidRPr="003D51BB" w:rsidRDefault="00000000" w:rsidP="003D51BB">
      <w:pPr>
        <w:pStyle w:val="TOC4"/>
        <w:rPr>
          <w:rFonts w:asciiTheme="minorHAnsi" w:eastAsiaTheme="minorEastAsia" w:hAnsiTheme="minorHAnsi"/>
          <w:noProof/>
        </w:rPr>
      </w:pPr>
      <w:hyperlink w:anchor="_Toc124174760" w:history="1">
        <w:r w:rsidR="008D5E62" w:rsidRPr="003D51BB">
          <w:rPr>
            <w:rStyle w:val="Hyperlink"/>
            <w:noProof/>
            <w:u w:val="none"/>
          </w:rPr>
          <w:t>2.4.1 Penelitian Terdahulu</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_Toc124174760 \h </w:instrText>
        </w:r>
        <w:r w:rsidR="008D5E62" w:rsidRPr="003D51BB">
          <w:rPr>
            <w:noProof/>
            <w:webHidden/>
          </w:rPr>
        </w:r>
        <w:r w:rsidR="008D5E62" w:rsidRPr="003D51BB">
          <w:rPr>
            <w:noProof/>
            <w:webHidden/>
          </w:rPr>
          <w:fldChar w:fldCharType="separate"/>
        </w:r>
        <w:r w:rsidR="008D5E62" w:rsidRPr="003D51BB">
          <w:rPr>
            <w:noProof/>
            <w:webHidden/>
          </w:rPr>
          <w:t>25</w:t>
        </w:r>
        <w:r w:rsidR="008D5E62" w:rsidRPr="003D51BB">
          <w:rPr>
            <w:noProof/>
            <w:webHidden/>
          </w:rPr>
          <w:fldChar w:fldCharType="end"/>
        </w:r>
      </w:hyperlink>
    </w:p>
    <w:p w:rsidR="008D5E62" w:rsidRPr="003D51BB" w:rsidRDefault="00000000" w:rsidP="003D51BB">
      <w:pPr>
        <w:pStyle w:val="TOC4"/>
        <w:rPr>
          <w:rFonts w:asciiTheme="minorHAnsi" w:eastAsiaTheme="minorEastAsia" w:hAnsiTheme="minorHAnsi"/>
          <w:noProof/>
        </w:rPr>
      </w:pPr>
      <w:hyperlink w:anchor="_Toc124174761" w:history="1">
        <w:r w:rsidR="008D5E62" w:rsidRPr="003D51BB">
          <w:rPr>
            <w:rStyle w:val="Hyperlink"/>
            <w:noProof/>
            <w:u w:val="none"/>
          </w:rPr>
          <w:t>2.4.2 Kerangka Pemikiran</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_Toc124174761 \h </w:instrText>
        </w:r>
        <w:r w:rsidR="008D5E62" w:rsidRPr="003D51BB">
          <w:rPr>
            <w:noProof/>
            <w:webHidden/>
          </w:rPr>
        </w:r>
        <w:r w:rsidR="008D5E62" w:rsidRPr="003D51BB">
          <w:rPr>
            <w:noProof/>
            <w:webHidden/>
          </w:rPr>
          <w:fldChar w:fldCharType="separate"/>
        </w:r>
        <w:r w:rsidR="008D5E62" w:rsidRPr="003D51BB">
          <w:rPr>
            <w:noProof/>
            <w:webHidden/>
          </w:rPr>
          <w:t>28</w:t>
        </w:r>
        <w:r w:rsidR="008D5E62" w:rsidRPr="003D51BB">
          <w:rPr>
            <w:noProof/>
            <w:webHidden/>
          </w:rPr>
          <w:fldChar w:fldCharType="end"/>
        </w:r>
      </w:hyperlink>
    </w:p>
    <w:p w:rsidR="008D5E62" w:rsidRPr="003D51BB" w:rsidRDefault="00000000" w:rsidP="003C776D">
      <w:pPr>
        <w:pStyle w:val="TOC3"/>
        <w:rPr>
          <w:rFonts w:asciiTheme="minorHAnsi" w:eastAsiaTheme="minorEastAsia" w:hAnsiTheme="minorHAnsi"/>
          <w:noProof/>
        </w:rPr>
      </w:pPr>
      <w:hyperlink w:anchor="_Toc124174762" w:history="1">
        <w:r w:rsidR="008D5E62" w:rsidRPr="003D51BB">
          <w:rPr>
            <w:rStyle w:val="Hyperlink"/>
            <w:noProof/>
            <w:u w:val="none"/>
          </w:rPr>
          <w:t>2.5 Hipotesis  Penelitian</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_Toc124174762 \h </w:instrText>
        </w:r>
        <w:r w:rsidR="008D5E62" w:rsidRPr="003D51BB">
          <w:rPr>
            <w:noProof/>
            <w:webHidden/>
          </w:rPr>
        </w:r>
        <w:r w:rsidR="008D5E62" w:rsidRPr="003D51BB">
          <w:rPr>
            <w:noProof/>
            <w:webHidden/>
          </w:rPr>
          <w:fldChar w:fldCharType="separate"/>
        </w:r>
        <w:r w:rsidR="008D5E62" w:rsidRPr="003D51BB">
          <w:rPr>
            <w:noProof/>
            <w:webHidden/>
          </w:rPr>
          <w:t>30</w:t>
        </w:r>
        <w:r w:rsidR="008D5E62" w:rsidRPr="003D51BB">
          <w:rPr>
            <w:noProof/>
            <w:webHidden/>
          </w:rPr>
          <w:fldChar w:fldCharType="end"/>
        </w:r>
      </w:hyperlink>
    </w:p>
    <w:p w:rsidR="008D5E62" w:rsidRPr="003D51BB" w:rsidRDefault="00000000" w:rsidP="003C776D">
      <w:pPr>
        <w:pStyle w:val="TOC1"/>
        <w:rPr>
          <w:rFonts w:asciiTheme="minorHAnsi" w:eastAsiaTheme="minorEastAsia" w:hAnsiTheme="minorHAnsi"/>
        </w:rPr>
      </w:pPr>
      <w:hyperlink w:anchor="_Toc124174763" w:history="1">
        <w:r w:rsidR="008D5E62" w:rsidRPr="003D51BB">
          <w:rPr>
            <w:rStyle w:val="Hyperlink"/>
            <w:u w:val="none"/>
          </w:rPr>
          <w:t>BAB III</w:t>
        </w:r>
      </w:hyperlink>
      <w:r w:rsidR="008D5E62" w:rsidRPr="003D51BB">
        <w:rPr>
          <w:rStyle w:val="Hyperlink"/>
          <w:u w:val="none"/>
        </w:rPr>
        <w:t xml:space="preserve"> </w:t>
      </w:r>
      <w:hyperlink w:anchor="_Toc124174764" w:history="1">
        <w:r w:rsidR="008D5E62" w:rsidRPr="003D51BB">
          <w:rPr>
            <w:rStyle w:val="Hyperlink"/>
            <w:u w:val="none"/>
          </w:rPr>
          <w:t>METODE PENELITIAN</w:t>
        </w:r>
      </w:hyperlink>
    </w:p>
    <w:p w:rsidR="008D5E62" w:rsidRPr="003D51BB" w:rsidRDefault="00000000" w:rsidP="003C776D">
      <w:pPr>
        <w:pStyle w:val="TOC3"/>
        <w:rPr>
          <w:rFonts w:asciiTheme="minorHAnsi" w:eastAsiaTheme="minorEastAsia" w:hAnsiTheme="minorHAnsi"/>
          <w:noProof/>
        </w:rPr>
      </w:pPr>
      <w:hyperlink w:anchor="_Toc124174765" w:history="1">
        <w:r w:rsidR="008D5E62" w:rsidRPr="003D51BB">
          <w:rPr>
            <w:rStyle w:val="Hyperlink"/>
            <w:noProof/>
            <w:u w:val="none"/>
          </w:rPr>
          <w:t>3.1 Jenis Penelitian</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_Toc124174765 \h </w:instrText>
        </w:r>
        <w:r w:rsidR="008D5E62" w:rsidRPr="003D51BB">
          <w:rPr>
            <w:noProof/>
            <w:webHidden/>
          </w:rPr>
        </w:r>
        <w:r w:rsidR="008D5E62" w:rsidRPr="003D51BB">
          <w:rPr>
            <w:noProof/>
            <w:webHidden/>
          </w:rPr>
          <w:fldChar w:fldCharType="separate"/>
        </w:r>
        <w:r w:rsidR="008D5E62" w:rsidRPr="003D51BB">
          <w:rPr>
            <w:noProof/>
            <w:webHidden/>
          </w:rPr>
          <w:t>3</w:t>
        </w:r>
        <w:r w:rsidR="008D5E62" w:rsidRPr="003D51BB">
          <w:rPr>
            <w:noProof/>
            <w:webHidden/>
          </w:rPr>
          <w:fldChar w:fldCharType="end"/>
        </w:r>
      </w:hyperlink>
      <w:r w:rsidR="004C2234">
        <w:rPr>
          <w:noProof/>
        </w:rPr>
        <w:t>1</w:t>
      </w:r>
    </w:p>
    <w:p w:rsidR="008D5E62" w:rsidRPr="003D51BB" w:rsidRDefault="00000000" w:rsidP="003C776D">
      <w:pPr>
        <w:pStyle w:val="TOC3"/>
        <w:rPr>
          <w:rFonts w:asciiTheme="minorHAnsi" w:eastAsiaTheme="minorEastAsia" w:hAnsiTheme="minorHAnsi"/>
          <w:noProof/>
        </w:rPr>
      </w:pPr>
      <w:hyperlink w:anchor="_Toc124174766" w:history="1">
        <w:r w:rsidR="008D5E62" w:rsidRPr="003D51BB">
          <w:rPr>
            <w:rStyle w:val="Hyperlink"/>
            <w:noProof/>
            <w:u w:val="none"/>
          </w:rPr>
          <w:t>3.2 Objek, Unit Analisis, dan Lokasi Penelitian</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_Toc124174766 \h </w:instrText>
        </w:r>
        <w:r w:rsidR="008D5E62" w:rsidRPr="003D51BB">
          <w:rPr>
            <w:noProof/>
            <w:webHidden/>
          </w:rPr>
        </w:r>
        <w:r w:rsidR="008D5E62" w:rsidRPr="003D51BB">
          <w:rPr>
            <w:noProof/>
            <w:webHidden/>
          </w:rPr>
          <w:fldChar w:fldCharType="separate"/>
        </w:r>
        <w:r w:rsidR="008D5E62" w:rsidRPr="003D51BB">
          <w:rPr>
            <w:noProof/>
            <w:webHidden/>
          </w:rPr>
          <w:t>3</w:t>
        </w:r>
        <w:r w:rsidR="008D5E62" w:rsidRPr="003D51BB">
          <w:rPr>
            <w:noProof/>
            <w:webHidden/>
          </w:rPr>
          <w:fldChar w:fldCharType="end"/>
        </w:r>
      </w:hyperlink>
      <w:r w:rsidR="004C2234">
        <w:rPr>
          <w:noProof/>
        </w:rPr>
        <w:t>1</w:t>
      </w:r>
    </w:p>
    <w:p w:rsidR="008D5E62" w:rsidRPr="003D51BB" w:rsidRDefault="00000000" w:rsidP="003D51BB">
      <w:pPr>
        <w:pStyle w:val="TOC4"/>
        <w:rPr>
          <w:rFonts w:asciiTheme="minorHAnsi" w:eastAsiaTheme="minorEastAsia" w:hAnsiTheme="minorHAnsi"/>
          <w:noProof/>
        </w:rPr>
      </w:pPr>
      <w:hyperlink w:anchor="_Toc124174767" w:history="1">
        <w:r w:rsidR="008D5E62" w:rsidRPr="003D51BB">
          <w:rPr>
            <w:rStyle w:val="Hyperlink"/>
            <w:noProof/>
            <w:u w:val="none"/>
          </w:rPr>
          <w:t>3.2.1 Objek Penelitian</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_Toc124174767 \h </w:instrText>
        </w:r>
        <w:r w:rsidR="008D5E62" w:rsidRPr="003D51BB">
          <w:rPr>
            <w:noProof/>
            <w:webHidden/>
          </w:rPr>
        </w:r>
        <w:r w:rsidR="008D5E62" w:rsidRPr="003D51BB">
          <w:rPr>
            <w:noProof/>
            <w:webHidden/>
          </w:rPr>
          <w:fldChar w:fldCharType="separate"/>
        </w:r>
        <w:r w:rsidR="008D5E62" w:rsidRPr="003D51BB">
          <w:rPr>
            <w:noProof/>
            <w:webHidden/>
          </w:rPr>
          <w:t>3</w:t>
        </w:r>
        <w:r w:rsidR="008D5E62" w:rsidRPr="003D51BB">
          <w:rPr>
            <w:noProof/>
            <w:webHidden/>
          </w:rPr>
          <w:fldChar w:fldCharType="end"/>
        </w:r>
      </w:hyperlink>
      <w:r w:rsidR="004C2234">
        <w:rPr>
          <w:noProof/>
        </w:rPr>
        <w:t>1</w:t>
      </w:r>
    </w:p>
    <w:p w:rsidR="008D5E62" w:rsidRPr="003D51BB" w:rsidRDefault="00000000" w:rsidP="003D51BB">
      <w:pPr>
        <w:pStyle w:val="TOC4"/>
        <w:rPr>
          <w:rFonts w:asciiTheme="minorHAnsi" w:eastAsiaTheme="minorEastAsia" w:hAnsiTheme="minorHAnsi"/>
          <w:noProof/>
        </w:rPr>
      </w:pPr>
      <w:hyperlink w:anchor="_Toc124174768" w:history="1">
        <w:r w:rsidR="008D5E62" w:rsidRPr="003D51BB">
          <w:rPr>
            <w:rStyle w:val="Hyperlink"/>
            <w:noProof/>
            <w:u w:val="none"/>
          </w:rPr>
          <w:t>3.2.2 Unit Analisis</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_Toc124174768 \h </w:instrText>
        </w:r>
        <w:r w:rsidR="008D5E62" w:rsidRPr="003D51BB">
          <w:rPr>
            <w:noProof/>
            <w:webHidden/>
          </w:rPr>
        </w:r>
        <w:r w:rsidR="008D5E62" w:rsidRPr="003D51BB">
          <w:rPr>
            <w:noProof/>
            <w:webHidden/>
          </w:rPr>
          <w:fldChar w:fldCharType="separate"/>
        </w:r>
        <w:r w:rsidR="008D5E62" w:rsidRPr="003D51BB">
          <w:rPr>
            <w:noProof/>
            <w:webHidden/>
          </w:rPr>
          <w:t>3</w:t>
        </w:r>
        <w:r w:rsidR="008D5E62" w:rsidRPr="003D51BB">
          <w:rPr>
            <w:noProof/>
            <w:webHidden/>
          </w:rPr>
          <w:fldChar w:fldCharType="end"/>
        </w:r>
      </w:hyperlink>
      <w:r w:rsidR="004C2234">
        <w:rPr>
          <w:noProof/>
        </w:rPr>
        <w:t>1</w:t>
      </w:r>
    </w:p>
    <w:p w:rsidR="008D5E62" w:rsidRPr="003D51BB" w:rsidRDefault="00000000" w:rsidP="003D51BB">
      <w:pPr>
        <w:pStyle w:val="TOC4"/>
        <w:rPr>
          <w:rFonts w:asciiTheme="minorHAnsi" w:eastAsiaTheme="minorEastAsia" w:hAnsiTheme="minorHAnsi"/>
          <w:noProof/>
        </w:rPr>
      </w:pPr>
      <w:hyperlink w:anchor="_Toc124174769" w:history="1">
        <w:r w:rsidR="008D5E62" w:rsidRPr="003D51BB">
          <w:rPr>
            <w:rStyle w:val="Hyperlink"/>
            <w:noProof/>
            <w:u w:val="none"/>
          </w:rPr>
          <w:t>3.2.3 Lokasi Penelitian</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_Toc124174769 \h </w:instrText>
        </w:r>
        <w:r w:rsidR="008D5E62" w:rsidRPr="003D51BB">
          <w:rPr>
            <w:noProof/>
            <w:webHidden/>
          </w:rPr>
        </w:r>
        <w:r w:rsidR="008D5E62" w:rsidRPr="003D51BB">
          <w:rPr>
            <w:noProof/>
            <w:webHidden/>
          </w:rPr>
          <w:fldChar w:fldCharType="separate"/>
        </w:r>
        <w:r w:rsidR="008D5E62" w:rsidRPr="003D51BB">
          <w:rPr>
            <w:noProof/>
            <w:webHidden/>
          </w:rPr>
          <w:t>3</w:t>
        </w:r>
        <w:r w:rsidR="008D5E62" w:rsidRPr="003D51BB">
          <w:rPr>
            <w:noProof/>
            <w:webHidden/>
          </w:rPr>
          <w:fldChar w:fldCharType="end"/>
        </w:r>
      </w:hyperlink>
      <w:r w:rsidR="004C2234">
        <w:rPr>
          <w:noProof/>
        </w:rPr>
        <w:t>1</w:t>
      </w:r>
    </w:p>
    <w:p w:rsidR="008D5E62" w:rsidRPr="003D51BB" w:rsidRDefault="00000000" w:rsidP="003C776D">
      <w:pPr>
        <w:pStyle w:val="TOC3"/>
        <w:rPr>
          <w:rFonts w:asciiTheme="minorHAnsi" w:eastAsiaTheme="minorEastAsia" w:hAnsiTheme="minorHAnsi"/>
          <w:noProof/>
        </w:rPr>
      </w:pPr>
      <w:hyperlink w:anchor="_Toc124174770" w:history="1">
        <w:r w:rsidR="008D5E62" w:rsidRPr="003D51BB">
          <w:rPr>
            <w:rStyle w:val="Hyperlink"/>
            <w:noProof/>
            <w:u w:val="none"/>
          </w:rPr>
          <w:t>3.3 Jenis dan Sumber Data Penelitian</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_Toc124174770 \h </w:instrText>
        </w:r>
        <w:r w:rsidR="008D5E62" w:rsidRPr="003D51BB">
          <w:rPr>
            <w:noProof/>
            <w:webHidden/>
          </w:rPr>
        </w:r>
        <w:r w:rsidR="008D5E62" w:rsidRPr="003D51BB">
          <w:rPr>
            <w:noProof/>
            <w:webHidden/>
          </w:rPr>
          <w:fldChar w:fldCharType="separate"/>
        </w:r>
        <w:r w:rsidR="008D5E62" w:rsidRPr="003D51BB">
          <w:rPr>
            <w:noProof/>
            <w:webHidden/>
          </w:rPr>
          <w:t>3</w:t>
        </w:r>
        <w:r w:rsidR="008D5E62" w:rsidRPr="003D51BB">
          <w:rPr>
            <w:noProof/>
            <w:webHidden/>
          </w:rPr>
          <w:fldChar w:fldCharType="end"/>
        </w:r>
      </w:hyperlink>
      <w:r w:rsidR="004C2234">
        <w:rPr>
          <w:noProof/>
        </w:rPr>
        <w:t>1</w:t>
      </w:r>
    </w:p>
    <w:p w:rsidR="008D5E62" w:rsidRPr="003D51BB" w:rsidRDefault="00000000" w:rsidP="003D51BB">
      <w:pPr>
        <w:pStyle w:val="TOC4"/>
        <w:rPr>
          <w:rFonts w:asciiTheme="minorHAnsi" w:eastAsiaTheme="minorEastAsia" w:hAnsiTheme="minorHAnsi"/>
          <w:noProof/>
        </w:rPr>
      </w:pPr>
      <w:hyperlink w:anchor="_Toc124174771" w:history="1">
        <w:r w:rsidR="008D5E62" w:rsidRPr="003D51BB">
          <w:rPr>
            <w:rStyle w:val="Hyperlink"/>
            <w:noProof/>
            <w:u w:val="none"/>
          </w:rPr>
          <w:t>3.3.1 Jenis Data Penelitian</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_Toc124174771 \h </w:instrText>
        </w:r>
        <w:r w:rsidR="008D5E62" w:rsidRPr="003D51BB">
          <w:rPr>
            <w:noProof/>
            <w:webHidden/>
          </w:rPr>
        </w:r>
        <w:r w:rsidR="008D5E62" w:rsidRPr="003D51BB">
          <w:rPr>
            <w:noProof/>
            <w:webHidden/>
          </w:rPr>
          <w:fldChar w:fldCharType="separate"/>
        </w:r>
        <w:r w:rsidR="008D5E62" w:rsidRPr="003D51BB">
          <w:rPr>
            <w:noProof/>
            <w:webHidden/>
          </w:rPr>
          <w:t>3</w:t>
        </w:r>
        <w:r w:rsidR="008D5E62" w:rsidRPr="003D51BB">
          <w:rPr>
            <w:noProof/>
            <w:webHidden/>
          </w:rPr>
          <w:fldChar w:fldCharType="end"/>
        </w:r>
      </w:hyperlink>
      <w:r w:rsidR="004C2234">
        <w:rPr>
          <w:noProof/>
        </w:rPr>
        <w:t>1</w:t>
      </w:r>
    </w:p>
    <w:p w:rsidR="008D5E62" w:rsidRPr="003D51BB" w:rsidRDefault="00000000" w:rsidP="003C776D">
      <w:pPr>
        <w:pStyle w:val="TOC3"/>
        <w:rPr>
          <w:rFonts w:asciiTheme="minorHAnsi" w:eastAsiaTheme="minorEastAsia" w:hAnsiTheme="minorHAnsi"/>
          <w:noProof/>
        </w:rPr>
      </w:pPr>
      <w:hyperlink w:anchor="_Toc124174772" w:history="1">
        <w:r w:rsidR="008D5E62" w:rsidRPr="003D51BB">
          <w:rPr>
            <w:rStyle w:val="Hyperlink"/>
            <w:noProof/>
            <w:u w:val="none"/>
          </w:rPr>
          <w:t>3.4 Operasionalisasi Variabel</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_Toc124174772 \h </w:instrText>
        </w:r>
        <w:r w:rsidR="008D5E62" w:rsidRPr="003D51BB">
          <w:rPr>
            <w:noProof/>
            <w:webHidden/>
          </w:rPr>
        </w:r>
        <w:r w:rsidR="008D5E62" w:rsidRPr="003D51BB">
          <w:rPr>
            <w:noProof/>
            <w:webHidden/>
          </w:rPr>
          <w:fldChar w:fldCharType="separate"/>
        </w:r>
        <w:r w:rsidR="008D5E62" w:rsidRPr="003D51BB">
          <w:rPr>
            <w:noProof/>
            <w:webHidden/>
          </w:rPr>
          <w:t>3</w:t>
        </w:r>
        <w:r w:rsidR="008D5E62" w:rsidRPr="003D51BB">
          <w:rPr>
            <w:noProof/>
            <w:webHidden/>
          </w:rPr>
          <w:fldChar w:fldCharType="end"/>
        </w:r>
      </w:hyperlink>
      <w:r w:rsidR="004C2234">
        <w:rPr>
          <w:noProof/>
        </w:rPr>
        <w:t>2</w:t>
      </w:r>
    </w:p>
    <w:p w:rsidR="008D5E62" w:rsidRPr="003D51BB" w:rsidRDefault="00000000" w:rsidP="003C776D">
      <w:pPr>
        <w:pStyle w:val="TOC3"/>
        <w:rPr>
          <w:rFonts w:asciiTheme="minorHAnsi" w:eastAsiaTheme="minorEastAsia" w:hAnsiTheme="minorHAnsi"/>
          <w:noProof/>
        </w:rPr>
      </w:pPr>
      <w:hyperlink w:anchor="_Toc124174773" w:history="1">
        <w:r w:rsidR="008D5E62" w:rsidRPr="003D51BB">
          <w:rPr>
            <w:rStyle w:val="Hyperlink"/>
            <w:noProof/>
            <w:u w:val="none"/>
          </w:rPr>
          <w:t>3.5 Metode Penarikan Sampel</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_Toc124174773 \h </w:instrText>
        </w:r>
        <w:r w:rsidR="008D5E62" w:rsidRPr="003D51BB">
          <w:rPr>
            <w:noProof/>
            <w:webHidden/>
          </w:rPr>
        </w:r>
        <w:r w:rsidR="008D5E62" w:rsidRPr="003D51BB">
          <w:rPr>
            <w:noProof/>
            <w:webHidden/>
          </w:rPr>
          <w:fldChar w:fldCharType="separate"/>
        </w:r>
        <w:r w:rsidR="008D5E62" w:rsidRPr="003D51BB">
          <w:rPr>
            <w:noProof/>
            <w:webHidden/>
          </w:rPr>
          <w:t>3</w:t>
        </w:r>
        <w:r w:rsidR="008D5E62" w:rsidRPr="003D51BB">
          <w:rPr>
            <w:noProof/>
            <w:webHidden/>
          </w:rPr>
          <w:fldChar w:fldCharType="end"/>
        </w:r>
      </w:hyperlink>
      <w:r w:rsidR="004C2234">
        <w:rPr>
          <w:noProof/>
        </w:rPr>
        <w:t>4</w:t>
      </w:r>
    </w:p>
    <w:p w:rsidR="008D5E62" w:rsidRPr="003D51BB" w:rsidRDefault="00000000" w:rsidP="003C776D">
      <w:pPr>
        <w:pStyle w:val="TOC3"/>
        <w:rPr>
          <w:rFonts w:asciiTheme="minorHAnsi" w:eastAsiaTheme="minorEastAsia" w:hAnsiTheme="minorHAnsi"/>
          <w:noProof/>
        </w:rPr>
      </w:pPr>
      <w:hyperlink w:anchor="_Toc124174774" w:history="1">
        <w:r w:rsidR="008D5E62" w:rsidRPr="003D51BB">
          <w:rPr>
            <w:rStyle w:val="Hyperlink"/>
            <w:noProof/>
            <w:u w:val="none"/>
          </w:rPr>
          <w:t>3.6 Metode Pengumpulan Data</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_Toc124174774 \h </w:instrText>
        </w:r>
        <w:r w:rsidR="008D5E62" w:rsidRPr="003D51BB">
          <w:rPr>
            <w:noProof/>
            <w:webHidden/>
          </w:rPr>
        </w:r>
        <w:r w:rsidR="008D5E62" w:rsidRPr="003D51BB">
          <w:rPr>
            <w:noProof/>
            <w:webHidden/>
          </w:rPr>
          <w:fldChar w:fldCharType="separate"/>
        </w:r>
        <w:r w:rsidR="008D5E62" w:rsidRPr="003D51BB">
          <w:rPr>
            <w:noProof/>
            <w:webHidden/>
          </w:rPr>
          <w:t>3</w:t>
        </w:r>
        <w:r w:rsidR="008D5E62" w:rsidRPr="003D51BB">
          <w:rPr>
            <w:noProof/>
            <w:webHidden/>
          </w:rPr>
          <w:fldChar w:fldCharType="end"/>
        </w:r>
      </w:hyperlink>
      <w:r w:rsidR="004C2234">
        <w:rPr>
          <w:noProof/>
        </w:rPr>
        <w:t>4</w:t>
      </w:r>
    </w:p>
    <w:p w:rsidR="008D5E62" w:rsidRPr="003D51BB" w:rsidRDefault="00000000" w:rsidP="003C776D">
      <w:pPr>
        <w:pStyle w:val="TOC3"/>
        <w:rPr>
          <w:rFonts w:asciiTheme="minorHAnsi" w:eastAsiaTheme="minorEastAsia" w:hAnsiTheme="minorHAnsi"/>
          <w:noProof/>
        </w:rPr>
      </w:pPr>
      <w:hyperlink w:anchor="_Toc124174775" w:history="1">
        <w:r w:rsidR="008D5E62" w:rsidRPr="003D51BB">
          <w:rPr>
            <w:rStyle w:val="Hyperlink"/>
            <w:noProof/>
            <w:u w:val="none"/>
          </w:rPr>
          <w:t>3.7 Kalibrasi Instrument</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_Toc124174775 \h </w:instrText>
        </w:r>
        <w:r w:rsidR="008D5E62" w:rsidRPr="003D51BB">
          <w:rPr>
            <w:noProof/>
            <w:webHidden/>
          </w:rPr>
        </w:r>
        <w:r w:rsidR="008D5E62" w:rsidRPr="003D51BB">
          <w:rPr>
            <w:noProof/>
            <w:webHidden/>
          </w:rPr>
          <w:fldChar w:fldCharType="separate"/>
        </w:r>
        <w:r w:rsidR="008D5E62" w:rsidRPr="003D51BB">
          <w:rPr>
            <w:noProof/>
            <w:webHidden/>
          </w:rPr>
          <w:t>3</w:t>
        </w:r>
        <w:r w:rsidR="008D5E62" w:rsidRPr="003D51BB">
          <w:rPr>
            <w:noProof/>
            <w:webHidden/>
          </w:rPr>
          <w:fldChar w:fldCharType="end"/>
        </w:r>
      </w:hyperlink>
      <w:r w:rsidR="00EA5201">
        <w:rPr>
          <w:noProof/>
        </w:rPr>
        <w:t>5</w:t>
      </w:r>
    </w:p>
    <w:p w:rsidR="008D5E62" w:rsidRPr="003D51BB" w:rsidRDefault="00000000" w:rsidP="003D51BB">
      <w:pPr>
        <w:pStyle w:val="TOC4"/>
        <w:rPr>
          <w:rFonts w:asciiTheme="minorHAnsi" w:eastAsiaTheme="minorEastAsia" w:hAnsiTheme="minorHAnsi"/>
          <w:noProof/>
        </w:rPr>
      </w:pPr>
      <w:hyperlink w:anchor="_Toc124174776" w:history="1">
        <w:r w:rsidR="008D5E62" w:rsidRPr="003D51BB">
          <w:rPr>
            <w:rStyle w:val="Hyperlink"/>
            <w:noProof/>
            <w:u w:val="none"/>
          </w:rPr>
          <w:t>3.7.1. Uji Validitas</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_Toc124174776 \h </w:instrText>
        </w:r>
        <w:r w:rsidR="008D5E62" w:rsidRPr="003D51BB">
          <w:rPr>
            <w:noProof/>
            <w:webHidden/>
          </w:rPr>
        </w:r>
        <w:r w:rsidR="008D5E62" w:rsidRPr="003D51BB">
          <w:rPr>
            <w:noProof/>
            <w:webHidden/>
          </w:rPr>
          <w:fldChar w:fldCharType="separate"/>
        </w:r>
        <w:r w:rsidR="008D5E62" w:rsidRPr="003D51BB">
          <w:rPr>
            <w:noProof/>
            <w:webHidden/>
          </w:rPr>
          <w:t>3</w:t>
        </w:r>
        <w:r w:rsidR="008D5E62" w:rsidRPr="003D51BB">
          <w:rPr>
            <w:noProof/>
            <w:webHidden/>
          </w:rPr>
          <w:fldChar w:fldCharType="end"/>
        </w:r>
      </w:hyperlink>
      <w:r w:rsidR="004C2234">
        <w:rPr>
          <w:noProof/>
        </w:rPr>
        <w:t>5</w:t>
      </w:r>
    </w:p>
    <w:p w:rsidR="008D5E62" w:rsidRPr="003D51BB" w:rsidRDefault="00000000" w:rsidP="003D51BB">
      <w:pPr>
        <w:pStyle w:val="TOC4"/>
        <w:rPr>
          <w:rFonts w:asciiTheme="minorHAnsi" w:eastAsiaTheme="minorEastAsia" w:hAnsiTheme="minorHAnsi"/>
          <w:noProof/>
        </w:rPr>
      </w:pPr>
      <w:hyperlink w:anchor="_Toc124174777" w:history="1">
        <w:r w:rsidR="008D5E62" w:rsidRPr="003D51BB">
          <w:rPr>
            <w:rStyle w:val="Hyperlink"/>
            <w:noProof/>
            <w:u w:val="none"/>
          </w:rPr>
          <w:t>3.7.2. Uji Reliabilitas</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_Toc124174777 \h </w:instrText>
        </w:r>
        <w:r w:rsidR="008D5E62" w:rsidRPr="003D51BB">
          <w:rPr>
            <w:noProof/>
            <w:webHidden/>
          </w:rPr>
        </w:r>
        <w:r w:rsidR="008D5E62" w:rsidRPr="003D51BB">
          <w:rPr>
            <w:noProof/>
            <w:webHidden/>
          </w:rPr>
          <w:fldChar w:fldCharType="separate"/>
        </w:r>
        <w:r w:rsidR="008D5E62" w:rsidRPr="003D51BB">
          <w:rPr>
            <w:noProof/>
            <w:webHidden/>
          </w:rPr>
          <w:t>3</w:t>
        </w:r>
        <w:r w:rsidR="008D5E62" w:rsidRPr="003D51BB">
          <w:rPr>
            <w:noProof/>
            <w:webHidden/>
          </w:rPr>
          <w:fldChar w:fldCharType="end"/>
        </w:r>
      </w:hyperlink>
      <w:r w:rsidR="004C2234">
        <w:rPr>
          <w:noProof/>
        </w:rPr>
        <w:t>9</w:t>
      </w:r>
    </w:p>
    <w:p w:rsidR="008D5E62" w:rsidRPr="003D51BB" w:rsidRDefault="00000000" w:rsidP="003C776D">
      <w:pPr>
        <w:pStyle w:val="TOC3"/>
        <w:rPr>
          <w:rFonts w:asciiTheme="minorHAnsi" w:eastAsiaTheme="minorEastAsia" w:hAnsiTheme="minorHAnsi"/>
          <w:noProof/>
        </w:rPr>
      </w:pPr>
      <w:hyperlink w:anchor="_Toc124174778" w:history="1">
        <w:r w:rsidR="008D5E62" w:rsidRPr="003D51BB">
          <w:rPr>
            <w:rStyle w:val="Hyperlink"/>
            <w:noProof/>
            <w:u w:val="none"/>
          </w:rPr>
          <w:t>3.8 Metode Pengelolaan atau Analisis Data</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_Toc124174778 \h </w:instrText>
        </w:r>
        <w:r w:rsidR="008D5E62" w:rsidRPr="003D51BB">
          <w:rPr>
            <w:noProof/>
            <w:webHidden/>
          </w:rPr>
        </w:r>
        <w:r w:rsidR="008D5E62" w:rsidRPr="003D51BB">
          <w:rPr>
            <w:noProof/>
            <w:webHidden/>
          </w:rPr>
          <w:fldChar w:fldCharType="separate"/>
        </w:r>
        <w:r w:rsidR="008D5E62" w:rsidRPr="003D51BB">
          <w:rPr>
            <w:noProof/>
            <w:webHidden/>
          </w:rPr>
          <w:t>4</w:t>
        </w:r>
        <w:r w:rsidR="008D5E62" w:rsidRPr="003D51BB">
          <w:rPr>
            <w:noProof/>
            <w:webHidden/>
          </w:rPr>
          <w:fldChar w:fldCharType="end"/>
        </w:r>
      </w:hyperlink>
      <w:r w:rsidR="004C2234">
        <w:rPr>
          <w:noProof/>
        </w:rPr>
        <w:t>1</w:t>
      </w:r>
    </w:p>
    <w:p w:rsidR="008D5E62" w:rsidRPr="003D51BB" w:rsidRDefault="00000000" w:rsidP="003D51BB">
      <w:pPr>
        <w:pStyle w:val="TOC4"/>
        <w:rPr>
          <w:rFonts w:asciiTheme="minorHAnsi" w:eastAsiaTheme="minorEastAsia" w:hAnsiTheme="minorHAnsi"/>
          <w:noProof/>
        </w:rPr>
      </w:pPr>
      <w:hyperlink w:anchor="_Toc124174779" w:history="1">
        <w:r w:rsidR="008D5E62" w:rsidRPr="003D51BB">
          <w:rPr>
            <w:rStyle w:val="Hyperlink"/>
            <w:noProof/>
            <w:u w:val="none"/>
          </w:rPr>
          <w:t>3.8.1 Analisis Deskriptif</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_Toc124174779 \h </w:instrText>
        </w:r>
        <w:r w:rsidR="008D5E62" w:rsidRPr="003D51BB">
          <w:rPr>
            <w:noProof/>
            <w:webHidden/>
          </w:rPr>
        </w:r>
        <w:r w:rsidR="008D5E62" w:rsidRPr="003D51BB">
          <w:rPr>
            <w:noProof/>
            <w:webHidden/>
          </w:rPr>
          <w:fldChar w:fldCharType="separate"/>
        </w:r>
        <w:r w:rsidR="008D5E62" w:rsidRPr="003D51BB">
          <w:rPr>
            <w:noProof/>
            <w:webHidden/>
          </w:rPr>
          <w:t>4</w:t>
        </w:r>
        <w:r w:rsidR="008D5E62" w:rsidRPr="003D51BB">
          <w:rPr>
            <w:noProof/>
            <w:webHidden/>
          </w:rPr>
          <w:fldChar w:fldCharType="end"/>
        </w:r>
      </w:hyperlink>
      <w:r w:rsidR="004C2234">
        <w:rPr>
          <w:noProof/>
        </w:rPr>
        <w:t>1</w:t>
      </w:r>
    </w:p>
    <w:p w:rsidR="008D5E62" w:rsidRPr="003D51BB" w:rsidRDefault="00000000" w:rsidP="003D51BB">
      <w:pPr>
        <w:pStyle w:val="TOC4"/>
        <w:rPr>
          <w:rFonts w:asciiTheme="minorHAnsi" w:eastAsiaTheme="minorEastAsia" w:hAnsiTheme="minorHAnsi"/>
          <w:noProof/>
        </w:rPr>
      </w:pPr>
      <w:hyperlink w:anchor="_Toc124174780" w:history="1">
        <w:r w:rsidR="008D5E62" w:rsidRPr="003D51BB">
          <w:rPr>
            <w:rStyle w:val="Hyperlink"/>
            <w:noProof/>
            <w:u w:val="none"/>
          </w:rPr>
          <w:t xml:space="preserve">3.8.2 Analisis Korelasi </w:t>
        </w:r>
        <w:r w:rsidR="008D5E62" w:rsidRPr="004C2234">
          <w:rPr>
            <w:rStyle w:val="Hyperlink"/>
            <w:i/>
            <w:noProof/>
            <w:u w:val="none"/>
          </w:rPr>
          <w:t>Rank Spearman</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_Toc124174780 \h </w:instrText>
        </w:r>
        <w:r w:rsidR="008D5E62" w:rsidRPr="003D51BB">
          <w:rPr>
            <w:noProof/>
            <w:webHidden/>
          </w:rPr>
        </w:r>
        <w:r w:rsidR="008D5E62" w:rsidRPr="003D51BB">
          <w:rPr>
            <w:noProof/>
            <w:webHidden/>
          </w:rPr>
          <w:fldChar w:fldCharType="separate"/>
        </w:r>
        <w:r w:rsidR="008D5E62" w:rsidRPr="003D51BB">
          <w:rPr>
            <w:noProof/>
            <w:webHidden/>
          </w:rPr>
          <w:t>4</w:t>
        </w:r>
        <w:r w:rsidR="008D5E62" w:rsidRPr="003D51BB">
          <w:rPr>
            <w:noProof/>
            <w:webHidden/>
          </w:rPr>
          <w:fldChar w:fldCharType="end"/>
        </w:r>
      </w:hyperlink>
      <w:r w:rsidR="00B72978">
        <w:rPr>
          <w:noProof/>
        </w:rPr>
        <w:t>2</w:t>
      </w:r>
    </w:p>
    <w:p w:rsidR="008D5E62" w:rsidRPr="003D51BB" w:rsidRDefault="00000000" w:rsidP="003D51BB">
      <w:pPr>
        <w:pStyle w:val="TOC4"/>
        <w:rPr>
          <w:rFonts w:asciiTheme="minorHAnsi" w:eastAsiaTheme="minorEastAsia" w:hAnsiTheme="minorHAnsi"/>
          <w:noProof/>
        </w:rPr>
      </w:pPr>
      <w:hyperlink w:anchor="_Toc124174781" w:history="1">
        <w:r w:rsidR="008D5E62" w:rsidRPr="003D51BB">
          <w:rPr>
            <w:rStyle w:val="Hyperlink"/>
            <w:noProof/>
            <w:u w:val="none"/>
          </w:rPr>
          <w:t>3.8.3 Analisis Koefisien Determinasi</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_Toc124174781 \h </w:instrText>
        </w:r>
        <w:r w:rsidR="008D5E62" w:rsidRPr="003D51BB">
          <w:rPr>
            <w:noProof/>
            <w:webHidden/>
          </w:rPr>
        </w:r>
        <w:r w:rsidR="008D5E62" w:rsidRPr="003D51BB">
          <w:rPr>
            <w:noProof/>
            <w:webHidden/>
          </w:rPr>
          <w:fldChar w:fldCharType="separate"/>
        </w:r>
        <w:r w:rsidR="008D5E62" w:rsidRPr="003D51BB">
          <w:rPr>
            <w:noProof/>
            <w:webHidden/>
          </w:rPr>
          <w:t>4</w:t>
        </w:r>
        <w:r w:rsidR="008D5E62" w:rsidRPr="003D51BB">
          <w:rPr>
            <w:noProof/>
            <w:webHidden/>
          </w:rPr>
          <w:fldChar w:fldCharType="end"/>
        </w:r>
      </w:hyperlink>
      <w:r w:rsidR="004C2234">
        <w:rPr>
          <w:noProof/>
        </w:rPr>
        <w:t>3</w:t>
      </w:r>
    </w:p>
    <w:p w:rsidR="008D5E62" w:rsidRDefault="00000000" w:rsidP="003D51BB">
      <w:pPr>
        <w:pStyle w:val="TOC4"/>
        <w:rPr>
          <w:noProof/>
        </w:rPr>
      </w:pPr>
      <w:hyperlink w:anchor="_Toc124174782" w:history="1">
        <w:r w:rsidR="008D5E62" w:rsidRPr="003D51BB">
          <w:rPr>
            <w:rStyle w:val="Hyperlink"/>
            <w:noProof/>
            <w:u w:val="none"/>
          </w:rPr>
          <w:t>3.8.4 Uji Hipotesis Koefisien Korelasi</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_Toc124174782 \h </w:instrText>
        </w:r>
        <w:r w:rsidR="008D5E62" w:rsidRPr="003D51BB">
          <w:rPr>
            <w:noProof/>
            <w:webHidden/>
          </w:rPr>
        </w:r>
        <w:r w:rsidR="008D5E62" w:rsidRPr="003D51BB">
          <w:rPr>
            <w:noProof/>
            <w:webHidden/>
          </w:rPr>
          <w:fldChar w:fldCharType="separate"/>
        </w:r>
        <w:r w:rsidR="008D5E62" w:rsidRPr="003D51BB">
          <w:rPr>
            <w:noProof/>
            <w:webHidden/>
          </w:rPr>
          <w:t>4</w:t>
        </w:r>
        <w:r w:rsidR="008D5E62" w:rsidRPr="003D51BB">
          <w:rPr>
            <w:noProof/>
            <w:webHidden/>
          </w:rPr>
          <w:fldChar w:fldCharType="end"/>
        </w:r>
      </w:hyperlink>
      <w:r w:rsidR="00B72978">
        <w:rPr>
          <w:noProof/>
        </w:rPr>
        <w:t>3</w:t>
      </w:r>
    </w:p>
    <w:p w:rsidR="004C2234" w:rsidRPr="004C2234" w:rsidRDefault="00000000" w:rsidP="004C2234">
      <w:pPr>
        <w:pStyle w:val="TOC4"/>
        <w:rPr>
          <w:rFonts w:asciiTheme="minorHAnsi" w:eastAsiaTheme="minorEastAsia" w:hAnsiTheme="minorHAnsi"/>
          <w:noProof/>
        </w:rPr>
      </w:pPr>
      <w:hyperlink w:anchor="_Toc124174782" w:history="1">
        <w:r w:rsidR="004C2234" w:rsidRPr="003D51BB">
          <w:rPr>
            <w:rStyle w:val="Hyperlink"/>
            <w:noProof/>
            <w:u w:val="none"/>
          </w:rPr>
          <w:t>3.8.</w:t>
        </w:r>
        <w:r w:rsidR="004C2234">
          <w:rPr>
            <w:rStyle w:val="Hyperlink"/>
            <w:noProof/>
            <w:u w:val="none"/>
          </w:rPr>
          <w:t>5</w:t>
        </w:r>
        <w:r w:rsidR="004C2234" w:rsidRPr="003D51BB">
          <w:rPr>
            <w:rStyle w:val="Hyperlink"/>
            <w:noProof/>
            <w:u w:val="none"/>
          </w:rPr>
          <w:t xml:space="preserve"> </w:t>
        </w:r>
        <w:r w:rsidR="004C2234">
          <w:rPr>
            <w:rStyle w:val="Hyperlink"/>
            <w:noProof/>
            <w:u w:val="none"/>
          </w:rPr>
          <w:t>Hubungan Fungsional antara Variabel X dan Y</w:t>
        </w:r>
        <w:r w:rsidR="004C2234" w:rsidRPr="003D51BB">
          <w:rPr>
            <w:noProof/>
            <w:webHidden/>
          </w:rPr>
          <w:tab/>
        </w:r>
        <w:r w:rsidR="004C2234" w:rsidRPr="003D51BB">
          <w:rPr>
            <w:noProof/>
            <w:webHidden/>
          </w:rPr>
          <w:fldChar w:fldCharType="begin"/>
        </w:r>
        <w:r w:rsidR="004C2234" w:rsidRPr="003D51BB">
          <w:rPr>
            <w:noProof/>
            <w:webHidden/>
          </w:rPr>
          <w:instrText xml:space="preserve"> PAGEREF _Toc124174782 \h </w:instrText>
        </w:r>
        <w:r w:rsidR="004C2234" w:rsidRPr="003D51BB">
          <w:rPr>
            <w:noProof/>
            <w:webHidden/>
          </w:rPr>
        </w:r>
        <w:r w:rsidR="004C2234" w:rsidRPr="003D51BB">
          <w:rPr>
            <w:noProof/>
            <w:webHidden/>
          </w:rPr>
          <w:fldChar w:fldCharType="separate"/>
        </w:r>
        <w:r w:rsidR="004C2234" w:rsidRPr="003D51BB">
          <w:rPr>
            <w:noProof/>
            <w:webHidden/>
          </w:rPr>
          <w:t>4</w:t>
        </w:r>
        <w:r w:rsidR="004C2234" w:rsidRPr="003D51BB">
          <w:rPr>
            <w:noProof/>
            <w:webHidden/>
          </w:rPr>
          <w:fldChar w:fldCharType="end"/>
        </w:r>
      </w:hyperlink>
      <w:r w:rsidR="00B72978">
        <w:rPr>
          <w:noProof/>
        </w:rPr>
        <w:t>4</w:t>
      </w:r>
    </w:p>
    <w:p w:rsidR="008D5E62" w:rsidRPr="003D51BB" w:rsidRDefault="00000000" w:rsidP="003C776D">
      <w:pPr>
        <w:pStyle w:val="TOC1"/>
        <w:rPr>
          <w:rFonts w:asciiTheme="minorHAnsi" w:eastAsiaTheme="minorEastAsia" w:hAnsiTheme="minorHAnsi"/>
        </w:rPr>
      </w:pPr>
      <w:hyperlink w:anchor="_Toc124174783" w:history="1">
        <w:r w:rsidR="008D5E62" w:rsidRPr="003D51BB">
          <w:rPr>
            <w:rStyle w:val="Hyperlink"/>
            <w:u w:val="none"/>
          </w:rPr>
          <w:t>BAB IV</w:t>
        </w:r>
      </w:hyperlink>
      <w:r w:rsidR="0054796C" w:rsidRPr="003D51BB">
        <w:rPr>
          <w:rStyle w:val="Hyperlink"/>
          <w:u w:val="none"/>
        </w:rPr>
        <w:t xml:space="preserve"> </w:t>
      </w:r>
      <w:hyperlink w:anchor="_Toc124174784" w:history="1">
        <w:r w:rsidR="008D5E62" w:rsidRPr="003D51BB">
          <w:rPr>
            <w:rStyle w:val="Hyperlink"/>
            <w:u w:val="none"/>
          </w:rPr>
          <w:t>HASIL PENELITIAN DAN PEMBAHASAN</w:t>
        </w:r>
      </w:hyperlink>
    </w:p>
    <w:p w:rsidR="008D5E62" w:rsidRPr="003D51BB" w:rsidRDefault="00000000" w:rsidP="003C776D">
      <w:pPr>
        <w:pStyle w:val="TOC3"/>
        <w:rPr>
          <w:rFonts w:asciiTheme="minorHAnsi" w:eastAsiaTheme="minorEastAsia" w:hAnsiTheme="minorHAnsi"/>
          <w:noProof/>
        </w:rPr>
      </w:pPr>
      <w:hyperlink w:anchor="_Toc124174785" w:history="1">
        <w:r w:rsidR="008D5E62" w:rsidRPr="003D51BB">
          <w:rPr>
            <w:rStyle w:val="Hyperlink"/>
            <w:noProof/>
            <w:u w:val="none"/>
          </w:rPr>
          <w:t>4.1 Gambaran Umum Lokasi Penelitian</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_Toc124174785 \h </w:instrText>
        </w:r>
        <w:r w:rsidR="008D5E62" w:rsidRPr="003D51BB">
          <w:rPr>
            <w:noProof/>
            <w:webHidden/>
          </w:rPr>
        </w:r>
        <w:r w:rsidR="008D5E62" w:rsidRPr="003D51BB">
          <w:rPr>
            <w:noProof/>
            <w:webHidden/>
          </w:rPr>
          <w:fldChar w:fldCharType="separate"/>
        </w:r>
        <w:r w:rsidR="008D5E62" w:rsidRPr="003D51BB">
          <w:rPr>
            <w:noProof/>
            <w:webHidden/>
          </w:rPr>
          <w:t>4</w:t>
        </w:r>
        <w:r w:rsidR="008D5E62" w:rsidRPr="003D51BB">
          <w:rPr>
            <w:noProof/>
            <w:webHidden/>
          </w:rPr>
          <w:fldChar w:fldCharType="end"/>
        </w:r>
      </w:hyperlink>
      <w:r w:rsidR="004922E4">
        <w:rPr>
          <w:noProof/>
        </w:rPr>
        <w:t>5</w:t>
      </w:r>
    </w:p>
    <w:p w:rsidR="008D5E62" w:rsidRPr="003D51BB" w:rsidRDefault="00000000" w:rsidP="003D51BB">
      <w:pPr>
        <w:pStyle w:val="TOC4"/>
        <w:ind w:left="851" w:hanging="567"/>
        <w:rPr>
          <w:rFonts w:asciiTheme="minorHAnsi" w:eastAsiaTheme="minorEastAsia" w:hAnsiTheme="minorHAnsi"/>
          <w:noProof/>
        </w:rPr>
      </w:pPr>
      <w:hyperlink w:anchor="_Toc124174786" w:history="1">
        <w:r w:rsidR="008D5E62" w:rsidRPr="003D51BB">
          <w:rPr>
            <w:rStyle w:val="Hyperlink"/>
            <w:rFonts w:cs="Times New Roman"/>
            <w:noProof/>
            <w:u w:val="none"/>
          </w:rPr>
          <w:t xml:space="preserve">4.1.1 </w:t>
        </w:r>
        <w:r w:rsidR="008D5E62" w:rsidRPr="003D51BB">
          <w:rPr>
            <w:rStyle w:val="Hyperlink"/>
            <w:noProof/>
            <w:u w:val="none"/>
          </w:rPr>
          <w:t xml:space="preserve">Sejarah singkat UPTD Pengelolaan Prasarana Perhubungan LLAJ Wilayah </w:t>
        </w:r>
        <w:r w:rsidR="0054796C" w:rsidRPr="003D51BB">
          <w:rPr>
            <w:rStyle w:val="Hyperlink"/>
            <w:noProof/>
            <w:u w:val="none"/>
          </w:rPr>
          <w:t>1</w:t>
        </w:r>
        <w:r w:rsidR="008D5E62" w:rsidRPr="003D51BB">
          <w:rPr>
            <w:rStyle w:val="Hyperlink"/>
            <w:noProof/>
            <w:u w:val="none"/>
          </w:rPr>
          <w:t xml:space="preserve"> Bogor</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_Toc124174786 \h </w:instrText>
        </w:r>
        <w:r w:rsidR="008D5E62" w:rsidRPr="003D51BB">
          <w:rPr>
            <w:noProof/>
            <w:webHidden/>
          </w:rPr>
        </w:r>
        <w:r w:rsidR="008D5E62" w:rsidRPr="003D51BB">
          <w:rPr>
            <w:noProof/>
            <w:webHidden/>
          </w:rPr>
          <w:fldChar w:fldCharType="separate"/>
        </w:r>
        <w:r w:rsidR="008D5E62" w:rsidRPr="003D51BB">
          <w:rPr>
            <w:noProof/>
            <w:webHidden/>
          </w:rPr>
          <w:t>4</w:t>
        </w:r>
        <w:r w:rsidR="008D5E62" w:rsidRPr="003D51BB">
          <w:rPr>
            <w:noProof/>
            <w:webHidden/>
          </w:rPr>
          <w:fldChar w:fldCharType="end"/>
        </w:r>
      </w:hyperlink>
      <w:r w:rsidR="004922E4">
        <w:rPr>
          <w:noProof/>
        </w:rPr>
        <w:t>5</w:t>
      </w:r>
    </w:p>
    <w:p w:rsidR="008D5E62" w:rsidRPr="003D51BB" w:rsidRDefault="00000000" w:rsidP="003D51BB">
      <w:pPr>
        <w:pStyle w:val="TOC4"/>
        <w:ind w:left="851" w:hanging="567"/>
        <w:rPr>
          <w:rFonts w:asciiTheme="minorHAnsi" w:eastAsiaTheme="minorEastAsia" w:hAnsiTheme="minorHAnsi"/>
          <w:noProof/>
        </w:rPr>
      </w:pPr>
      <w:hyperlink w:anchor="_Toc124174787" w:history="1">
        <w:r w:rsidR="008D5E62" w:rsidRPr="003D51BB">
          <w:rPr>
            <w:rStyle w:val="Hyperlink"/>
            <w:noProof/>
            <w:u w:val="none"/>
          </w:rPr>
          <w:t>4.1.2 Struktur Organisasi UPTD Pengelolaan Prasarana Perhubungan LLAJ Wilayah 1 Bogor</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_Toc124174787 \h </w:instrText>
        </w:r>
        <w:r w:rsidR="008D5E62" w:rsidRPr="003D51BB">
          <w:rPr>
            <w:noProof/>
            <w:webHidden/>
          </w:rPr>
        </w:r>
        <w:r w:rsidR="008D5E62" w:rsidRPr="003D51BB">
          <w:rPr>
            <w:noProof/>
            <w:webHidden/>
          </w:rPr>
          <w:fldChar w:fldCharType="separate"/>
        </w:r>
        <w:r w:rsidR="008D5E62" w:rsidRPr="003D51BB">
          <w:rPr>
            <w:noProof/>
            <w:webHidden/>
          </w:rPr>
          <w:t>4</w:t>
        </w:r>
        <w:r w:rsidR="008D5E62" w:rsidRPr="003D51BB">
          <w:rPr>
            <w:noProof/>
            <w:webHidden/>
          </w:rPr>
          <w:fldChar w:fldCharType="end"/>
        </w:r>
      </w:hyperlink>
      <w:r w:rsidR="004922E4">
        <w:rPr>
          <w:noProof/>
        </w:rPr>
        <w:t>6</w:t>
      </w:r>
    </w:p>
    <w:p w:rsidR="008D5E62" w:rsidRPr="003D51BB" w:rsidRDefault="00000000" w:rsidP="003D51BB">
      <w:pPr>
        <w:pStyle w:val="TOC4"/>
        <w:ind w:left="851" w:hanging="567"/>
        <w:rPr>
          <w:rFonts w:asciiTheme="minorHAnsi" w:eastAsiaTheme="minorEastAsia" w:hAnsiTheme="minorHAnsi"/>
          <w:noProof/>
        </w:rPr>
      </w:pPr>
      <w:hyperlink w:anchor="_Toc124174788" w:history="1">
        <w:r w:rsidR="008D5E62" w:rsidRPr="003D51BB">
          <w:rPr>
            <w:rStyle w:val="Hyperlink"/>
            <w:noProof/>
            <w:u w:val="none"/>
          </w:rPr>
          <w:t xml:space="preserve">4.1.3 Visi dan Misi UPTD Pengelolaan Prasarana Perhubungan LLAJ Wilayah </w:t>
        </w:r>
        <w:r w:rsidR="0054796C" w:rsidRPr="003D51BB">
          <w:rPr>
            <w:rStyle w:val="Hyperlink"/>
            <w:noProof/>
            <w:u w:val="none"/>
          </w:rPr>
          <w:t>1</w:t>
        </w:r>
        <w:r w:rsidR="008D5E62" w:rsidRPr="003D51BB">
          <w:rPr>
            <w:rStyle w:val="Hyperlink"/>
            <w:noProof/>
            <w:u w:val="none"/>
          </w:rPr>
          <w:t xml:space="preserve"> Bogor</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_Toc124174788 \h </w:instrText>
        </w:r>
        <w:r w:rsidR="008D5E62" w:rsidRPr="003D51BB">
          <w:rPr>
            <w:noProof/>
            <w:webHidden/>
          </w:rPr>
        </w:r>
        <w:r w:rsidR="008D5E62" w:rsidRPr="003D51BB">
          <w:rPr>
            <w:noProof/>
            <w:webHidden/>
          </w:rPr>
          <w:fldChar w:fldCharType="separate"/>
        </w:r>
        <w:r w:rsidR="008D5E62" w:rsidRPr="003D51BB">
          <w:rPr>
            <w:noProof/>
            <w:webHidden/>
          </w:rPr>
          <w:t>5</w:t>
        </w:r>
        <w:r w:rsidR="008D5E62" w:rsidRPr="003D51BB">
          <w:rPr>
            <w:noProof/>
            <w:webHidden/>
          </w:rPr>
          <w:fldChar w:fldCharType="end"/>
        </w:r>
      </w:hyperlink>
      <w:r w:rsidR="004922E4">
        <w:rPr>
          <w:noProof/>
        </w:rPr>
        <w:t>1</w:t>
      </w:r>
    </w:p>
    <w:p w:rsidR="008D5E62" w:rsidRDefault="00000000" w:rsidP="003C776D">
      <w:pPr>
        <w:pStyle w:val="TOC3"/>
        <w:rPr>
          <w:noProof/>
        </w:rPr>
      </w:pPr>
      <w:hyperlink w:anchor="_Toc124174789" w:history="1">
        <w:r w:rsidR="008D5E62" w:rsidRPr="003D51BB">
          <w:rPr>
            <w:rStyle w:val="Hyperlink"/>
            <w:noProof/>
            <w:u w:val="none"/>
          </w:rPr>
          <w:t>4.2 Profil Responden</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_Toc124174789 \h </w:instrText>
        </w:r>
        <w:r w:rsidR="008D5E62" w:rsidRPr="003D51BB">
          <w:rPr>
            <w:noProof/>
            <w:webHidden/>
          </w:rPr>
        </w:r>
        <w:r w:rsidR="008D5E62" w:rsidRPr="003D51BB">
          <w:rPr>
            <w:noProof/>
            <w:webHidden/>
          </w:rPr>
          <w:fldChar w:fldCharType="separate"/>
        </w:r>
        <w:r w:rsidR="008D5E62" w:rsidRPr="003D51BB">
          <w:rPr>
            <w:noProof/>
            <w:webHidden/>
          </w:rPr>
          <w:t>5</w:t>
        </w:r>
        <w:r w:rsidR="008D5E62" w:rsidRPr="003D51BB">
          <w:rPr>
            <w:noProof/>
            <w:webHidden/>
          </w:rPr>
          <w:fldChar w:fldCharType="end"/>
        </w:r>
      </w:hyperlink>
      <w:r w:rsidR="004922E4">
        <w:rPr>
          <w:noProof/>
        </w:rPr>
        <w:t>2</w:t>
      </w:r>
    </w:p>
    <w:p w:rsidR="00EB566B" w:rsidRDefault="00000000" w:rsidP="00EB566B">
      <w:pPr>
        <w:pStyle w:val="TOC4"/>
        <w:rPr>
          <w:noProof/>
        </w:rPr>
      </w:pPr>
      <w:hyperlink w:anchor="_Toc124174782" w:history="1">
        <w:r w:rsidR="00EB566B">
          <w:rPr>
            <w:rStyle w:val="Hyperlink"/>
            <w:noProof/>
            <w:u w:val="none"/>
          </w:rPr>
          <w:t>4</w:t>
        </w:r>
        <w:r w:rsidR="00EB566B" w:rsidRPr="003D51BB">
          <w:rPr>
            <w:rStyle w:val="Hyperlink"/>
            <w:noProof/>
            <w:u w:val="none"/>
          </w:rPr>
          <w:t>.</w:t>
        </w:r>
        <w:r w:rsidR="00EB566B">
          <w:rPr>
            <w:rStyle w:val="Hyperlink"/>
            <w:noProof/>
            <w:u w:val="none"/>
          </w:rPr>
          <w:t>2.1</w:t>
        </w:r>
        <w:r w:rsidR="00EB566B" w:rsidRPr="003D51BB">
          <w:rPr>
            <w:rStyle w:val="Hyperlink"/>
            <w:noProof/>
            <w:u w:val="none"/>
          </w:rPr>
          <w:t xml:space="preserve"> </w:t>
        </w:r>
        <w:r w:rsidR="00EB566B">
          <w:rPr>
            <w:rStyle w:val="Hyperlink"/>
            <w:noProof/>
            <w:u w:val="none"/>
          </w:rPr>
          <w:t>Karakteristik Responden berdasarkan jenis kelamin</w:t>
        </w:r>
        <w:r w:rsidR="00EB566B" w:rsidRPr="003D51BB">
          <w:rPr>
            <w:noProof/>
            <w:webHidden/>
          </w:rPr>
          <w:tab/>
        </w:r>
      </w:hyperlink>
      <w:r w:rsidR="00EB566B">
        <w:rPr>
          <w:noProof/>
        </w:rPr>
        <w:t>5</w:t>
      </w:r>
      <w:r w:rsidR="004922E4">
        <w:rPr>
          <w:noProof/>
        </w:rPr>
        <w:t>2</w:t>
      </w:r>
    </w:p>
    <w:p w:rsidR="00EB566B" w:rsidRPr="003D51BB" w:rsidRDefault="00000000" w:rsidP="00EB566B">
      <w:pPr>
        <w:pStyle w:val="TOC4"/>
        <w:rPr>
          <w:rFonts w:asciiTheme="minorHAnsi" w:eastAsiaTheme="minorEastAsia" w:hAnsiTheme="minorHAnsi"/>
          <w:noProof/>
        </w:rPr>
      </w:pPr>
      <w:hyperlink w:anchor="_Toc124174782" w:history="1">
        <w:r w:rsidR="00EB566B">
          <w:rPr>
            <w:rStyle w:val="Hyperlink"/>
            <w:noProof/>
            <w:u w:val="none"/>
          </w:rPr>
          <w:t>4.2.2</w:t>
        </w:r>
        <w:r w:rsidR="00EB566B" w:rsidRPr="003D51BB">
          <w:rPr>
            <w:rStyle w:val="Hyperlink"/>
            <w:noProof/>
            <w:u w:val="none"/>
          </w:rPr>
          <w:t xml:space="preserve"> </w:t>
        </w:r>
        <w:r w:rsidR="00EB566B">
          <w:rPr>
            <w:rStyle w:val="Hyperlink"/>
            <w:noProof/>
            <w:u w:val="none"/>
          </w:rPr>
          <w:t>Karakteristik Responden berdasarkan Usia</w:t>
        </w:r>
        <w:r w:rsidR="00EB566B" w:rsidRPr="003D51BB">
          <w:rPr>
            <w:noProof/>
            <w:webHidden/>
          </w:rPr>
          <w:tab/>
        </w:r>
      </w:hyperlink>
      <w:r w:rsidR="00EB566B">
        <w:rPr>
          <w:noProof/>
        </w:rPr>
        <w:t>5</w:t>
      </w:r>
      <w:r w:rsidR="004922E4">
        <w:rPr>
          <w:noProof/>
        </w:rPr>
        <w:t>3</w:t>
      </w:r>
    </w:p>
    <w:p w:rsidR="00EB566B" w:rsidRPr="003D51BB" w:rsidRDefault="00000000" w:rsidP="00EB566B">
      <w:pPr>
        <w:pStyle w:val="TOC4"/>
        <w:rPr>
          <w:rFonts w:asciiTheme="minorHAnsi" w:eastAsiaTheme="minorEastAsia" w:hAnsiTheme="minorHAnsi"/>
          <w:noProof/>
        </w:rPr>
      </w:pPr>
      <w:hyperlink w:anchor="_Toc124174782" w:history="1">
        <w:r w:rsidR="00EB566B">
          <w:rPr>
            <w:rStyle w:val="Hyperlink"/>
            <w:noProof/>
            <w:u w:val="none"/>
          </w:rPr>
          <w:t>4.2.3</w:t>
        </w:r>
        <w:r w:rsidR="00EB566B" w:rsidRPr="003D51BB">
          <w:rPr>
            <w:rStyle w:val="Hyperlink"/>
            <w:noProof/>
            <w:u w:val="none"/>
          </w:rPr>
          <w:t xml:space="preserve"> </w:t>
        </w:r>
        <w:r w:rsidR="00EB566B">
          <w:rPr>
            <w:rStyle w:val="Hyperlink"/>
            <w:noProof/>
            <w:u w:val="none"/>
          </w:rPr>
          <w:t>K</w:t>
        </w:r>
        <w:r w:rsidR="00A6592A">
          <w:rPr>
            <w:rStyle w:val="Hyperlink"/>
            <w:noProof/>
            <w:u w:val="none"/>
          </w:rPr>
          <w:t>arakteristik Responden berdasarkan tingkat pendidikan</w:t>
        </w:r>
        <w:r w:rsidR="00EB566B" w:rsidRPr="003D51BB">
          <w:rPr>
            <w:noProof/>
            <w:webHidden/>
          </w:rPr>
          <w:tab/>
        </w:r>
      </w:hyperlink>
      <w:r w:rsidR="00A6592A">
        <w:rPr>
          <w:noProof/>
        </w:rPr>
        <w:t>5</w:t>
      </w:r>
      <w:r w:rsidR="004922E4">
        <w:rPr>
          <w:noProof/>
        </w:rPr>
        <w:t>3</w:t>
      </w:r>
    </w:p>
    <w:p w:rsidR="00EB566B" w:rsidRPr="00EB566B" w:rsidRDefault="00000000" w:rsidP="00EB566B">
      <w:pPr>
        <w:pStyle w:val="TOC4"/>
        <w:rPr>
          <w:rFonts w:asciiTheme="minorHAnsi" w:eastAsiaTheme="minorEastAsia" w:hAnsiTheme="minorHAnsi"/>
          <w:noProof/>
        </w:rPr>
      </w:pPr>
      <w:hyperlink w:anchor="_Toc124174782" w:history="1">
        <w:r w:rsidR="00EB566B">
          <w:rPr>
            <w:rStyle w:val="Hyperlink"/>
            <w:noProof/>
            <w:u w:val="none"/>
          </w:rPr>
          <w:t>4.2</w:t>
        </w:r>
        <w:r w:rsidR="00EB566B" w:rsidRPr="003D51BB">
          <w:rPr>
            <w:rStyle w:val="Hyperlink"/>
            <w:noProof/>
            <w:u w:val="none"/>
          </w:rPr>
          <w:t xml:space="preserve">.4 </w:t>
        </w:r>
        <w:r w:rsidR="00A6592A">
          <w:rPr>
            <w:rStyle w:val="Hyperlink"/>
            <w:noProof/>
            <w:u w:val="none"/>
          </w:rPr>
          <w:t>Karakteristik Responden berdasarkan lama berkerja</w:t>
        </w:r>
        <w:r w:rsidR="00EB566B" w:rsidRPr="003D51BB">
          <w:rPr>
            <w:noProof/>
            <w:webHidden/>
          </w:rPr>
          <w:tab/>
        </w:r>
      </w:hyperlink>
      <w:r w:rsidR="00A6592A">
        <w:rPr>
          <w:noProof/>
        </w:rPr>
        <w:t>5</w:t>
      </w:r>
      <w:r w:rsidR="004922E4">
        <w:rPr>
          <w:noProof/>
        </w:rPr>
        <w:t>4</w:t>
      </w:r>
    </w:p>
    <w:p w:rsidR="008D5E62" w:rsidRPr="003D51BB" w:rsidRDefault="00000000" w:rsidP="003C776D">
      <w:pPr>
        <w:pStyle w:val="TOC3"/>
        <w:rPr>
          <w:rFonts w:asciiTheme="minorHAnsi" w:eastAsiaTheme="minorEastAsia" w:hAnsiTheme="minorHAnsi"/>
          <w:noProof/>
        </w:rPr>
      </w:pPr>
      <w:hyperlink w:anchor="_Toc124174790" w:history="1">
        <w:r w:rsidR="008D5E62" w:rsidRPr="003D51BB">
          <w:rPr>
            <w:rStyle w:val="Hyperlink"/>
            <w:noProof/>
            <w:u w:val="none"/>
          </w:rPr>
          <w:t>4.3 Hasil Penelitian</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_Toc124174790 \h </w:instrText>
        </w:r>
        <w:r w:rsidR="008D5E62" w:rsidRPr="003D51BB">
          <w:rPr>
            <w:noProof/>
            <w:webHidden/>
          </w:rPr>
        </w:r>
        <w:r w:rsidR="008D5E62" w:rsidRPr="003D51BB">
          <w:rPr>
            <w:noProof/>
            <w:webHidden/>
          </w:rPr>
          <w:fldChar w:fldCharType="separate"/>
        </w:r>
        <w:r w:rsidR="008D5E62" w:rsidRPr="003D51BB">
          <w:rPr>
            <w:noProof/>
            <w:webHidden/>
          </w:rPr>
          <w:t>5</w:t>
        </w:r>
        <w:r w:rsidR="008D5E62" w:rsidRPr="003D51BB">
          <w:rPr>
            <w:noProof/>
            <w:webHidden/>
          </w:rPr>
          <w:fldChar w:fldCharType="end"/>
        </w:r>
      </w:hyperlink>
      <w:r w:rsidR="004922E4">
        <w:rPr>
          <w:noProof/>
        </w:rPr>
        <w:t>4</w:t>
      </w:r>
    </w:p>
    <w:p w:rsidR="008D5E62" w:rsidRPr="003D51BB" w:rsidRDefault="00000000" w:rsidP="003D51BB">
      <w:pPr>
        <w:pStyle w:val="TOC4"/>
        <w:ind w:left="851" w:hanging="567"/>
        <w:rPr>
          <w:rFonts w:asciiTheme="minorHAnsi" w:eastAsiaTheme="minorEastAsia" w:hAnsiTheme="minorHAnsi"/>
          <w:noProof/>
        </w:rPr>
      </w:pPr>
      <w:hyperlink w:anchor="_Toc124174791" w:history="1">
        <w:r w:rsidR="008D5E62" w:rsidRPr="003D51BB">
          <w:rPr>
            <w:rStyle w:val="Hyperlink"/>
            <w:noProof/>
            <w:u w:val="none"/>
          </w:rPr>
          <w:t>4.3.1 Motivasi Kerja pada kantor UPTD Pengelolaan Prasarana Perhubungan LLAJ Wilayah 1 Bogor</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_Toc124174791 \h </w:instrText>
        </w:r>
        <w:r w:rsidR="008D5E62" w:rsidRPr="003D51BB">
          <w:rPr>
            <w:noProof/>
            <w:webHidden/>
          </w:rPr>
        </w:r>
        <w:r w:rsidR="008D5E62" w:rsidRPr="003D51BB">
          <w:rPr>
            <w:noProof/>
            <w:webHidden/>
          </w:rPr>
          <w:fldChar w:fldCharType="separate"/>
        </w:r>
        <w:r w:rsidR="008D5E62" w:rsidRPr="003D51BB">
          <w:rPr>
            <w:noProof/>
            <w:webHidden/>
          </w:rPr>
          <w:t>5</w:t>
        </w:r>
        <w:r w:rsidR="008D5E62" w:rsidRPr="003D51BB">
          <w:rPr>
            <w:noProof/>
            <w:webHidden/>
          </w:rPr>
          <w:fldChar w:fldCharType="end"/>
        </w:r>
      </w:hyperlink>
      <w:r w:rsidR="004922E4">
        <w:rPr>
          <w:noProof/>
        </w:rPr>
        <w:t>5</w:t>
      </w:r>
    </w:p>
    <w:p w:rsidR="008D5E62" w:rsidRPr="003D51BB" w:rsidRDefault="00000000" w:rsidP="003D51BB">
      <w:pPr>
        <w:pStyle w:val="TOC4"/>
        <w:ind w:left="851" w:hanging="567"/>
        <w:rPr>
          <w:rFonts w:asciiTheme="minorHAnsi" w:eastAsiaTheme="minorEastAsia" w:hAnsiTheme="minorHAnsi"/>
          <w:noProof/>
        </w:rPr>
      </w:pPr>
      <w:hyperlink w:anchor="_Toc124174792" w:history="1">
        <w:r w:rsidR="008D5E62" w:rsidRPr="003D51BB">
          <w:rPr>
            <w:rStyle w:val="Hyperlink"/>
            <w:noProof/>
            <w:u w:val="none"/>
          </w:rPr>
          <w:t>4.3.2 Kinerja Pegawai UPTD Pengelolaan Prasarana Perhubungan LLAJ Wilayah 1 Bogor</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_Toc124174792 \h </w:instrText>
        </w:r>
        <w:r w:rsidR="008D5E62" w:rsidRPr="003D51BB">
          <w:rPr>
            <w:noProof/>
            <w:webHidden/>
          </w:rPr>
        </w:r>
        <w:r w:rsidR="008D5E62" w:rsidRPr="003D51BB">
          <w:rPr>
            <w:noProof/>
            <w:webHidden/>
          </w:rPr>
          <w:fldChar w:fldCharType="separate"/>
        </w:r>
        <w:r w:rsidR="008D5E62" w:rsidRPr="003D51BB">
          <w:rPr>
            <w:noProof/>
            <w:webHidden/>
          </w:rPr>
          <w:t>8</w:t>
        </w:r>
        <w:r w:rsidR="008D5E62" w:rsidRPr="003D51BB">
          <w:rPr>
            <w:noProof/>
            <w:webHidden/>
          </w:rPr>
          <w:fldChar w:fldCharType="end"/>
        </w:r>
      </w:hyperlink>
      <w:r w:rsidR="004922E4">
        <w:rPr>
          <w:noProof/>
        </w:rPr>
        <w:t>2</w:t>
      </w:r>
    </w:p>
    <w:p w:rsidR="008D5E62" w:rsidRPr="003D51BB" w:rsidRDefault="00000000" w:rsidP="003D51BB">
      <w:pPr>
        <w:pStyle w:val="TOC4"/>
        <w:ind w:left="851" w:hanging="567"/>
        <w:rPr>
          <w:rFonts w:asciiTheme="minorHAnsi" w:eastAsiaTheme="minorEastAsia" w:hAnsiTheme="minorHAnsi"/>
          <w:noProof/>
        </w:rPr>
      </w:pPr>
      <w:hyperlink w:anchor="_Toc124174793" w:history="1">
        <w:r w:rsidR="008D5E62" w:rsidRPr="003D51BB">
          <w:rPr>
            <w:rStyle w:val="Hyperlink"/>
            <w:noProof/>
            <w:u w:val="none"/>
          </w:rPr>
          <w:t>4.3.3 Hubungan antara Motivasi Kerja dengan Kinerja Pegawai UPTD Pengelolaan Prasarana Perhubungan LLAJ Wilayah 1 Bogor</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_Toc124174793 \h </w:instrText>
        </w:r>
        <w:r w:rsidR="008D5E62" w:rsidRPr="003D51BB">
          <w:rPr>
            <w:noProof/>
            <w:webHidden/>
          </w:rPr>
        </w:r>
        <w:r w:rsidR="008D5E62" w:rsidRPr="003D51BB">
          <w:rPr>
            <w:noProof/>
            <w:webHidden/>
          </w:rPr>
          <w:fldChar w:fldCharType="separate"/>
        </w:r>
        <w:r w:rsidR="008D5E62" w:rsidRPr="003D51BB">
          <w:rPr>
            <w:noProof/>
            <w:webHidden/>
          </w:rPr>
          <w:t>9</w:t>
        </w:r>
        <w:r w:rsidR="008D5E62" w:rsidRPr="003D51BB">
          <w:rPr>
            <w:noProof/>
            <w:webHidden/>
          </w:rPr>
          <w:fldChar w:fldCharType="end"/>
        </w:r>
      </w:hyperlink>
      <w:r w:rsidR="004922E4">
        <w:rPr>
          <w:noProof/>
        </w:rPr>
        <w:t>4</w:t>
      </w:r>
    </w:p>
    <w:p w:rsidR="008D5E62" w:rsidRPr="003D51BB" w:rsidRDefault="003D51BB" w:rsidP="003D51BB">
      <w:pPr>
        <w:pStyle w:val="TOC4"/>
        <w:rPr>
          <w:rFonts w:asciiTheme="minorHAnsi" w:eastAsiaTheme="minorEastAsia" w:hAnsiTheme="minorHAnsi"/>
          <w:noProof/>
        </w:rPr>
      </w:pPr>
      <w:r w:rsidRPr="003D51BB">
        <w:rPr>
          <w:rStyle w:val="Hyperlink"/>
          <w:noProof/>
          <w:u w:val="none"/>
        </w:rPr>
        <w:t xml:space="preserve">  </w:t>
      </w:r>
      <w:hyperlink w:anchor="_Toc124174794" w:history="1">
        <w:r w:rsidR="008D5E62" w:rsidRPr="003D51BB">
          <w:rPr>
            <w:rStyle w:val="Hyperlink"/>
            <w:noProof/>
            <w:u w:val="none"/>
          </w:rPr>
          <w:t xml:space="preserve">4.3.3.1 Analisis Koefisien Korelasi </w:t>
        </w:r>
        <w:r w:rsidR="008D5E62" w:rsidRPr="003D51BB">
          <w:rPr>
            <w:rStyle w:val="Hyperlink"/>
            <w:i/>
            <w:noProof/>
            <w:u w:val="none"/>
          </w:rPr>
          <w:t>Rank Spearman</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_Toc124174794 \h </w:instrText>
        </w:r>
        <w:r w:rsidR="008D5E62" w:rsidRPr="003D51BB">
          <w:rPr>
            <w:noProof/>
            <w:webHidden/>
          </w:rPr>
        </w:r>
        <w:r w:rsidR="008D5E62" w:rsidRPr="003D51BB">
          <w:rPr>
            <w:noProof/>
            <w:webHidden/>
          </w:rPr>
          <w:fldChar w:fldCharType="separate"/>
        </w:r>
        <w:r w:rsidR="008D5E62" w:rsidRPr="003D51BB">
          <w:rPr>
            <w:noProof/>
            <w:webHidden/>
          </w:rPr>
          <w:t>9</w:t>
        </w:r>
        <w:r w:rsidR="008D5E62" w:rsidRPr="003D51BB">
          <w:rPr>
            <w:noProof/>
            <w:webHidden/>
          </w:rPr>
          <w:fldChar w:fldCharType="end"/>
        </w:r>
      </w:hyperlink>
      <w:r w:rsidR="004922E4">
        <w:rPr>
          <w:noProof/>
        </w:rPr>
        <w:t>4</w:t>
      </w:r>
    </w:p>
    <w:p w:rsidR="008D5E62" w:rsidRPr="003D51BB" w:rsidRDefault="003D51BB" w:rsidP="003D51BB">
      <w:pPr>
        <w:pStyle w:val="TOC4"/>
        <w:rPr>
          <w:rFonts w:asciiTheme="minorHAnsi" w:eastAsiaTheme="minorEastAsia" w:hAnsiTheme="minorHAnsi"/>
          <w:noProof/>
        </w:rPr>
      </w:pPr>
      <w:r w:rsidRPr="003D51BB">
        <w:rPr>
          <w:rStyle w:val="Hyperlink"/>
          <w:noProof/>
          <w:u w:val="none"/>
        </w:rPr>
        <w:t xml:space="preserve">  </w:t>
      </w:r>
      <w:hyperlink w:anchor="_Toc124174795" w:history="1">
        <w:r w:rsidR="008D5E62" w:rsidRPr="003D51BB">
          <w:rPr>
            <w:rStyle w:val="Hyperlink"/>
            <w:noProof/>
            <w:u w:val="none"/>
          </w:rPr>
          <w:t>4.3.3.2 Analisis Koefisien Determinasi</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_Toc124174795 \h </w:instrText>
        </w:r>
        <w:r w:rsidR="008D5E62" w:rsidRPr="003D51BB">
          <w:rPr>
            <w:noProof/>
            <w:webHidden/>
          </w:rPr>
        </w:r>
        <w:r w:rsidR="008D5E62" w:rsidRPr="003D51BB">
          <w:rPr>
            <w:noProof/>
            <w:webHidden/>
          </w:rPr>
          <w:fldChar w:fldCharType="separate"/>
        </w:r>
        <w:r w:rsidR="008D5E62" w:rsidRPr="003D51BB">
          <w:rPr>
            <w:noProof/>
            <w:webHidden/>
          </w:rPr>
          <w:t>9</w:t>
        </w:r>
        <w:r w:rsidR="008D5E62" w:rsidRPr="003D51BB">
          <w:rPr>
            <w:noProof/>
            <w:webHidden/>
          </w:rPr>
          <w:fldChar w:fldCharType="end"/>
        </w:r>
      </w:hyperlink>
      <w:r w:rsidR="004922E4">
        <w:rPr>
          <w:noProof/>
        </w:rPr>
        <w:t>5</w:t>
      </w:r>
    </w:p>
    <w:p w:rsidR="008D5E62" w:rsidRPr="003D51BB" w:rsidRDefault="003D51BB" w:rsidP="003D51BB">
      <w:pPr>
        <w:pStyle w:val="TOC4"/>
        <w:rPr>
          <w:rFonts w:asciiTheme="minorHAnsi" w:eastAsiaTheme="minorEastAsia" w:hAnsiTheme="minorHAnsi"/>
          <w:noProof/>
        </w:rPr>
      </w:pPr>
      <w:r w:rsidRPr="003D51BB">
        <w:rPr>
          <w:rStyle w:val="Hyperlink"/>
          <w:noProof/>
          <w:u w:val="none"/>
        </w:rPr>
        <w:t xml:space="preserve">  </w:t>
      </w:r>
      <w:hyperlink w:anchor="_Toc124174796" w:history="1">
        <w:r w:rsidR="008D5E62" w:rsidRPr="003D51BB">
          <w:rPr>
            <w:rStyle w:val="Hyperlink"/>
            <w:noProof/>
            <w:u w:val="none"/>
          </w:rPr>
          <w:t>4.3.3.3 Uji Hipotesis Koefisien Korelasi</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_Toc124174796 \h </w:instrText>
        </w:r>
        <w:r w:rsidR="008D5E62" w:rsidRPr="003D51BB">
          <w:rPr>
            <w:noProof/>
            <w:webHidden/>
          </w:rPr>
        </w:r>
        <w:r w:rsidR="008D5E62" w:rsidRPr="003D51BB">
          <w:rPr>
            <w:noProof/>
            <w:webHidden/>
          </w:rPr>
          <w:fldChar w:fldCharType="separate"/>
        </w:r>
        <w:r w:rsidR="008D5E62" w:rsidRPr="003D51BB">
          <w:rPr>
            <w:noProof/>
            <w:webHidden/>
          </w:rPr>
          <w:t>9</w:t>
        </w:r>
        <w:r w:rsidR="008D5E62" w:rsidRPr="003D51BB">
          <w:rPr>
            <w:noProof/>
            <w:webHidden/>
          </w:rPr>
          <w:fldChar w:fldCharType="end"/>
        </w:r>
      </w:hyperlink>
      <w:r w:rsidR="004922E4">
        <w:rPr>
          <w:noProof/>
        </w:rPr>
        <w:t>5</w:t>
      </w:r>
    </w:p>
    <w:p w:rsidR="008D5E62" w:rsidRPr="003D51BB" w:rsidRDefault="003D51BB" w:rsidP="003D51BB">
      <w:pPr>
        <w:pStyle w:val="TOC4"/>
        <w:rPr>
          <w:rFonts w:asciiTheme="minorHAnsi" w:eastAsiaTheme="minorEastAsia" w:hAnsiTheme="minorHAnsi"/>
          <w:noProof/>
        </w:rPr>
      </w:pPr>
      <w:r w:rsidRPr="003D51BB">
        <w:rPr>
          <w:rStyle w:val="Hyperlink"/>
          <w:noProof/>
          <w:u w:val="none"/>
        </w:rPr>
        <w:t xml:space="preserve">  </w:t>
      </w:r>
      <w:hyperlink w:anchor="_Toc124174797" w:history="1">
        <w:r w:rsidR="008D5E62" w:rsidRPr="003D51BB">
          <w:rPr>
            <w:rStyle w:val="Hyperlink"/>
            <w:noProof/>
            <w:u w:val="none"/>
          </w:rPr>
          <w:t>4.3.3.4 Hubungan fungsional Motivasi kerja dengan Kinerja pegawai UPTD Pengelolaan Prasarana Perhubungan LLAJ Wilayah 1 Bogor</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_Toc124174797 \h </w:instrText>
        </w:r>
        <w:r w:rsidR="008D5E62" w:rsidRPr="003D51BB">
          <w:rPr>
            <w:noProof/>
            <w:webHidden/>
          </w:rPr>
        </w:r>
        <w:r w:rsidR="008D5E62" w:rsidRPr="003D51BB">
          <w:rPr>
            <w:noProof/>
            <w:webHidden/>
          </w:rPr>
          <w:fldChar w:fldCharType="separate"/>
        </w:r>
        <w:r w:rsidR="008D5E62" w:rsidRPr="003D51BB">
          <w:rPr>
            <w:noProof/>
            <w:webHidden/>
          </w:rPr>
          <w:t>9</w:t>
        </w:r>
        <w:r w:rsidR="008D5E62" w:rsidRPr="003D51BB">
          <w:rPr>
            <w:noProof/>
            <w:webHidden/>
          </w:rPr>
          <w:fldChar w:fldCharType="end"/>
        </w:r>
      </w:hyperlink>
      <w:r w:rsidR="004922E4">
        <w:rPr>
          <w:noProof/>
        </w:rPr>
        <w:t>6</w:t>
      </w:r>
    </w:p>
    <w:p w:rsidR="008D5E62" w:rsidRPr="003D51BB" w:rsidRDefault="00000000" w:rsidP="003D51BB">
      <w:pPr>
        <w:pStyle w:val="TOC4"/>
        <w:rPr>
          <w:rFonts w:asciiTheme="minorHAnsi" w:eastAsiaTheme="minorEastAsia" w:hAnsiTheme="minorHAnsi"/>
          <w:noProof/>
        </w:rPr>
      </w:pPr>
      <w:hyperlink w:anchor="_Toc124174798" w:history="1">
        <w:r w:rsidR="008D5E62" w:rsidRPr="003D51BB">
          <w:rPr>
            <w:rStyle w:val="Hyperlink"/>
            <w:noProof/>
            <w:u w:val="none"/>
          </w:rPr>
          <w:t>4.4.4 Pembahasan</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_Toc124174798 \h </w:instrText>
        </w:r>
        <w:r w:rsidR="008D5E62" w:rsidRPr="003D51BB">
          <w:rPr>
            <w:noProof/>
            <w:webHidden/>
          </w:rPr>
        </w:r>
        <w:r w:rsidR="008D5E62" w:rsidRPr="003D51BB">
          <w:rPr>
            <w:noProof/>
            <w:webHidden/>
          </w:rPr>
          <w:fldChar w:fldCharType="separate"/>
        </w:r>
        <w:r w:rsidR="008D5E62" w:rsidRPr="003D51BB">
          <w:rPr>
            <w:noProof/>
            <w:webHidden/>
          </w:rPr>
          <w:t>9</w:t>
        </w:r>
        <w:r w:rsidR="008D5E62" w:rsidRPr="003D51BB">
          <w:rPr>
            <w:noProof/>
            <w:webHidden/>
          </w:rPr>
          <w:fldChar w:fldCharType="end"/>
        </w:r>
      </w:hyperlink>
      <w:r w:rsidR="004922E4">
        <w:rPr>
          <w:noProof/>
        </w:rPr>
        <w:t>7</w:t>
      </w:r>
    </w:p>
    <w:p w:rsidR="008D5E62" w:rsidRPr="003D51BB" w:rsidRDefault="003D51BB" w:rsidP="003D51BB">
      <w:pPr>
        <w:pStyle w:val="TOC4"/>
        <w:rPr>
          <w:rFonts w:asciiTheme="minorHAnsi" w:eastAsiaTheme="minorEastAsia" w:hAnsiTheme="minorHAnsi"/>
          <w:noProof/>
        </w:rPr>
      </w:pPr>
      <w:r w:rsidRPr="003D51BB">
        <w:rPr>
          <w:rStyle w:val="Hyperlink"/>
          <w:noProof/>
          <w:u w:val="none"/>
        </w:rPr>
        <w:t xml:space="preserve">  </w:t>
      </w:r>
      <w:hyperlink w:anchor="_Toc124174799" w:history="1">
        <w:r w:rsidR="008D5E62" w:rsidRPr="003D51BB">
          <w:rPr>
            <w:rStyle w:val="Hyperlink"/>
            <w:noProof/>
            <w:u w:val="none"/>
          </w:rPr>
          <w:t>4.4.4.1 Motivasi Kerja pada Kantor UPTD Pengelolaan Prasarana Perhubungan LLAJ Wilayah 1 Bogor</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_Toc124174799 \h </w:instrText>
        </w:r>
        <w:r w:rsidR="008D5E62" w:rsidRPr="003D51BB">
          <w:rPr>
            <w:noProof/>
            <w:webHidden/>
          </w:rPr>
        </w:r>
        <w:r w:rsidR="008D5E62" w:rsidRPr="003D51BB">
          <w:rPr>
            <w:noProof/>
            <w:webHidden/>
          </w:rPr>
          <w:fldChar w:fldCharType="separate"/>
        </w:r>
        <w:r w:rsidR="008D5E62" w:rsidRPr="003D51BB">
          <w:rPr>
            <w:noProof/>
            <w:webHidden/>
          </w:rPr>
          <w:t>9</w:t>
        </w:r>
        <w:r w:rsidR="008D5E62" w:rsidRPr="003D51BB">
          <w:rPr>
            <w:noProof/>
            <w:webHidden/>
          </w:rPr>
          <w:fldChar w:fldCharType="end"/>
        </w:r>
      </w:hyperlink>
      <w:r w:rsidR="004922E4">
        <w:rPr>
          <w:noProof/>
        </w:rPr>
        <w:t>7</w:t>
      </w:r>
    </w:p>
    <w:p w:rsidR="008D5E62" w:rsidRPr="003D51BB" w:rsidRDefault="003D51BB" w:rsidP="003D51BB">
      <w:pPr>
        <w:pStyle w:val="TOC4"/>
        <w:rPr>
          <w:rFonts w:asciiTheme="minorHAnsi" w:eastAsiaTheme="minorEastAsia" w:hAnsiTheme="minorHAnsi"/>
          <w:noProof/>
        </w:rPr>
      </w:pPr>
      <w:r w:rsidRPr="003D51BB">
        <w:rPr>
          <w:rStyle w:val="Hyperlink"/>
          <w:noProof/>
          <w:u w:val="none"/>
        </w:rPr>
        <w:t xml:space="preserve">  </w:t>
      </w:r>
      <w:hyperlink w:anchor="_Toc124174800" w:history="1">
        <w:r w:rsidR="008D5E62" w:rsidRPr="003D51BB">
          <w:rPr>
            <w:rStyle w:val="Hyperlink"/>
            <w:noProof/>
            <w:u w:val="none"/>
          </w:rPr>
          <w:t>4.4.4.2 Kinerja Pegawai pada Kantor UPTD Pengelolaan Prasarana Perhubungan LLAJ Wilayah 1 Bogor</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_Toc124174800 \h </w:instrText>
        </w:r>
        <w:r w:rsidR="008D5E62" w:rsidRPr="003D51BB">
          <w:rPr>
            <w:noProof/>
            <w:webHidden/>
          </w:rPr>
        </w:r>
        <w:r w:rsidR="008D5E62" w:rsidRPr="003D51BB">
          <w:rPr>
            <w:noProof/>
            <w:webHidden/>
          </w:rPr>
          <w:fldChar w:fldCharType="separate"/>
        </w:r>
        <w:r w:rsidR="008D5E62" w:rsidRPr="003D51BB">
          <w:rPr>
            <w:noProof/>
            <w:webHidden/>
          </w:rPr>
          <w:t>9</w:t>
        </w:r>
        <w:r w:rsidR="008D5E62" w:rsidRPr="003D51BB">
          <w:rPr>
            <w:noProof/>
            <w:webHidden/>
          </w:rPr>
          <w:fldChar w:fldCharType="end"/>
        </w:r>
      </w:hyperlink>
      <w:r w:rsidR="004922E4">
        <w:rPr>
          <w:noProof/>
        </w:rPr>
        <w:t>7</w:t>
      </w:r>
    </w:p>
    <w:p w:rsidR="008D5E62" w:rsidRPr="003D51BB" w:rsidRDefault="003D51BB" w:rsidP="003D51BB">
      <w:pPr>
        <w:pStyle w:val="TOC4"/>
        <w:rPr>
          <w:rFonts w:asciiTheme="minorHAnsi" w:eastAsiaTheme="minorEastAsia" w:hAnsiTheme="minorHAnsi"/>
          <w:noProof/>
        </w:rPr>
      </w:pPr>
      <w:r w:rsidRPr="003D51BB">
        <w:rPr>
          <w:rStyle w:val="Hyperlink"/>
          <w:noProof/>
          <w:u w:val="none"/>
        </w:rPr>
        <w:t xml:space="preserve">  </w:t>
      </w:r>
      <w:hyperlink w:anchor="_Toc124174801" w:history="1">
        <w:r w:rsidR="008D5E62" w:rsidRPr="003D51BB">
          <w:rPr>
            <w:rStyle w:val="Hyperlink"/>
            <w:noProof/>
            <w:u w:val="none"/>
          </w:rPr>
          <w:t>4.4.4.3 Hubungan Motivasi Kerja dengan Kinerja Pegawai pada Kantor UPTD Pengelolaan Prasarana Perhubungan LLAJ Wilayah 1 Bogor</w:t>
        </w:r>
        <w:r w:rsidR="008D5E62" w:rsidRPr="003D51BB">
          <w:rPr>
            <w:noProof/>
            <w:webHidden/>
          </w:rPr>
          <w:tab/>
        </w:r>
        <w:r w:rsidR="008D5E62" w:rsidRPr="003D51BB">
          <w:rPr>
            <w:noProof/>
            <w:webHidden/>
          </w:rPr>
          <w:fldChar w:fldCharType="begin"/>
        </w:r>
        <w:r w:rsidR="008D5E62" w:rsidRPr="003D51BB">
          <w:rPr>
            <w:noProof/>
            <w:webHidden/>
          </w:rPr>
          <w:instrText xml:space="preserve"> PAGEREF _Toc124174801 \h </w:instrText>
        </w:r>
        <w:r w:rsidR="008D5E62" w:rsidRPr="003D51BB">
          <w:rPr>
            <w:noProof/>
            <w:webHidden/>
          </w:rPr>
        </w:r>
        <w:r w:rsidR="008D5E62" w:rsidRPr="003D51BB">
          <w:rPr>
            <w:noProof/>
            <w:webHidden/>
          </w:rPr>
          <w:fldChar w:fldCharType="separate"/>
        </w:r>
        <w:r w:rsidR="008D5E62" w:rsidRPr="003D51BB">
          <w:rPr>
            <w:noProof/>
            <w:webHidden/>
          </w:rPr>
          <w:t>9</w:t>
        </w:r>
        <w:r w:rsidR="008D5E62" w:rsidRPr="003D51BB">
          <w:rPr>
            <w:noProof/>
            <w:webHidden/>
          </w:rPr>
          <w:fldChar w:fldCharType="end"/>
        </w:r>
      </w:hyperlink>
      <w:r w:rsidR="004922E4">
        <w:rPr>
          <w:noProof/>
        </w:rPr>
        <w:t>7</w:t>
      </w:r>
    </w:p>
    <w:p w:rsidR="008D5E62" w:rsidRPr="003D51BB" w:rsidRDefault="00000000" w:rsidP="003C776D">
      <w:pPr>
        <w:pStyle w:val="TOC1"/>
        <w:rPr>
          <w:rFonts w:asciiTheme="minorHAnsi" w:eastAsiaTheme="minorEastAsia" w:hAnsiTheme="minorHAnsi"/>
        </w:rPr>
      </w:pPr>
      <w:hyperlink w:anchor="_Toc124174802" w:history="1">
        <w:r w:rsidR="008D5E62" w:rsidRPr="003D51BB">
          <w:rPr>
            <w:rStyle w:val="Hyperlink"/>
            <w:u w:val="none"/>
          </w:rPr>
          <w:t>BAB V</w:t>
        </w:r>
      </w:hyperlink>
      <w:r w:rsidR="003D51BB" w:rsidRPr="003D51BB">
        <w:rPr>
          <w:rStyle w:val="Hyperlink"/>
          <w:u w:val="none"/>
        </w:rPr>
        <w:t xml:space="preserve"> </w:t>
      </w:r>
      <w:hyperlink w:anchor="_Toc124174803" w:history="1">
        <w:r w:rsidR="008D5E62" w:rsidRPr="003D51BB">
          <w:rPr>
            <w:rStyle w:val="Hyperlink"/>
            <w:u w:val="none"/>
          </w:rPr>
          <w:t>SIMPULAN DAN SARAN</w:t>
        </w:r>
      </w:hyperlink>
    </w:p>
    <w:p w:rsidR="008D5E62" w:rsidRPr="003D51BB" w:rsidRDefault="00000000" w:rsidP="003C776D">
      <w:pPr>
        <w:pStyle w:val="TOC3"/>
        <w:rPr>
          <w:rFonts w:asciiTheme="minorHAnsi" w:eastAsiaTheme="minorEastAsia" w:hAnsiTheme="minorHAnsi"/>
          <w:noProof/>
        </w:rPr>
      </w:pPr>
      <w:hyperlink w:anchor="_Toc124174804" w:history="1">
        <w:r w:rsidR="008D5E62" w:rsidRPr="003D51BB">
          <w:rPr>
            <w:rStyle w:val="Hyperlink"/>
            <w:noProof/>
            <w:u w:val="none"/>
          </w:rPr>
          <w:t>5.1 Simpulan</w:t>
        </w:r>
        <w:r w:rsidR="008D5E62" w:rsidRPr="003D51BB">
          <w:rPr>
            <w:noProof/>
            <w:webHidden/>
          </w:rPr>
          <w:tab/>
        </w:r>
      </w:hyperlink>
      <w:r w:rsidR="002F2E31">
        <w:rPr>
          <w:noProof/>
        </w:rPr>
        <w:t>100</w:t>
      </w:r>
    </w:p>
    <w:p w:rsidR="008D5E62" w:rsidRPr="003D51BB" w:rsidRDefault="00000000" w:rsidP="003C776D">
      <w:pPr>
        <w:pStyle w:val="TOC3"/>
        <w:rPr>
          <w:rFonts w:asciiTheme="minorHAnsi" w:eastAsiaTheme="minorEastAsia" w:hAnsiTheme="minorHAnsi"/>
          <w:noProof/>
        </w:rPr>
      </w:pPr>
      <w:hyperlink w:anchor="_Toc124174805" w:history="1">
        <w:r w:rsidR="008D5E62" w:rsidRPr="003D51BB">
          <w:rPr>
            <w:rStyle w:val="Hyperlink"/>
            <w:noProof/>
            <w:u w:val="none"/>
          </w:rPr>
          <w:t>5.2 Saran</w:t>
        </w:r>
        <w:r w:rsidR="008D5E62" w:rsidRPr="003D51BB">
          <w:rPr>
            <w:noProof/>
            <w:webHidden/>
          </w:rPr>
          <w:tab/>
        </w:r>
        <w:r w:rsidR="008D5E62" w:rsidRPr="003D51BB">
          <w:rPr>
            <w:noProof/>
            <w:webHidden/>
          </w:rPr>
          <w:tab/>
        </w:r>
      </w:hyperlink>
      <w:r w:rsidR="002F2E31">
        <w:rPr>
          <w:noProof/>
        </w:rPr>
        <w:t>100</w:t>
      </w:r>
    </w:p>
    <w:p w:rsidR="008D5E62" w:rsidRPr="00D44EBD" w:rsidRDefault="00000000" w:rsidP="003C776D">
      <w:pPr>
        <w:pStyle w:val="TOC1"/>
        <w:tabs>
          <w:tab w:val="left" w:leader="dot" w:pos="7655"/>
        </w:tabs>
        <w:rPr>
          <w:rFonts w:asciiTheme="minorHAnsi" w:eastAsiaTheme="minorEastAsia" w:hAnsiTheme="minorHAnsi" w:cstheme="minorBidi"/>
          <w:sz w:val="22"/>
          <w:szCs w:val="22"/>
        </w:rPr>
      </w:pPr>
      <w:hyperlink w:anchor="_Toc124174806" w:history="1">
        <w:r w:rsidR="008D5E62" w:rsidRPr="003D51BB">
          <w:rPr>
            <w:rStyle w:val="Hyperlink"/>
            <w:u w:val="none"/>
          </w:rPr>
          <w:t>DAFTAR PUSTAKA</w:t>
        </w:r>
        <w:r w:rsidR="003C776D" w:rsidRPr="003C776D">
          <w:rPr>
            <w:b w:val="0"/>
            <w:webHidden/>
          </w:rPr>
          <w:tab/>
        </w:r>
        <w:r w:rsidR="008D5E62" w:rsidRPr="003C776D">
          <w:rPr>
            <w:b w:val="0"/>
            <w:webHidden/>
          </w:rPr>
          <w:fldChar w:fldCharType="begin"/>
        </w:r>
        <w:r w:rsidR="008D5E62" w:rsidRPr="003C776D">
          <w:rPr>
            <w:b w:val="0"/>
            <w:webHidden/>
          </w:rPr>
          <w:instrText xml:space="preserve"> PAGEREF _Toc124174806 \h </w:instrText>
        </w:r>
        <w:r w:rsidR="008D5E62" w:rsidRPr="003C776D">
          <w:rPr>
            <w:b w:val="0"/>
            <w:webHidden/>
          </w:rPr>
        </w:r>
        <w:r w:rsidR="008D5E62" w:rsidRPr="003C776D">
          <w:rPr>
            <w:b w:val="0"/>
            <w:webHidden/>
          </w:rPr>
          <w:fldChar w:fldCharType="separate"/>
        </w:r>
        <w:r w:rsidR="008D5E62" w:rsidRPr="003C776D">
          <w:rPr>
            <w:b w:val="0"/>
            <w:webHidden/>
          </w:rPr>
          <w:t>10</w:t>
        </w:r>
        <w:r w:rsidR="008D5E62" w:rsidRPr="003C776D">
          <w:rPr>
            <w:b w:val="0"/>
            <w:webHidden/>
          </w:rPr>
          <w:fldChar w:fldCharType="end"/>
        </w:r>
      </w:hyperlink>
      <w:r w:rsidR="002F2E31" w:rsidRPr="003C776D">
        <w:rPr>
          <w:b w:val="0"/>
        </w:rPr>
        <w:t>1</w:t>
      </w:r>
    </w:p>
    <w:p w:rsidR="008D5E62" w:rsidRDefault="00000000" w:rsidP="003C776D">
      <w:pPr>
        <w:pStyle w:val="TOC1"/>
        <w:rPr>
          <w:rFonts w:asciiTheme="minorHAnsi" w:eastAsiaTheme="minorEastAsia" w:hAnsiTheme="minorHAnsi" w:cstheme="minorBidi"/>
          <w:sz w:val="22"/>
          <w:szCs w:val="22"/>
        </w:rPr>
      </w:pPr>
      <w:hyperlink w:anchor="_Toc124174807" w:history="1">
        <w:r w:rsidR="008D5E62" w:rsidRPr="00F93A58">
          <w:rPr>
            <w:rStyle w:val="Hyperlink"/>
          </w:rPr>
          <w:t>DAFTAR RIWAYAT HIDUP</w:t>
        </w:r>
      </w:hyperlink>
    </w:p>
    <w:p w:rsidR="008D5E62" w:rsidRDefault="00000000" w:rsidP="003C776D">
      <w:pPr>
        <w:pStyle w:val="TOC1"/>
        <w:rPr>
          <w:rFonts w:asciiTheme="minorHAnsi" w:eastAsiaTheme="minorEastAsia" w:hAnsiTheme="minorHAnsi" w:cstheme="minorBidi"/>
          <w:sz w:val="22"/>
          <w:szCs w:val="22"/>
        </w:rPr>
      </w:pPr>
      <w:hyperlink w:anchor="_Toc124174808" w:history="1">
        <w:r w:rsidR="008D5E62" w:rsidRPr="00F93A58">
          <w:rPr>
            <w:rStyle w:val="Hyperlink"/>
          </w:rPr>
          <w:t>LAMPIRAN</w:t>
        </w:r>
      </w:hyperlink>
    </w:p>
    <w:p w:rsidR="00534538" w:rsidRDefault="00BF6CE5" w:rsidP="00E81D80">
      <w:pPr>
        <w:tabs>
          <w:tab w:val="left" w:pos="7484"/>
          <w:tab w:val="left" w:leader="dot" w:pos="7513"/>
          <w:tab w:val="left" w:leader="dot" w:pos="7655"/>
          <w:tab w:val="left" w:leader="dot" w:pos="7797"/>
          <w:tab w:val="left" w:pos="7938"/>
          <w:tab w:val="left" w:pos="8073"/>
        </w:tabs>
        <w:spacing w:line="276" w:lineRule="auto"/>
        <w:rPr>
          <w:rFonts w:cs="Times New Roman"/>
          <w:b/>
          <w:sz w:val="24"/>
          <w:szCs w:val="24"/>
        </w:rPr>
      </w:pPr>
      <w:r w:rsidRPr="00F91A45">
        <w:rPr>
          <w:rFonts w:cs="Times New Roman"/>
          <w:sz w:val="24"/>
          <w:szCs w:val="24"/>
        </w:rPr>
        <w:fldChar w:fldCharType="end"/>
      </w:r>
    </w:p>
    <w:p w:rsidR="00534538" w:rsidRDefault="00534538" w:rsidP="009700B2">
      <w:pPr>
        <w:tabs>
          <w:tab w:val="right" w:leader="dot" w:pos="7740"/>
          <w:tab w:val="right" w:leader="dot" w:pos="8460"/>
        </w:tabs>
        <w:spacing w:line="276" w:lineRule="auto"/>
        <w:rPr>
          <w:rFonts w:cs="Times New Roman"/>
          <w:b/>
          <w:sz w:val="24"/>
          <w:szCs w:val="24"/>
        </w:rPr>
      </w:pPr>
    </w:p>
    <w:p w:rsidR="003D51BB" w:rsidRDefault="003D51BB" w:rsidP="009700B2">
      <w:pPr>
        <w:tabs>
          <w:tab w:val="right" w:leader="dot" w:pos="7740"/>
          <w:tab w:val="right" w:leader="dot" w:pos="8460"/>
        </w:tabs>
        <w:spacing w:line="276" w:lineRule="auto"/>
        <w:rPr>
          <w:rFonts w:cs="Times New Roman"/>
          <w:b/>
          <w:sz w:val="24"/>
          <w:szCs w:val="24"/>
        </w:rPr>
      </w:pPr>
    </w:p>
    <w:p w:rsidR="003D51BB" w:rsidRDefault="003D51BB" w:rsidP="009700B2">
      <w:pPr>
        <w:tabs>
          <w:tab w:val="right" w:leader="dot" w:pos="7740"/>
          <w:tab w:val="right" w:leader="dot" w:pos="8460"/>
        </w:tabs>
        <w:spacing w:line="276" w:lineRule="auto"/>
        <w:rPr>
          <w:rFonts w:cs="Times New Roman"/>
          <w:b/>
          <w:sz w:val="24"/>
          <w:szCs w:val="24"/>
        </w:rPr>
      </w:pPr>
    </w:p>
    <w:p w:rsidR="00534538" w:rsidRDefault="00534538" w:rsidP="00E81D80">
      <w:pPr>
        <w:pStyle w:val="Heading1"/>
        <w:spacing w:after="240" w:line="276" w:lineRule="auto"/>
        <w:rPr>
          <w:sz w:val="24"/>
        </w:rPr>
      </w:pPr>
      <w:bookmarkStart w:id="14" w:name="_Toc124089485"/>
      <w:bookmarkStart w:id="15" w:name="_Toc124090990"/>
      <w:bookmarkStart w:id="16" w:name="_Toc124174730"/>
      <w:r w:rsidRPr="00E14675">
        <w:rPr>
          <w:sz w:val="24"/>
        </w:rPr>
        <w:lastRenderedPageBreak/>
        <w:t>DAFTAR TABEL</w:t>
      </w:r>
      <w:bookmarkEnd w:id="14"/>
      <w:bookmarkEnd w:id="15"/>
      <w:bookmarkEnd w:id="16"/>
    </w:p>
    <w:p w:rsidR="007E6916" w:rsidRPr="007E6916" w:rsidRDefault="007E6916" w:rsidP="007E6916">
      <w:pPr>
        <w:tabs>
          <w:tab w:val="left" w:pos="567"/>
        </w:tabs>
        <w:spacing w:after="0" w:line="276" w:lineRule="auto"/>
        <w:jc w:val="right"/>
        <w:rPr>
          <w:rFonts w:cs="Times New Roman"/>
        </w:rPr>
      </w:pPr>
      <w:r>
        <w:rPr>
          <w:rFonts w:cs="Times New Roman"/>
        </w:rPr>
        <w:t>H</w:t>
      </w:r>
      <w:r w:rsidRPr="00B10ADE">
        <w:rPr>
          <w:rFonts w:cs="Times New Roman"/>
        </w:rPr>
        <w:t>alaman</w:t>
      </w:r>
    </w:p>
    <w:p w:rsidR="00115684" w:rsidRDefault="00020420" w:rsidP="007E5193">
      <w:pPr>
        <w:tabs>
          <w:tab w:val="left" w:leader="dot" w:pos="7655"/>
        </w:tabs>
        <w:spacing w:after="0" w:line="276" w:lineRule="auto"/>
        <w:ind w:left="1170" w:hanging="1170"/>
        <w:rPr>
          <w:rFonts w:cs="Times New Roman"/>
          <w:sz w:val="24"/>
          <w:szCs w:val="24"/>
        </w:rPr>
      </w:pPr>
      <w:r>
        <w:rPr>
          <w:rFonts w:cs="Times New Roman"/>
          <w:sz w:val="24"/>
          <w:szCs w:val="24"/>
        </w:rPr>
        <w:t>Tabel 2.1</w:t>
      </w:r>
      <w:r w:rsidR="00DD54BA">
        <w:rPr>
          <w:rFonts w:cs="Times New Roman"/>
          <w:sz w:val="24"/>
          <w:szCs w:val="24"/>
        </w:rPr>
        <w:t xml:space="preserve"> </w:t>
      </w:r>
      <w:r w:rsidR="003434A0">
        <w:rPr>
          <w:rFonts w:cs="Times New Roman"/>
          <w:sz w:val="24"/>
          <w:szCs w:val="24"/>
        </w:rPr>
        <w:t xml:space="preserve">  </w:t>
      </w:r>
      <w:r w:rsidR="007E5193">
        <w:rPr>
          <w:rFonts w:cs="Times New Roman"/>
          <w:sz w:val="24"/>
          <w:szCs w:val="24"/>
        </w:rPr>
        <w:t>Teori Dua Faktor Herzberg</w:t>
      </w:r>
      <w:r w:rsidR="00115684">
        <w:rPr>
          <w:rFonts w:cs="Times New Roman"/>
          <w:sz w:val="24"/>
          <w:szCs w:val="24"/>
        </w:rPr>
        <w:tab/>
      </w:r>
      <w:r w:rsidR="00A7391D">
        <w:rPr>
          <w:rFonts w:cs="Times New Roman"/>
          <w:sz w:val="24"/>
          <w:szCs w:val="24"/>
        </w:rPr>
        <w:t>1</w:t>
      </w:r>
      <w:r w:rsidR="00115684">
        <w:rPr>
          <w:rFonts w:cs="Times New Roman"/>
          <w:sz w:val="24"/>
          <w:szCs w:val="24"/>
        </w:rPr>
        <w:t>3</w:t>
      </w:r>
    </w:p>
    <w:p w:rsidR="00534538" w:rsidRDefault="00115684" w:rsidP="007E5193">
      <w:pPr>
        <w:tabs>
          <w:tab w:val="left" w:leader="dot" w:pos="7655"/>
        </w:tabs>
        <w:spacing w:after="0" w:line="276" w:lineRule="auto"/>
        <w:ind w:left="1170" w:hanging="1170"/>
        <w:rPr>
          <w:rFonts w:cs="Times New Roman"/>
          <w:sz w:val="24"/>
          <w:szCs w:val="24"/>
        </w:rPr>
      </w:pPr>
      <w:r>
        <w:rPr>
          <w:rFonts w:cs="Times New Roman"/>
          <w:sz w:val="24"/>
          <w:szCs w:val="24"/>
        </w:rPr>
        <w:t>Tabel 2.2</w:t>
      </w:r>
      <w:r w:rsidR="00DD54BA">
        <w:rPr>
          <w:rFonts w:cs="Times New Roman"/>
          <w:sz w:val="24"/>
          <w:szCs w:val="24"/>
        </w:rPr>
        <w:t xml:space="preserve"> </w:t>
      </w:r>
      <w:r w:rsidR="003434A0">
        <w:rPr>
          <w:rFonts w:cs="Times New Roman"/>
          <w:sz w:val="24"/>
          <w:szCs w:val="24"/>
        </w:rPr>
        <w:t xml:space="preserve">  </w:t>
      </w:r>
      <w:r w:rsidR="00534538">
        <w:rPr>
          <w:rFonts w:cs="Times New Roman"/>
          <w:sz w:val="24"/>
          <w:szCs w:val="24"/>
        </w:rPr>
        <w:t>Penelitian Terdahulu</w:t>
      </w:r>
      <w:r w:rsidR="00B70EDC">
        <w:rPr>
          <w:rFonts w:cs="Times New Roman"/>
          <w:sz w:val="24"/>
          <w:szCs w:val="24"/>
        </w:rPr>
        <w:tab/>
      </w:r>
      <w:r w:rsidR="006B23A7">
        <w:rPr>
          <w:rFonts w:cs="Times New Roman"/>
          <w:sz w:val="24"/>
          <w:szCs w:val="24"/>
        </w:rPr>
        <w:t>25</w:t>
      </w:r>
    </w:p>
    <w:p w:rsidR="00346661" w:rsidRDefault="00346661" w:rsidP="003434A0">
      <w:pPr>
        <w:tabs>
          <w:tab w:val="left" w:leader="dot" w:pos="7655"/>
        </w:tabs>
        <w:spacing w:line="276" w:lineRule="auto"/>
        <w:ind w:left="1134" w:hanging="1134"/>
        <w:rPr>
          <w:rFonts w:cs="Times New Roman"/>
          <w:sz w:val="24"/>
          <w:szCs w:val="24"/>
        </w:rPr>
      </w:pPr>
      <w:r w:rsidRPr="00115BF0">
        <w:rPr>
          <w:rFonts w:cs="Times New Roman"/>
          <w:sz w:val="24"/>
          <w:szCs w:val="24"/>
        </w:rPr>
        <w:t>Tabe</w:t>
      </w:r>
      <w:r>
        <w:rPr>
          <w:rFonts w:cs="Times New Roman"/>
          <w:sz w:val="24"/>
          <w:szCs w:val="24"/>
        </w:rPr>
        <w:t xml:space="preserve">l 3.1 </w:t>
      </w:r>
      <w:r w:rsidR="003434A0">
        <w:rPr>
          <w:rFonts w:cs="Times New Roman"/>
          <w:sz w:val="24"/>
          <w:szCs w:val="24"/>
        </w:rPr>
        <w:t xml:space="preserve">  </w:t>
      </w:r>
      <w:r>
        <w:rPr>
          <w:rFonts w:cs="Times New Roman"/>
          <w:sz w:val="24"/>
          <w:szCs w:val="24"/>
        </w:rPr>
        <w:t xml:space="preserve">Operasionalisasi Variabel </w:t>
      </w:r>
      <w:r w:rsidRPr="00115BF0">
        <w:rPr>
          <w:rFonts w:cs="Times New Roman"/>
          <w:sz w:val="24"/>
          <w:szCs w:val="24"/>
        </w:rPr>
        <w:t>Hubungan Motivasi Kerj</w:t>
      </w:r>
      <w:r w:rsidR="00DD54BA">
        <w:rPr>
          <w:rFonts w:cs="Times New Roman"/>
          <w:sz w:val="24"/>
          <w:szCs w:val="24"/>
        </w:rPr>
        <w:t xml:space="preserve">a dengan Kinerja </w:t>
      </w:r>
      <w:r>
        <w:rPr>
          <w:rFonts w:cs="Times New Roman"/>
          <w:sz w:val="24"/>
          <w:szCs w:val="24"/>
        </w:rPr>
        <w:t xml:space="preserve">Pegawai kantor </w:t>
      </w:r>
      <w:r w:rsidRPr="00115BF0">
        <w:rPr>
          <w:rFonts w:cs="Times New Roman"/>
          <w:sz w:val="24"/>
          <w:szCs w:val="24"/>
        </w:rPr>
        <w:t>UPTD Pe</w:t>
      </w:r>
      <w:r>
        <w:rPr>
          <w:rFonts w:cs="Times New Roman"/>
          <w:sz w:val="24"/>
          <w:szCs w:val="24"/>
        </w:rPr>
        <w:t>ngelolaan Prasarana PerhubunganLLAJ w</w:t>
      </w:r>
      <w:r w:rsidR="004D1482">
        <w:rPr>
          <w:rFonts w:cs="Times New Roman"/>
          <w:sz w:val="24"/>
          <w:szCs w:val="24"/>
        </w:rPr>
        <w:t>ilayah 1 Cibinong</w:t>
      </w:r>
      <w:r w:rsidR="0080375A">
        <w:rPr>
          <w:rFonts w:cs="Times New Roman"/>
          <w:sz w:val="24"/>
          <w:szCs w:val="24"/>
        </w:rPr>
        <w:t xml:space="preserve"> Kabupaten Bogor</w:t>
      </w:r>
      <w:r w:rsidR="007E5193">
        <w:rPr>
          <w:rFonts w:cs="Times New Roman"/>
          <w:sz w:val="24"/>
          <w:szCs w:val="24"/>
        </w:rPr>
        <w:tab/>
      </w:r>
      <w:r w:rsidR="0042575B">
        <w:rPr>
          <w:rFonts w:cs="Times New Roman"/>
          <w:sz w:val="24"/>
          <w:szCs w:val="24"/>
        </w:rPr>
        <w:t>32</w:t>
      </w:r>
    </w:p>
    <w:p w:rsidR="00346661" w:rsidRPr="00657AB7" w:rsidRDefault="00B420DD" w:rsidP="007E5193">
      <w:pPr>
        <w:tabs>
          <w:tab w:val="left" w:leader="dot" w:pos="7655"/>
        </w:tabs>
        <w:spacing w:line="276" w:lineRule="auto"/>
        <w:ind w:left="1560" w:hanging="1560"/>
        <w:rPr>
          <w:rFonts w:cs="Times New Roman"/>
          <w:sz w:val="24"/>
          <w:szCs w:val="24"/>
        </w:rPr>
      </w:pPr>
      <w:r>
        <w:rPr>
          <w:rFonts w:cs="Times New Roman"/>
          <w:sz w:val="24"/>
          <w:szCs w:val="24"/>
        </w:rPr>
        <w:t>Tabel 3.3</w:t>
      </w:r>
      <w:r w:rsidR="00DD54BA">
        <w:rPr>
          <w:rFonts w:cs="Times New Roman"/>
          <w:sz w:val="24"/>
          <w:szCs w:val="24"/>
        </w:rPr>
        <w:t xml:space="preserve"> </w:t>
      </w:r>
      <w:r w:rsidR="003434A0">
        <w:rPr>
          <w:rFonts w:cs="Times New Roman"/>
          <w:sz w:val="24"/>
          <w:szCs w:val="24"/>
        </w:rPr>
        <w:t xml:space="preserve">  </w:t>
      </w:r>
      <w:r w:rsidR="00346661">
        <w:rPr>
          <w:rFonts w:cs="Times New Roman"/>
          <w:sz w:val="24"/>
          <w:szCs w:val="24"/>
        </w:rPr>
        <w:t>Indeks Korelasi</w:t>
      </w:r>
      <w:r w:rsidR="007E5193">
        <w:rPr>
          <w:rFonts w:cs="Times New Roman"/>
          <w:sz w:val="24"/>
          <w:szCs w:val="24"/>
        </w:rPr>
        <w:tab/>
      </w:r>
      <w:r w:rsidR="0042575B">
        <w:rPr>
          <w:rFonts w:cs="Times New Roman"/>
          <w:sz w:val="24"/>
          <w:szCs w:val="24"/>
        </w:rPr>
        <w:t>35</w:t>
      </w:r>
    </w:p>
    <w:p w:rsidR="00346661" w:rsidRPr="00020420" w:rsidRDefault="00B420DD" w:rsidP="007E5193">
      <w:pPr>
        <w:tabs>
          <w:tab w:val="left" w:leader="dot" w:pos="7655"/>
        </w:tabs>
        <w:spacing w:before="121" w:line="276" w:lineRule="auto"/>
        <w:rPr>
          <w:rFonts w:cs="Times New Roman"/>
          <w:sz w:val="24"/>
          <w:szCs w:val="24"/>
        </w:rPr>
      </w:pPr>
      <w:r>
        <w:rPr>
          <w:rFonts w:cs="Times New Roman"/>
          <w:sz w:val="24"/>
          <w:szCs w:val="24"/>
        </w:rPr>
        <w:t>Tabel 3.4</w:t>
      </w:r>
      <w:r w:rsidR="00346661" w:rsidRPr="00020420">
        <w:rPr>
          <w:rFonts w:cs="Times New Roman"/>
          <w:sz w:val="24"/>
          <w:szCs w:val="24"/>
        </w:rPr>
        <w:t xml:space="preserve"> </w:t>
      </w:r>
      <w:r w:rsidR="003434A0">
        <w:rPr>
          <w:rFonts w:cs="Times New Roman"/>
          <w:sz w:val="24"/>
          <w:szCs w:val="24"/>
        </w:rPr>
        <w:t xml:space="preserve">  </w:t>
      </w:r>
      <w:r w:rsidR="00346661" w:rsidRPr="00020420">
        <w:rPr>
          <w:rFonts w:cs="Times New Roman"/>
          <w:sz w:val="24"/>
          <w:szCs w:val="24"/>
        </w:rPr>
        <w:t>Hasil Uji Validitas Motivasi Kerja</w:t>
      </w:r>
      <w:r w:rsidR="007E5193">
        <w:rPr>
          <w:rFonts w:cs="Times New Roman"/>
          <w:sz w:val="24"/>
          <w:szCs w:val="24"/>
        </w:rPr>
        <w:tab/>
      </w:r>
      <w:r w:rsidR="0042575B">
        <w:rPr>
          <w:rFonts w:cs="Times New Roman"/>
          <w:sz w:val="24"/>
          <w:szCs w:val="24"/>
        </w:rPr>
        <w:t>36</w:t>
      </w:r>
    </w:p>
    <w:p w:rsidR="00346661" w:rsidRDefault="00B420DD" w:rsidP="007E5193">
      <w:pPr>
        <w:widowControl w:val="0"/>
        <w:tabs>
          <w:tab w:val="left" w:leader="dot" w:pos="7655"/>
        </w:tabs>
        <w:autoSpaceDE w:val="0"/>
        <w:autoSpaceDN w:val="0"/>
        <w:spacing w:before="121" w:line="276" w:lineRule="auto"/>
        <w:rPr>
          <w:rFonts w:cs="Times New Roman"/>
          <w:sz w:val="24"/>
          <w:szCs w:val="24"/>
        </w:rPr>
      </w:pPr>
      <w:r>
        <w:rPr>
          <w:rFonts w:cs="Times New Roman"/>
          <w:sz w:val="24"/>
          <w:szCs w:val="24"/>
        </w:rPr>
        <w:t>Tabel 3.5</w:t>
      </w:r>
      <w:r w:rsidR="00346661">
        <w:rPr>
          <w:rFonts w:cs="Times New Roman"/>
          <w:sz w:val="24"/>
          <w:szCs w:val="24"/>
        </w:rPr>
        <w:t xml:space="preserve"> </w:t>
      </w:r>
      <w:r w:rsidR="003434A0">
        <w:rPr>
          <w:rFonts w:cs="Times New Roman"/>
          <w:sz w:val="24"/>
          <w:szCs w:val="24"/>
        </w:rPr>
        <w:t xml:space="preserve">  </w:t>
      </w:r>
      <w:r w:rsidR="00346661">
        <w:rPr>
          <w:rFonts w:cs="Times New Roman"/>
          <w:sz w:val="24"/>
          <w:szCs w:val="24"/>
        </w:rPr>
        <w:t>Hasil Uji Validitas Kinerja Pegawai</w:t>
      </w:r>
      <w:r w:rsidR="007E5193">
        <w:rPr>
          <w:rFonts w:cs="Times New Roman"/>
          <w:sz w:val="24"/>
          <w:szCs w:val="24"/>
        </w:rPr>
        <w:tab/>
      </w:r>
      <w:r w:rsidR="0042575B">
        <w:rPr>
          <w:rFonts w:cs="Times New Roman"/>
          <w:sz w:val="24"/>
          <w:szCs w:val="24"/>
        </w:rPr>
        <w:t>38</w:t>
      </w:r>
    </w:p>
    <w:p w:rsidR="00346661" w:rsidRDefault="00B420DD" w:rsidP="007E5193">
      <w:pPr>
        <w:tabs>
          <w:tab w:val="left" w:leader="dot" w:pos="7655"/>
        </w:tabs>
        <w:spacing w:line="276" w:lineRule="auto"/>
        <w:rPr>
          <w:rFonts w:cs="Times New Roman"/>
          <w:sz w:val="24"/>
          <w:szCs w:val="24"/>
        </w:rPr>
      </w:pPr>
      <w:r>
        <w:rPr>
          <w:rFonts w:eastAsiaTheme="minorEastAsia" w:cs="Times New Roman"/>
          <w:sz w:val="24"/>
          <w:szCs w:val="24"/>
        </w:rPr>
        <w:t>Tabel 3.6</w:t>
      </w:r>
      <w:r w:rsidR="00346661" w:rsidRPr="00115BF0">
        <w:rPr>
          <w:rFonts w:eastAsiaTheme="minorEastAsia" w:cs="Times New Roman"/>
          <w:sz w:val="24"/>
          <w:szCs w:val="24"/>
        </w:rPr>
        <w:t xml:space="preserve"> </w:t>
      </w:r>
      <w:r w:rsidR="003434A0">
        <w:rPr>
          <w:rFonts w:eastAsiaTheme="minorEastAsia" w:cs="Times New Roman"/>
          <w:sz w:val="24"/>
          <w:szCs w:val="24"/>
        </w:rPr>
        <w:t xml:space="preserve">  </w:t>
      </w:r>
      <w:r w:rsidR="00346661" w:rsidRPr="00115BF0">
        <w:rPr>
          <w:rFonts w:eastAsiaTheme="minorEastAsia" w:cs="Times New Roman"/>
          <w:sz w:val="24"/>
          <w:szCs w:val="24"/>
        </w:rPr>
        <w:t>Kriteria Uji Reliabilitas</w:t>
      </w:r>
      <w:r w:rsidR="007E5193">
        <w:rPr>
          <w:rFonts w:eastAsiaTheme="minorEastAsia" w:cs="Times New Roman"/>
          <w:sz w:val="24"/>
          <w:szCs w:val="24"/>
        </w:rPr>
        <w:tab/>
      </w:r>
      <w:r w:rsidR="0042575B">
        <w:rPr>
          <w:rFonts w:eastAsiaTheme="minorEastAsia" w:cs="Times New Roman"/>
          <w:sz w:val="24"/>
          <w:szCs w:val="24"/>
        </w:rPr>
        <w:t>40</w:t>
      </w:r>
    </w:p>
    <w:p w:rsidR="00346661" w:rsidRPr="00683BEC" w:rsidRDefault="00B420DD" w:rsidP="007E5193">
      <w:pPr>
        <w:widowControl w:val="0"/>
        <w:tabs>
          <w:tab w:val="left" w:leader="dot" w:pos="7655"/>
        </w:tabs>
        <w:autoSpaceDE w:val="0"/>
        <w:autoSpaceDN w:val="0"/>
        <w:spacing w:before="121" w:after="0" w:line="276" w:lineRule="auto"/>
        <w:rPr>
          <w:rFonts w:cs="Times New Roman"/>
          <w:sz w:val="24"/>
          <w:szCs w:val="24"/>
        </w:rPr>
      </w:pPr>
      <w:r>
        <w:rPr>
          <w:rFonts w:cs="Times New Roman"/>
          <w:sz w:val="24"/>
          <w:szCs w:val="24"/>
        </w:rPr>
        <w:t>Tabel 3.7</w:t>
      </w:r>
      <w:r w:rsidR="00346661">
        <w:rPr>
          <w:rFonts w:cs="Times New Roman"/>
          <w:sz w:val="24"/>
          <w:szCs w:val="24"/>
        </w:rPr>
        <w:t xml:space="preserve"> </w:t>
      </w:r>
      <w:r w:rsidR="003434A0">
        <w:rPr>
          <w:rFonts w:cs="Times New Roman"/>
          <w:sz w:val="24"/>
          <w:szCs w:val="24"/>
        </w:rPr>
        <w:t xml:space="preserve">  </w:t>
      </w:r>
      <w:r w:rsidR="00346661">
        <w:rPr>
          <w:rFonts w:cs="Times New Roman"/>
          <w:sz w:val="24"/>
          <w:szCs w:val="24"/>
        </w:rPr>
        <w:t>Hasil Uji Reliabilitas Motivasi Kerja</w:t>
      </w:r>
      <w:r w:rsidR="007E5193">
        <w:rPr>
          <w:rFonts w:cs="Times New Roman"/>
          <w:sz w:val="24"/>
          <w:szCs w:val="24"/>
        </w:rPr>
        <w:tab/>
      </w:r>
      <w:r w:rsidR="0042575B">
        <w:rPr>
          <w:rFonts w:cs="Times New Roman"/>
          <w:sz w:val="24"/>
          <w:szCs w:val="24"/>
        </w:rPr>
        <w:t>40</w:t>
      </w:r>
    </w:p>
    <w:p w:rsidR="00346661" w:rsidRDefault="00B420DD" w:rsidP="007E5193">
      <w:pPr>
        <w:widowControl w:val="0"/>
        <w:tabs>
          <w:tab w:val="left" w:leader="dot" w:pos="7655"/>
        </w:tabs>
        <w:autoSpaceDE w:val="0"/>
        <w:autoSpaceDN w:val="0"/>
        <w:spacing w:before="121" w:line="276" w:lineRule="auto"/>
        <w:rPr>
          <w:rFonts w:cs="Times New Roman"/>
          <w:sz w:val="24"/>
          <w:szCs w:val="24"/>
        </w:rPr>
      </w:pPr>
      <w:r>
        <w:rPr>
          <w:rFonts w:cs="Times New Roman"/>
          <w:sz w:val="24"/>
          <w:szCs w:val="24"/>
        </w:rPr>
        <w:t>Tabel 3.8</w:t>
      </w:r>
      <w:r w:rsidR="00346661">
        <w:rPr>
          <w:rFonts w:cs="Times New Roman"/>
          <w:sz w:val="24"/>
          <w:szCs w:val="24"/>
        </w:rPr>
        <w:t xml:space="preserve"> </w:t>
      </w:r>
      <w:r w:rsidR="003434A0">
        <w:rPr>
          <w:rFonts w:cs="Times New Roman"/>
          <w:sz w:val="24"/>
          <w:szCs w:val="24"/>
        </w:rPr>
        <w:t xml:space="preserve">  </w:t>
      </w:r>
      <w:r w:rsidR="00346661" w:rsidRPr="00FE7C33">
        <w:rPr>
          <w:rFonts w:cs="Times New Roman"/>
          <w:sz w:val="24"/>
          <w:szCs w:val="24"/>
        </w:rPr>
        <w:t>Ha</w:t>
      </w:r>
      <w:r w:rsidR="00346661">
        <w:rPr>
          <w:rFonts w:cs="Times New Roman"/>
          <w:sz w:val="24"/>
          <w:szCs w:val="24"/>
        </w:rPr>
        <w:t>s</w:t>
      </w:r>
      <w:r w:rsidR="00346661" w:rsidRPr="00FE7C33">
        <w:rPr>
          <w:rFonts w:cs="Times New Roman"/>
          <w:sz w:val="24"/>
          <w:szCs w:val="24"/>
        </w:rPr>
        <w:t>il Uji Reliabilitas Kinerja Pegawai</w:t>
      </w:r>
      <w:r w:rsidR="007E5193">
        <w:rPr>
          <w:rFonts w:cs="Times New Roman"/>
          <w:sz w:val="24"/>
          <w:szCs w:val="24"/>
        </w:rPr>
        <w:tab/>
      </w:r>
      <w:r w:rsidR="0042575B">
        <w:rPr>
          <w:rFonts w:cs="Times New Roman"/>
          <w:sz w:val="24"/>
          <w:szCs w:val="24"/>
        </w:rPr>
        <w:t>41</w:t>
      </w:r>
    </w:p>
    <w:p w:rsidR="00346661" w:rsidRDefault="00B420DD" w:rsidP="007E5193">
      <w:pPr>
        <w:widowControl w:val="0"/>
        <w:tabs>
          <w:tab w:val="left" w:leader="dot" w:pos="7655"/>
        </w:tabs>
        <w:autoSpaceDE w:val="0"/>
        <w:autoSpaceDN w:val="0"/>
        <w:spacing w:before="121" w:line="276" w:lineRule="auto"/>
        <w:rPr>
          <w:rFonts w:cs="Times New Roman"/>
          <w:sz w:val="24"/>
          <w:szCs w:val="24"/>
        </w:rPr>
      </w:pPr>
      <w:r>
        <w:rPr>
          <w:rFonts w:eastAsiaTheme="minorEastAsia" w:cs="Times New Roman"/>
          <w:sz w:val="24"/>
          <w:szCs w:val="24"/>
        </w:rPr>
        <w:t>Tabel 3.9</w:t>
      </w:r>
      <w:r w:rsidR="00346661" w:rsidRPr="00115BF0">
        <w:rPr>
          <w:rFonts w:eastAsiaTheme="minorEastAsia" w:cs="Times New Roman"/>
          <w:sz w:val="24"/>
          <w:szCs w:val="24"/>
        </w:rPr>
        <w:t xml:space="preserve"> </w:t>
      </w:r>
      <w:r w:rsidR="003434A0">
        <w:rPr>
          <w:rFonts w:eastAsiaTheme="minorEastAsia" w:cs="Times New Roman"/>
          <w:sz w:val="24"/>
          <w:szCs w:val="24"/>
        </w:rPr>
        <w:t xml:space="preserve">  </w:t>
      </w:r>
      <w:r w:rsidR="00346661" w:rsidRPr="00115BF0">
        <w:rPr>
          <w:rFonts w:eastAsiaTheme="minorEastAsia" w:cs="Times New Roman"/>
          <w:sz w:val="24"/>
          <w:szCs w:val="24"/>
        </w:rPr>
        <w:t>Tingkat Korelasi dan Kekuatan Hubungan</w:t>
      </w:r>
      <w:r w:rsidR="007E5193">
        <w:rPr>
          <w:rFonts w:eastAsiaTheme="minorEastAsia" w:cs="Times New Roman"/>
          <w:sz w:val="24"/>
          <w:szCs w:val="24"/>
        </w:rPr>
        <w:tab/>
      </w:r>
      <w:r w:rsidR="0042575B">
        <w:rPr>
          <w:rFonts w:eastAsiaTheme="minorEastAsia" w:cs="Times New Roman"/>
          <w:sz w:val="24"/>
          <w:szCs w:val="24"/>
        </w:rPr>
        <w:t>43</w:t>
      </w:r>
    </w:p>
    <w:p w:rsidR="00346661" w:rsidRDefault="00346661" w:rsidP="007E5193">
      <w:pPr>
        <w:pStyle w:val="BodyText"/>
        <w:tabs>
          <w:tab w:val="left" w:leader="dot" w:pos="7655"/>
        </w:tabs>
        <w:spacing w:after="120" w:line="276" w:lineRule="auto"/>
        <w:ind w:right="-1"/>
      </w:pPr>
      <w:r w:rsidRPr="00BA1618">
        <w:t xml:space="preserve">Tabel 4.1 </w:t>
      </w:r>
      <w:r w:rsidR="003434A0">
        <w:t xml:space="preserve">  </w:t>
      </w:r>
      <w:r w:rsidRPr="00BA1618">
        <w:t>Karakteristik Responden Berdasarkan Jenis Kelamin</w:t>
      </w:r>
      <w:r w:rsidR="007E5193">
        <w:tab/>
      </w:r>
      <w:r w:rsidR="006053FF">
        <w:t>46</w:t>
      </w:r>
    </w:p>
    <w:p w:rsidR="00346661" w:rsidRPr="00BB048F" w:rsidRDefault="00346661" w:rsidP="007E5193">
      <w:pPr>
        <w:tabs>
          <w:tab w:val="left" w:leader="dot" w:pos="7655"/>
        </w:tabs>
        <w:spacing w:after="120" w:line="276" w:lineRule="auto"/>
        <w:rPr>
          <w:rFonts w:cs="Times New Roman"/>
          <w:sz w:val="24"/>
          <w:szCs w:val="24"/>
        </w:rPr>
      </w:pPr>
      <w:r w:rsidRPr="00BB048F">
        <w:rPr>
          <w:rFonts w:cs="Times New Roman"/>
          <w:sz w:val="24"/>
          <w:szCs w:val="24"/>
        </w:rPr>
        <w:t xml:space="preserve">Tabel 4.2 </w:t>
      </w:r>
      <w:r w:rsidR="003434A0">
        <w:rPr>
          <w:rFonts w:cs="Times New Roman"/>
          <w:sz w:val="24"/>
          <w:szCs w:val="24"/>
        </w:rPr>
        <w:t xml:space="preserve">  </w:t>
      </w:r>
      <w:r w:rsidRPr="00BB048F">
        <w:rPr>
          <w:rFonts w:cs="Times New Roman"/>
          <w:sz w:val="24"/>
          <w:szCs w:val="24"/>
        </w:rPr>
        <w:t>Karakteristik Responden Berdasarkan Usia</w:t>
      </w:r>
      <w:r w:rsidR="0042575B">
        <w:rPr>
          <w:rFonts w:cs="Times New Roman"/>
          <w:sz w:val="24"/>
          <w:szCs w:val="24"/>
        </w:rPr>
        <w:tab/>
        <w:t>54</w:t>
      </w:r>
    </w:p>
    <w:p w:rsidR="00346661" w:rsidRPr="009C5C64" w:rsidRDefault="00346661" w:rsidP="007E5193">
      <w:pPr>
        <w:widowControl w:val="0"/>
        <w:tabs>
          <w:tab w:val="left" w:leader="dot" w:pos="7655"/>
        </w:tabs>
        <w:autoSpaceDE w:val="0"/>
        <w:autoSpaceDN w:val="0"/>
        <w:spacing w:before="118" w:after="120" w:line="276" w:lineRule="auto"/>
        <w:rPr>
          <w:rFonts w:cs="Times New Roman"/>
          <w:sz w:val="24"/>
          <w:szCs w:val="24"/>
        </w:rPr>
      </w:pPr>
      <w:r w:rsidRPr="009C5C64">
        <w:rPr>
          <w:rFonts w:cs="Times New Roman"/>
          <w:sz w:val="24"/>
          <w:szCs w:val="24"/>
        </w:rPr>
        <w:t xml:space="preserve">Tabel 4.3 </w:t>
      </w:r>
      <w:r w:rsidR="003434A0">
        <w:rPr>
          <w:rFonts w:cs="Times New Roman"/>
          <w:sz w:val="24"/>
          <w:szCs w:val="24"/>
        </w:rPr>
        <w:t xml:space="preserve">  </w:t>
      </w:r>
      <w:r w:rsidRPr="009C5C64">
        <w:rPr>
          <w:rFonts w:cs="Times New Roman"/>
          <w:sz w:val="24"/>
          <w:szCs w:val="24"/>
        </w:rPr>
        <w:t>Karakteristik Responden Berdasarkan Tingkat Pendidikan</w:t>
      </w:r>
      <w:r w:rsidR="0042575B">
        <w:rPr>
          <w:rFonts w:cs="Times New Roman"/>
          <w:sz w:val="24"/>
          <w:szCs w:val="24"/>
        </w:rPr>
        <w:tab/>
        <w:t>54</w:t>
      </w:r>
    </w:p>
    <w:p w:rsidR="00346661" w:rsidRPr="0090239A" w:rsidRDefault="00346661" w:rsidP="007E5193">
      <w:pPr>
        <w:widowControl w:val="0"/>
        <w:tabs>
          <w:tab w:val="left" w:leader="dot" w:pos="7655"/>
        </w:tabs>
        <w:autoSpaceDE w:val="0"/>
        <w:autoSpaceDN w:val="0"/>
        <w:spacing w:before="118" w:line="276" w:lineRule="auto"/>
        <w:rPr>
          <w:rFonts w:cs="Times New Roman"/>
        </w:rPr>
      </w:pPr>
      <w:r w:rsidRPr="0090239A">
        <w:rPr>
          <w:rFonts w:cs="Times New Roman"/>
          <w:sz w:val="24"/>
          <w:szCs w:val="24"/>
        </w:rPr>
        <w:t xml:space="preserve">Tabel 4.4 </w:t>
      </w:r>
      <w:r w:rsidR="003434A0">
        <w:rPr>
          <w:rFonts w:cs="Times New Roman"/>
          <w:sz w:val="24"/>
          <w:szCs w:val="24"/>
        </w:rPr>
        <w:t xml:space="preserve">  </w:t>
      </w:r>
      <w:r w:rsidRPr="0090239A">
        <w:rPr>
          <w:rFonts w:cs="Times New Roman"/>
          <w:sz w:val="24"/>
          <w:szCs w:val="24"/>
        </w:rPr>
        <w:t>Karakteristik Responden Berdasarkan Lama Bekerja</w:t>
      </w:r>
      <w:r w:rsidR="0042575B">
        <w:rPr>
          <w:rFonts w:cs="Times New Roman"/>
          <w:sz w:val="24"/>
          <w:szCs w:val="24"/>
        </w:rPr>
        <w:tab/>
        <w:t>55</w:t>
      </w:r>
    </w:p>
    <w:p w:rsidR="00346661" w:rsidRPr="0028040E" w:rsidRDefault="00346661" w:rsidP="003434A0">
      <w:pPr>
        <w:tabs>
          <w:tab w:val="left" w:leader="dot" w:pos="7655"/>
        </w:tabs>
        <w:spacing w:after="120" w:line="276" w:lineRule="auto"/>
        <w:ind w:left="1134" w:hanging="1134"/>
        <w:rPr>
          <w:rFonts w:cs="Times New Roman"/>
          <w:sz w:val="24"/>
          <w:szCs w:val="24"/>
        </w:rPr>
      </w:pPr>
      <w:r>
        <w:rPr>
          <w:rFonts w:cs="Times New Roman"/>
          <w:sz w:val="24"/>
          <w:szCs w:val="24"/>
        </w:rPr>
        <w:t>Tabel 4.5</w:t>
      </w:r>
      <w:r w:rsidRPr="00072704">
        <w:rPr>
          <w:rFonts w:cs="Times New Roman"/>
          <w:sz w:val="24"/>
          <w:szCs w:val="24"/>
        </w:rPr>
        <w:t xml:space="preserve"> </w:t>
      </w:r>
      <w:r w:rsidR="003434A0">
        <w:rPr>
          <w:rFonts w:cs="Times New Roman"/>
          <w:sz w:val="24"/>
          <w:szCs w:val="24"/>
        </w:rPr>
        <w:t xml:space="preserve">  </w:t>
      </w:r>
      <w:r w:rsidRPr="00072704">
        <w:rPr>
          <w:rFonts w:cs="Times New Roman"/>
          <w:sz w:val="24"/>
          <w:szCs w:val="24"/>
        </w:rPr>
        <w:t>Tanggapan Responden Mengenai</w:t>
      </w:r>
      <w:r>
        <w:rPr>
          <w:rFonts w:cs="Times New Roman"/>
          <w:sz w:val="24"/>
          <w:szCs w:val="24"/>
        </w:rPr>
        <w:t xml:space="preserve"> </w:t>
      </w:r>
      <w:r w:rsidR="00D522ED">
        <w:rPr>
          <w:rFonts w:cs="Times New Roman"/>
          <w:sz w:val="24"/>
          <w:szCs w:val="24"/>
        </w:rPr>
        <w:t>Pegawai</w:t>
      </w:r>
      <w:r w:rsidRPr="00806BC2">
        <w:rPr>
          <w:rFonts w:cs="Times New Roman"/>
          <w:sz w:val="24"/>
          <w:szCs w:val="24"/>
        </w:rPr>
        <w:t xml:space="preserve"> mempunyai keahlian dalam  pekerjaan</w:t>
      </w:r>
      <w:r w:rsidR="0048587F">
        <w:rPr>
          <w:rFonts w:cs="Times New Roman"/>
          <w:sz w:val="24"/>
          <w:szCs w:val="24"/>
        </w:rPr>
        <w:tab/>
        <w:t>5</w:t>
      </w:r>
      <w:r w:rsidR="006053FF">
        <w:rPr>
          <w:rFonts w:cs="Times New Roman"/>
          <w:sz w:val="24"/>
          <w:szCs w:val="24"/>
        </w:rPr>
        <w:t>5</w:t>
      </w:r>
    </w:p>
    <w:p w:rsidR="00346661" w:rsidRDefault="00346661" w:rsidP="003434A0">
      <w:pPr>
        <w:tabs>
          <w:tab w:val="left" w:leader="dot" w:pos="7655"/>
        </w:tabs>
        <w:spacing w:after="120" w:line="276" w:lineRule="auto"/>
        <w:ind w:left="1134" w:hanging="1134"/>
        <w:rPr>
          <w:rFonts w:cs="Times New Roman"/>
          <w:sz w:val="24"/>
          <w:szCs w:val="24"/>
        </w:rPr>
      </w:pPr>
      <w:r>
        <w:rPr>
          <w:rFonts w:cs="Times New Roman"/>
          <w:sz w:val="24"/>
          <w:szCs w:val="24"/>
        </w:rPr>
        <w:t xml:space="preserve">Tabel 4.6 </w:t>
      </w:r>
      <w:r w:rsidR="003434A0">
        <w:rPr>
          <w:rFonts w:cs="Times New Roman"/>
          <w:sz w:val="24"/>
          <w:szCs w:val="24"/>
        </w:rPr>
        <w:t xml:space="preserve">  </w:t>
      </w:r>
      <w:r w:rsidRPr="00072704">
        <w:rPr>
          <w:rFonts w:cs="Times New Roman"/>
          <w:sz w:val="24"/>
          <w:szCs w:val="24"/>
        </w:rPr>
        <w:t>Tanggapan Responden Mengenai</w:t>
      </w:r>
      <w:r>
        <w:rPr>
          <w:rFonts w:cs="Times New Roman"/>
          <w:sz w:val="24"/>
          <w:szCs w:val="24"/>
        </w:rPr>
        <w:t xml:space="preserve"> </w:t>
      </w:r>
      <w:r w:rsidR="00D522ED">
        <w:rPr>
          <w:rFonts w:cs="Times New Roman"/>
          <w:sz w:val="24"/>
          <w:szCs w:val="24"/>
        </w:rPr>
        <w:t>Pegawai</w:t>
      </w:r>
      <w:r w:rsidRPr="00E8304E">
        <w:rPr>
          <w:rFonts w:cs="Times New Roman"/>
          <w:sz w:val="24"/>
          <w:szCs w:val="24"/>
        </w:rPr>
        <w:t xml:space="preserve"> memiliki keterampilan dalam bekerja</w:t>
      </w:r>
      <w:r w:rsidR="006053FF">
        <w:rPr>
          <w:rFonts w:cs="Times New Roman"/>
          <w:sz w:val="24"/>
          <w:szCs w:val="24"/>
        </w:rPr>
        <w:tab/>
        <w:t>56</w:t>
      </w:r>
    </w:p>
    <w:p w:rsidR="00346661" w:rsidRDefault="00346661" w:rsidP="003434A0">
      <w:pPr>
        <w:tabs>
          <w:tab w:val="left" w:leader="dot" w:pos="7655"/>
        </w:tabs>
        <w:spacing w:after="120" w:line="276" w:lineRule="auto"/>
        <w:ind w:left="1134" w:hanging="1134"/>
        <w:rPr>
          <w:rFonts w:cs="Times New Roman"/>
          <w:sz w:val="24"/>
          <w:szCs w:val="24"/>
        </w:rPr>
      </w:pPr>
      <w:r>
        <w:rPr>
          <w:rFonts w:cs="Times New Roman"/>
          <w:sz w:val="24"/>
          <w:szCs w:val="24"/>
        </w:rPr>
        <w:t xml:space="preserve">Tabel 4.7 </w:t>
      </w:r>
      <w:r w:rsidR="003434A0">
        <w:rPr>
          <w:rFonts w:cs="Times New Roman"/>
          <w:sz w:val="24"/>
          <w:szCs w:val="24"/>
        </w:rPr>
        <w:t xml:space="preserve">  </w:t>
      </w:r>
      <w:r>
        <w:rPr>
          <w:rFonts w:cs="Times New Roman"/>
          <w:sz w:val="24"/>
          <w:szCs w:val="24"/>
        </w:rPr>
        <w:t xml:space="preserve">Tanggapan Responden Mengenai </w:t>
      </w:r>
      <w:r w:rsidR="00D522ED">
        <w:rPr>
          <w:rFonts w:cs="Times New Roman"/>
          <w:sz w:val="24"/>
          <w:szCs w:val="24"/>
        </w:rPr>
        <w:t>Pegawai</w:t>
      </w:r>
      <w:r w:rsidRPr="001C6F23">
        <w:rPr>
          <w:rFonts w:cs="Times New Roman"/>
          <w:sz w:val="24"/>
          <w:szCs w:val="24"/>
        </w:rPr>
        <w:t xml:space="preserve"> suka dengan pekerjaan yang menantang</w:t>
      </w:r>
      <w:r w:rsidR="006053FF">
        <w:rPr>
          <w:rFonts w:cs="Times New Roman"/>
          <w:sz w:val="24"/>
          <w:szCs w:val="24"/>
        </w:rPr>
        <w:tab/>
        <w:t>56</w:t>
      </w:r>
    </w:p>
    <w:p w:rsidR="00346661" w:rsidRDefault="00346661" w:rsidP="003434A0">
      <w:pPr>
        <w:tabs>
          <w:tab w:val="left" w:leader="dot" w:pos="7655"/>
        </w:tabs>
        <w:spacing w:after="120" w:line="276" w:lineRule="auto"/>
        <w:ind w:left="1134" w:hanging="1134"/>
        <w:rPr>
          <w:rFonts w:cs="Times New Roman"/>
          <w:sz w:val="24"/>
          <w:szCs w:val="24"/>
        </w:rPr>
      </w:pPr>
      <w:r>
        <w:rPr>
          <w:rFonts w:cs="Times New Roman"/>
          <w:sz w:val="24"/>
          <w:szCs w:val="24"/>
        </w:rPr>
        <w:t xml:space="preserve">Tabel 4.8 </w:t>
      </w:r>
      <w:r w:rsidR="003434A0">
        <w:rPr>
          <w:rFonts w:cs="Times New Roman"/>
          <w:sz w:val="24"/>
          <w:szCs w:val="24"/>
        </w:rPr>
        <w:t xml:space="preserve">  </w:t>
      </w:r>
      <w:r>
        <w:rPr>
          <w:rFonts w:cs="Times New Roman"/>
          <w:sz w:val="24"/>
          <w:szCs w:val="24"/>
        </w:rPr>
        <w:t xml:space="preserve">Tanggapan Responden Mengenai </w:t>
      </w:r>
      <w:r w:rsidRPr="00953331">
        <w:rPr>
          <w:rFonts w:cs="Times New Roman"/>
          <w:sz w:val="24"/>
          <w:szCs w:val="24"/>
        </w:rPr>
        <w:t>Kesempatan bagi pegawai untuk mengikuti Pendidikan dan pelatihan</w:t>
      </w:r>
      <w:r w:rsidR="006053FF">
        <w:rPr>
          <w:rFonts w:cs="Times New Roman"/>
          <w:sz w:val="24"/>
          <w:szCs w:val="24"/>
        </w:rPr>
        <w:tab/>
        <w:t>57</w:t>
      </w:r>
    </w:p>
    <w:p w:rsidR="00346661" w:rsidRDefault="00346661" w:rsidP="003434A0">
      <w:pPr>
        <w:tabs>
          <w:tab w:val="left" w:leader="dot" w:pos="7655"/>
        </w:tabs>
        <w:spacing w:after="120" w:line="276" w:lineRule="auto"/>
        <w:ind w:left="1134" w:hanging="1134"/>
        <w:rPr>
          <w:rFonts w:cs="Times New Roman"/>
          <w:sz w:val="24"/>
          <w:szCs w:val="24"/>
        </w:rPr>
      </w:pPr>
      <w:r>
        <w:rPr>
          <w:rFonts w:cs="Times New Roman"/>
          <w:sz w:val="24"/>
          <w:szCs w:val="24"/>
        </w:rPr>
        <w:t>Tabel 4.9</w:t>
      </w:r>
      <w:r w:rsidR="003434A0">
        <w:rPr>
          <w:rFonts w:cs="Times New Roman"/>
          <w:sz w:val="24"/>
          <w:szCs w:val="24"/>
        </w:rPr>
        <w:t xml:space="preserve">  </w:t>
      </w:r>
      <w:r>
        <w:rPr>
          <w:rFonts w:cs="Times New Roman"/>
          <w:sz w:val="24"/>
          <w:szCs w:val="24"/>
        </w:rPr>
        <w:t xml:space="preserve"> </w:t>
      </w:r>
      <w:r w:rsidRPr="00072704">
        <w:rPr>
          <w:rFonts w:cs="Times New Roman"/>
          <w:sz w:val="24"/>
          <w:szCs w:val="24"/>
        </w:rPr>
        <w:t>Tanggapan Responden M</w:t>
      </w:r>
      <w:r>
        <w:rPr>
          <w:rFonts w:cs="Times New Roman"/>
          <w:sz w:val="24"/>
          <w:szCs w:val="24"/>
        </w:rPr>
        <w:t xml:space="preserve">engenai </w:t>
      </w:r>
      <w:r w:rsidRPr="00EF1839">
        <w:rPr>
          <w:rFonts w:cs="Times New Roman"/>
          <w:sz w:val="24"/>
          <w:szCs w:val="24"/>
        </w:rPr>
        <w:t xml:space="preserve">Jabatan yang </w:t>
      </w:r>
      <w:r w:rsidR="00D522ED">
        <w:rPr>
          <w:rFonts w:cs="Times New Roman"/>
          <w:sz w:val="24"/>
          <w:szCs w:val="24"/>
        </w:rPr>
        <w:t>Pegawai</w:t>
      </w:r>
      <w:r w:rsidRPr="00EF1839">
        <w:rPr>
          <w:rFonts w:cs="Times New Roman"/>
          <w:sz w:val="24"/>
          <w:szCs w:val="24"/>
        </w:rPr>
        <w:t xml:space="preserve"> miliki dapat  memotivasi dalam bekerja</w:t>
      </w:r>
      <w:r w:rsidR="006053FF">
        <w:rPr>
          <w:rFonts w:cs="Times New Roman"/>
          <w:sz w:val="24"/>
          <w:szCs w:val="24"/>
        </w:rPr>
        <w:tab/>
        <w:t>58</w:t>
      </w:r>
    </w:p>
    <w:p w:rsidR="00346661" w:rsidRDefault="00346661" w:rsidP="003434A0">
      <w:pPr>
        <w:tabs>
          <w:tab w:val="left" w:leader="dot" w:pos="7655"/>
        </w:tabs>
        <w:spacing w:after="120" w:line="276" w:lineRule="auto"/>
        <w:ind w:left="1134" w:hanging="1134"/>
        <w:rPr>
          <w:rFonts w:cs="Times New Roman"/>
          <w:sz w:val="24"/>
          <w:szCs w:val="24"/>
        </w:rPr>
      </w:pPr>
      <w:r>
        <w:rPr>
          <w:rFonts w:cs="Times New Roman"/>
          <w:sz w:val="24"/>
          <w:szCs w:val="24"/>
        </w:rPr>
        <w:t xml:space="preserve">Tabel 4.10 </w:t>
      </w:r>
      <w:r w:rsidR="003434A0">
        <w:rPr>
          <w:rFonts w:cs="Times New Roman"/>
          <w:sz w:val="24"/>
          <w:szCs w:val="24"/>
        </w:rPr>
        <w:t xml:space="preserve"> </w:t>
      </w:r>
      <w:r w:rsidRPr="00072704">
        <w:rPr>
          <w:rFonts w:cs="Times New Roman"/>
          <w:sz w:val="24"/>
          <w:szCs w:val="24"/>
        </w:rPr>
        <w:t>Tanggapan Responden M</w:t>
      </w:r>
      <w:r>
        <w:rPr>
          <w:rFonts w:cs="Times New Roman"/>
          <w:sz w:val="24"/>
          <w:szCs w:val="24"/>
        </w:rPr>
        <w:t xml:space="preserve">engenai </w:t>
      </w:r>
      <w:r w:rsidRPr="00CB0429">
        <w:rPr>
          <w:rFonts w:cs="Times New Roman"/>
          <w:sz w:val="24"/>
          <w:szCs w:val="24"/>
        </w:rPr>
        <w:t xml:space="preserve">Bekerja di instansi membuat kemampuan dan keterampilan </w:t>
      </w:r>
      <w:r w:rsidR="00D522ED">
        <w:rPr>
          <w:rFonts w:cs="Times New Roman"/>
          <w:sz w:val="24"/>
          <w:szCs w:val="24"/>
        </w:rPr>
        <w:t>Pegawai</w:t>
      </w:r>
      <w:r w:rsidRPr="00CB0429">
        <w:rPr>
          <w:rFonts w:cs="Times New Roman"/>
          <w:sz w:val="24"/>
          <w:szCs w:val="24"/>
        </w:rPr>
        <w:t xml:space="preserve"> berkembang</w:t>
      </w:r>
      <w:r w:rsidR="006053FF">
        <w:rPr>
          <w:rFonts w:cs="Times New Roman"/>
          <w:sz w:val="24"/>
          <w:szCs w:val="24"/>
        </w:rPr>
        <w:tab/>
        <w:t>59</w:t>
      </w:r>
    </w:p>
    <w:p w:rsidR="00346661" w:rsidRDefault="00346661" w:rsidP="003434A0">
      <w:pPr>
        <w:tabs>
          <w:tab w:val="left" w:leader="dot" w:pos="7655"/>
        </w:tabs>
        <w:spacing w:after="120" w:line="276" w:lineRule="auto"/>
        <w:ind w:left="1134" w:hanging="1134"/>
        <w:rPr>
          <w:rFonts w:cs="Times New Roman"/>
          <w:sz w:val="24"/>
          <w:szCs w:val="24"/>
        </w:rPr>
      </w:pPr>
      <w:r>
        <w:rPr>
          <w:rFonts w:cs="Times New Roman"/>
          <w:sz w:val="24"/>
          <w:szCs w:val="24"/>
        </w:rPr>
        <w:t xml:space="preserve">Tabel 4.11 </w:t>
      </w:r>
      <w:r w:rsidR="003434A0">
        <w:rPr>
          <w:rFonts w:cs="Times New Roman"/>
          <w:sz w:val="24"/>
          <w:szCs w:val="24"/>
        </w:rPr>
        <w:t xml:space="preserve"> </w:t>
      </w:r>
      <w:r>
        <w:rPr>
          <w:rFonts w:cs="Times New Roman"/>
          <w:sz w:val="24"/>
          <w:szCs w:val="24"/>
        </w:rPr>
        <w:t xml:space="preserve">Tanggapan Responden Mengenai </w:t>
      </w:r>
      <w:r w:rsidR="00D522ED">
        <w:rPr>
          <w:rFonts w:cs="Times New Roman"/>
          <w:sz w:val="24"/>
          <w:szCs w:val="24"/>
        </w:rPr>
        <w:t>Pegawai</w:t>
      </w:r>
      <w:r w:rsidRPr="00723D51">
        <w:rPr>
          <w:rFonts w:cs="Times New Roman"/>
          <w:sz w:val="24"/>
          <w:szCs w:val="24"/>
        </w:rPr>
        <w:t xml:space="preserve"> memiliki tanggung jawab terhadap pekerjaan tersebut</w:t>
      </w:r>
      <w:r w:rsidR="006053FF">
        <w:rPr>
          <w:rFonts w:cs="Times New Roman"/>
          <w:sz w:val="24"/>
          <w:szCs w:val="24"/>
        </w:rPr>
        <w:tab/>
        <w:t>59</w:t>
      </w:r>
    </w:p>
    <w:p w:rsidR="00346661" w:rsidRDefault="00346661" w:rsidP="003434A0">
      <w:pPr>
        <w:tabs>
          <w:tab w:val="left" w:leader="dot" w:pos="7655"/>
        </w:tabs>
        <w:spacing w:after="120" w:line="276" w:lineRule="auto"/>
        <w:ind w:left="1134" w:right="141" w:hanging="1134"/>
        <w:rPr>
          <w:rFonts w:cs="Times New Roman"/>
          <w:sz w:val="24"/>
          <w:szCs w:val="24"/>
        </w:rPr>
      </w:pPr>
      <w:r>
        <w:rPr>
          <w:rFonts w:cs="Times New Roman"/>
          <w:sz w:val="24"/>
          <w:szCs w:val="24"/>
        </w:rPr>
        <w:lastRenderedPageBreak/>
        <w:t xml:space="preserve">Tabel 4.12 </w:t>
      </w:r>
      <w:r w:rsidR="00020420">
        <w:rPr>
          <w:rFonts w:cs="Times New Roman"/>
          <w:sz w:val="24"/>
          <w:szCs w:val="24"/>
        </w:rPr>
        <w:t xml:space="preserve"> </w:t>
      </w:r>
      <w:r>
        <w:rPr>
          <w:rFonts w:cs="Times New Roman"/>
          <w:sz w:val="24"/>
          <w:szCs w:val="24"/>
        </w:rPr>
        <w:t xml:space="preserve">Tanggapan Responden Mengenai </w:t>
      </w:r>
      <w:r w:rsidR="00D522ED">
        <w:rPr>
          <w:rFonts w:cs="Times New Roman"/>
          <w:sz w:val="24"/>
          <w:szCs w:val="24"/>
        </w:rPr>
        <w:t>Pegawai</w:t>
      </w:r>
      <w:r w:rsidRPr="0071586B">
        <w:rPr>
          <w:rFonts w:cs="Times New Roman"/>
          <w:sz w:val="24"/>
          <w:szCs w:val="24"/>
        </w:rPr>
        <w:t xml:space="preserve"> menyelesaikan pekerjaan dengan tepat waktu</w:t>
      </w:r>
      <w:r w:rsidR="004F02FE">
        <w:rPr>
          <w:rFonts w:cs="Times New Roman"/>
          <w:sz w:val="24"/>
          <w:szCs w:val="24"/>
        </w:rPr>
        <w:tab/>
        <w:t>60</w:t>
      </w:r>
    </w:p>
    <w:p w:rsidR="00346661" w:rsidRDefault="00346661" w:rsidP="006277F2">
      <w:pPr>
        <w:tabs>
          <w:tab w:val="left" w:leader="dot" w:pos="7655"/>
        </w:tabs>
        <w:spacing w:after="120" w:line="276" w:lineRule="auto"/>
        <w:ind w:left="1134" w:right="141" w:hanging="1134"/>
        <w:rPr>
          <w:rFonts w:cs="Times New Roman"/>
          <w:sz w:val="24"/>
          <w:szCs w:val="24"/>
        </w:rPr>
      </w:pPr>
      <w:r>
        <w:rPr>
          <w:rFonts w:cs="Times New Roman"/>
          <w:sz w:val="24"/>
          <w:szCs w:val="24"/>
        </w:rPr>
        <w:t xml:space="preserve">Tabel 4.13 </w:t>
      </w:r>
      <w:r w:rsidR="00020420">
        <w:rPr>
          <w:rFonts w:cs="Times New Roman"/>
          <w:sz w:val="24"/>
          <w:szCs w:val="24"/>
        </w:rPr>
        <w:t xml:space="preserve"> </w:t>
      </w:r>
      <w:r>
        <w:rPr>
          <w:rFonts w:cs="Times New Roman"/>
          <w:sz w:val="24"/>
          <w:szCs w:val="24"/>
        </w:rPr>
        <w:t xml:space="preserve">Tanggapan Responden Mengenai </w:t>
      </w:r>
      <w:r w:rsidRPr="003A005A">
        <w:rPr>
          <w:rFonts w:cs="Times New Roman"/>
          <w:sz w:val="24"/>
          <w:szCs w:val="24"/>
        </w:rPr>
        <w:t>Tuga</w:t>
      </w:r>
      <w:r w:rsidR="006277F2">
        <w:rPr>
          <w:rFonts w:cs="Times New Roman"/>
          <w:sz w:val="24"/>
          <w:szCs w:val="24"/>
        </w:rPr>
        <w:t>s atau pekerjaan yang diberikan</w:t>
      </w:r>
      <w:r w:rsidR="00005A5E">
        <w:rPr>
          <w:rFonts w:cs="Times New Roman"/>
          <w:sz w:val="24"/>
          <w:szCs w:val="24"/>
        </w:rPr>
        <w:t xml:space="preserve">  </w:t>
      </w:r>
      <w:r w:rsidRPr="003A005A">
        <w:rPr>
          <w:rFonts w:cs="Times New Roman"/>
          <w:sz w:val="24"/>
          <w:szCs w:val="24"/>
        </w:rPr>
        <w:t xml:space="preserve">oleh pimpinan </w:t>
      </w:r>
      <w:r w:rsidR="006277F2">
        <w:rPr>
          <w:rFonts w:cs="Times New Roman"/>
          <w:sz w:val="24"/>
          <w:szCs w:val="24"/>
        </w:rPr>
        <w:t xml:space="preserve">kepada pegawai dalam waktu yang </w:t>
      </w:r>
      <w:r w:rsidRPr="003A005A">
        <w:rPr>
          <w:rFonts w:cs="Times New Roman"/>
          <w:sz w:val="24"/>
          <w:szCs w:val="24"/>
        </w:rPr>
        <w:t>ditentukan</w:t>
      </w:r>
      <w:r w:rsidR="0048587F">
        <w:rPr>
          <w:rFonts w:cs="Times New Roman"/>
          <w:sz w:val="24"/>
          <w:szCs w:val="24"/>
        </w:rPr>
        <w:tab/>
      </w:r>
      <w:r w:rsidR="004F02FE">
        <w:rPr>
          <w:rFonts w:cs="Times New Roman"/>
          <w:sz w:val="24"/>
          <w:szCs w:val="24"/>
        </w:rPr>
        <w:t>61</w:t>
      </w:r>
    </w:p>
    <w:p w:rsidR="00346661" w:rsidRDefault="00346661" w:rsidP="007E5193">
      <w:pPr>
        <w:tabs>
          <w:tab w:val="left" w:leader="dot" w:pos="7655"/>
        </w:tabs>
        <w:spacing w:after="120" w:line="276" w:lineRule="auto"/>
        <w:ind w:left="1134" w:hanging="1134"/>
        <w:rPr>
          <w:rFonts w:cs="Times New Roman"/>
          <w:sz w:val="24"/>
          <w:szCs w:val="24"/>
        </w:rPr>
      </w:pPr>
      <w:r>
        <w:rPr>
          <w:rFonts w:cs="Times New Roman"/>
          <w:sz w:val="24"/>
          <w:szCs w:val="24"/>
        </w:rPr>
        <w:t xml:space="preserve">Tabel 4.14 </w:t>
      </w:r>
      <w:r w:rsidR="00020420">
        <w:rPr>
          <w:rFonts w:cs="Times New Roman"/>
          <w:sz w:val="24"/>
          <w:szCs w:val="24"/>
        </w:rPr>
        <w:t xml:space="preserve"> </w:t>
      </w:r>
      <w:r w:rsidRPr="00072704">
        <w:rPr>
          <w:rFonts w:cs="Times New Roman"/>
          <w:sz w:val="24"/>
          <w:szCs w:val="24"/>
        </w:rPr>
        <w:t>Tanggapan Respond</w:t>
      </w:r>
      <w:r>
        <w:rPr>
          <w:rFonts w:cs="Times New Roman"/>
          <w:sz w:val="24"/>
          <w:szCs w:val="24"/>
        </w:rPr>
        <w:t xml:space="preserve">en Mengenai </w:t>
      </w:r>
      <w:r w:rsidRPr="008572F8">
        <w:rPr>
          <w:rFonts w:cs="Times New Roman"/>
          <w:sz w:val="24"/>
          <w:szCs w:val="24"/>
        </w:rPr>
        <w:t>Penghargaan/reward yang diberikan instansi memot</w:t>
      </w:r>
      <w:r>
        <w:rPr>
          <w:rFonts w:cs="Times New Roman"/>
          <w:sz w:val="24"/>
          <w:szCs w:val="24"/>
        </w:rPr>
        <w:t xml:space="preserve">ivasi </w:t>
      </w:r>
      <w:r w:rsidR="00D522ED">
        <w:rPr>
          <w:rFonts w:cs="Times New Roman"/>
          <w:sz w:val="24"/>
          <w:szCs w:val="24"/>
        </w:rPr>
        <w:t>Pegawai</w:t>
      </w:r>
      <w:r>
        <w:rPr>
          <w:rFonts w:cs="Times New Roman"/>
          <w:sz w:val="24"/>
          <w:szCs w:val="24"/>
        </w:rPr>
        <w:t xml:space="preserve"> untuk bekerja dengan </w:t>
      </w:r>
      <w:r w:rsidRPr="008572F8">
        <w:rPr>
          <w:rFonts w:cs="Times New Roman"/>
          <w:sz w:val="24"/>
          <w:szCs w:val="24"/>
        </w:rPr>
        <w:t>semangat</w:t>
      </w:r>
      <w:r w:rsidR="0048587F">
        <w:rPr>
          <w:rFonts w:cs="Times New Roman"/>
          <w:sz w:val="24"/>
          <w:szCs w:val="24"/>
        </w:rPr>
        <w:tab/>
      </w:r>
      <w:r w:rsidR="004F02FE">
        <w:rPr>
          <w:rFonts w:cs="Times New Roman"/>
          <w:sz w:val="24"/>
          <w:szCs w:val="24"/>
        </w:rPr>
        <w:t>62</w:t>
      </w:r>
    </w:p>
    <w:p w:rsidR="00346661" w:rsidRDefault="00346661" w:rsidP="006277F2">
      <w:pPr>
        <w:tabs>
          <w:tab w:val="left" w:leader="dot" w:pos="7655"/>
        </w:tabs>
        <w:spacing w:after="120" w:line="276" w:lineRule="auto"/>
        <w:ind w:left="1134" w:right="283" w:hanging="1134"/>
        <w:rPr>
          <w:rFonts w:cs="Times New Roman"/>
          <w:sz w:val="24"/>
          <w:szCs w:val="24"/>
        </w:rPr>
      </w:pPr>
      <w:r>
        <w:rPr>
          <w:rFonts w:cs="Times New Roman"/>
          <w:sz w:val="24"/>
          <w:szCs w:val="24"/>
        </w:rPr>
        <w:t xml:space="preserve">Tabel 4.15 </w:t>
      </w:r>
      <w:r w:rsidR="00020420">
        <w:rPr>
          <w:rFonts w:cs="Times New Roman"/>
          <w:sz w:val="24"/>
          <w:szCs w:val="24"/>
        </w:rPr>
        <w:t xml:space="preserve"> </w:t>
      </w:r>
      <w:r>
        <w:rPr>
          <w:rFonts w:cs="Times New Roman"/>
          <w:sz w:val="24"/>
          <w:szCs w:val="24"/>
        </w:rPr>
        <w:t xml:space="preserve">Tanggapan Responden Mengenai </w:t>
      </w:r>
      <w:r w:rsidRPr="009360B4">
        <w:rPr>
          <w:rFonts w:cs="Times New Roman"/>
          <w:sz w:val="24"/>
          <w:szCs w:val="24"/>
        </w:rPr>
        <w:t>Hasil pekerjaan mendapat pengakuan yang baik dari pimpinan</w:t>
      </w:r>
      <w:r w:rsidR="0048587F">
        <w:rPr>
          <w:rFonts w:cs="Times New Roman"/>
          <w:sz w:val="24"/>
          <w:szCs w:val="24"/>
        </w:rPr>
        <w:tab/>
      </w:r>
      <w:r w:rsidR="004F02FE">
        <w:rPr>
          <w:rFonts w:cs="Times New Roman"/>
          <w:sz w:val="24"/>
          <w:szCs w:val="24"/>
        </w:rPr>
        <w:t>62</w:t>
      </w:r>
    </w:p>
    <w:p w:rsidR="00346661" w:rsidRDefault="00346661" w:rsidP="00FD6CDA">
      <w:pPr>
        <w:tabs>
          <w:tab w:val="left" w:leader="dot" w:pos="7655"/>
        </w:tabs>
        <w:spacing w:after="120" w:line="276" w:lineRule="auto"/>
        <w:ind w:left="1134" w:hanging="1134"/>
        <w:rPr>
          <w:rFonts w:cs="Times New Roman"/>
          <w:sz w:val="24"/>
          <w:szCs w:val="24"/>
        </w:rPr>
      </w:pPr>
      <w:r>
        <w:rPr>
          <w:rFonts w:cs="Times New Roman"/>
          <w:sz w:val="24"/>
          <w:szCs w:val="24"/>
        </w:rPr>
        <w:t xml:space="preserve">Tabel 4.16 </w:t>
      </w:r>
      <w:r w:rsidR="00020420">
        <w:rPr>
          <w:rFonts w:cs="Times New Roman"/>
          <w:sz w:val="24"/>
          <w:szCs w:val="24"/>
        </w:rPr>
        <w:t xml:space="preserve"> </w:t>
      </w:r>
      <w:r>
        <w:rPr>
          <w:rFonts w:cs="Times New Roman"/>
          <w:sz w:val="24"/>
          <w:szCs w:val="24"/>
        </w:rPr>
        <w:t xml:space="preserve">Tanggapan Responden Mengenai </w:t>
      </w:r>
      <w:r w:rsidRPr="0048395D">
        <w:rPr>
          <w:rFonts w:cs="Times New Roman"/>
          <w:sz w:val="24"/>
          <w:szCs w:val="24"/>
        </w:rPr>
        <w:t xml:space="preserve">Instansi memberikan penghargaan/reward apabila </w:t>
      </w:r>
      <w:r w:rsidR="00D522ED">
        <w:rPr>
          <w:rFonts w:cs="Times New Roman"/>
          <w:sz w:val="24"/>
          <w:szCs w:val="24"/>
        </w:rPr>
        <w:t>Pegawai</w:t>
      </w:r>
      <w:r w:rsidRPr="0048395D">
        <w:rPr>
          <w:rFonts w:cs="Times New Roman"/>
          <w:sz w:val="24"/>
          <w:szCs w:val="24"/>
        </w:rPr>
        <w:t xml:space="preserve"> bekerja dengan baik dan melebihi target yang ditetapkan</w:t>
      </w:r>
      <w:r w:rsidR="0048587F">
        <w:rPr>
          <w:rFonts w:cs="Times New Roman"/>
          <w:sz w:val="24"/>
          <w:szCs w:val="24"/>
        </w:rPr>
        <w:tab/>
      </w:r>
      <w:r w:rsidR="004F02FE">
        <w:rPr>
          <w:rFonts w:cs="Times New Roman"/>
          <w:sz w:val="24"/>
          <w:szCs w:val="24"/>
        </w:rPr>
        <w:t>63</w:t>
      </w:r>
    </w:p>
    <w:p w:rsidR="00346661" w:rsidRDefault="00346661" w:rsidP="00FD6CDA">
      <w:pPr>
        <w:tabs>
          <w:tab w:val="left" w:leader="dot" w:pos="7655"/>
        </w:tabs>
        <w:spacing w:after="120" w:line="276" w:lineRule="auto"/>
        <w:ind w:left="1134" w:hanging="1134"/>
        <w:rPr>
          <w:rFonts w:cs="Times New Roman"/>
          <w:sz w:val="24"/>
          <w:szCs w:val="24"/>
        </w:rPr>
      </w:pPr>
      <w:r>
        <w:rPr>
          <w:rFonts w:cs="Times New Roman"/>
          <w:sz w:val="24"/>
          <w:szCs w:val="24"/>
        </w:rPr>
        <w:t xml:space="preserve">Tabel 4.17 </w:t>
      </w:r>
      <w:r w:rsidR="00020420">
        <w:rPr>
          <w:rFonts w:cs="Times New Roman"/>
          <w:sz w:val="24"/>
          <w:szCs w:val="24"/>
        </w:rPr>
        <w:t xml:space="preserve"> </w:t>
      </w:r>
      <w:r>
        <w:rPr>
          <w:rFonts w:cs="Times New Roman"/>
          <w:sz w:val="24"/>
          <w:szCs w:val="24"/>
        </w:rPr>
        <w:t xml:space="preserve">Tanggapan Responden Mengenai </w:t>
      </w:r>
      <w:r w:rsidR="00D522ED">
        <w:rPr>
          <w:rFonts w:cs="Times New Roman"/>
          <w:sz w:val="24"/>
          <w:szCs w:val="24"/>
        </w:rPr>
        <w:t>Pegawai</w:t>
      </w:r>
      <w:r w:rsidRPr="00D74D58">
        <w:rPr>
          <w:rFonts w:cs="Times New Roman"/>
          <w:sz w:val="24"/>
          <w:szCs w:val="24"/>
        </w:rPr>
        <w:t xml:space="preserve"> memiliki pencapaian yang maksimal dari hasil kerjasama</w:t>
      </w:r>
      <w:r w:rsidR="0048587F">
        <w:rPr>
          <w:rFonts w:cs="Times New Roman"/>
          <w:sz w:val="24"/>
          <w:szCs w:val="24"/>
        </w:rPr>
        <w:tab/>
      </w:r>
      <w:r w:rsidR="004F02FE">
        <w:rPr>
          <w:rFonts w:cs="Times New Roman"/>
          <w:sz w:val="24"/>
          <w:szCs w:val="24"/>
        </w:rPr>
        <w:t>64</w:t>
      </w:r>
    </w:p>
    <w:p w:rsidR="00346661" w:rsidRDefault="00346661" w:rsidP="00FD6CDA">
      <w:pPr>
        <w:tabs>
          <w:tab w:val="left" w:leader="dot" w:pos="7655"/>
        </w:tabs>
        <w:spacing w:after="120" w:line="276" w:lineRule="auto"/>
        <w:ind w:left="1134" w:hanging="1134"/>
        <w:rPr>
          <w:rFonts w:cs="Times New Roman"/>
          <w:sz w:val="24"/>
          <w:szCs w:val="24"/>
        </w:rPr>
      </w:pPr>
      <w:r>
        <w:rPr>
          <w:rFonts w:cs="Times New Roman"/>
          <w:sz w:val="24"/>
          <w:szCs w:val="24"/>
        </w:rPr>
        <w:t xml:space="preserve">Tabel 4.18 </w:t>
      </w:r>
      <w:r w:rsidR="00020420">
        <w:rPr>
          <w:rFonts w:cs="Times New Roman"/>
          <w:sz w:val="24"/>
          <w:szCs w:val="24"/>
        </w:rPr>
        <w:t xml:space="preserve"> </w:t>
      </w:r>
      <w:r>
        <w:rPr>
          <w:rFonts w:cs="Times New Roman"/>
          <w:sz w:val="24"/>
          <w:szCs w:val="24"/>
        </w:rPr>
        <w:t xml:space="preserve">Tanggapan Responden Mengenai </w:t>
      </w:r>
      <w:r w:rsidR="00D522ED">
        <w:rPr>
          <w:rFonts w:cs="Times New Roman"/>
          <w:sz w:val="24"/>
          <w:szCs w:val="24"/>
        </w:rPr>
        <w:t>Pegawai</w:t>
      </w:r>
      <w:r w:rsidRPr="00C53987">
        <w:rPr>
          <w:rFonts w:cs="Times New Roman"/>
          <w:sz w:val="24"/>
          <w:szCs w:val="24"/>
        </w:rPr>
        <w:t xml:space="preserve"> bangga bekerja di instansi ini karena instansi menghargai apa yang telah dicapai</w:t>
      </w:r>
      <w:r w:rsidR="0048587F">
        <w:rPr>
          <w:rFonts w:cs="Times New Roman"/>
          <w:sz w:val="24"/>
          <w:szCs w:val="24"/>
        </w:rPr>
        <w:tab/>
      </w:r>
      <w:r w:rsidR="004F02FE">
        <w:rPr>
          <w:rFonts w:cs="Times New Roman"/>
          <w:sz w:val="24"/>
          <w:szCs w:val="24"/>
        </w:rPr>
        <w:t>65</w:t>
      </w:r>
    </w:p>
    <w:p w:rsidR="00346661" w:rsidRDefault="00346661" w:rsidP="00FD6CDA">
      <w:pPr>
        <w:tabs>
          <w:tab w:val="left" w:leader="dot" w:pos="7655"/>
        </w:tabs>
        <w:spacing w:after="120" w:line="276" w:lineRule="auto"/>
        <w:ind w:left="1134" w:hanging="1134"/>
        <w:rPr>
          <w:rFonts w:cs="Times New Roman"/>
          <w:sz w:val="24"/>
          <w:szCs w:val="24"/>
        </w:rPr>
      </w:pPr>
      <w:r>
        <w:rPr>
          <w:rFonts w:cs="Times New Roman"/>
          <w:sz w:val="24"/>
          <w:szCs w:val="24"/>
        </w:rPr>
        <w:t xml:space="preserve">Tabel 4.19 </w:t>
      </w:r>
      <w:r w:rsidR="00020420">
        <w:rPr>
          <w:rFonts w:cs="Times New Roman"/>
          <w:sz w:val="24"/>
          <w:szCs w:val="24"/>
        </w:rPr>
        <w:t xml:space="preserve"> </w:t>
      </w:r>
      <w:r>
        <w:rPr>
          <w:rFonts w:cs="Times New Roman"/>
          <w:sz w:val="24"/>
          <w:szCs w:val="24"/>
        </w:rPr>
        <w:t xml:space="preserve">Tanggapan Responden Mengenai </w:t>
      </w:r>
      <w:r w:rsidRPr="00836E9A">
        <w:rPr>
          <w:rFonts w:cs="Times New Roman"/>
          <w:sz w:val="24"/>
          <w:szCs w:val="24"/>
        </w:rPr>
        <w:t>Saya ingin memiliki prestasi baik dalam pekerjaan</w:t>
      </w:r>
      <w:r w:rsidR="0048587F">
        <w:rPr>
          <w:rFonts w:cs="Times New Roman"/>
          <w:sz w:val="24"/>
          <w:szCs w:val="24"/>
        </w:rPr>
        <w:tab/>
      </w:r>
      <w:r w:rsidR="004F02FE">
        <w:rPr>
          <w:rFonts w:cs="Times New Roman"/>
          <w:sz w:val="24"/>
          <w:szCs w:val="24"/>
        </w:rPr>
        <w:t>65</w:t>
      </w:r>
    </w:p>
    <w:p w:rsidR="00346661" w:rsidRDefault="00346661" w:rsidP="00153406">
      <w:pPr>
        <w:tabs>
          <w:tab w:val="left" w:leader="dot" w:pos="7655"/>
        </w:tabs>
        <w:spacing w:line="276" w:lineRule="auto"/>
        <w:ind w:left="1134" w:right="283" w:hanging="1134"/>
        <w:rPr>
          <w:rFonts w:cs="Times New Roman"/>
          <w:sz w:val="24"/>
          <w:szCs w:val="24"/>
        </w:rPr>
      </w:pPr>
      <w:r>
        <w:rPr>
          <w:rFonts w:cs="Times New Roman"/>
          <w:sz w:val="24"/>
          <w:szCs w:val="24"/>
        </w:rPr>
        <w:t xml:space="preserve">Tabel 4.20 </w:t>
      </w:r>
      <w:r w:rsidR="00020420">
        <w:rPr>
          <w:rFonts w:cs="Times New Roman"/>
          <w:sz w:val="24"/>
          <w:szCs w:val="24"/>
        </w:rPr>
        <w:t xml:space="preserve"> </w:t>
      </w:r>
      <w:r>
        <w:rPr>
          <w:rFonts w:cs="Times New Roman"/>
          <w:sz w:val="24"/>
          <w:szCs w:val="24"/>
        </w:rPr>
        <w:t xml:space="preserve">Tanggapan Responden Mengenai </w:t>
      </w:r>
      <w:r w:rsidRPr="00CF16EC">
        <w:rPr>
          <w:rFonts w:cs="Times New Roman"/>
          <w:sz w:val="24"/>
          <w:szCs w:val="24"/>
        </w:rPr>
        <w:t>Kebijakan yang diterapkan pimpinan sudah sesuai dengan standar instansi</w:t>
      </w:r>
      <w:r w:rsidR="0048587F">
        <w:rPr>
          <w:rFonts w:cs="Times New Roman"/>
          <w:sz w:val="24"/>
          <w:szCs w:val="24"/>
        </w:rPr>
        <w:tab/>
      </w:r>
      <w:r w:rsidR="004F02FE">
        <w:rPr>
          <w:rFonts w:cs="Times New Roman"/>
          <w:sz w:val="24"/>
          <w:szCs w:val="24"/>
        </w:rPr>
        <w:t>66</w:t>
      </w:r>
    </w:p>
    <w:p w:rsidR="00346661" w:rsidRDefault="00346661" w:rsidP="00153406">
      <w:pPr>
        <w:tabs>
          <w:tab w:val="left" w:leader="dot" w:pos="7655"/>
        </w:tabs>
        <w:spacing w:line="276" w:lineRule="auto"/>
        <w:ind w:left="1134" w:right="283" w:hanging="1134"/>
        <w:rPr>
          <w:rFonts w:cs="Times New Roman"/>
          <w:sz w:val="24"/>
          <w:szCs w:val="24"/>
        </w:rPr>
      </w:pPr>
      <w:r>
        <w:rPr>
          <w:rFonts w:cs="Times New Roman"/>
          <w:sz w:val="24"/>
          <w:szCs w:val="24"/>
        </w:rPr>
        <w:t xml:space="preserve">Tabel 4.21 </w:t>
      </w:r>
      <w:r w:rsidR="00020420">
        <w:rPr>
          <w:rFonts w:cs="Times New Roman"/>
          <w:sz w:val="24"/>
          <w:szCs w:val="24"/>
        </w:rPr>
        <w:t xml:space="preserve"> </w:t>
      </w:r>
      <w:r>
        <w:rPr>
          <w:rFonts w:cs="Times New Roman"/>
          <w:sz w:val="24"/>
          <w:szCs w:val="24"/>
        </w:rPr>
        <w:t xml:space="preserve">Tanggapan Responden Mengenai </w:t>
      </w:r>
      <w:r w:rsidRPr="000C559D">
        <w:rPr>
          <w:rFonts w:cs="Times New Roman"/>
          <w:sz w:val="24"/>
          <w:szCs w:val="24"/>
        </w:rPr>
        <w:t xml:space="preserve">sistem administrasi memudahkan </w:t>
      </w:r>
      <w:r w:rsidR="00D522ED">
        <w:rPr>
          <w:rFonts w:cs="Times New Roman"/>
          <w:sz w:val="24"/>
          <w:szCs w:val="24"/>
        </w:rPr>
        <w:t>Pegawai</w:t>
      </w:r>
      <w:r w:rsidR="00D522ED" w:rsidRPr="000C559D">
        <w:rPr>
          <w:rFonts w:cs="Times New Roman"/>
          <w:sz w:val="24"/>
          <w:szCs w:val="24"/>
        </w:rPr>
        <w:t xml:space="preserve"> </w:t>
      </w:r>
      <w:r w:rsidRPr="000C559D">
        <w:rPr>
          <w:rFonts w:cs="Times New Roman"/>
          <w:sz w:val="24"/>
          <w:szCs w:val="24"/>
        </w:rPr>
        <w:t>dalam bekerja</w:t>
      </w:r>
      <w:r w:rsidR="0048587F">
        <w:rPr>
          <w:rFonts w:cs="Times New Roman"/>
          <w:sz w:val="24"/>
          <w:szCs w:val="24"/>
        </w:rPr>
        <w:tab/>
      </w:r>
      <w:r w:rsidR="004F02FE">
        <w:rPr>
          <w:rFonts w:cs="Times New Roman"/>
          <w:sz w:val="24"/>
          <w:szCs w:val="24"/>
        </w:rPr>
        <w:t>67</w:t>
      </w:r>
    </w:p>
    <w:p w:rsidR="00346661" w:rsidRDefault="00346661" w:rsidP="00153406">
      <w:pPr>
        <w:tabs>
          <w:tab w:val="left" w:leader="dot" w:pos="7655"/>
        </w:tabs>
        <w:spacing w:line="276" w:lineRule="auto"/>
        <w:ind w:left="1134" w:right="283" w:hanging="1134"/>
        <w:rPr>
          <w:rFonts w:cs="Times New Roman"/>
          <w:sz w:val="24"/>
          <w:szCs w:val="24"/>
        </w:rPr>
      </w:pPr>
      <w:r>
        <w:rPr>
          <w:rFonts w:cs="Times New Roman"/>
          <w:sz w:val="24"/>
          <w:szCs w:val="24"/>
        </w:rPr>
        <w:t xml:space="preserve">Tabel 4.22 </w:t>
      </w:r>
      <w:r w:rsidR="00020420">
        <w:rPr>
          <w:rFonts w:cs="Times New Roman"/>
          <w:sz w:val="24"/>
          <w:szCs w:val="24"/>
        </w:rPr>
        <w:t xml:space="preserve"> </w:t>
      </w:r>
      <w:r>
        <w:rPr>
          <w:rFonts w:cs="Times New Roman"/>
          <w:sz w:val="24"/>
          <w:szCs w:val="24"/>
        </w:rPr>
        <w:t xml:space="preserve">Tanggapan Responden Mengenai </w:t>
      </w:r>
      <w:r w:rsidRPr="004A110C">
        <w:rPr>
          <w:rFonts w:cs="Times New Roman"/>
          <w:sz w:val="24"/>
          <w:szCs w:val="24"/>
        </w:rPr>
        <w:t xml:space="preserve">Kebijakan yang dikeluarkan pimpinan dapat  membantu </w:t>
      </w:r>
      <w:r w:rsidR="00D522ED">
        <w:rPr>
          <w:rFonts w:cs="Times New Roman"/>
          <w:sz w:val="24"/>
          <w:szCs w:val="24"/>
        </w:rPr>
        <w:t>Pegawai</w:t>
      </w:r>
      <w:r w:rsidRPr="004A110C">
        <w:rPr>
          <w:rFonts w:cs="Times New Roman"/>
          <w:sz w:val="24"/>
          <w:szCs w:val="24"/>
        </w:rPr>
        <w:t xml:space="preserve"> dalam mencapai tujuan</w:t>
      </w:r>
      <w:r w:rsidR="0048587F">
        <w:rPr>
          <w:rFonts w:cs="Times New Roman"/>
          <w:sz w:val="24"/>
          <w:szCs w:val="24"/>
        </w:rPr>
        <w:tab/>
      </w:r>
      <w:r w:rsidR="004F02FE">
        <w:rPr>
          <w:rFonts w:cs="Times New Roman"/>
          <w:sz w:val="24"/>
          <w:szCs w:val="24"/>
        </w:rPr>
        <w:t>68</w:t>
      </w:r>
    </w:p>
    <w:p w:rsidR="00346661" w:rsidRDefault="00346661" w:rsidP="00153406">
      <w:pPr>
        <w:tabs>
          <w:tab w:val="left" w:leader="dot" w:pos="7655"/>
        </w:tabs>
        <w:spacing w:line="276" w:lineRule="auto"/>
        <w:ind w:left="1134" w:right="-1" w:hanging="1134"/>
        <w:rPr>
          <w:rFonts w:cs="Times New Roman"/>
          <w:sz w:val="24"/>
          <w:szCs w:val="24"/>
        </w:rPr>
      </w:pPr>
      <w:r>
        <w:rPr>
          <w:rFonts w:cs="Times New Roman"/>
          <w:sz w:val="24"/>
          <w:szCs w:val="24"/>
        </w:rPr>
        <w:t xml:space="preserve">Tabel 4.23 </w:t>
      </w:r>
      <w:r w:rsidR="00005A5E">
        <w:rPr>
          <w:rFonts w:cs="Times New Roman"/>
          <w:sz w:val="24"/>
          <w:szCs w:val="24"/>
        </w:rPr>
        <w:t xml:space="preserve"> </w:t>
      </w:r>
      <w:r>
        <w:rPr>
          <w:rFonts w:cs="Times New Roman"/>
          <w:sz w:val="24"/>
          <w:szCs w:val="24"/>
        </w:rPr>
        <w:t xml:space="preserve">Tanggapan Responden Mengenai </w:t>
      </w:r>
      <w:r w:rsidRPr="00C40EE3">
        <w:rPr>
          <w:rFonts w:cs="Times New Roman"/>
          <w:sz w:val="24"/>
          <w:szCs w:val="24"/>
        </w:rPr>
        <w:t>Pimpinan memberikan saya keleluasaan dalam bekerja dengan tidak selalu diawasi oleh supervisor</w:t>
      </w:r>
      <w:r w:rsidR="0048587F">
        <w:rPr>
          <w:rFonts w:cs="Times New Roman"/>
          <w:sz w:val="24"/>
          <w:szCs w:val="24"/>
        </w:rPr>
        <w:tab/>
      </w:r>
      <w:r w:rsidR="004F02FE">
        <w:rPr>
          <w:rFonts w:cs="Times New Roman"/>
          <w:sz w:val="24"/>
          <w:szCs w:val="24"/>
        </w:rPr>
        <w:t>68</w:t>
      </w:r>
    </w:p>
    <w:p w:rsidR="00346661" w:rsidRDefault="00346661" w:rsidP="00153406">
      <w:pPr>
        <w:tabs>
          <w:tab w:val="left" w:leader="dot" w:pos="7655"/>
        </w:tabs>
        <w:spacing w:line="276" w:lineRule="auto"/>
        <w:ind w:left="1134" w:right="283" w:hanging="1134"/>
        <w:rPr>
          <w:rFonts w:cs="Times New Roman"/>
          <w:sz w:val="24"/>
          <w:szCs w:val="24"/>
        </w:rPr>
      </w:pPr>
      <w:r>
        <w:rPr>
          <w:rFonts w:cs="Times New Roman"/>
          <w:sz w:val="24"/>
          <w:szCs w:val="24"/>
        </w:rPr>
        <w:t xml:space="preserve">Tabel 4.24 </w:t>
      </w:r>
      <w:r w:rsidR="00020420">
        <w:rPr>
          <w:rFonts w:cs="Times New Roman"/>
          <w:sz w:val="24"/>
          <w:szCs w:val="24"/>
        </w:rPr>
        <w:t xml:space="preserve"> </w:t>
      </w:r>
      <w:r>
        <w:rPr>
          <w:rFonts w:cs="Times New Roman"/>
          <w:sz w:val="24"/>
          <w:szCs w:val="24"/>
        </w:rPr>
        <w:t xml:space="preserve">Tanggapan Responden Mengenai </w:t>
      </w:r>
      <w:r w:rsidRPr="00C80A56">
        <w:rPr>
          <w:rFonts w:cs="Times New Roman"/>
          <w:sz w:val="24"/>
          <w:szCs w:val="24"/>
        </w:rPr>
        <w:t>Supervisor telah memiliki kemampuan yang mencukupi untuk untuk memperbaiki kesalahan yang dibuat dalam bekerja</w:t>
      </w:r>
      <w:r w:rsidR="0048587F">
        <w:rPr>
          <w:rFonts w:cs="Times New Roman"/>
          <w:sz w:val="24"/>
          <w:szCs w:val="24"/>
        </w:rPr>
        <w:tab/>
      </w:r>
      <w:r w:rsidR="004F02FE">
        <w:rPr>
          <w:rFonts w:cs="Times New Roman"/>
          <w:sz w:val="24"/>
          <w:szCs w:val="24"/>
        </w:rPr>
        <w:t>69</w:t>
      </w:r>
    </w:p>
    <w:p w:rsidR="00346661" w:rsidRDefault="00346661" w:rsidP="007E5193">
      <w:pPr>
        <w:tabs>
          <w:tab w:val="left" w:leader="dot" w:pos="7655"/>
        </w:tabs>
        <w:spacing w:line="276" w:lineRule="auto"/>
        <w:ind w:left="1134" w:hanging="1134"/>
        <w:rPr>
          <w:rFonts w:cs="Times New Roman"/>
          <w:sz w:val="24"/>
          <w:szCs w:val="24"/>
        </w:rPr>
      </w:pPr>
      <w:r>
        <w:rPr>
          <w:rFonts w:cs="Times New Roman"/>
          <w:sz w:val="24"/>
          <w:szCs w:val="24"/>
        </w:rPr>
        <w:t xml:space="preserve">Tabel 4.25 </w:t>
      </w:r>
      <w:r w:rsidR="00020420">
        <w:rPr>
          <w:rFonts w:cs="Times New Roman"/>
          <w:sz w:val="24"/>
          <w:szCs w:val="24"/>
        </w:rPr>
        <w:t xml:space="preserve"> </w:t>
      </w:r>
      <w:r>
        <w:rPr>
          <w:rFonts w:cs="Times New Roman"/>
          <w:sz w:val="24"/>
          <w:szCs w:val="24"/>
        </w:rPr>
        <w:t xml:space="preserve">Tanggapan Responden Mengenai </w:t>
      </w:r>
      <w:r w:rsidRPr="00825069">
        <w:rPr>
          <w:rFonts w:cs="Times New Roman"/>
          <w:sz w:val="24"/>
          <w:szCs w:val="24"/>
        </w:rPr>
        <w:t xml:space="preserve">Supervisor telah memberikan dukungan yang membuat </w:t>
      </w:r>
      <w:r w:rsidR="00D522ED">
        <w:rPr>
          <w:rFonts w:cs="Times New Roman"/>
          <w:sz w:val="24"/>
          <w:szCs w:val="24"/>
        </w:rPr>
        <w:t>Pegawai</w:t>
      </w:r>
      <w:r w:rsidR="00D522ED" w:rsidRPr="00825069">
        <w:rPr>
          <w:rFonts w:cs="Times New Roman"/>
          <w:sz w:val="24"/>
          <w:szCs w:val="24"/>
        </w:rPr>
        <w:t xml:space="preserve"> </w:t>
      </w:r>
      <w:r w:rsidRPr="00825069">
        <w:rPr>
          <w:rFonts w:cs="Times New Roman"/>
          <w:sz w:val="24"/>
          <w:szCs w:val="24"/>
        </w:rPr>
        <w:t>bersemangat dan nyaman bekerja</w:t>
      </w:r>
      <w:r w:rsidR="004F02FE">
        <w:rPr>
          <w:rFonts w:cs="Times New Roman"/>
          <w:sz w:val="24"/>
          <w:szCs w:val="24"/>
        </w:rPr>
        <w:t>70</w:t>
      </w:r>
    </w:p>
    <w:p w:rsidR="00346661" w:rsidRDefault="00346661" w:rsidP="007E5193">
      <w:pPr>
        <w:tabs>
          <w:tab w:val="left" w:leader="dot" w:pos="7655"/>
        </w:tabs>
        <w:spacing w:line="276" w:lineRule="auto"/>
        <w:ind w:left="1134" w:hanging="1134"/>
        <w:rPr>
          <w:rFonts w:cs="Times New Roman"/>
          <w:sz w:val="24"/>
          <w:szCs w:val="24"/>
        </w:rPr>
      </w:pPr>
      <w:r>
        <w:rPr>
          <w:rFonts w:cs="Times New Roman"/>
          <w:sz w:val="24"/>
          <w:szCs w:val="24"/>
        </w:rPr>
        <w:t xml:space="preserve">Tabel 4.26 </w:t>
      </w:r>
      <w:r w:rsidR="00020420">
        <w:rPr>
          <w:rFonts w:cs="Times New Roman"/>
          <w:sz w:val="24"/>
          <w:szCs w:val="24"/>
        </w:rPr>
        <w:t xml:space="preserve"> </w:t>
      </w:r>
      <w:r>
        <w:rPr>
          <w:rFonts w:cs="Times New Roman"/>
          <w:sz w:val="24"/>
          <w:szCs w:val="24"/>
        </w:rPr>
        <w:t xml:space="preserve">Tanggapan Responden Mengenai </w:t>
      </w:r>
      <w:r w:rsidRPr="00AE64B2">
        <w:rPr>
          <w:rFonts w:cs="Times New Roman"/>
          <w:sz w:val="24"/>
          <w:szCs w:val="24"/>
        </w:rPr>
        <w:t>Gaji/upah yang saya terima sesuai dengan peraturan pemerintah</w:t>
      </w:r>
      <w:r w:rsidR="0048587F">
        <w:rPr>
          <w:rFonts w:cs="Times New Roman"/>
          <w:sz w:val="24"/>
          <w:szCs w:val="24"/>
        </w:rPr>
        <w:tab/>
      </w:r>
      <w:r w:rsidR="0042575B">
        <w:rPr>
          <w:rFonts w:cs="Times New Roman"/>
          <w:sz w:val="24"/>
          <w:szCs w:val="24"/>
        </w:rPr>
        <w:t>72</w:t>
      </w:r>
    </w:p>
    <w:p w:rsidR="00346661" w:rsidRDefault="00346661" w:rsidP="007E5193">
      <w:pPr>
        <w:tabs>
          <w:tab w:val="left" w:leader="dot" w:pos="7655"/>
        </w:tabs>
        <w:spacing w:line="276" w:lineRule="auto"/>
        <w:ind w:left="1134" w:hanging="1134"/>
        <w:rPr>
          <w:rFonts w:cs="Times New Roman"/>
          <w:sz w:val="24"/>
          <w:szCs w:val="24"/>
        </w:rPr>
      </w:pPr>
      <w:r>
        <w:rPr>
          <w:rFonts w:cs="Times New Roman"/>
          <w:sz w:val="24"/>
          <w:szCs w:val="24"/>
        </w:rPr>
        <w:t xml:space="preserve">Tabel 4.27 </w:t>
      </w:r>
      <w:r w:rsidR="00020420">
        <w:rPr>
          <w:rFonts w:cs="Times New Roman"/>
          <w:sz w:val="24"/>
          <w:szCs w:val="24"/>
        </w:rPr>
        <w:t xml:space="preserve"> </w:t>
      </w:r>
      <w:r>
        <w:rPr>
          <w:rFonts w:cs="Times New Roman"/>
          <w:sz w:val="24"/>
          <w:szCs w:val="24"/>
        </w:rPr>
        <w:t xml:space="preserve">Tanggapan Responden Mengenai </w:t>
      </w:r>
      <w:r w:rsidRPr="005F7093">
        <w:rPr>
          <w:rFonts w:cs="Times New Roman"/>
          <w:sz w:val="24"/>
          <w:szCs w:val="24"/>
        </w:rPr>
        <w:t xml:space="preserve">Gaji yang telah diberikan Instansi sesuai dengan tanggung jawab yang dibebankan kepada </w:t>
      </w:r>
      <w:r w:rsidR="00D522ED">
        <w:rPr>
          <w:rFonts w:cs="Times New Roman"/>
          <w:sz w:val="24"/>
          <w:szCs w:val="24"/>
        </w:rPr>
        <w:t>Pegawai</w:t>
      </w:r>
      <w:r w:rsidR="0048587F">
        <w:rPr>
          <w:rFonts w:cs="Times New Roman"/>
          <w:sz w:val="24"/>
          <w:szCs w:val="24"/>
        </w:rPr>
        <w:tab/>
      </w:r>
      <w:r w:rsidR="004F02FE">
        <w:rPr>
          <w:rFonts w:cs="Times New Roman"/>
          <w:sz w:val="24"/>
          <w:szCs w:val="24"/>
        </w:rPr>
        <w:t>72</w:t>
      </w:r>
    </w:p>
    <w:p w:rsidR="00346661" w:rsidRDefault="0042575B" w:rsidP="00153406">
      <w:pPr>
        <w:tabs>
          <w:tab w:val="left" w:leader="dot" w:pos="7655"/>
        </w:tabs>
        <w:spacing w:line="276" w:lineRule="auto"/>
        <w:ind w:left="1134" w:right="141" w:hanging="1134"/>
        <w:rPr>
          <w:rFonts w:cs="Times New Roman"/>
          <w:sz w:val="24"/>
          <w:szCs w:val="24"/>
        </w:rPr>
      </w:pPr>
      <w:r>
        <w:rPr>
          <w:rFonts w:cs="Times New Roman"/>
          <w:sz w:val="24"/>
          <w:szCs w:val="24"/>
        </w:rPr>
        <w:lastRenderedPageBreak/>
        <w:t>Tabel 4.28</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 xml:space="preserve">Tanggapan Responden Mengenai </w:t>
      </w:r>
      <w:r w:rsidR="00346661" w:rsidRPr="00AC7CD3">
        <w:rPr>
          <w:rFonts w:cs="Times New Roman"/>
          <w:sz w:val="24"/>
          <w:szCs w:val="24"/>
        </w:rPr>
        <w:t>Gaji yang telah diberikan cukup untuk kebutuhan sehari-hari</w:t>
      </w:r>
      <w:r w:rsidR="0048587F">
        <w:rPr>
          <w:rFonts w:cs="Times New Roman"/>
          <w:sz w:val="24"/>
          <w:szCs w:val="24"/>
        </w:rPr>
        <w:tab/>
      </w:r>
      <w:r w:rsidR="004F02FE">
        <w:rPr>
          <w:rFonts w:cs="Times New Roman"/>
          <w:sz w:val="24"/>
          <w:szCs w:val="24"/>
        </w:rPr>
        <w:t>72</w:t>
      </w:r>
    </w:p>
    <w:p w:rsidR="00346661" w:rsidRDefault="0042575B" w:rsidP="00FD6CDA">
      <w:pPr>
        <w:tabs>
          <w:tab w:val="left" w:leader="dot" w:pos="7655"/>
        </w:tabs>
        <w:spacing w:line="276" w:lineRule="auto"/>
        <w:ind w:left="1134" w:hanging="1134"/>
        <w:rPr>
          <w:rFonts w:cs="Times New Roman"/>
          <w:sz w:val="24"/>
          <w:szCs w:val="24"/>
        </w:rPr>
      </w:pPr>
      <w:r>
        <w:rPr>
          <w:rFonts w:cs="Times New Roman"/>
          <w:sz w:val="24"/>
          <w:szCs w:val="24"/>
        </w:rPr>
        <w:t>Tabel 4.29</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 xml:space="preserve">Tanggapan Responden Mengenai </w:t>
      </w:r>
      <w:r w:rsidR="00D522ED">
        <w:rPr>
          <w:rFonts w:cs="Times New Roman"/>
          <w:sz w:val="24"/>
          <w:szCs w:val="24"/>
        </w:rPr>
        <w:t>Pegawai</w:t>
      </w:r>
      <w:r w:rsidR="00346661" w:rsidRPr="00AC7CD3">
        <w:rPr>
          <w:rFonts w:cs="Times New Roman"/>
          <w:sz w:val="24"/>
          <w:szCs w:val="24"/>
        </w:rPr>
        <w:t xml:space="preserve"> dengan rekan kerja memiliki hubungan baik</w:t>
      </w:r>
      <w:r w:rsidR="0048587F">
        <w:rPr>
          <w:rFonts w:cs="Times New Roman"/>
          <w:sz w:val="24"/>
          <w:szCs w:val="24"/>
        </w:rPr>
        <w:tab/>
      </w:r>
      <w:r w:rsidR="004F02FE">
        <w:rPr>
          <w:rFonts w:cs="Times New Roman"/>
          <w:sz w:val="24"/>
          <w:szCs w:val="24"/>
        </w:rPr>
        <w:t>73</w:t>
      </w:r>
    </w:p>
    <w:p w:rsidR="00346661" w:rsidRDefault="0042575B" w:rsidP="00FD6CDA">
      <w:pPr>
        <w:tabs>
          <w:tab w:val="left" w:leader="dot" w:pos="7655"/>
        </w:tabs>
        <w:spacing w:line="276" w:lineRule="auto"/>
        <w:ind w:left="1134" w:hanging="1134"/>
        <w:rPr>
          <w:rFonts w:cs="Times New Roman"/>
          <w:sz w:val="24"/>
          <w:szCs w:val="24"/>
        </w:rPr>
      </w:pPr>
      <w:r>
        <w:rPr>
          <w:rFonts w:cs="Times New Roman"/>
          <w:sz w:val="24"/>
          <w:szCs w:val="24"/>
        </w:rPr>
        <w:t>Tabel 4.30</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 xml:space="preserve">Tanggapan Responden Mengenai </w:t>
      </w:r>
      <w:r w:rsidR="00346661" w:rsidRPr="00A80608">
        <w:rPr>
          <w:rFonts w:cs="Times New Roman"/>
          <w:sz w:val="24"/>
          <w:szCs w:val="24"/>
        </w:rPr>
        <w:t>Rekan kerja sangat penting dalam penyelesaian kerja tim</w:t>
      </w:r>
      <w:r w:rsidR="0048587F">
        <w:rPr>
          <w:rFonts w:cs="Times New Roman"/>
          <w:sz w:val="24"/>
          <w:szCs w:val="24"/>
        </w:rPr>
        <w:tab/>
      </w:r>
      <w:r w:rsidR="004F02FE">
        <w:rPr>
          <w:rFonts w:cs="Times New Roman"/>
          <w:sz w:val="24"/>
          <w:szCs w:val="24"/>
        </w:rPr>
        <w:t>74</w:t>
      </w:r>
    </w:p>
    <w:p w:rsidR="00346661" w:rsidRDefault="0042575B" w:rsidP="00FD6CDA">
      <w:pPr>
        <w:tabs>
          <w:tab w:val="left" w:leader="dot" w:pos="7655"/>
        </w:tabs>
        <w:spacing w:line="276" w:lineRule="auto"/>
        <w:ind w:left="1134" w:hanging="1134"/>
        <w:rPr>
          <w:rFonts w:cs="Times New Roman"/>
          <w:sz w:val="24"/>
          <w:szCs w:val="24"/>
        </w:rPr>
      </w:pPr>
      <w:r>
        <w:rPr>
          <w:rFonts w:cs="Times New Roman"/>
          <w:sz w:val="24"/>
          <w:szCs w:val="24"/>
        </w:rPr>
        <w:t>Tabel 4.31</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 xml:space="preserve">Tanggapan Responden Mengenai </w:t>
      </w:r>
      <w:r w:rsidR="00D522ED">
        <w:rPr>
          <w:rFonts w:cs="Times New Roman"/>
          <w:sz w:val="24"/>
          <w:szCs w:val="24"/>
        </w:rPr>
        <w:t>Pegawai</w:t>
      </w:r>
      <w:r w:rsidR="00346661" w:rsidRPr="009117E8">
        <w:rPr>
          <w:rFonts w:cs="Times New Roman"/>
          <w:sz w:val="24"/>
          <w:szCs w:val="24"/>
        </w:rPr>
        <w:t xml:space="preserve"> senang bekerja di Instansi ini karena rekan kerja saling membantu satu sama lain</w:t>
      </w:r>
      <w:r w:rsidR="0048587F">
        <w:rPr>
          <w:rFonts w:cs="Times New Roman"/>
          <w:sz w:val="24"/>
          <w:szCs w:val="24"/>
        </w:rPr>
        <w:tab/>
      </w:r>
      <w:r w:rsidR="004F02FE">
        <w:rPr>
          <w:rFonts w:cs="Times New Roman"/>
          <w:sz w:val="24"/>
          <w:szCs w:val="24"/>
        </w:rPr>
        <w:t>75</w:t>
      </w:r>
    </w:p>
    <w:p w:rsidR="00346661" w:rsidRDefault="0042575B" w:rsidP="00FD6CDA">
      <w:pPr>
        <w:tabs>
          <w:tab w:val="left" w:leader="dot" w:pos="7655"/>
        </w:tabs>
        <w:spacing w:line="276" w:lineRule="auto"/>
        <w:ind w:left="1134" w:hanging="1134"/>
        <w:rPr>
          <w:rFonts w:cs="Times New Roman"/>
          <w:sz w:val="24"/>
          <w:szCs w:val="24"/>
        </w:rPr>
      </w:pPr>
      <w:r>
        <w:rPr>
          <w:rFonts w:cs="Times New Roman"/>
          <w:sz w:val="24"/>
          <w:szCs w:val="24"/>
        </w:rPr>
        <w:t>Tabel 4.32</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 xml:space="preserve">Tanggapan Responden Mengenai </w:t>
      </w:r>
      <w:r w:rsidR="00346661" w:rsidRPr="009117E8">
        <w:rPr>
          <w:rFonts w:cs="Times New Roman"/>
          <w:sz w:val="24"/>
          <w:szCs w:val="24"/>
        </w:rPr>
        <w:t xml:space="preserve">Sarana dan prasarana kantor sangat sesuai dengan kebutuhan </w:t>
      </w:r>
      <w:r w:rsidR="00D522ED">
        <w:rPr>
          <w:rFonts w:cs="Times New Roman"/>
          <w:sz w:val="24"/>
          <w:szCs w:val="24"/>
        </w:rPr>
        <w:t>Pegawai</w:t>
      </w:r>
      <w:r w:rsidR="0048587F">
        <w:rPr>
          <w:rFonts w:cs="Times New Roman"/>
          <w:sz w:val="24"/>
          <w:szCs w:val="24"/>
        </w:rPr>
        <w:tab/>
      </w:r>
      <w:r w:rsidR="004F02FE">
        <w:rPr>
          <w:rFonts w:cs="Times New Roman"/>
          <w:sz w:val="24"/>
          <w:szCs w:val="24"/>
        </w:rPr>
        <w:t>75</w:t>
      </w:r>
    </w:p>
    <w:p w:rsidR="00346661" w:rsidRDefault="0042575B" w:rsidP="00153406">
      <w:pPr>
        <w:tabs>
          <w:tab w:val="left" w:leader="dot" w:pos="7655"/>
        </w:tabs>
        <w:spacing w:line="276" w:lineRule="auto"/>
        <w:ind w:left="1134" w:right="283" w:hanging="1134"/>
        <w:rPr>
          <w:rFonts w:cs="Times New Roman"/>
          <w:sz w:val="24"/>
          <w:szCs w:val="24"/>
        </w:rPr>
      </w:pPr>
      <w:r>
        <w:rPr>
          <w:rFonts w:cs="Times New Roman"/>
          <w:sz w:val="24"/>
          <w:szCs w:val="24"/>
        </w:rPr>
        <w:t>Tabel 4.33</w:t>
      </w:r>
      <w:r w:rsidR="00346661">
        <w:rPr>
          <w:rFonts w:cs="Times New Roman"/>
          <w:sz w:val="24"/>
          <w:szCs w:val="24"/>
        </w:rPr>
        <w:t xml:space="preserve"> </w:t>
      </w:r>
      <w:r w:rsidR="00020420">
        <w:rPr>
          <w:rFonts w:cs="Times New Roman"/>
          <w:sz w:val="24"/>
          <w:szCs w:val="24"/>
        </w:rPr>
        <w:t xml:space="preserve"> </w:t>
      </w:r>
      <w:r w:rsidR="00346661" w:rsidRPr="00072704">
        <w:rPr>
          <w:rFonts w:cs="Times New Roman"/>
          <w:sz w:val="24"/>
          <w:szCs w:val="24"/>
        </w:rPr>
        <w:t>Tanggapan Resp</w:t>
      </w:r>
      <w:r w:rsidR="00346661">
        <w:rPr>
          <w:rFonts w:cs="Times New Roman"/>
          <w:sz w:val="24"/>
          <w:szCs w:val="24"/>
        </w:rPr>
        <w:t xml:space="preserve">onden Mengenai </w:t>
      </w:r>
      <w:r w:rsidR="00346661" w:rsidRPr="005944CC">
        <w:rPr>
          <w:rFonts w:cs="Times New Roman"/>
          <w:sz w:val="24"/>
          <w:szCs w:val="24"/>
        </w:rPr>
        <w:t xml:space="preserve">Lingkungan kerja sangat mendukung </w:t>
      </w:r>
      <w:r w:rsidR="00D522ED">
        <w:rPr>
          <w:rFonts w:cs="Times New Roman"/>
          <w:sz w:val="24"/>
          <w:szCs w:val="24"/>
        </w:rPr>
        <w:t>Pegawai</w:t>
      </w:r>
      <w:r w:rsidR="00D522ED" w:rsidRPr="005944CC">
        <w:rPr>
          <w:rFonts w:cs="Times New Roman"/>
          <w:sz w:val="24"/>
          <w:szCs w:val="24"/>
        </w:rPr>
        <w:t xml:space="preserve"> </w:t>
      </w:r>
      <w:r w:rsidR="00346661" w:rsidRPr="005944CC">
        <w:rPr>
          <w:rFonts w:cs="Times New Roman"/>
          <w:sz w:val="24"/>
          <w:szCs w:val="24"/>
        </w:rPr>
        <w:t>dalam melakukan aktivitas kerja</w:t>
      </w:r>
      <w:r w:rsidR="0048587F">
        <w:rPr>
          <w:rFonts w:cs="Times New Roman"/>
          <w:sz w:val="24"/>
          <w:szCs w:val="24"/>
        </w:rPr>
        <w:tab/>
      </w:r>
      <w:r w:rsidR="004F02FE">
        <w:rPr>
          <w:rFonts w:cs="Times New Roman"/>
          <w:sz w:val="24"/>
          <w:szCs w:val="24"/>
        </w:rPr>
        <w:t>76</w:t>
      </w:r>
    </w:p>
    <w:p w:rsidR="00346661" w:rsidRDefault="0042575B" w:rsidP="00FD6CDA">
      <w:pPr>
        <w:tabs>
          <w:tab w:val="left" w:leader="dot" w:pos="7655"/>
        </w:tabs>
        <w:spacing w:line="276" w:lineRule="auto"/>
        <w:ind w:left="1134" w:hanging="1134"/>
        <w:rPr>
          <w:rFonts w:cs="Times New Roman"/>
          <w:sz w:val="24"/>
          <w:szCs w:val="24"/>
        </w:rPr>
      </w:pPr>
      <w:r>
        <w:rPr>
          <w:rFonts w:cs="Times New Roman"/>
          <w:sz w:val="24"/>
          <w:szCs w:val="24"/>
        </w:rPr>
        <w:t>Tabel 4.34</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 xml:space="preserve">Tanggapan Responden Mengenai </w:t>
      </w:r>
      <w:r w:rsidR="00346661" w:rsidRPr="00A15968">
        <w:rPr>
          <w:rFonts w:cs="Times New Roman"/>
          <w:sz w:val="24"/>
          <w:szCs w:val="24"/>
        </w:rPr>
        <w:t>Kondisi di tempat kerja sangat kondusif</w:t>
      </w:r>
      <w:r w:rsidR="0048587F">
        <w:rPr>
          <w:rFonts w:cs="Times New Roman"/>
          <w:sz w:val="24"/>
          <w:szCs w:val="24"/>
        </w:rPr>
        <w:tab/>
      </w:r>
      <w:r w:rsidR="004F02FE">
        <w:rPr>
          <w:rFonts w:cs="Times New Roman"/>
          <w:sz w:val="24"/>
          <w:szCs w:val="24"/>
        </w:rPr>
        <w:t>77</w:t>
      </w:r>
    </w:p>
    <w:p w:rsidR="00346661" w:rsidRDefault="0042575B" w:rsidP="007E5193">
      <w:pPr>
        <w:pStyle w:val="Caption"/>
        <w:keepNext/>
        <w:tabs>
          <w:tab w:val="left" w:leader="dot" w:pos="7655"/>
        </w:tabs>
        <w:spacing w:after="120"/>
        <w:rPr>
          <w:rFonts w:ascii="Times New Roman" w:hAnsi="Times New Roman"/>
          <w:b w:val="0"/>
          <w:sz w:val="24"/>
          <w:szCs w:val="24"/>
          <w:lang w:val="en-US"/>
        </w:rPr>
      </w:pPr>
      <w:r>
        <w:rPr>
          <w:rFonts w:ascii="Times New Roman" w:hAnsi="Times New Roman"/>
          <w:b w:val="0"/>
          <w:bCs w:val="0"/>
          <w:sz w:val="24"/>
          <w:szCs w:val="24"/>
        </w:rPr>
        <w:t>Tabel 4.35</w:t>
      </w:r>
      <w:r w:rsidR="00346661">
        <w:rPr>
          <w:rFonts w:ascii="Times New Roman" w:hAnsi="Times New Roman"/>
          <w:b w:val="0"/>
          <w:bCs w:val="0"/>
          <w:sz w:val="24"/>
          <w:szCs w:val="24"/>
          <w:lang w:val="en-US"/>
        </w:rPr>
        <w:t xml:space="preserve"> </w:t>
      </w:r>
      <w:r w:rsidR="00020420">
        <w:rPr>
          <w:rFonts w:ascii="Times New Roman" w:hAnsi="Times New Roman"/>
          <w:b w:val="0"/>
          <w:bCs w:val="0"/>
          <w:sz w:val="24"/>
          <w:szCs w:val="24"/>
          <w:lang w:val="en-US"/>
        </w:rPr>
        <w:t xml:space="preserve"> </w:t>
      </w:r>
      <w:r w:rsidR="00346661" w:rsidRPr="00AA048B">
        <w:rPr>
          <w:rFonts w:ascii="Times New Roman" w:hAnsi="Times New Roman"/>
          <w:b w:val="0"/>
          <w:sz w:val="24"/>
          <w:szCs w:val="24"/>
        </w:rPr>
        <w:t>Hasil Rata – Rata Tangg</w:t>
      </w:r>
      <w:r w:rsidR="00346661">
        <w:rPr>
          <w:rFonts w:ascii="Times New Roman" w:hAnsi="Times New Roman"/>
          <w:b w:val="0"/>
          <w:sz w:val="24"/>
          <w:szCs w:val="24"/>
        </w:rPr>
        <w:t xml:space="preserve">apan Responden Terhadap </w:t>
      </w:r>
      <w:r w:rsidR="00346661">
        <w:rPr>
          <w:rFonts w:ascii="Times New Roman" w:hAnsi="Times New Roman"/>
          <w:b w:val="0"/>
          <w:sz w:val="24"/>
          <w:szCs w:val="24"/>
          <w:lang w:val="en-US"/>
        </w:rPr>
        <w:t>Motivasi</w:t>
      </w:r>
      <w:r w:rsidR="0048587F">
        <w:rPr>
          <w:rFonts w:ascii="Times New Roman" w:hAnsi="Times New Roman"/>
          <w:b w:val="0"/>
          <w:sz w:val="24"/>
          <w:szCs w:val="24"/>
          <w:lang w:val="en-US"/>
        </w:rPr>
        <w:tab/>
      </w:r>
      <w:r w:rsidR="004F02FE">
        <w:rPr>
          <w:rFonts w:ascii="Times New Roman" w:hAnsi="Times New Roman"/>
          <w:b w:val="0"/>
          <w:sz w:val="24"/>
          <w:szCs w:val="24"/>
          <w:lang w:val="en-US"/>
        </w:rPr>
        <w:t>77</w:t>
      </w:r>
    </w:p>
    <w:p w:rsidR="00821E31" w:rsidRPr="007E6916" w:rsidRDefault="00821E31" w:rsidP="007E6916">
      <w:pPr>
        <w:tabs>
          <w:tab w:val="left" w:leader="dot" w:pos="7655"/>
        </w:tabs>
        <w:rPr>
          <w:color w:val="000000" w:themeColor="text1"/>
          <w:sz w:val="24"/>
          <w:szCs w:val="24"/>
        </w:rPr>
      </w:pPr>
      <w:r w:rsidRPr="007E6916">
        <w:rPr>
          <w:color w:val="000000" w:themeColor="text1"/>
          <w:sz w:val="24"/>
          <w:szCs w:val="24"/>
        </w:rPr>
        <w:t>Tabel 4.36    Analisis Hasil Distribusi Frekuensi</w:t>
      </w:r>
      <w:r w:rsidR="007E6916">
        <w:rPr>
          <w:color w:val="000000" w:themeColor="text1"/>
          <w:sz w:val="24"/>
          <w:szCs w:val="24"/>
        </w:rPr>
        <w:tab/>
      </w:r>
      <w:r w:rsidR="004F02FE">
        <w:rPr>
          <w:color w:val="000000" w:themeColor="text1"/>
          <w:sz w:val="24"/>
          <w:szCs w:val="24"/>
        </w:rPr>
        <w:t>80</w:t>
      </w:r>
    </w:p>
    <w:p w:rsidR="00821E31" w:rsidRPr="007E6916" w:rsidRDefault="00821E31" w:rsidP="007E6916">
      <w:pPr>
        <w:tabs>
          <w:tab w:val="left" w:leader="dot" w:pos="7655"/>
        </w:tabs>
        <w:rPr>
          <w:color w:val="000000" w:themeColor="text1"/>
          <w:sz w:val="24"/>
          <w:szCs w:val="24"/>
        </w:rPr>
      </w:pPr>
      <w:r w:rsidRPr="007E6916">
        <w:rPr>
          <w:color w:val="000000" w:themeColor="text1"/>
          <w:sz w:val="24"/>
          <w:szCs w:val="24"/>
        </w:rPr>
        <w:t xml:space="preserve">Tabel 4.37    Sebaran nilai Interval Motivasi kerja pegawai </w:t>
      </w:r>
      <w:r w:rsidR="007E6916">
        <w:rPr>
          <w:color w:val="000000" w:themeColor="text1"/>
          <w:sz w:val="24"/>
          <w:szCs w:val="24"/>
        </w:rPr>
        <w:tab/>
      </w:r>
      <w:r w:rsidR="004F02FE">
        <w:rPr>
          <w:color w:val="000000" w:themeColor="text1"/>
          <w:sz w:val="24"/>
          <w:szCs w:val="24"/>
        </w:rPr>
        <w:t>81</w:t>
      </w:r>
    </w:p>
    <w:p w:rsidR="00346661" w:rsidRDefault="00821E31" w:rsidP="00153406">
      <w:pPr>
        <w:tabs>
          <w:tab w:val="left" w:leader="dot" w:pos="7655"/>
        </w:tabs>
        <w:spacing w:line="276" w:lineRule="auto"/>
        <w:ind w:left="1134" w:right="283" w:hanging="1134"/>
        <w:rPr>
          <w:rFonts w:cs="Times New Roman"/>
          <w:sz w:val="24"/>
          <w:szCs w:val="24"/>
        </w:rPr>
      </w:pPr>
      <w:r>
        <w:rPr>
          <w:rFonts w:cs="Times New Roman"/>
          <w:sz w:val="24"/>
          <w:szCs w:val="24"/>
        </w:rPr>
        <w:t>Tabel 4.38</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 xml:space="preserve">Tanggapan Responden Mengenai </w:t>
      </w:r>
      <w:r w:rsidR="00346661" w:rsidRPr="00731C65">
        <w:rPr>
          <w:rFonts w:cs="Times New Roman"/>
          <w:sz w:val="24"/>
          <w:szCs w:val="24"/>
        </w:rPr>
        <w:t>Pegawai memberikan hasil kerja sesuai dengan standar yang ditetapkan oleh instansi</w:t>
      </w:r>
      <w:r w:rsidR="0048587F">
        <w:rPr>
          <w:rFonts w:cs="Times New Roman"/>
          <w:sz w:val="24"/>
          <w:szCs w:val="24"/>
        </w:rPr>
        <w:tab/>
      </w:r>
      <w:r w:rsidR="004F02FE">
        <w:rPr>
          <w:rFonts w:cs="Times New Roman"/>
          <w:sz w:val="24"/>
          <w:szCs w:val="24"/>
        </w:rPr>
        <w:t>82</w:t>
      </w:r>
    </w:p>
    <w:p w:rsidR="00346661" w:rsidRDefault="00821E31" w:rsidP="00FD6CDA">
      <w:pPr>
        <w:tabs>
          <w:tab w:val="left" w:leader="dot" w:pos="7655"/>
        </w:tabs>
        <w:spacing w:line="276" w:lineRule="auto"/>
        <w:ind w:left="1134" w:hanging="1134"/>
        <w:rPr>
          <w:rFonts w:cs="Times New Roman"/>
          <w:sz w:val="24"/>
          <w:szCs w:val="24"/>
        </w:rPr>
      </w:pPr>
      <w:r>
        <w:rPr>
          <w:rFonts w:cs="Times New Roman"/>
          <w:sz w:val="24"/>
          <w:szCs w:val="24"/>
        </w:rPr>
        <w:t>Tabel 4.39</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 xml:space="preserve">Tanggapan Responden Mengenai </w:t>
      </w:r>
      <w:r w:rsidR="00346661" w:rsidRPr="00AE2EF6">
        <w:rPr>
          <w:rFonts w:cs="Times New Roman"/>
          <w:sz w:val="24"/>
          <w:szCs w:val="24"/>
        </w:rPr>
        <w:t>Semua pegawai dituntut untuk  melakukan pekerjaan dengan teliti</w:t>
      </w:r>
      <w:r w:rsidR="0048587F">
        <w:rPr>
          <w:rFonts w:cs="Times New Roman"/>
          <w:sz w:val="24"/>
          <w:szCs w:val="24"/>
        </w:rPr>
        <w:tab/>
      </w:r>
      <w:r w:rsidR="00075EFE">
        <w:rPr>
          <w:rFonts w:cs="Times New Roman"/>
          <w:sz w:val="24"/>
          <w:szCs w:val="24"/>
        </w:rPr>
        <w:t>8</w:t>
      </w:r>
      <w:r w:rsidR="004F02FE">
        <w:rPr>
          <w:rFonts w:cs="Times New Roman"/>
          <w:sz w:val="24"/>
          <w:szCs w:val="24"/>
        </w:rPr>
        <w:t>3</w:t>
      </w:r>
    </w:p>
    <w:p w:rsidR="00346661" w:rsidRDefault="00821E31" w:rsidP="00FD6CDA">
      <w:pPr>
        <w:tabs>
          <w:tab w:val="left" w:leader="dot" w:pos="7655"/>
        </w:tabs>
        <w:spacing w:line="276" w:lineRule="auto"/>
        <w:ind w:left="1134" w:hanging="1134"/>
        <w:rPr>
          <w:rFonts w:cs="Times New Roman"/>
          <w:sz w:val="24"/>
          <w:szCs w:val="24"/>
        </w:rPr>
      </w:pPr>
      <w:r>
        <w:rPr>
          <w:rFonts w:cs="Times New Roman"/>
          <w:sz w:val="24"/>
          <w:szCs w:val="24"/>
        </w:rPr>
        <w:t>Tabel 4.40</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 xml:space="preserve">Tanggapan Responden Mengenai </w:t>
      </w:r>
      <w:r w:rsidR="00346661" w:rsidRPr="00AE2EF6">
        <w:rPr>
          <w:rFonts w:cs="Times New Roman"/>
          <w:sz w:val="24"/>
          <w:szCs w:val="24"/>
        </w:rPr>
        <w:t xml:space="preserve">Pegawai mengikuti arahan yang </w:t>
      </w:r>
      <w:r w:rsidR="00020420">
        <w:rPr>
          <w:rFonts w:cs="Times New Roman"/>
          <w:sz w:val="24"/>
          <w:szCs w:val="24"/>
        </w:rPr>
        <w:t xml:space="preserve"> </w:t>
      </w:r>
      <w:r w:rsidR="00346661" w:rsidRPr="00AE2EF6">
        <w:rPr>
          <w:rFonts w:cs="Times New Roman"/>
          <w:sz w:val="24"/>
          <w:szCs w:val="24"/>
        </w:rPr>
        <w:t>ditetapkan oleh instansi</w:t>
      </w:r>
      <w:r w:rsidR="0048587F">
        <w:rPr>
          <w:rFonts w:cs="Times New Roman"/>
          <w:sz w:val="24"/>
          <w:szCs w:val="24"/>
        </w:rPr>
        <w:tab/>
      </w:r>
      <w:r w:rsidR="004F02FE">
        <w:rPr>
          <w:rFonts w:cs="Times New Roman"/>
          <w:sz w:val="24"/>
          <w:szCs w:val="24"/>
        </w:rPr>
        <w:t>83</w:t>
      </w:r>
    </w:p>
    <w:p w:rsidR="00346661" w:rsidRDefault="00821E31" w:rsidP="00FD6CDA">
      <w:pPr>
        <w:tabs>
          <w:tab w:val="left" w:leader="dot" w:pos="7655"/>
        </w:tabs>
        <w:spacing w:line="276" w:lineRule="auto"/>
        <w:ind w:left="1134" w:hanging="1134"/>
        <w:rPr>
          <w:rFonts w:cs="Times New Roman"/>
          <w:sz w:val="24"/>
          <w:szCs w:val="24"/>
        </w:rPr>
      </w:pPr>
      <w:r>
        <w:rPr>
          <w:rFonts w:cs="Times New Roman"/>
          <w:sz w:val="24"/>
          <w:szCs w:val="24"/>
        </w:rPr>
        <w:t>Tabel 4.41</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Tanggapan</w:t>
      </w:r>
      <w:r w:rsidR="000A779C">
        <w:rPr>
          <w:rFonts w:cs="Times New Roman"/>
          <w:sz w:val="24"/>
          <w:szCs w:val="24"/>
        </w:rPr>
        <w:t xml:space="preserve"> kj</w:t>
      </w:r>
      <w:r w:rsidR="00346661">
        <w:rPr>
          <w:rFonts w:cs="Times New Roman"/>
          <w:sz w:val="24"/>
          <w:szCs w:val="24"/>
        </w:rPr>
        <w:t xml:space="preserve"> Responden Mengenai </w:t>
      </w:r>
      <w:r w:rsidR="00346661" w:rsidRPr="0018264A">
        <w:rPr>
          <w:rFonts w:cs="Times New Roman"/>
          <w:sz w:val="24"/>
          <w:szCs w:val="24"/>
        </w:rPr>
        <w:t xml:space="preserve">Pegawai dituntut mengurangi </w:t>
      </w:r>
      <w:r w:rsidR="00020420">
        <w:rPr>
          <w:rFonts w:cs="Times New Roman"/>
          <w:sz w:val="24"/>
          <w:szCs w:val="24"/>
        </w:rPr>
        <w:t xml:space="preserve"> </w:t>
      </w:r>
      <w:r w:rsidR="00346661" w:rsidRPr="0018264A">
        <w:rPr>
          <w:rFonts w:cs="Times New Roman"/>
          <w:sz w:val="24"/>
          <w:szCs w:val="24"/>
        </w:rPr>
        <w:t>kesalahan pada saat bekerja</w:t>
      </w:r>
      <w:r w:rsidR="0048587F">
        <w:rPr>
          <w:rFonts w:cs="Times New Roman"/>
          <w:sz w:val="24"/>
          <w:szCs w:val="24"/>
        </w:rPr>
        <w:tab/>
      </w:r>
      <w:r w:rsidR="004F02FE">
        <w:rPr>
          <w:rFonts w:cs="Times New Roman"/>
          <w:sz w:val="24"/>
          <w:szCs w:val="24"/>
        </w:rPr>
        <w:t>84</w:t>
      </w:r>
    </w:p>
    <w:p w:rsidR="00346661" w:rsidRDefault="00821E31" w:rsidP="00153406">
      <w:pPr>
        <w:tabs>
          <w:tab w:val="left" w:leader="dot" w:pos="7655"/>
        </w:tabs>
        <w:spacing w:line="276" w:lineRule="auto"/>
        <w:ind w:left="1134" w:right="283" w:hanging="1134"/>
        <w:rPr>
          <w:rFonts w:cs="Times New Roman"/>
          <w:sz w:val="24"/>
          <w:szCs w:val="24"/>
        </w:rPr>
      </w:pPr>
      <w:r>
        <w:rPr>
          <w:rFonts w:cs="Times New Roman"/>
          <w:sz w:val="24"/>
          <w:szCs w:val="24"/>
        </w:rPr>
        <w:t>Tabel 4.42</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 xml:space="preserve">Tanggapan Responden Mengenai </w:t>
      </w:r>
      <w:r w:rsidR="00346661" w:rsidRPr="00B476A3">
        <w:rPr>
          <w:rFonts w:cs="Times New Roman"/>
          <w:sz w:val="24"/>
          <w:szCs w:val="24"/>
        </w:rPr>
        <w:t>Pegawai memberikan hasil pekerjaan sesuai dengan target yang sudah ditetapkan instansi</w:t>
      </w:r>
      <w:r w:rsidR="0048587F">
        <w:rPr>
          <w:rFonts w:cs="Times New Roman"/>
          <w:sz w:val="24"/>
          <w:szCs w:val="24"/>
        </w:rPr>
        <w:tab/>
      </w:r>
      <w:r w:rsidR="004F02FE">
        <w:rPr>
          <w:rFonts w:cs="Times New Roman"/>
          <w:sz w:val="24"/>
          <w:szCs w:val="24"/>
        </w:rPr>
        <w:t>85</w:t>
      </w:r>
    </w:p>
    <w:p w:rsidR="00346661" w:rsidRDefault="00821E31" w:rsidP="00153406">
      <w:pPr>
        <w:tabs>
          <w:tab w:val="left" w:leader="dot" w:pos="7655"/>
        </w:tabs>
        <w:spacing w:line="276" w:lineRule="auto"/>
        <w:ind w:left="1134" w:right="283" w:hanging="1134"/>
        <w:rPr>
          <w:rFonts w:cs="Times New Roman"/>
          <w:sz w:val="24"/>
          <w:szCs w:val="24"/>
        </w:rPr>
      </w:pPr>
      <w:r>
        <w:rPr>
          <w:rFonts w:cs="Times New Roman"/>
          <w:sz w:val="24"/>
          <w:szCs w:val="24"/>
        </w:rPr>
        <w:t>Tabel 4.43</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 xml:space="preserve">Tanggapan Responden Mengenai </w:t>
      </w:r>
      <w:r w:rsidR="00346661" w:rsidRPr="00A13E02">
        <w:rPr>
          <w:rFonts w:cs="Times New Roman"/>
          <w:sz w:val="24"/>
          <w:szCs w:val="24"/>
        </w:rPr>
        <w:t>Pegawai harus mampu menyelesaikan tugas tambahan dari instansi</w:t>
      </w:r>
      <w:r w:rsidR="0048587F">
        <w:rPr>
          <w:rFonts w:cs="Times New Roman"/>
          <w:sz w:val="24"/>
          <w:szCs w:val="24"/>
        </w:rPr>
        <w:tab/>
      </w:r>
      <w:r w:rsidR="004F02FE">
        <w:rPr>
          <w:rFonts w:cs="Times New Roman"/>
          <w:sz w:val="24"/>
          <w:szCs w:val="24"/>
        </w:rPr>
        <w:t>86</w:t>
      </w:r>
    </w:p>
    <w:p w:rsidR="00346661" w:rsidRDefault="00821E31" w:rsidP="00153406">
      <w:pPr>
        <w:tabs>
          <w:tab w:val="left" w:leader="dot" w:pos="7655"/>
        </w:tabs>
        <w:spacing w:line="276" w:lineRule="auto"/>
        <w:ind w:left="1134" w:right="283" w:hanging="1134"/>
        <w:rPr>
          <w:rFonts w:cs="Times New Roman"/>
          <w:sz w:val="24"/>
          <w:szCs w:val="24"/>
        </w:rPr>
      </w:pPr>
      <w:r>
        <w:rPr>
          <w:rFonts w:cs="Times New Roman"/>
          <w:sz w:val="24"/>
          <w:szCs w:val="24"/>
        </w:rPr>
        <w:t>Tabel 4.44</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 xml:space="preserve">Tanggapan Responden Mengenai </w:t>
      </w:r>
      <w:r w:rsidR="00346661" w:rsidRPr="00901F3E">
        <w:rPr>
          <w:rFonts w:cs="Times New Roman"/>
          <w:sz w:val="24"/>
          <w:szCs w:val="24"/>
        </w:rPr>
        <w:t>Pegawai dituntut melaksanakan tugas hingga selesai</w:t>
      </w:r>
      <w:r w:rsidR="0048587F">
        <w:rPr>
          <w:rFonts w:cs="Times New Roman"/>
          <w:sz w:val="24"/>
          <w:szCs w:val="24"/>
        </w:rPr>
        <w:tab/>
      </w:r>
      <w:r w:rsidR="004F02FE">
        <w:rPr>
          <w:rFonts w:cs="Times New Roman"/>
          <w:sz w:val="24"/>
          <w:szCs w:val="24"/>
        </w:rPr>
        <w:t>86</w:t>
      </w:r>
    </w:p>
    <w:p w:rsidR="00346661" w:rsidRDefault="00821E31" w:rsidP="00153406">
      <w:pPr>
        <w:tabs>
          <w:tab w:val="left" w:leader="dot" w:pos="7655"/>
        </w:tabs>
        <w:spacing w:line="276" w:lineRule="auto"/>
        <w:ind w:left="1134" w:right="283" w:hanging="1134"/>
        <w:rPr>
          <w:rFonts w:cs="Times New Roman"/>
          <w:sz w:val="24"/>
          <w:szCs w:val="24"/>
        </w:rPr>
      </w:pPr>
      <w:r>
        <w:rPr>
          <w:rFonts w:cs="Times New Roman"/>
          <w:sz w:val="24"/>
          <w:szCs w:val="24"/>
        </w:rPr>
        <w:t>Tabel 4.45</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 xml:space="preserve">Tanggapan Responden Mengenai </w:t>
      </w:r>
      <w:r w:rsidR="00346661" w:rsidRPr="00BB48A3">
        <w:rPr>
          <w:rFonts w:cs="Times New Roman"/>
          <w:sz w:val="24"/>
          <w:szCs w:val="24"/>
        </w:rPr>
        <w:t>Pegawai mampu melaksanakan tugas sesuai tujuan yang ditetapkan</w:t>
      </w:r>
      <w:r w:rsidR="0048587F">
        <w:rPr>
          <w:rFonts w:cs="Times New Roman"/>
          <w:sz w:val="24"/>
          <w:szCs w:val="24"/>
        </w:rPr>
        <w:tab/>
      </w:r>
      <w:r w:rsidR="004F02FE">
        <w:rPr>
          <w:rFonts w:cs="Times New Roman"/>
          <w:sz w:val="24"/>
          <w:szCs w:val="24"/>
        </w:rPr>
        <w:t>87</w:t>
      </w:r>
    </w:p>
    <w:p w:rsidR="00346661" w:rsidRDefault="00821E31" w:rsidP="00153406">
      <w:pPr>
        <w:tabs>
          <w:tab w:val="left" w:leader="dot" w:pos="7655"/>
        </w:tabs>
        <w:spacing w:line="276" w:lineRule="auto"/>
        <w:ind w:left="1134" w:right="283" w:hanging="1134"/>
        <w:rPr>
          <w:rFonts w:cs="Times New Roman"/>
          <w:sz w:val="24"/>
          <w:szCs w:val="24"/>
        </w:rPr>
      </w:pPr>
      <w:r>
        <w:rPr>
          <w:rFonts w:cs="Times New Roman"/>
          <w:sz w:val="24"/>
          <w:szCs w:val="24"/>
        </w:rPr>
        <w:lastRenderedPageBreak/>
        <w:t>Tabel 4.46</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 xml:space="preserve">Tanggapan Responden Mengenai </w:t>
      </w:r>
      <w:r w:rsidR="00346661" w:rsidRPr="008E4F33">
        <w:rPr>
          <w:rFonts w:cs="Times New Roman"/>
          <w:sz w:val="24"/>
          <w:szCs w:val="24"/>
        </w:rPr>
        <w:t>Pegawai bersedia melaksanakan tugas yang dibebankan kepadanya hingga selesai</w:t>
      </w:r>
      <w:r w:rsidR="0048587F">
        <w:rPr>
          <w:rFonts w:cs="Times New Roman"/>
          <w:sz w:val="24"/>
          <w:szCs w:val="24"/>
        </w:rPr>
        <w:tab/>
      </w:r>
      <w:r w:rsidR="004F02FE">
        <w:rPr>
          <w:rFonts w:cs="Times New Roman"/>
          <w:sz w:val="24"/>
          <w:szCs w:val="24"/>
        </w:rPr>
        <w:t>88</w:t>
      </w:r>
    </w:p>
    <w:p w:rsidR="00346661" w:rsidRDefault="00346661" w:rsidP="00153406">
      <w:pPr>
        <w:tabs>
          <w:tab w:val="left" w:leader="dot" w:pos="7655"/>
        </w:tabs>
        <w:spacing w:line="276" w:lineRule="auto"/>
        <w:ind w:left="1134" w:right="283" w:hanging="1134"/>
        <w:rPr>
          <w:rFonts w:cs="Times New Roman"/>
          <w:sz w:val="24"/>
          <w:szCs w:val="24"/>
        </w:rPr>
      </w:pPr>
      <w:r>
        <w:rPr>
          <w:rFonts w:cs="Times New Roman"/>
          <w:sz w:val="24"/>
          <w:szCs w:val="24"/>
        </w:rPr>
        <w:t>T</w:t>
      </w:r>
      <w:r w:rsidR="00821E31">
        <w:rPr>
          <w:rFonts w:cs="Times New Roman"/>
          <w:sz w:val="24"/>
          <w:szCs w:val="24"/>
        </w:rPr>
        <w:t>abel 4.47</w:t>
      </w:r>
      <w:r>
        <w:rPr>
          <w:rFonts w:cs="Times New Roman"/>
          <w:sz w:val="24"/>
          <w:szCs w:val="24"/>
        </w:rPr>
        <w:t xml:space="preserve"> </w:t>
      </w:r>
      <w:r w:rsidR="00020420">
        <w:rPr>
          <w:rFonts w:cs="Times New Roman"/>
          <w:sz w:val="24"/>
          <w:szCs w:val="24"/>
        </w:rPr>
        <w:t xml:space="preserve"> </w:t>
      </w:r>
      <w:r>
        <w:rPr>
          <w:rFonts w:cs="Times New Roman"/>
          <w:sz w:val="24"/>
          <w:szCs w:val="24"/>
        </w:rPr>
        <w:t xml:space="preserve">Tanggapan Responden Mengenai </w:t>
      </w:r>
      <w:r w:rsidRPr="00B840A9">
        <w:rPr>
          <w:rFonts w:cs="Times New Roman"/>
          <w:sz w:val="24"/>
          <w:szCs w:val="24"/>
        </w:rPr>
        <w:t>Pegawai mampu melaksanakan tugas dengan penuh tanggung jawab</w:t>
      </w:r>
      <w:r w:rsidR="0048587F">
        <w:rPr>
          <w:rFonts w:cs="Times New Roman"/>
          <w:sz w:val="24"/>
          <w:szCs w:val="24"/>
        </w:rPr>
        <w:tab/>
      </w:r>
      <w:r w:rsidR="004F02FE">
        <w:rPr>
          <w:rFonts w:cs="Times New Roman"/>
          <w:sz w:val="24"/>
          <w:szCs w:val="24"/>
        </w:rPr>
        <w:t>88</w:t>
      </w:r>
    </w:p>
    <w:p w:rsidR="00346661" w:rsidRDefault="00821E31" w:rsidP="00886E25">
      <w:pPr>
        <w:tabs>
          <w:tab w:val="left" w:leader="dot" w:pos="7655"/>
        </w:tabs>
        <w:spacing w:line="276" w:lineRule="auto"/>
        <w:ind w:left="1134" w:right="141" w:hanging="1134"/>
        <w:rPr>
          <w:rFonts w:cs="Times New Roman"/>
          <w:sz w:val="24"/>
          <w:szCs w:val="24"/>
        </w:rPr>
      </w:pPr>
      <w:r>
        <w:rPr>
          <w:rFonts w:cs="Times New Roman"/>
          <w:sz w:val="24"/>
          <w:szCs w:val="24"/>
        </w:rPr>
        <w:t>Tabel 4.48</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 xml:space="preserve">Tanggapan Responden Mengenai </w:t>
      </w:r>
      <w:r w:rsidR="00346661" w:rsidRPr="00B840A9">
        <w:rPr>
          <w:rFonts w:cs="Times New Roman"/>
          <w:sz w:val="24"/>
          <w:szCs w:val="24"/>
        </w:rPr>
        <w:t>Pegawai memeriksa kembali pekerjaan yang telah selesai dikerjakan</w:t>
      </w:r>
      <w:r w:rsidR="0048587F">
        <w:rPr>
          <w:rFonts w:cs="Times New Roman"/>
          <w:sz w:val="24"/>
          <w:szCs w:val="24"/>
        </w:rPr>
        <w:tab/>
      </w:r>
      <w:r w:rsidR="004F02FE">
        <w:rPr>
          <w:rFonts w:cs="Times New Roman"/>
          <w:sz w:val="24"/>
          <w:szCs w:val="24"/>
        </w:rPr>
        <w:t>89</w:t>
      </w:r>
    </w:p>
    <w:p w:rsidR="00346661" w:rsidRDefault="00821E31" w:rsidP="00FD6CDA">
      <w:pPr>
        <w:tabs>
          <w:tab w:val="left" w:leader="dot" w:pos="7655"/>
        </w:tabs>
        <w:spacing w:line="276" w:lineRule="auto"/>
        <w:ind w:left="1134" w:hanging="1134"/>
        <w:rPr>
          <w:rFonts w:cs="Times New Roman"/>
          <w:sz w:val="24"/>
          <w:szCs w:val="24"/>
        </w:rPr>
      </w:pPr>
      <w:r>
        <w:rPr>
          <w:rFonts w:cs="Times New Roman"/>
          <w:sz w:val="24"/>
          <w:szCs w:val="24"/>
        </w:rPr>
        <w:t>Tabel 4.49</w:t>
      </w:r>
      <w:r w:rsidR="00346661">
        <w:rPr>
          <w:rFonts w:cs="Times New Roman"/>
          <w:sz w:val="24"/>
          <w:szCs w:val="24"/>
        </w:rPr>
        <w:t xml:space="preserve"> </w:t>
      </w:r>
      <w:r w:rsidR="00020420">
        <w:rPr>
          <w:rFonts w:cs="Times New Roman"/>
          <w:sz w:val="24"/>
          <w:szCs w:val="24"/>
        </w:rPr>
        <w:t xml:space="preserve"> </w:t>
      </w:r>
      <w:r w:rsidR="00346661">
        <w:rPr>
          <w:rFonts w:cs="Times New Roman"/>
          <w:sz w:val="24"/>
          <w:szCs w:val="24"/>
        </w:rPr>
        <w:t xml:space="preserve">Tanggapan Responden Mengenai </w:t>
      </w:r>
      <w:r w:rsidR="00346661" w:rsidRPr="00B44CA5">
        <w:rPr>
          <w:rFonts w:cs="Times New Roman"/>
          <w:sz w:val="24"/>
          <w:szCs w:val="24"/>
        </w:rPr>
        <w:t>Pegawai dalam bekerja harus menyelesaikan pekerjaan sesuai dengan SOP</w:t>
      </w:r>
      <w:r w:rsidR="0048587F">
        <w:rPr>
          <w:rFonts w:cs="Times New Roman"/>
          <w:sz w:val="24"/>
          <w:szCs w:val="24"/>
        </w:rPr>
        <w:tab/>
      </w:r>
      <w:r w:rsidR="00075EFE">
        <w:rPr>
          <w:rFonts w:cs="Times New Roman"/>
          <w:sz w:val="24"/>
          <w:szCs w:val="24"/>
        </w:rPr>
        <w:t>9</w:t>
      </w:r>
      <w:r w:rsidR="004F02FE">
        <w:rPr>
          <w:rFonts w:cs="Times New Roman"/>
          <w:sz w:val="24"/>
          <w:szCs w:val="24"/>
        </w:rPr>
        <w:t>0</w:t>
      </w:r>
    </w:p>
    <w:p w:rsidR="00346661" w:rsidRPr="00075EFE" w:rsidRDefault="00346661" w:rsidP="007E5193">
      <w:pPr>
        <w:pStyle w:val="Caption"/>
        <w:keepNext/>
        <w:tabs>
          <w:tab w:val="left" w:leader="dot" w:pos="7655"/>
        </w:tabs>
        <w:spacing w:after="120"/>
        <w:rPr>
          <w:rFonts w:ascii="Times New Roman" w:hAnsi="Times New Roman"/>
          <w:b w:val="0"/>
          <w:sz w:val="24"/>
          <w:szCs w:val="24"/>
          <w:lang w:val="en-US"/>
        </w:rPr>
      </w:pPr>
      <w:r w:rsidRPr="00574A4A">
        <w:rPr>
          <w:rFonts w:ascii="Times New Roman" w:hAnsi="Times New Roman"/>
          <w:b w:val="0"/>
          <w:bCs w:val="0"/>
          <w:sz w:val="24"/>
          <w:szCs w:val="24"/>
        </w:rPr>
        <w:t>Tabel 4.</w:t>
      </w:r>
      <w:r w:rsidR="00821E31">
        <w:rPr>
          <w:rFonts w:ascii="Times New Roman" w:hAnsi="Times New Roman"/>
          <w:b w:val="0"/>
          <w:bCs w:val="0"/>
          <w:sz w:val="24"/>
          <w:szCs w:val="24"/>
        </w:rPr>
        <w:t>50</w:t>
      </w:r>
      <w:r>
        <w:rPr>
          <w:rFonts w:ascii="Times New Roman" w:hAnsi="Times New Roman"/>
          <w:b w:val="0"/>
          <w:bCs w:val="0"/>
          <w:sz w:val="24"/>
          <w:szCs w:val="24"/>
          <w:lang w:val="en-US"/>
        </w:rPr>
        <w:t xml:space="preserve"> </w:t>
      </w:r>
      <w:r w:rsidR="00020420">
        <w:rPr>
          <w:rFonts w:ascii="Times New Roman" w:hAnsi="Times New Roman"/>
          <w:b w:val="0"/>
          <w:bCs w:val="0"/>
          <w:sz w:val="24"/>
          <w:szCs w:val="24"/>
          <w:lang w:val="en-US"/>
        </w:rPr>
        <w:t xml:space="preserve"> </w:t>
      </w:r>
      <w:r w:rsidRPr="00650477">
        <w:rPr>
          <w:rFonts w:ascii="Times New Roman" w:hAnsi="Times New Roman"/>
          <w:b w:val="0"/>
          <w:sz w:val="24"/>
          <w:szCs w:val="24"/>
        </w:rPr>
        <w:t>Hasil Rata-rata Tanggapan Responden Terhadap Kinerja Pegawai</w:t>
      </w:r>
      <w:r w:rsidR="0048587F">
        <w:rPr>
          <w:rFonts w:ascii="Times New Roman" w:hAnsi="Times New Roman"/>
          <w:b w:val="0"/>
          <w:sz w:val="24"/>
          <w:szCs w:val="24"/>
        </w:rPr>
        <w:tab/>
      </w:r>
      <w:r w:rsidR="004F02FE">
        <w:rPr>
          <w:rFonts w:ascii="Times New Roman" w:hAnsi="Times New Roman"/>
          <w:b w:val="0"/>
          <w:sz w:val="24"/>
          <w:szCs w:val="24"/>
          <w:lang w:val="en-US"/>
        </w:rPr>
        <w:t>91</w:t>
      </w:r>
    </w:p>
    <w:p w:rsidR="00346661" w:rsidRPr="00075EFE" w:rsidRDefault="00821E31" w:rsidP="007E5193">
      <w:pPr>
        <w:tabs>
          <w:tab w:val="left" w:leader="dot" w:pos="7655"/>
        </w:tabs>
        <w:spacing w:after="120" w:line="276" w:lineRule="auto"/>
        <w:rPr>
          <w:rFonts w:cs="Times New Roman"/>
          <w:sz w:val="24"/>
          <w:szCs w:val="24"/>
        </w:rPr>
      </w:pPr>
      <w:r>
        <w:rPr>
          <w:rFonts w:cs="Times New Roman"/>
          <w:sz w:val="24"/>
          <w:szCs w:val="24"/>
        </w:rPr>
        <w:t>Tabel 4.51</w:t>
      </w:r>
      <w:r w:rsidR="00346661" w:rsidRPr="00FD6D8F">
        <w:rPr>
          <w:rFonts w:cs="Times New Roman"/>
          <w:sz w:val="24"/>
          <w:szCs w:val="24"/>
        </w:rPr>
        <w:t xml:space="preserve"> </w:t>
      </w:r>
      <w:r w:rsidR="00020420">
        <w:rPr>
          <w:rFonts w:cs="Times New Roman"/>
          <w:sz w:val="24"/>
          <w:szCs w:val="24"/>
        </w:rPr>
        <w:t xml:space="preserve"> </w:t>
      </w:r>
      <w:r w:rsidR="00346661" w:rsidRPr="00FD6D8F">
        <w:rPr>
          <w:rFonts w:cs="Times New Roman"/>
          <w:sz w:val="24"/>
          <w:szCs w:val="24"/>
        </w:rPr>
        <w:t>Analisis</w:t>
      </w:r>
      <w:r>
        <w:rPr>
          <w:rFonts w:cs="Times New Roman"/>
          <w:sz w:val="24"/>
          <w:szCs w:val="24"/>
        </w:rPr>
        <w:t xml:space="preserve"> Hasil Distribusi Frekuensi</w:t>
      </w:r>
      <w:r w:rsidR="0048587F">
        <w:rPr>
          <w:rFonts w:cs="Times New Roman"/>
          <w:i/>
          <w:sz w:val="24"/>
          <w:szCs w:val="24"/>
        </w:rPr>
        <w:tab/>
      </w:r>
      <w:r w:rsidR="004F02FE">
        <w:rPr>
          <w:rFonts w:cs="Times New Roman"/>
          <w:sz w:val="24"/>
          <w:szCs w:val="24"/>
        </w:rPr>
        <w:t>92</w:t>
      </w:r>
    </w:p>
    <w:p w:rsidR="00346661" w:rsidRDefault="00821E31" w:rsidP="007E5193">
      <w:pPr>
        <w:tabs>
          <w:tab w:val="left" w:leader="dot" w:pos="7655"/>
        </w:tabs>
        <w:spacing w:after="120" w:line="276" w:lineRule="auto"/>
        <w:rPr>
          <w:rFonts w:cs="Times New Roman"/>
          <w:sz w:val="24"/>
          <w:szCs w:val="24"/>
        </w:rPr>
      </w:pPr>
      <w:r>
        <w:rPr>
          <w:rFonts w:cs="Times New Roman"/>
          <w:sz w:val="24"/>
          <w:szCs w:val="24"/>
        </w:rPr>
        <w:t>Tabel 4.52</w:t>
      </w:r>
      <w:r w:rsidR="00346661" w:rsidRPr="008B10D0">
        <w:rPr>
          <w:rFonts w:cs="Times New Roman"/>
          <w:sz w:val="24"/>
          <w:szCs w:val="24"/>
        </w:rPr>
        <w:t xml:space="preserve"> </w:t>
      </w:r>
      <w:r w:rsidR="00020420">
        <w:rPr>
          <w:rFonts w:cs="Times New Roman"/>
          <w:sz w:val="24"/>
          <w:szCs w:val="24"/>
        </w:rPr>
        <w:t xml:space="preserve"> </w:t>
      </w:r>
      <w:r>
        <w:rPr>
          <w:rFonts w:cs="Times New Roman"/>
          <w:sz w:val="24"/>
          <w:szCs w:val="24"/>
        </w:rPr>
        <w:t xml:space="preserve">Sebaran Nilai </w:t>
      </w:r>
      <w:r w:rsidR="0005145A">
        <w:rPr>
          <w:rFonts w:cs="Times New Roman"/>
          <w:sz w:val="24"/>
          <w:szCs w:val="24"/>
        </w:rPr>
        <w:t>Interval Motivasi kerja Pegawai</w:t>
      </w:r>
      <w:r w:rsidR="000F322C">
        <w:rPr>
          <w:rFonts w:cs="Times New Roman"/>
          <w:sz w:val="24"/>
          <w:szCs w:val="24"/>
        </w:rPr>
        <w:tab/>
      </w:r>
      <w:r w:rsidR="004F02FE">
        <w:rPr>
          <w:rFonts w:cs="Times New Roman"/>
          <w:sz w:val="24"/>
          <w:szCs w:val="24"/>
        </w:rPr>
        <w:t>93</w:t>
      </w:r>
    </w:p>
    <w:p w:rsidR="00870019" w:rsidRDefault="00870019" w:rsidP="00870019">
      <w:pPr>
        <w:tabs>
          <w:tab w:val="left" w:leader="dot" w:pos="7655"/>
        </w:tabs>
        <w:spacing w:line="276" w:lineRule="auto"/>
        <w:rPr>
          <w:rFonts w:cs="Times New Roman"/>
          <w:sz w:val="24"/>
          <w:szCs w:val="24"/>
        </w:rPr>
      </w:pPr>
      <w:r>
        <w:rPr>
          <w:rFonts w:cs="Times New Roman"/>
          <w:sz w:val="24"/>
          <w:szCs w:val="24"/>
        </w:rPr>
        <w:t>Tabel 4.53</w:t>
      </w:r>
      <w:r w:rsidR="003434A0">
        <w:rPr>
          <w:rFonts w:cs="Times New Roman"/>
          <w:sz w:val="24"/>
          <w:szCs w:val="24"/>
        </w:rPr>
        <w:t xml:space="preserve"> </w:t>
      </w:r>
      <w:r>
        <w:rPr>
          <w:rFonts w:cs="Times New Roman"/>
          <w:sz w:val="24"/>
          <w:szCs w:val="24"/>
        </w:rPr>
        <w:t xml:space="preserve"> Hasil Analisis Koefisien Korelasi </w:t>
      </w:r>
      <w:r w:rsidRPr="00A109B3">
        <w:rPr>
          <w:rFonts w:cs="Times New Roman"/>
          <w:i/>
          <w:sz w:val="24"/>
          <w:szCs w:val="24"/>
        </w:rPr>
        <w:t>Rank Spearman</w:t>
      </w:r>
      <w:r w:rsidR="004F02FE">
        <w:rPr>
          <w:rFonts w:cs="Times New Roman"/>
          <w:sz w:val="24"/>
          <w:szCs w:val="24"/>
        </w:rPr>
        <w:tab/>
        <w:t>94</w:t>
      </w:r>
    </w:p>
    <w:p w:rsidR="00870019" w:rsidRDefault="00870019" w:rsidP="00870019">
      <w:pPr>
        <w:tabs>
          <w:tab w:val="left" w:leader="dot" w:pos="7655"/>
        </w:tabs>
        <w:spacing w:line="276" w:lineRule="auto"/>
        <w:rPr>
          <w:rFonts w:cs="Times New Roman"/>
          <w:sz w:val="24"/>
          <w:szCs w:val="24"/>
        </w:rPr>
      </w:pPr>
      <w:r>
        <w:rPr>
          <w:rFonts w:cs="Times New Roman"/>
          <w:sz w:val="24"/>
          <w:szCs w:val="24"/>
        </w:rPr>
        <w:t xml:space="preserve">Tabel 4.54 </w:t>
      </w:r>
      <w:r w:rsidR="003434A0">
        <w:rPr>
          <w:rFonts w:cs="Times New Roman"/>
          <w:sz w:val="24"/>
          <w:szCs w:val="24"/>
        </w:rPr>
        <w:t xml:space="preserve"> </w:t>
      </w:r>
      <w:r w:rsidR="0005145A">
        <w:rPr>
          <w:rFonts w:cs="Times New Roman"/>
          <w:sz w:val="24"/>
          <w:szCs w:val="24"/>
        </w:rPr>
        <w:t>Nilai</w:t>
      </w:r>
      <w:r>
        <w:rPr>
          <w:rFonts w:cs="Times New Roman"/>
          <w:sz w:val="24"/>
          <w:szCs w:val="24"/>
        </w:rPr>
        <w:t xml:space="preserve"> Interval Koefisien Korelasi dan T</w:t>
      </w:r>
      <w:r w:rsidR="004F02FE">
        <w:rPr>
          <w:rFonts w:cs="Times New Roman"/>
          <w:sz w:val="24"/>
          <w:szCs w:val="24"/>
        </w:rPr>
        <w:t>ingkat Hubungan</w:t>
      </w:r>
      <w:r w:rsidR="004F02FE">
        <w:rPr>
          <w:rFonts w:cs="Times New Roman"/>
          <w:sz w:val="24"/>
          <w:szCs w:val="24"/>
        </w:rPr>
        <w:tab/>
        <w:t>94</w:t>
      </w:r>
    </w:p>
    <w:p w:rsidR="00281856" w:rsidRDefault="00281856" w:rsidP="00870019">
      <w:pPr>
        <w:tabs>
          <w:tab w:val="left" w:leader="dot" w:pos="7655"/>
        </w:tabs>
        <w:spacing w:line="276" w:lineRule="auto"/>
        <w:rPr>
          <w:rFonts w:cs="Times New Roman"/>
          <w:sz w:val="24"/>
          <w:szCs w:val="24"/>
        </w:rPr>
      </w:pPr>
      <w:r>
        <w:rPr>
          <w:rFonts w:cs="Times New Roman"/>
          <w:sz w:val="24"/>
          <w:szCs w:val="24"/>
        </w:rPr>
        <w:t xml:space="preserve">Tabel 4.55  </w:t>
      </w:r>
      <w:r>
        <w:rPr>
          <w:rFonts w:eastAsia="Times New Roman" w:cs="Times New Roman"/>
          <w:bCs/>
          <w:sz w:val="24"/>
          <w:szCs w:val="24"/>
        </w:rPr>
        <w:t>Hasil Analisis Koefisien Determinasi</w:t>
      </w:r>
      <w:r w:rsidR="004F02FE">
        <w:rPr>
          <w:rFonts w:cs="Times New Roman"/>
          <w:sz w:val="24"/>
          <w:szCs w:val="24"/>
        </w:rPr>
        <w:tab/>
        <w:t>95</w:t>
      </w:r>
    </w:p>
    <w:p w:rsidR="00870019" w:rsidRDefault="00281856" w:rsidP="00153406">
      <w:pPr>
        <w:tabs>
          <w:tab w:val="left" w:leader="dot" w:pos="7655"/>
        </w:tabs>
        <w:spacing w:line="276" w:lineRule="auto"/>
        <w:ind w:left="1134" w:right="141" w:hanging="1134"/>
        <w:rPr>
          <w:rFonts w:cs="Times New Roman"/>
          <w:sz w:val="24"/>
          <w:szCs w:val="24"/>
        </w:rPr>
      </w:pPr>
      <w:r>
        <w:rPr>
          <w:rFonts w:cs="Times New Roman"/>
          <w:sz w:val="24"/>
          <w:szCs w:val="24"/>
        </w:rPr>
        <w:t>Tabel 4.56</w:t>
      </w:r>
      <w:r w:rsidR="00870019">
        <w:rPr>
          <w:rFonts w:cs="Times New Roman"/>
          <w:sz w:val="24"/>
          <w:szCs w:val="24"/>
        </w:rPr>
        <w:t xml:space="preserve"> </w:t>
      </w:r>
      <w:r w:rsidR="003434A0">
        <w:rPr>
          <w:rFonts w:cs="Times New Roman"/>
          <w:sz w:val="24"/>
          <w:szCs w:val="24"/>
        </w:rPr>
        <w:t xml:space="preserve"> </w:t>
      </w:r>
      <w:r w:rsidR="00870019">
        <w:rPr>
          <w:rFonts w:cs="Times New Roman"/>
          <w:sz w:val="24"/>
          <w:szCs w:val="24"/>
        </w:rPr>
        <w:t>Hubungain Fungsional Motivasi Kerja Dengan Kinerja Pegawai pada UPTD Pengelolaan Prasarana Perhubungan LLAJ Wilayah 1 Bogor</w:t>
      </w:r>
      <w:r w:rsidR="00A109B3">
        <w:rPr>
          <w:rFonts w:cs="Times New Roman"/>
          <w:sz w:val="24"/>
          <w:szCs w:val="24"/>
        </w:rPr>
        <w:tab/>
      </w:r>
      <w:r w:rsidR="006B26A2">
        <w:rPr>
          <w:rFonts w:cs="Times New Roman"/>
          <w:sz w:val="24"/>
          <w:szCs w:val="24"/>
        </w:rPr>
        <w:tab/>
      </w:r>
      <w:r w:rsidR="006B26A2">
        <w:rPr>
          <w:rFonts w:cs="Times New Roman"/>
          <w:sz w:val="24"/>
          <w:szCs w:val="24"/>
        </w:rPr>
        <w:tab/>
      </w:r>
      <w:r w:rsidR="004F02FE">
        <w:rPr>
          <w:rFonts w:cs="Times New Roman"/>
          <w:sz w:val="24"/>
          <w:szCs w:val="24"/>
        </w:rPr>
        <w:t>96</w:t>
      </w:r>
    </w:p>
    <w:p w:rsidR="00534538" w:rsidRDefault="00534538" w:rsidP="007E5193">
      <w:pPr>
        <w:spacing w:line="276" w:lineRule="auto"/>
        <w:rPr>
          <w:rFonts w:cs="Times New Roman"/>
          <w:sz w:val="24"/>
          <w:szCs w:val="24"/>
        </w:rPr>
      </w:pPr>
    </w:p>
    <w:p w:rsidR="00534538" w:rsidRDefault="00534538" w:rsidP="007E5193">
      <w:pPr>
        <w:spacing w:line="276" w:lineRule="auto"/>
        <w:rPr>
          <w:rFonts w:cs="Times New Roman"/>
          <w:sz w:val="24"/>
          <w:szCs w:val="24"/>
        </w:rPr>
      </w:pPr>
    </w:p>
    <w:p w:rsidR="00534538" w:rsidRDefault="00534538" w:rsidP="007E5193">
      <w:pPr>
        <w:spacing w:line="276" w:lineRule="auto"/>
        <w:rPr>
          <w:rFonts w:cs="Times New Roman"/>
          <w:sz w:val="24"/>
          <w:szCs w:val="24"/>
        </w:rPr>
      </w:pPr>
    </w:p>
    <w:p w:rsidR="00534538" w:rsidRDefault="00534538" w:rsidP="007E5193">
      <w:pPr>
        <w:spacing w:line="276" w:lineRule="auto"/>
        <w:rPr>
          <w:rFonts w:cs="Times New Roman"/>
          <w:sz w:val="24"/>
          <w:szCs w:val="24"/>
        </w:rPr>
      </w:pPr>
    </w:p>
    <w:p w:rsidR="00534538" w:rsidRDefault="00534538" w:rsidP="007E5193">
      <w:pPr>
        <w:spacing w:line="276" w:lineRule="auto"/>
        <w:rPr>
          <w:rFonts w:cs="Times New Roman"/>
          <w:sz w:val="24"/>
          <w:szCs w:val="24"/>
        </w:rPr>
      </w:pPr>
    </w:p>
    <w:p w:rsidR="00534538" w:rsidRDefault="00534538" w:rsidP="007E5193">
      <w:pPr>
        <w:spacing w:line="276" w:lineRule="auto"/>
        <w:rPr>
          <w:rFonts w:cs="Times New Roman"/>
          <w:sz w:val="24"/>
          <w:szCs w:val="24"/>
        </w:rPr>
      </w:pPr>
    </w:p>
    <w:p w:rsidR="00534538" w:rsidRDefault="00534538" w:rsidP="007E5193">
      <w:pPr>
        <w:spacing w:line="276" w:lineRule="auto"/>
        <w:rPr>
          <w:rFonts w:cs="Times New Roman"/>
          <w:sz w:val="24"/>
          <w:szCs w:val="24"/>
        </w:rPr>
      </w:pPr>
    </w:p>
    <w:p w:rsidR="00534538" w:rsidRDefault="00534538" w:rsidP="007E5193">
      <w:pPr>
        <w:spacing w:line="276" w:lineRule="auto"/>
        <w:rPr>
          <w:rFonts w:cs="Times New Roman"/>
          <w:sz w:val="24"/>
          <w:szCs w:val="24"/>
        </w:rPr>
      </w:pPr>
    </w:p>
    <w:p w:rsidR="00534538" w:rsidRDefault="00534538" w:rsidP="007E5193">
      <w:pPr>
        <w:spacing w:line="276" w:lineRule="auto"/>
        <w:rPr>
          <w:rFonts w:cs="Times New Roman"/>
          <w:sz w:val="24"/>
          <w:szCs w:val="24"/>
        </w:rPr>
      </w:pPr>
    </w:p>
    <w:p w:rsidR="00534538" w:rsidRDefault="00534538" w:rsidP="007E5193">
      <w:pPr>
        <w:spacing w:line="276" w:lineRule="auto"/>
        <w:rPr>
          <w:rFonts w:cs="Times New Roman"/>
          <w:sz w:val="24"/>
          <w:szCs w:val="24"/>
        </w:rPr>
      </w:pPr>
    </w:p>
    <w:p w:rsidR="006F1A43" w:rsidRDefault="006F1A43" w:rsidP="007E5193">
      <w:pPr>
        <w:spacing w:line="276" w:lineRule="auto"/>
        <w:rPr>
          <w:rFonts w:cs="Times New Roman"/>
          <w:sz w:val="24"/>
          <w:szCs w:val="24"/>
        </w:rPr>
      </w:pPr>
    </w:p>
    <w:p w:rsidR="00534538" w:rsidRDefault="00534538" w:rsidP="007E5193">
      <w:pPr>
        <w:spacing w:line="276" w:lineRule="auto"/>
        <w:rPr>
          <w:rFonts w:cs="Times New Roman"/>
          <w:sz w:val="24"/>
          <w:szCs w:val="24"/>
        </w:rPr>
      </w:pPr>
    </w:p>
    <w:p w:rsidR="007E6916" w:rsidRDefault="007E6916" w:rsidP="007E5193">
      <w:pPr>
        <w:spacing w:line="276" w:lineRule="auto"/>
        <w:rPr>
          <w:rFonts w:cs="Times New Roman"/>
          <w:b/>
          <w:sz w:val="24"/>
          <w:szCs w:val="24"/>
        </w:rPr>
      </w:pPr>
    </w:p>
    <w:p w:rsidR="007E6916" w:rsidRDefault="00534538" w:rsidP="007E6916">
      <w:pPr>
        <w:pStyle w:val="Heading1"/>
        <w:spacing w:line="276" w:lineRule="auto"/>
        <w:rPr>
          <w:sz w:val="24"/>
        </w:rPr>
      </w:pPr>
      <w:bookmarkStart w:id="17" w:name="_Toc124089486"/>
      <w:bookmarkStart w:id="18" w:name="_Toc124090991"/>
      <w:bookmarkStart w:id="19" w:name="_Toc124174731"/>
      <w:r w:rsidRPr="00E14675">
        <w:rPr>
          <w:sz w:val="24"/>
        </w:rPr>
        <w:lastRenderedPageBreak/>
        <w:t>DAFTAR GAMBAR</w:t>
      </w:r>
      <w:bookmarkEnd w:id="17"/>
      <w:bookmarkEnd w:id="18"/>
      <w:bookmarkEnd w:id="19"/>
    </w:p>
    <w:p w:rsidR="007E6916" w:rsidRPr="007E6916" w:rsidRDefault="007E6916" w:rsidP="007E6916">
      <w:pPr>
        <w:tabs>
          <w:tab w:val="left" w:pos="567"/>
        </w:tabs>
        <w:spacing w:after="0" w:line="276" w:lineRule="auto"/>
        <w:jc w:val="right"/>
        <w:rPr>
          <w:rFonts w:cs="Times New Roman"/>
        </w:rPr>
      </w:pPr>
      <w:r>
        <w:rPr>
          <w:rFonts w:cs="Times New Roman"/>
        </w:rPr>
        <w:t>H</w:t>
      </w:r>
      <w:r w:rsidRPr="00B10ADE">
        <w:rPr>
          <w:rFonts w:cs="Times New Roman"/>
        </w:rPr>
        <w:t>alaman</w:t>
      </w:r>
    </w:p>
    <w:p w:rsidR="00534538" w:rsidRPr="00A109B3" w:rsidRDefault="00020420" w:rsidP="00153406">
      <w:pPr>
        <w:tabs>
          <w:tab w:val="left" w:leader="dot" w:pos="7655"/>
        </w:tabs>
        <w:spacing w:before="120" w:after="120" w:line="276" w:lineRule="auto"/>
        <w:ind w:right="-1"/>
        <w:rPr>
          <w:sz w:val="24"/>
          <w:szCs w:val="24"/>
        </w:rPr>
      </w:pPr>
      <w:r w:rsidRPr="00A109B3">
        <w:rPr>
          <w:sz w:val="24"/>
          <w:szCs w:val="24"/>
        </w:rPr>
        <w:t>Gambar 1.1</w:t>
      </w:r>
      <w:r w:rsidR="00DD54BA">
        <w:rPr>
          <w:sz w:val="24"/>
          <w:szCs w:val="24"/>
        </w:rPr>
        <w:t xml:space="preserve"> </w:t>
      </w:r>
      <w:r w:rsidR="003434A0">
        <w:rPr>
          <w:sz w:val="24"/>
          <w:szCs w:val="24"/>
        </w:rPr>
        <w:t xml:space="preserve"> </w:t>
      </w:r>
      <w:r w:rsidR="00534538" w:rsidRPr="00A109B3">
        <w:rPr>
          <w:sz w:val="24"/>
          <w:szCs w:val="24"/>
        </w:rPr>
        <w:t>Presentase Kehadiran Pegawai kantor UPTD Pengelolaan Prasarana Pe</w:t>
      </w:r>
      <w:r w:rsidR="004D1482">
        <w:rPr>
          <w:sz w:val="24"/>
          <w:szCs w:val="24"/>
        </w:rPr>
        <w:t>rhubungan LLAJ Wilayah 1 Cibinong</w:t>
      </w:r>
      <w:r w:rsidR="00D522ED">
        <w:rPr>
          <w:sz w:val="24"/>
          <w:szCs w:val="24"/>
        </w:rPr>
        <w:t xml:space="preserve"> Kabupaten Bogor</w:t>
      </w:r>
      <w:r w:rsidR="00A109B3">
        <w:rPr>
          <w:sz w:val="24"/>
          <w:szCs w:val="24"/>
        </w:rPr>
        <w:tab/>
        <w:t>2</w:t>
      </w:r>
    </w:p>
    <w:p w:rsidR="00534538" w:rsidRPr="00A109B3" w:rsidRDefault="00020420" w:rsidP="006B26A2">
      <w:pPr>
        <w:tabs>
          <w:tab w:val="left" w:leader="dot" w:pos="7655"/>
        </w:tabs>
        <w:spacing w:before="120" w:after="120" w:line="276" w:lineRule="auto"/>
        <w:ind w:left="1276" w:hanging="1276"/>
        <w:rPr>
          <w:rFonts w:cs="Times New Roman"/>
          <w:sz w:val="24"/>
          <w:szCs w:val="24"/>
        </w:rPr>
      </w:pPr>
      <w:r w:rsidRPr="00A109B3">
        <w:rPr>
          <w:rFonts w:cs="Times New Roman"/>
          <w:sz w:val="24"/>
          <w:szCs w:val="24"/>
        </w:rPr>
        <w:t>Gambar 1.2</w:t>
      </w:r>
      <w:r w:rsidR="00DD54BA">
        <w:rPr>
          <w:rFonts w:cs="Times New Roman"/>
          <w:sz w:val="24"/>
          <w:szCs w:val="24"/>
        </w:rPr>
        <w:t xml:space="preserve"> </w:t>
      </w:r>
      <w:r w:rsidR="003434A0">
        <w:rPr>
          <w:rFonts w:cs="Times New Roman"/>
          <w:sz w:val="24"/>
          <w:szCs w:val="24"/>
        </w:rPr>
        <w:t xml:space="preserve"> </w:t>
      </w:r>
      <w:r w:rsidR="00534538" w:rsidRPr="00A109B3">
        <w:rPr>
          <w:rFonts w:cs="Times New Roman"/>
          <w:sz w:val="24"/>
          <w:szCs w:val="24"/>
        </w:rPr>
        <w:t>Sasaran Kerja Pegawai kan</w:t>
      </w:r>
      <w:r w:rsidR="00DD54BA">
        <w:rPr>
          <w:rFonts w:cs="Times New Roman"/>
          <w:sz w:val="24"/>
          <w:szCs w:val="24"/>
        </w:rPr>
        <w:t xml:space="preserve">tor UPTD Pengelolaan Prasarana  </w:t>
      </w:r>
      <w:r w:rsidR="00534538" w:rsidRPr="00A109B3">
        <w:rPr>
          <w:rFonts w:cs="Times New Roman"/>
          <w:sz w:val="24"/>
          <w:szCs w:val="24"/>
        </w:rPr>
        <w:t>Perhubungan LL</w:t>
      </w:r>
      <w:r w:rsidR="004D1482">
        <w:rPr>
          <w:rFonts w:cs="Times New Roman"/>
          <w:sz w:val="24"/>
          <w:szCs w:val="24"/>
        </w:rPr>
        <w:t>AJ Wilayah 1 Cibinong</w:t>
      </w:r>
      <w:r w:rsidR="00D522ED">
        <w:rPr>
          <w:rFonts w:cs="Times New Roman"/>
          <w:sz w:val="24"/>
          <w:szCs w:val="24"/>
        </w:rPr>
        <w:t xml:space="preserve"> Kabupaten Bogor  </w:t>
      </w:r>
      <w:r w:rsidR="00A109B3">
        <w:rPr>
          <w:rFonts w:cs="Times New Roman"/>
          <w:sz w:val="24"/>
          <w:szCs w:val="24"/>
        </w:rPr>
        <w:t xml:space="preserve"> Tahun 2020</w:t>
      </w:r>
      <w:r w:rsidR="00A109B3">
        <w:rPr>
          <w:rFonts w:cs="Times New Roman"/>
          <w:sz w:val="24"/>
          <w:szCs w:val="24"/>
        </w:rPr>
        <w:tab/>
        <w:t>3</w:t>
      </w:r>
    </w:p>
    <w:p w:rsidR="00534538" w:rsidRPr="00A109B3" w:rsidRDefault="00534538" w:rsidP="00DD54BA">
      <w:pPr>
        <w:tabs>
          <w:tab w:val="left" w:leader="dot" w:pos="7655"/>
        </w:tabs>
        <w:spacing w:before="120" w:after="120" w:line="276" w:lineRule="auto"/>
        <w:rPr>
          <w:rFonts w:cs="Times New Roman"/>
          <w:sz w:val="24"/>
          <w:szCs w:val="24"/>
        </w:rPr>
      </w:pPr>
      <w:r w:rsidRPr="00A109B3">
        <w:rPr>
          <w:rFonts w:cs="Times New Roman"/>
          <w:sz w:val="24"/>
          <w:szCs w:val="24"/>
          <w:lang w:val="id-ID"/>
        </w:rPr>
        <w:t>Gambar 2.1</w:t>
      </w:r>
      <w:r w:rsidR="003434A0">
        <w:rPr>
          <w:rFonts w:cs="Times New Roman"/>
          <w:sz w:val="24"/>
          <w:szCs w:val="24"/>
        </w:rPr>
        <w:t xml:space="preserve"> </w:t>
      </w:r>
      <w:r w:rsidR="00DD54BA">
        <w:rPr>
          <w:rFonts w:cs="Times New Roman"/>
          <w:sz w:val="24"/>
          <w:szCs w:val="24"/>
        </w:rPr>
        <w:t xml:space="preserve"> </w:t>
      </w:r>
      <w:r w:rsidRPr="00A109B3">
        <w:rPr>
          <w:rFonts w:cs="Times New Roman"/>
          <w:sz w:val="24"/>
          <w:szCs w:val="24"/>
          <w:lang w:val="id-ID"/>
        </w:rPr>
        <w:t>Kerangka Pemikiran</w:t>
      </w:r>
      <w:r w:rsidR="00A109B3">
        <w:rPr>
          <w:rFonts w:cs="Times New Roman"/>
          <w:sz w:val="24"/>
          <w:szCs w:val="24"/>
          <w:lang w:val="id-ID"/>
        </w:rPr>
        <w:tab/>
      </w:r>
      <w:r w:rsidR="00A109B3">
        <w:rPr>
          <w:rFonts w:cs="Times New Roman"/>
          <w:sz w:val="24"/>
          <w:szCs w:val="24"/>
        </w:rPr>
        <w:t>30</w:t>
      </w:r>
    </w:p>
    <w:p w:rsidR="00A252E0" w:rsidRPr="00A109B3" w:rsidRDefault="00020420" w:rsidP="00AF5CA0">
      <w:pPr>
        <w:tabs>
          <w:tab w:val="left" w:leader="dot" w:pos="7655"/>
          <w:tab w:val="right" w:leader="dot" w:pos="7797"/>
        </w:tabs>
        <w:spacing w:before="120" w:after="120" w:line="276" w:lineRule="auto"/>
        <w:rPr>
          <w:rFonts w:cs="Times New Roman"/>
          <w:sz w:val="24"/>
          <w:szCs w:val="24"/>
        </w:rPr>
      </w:pPr>
      <w:r w:rsidRPr="00A109B3">
        <w:rPr>
          <w:rFonts w:cs="Times New Roman"/>
          <w:sz w:val="24"/>
          <w:szCs w:val="24"/>
        </w:rPr>
        <w:t>Gambar 3.1</w:t>
      </w:r>
      <w:r w:rsidR="00DD54BA">
        <w:rPr>
          <w:rFonts w:cs="Times New Roman"/>
          <w:sz w:val="24"/>
          <w:szCs w:val="24"/>
        </w:rPr>
        <w:t xml:space="preserve"> </w:t>
      </w:r>
      <w:r w:rsidR="003434A0">
        <w:rPr>
          <w:rFonts w:cs="Times New Roman"/>
          <w:sz w:val="24"/>
          <w:szCs w:val="24"/>
        </w:rPr>
        <w:t xml:space="preserve"> </w:t>
      </w:r>
      <w:r w:rsidR="00534538" w:rsidRPr="00A109B3">
        <w:rPr>
          <w:rFonts w:cs="Times New Roman"/>
          <w:sz w:val="24"/>
          <w:szCs w:val="24"/>
        </w:rPr>
        <w:t>Kurva Hasil Hipotesis Koefis</w:t>
      </w:r>
      <w:r w:rsidR="0005145A">
        <w:rPr>
          <w:rFonts w:cs="Times New Roman"/>
          <w:sz w:val="24"/>
          <w:szCs w:val="24"/>
        </w:rPr>
        <w:t>ien Korelasi</w:t>
      </w:r>
      <w:r w:rsidR="0005145A">
        <w:rPr>
          <w:rFonts w:cs="Times New Roman"/>
          <w:sz w:val="24"/>
          <w:szCs w:val="24"/>
        </w:rPr>
        <w:tab/>
      </w:r>
      <w:r w:rsidR="00AF5CA0">
        <w:rPr>
          <w:rFonts w:cs="Times New Roman"/>
          <w:sz w:val="24"/>
          <w:szCs w:val="24"/>
        </w:rPr>
        <w:tab/>
      </w:r>
      <w:r w:rsidR="0005145A">
        <w:rPr>
          <w:rFonts w:cs="Times New Roman"/>
          <w:sz w:val="24"/>
          <w:szCs w:val="24"/>
        </w:rPr>
        <w:t>44</w:t>
      </w:r>
    </w:p>
    <w:p w:rsidR="00020420" w:rsidRPr="00A109B3" w:rsidRDefault="00020420" w:rsidP="00DD54BA">
      <w:pPr>
        <w:shd w:val="clear" w:color="auto" w:fill="FFFFFF"/>
        <w:tabs>
          <w:tab w:val="left" w:leader="dot" w:pos="7655"/>
        </w:tabs>
        <w:spacing w:before="120" w:after="120" w:line="276" w:lineRule="auto"/>
        <w:rPr>
          <w:rFonts w:cs="Times New Roman"/>
          <w:bCs/>
          <w:sz w:val="24"/>
          <w:szCs w:val="24"/>
          <w:lang w:val="id-ID"/>
        </w:rPr>
      </w:pPr>
      <w:r w:rsidRPr="00A109B3">
        <w:rPr>
          <w:bCs/>
          <w:sz w:val="24"/>
          <w:szCs w:val="24"/>
        </w:rPr>
        <w:t xml:space="preserve">Gambar </w:t>
      </w:r>
      <w:r w:rsidRPr="00A109B3">
        <w:rPr>
          <w:bCs/>
          <w:sz w:val="24"/>
          <w:szCs w:val="24"/>
          <w:lang w:val="en-ID"/>
        </w:rPr>
        <w:t>4</w:t>
      </w:r>
      <w:r w:rsidR="00D420CF" w:rsidRPr="00A109B3">
        <w:rPr>
          <w:bCs/>
          <w:sz w:val="24"/>
          <w:szCs w:val="24"/>
        </w:rPr>
        <w:t xml:space="preserve">.1 </w:t>
      </w:r>
      <w:r w:rsidR="003434A0">
        <w:rPr>
          <w:bCs/>
          <w:sz w:val="24"/>
          <w:szCs w:val="24"/>
        </w:rPr>
        <w:t xml:space="preserve"> </w:t>
      </w:r>
      <w:r w:rsidRPr="00A109B3">
        <w:rPr>
          <w:sz w:val="24"/>
          <w:szCs w:val="24"/>
          <w:lang w:val="en-ID"/>
        </w:rPr>
        <w:t>Struktur Organisasi</w:t>
      </w:r>
      <w:r w:rsidR="004F02FE">
        <w:rPr>
          <w:sz w:val="24"/>
          <w:szCs w:val="24"/>
          <w:lang w:val="en-ID"/>
        </w:rPr>
        <w:tab/>
        <w:t>46</w:t>
      </w:r>
    </w:p>
    <w:p w:rsidR="00020420" w:rsidRPr="00A109B3" w:rsidRDefault="00D420CF" w:rsidP="00DD54BA">
      <w:pPr>
        <w:tabs>
          <w:tab w:val="left" w:leader="dot" w:pos="7655"/>
        </w:tabs>
        <w:spacing w:before="120" w:after="120" w:line="276" w:lineRule="auto"/>
        <w:rPr>
          <w:rFonts w:cs="Times New Roman"/>
          <w:sz w:val="24"/>
          <w:szCs w:val="24"/>
        </w:rPr>
      </w:pPr>
      <w:r w:rsidRPr="00A109B3">
        <w:rPr>
          <w:rFonts w:cs="Times New Roman"/>
          <w:sz w:val="24"/>
          <w:szCs w:val="24"/>
        </w:rPr>
        <w:t xml:space="preserve">Gambar 4.2 </w:t>
      </w:r>
      <w:r w:rsidR="003434A0">
        <w:rPr>
          <w:rFonts w:cs="Times New Roman"/>
          <w:sz w:val="24"/>
          <w:szCs w:val="24"/>
        </w:rPr>
        <w:t xml:space="preserve"> </w:t>
      </w:r>
      <w:r w:rsidR="00020420" w:rsidRPr="00A109B3">
        <w:rPr>
          <w:rFonts w:cs="Times New Roman"/>
          <w:sz w:val="24"/>
          <w:szCs w:val="24"/>
        </w:rPr>
        <w:t>Diagram Karakteristik Responden Berdasarkan Jenis Kelamin</w:t>
      </w:r>
      <w:r w:rsidR="004F02FE">
        <w:rPr>
          <w:rFonts w:cs="Times New Roman"/>
          <w:sz w:val="24"/>
          <w:szCs w:val="24"/>
        </w:rPr>
        <w:tab/>
        <w:t>52</w:t>
      </w:r>
    </w:p>
    <w:p w:rsidR="00020420" w:rsidRPr="00A109B3" w:rsidRDefault="00020420" w:rsidP="00DD54BA">
      <w:pPr>
        <w:tabs>
          <w:tab w:val="left" w:leader="dot" w:pos="7655"/>
        </w:tabs>
        <w:spacing w:before="120" w:after="120" w:line="276" w:lineRule="auto"/>
        <w:jc w:val="both"/>
        <w:rPr>
          <w:rFonts w:cs="Times New Roman"/>
          <w:sz w:val="24"/>
          <w:szCs w:val="24"/>
        </w:rPr>
      </w:pPr>
      <w:r w:rsidRPr="00A109B3">
        <w:rPr>
          <w:rFonts w:cs="Times New Roman"/>
          <w:noProof/>
          <w:sz w:val="24"/>
          <w:szCs w:val="24"/>
        </w:rPr>
        <w:t>Gambar 4.3</w:t>
      </w:r>
      <w:r w:rsidR="00D420CF" w:rsidRPr="00A109B3">
        <w:rPr>
          <w:rFonts w:cs="Times New Roman"/>
          <w:noProof/>
          <w:sz w:val="24"/>
          <w:szCs w:val="24"/>
        </w:rPr>
        <w:t xml:space="preserve"> </w:t>
      </w:r>
      <w:r w:rsidR="003434A0">
        <w:rPr>
          <w:rFonts w:cs="Times New Roman"/>
          <w:noProof/>
          <w:sz w:val="24"/>
          <w:szCs w:val="24"/>
        </w:rPr>
        <w:t xml:space="preserve"> </w:t>
      </w:r>
      <w:r w:rsidRPr="00A109B3">
        <w:rPr>
          <w:rFonts w:cs="Times New Roman"/>
          <w:noProof/>
          <w:sz w:val="24"/>
          <w:szCs w:val="24"/>
        </w:rPr>
        <w:t>Diagram Karakteristik Responden Berdasarkan Usia</w:t>
      </w:r>
      <w:r w:rsidR="004F02FE">
        <w:rPr>
          <w:rFonts w:cs="Times New Roman"/>
          <w:noProof/>
          <w:sz w:val="24"/>
          <w:szCs w:val="24"/>
        </w:rPr>
        <w:tab/>
        <w:t>53</w:t>
      </w:r>
    </w:p>
    <w:p w:rsidR="006B26A2" w:rsidRDefault="00020420" w:rsidP="006B26A2">
      <w:pPr>
        <w:widowControl w:val="0"/>
        <w:tabs>
          <w:tab w:val="left" w:leader="dot" w:pos="7655"/>
        </w:tabs>
        <w:autoSpaceDE w:val="0"/>
        <w:autoSpaceDN w:val="0"/>
        <w:spacing w:before="120" w:after="0" w:line="276" w:lineRule="auto"/>
        <w:rPr>
          <w:rFonts w:cs="Times New Roman"/>
          <w:noProof/>
          <w:sz w:val="24"/>
          <w:szCs w:val="24"/>
        </w:rPr>
      </w:pPr>
      <w:r w:rsidRPr="00A109B3">
        <w:rPr>
          <w:rFonts w:cs="Times New Roman"/>
          <w:noProof/>
          <w:sz w:val="24"/>
          <w:szCs w:val="24"/>
        </w:rPr>
        <w:t>Gambar 4.4</w:t>
      </w:r>
      <w:r w:rsidR="00D420CF" w:rsidRPr="00A109B3">
        <w:rPr>
          <w:rFonts w:cs="Times New Roman"/>
          <w:noProof/>
          <w:sz w:val="24"/>
          <w:szCs w:val="24"/>
        </w:rPr>
        <w:t xml:space="preserve"> </w:t>
      </w:r>
      <w:r w:rsidR="003434A0">
        <w:rPr>
          <w:rFonts w:cs="Times New Roman"/>
          <w:noProof/>
          <w:sz w:val="24"/>
          <w:szCs w:val="24"/>
        </w:rPr>
        <w:t xml:space="preserve"> </w:t>
      </w:r>
      <w:r w:rsidRPr="00A109B3">
        <w:rPr>
          <w:rFonts w:cs="Times New Roman"/>
          <w:noProof/>
          <w:sz w:val="24"/>
          <w:szCs w:val="24"/>
        </w:rPr>
        <w:t xml:space="preserve">Diagram Karakteristik Responden Berdasarkan </w:t>
      </w:r>
      <w:r w:rsidR="006B26A2">
        <w:rPr>
          <w:rFonts w:cs="Times New Roman"/>
          <w:noProof/>
          <w:sz w:val="24"/>
          <w:szCs w:val="24"/>
        </w:rPr>
        <w:t>Tingkat</w:t>
      </w:r>
    </w:p>
    <w:p w:rsidR="00020420" w:rsidRPr="00A109B3" w:rsidRDefault="00020420" w:rsidP="006B26A2">
      <w:pPr>
        <w:widowControl w:val="0"/>
        <w:tabs>
          <w:tab w:val="left" w:leader="dot" w:pos="7655"/>
        </w:tabs>
        <w:autoSpaceDE w:val="0"/>
        <w:autoSpaceDN w:val="0"/>
        <w:spacing w:after="120" w:line="276" w:lineRule="auto"/>
        <w:ind w:firstLine="1276"/>
        <w:rPr>
          <w:rFonts w:cs="Times New Roman"/>
          <w:sz w:val="24"/>
          <w:szCs w:val="24"/>
        </w:rPr>
      </w:pPr>
      <w:r w:rsidRPr="00A109B3">
        <w:rPr>
          <w:rFonts w:cs="Times New Roman"/>
          <w:noProof/>
          <w:sz w:val="24"/>
          <w:szCs w:val="24"/>
        </w:rPr>
        <w:t>Pendidikan</w:t>
      </w:r>
      <w:r w:rsidR="00DD54BA">
        <w:rPr>
          <w:rFonts w:cs="Times New Roman"/>
          <w:noProof/>
          <w:sz w:val="24"/>
          <w:szCs w:val="24"/>
        </w:rPr>
        <w:tab/>
      </w:r>
      <w:r w:rsidR="004F02FE">
        <w:rPr>
          <w:rFonts w:cs="Times New Roman"/>
          <w:noProof/>
          <w:sz w:val="24"/>
          <w:szCs w:val="24"/>
        </w:rPr>
        <w:t>54</w:t>
      </w:r>
    </w:p>
    <w:p w:rsidR="00A109B3" w:rsidRPr="00A109B3" w:rsidRDefault="00DD54BA" w:rsidP="00DD54BA">
      <w:pPr>
        <w:tabs>
          <w:tab w:val="left" w:leader="dot" w:pos="7655"/>
        </w:tabs>
        <w:spacing w:before="120" w:after="120" w:line="276" w:lineRule="auto"/>
        <w:rPr>
          <w:noProof/>
          <w:sz w:val="24"/>
          <w:szCs w:val="24"/>
        </w:rPr>
      </w:pPr>
      <w:r>
        <w:rPr>
          <w:noProof/>
          <w:sz w:val="24"/>
          <w:szCs w:val="24"/>
        </w:rPr>
        <w:t>Gambar 4.5</w:t>
      </w:r>
      <w:r w:rsidR="00A109B3" w:rsidRPr="00A109B3">
        <w:rPr>
          <w:noProof/>
          <w:sz w:val="24"/>
          <w:szCs w:val="24"/>
        </w:rPr>
        <w:t xml:space="preserve"> </w:t>
      </w:r>
      <w:r w:rsidR="003434A0">
        <w:rPr>
          <w:noProof/>
          <w:sz w:val="24"/>
          <w:szCs w:val="24"/>
        </w:rPr>
        <w:t xml:space="preserve"> </w:t>
      </w:r>
      <w:r w:rsidR="00A109B3" w:rsidRPr="00A109B3">
        <w:rPr>
          <w:noProof/>
          <w:sz w:val="24"/>
          <w:szCs w:val="24"/>
        </w:rPr>
        <w:t>Diagram Karakteristik Responden Berdasarkan Lama Bekerja</w:t>
      </w:r>
      <w:r w:rsidR="004F02FE">
        <w:rPr>
          <w:noProof/>
          <w:sz w:val="24"/>
          <w:szCs w:val="24"/>
        </w:rPr>
        <w:tab/>
        <w:t>54</w:t>
      </w:r>
    </w:p>
    <w:p w:rsidR="00A109B3" w:rsidRPr="00A109B3" w:rsidRDefault="00A109B3" w:rsidP="00DD54BA">
      <w:pPr>
        <w:tabs>
          <w:tab w:val="left" w:leader="dot" w:pos="7655"/>
        </w:tabs>
        <w:spacing w:before="120" w:after="120" w:line="276" w:lineRule="auto"/>
        <w:rPr>
          <w:rFonts w:eastAsia="Times New Roman"/>
          <w:sz w:val="24"/>
          <w:szCs w:val="24"/>
        </w:rPr>
      </w:pPr>
      <w:r w:rsidRPr="00A109B3">
        <w:rPr>
          <w:rFonts w:eastAsia="Times New Roman"/>
          <w:sz w:val="24"/>
          <w:szCs w:val="24"/>
        </w:rPr>
        <w:t xml:space="preserve">Gambar 4.6 </w:t>
      </w:r>
      <w:r w:rsidR="003434A0">
        <w:rPr>
          <w:rFonts w:eastAsia="Times New Roman"/>
          <w:sz w:val="24"/>
          <w:szCs w:val="24"/>
        </w:rPr>
        <w:t xml:space="preserve"> </w:t>
      </w:r>
      <w:r w:rsidRPr="00A109B3">
        <w:rPr>
          <w:rFonts w:eastAsia="Times New Roman"/>
          <w:sz w:val="24"/>
          <w:szCs w:val="24"/>
        </w:rPr>
        <w:t>Histrogram Motivasi</w:t>
      </w:r>
      <w:r>
        <w:rPr>
          <w:rFonts w:eastAsia="Times New Roman"/>
          <w:sz w:val="24"/>
          <w:szCs w:val="24"/>
        </w:rPr>
        <w:tab/>
      </w:r>
      <w:r w:rsidR="004F02FE">
        <w:rPr>
          <w:rFonts w:eastAsia="Times New Roman"/>
          <w:sz w:val="24"/>
          <w:szCs w:val="24"/>
        </w:rPr>
        <w:t>81</w:t>
      </w:r>
    </w:p>
    <w:p w:rsidR="00A109B3" w:rsidRPr="00A109B3" w:rsidRDefault="00A109B3" w:rsidP="00DD54BA">
      <w:pPr>
        <w:tabs>
          <w:tab w:val="left" w:leader="dot" w:pos="7655"/>
        </w:tabs>
        <w:spacing w:before="120" w:after="120" w:line="276" w:lineRule="auto"/>
        <w:rPr>
          <w:rFonts w:eastAsia="Times New Roman"/>
          <w:sz w:val="24"/>
          <w:szCs w:val="24"/>
        </w:rPr>
      </w:pPr>
      <w:r w:rsidRPr="00A109B3">
        <w:rPr>
          <w:rFonts w:eastAsia="Times New Roman"/>
          <w:sz w:val="24"/>
          <w:szCs w:val="24"/>
        </w:rPr>
        <w:t xml:space="preserve">Gambar 4.7 </w:t>
      </w:r>
      <w:r w:rsidR="003434A0">
        <w:rPr>
          <w:rFonts w:eastAsia="Times New Roman"/>
          <w:sz w:val="24"/>
          <w:szCs w:val="24"/>
        </w:rPr>
        <w:t xml:space="preserve"> </w:t>
      </w:r>
      <w:r w:rsidRPr="00A109B3">
        <w:rPr>
          <w:rFonts w:eastAsia="Times New Roman"/>
          <w:sz w:val="24"/>
          <w:szCs w:val="24"/>
        </w:rPr>
        <w:t>Histrogram Kinerja Pegawai</w:t>
      </w:r>
      <w:r>
        <w:rPr>
          <w:rFonts w:eastAsia="Times New Roman"/>
          <w:sz w:val="24"/>
          <w:szCs w:val="24"/>
        </w:rPr>
        <w:tab/>
      </w:r>
      <w:r w:rsidR="004F02FE">
        <w:rPr>
          <w:rFonts w:eastAsia="Times New Roman"/>
          <w:sz w:val="24"/>
          <w:szCs w:val="24"/>
        </w:rPr>
        <w:t>93</w:t>
      </w:r>
    </w:p>
    <w:p w:rsidR="00A109B3" w:rsidRPr="00A109B3" w:rsidRDefault="00A109B3" w:rsidP="00DD54BA">
      <w:pPr>
        <w:tabs>
          <w:tab w:val="left" w:leader="dot" w:pos="7655"/>
        </w:tabs>
        <w:spacing w:before="120" w:after="120" w:line="276" w:lineRule="auto"/>
        <w:rPr>
          <w:sz w:val="24"/>
          <w:szCs w:val="24"/>
        </w:rPr>
      </w:pPr>
      <w:r w:rsidRPr="00A109B3">
        <w:rPr>
          <w:sz w:val="24"/>
          <w:szCs w:val="24"/>
        </w:rPr>
        <w:t xml:space="preserve">Gambar 4.8 </w:t>
      </w:r>
      <w:r w:rsidR="003434A0">
        <w:rPr>
          <w:sz w:val="24"/>
          <w:szCs w:val="24"/>
        </w:rPr>
        <w:t xml:space="preserve"> </w:t>
      </w:r>
      <w:r w:rsidRPr="00A109B3">
        <w:rPr>
          <w:sz w:val="24"/>
          <w:szCs w:val="24"/>
        </w:rPr>
        <w:t>Kurva Hasil Pengujian Hipotesis Koefisien Korelasi</w:t>
      </w:r>
      <w:r>
        <w:rPr>
          <w:sz w:val="24"/>
          <w:szCs w:val="24"/>
        </w:rPr>
        <w:tab/>
      </w:r>
      <w:r w:rsidR="004F02FE">
        <w:rPr>
          <w:sz w:val="24"/>
          <w:szCs w:val="24"/>
        </w:rPr>
        <w:t>96</w:t>
      </w:r>
    </w:p>
    <w:p w:rsidR="00553A41" w:rsidRDefault="00553A41" w:rsidP="00E81D80">
      <w:pPr>
        <w:pStyle w:val="BodyText"/>
        <w:spacing w:before="13" w:line="276" w:lineRule="auto"/>
      </w:pPr>
    </w:p>
    <w:p w:rsidR="00553A41" w:rsidRDefault="00553A41" w:rsidP="00E81D80">
      <w:pPr>
        <w:pStyle w:val="BodyText"/>
        <w:spacing w:before="13" w:line="276" w:lineRule="auto"/>
      </w:pPr>
    </w:p>
    <w:p w:rsidR="00553A41" w:rsidRDefault="00553A41" w:rsidP="00D420CF">
      <w:pPr>
        <w:pStyle w:val="BodyText"/>
        <w:spacing w:before="13" w:after="120" w:line="276" w:lineRule="auto"/>
      </w:pPr>
    </w:p>
    <w:p w:rsidR="00553A41" w:rsidRDefault="00553A41" w:rsidP="00D420CF">
      <w:pPr>
        <w:pStyle w:val="BodyText"/>
        <w:spacing w:before="13" w:after="120" w:line="276" w:lineRule="auto"/>
      </w:pPr>
    </w:p>
    <w:p w:rsidR="00553A41" w:rsidRDefault="00553A41" w:rsidP="00D420CF">
      <w:pPr>
        <w:pStyle w:val="BodyText"/>
        <w:spacing w:before="13" w:after="120" w:line="276" w:lineRule="auto"/>
      </w:pPr>
    </w:p>
    <w:p w:rsidR="00553A41" w:rsidRDefault="00553A41" w:rsidP="00D420CF">
      <w:pPr>
        <w:pStyle w:val="BodyText"/>
        <w:spacing w:before="13" w:after="120" w:line="276" w:lineRule="auto"/>
      </w:pPr>
    </w:p>
    <w:p w:rsidR="00553A41" w:rsidRDefault="00553A41" w:rsidP="00D420CF">
      <w:pPr>
        <w:pStyle w:val="BodyText"/>
        <w:spacing w:before="13" w:after="120" w:line="276" w:lineRule="auto"/>
      </w:pPr>
    </w:p>
    <w:p w:rsidR="00553A41" w:rsidRDefault="00553A41" w:rsidP="00D420CF">
      <w:pPr>
        <w:pStyle w:val="BodyText"/>
        <w:spacing w:before="13" w:after="120" w:line="276" w:lineRule="auto"/>
      </w:pPr>
    </w:p>
    <w:p w:rsidR="00553A41" w:rsidRDefault="00553A41" w:rsidP="00D420CF">
      <w:pPr>
        <w:pStyle w:val="BodyText"/>
        <w:spacing w:before="13" w:after="120" w:line="276" w:lineRule="auto"/>
      </w:pPr>
    </w:p>
    <w:p w:rsidR="00553A41" w:rsidRDefault="00553A41" w:rsidP="00D420CF">
      <w:pPr>
        <w:pStyle w:val="BodyText"/>
        <w:spacing w:before="13" w:after="120" w:line="276" w:lineRule="auto"/>
      </w:pPr>
    </w:p>
    <w:p w:rsidR="00553A41" w:rsidRDefault="00553A41" w:rsidP="00D420CF">
      <w:pPr>
        <w:pStyle w:val="BodyText"/>
        <w:spacing w:before="13" w:after="120" w:line="276" w:lineRule="auto"/>
      </w:pPr>
    </w:p>
    <w:p w:rsidR="00553A41" w:rsidRDefault="00553A41" w:rsidP="00D420CF">
      <w:pPr>
        <w:pStyle w:val="BodyText"/>
        <w:spacing w:before="13" w:after="120" w:line="276" w:lineRule="auto"/>
      </w:pPr>
    </w:p>
    <w:p w:rsidR="00553A41" w:rsidRDefault="00553A41" w:rsidP="00D420CF">
      <w:pPr>
        <w:pStyle w:val="BodyText"/>
        <w:spacing w:before="13" w:after="120" w:line="276" w:lineRule="auto"/>
      </w:pPr>
    </w:p>
    <w:p w:rsidR="00553A41" w:rsidRDefault="00553A41" w:rsidP="00D420CF">
      <w:pPr>
        <w:pStyle w:val="BodyText"/>
        <w:spacing w:before="13" w:after="120" w:line="276" w:lineRule="auto"/>
      </w:pPr>
    </w:p>
    <w:p w:rsidR="00553A41" w:rsidRDefault="00553A41" w:rsidP="004F15B1">
      <w:pPr>
        <w:pStyle w:val="Heading1"/>
        <w:spacing w:after="240"/>
      </w:pPr>
      <w:bookmarkStart w:id="20" w:name="_Toc124090992"/>
      <w:bookmarkStart w:id="21" w:name="_Toc124174732"/>
      <w:r w:rsidRPr="006D685F">
        <w:lastRenderedPageBreak/>
        <w:t>DAFTAR LAMPIRAN</w:t>
      </w:r>
      <w:bookmarkEnd w:id="20"/>
      <w:bookmarkEnd w:id="21"/>
    </w:p>
    <w:p w:rsidR="00553A41" w:rsidRDefault="00553A41" w:rsidP="003434A0">
      <w:pPr>
        <w:tabs>
          <w:tab w:val="left" w:leader="dot" w:pos="7655"/>
        </w:tabs>
        <w:spacing w:after="60" w:line="276" w:lineRule="auto"/>
        <w:rPr>
          <w:rFonts w:cs="Times New Roman"/>
          <w:sz w:val="24"/>
          <w:szCs w:val="24"/>
        </w:rPr>
      </w:pPr>
      <w:r w:rsidRPr="0029695A">
        <w:rPr>
          <w:rFonts w:cs="Times New Roman"/>
          <w:sz w:val="24"/>
          <w:szCs w:val="24"/>
        </w:rPr>
        <w:t>Lampiran 1</w:t>
      </w:r>
      <w:r w:rsidR="003434A0">
        <w:rPr>
          <w:rFonts w:cs="Times New Roman"/>
          <w:sz w:val="24"/>
          <w:szCs w:val="24"/>
        </w:rPr>
        <w:t xml:space="preserve">  </w:t>
      </w:r>
      <w:r>
        <w:rPr>
          <w:rFonts w:cs="Times New Roman"/>
          <w:sz w:val="24"/>
          <w:szCs w:val="24"/>
        </w:rPr>
        <w:t xml:space="preserve">Surat </w:t>
      </w:r>
      <w:r w:rsidR="009429D1">
        <w:rPr>
          <w:rFonts w:cs="Times New Roman"/>
          <w:sz w:val="24"/>
          <w:szCs w:val="24"/>
        </w:rPr>
        <w:t>Keterangan Lokasi Penelitian</w:t>
      </w:r>
    </w:p>
    <w:p w:rsidR="00553A41" w:rsidRPr="0029695A" w:rsidRDefault="00553A41" w:rsidP="003434A0">
      <w:pPr>
        <w:tabs>
          <w:tab w:val="left" w:leader="dot" w:pos="7655"/>
        </w:tabs>
        <w:spacing w:after="60" w:line="276" w:lineRule="auto"/>
        <w:rPr>
          <w:rFonts w:cs="Times New Roman"/>
          <w:sz w:val="24"/>
          <w:szCs w:val="24"/>
        </w:rPr>
      </w:pPr>
      <w:r w:rsidRPr="0029695A">
        <w:rPr>
          <w:rFonts w:cs="Times New Roman"/>
          <w:sz w:val="24"/>
          <w:szCs w:val="24"/>
        </w:rPr>
        <w:t xml:space="preserve">Lampiran </w:t>
      </w:r>
      <w:r w:rsidR="002A3E25">
        <w:rPr>
          <w:rFonts w:cs="Times New Roman"/>
          <w:sz w:val="24"/>
          <w:szCs w:val="24"/>
        </w:rPr>
        <w:t xml:space="preserve">2 </w:t>
      </w:r>
      <w:r w:rsidR="003434A0">
        <w:rPr>
          <w:rFonts w:cs="Times New Roman"/>
          <w:sz w:val="24"/>
          <w:szCs w:val="24"/>
        </w:rPr>
        <w:t xml:space="preserve"> </w:t>
      </w:r>
      <w:r w:rsidR="00A93F55">
        <w:rPr>
          <w:rFonts w:cs="Times New Roman"/>
          <w:sz w:val="24"/>
          <w:szCs w:val="24"/>
        </w:rPr>
        <w:t>Kuesioner Penelitian</w:t>
      </w:r>
    </w:p>
    <w:p w:rsidR="00553A41" w:rsidRPr="0029695A" w:rsidRDefault="00553A41" w:rsidP="003434A0">
      <w:pPr>
        <w:tabs>
          <w:tab w:val="left" w:leader="dot" w:pos="7655"/>
        </w:tabs>
        <w:spacing w:after="60" w:line="276" w:lineRule="auto"/>
        <w:rPr>
          <w:rFonts w:cs="Times New Roman"/>
          <w:sz w:val="24"/>
          <w:szCs w:val="24"/>
        </w:rPr>
      </w:pPr>
      <w:r w:rsidRPr="0029695A">
        <w:rPr>
          <w:rFonts w:cs="Times New Roman"/>
          <w:sz w:val="24"/>
          <w:szCs w:val="24"/>
        </w:rPr>
        <w:t xml:space="preserve">Lampiran </w:t>
      </w:r>
      <w:r w:rsidR="002A3E25">
        <w:rPr>
          <w:rFonts w:cs="Times New Roman"/>
          <w:sz w:val="24"/>
          <w:szCs w:val="24"/>
        </w:rPr>
        <w:t xml:space="preserve">3 </w:t>
      </w:r>
      <w:r w:rsidR="003434A0">
        <w:rPr>
          <w:rFonts w:cs="Times New Roman"/>
          <w:sz w:val="24"/>
          <w:szCs w:val="24"/>
        </w:rPr>
        <w:t xml:space="preserve"> </w:t>
      </w:r>
      <w:r>
        <w:rPr>
          <w:rFonts w:cs="Times New Roman"/>
          <w:sz w:val="24"/>
          <w:szCs w:val="24"/>
        </w:rPr>
        <w:t>Uji Validi</w:t>
      </w:r>
      <w:r w:rsidR="009429D1">
        <w:rPr>
          <w:rFonts w:cs="Times New Roman"/>
          <w:sz w:val="24"/>
          <w:szCs w:val="24"/>
        </w:rPr>
        <w:t>tas Variabel Disiplin Kerja</w:t>
      </w:r>
    </w:p>
    <w:p w:rsidR="00553A41" w:rsidRPr="0029695A" w:rsidRDefault="00553A41" w:rsidP="003434A0">
      <w:pPr>
        <w:tabs>
          <w:tab w:val="left" w:leader="dot" w:pos="7655"/>
        </w:tabs>
        <w:spacing w:after="60" w:line="276" w:lineRule="auto"/>
        <w:rPr>
          <w:rFonts w:cs="Times New Roman"/>
          <w:sz w:val="24"/>
          <w:szCs w:val="24"/>
        </w:rPr>
      </w:pPr>
      <w:r w:rsidRPr="0029695A">
        <w:rPr>
          <w:rFonts w:cs="Times New Roman"/>
          <w:sz w:val="24"/>
          <w:szCs w:val="24"/>
        </w:rPr>
        <w:t xml:space="preserve">Lampiran </w:t>
      </w:r>
      <w:r w:rsidR="002A3E25">
        <w:rPr>
          <w:rFonts w:cs="Times New Roman"/>
          <w:sz w:val="24"/>
          <w:szCs w:val="24"/>
        </w:rPr>
        <w:t>4</w:t>
      </w:r>
      <w:r w:rsidR="00A93F55">
        <w:rPr>
          <w:rFonts w:cs="Times New Roman"/>
          <w:sz w:val="24"/>
          <w:szCs w:val="24"/>
        </w:rPr>
        <w:t xml:space="preserve"> </w:t>
      </w:r>
      <w:r w:rsidR="003434A0">
        <w:rPr>
          <w:rFonts w:cs="Times New Roman"/>
          <w:sz w:val="24"/>
          <w:szCs w:val="24"/>
        </w:rPr>
        <w:t xml:space="preserve"> </w:t>
      </w:r>
      <w:r>
        <w:rPr>
          <w:rFonts w:cs="Times New Roman"/>
          <w:sz w:val="24"/>
          <w:szCs w:val="24"/>
        </w:rPr>
        <w:t>Uji Reliab</w:t>
      </w:r>
      <w:r w:rsidR="009429D1">
        <w:rPr>
          <w:rFonts w:cs="Times New Roman"/>
          <w:sz w:val="24"/>
          <w:szCs w:val="24"/>
        </w:rPr>
        <w:t>ilitas Variabel Disiplin Kerja</w:t>
      </w:r>
    </w:p>
    <w:p w:rsidR="00553A41" w:rsidRPr="0029695A" w:rsidRDefault="00553A41" w:rsidP="003434A0">
      <w:pPr>
        <w:tabs>
          <w:tab w:val="left" w:leader="dot" w:pos="7655"/>
        </w:tabs>
        <w:spacing w:after="60" w:line="276" w:lineRule="auto"/>
        <w:rPr>
          <w:rFonts w:cs="Times New Roman"/>
          <w:sz w:val="24"/>
          <w:szCs w:val="24"/>
        </w:rPr>
      </w:pPr>
      <w:r w:rsidRPr="0029695A">
        <w:rPr>
          <w:rFonts w:cs="Times New Roman"/>
          <w:sz w:val="24"/>
          <w:szCs w:val="24"/>
        </w:rPr>
        <w:t xml:space="preserve">Lampiran </w:t>
      </w:r>
      <w:r w:rsidR="002A3E25">
        <w:rPr>
          <w:rFonts w:cs="Times New Roman"/>
          <w:sz w:val="24"/>
          <w:szCs w:val="24"/>
        </w:rPr>
        <w:t xml:space="preserve">5 </w:t>
      </w:r>
      <w:r w:rsidR="003434A0">
        <w:rPr>
          <w:rFonts w:cs="Times New Roman"/>
          <w:sz w:val="24"/>
          <w:szCs w:val="24"/>
        </w:rPr>
        <w:t xml:space="preserve"> </w:t>
      </w:r>
      <w:r>
        <w:rPr>
          <w:rFonts w:cs="Times New Roman"/>
          <w:sz w:val="24"/>
          <w:szCs w:val="24"/>
        </w:rPr>
        <w:t>Uji Val</w:t>
      </w:r>
      <w:r w:rsidR="009429D1">
        <w:rPr>
          <w:rFonts w:cs="Times New Roman"/>
          <w:sz w:val="24"/>
          <w:szCs w:val="24"/>
        </w:rPr>
        <w:t>iditas Variabel Kinerja Pegawai</w:t>
      </w:r>
    </w:p>
    <w:p w:rsidR="00EC3CAB" w:rsidRDefault="00553A41" w:rsidP="00C43F40">
      <w:pPr>
        <w:tabs>
          <w:tab w:val="left" w:leader="dot" w:pos="7655"/>
        </w:tabs>
        <w:spacing w:after="60" w:line="276" w:lineRule="auto"/>
        <w:rPr>
          <w:rFonts w:cs="Times New Roman"/>
          <w:sz w:val="24"/>
          <w:szCs w:val="24"/>
        </w:rPr>
      </w:pPr>
      <w:r w:rsidRPr="0029695A">
        <w:rPr>
          <w:rFonts w:cs="Times New Roman"/>
          <w:sz w:val="24"/>
          <w:szCs w:val="24"/>
        </w:rPr>
        <w:t xml:space="preserve">Lampiran </w:t>
      </w:r>
      <w:r w:rsidR="002A3E25">
        <w:rPr>
          <w:rFonts w:cs="Times New Roman"/>
          <w:sz w:val="24"/>
          <w:szCs w:val="24"/>
        </w:rPr>
        <w:t xml:space="preserve">6 </w:t>
      </w:r>
      <w:r w:rsidR="003434A0">
        <w:rPr>
          <w:rFonts w:cs="Times New Roman"/>
          <w:sz w:val="24"/>
          <w:szCs w:val="24"/>
        </w:rPr>
        <w:t xml:space="preserve"> </w:t>
      </w:r>
      <w:r>
        <w:rPr>
          <w:rFonts w:cs="Times New Roman"/>
          <w:sz w:val="24"/>
          <w:szCs w:val="24"/>
        </w:rPr>
        <w:t>Uji Reliabilitas Variabel Kinerja Pegawai</w:t>
      </w: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553A41">
      <w:pPr>
        <w:spacing w:after="60" w:line="276" w:lineRule="auto"/>
        <w:rPr>
          <w:rFonts w:cs="Times New Roman"/>
          <w:sz w:val="24"/>
          <w:szCs w:val="24"/>
        </w:rPr>
      </w:pPr>
    </w:p>
    <w:p w:rsidR="00EC3CAB" w:rsidRDefault="00EC3CAB" w:rsidP="00F34A27">
      <w:pPr>
        <w:pStyle w:val="Heading1"/>
        <w:spacing w:before="0" w:line="276" w:lineRule="auto"/>
        <w:sectPr w:rsidR="00EC3CAB" w:rsidSect="001F50EA">
          <w:headerReference w:type="default" r:id="rId21"/>
          <w:footerReference w:type="default" r:id="rId22"/>
          <w:type w:val="continuous"/>
          <w:pgSz w:w="11907" w:h="16839" w:code="9"/>
          <w:pgMar w:top="1699" w:right="1411" w:bottom="1699" w:left="2275" w:header="720" w:footer="720" w:gutter="0"/>
          <w:pgNumType w:fmt="lowerRoman" w:start="2"/>
          <w:cols w:space="720"/>
          <w:docGrid w:linePitch="360"/>
        </w:sectPr>
      </w:pPr>
    </w:p>
    <w:p w:rsidR="00A252E0" w:rsidRPr="00AF62AD" w:rsidRDefault="00A252E0" w:rsidP="00F34A27">
      <w:pPr>
        <w:pStyle w:val="Heading1"/>
        <w:spacing w:before="0" w:line="276" w:lineRule="auto"/>
      </w:pPr>
      <w:bookmarkStart w:id="22" w:name="_Toc124089487"/>
      <w:bookmarkStart w:id="23" w:name="_Toc124174733"/>
      <w:r w:rsidRPr="00AF62AD">
        <w:lastRenderedPageBreak/>
        <w:t>BAB I</w:t>
      </w:r>
      <w:bookmarkEnd w:id="22"/>
      <w:bookmarkEnd w:id="23"/>
    </w:p>
    <w:p w:rsidR="00A252E0" w:rsidRPr="00AF62AD" w:rsidRDefault="00A252E0" w:rsidP="009700B2">
      <w:pPr>
        <w:pStyle w:val="Heading2"/>
        <w:spacing w:line="276" w:lineRule="auto"/>
      </w:pPr>
      <w:bookmarkStart w:id="24" w:name="_Toc124089488"/>
      <w:bookmarkStart w:id="25" w:name="_Toc124174734"/>
      <w:r w:rsidRPr="00AF62AD">
        <w:t>PENDAHULUAN</w:t>
      </w:r>
      <w:bookmarkEnd w:id="24"/>
      <w:bookmarkEnd w:id="25"/>
    </w:p>
    <w:p w:rsidR="00A252E0" w:rsidRPr="00817423" w:rsidRDefault="00A252E0" w:rsidP="009700B2">
      <w:pPr>
        <w:spacing w:line="276" w:lineRule="auto"/>
        <w:rPr>
          <w:rFonts w:cs="Times New Roman"/>
        </w:rPr>
      </w:pPr>
    </w:p>
    <w:p w:rsidR="00A252E0" w:rsidRPr="00AF62AD" w:rsidRDefault="00A252E0" w:rsidP="009700B2">
      <w:pPr>
        <w:pStyle w:val="Heading3"/>
        <w:spacing w:line="276" w:lineRule="auto"/>
      </w:pPr>
      <w:bookmarkStart w:id="26" w:name="_Toc124089489"/>
      <w:bookmarkStart w:id="27" w:name="_Toc124174735"/>
      <w:r w:rsidRPr="00AF62AD">
        <w:t>1.1 Latar Belakang Masalah</w:t>
      </w:r>
      <w:bookmarkEnd w:id="26"/>
      <w:bookmarkEnd w:id="27"/>
    </w:p>
    <w:p w:rsidR="00A252E0" w:rsidRPr="00817423" w:rsidRDefault="00A252E0" w:rsidP="009700B2">
      <w:pPr>
        <w:spacing w:line="276" w:lineRule="auto"/>
        <w:ind w:firstLine="720"/>
        <w:jc w:val="both"/>
        <w:rPr>
          <w:rFonts w:cs="Times New Roman"/>
          <w:sz w:val="24"/>
          <w:szCs w:val="24"/>
        </w:rPr>
      </w:pPr>
      <w:r w:rsidRPr="00817423">
        <w:rPr>
          <w:rFonts w:cs="Times New Roman"/>
          <w:sz w:val="24"/>
          <w:szCs w:val="24"/>
        </w:rPr>
        <w:t>Sumber daya manusia memiliki peranan yang sangat penting bagi suatu instansi pemerintahan. Arti penting dari sumber daya manusia terletak pada kemampuannya untuk bereaksi secara sukarela dan positif terhadap sasaran- sasaran pelaksanaan pekerjaan serta kemampuan yang diperoleh untuk mencapai kepuasan terhadap hasil kerjanya sehingga dapat memberikan kontribusi dan prestasi kerja yang optimal untuk membantu pencapaian tujuan perusahaan.</w:t>
      </w:r>
    </w:p>
    <w:p w:rsidR="00A252E0" w:rsidRPr="00817423" w:rsidRDefault="00A252E0" w:rsidP="009700B2">
      <w:pPr>
        <w:spacing w:line="276" w:lineRule="auto"/>
        <w:ind w:firstLine="720"/>
        <w:jc w:val="both"/>
        <w:rPr>
          <w:rFonts w:cs="Times New Roman"/>
          <w:sz w:val="24"/>
          <w:szCs w:val="24"/>
        </w:rPr>
      </w:pPr>
      <w:r w:rsidRPr="00817423">
        <w:rPr>
          <w:rFonts w:cs="Times New Roman"/>
          <w:sz w:val="24"/>
          <w:szCs w:val="24"/>
        </w:rPr>
        <w:t>Sumber daya yang dimiliki instansi tidak akan memberikan hasil yang optimum apabila tidak didukung oleh sumber daya manusia yang mempunyai kinerja optimum. Menilai kualitas dari sumber daya manusia yang ada dapat diukur dari kinerja pegawai.</w:t>
      </w:r>
    </w:p>
    <w:p w:rsidR="00A252E0" w:rsidRPr="00817423" w:rsidRDefault="00A252E0" w:rsidP="009700B2">
      <w:pPr>
        <w:spacing w:line="276" w:lineRule="auto"/>
        <w:ind w:firstLine="720"/>
        <w:jc w:val="both"/>
        <w:rPr>
          <w:rFonts w:cs="Times New Roman"/>
          <w:sz w:val="24"/>
          <w:szCs w:val="24"/>
        </w:rPr>
      </w:pPr>
      <w:r w:rsidRPr="00817423">
        <w:rPr>
          <w:rFonts w:cs="Times New Roman"/>
          <w:sz w:val="24"/>
          <w:szCs w:val="24"/>
        </w:rPr>
        <w:t>Menurut Afandi (2018) Kinerja adalah hasil kerja yang dapat dicapai oleh seseorang atau kelompok orang dalam suatu perusahaan sesuai dengan wewenang dan tanggung jawab masi</w:t>
      </w:r>
      <w:r w:rsidR="00D35390">
        <w:rPr>
          <w:rFonts w:cs="Times New Roman"/>
          <w:sz w:val="24"/>
          <w:szCs w:val="24"/>
        </w:rPr>
        <w:t>ng-masing dalam rangka mencapai</w:t>
      </w:r>
      <w:r w:rsidRPr="00817423">
        <w:rPr>
          <w:rFonts w:cs="Times New Roman"/>
          <w:sz w:val="24"/>
          <w:szCs w:val="24"/>
        </w:rPr>
        <w:t xml:space="preserve"> tujuan organisasi secara illegal, tidak melanggar hukum dan tidak bertentangan dengan moral dan etika. </w:t>
      </w:r>
    </w:p>
    <w:p w:rsidR="00A02EE0" w:rsidRDefault="00A252E0" w:rsidP="009700B2">
      <w:pPr>
        <w:spacing w:line="276" w:lineRule="auto"/>
        <w:jc w:val="both"/>
        <w:rPr>
          <w:rFonts w:cs="Times New Roman"/>
          <w:sz w:val="24"/>
          <w:szCs w:val="24"/>
        </w:rPr>
      </w:pPr>
      <w:r w:rsidRPr="00817423">
        <w:rPr>
          <w:rFonts w:cs="Times New Roman"/>
          <w:sz w:val="24"/>
          <w:szCs w:val="24"/>
        </w:rPr>
        <w:t>Kinerja pegawai pemerintah sebagai aparatur negara dalam melaksanakan tugas dan kewajibannya merupakan salah satu elemen penting yang turut menentukan terwujudnya suatu tata pemerintahan yang baik.</w:t>
      </w:r>
      <w:r w:rsidR="00D35390">
        <w:rPr>
          <w:rFonts w:cs="Times New Roman"/>
          <w:sz w:val="24"/>
          <w:szCs w:val="24"/>
        </w:rPr>
        <w:t xml:space="preserve"> Kinerja pegawai sendiri dapat ditunjang oleh motivasi dari pegawai itu sendiri maupun motivasi yang diberikan oleh instansi, maka dapat dikatakan b</w:t>
      </w:r>
      <w:r w:rsidR="0089676F">
        <w:rPr>
          <w:rFonts w:cs="Times New Roman"/>
          <w:sz w:val="24"/>
          <w:szCs w:val="24"/>
        </w:rPr>
        <w:t xml:space="preserve">ahwa motivasi sangat diperlukan </w:t>
      </w:r>
      <w:r w:rsidR="00D35390">
        <w:rPr>
          <w:rFonts w:cs="Times New Roman"/>
          <w:sz w:val="24"/>
          <w:szCs w:val="24"/>
        </w:rPr>
        <w:t xml:space="preserve">dalam instansi karena dengan adanya motivasi diharapkan mampu meningkatkan kualitas sehingga kinerja pegawai baik bagi instansi. Berbagai teori motivasi dapat dilaksanakan, tetapi </w:t>
      </w:r>
      <w:r w:rsidR="00A02EE0">
        <w:rPr>
          <w:rFonts w:cs="Times New Roman"/>
          <w:sz w:val="24"/>
          <w:szCs w:val="24"/>
        </w:rPr>
        <w:t>yang paling penting adalah melakukan dorongan kepada pegawai untuk menumbuhkan semangat kerja.</w:t>
      </w:r>
    </w:p>
    <w:p w:rsidR="00A252E0" w:rsidRPr="00817423" w:rsidRDefault="00A02EE0" w:rsidP="009700B2">
      <w:pPr>
        <w:spacing w:line="276" w:lineRule="auto"/>
        <w:ind w:firstLine="720"/>
        <w:jc w:val="both"/>
        <w:rPr>
          <w:rFonts w:cs="Times New Roman"/>
          <w:sz w:val="24"/>
          <w:szCs w:val="24"/>
        </w:rPr>
      </w:pPr>
      <w:r>
        <w:rPr>
          <w:rFonts w:cs="Times New Roman"/>
          <w:sz w:val="24"/>
          <w:szCs w:val="24"/>
        </w:rPr>
        <w:t xml:space="preserve"> </w:t>
      </w:r>
      <w:r w:rsidR="00A252E0" w:rsidRPr="00817423">
        <w:rPr>
          <w:rFonts w:cs="Times New Roman"/>
          <w:sz w:val="24"/>
          <w:szCs w:val="24"/>
        </w:rPr>
        <w:t xml:space="preserve"> Motivasi merupakan kekuatan yang ada dalam diri seseorang, yang mendorong perilakunya untuk melakukan sesuatu Widodo (2015). </w:t>
      </w:r>
      <w:r w:rsidR="00A252E0" w:rsidRPr="00817423">
        <w:rPr>
          <w:rFonts w:cs="Times New Roman"/>
          <w:sz w:val="24"/>
          <w:szCs w:val="24"/>
        </w:rPr>
        <w:tab/>
      </w:r>
    </w:p>
    <w:p w:rsidR="00A252E0" w:rsidRPr="00817423" w:rsidRDefault="00A252E0" w:rsidP="009700B2">
      <w:pPr>
        <w:spacing w:line="276" w:lineRule="auto"/>
        <w:ind w:firstLine="720"/>
        <w:jc w:val="both"/>
        <w:rPr>
          <w:rFonts w:cs="Times New Roman"/>
          <w:sz w:val="24"/>
          <w:szCs w:val="24"/>
        </w:rPr>
      </w:pPr>
      <w:r w:rsidRPr="00817423">
        <w:rPr>
          <w:rFonts w:cs="Times New Roman"/>
          <w:sz w:val="24"/>
          <w:szCs w:val="24"/>
        </w:rPr>
        <w:t>Motivasi yang kuat akan membentuk usaha yang kuat. Jadi, adanya motivasi dapat memberikan dorongan bagi karyawan untuk mau bekerja dengan maksimal dan sepenuh hati sehingga dapat menghasilkan kinerja yang memuaskan.</w:t>
      </w:r>
    </w:p>
    <w:p w:rsidR="00A252E0" w:rsidRPr="00817423" w:rsidRDefault="00A252E0" w:rsidP="009700B2">
      <w:pPr>
        <w:spacing w:line="276" w:lineRule="auto"/>
        <w:ind w:firstLine="720"/>
        <w:jc w:val="both"/>
        <w:rPr>
          <w:rFonts w:cs="Times New Roman"/>
          <w:sz w:val="24"/>
          <w:szCs w:val="24"/>
        </w:rPr>
      </w:pPr>
      <w:r w:rsidRPr="00817423">
        <w:rPr>
          <w:rFonts w:cs="Times New Roman"/>
          <w:sz w:val="24"/>
          <w:szCs w:val="24"/>
        </w:rPr>
        <w:t>Pemberian Motivasi sangat penting dalam instansi. Pegawai yang mempunyai motivasi kerja yang tinggi akan dapat mendorong pegawai tersebut bekerja lebih semangat serta dapat memberikan kontribusi positif terhadap pekerjaan yang telah menjadi tanggung jawabnya. Tanpa motivasi, seseorang pegawai tidak dapat memenuhi pekerjaanya sesuai standar atau melampaui standar karena apa yang</w:t>
      </w:r>
      <w:r w:rsidR="00A21997">
        <w:rPr>
          <w:rFonts w:cs="Times New Roman"/>
          <w:sz w:val="24"/>
          <w:szCs w:val="24"/>
        </w:rPr>
        <w:t xml:space="preserve"> </w:t>
      </w:r>
      <w:r w:rsidRPr="00817423">
        <w:rPr>
          <w:rFonts w:cs="Times New Roman"/>
          <w:sz w:val="24"/>
          <w:szCs w:val="24"/>
        </w:rPr>
        <w:t xml:space="preserve">menjadi motivasi tidak terpenuhi. Sekalipun seorang pegawai yang memiliki </w:t>
      </w:r>
      <w:r w:rsidRPr="00817423">
        <w:rPr>
          <w:rFonts w:cs="Times New Roman"/>
          <w:sz w:val="24"/>
          <w:szCs w:val="24"/>
        </w:rPr>
        <w:lastRenderedPageBreak/>
        <w:t>kemampuan dalam bekerja tinggi tetapi tidak memiliki motivasi untuk menyelesaikan tugasnya maka hasil akhir dalam pekerjaanya tidak memuaskan.</w:t>
      </w:r>
    </w:p>
    <w:p w:rsidR="00A252E0" w:rsidRPr="00817423" w:rsidRDefault="00A252E0" w:rsidP="00EC16FE">
      <w:pPr>
        <w:spacing w:line="276" w:lineRule="auto"/>
        <w:ind w:firstLine="720"/>
        <w:jc w:val="both"/>
        <w:rPr>
          <w:rFonts w:cs="Times New Roman"/>
          <w:noProof/>
          <w:sz w:val="24"/>
          <w:szCs w:val="24"/>
        </w:rPr>
      </w:pPr>
      <w:r w:rsidRPr="00817423">
        <w:rPr>
          <w:rFonts w:cs="Times New Roman"/>
          <w:sz w:val="24"/>
          <w:szCs w:val="24"/>
        </w:rPr>
        <w:t xml:space="preserve">Pada kesempatan kali ini peneliti melakukan penelitian di UPTD Pengelolaan Prasarana Perhubungan LLAJ Wilayah 1 </w:t>
      </w:r>
      <w:r w:rsidR="00D522ED">
        <w:rPr>
          <w:rFonts w:cs="Times New Roman"/>
          <w:sz w:val="24"/>
          <w:szCs w:val="24"/>
        </w:rPr>
        <w:t xml:space="preserve">Cibinong Kabupaten </w:t>
      </w:r>
      <w:r w:rsidRPr="00817423">
        <w:rPr>
          <w:rFonts w:cs="Times New Roman"/>
          <w:sz w:val="24"/>
          <w:szCs w:val="24"/>
        </w:rPr>
        <w:t>Bogor. Saat ini Dinas Perhubungan berusaha mensejahterakan masyarakat umum akan perlunya saranan transportasi dalam kehidupannya.</w:t>
      </w:r>
      <w:r w:rsidRPr="00817423">
        <w:rPr>
          <w:rFonts w:cs="Times New Roman"/>
          <w:noProof/>
          <w:sz w:val="24"/>
          <w:szCs w:val="24"/>
        </w:rPr>
        <w:t xml:space="preserve"> </w:t>
      </w:r>
    </w:p>
    <w:p w:rsidR="00A252E0" w:rsidRPr="00817423" w:rsidRDefault="00A252E0" w:rsidP="009700B2">
      <w:pPr>
        <w:spacing w:line="276" w:lineRule="auto"/>
        <w:jc w:val="both"/>
        <w:rPr>
          <w:rFonts w:cs="Times New Roman"/>
          <w:b/>
          <w:i/>
          <w:sz w:val="24"/>
          <w:szCs w:val="24"/>
        </w:rPr>
      </w:pPr>
      <w:r w:rsidRPr="00817423">
        <w:rPr>
          <w:rFonts w:cs="Times New Roman"/>
          <w:noProof/>
          <w:sz w:val="24"/>
          <w:szCs w:val="24"/>
        </w:rPr>
        <mc:AlternateContent>
          <mc:Choice Requires="wps">
            <w:drawing>
              <wp:anchor distT="0" distB="0" distL="114300" distR="114300" simplePos="0" relativeHeight="251673600" behindDoc="0" locked="0" layoutInCell="1" allowOverlap="1" wp14:anchorId="229246FB" wp14:editId="60B9C7E0">
                <wp:simplePos x="0" y="0"/>
                <wp:positionH relativeFrom="column">
                  <wp:posOffset>4730750</wp:posOffset>
                </wp:positionH>
                <wp:positionV relativeFrom="paragraph">
                  <wp:posOffset>633674</wp:posOffset>
                </wp:positionV>
                <wp:extent cx="400050" cy="2286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400050"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3F65" w:rsidRPr="00F22A73" w:rsidRDefault="00C93F65" w:rsidP="00D95E32">
                            <w:pPr>
                              <w:jc w:val="center"/>
                              <w:rPr>
                                <w:sz w:val="16"/>
                              </w:rPr>
                            </w:pPr>
                            <w:r w:rsidRPr="00F22A73">
                              <w:rPr>
                                <w:sz w:val="16"/>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246FB" id="_x0000_t202" coordsize="21600,21600" o:spt="202" path="m,l,21600r21600,l21600,xe">
                <v:stroke joinstyle="miter"/>
                <v:path gradientshapeok="t" o:connecttype="rect"/>
              </v:shapetype>
              <v:shape id="Text Box 15" o:spid="_x0000_s1026" type="#_x0000_t202" style="position:absolute;left:0;text-align:left;margin-left:372.5pt;margin-top:49.9pt;width:31.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" fillcolor="white [3201]" strokecolor="white [3212]" strokeweight=".5pt">
                <v:textbox>
                  <w:txbxContent>
                    <w:p w:rsidR="00C93F65" w:rsidRPr="00F22A73" w:rsidRDefault="00C93F65" w:rsidP="00D95E32">
                      <w:pPr>
                        <w:jc w:val="center"/>
                        <w:rPr>
                          <w:sz w:val="16"/>
                        </w:rPr>
                      </w:pPr>
                      <w:r w:rsidRPr="00F22A73">
                        <w:rPr>
                          <w:sz w:val="16"/>
                        </w:rPr>
                        <w:t>76%</w:t>
                      </w:r>
                    </w:p>
                  </w:txbxContent>
                </v:textbox>
              </v:shape>
            </w:pict>
          </mc:Fallback>
        </mc:AlternateContent>
      </w:r>
      <w:r w:rsidRPr="00817423">
        <w:rPr>
          <w:rFonts w:cs="Times New Roman"/>
          <w:noProof/>
          <w:sz w:val="24"/>
          <w:szCs w:val="24"/>
        </w:rPr>
        <mc:AlternateContent>
          <mc:Choice Requires="wps">
            <w:drawing>
              <wp:anchor distT="0" distB="0" distL="114300" distR="114300" simplePos="0" relativeHeight="251672576" behindDoc="0" locked="0" layoutInCell="1" allowOverlap="1" wp14:anchorId="15AE0B8A" wp14:editId="50FD604F">
                <wp:simplePos x="0" y="0"/>
                <wp:positionH relativeFrom="column">
                  <wp:posOffset>4365625</wp:posOffset>
                </wp:positionH>
                <wp:positionV relativeFrom="paragraph">
                  <wp:posOffset>419679</wp:posOffset>
                </wp:positionV>
                <wp:extent cx="393192" cy="228600"/>
                <wp:effectExtent l="0" t="0" r="26035" b="19050"/>
                <wp:wrapNone/>
                <wp:docPr id="14" name="Text Box 14"/>
                <wp:cNvGraphicFramePr/>
                <a:graphic xmlns:a="http://schemas.openxmlformats.org/drawingml/2006/main">
                  <a:graphicData uri="http://schemas.microsoft.com/office/word/2010/wordprocessingShape">
                    <wps:wsp>
                      <wps:cNvSpPr txBox="1"/>
                      <wps:spPr>
                        <a:xfrm>
                          <a:off x="0" y="0"/>
                          <a:ext cx="393192"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3F65" w:rsidRPr="00273647" w:rsidRDefault="00C93F65" w:rsidP="00D95E32">
                            <w:pPr>
                              <w:jc w:val="center"/>
                              <w:rPr>
                                <w:sz w:val="16"/>
                              </w:rPr>
                            </w:pPr>
                            <w:r w:rsidRPr="00273647">
                              <w:rPr>
                                <w:sz w:val="16"/>
                              </w:rPr>
                              <w:t>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E0B8A" id="Text Box 14" o:spid="_x0000_s1027" type="#_x0000_t202" style="position:absolute;left:0;text-align:left;margin-left:343.75pt;margin-top:33.05pt;width:30.9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" fillcolor="white [3201]" strokecolor="white [3212]" strokeweight=".5pt">
                <v:textbox>
                  <w:txbxContent>
                    <w:p w:rsidR="00C93F65" w:rsidRPr="00273647" w:rsidRDefault="00C93F65" w:rsidP="00D95E32">
                      <w:pPr>
                        <w:jc w:val="center"/>
                        <w:rPr>
                          <w:sz w:val="16"/>
                        </w:rPr>
                      </w:pPr>
                      <w:r w:rsidRPr="00273647">
                        <w:rPr>
                          <w:sz w:val="16"/>
                        </w:rPr>
                        <w:t>89%</w:t>
                      </w:r>
                    </w:p>
                  </w:txbxContent>
                </v:textbox>
              </v:shape>
            </w:pict>
          </mc:Fallback>
        </mc:AlternateContent>
      </w:r>
      <w:r w:rsidRPr="00817423">
        <w:rPr>
          <w:rFonts w:cs="Times New Roman"/>
          <w:noProof/>
          <w:sz w:val="24"/>
          <w:szCs w:val="24"/>
        </w:rPr>
        <mc:AlternateContent>
          <mc:Choice Requires="wps">
            <w:drawing>
              <wp:anchor distT="0" distB="0" distL="114300" distR="114300" simplePos="0" relativeHeight="251671552" behindDoc="0" locked="0" layoutInCell="1" allowOverlap="1" wp14:anchorId="236492DD" wp14:editId="6462EBCB">
                <wp:simplePos x="0" y="0"/>
                <wp:positionH relativeFrom="column">
                  <wp:posOffset>4011295</wp:posOffset>
                </wp:positionH>
                <wp:positionV relativeFrom="paragraph">
                  <wp:posOffset>452699</wp:posOffset>
                </wp:positionV>
                <wp:extent cx="393192" cy="228600"/>
                <wp:effectExtent l="0" t="0" r="26035" b="19050"/>
                <wp:wrapNone/>
                <wp:docPr id="13" name="Text Box 13"/>
                <wp:cNvGraphicFramePr/>
                <a:graphic xmlns:a="http://schemas.openxmlformats.org/drawingml/2006/main">
                  <a:graphicData uri="http://schemas.microsoft.com/office/word/2010/wordprocessingShape">
                    <wps:wsp>
                      <wps:cNvSpPr txBox="1"/>
                      <wps:spPr>
                        <a:xfrm>
                          <a:off x="0" y="0"/>
                          <a:ext cx="393192"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3F65" w:rsidRPr="00504120" w:rsidRDefault="00C93F65" w:rsidP="00D95E32">
                            <w:pPr>
                              <w:jc w:val="center"/>
                              <w:rPr>
                                <w:sz w:val="16"/>
                              </w:rPr>
                            </w:pPr>
                            <w:r w:rsidRPr="00504120">
                              <w:rPr>
                                <w:sz w:val="16"/>
                              </w:rPr>
                              <w:t>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492DD" id="Text Box 13" o:spid="_x0000_s1028" type="#_x0000_t202" style="position:absolute;left:0;text-align:left;margin-left:315.85pt;margin-top:35.65pt;width:30.9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" fillcolor="white [3201]" strokecolor="white [3212]" strokeweight=".5pt">
                <v:textbox>
                  <w:txbxContent>
                    <w:p w:rsidR="00C93F65" w:rsidRPr="00504120" w:rsidRDefault="00C93F65" w:rsidP="00D95E32">
                      <w:pPr>
                        <w:jc w:val="center"/>
                        <w:rPr>
                          <w:sz w:val="16"/>
                        </w:rPr>
                      </w:pPr>
                      <w:r w:rsidRPr="00504120">
                        <w:rPr>
                          <w:sz w:val="16"/>
                        </w:rPr>
                        <w:t>87%</w:t>
                      </w:r>
                    </w:p>
                  </w:txbxContent>
                </v:textbox>
              </v:shape>
            </w:pict>
          </mc:Fallback>
        </mc:AlternateContent>
      </w:r>
      <w:r w:rsidRPr="00817423">
        <w:rPr>
          <w:rFonts w:cs="Times New Roman"/>
          <w:noProof/>
          <w:sz w:val="24"/>
          <w:szCs w:val="24"/>
        </w:rPr>
        <mc:AlternateContent>
          <mc:Choice Requires="wps">
            <w:drawing>
              <wp:anchor distT="0" distB="0" distL="114300" distR="114300" simplePos="0" relativeHeight="251670528" behindDoc="0" locked="0" layoutInCell="1" allowOverlap="1" wp14:anchorId="41FCBDD6" wp14:editId="180B9495">
                <wp:simplePos x="0" y="0"/>
                <wp:positionH relativeFrom="column">
                  <wp:posOffset>3635375</wp:posOffset>
                </wp:positionH>
                <wp:positionV relativeFrom="paragraph">
                  <wp:posOffset>366339</wp:posOffset>
                </wp:positionV>
                <wp:extent cx="393065" cy="228600"/>
                <wp:effectExtent l="0" t="0" r="26035" b="19050"/>
                <wp:wrapNone/>
                <wp:docPr id="12" name="Text Box 12"/>
                <wp:cNvGraphicFramePr/>
                <a:graphic xmlns:a="http://schemas.openxmlformats.org/drawingml/2006/main">
                  <a:graphicData uri="http://schemas.microsoft.com/office/word/2010/wordprocessingShape">
                    <wps:wsp>
                      <wps:cNvSpPr txBox="1"/>
                      <wps:spPr>
                        <a:xfrm>
                          <a:off x="0" y="0"/>
                          <a:ext cx="393065"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3F65" w:rsidRPr="00504120" w:rsidRDefault="00C93F65" w:rsidP="00D95E32">
                            <w:pPr>
                              <w:jc w:val="center"/>
                              <w:rPr>
                                <w:sz w:val="16"/>
                              </w:rPr>
                            </w:pPr>
                            <w:r w:rsidRPr="00504120">
                              <w:rPr>
                                <w:sz w:val="16"/>
                              </w:rPr>
                              <w:t>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CBDD6" id="Text Box 12" o:spid="_x0000_s1029" type="#_x0000_t202" style="position:absolute;left:0;text-align:left;margin-left:286.25pt;margin-top:28.85pt;width:30.9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" fillcolor="white [3201]" strokecolor="white [3212]" strokeweight=".5pt">
                <v:textbox>
                  <w:txbxContent>
                    <w:p w:rsidR="00C93F65" w:rsidRPr="00504120" w:rsidRDefault="00C93F65" w:rsidP="00D95E32">
                      <w:pPr>
                        <w:jc w:val="center"/>
                        <w:rPr>
                          <w:sz w:val="16"/>
                        </w:rPr>
                      </w:pPr>
                      <w:r w:rsidRPr="00504120">
                        <w:rPr>
                          <w:sz w:val="16"/>
                        </w:rPr>
                        <w:t>92%</w:t>
                      </w:r>
                    </w:p>
                  </w:txbxContent>
                </v:textbox>
              </v:shape>
            </w:pict>
          </mc:Fallback>
        </mc:AlternateContent>
      </w:r>
      <w:r w:rsidRPr="00817423">
        <w:rPr>
          <w:rFonts w:cs="Times New Roman"/>
          <w:noProof/>
          <w:sz w:val="24"/>
          <w:szCs w:val="24"/>
        </w:rPr>
        <mc:AlternateContent>
          <mc:Choice Requires="wps">
            <w:drawing>
              <wp:anchor distT="0" distB="0" distL="114300" distR="114300" simplePos="0" relativeHeight="251669504" behindDoc="0" locked="0" layoutInCell="1" allowOverlap="1" wp14:anchorId="0F4FE9CE" wp14:editId="07C936DE">
                <wp:simplePos x="0" y="0"/>
                <wp:positionH relativeFrom="column">
                  <wp:posOffset>3267710</wp:posOffset>
                </wp:positionH>
                <wp:positionV relativeFrom="paragraph">
                  <wp:posOffset>502976</wp:posOffset>
                </wp:positionV>
                <wp:extent cx="400050" cy="2286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400050"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3F65" w:rsidRPr="00504120" w:rsidRDefault="00C93F65" w:rsidP="00D95E32">
                            <w:pPr>
                              <w:jc w:val="center"/>
                              <w:rPr>
                                <w:sz w:val="16"/>
                              </w:rPr>
                            </w:pPr>
                            <w:r w:rsidRPr="00504120">
                              <w:rPr>
                                <w:sz w:val="16"/>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FE9CE" id="Text Box 11" o:spid="_x0000_s1030" type="#_x0000_t202" style="position:absolute;left:0;text-align:left;margin-left:257.3pt;margin-top:39.6pt;width:31.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" fillcolor="white [3201]" strokecolor="white [3212]" strokeweight=".5pt">
                <v:textbox>
                  <w:txbxContent>
                    <w:p w:rsidR="00C93F65" w:rsidRPr="00504120" w:rsidRDefault="00C93F65" w:rsidP="00D95E32">
                      <w:pPr>
                        <w:jc w:val="center"/>
                        <w:rPr>
                          <w:sz w:val="16"/>
                        </w:rPr>
                      </w:pPr>
                      <w:r w:rsidRPr="00504120">
                        <w:rPr>
                          <w:sz w:val="16"/>
                        </w:rPr>
                        <w:t>84%</w:t>
                      </w:r>
                    </w:p>
                  </w:txbxContent>
                </v:textbox>
              </v:shape>
            </w:pict>
          </mc:Fallback>
        </mc:AlternateContent>
      </w:r>
      <w:r w:rsidRPr="00817423">
        <w:rPr>
          <w:rFonts w:cs="Times New Roman"/>
          <w:noProof/>
          <w:sz w:val="24"/>
          <w:szCs w:val="24"/>
        </w:rPr>
        <mc:AlternateContent>
          <mc:Choice Requires="wps">
            <w:drawing>
              <wp:anchor distT="0" distB="0" distL="114300" distR="114300" simplePos="0" relativeHeight="251668480" behindDoc="0" locked="0" layoutInCell="1" allowOverlap="1" wp14:anchorId="4D4A8A83" wp14:editId="3FB08F58">
                <wp:simplePos x="0" y="0"/>
                <wp:positionH relativeFrom="column">
                  <wp:posOffset>2917246</wp:posOffset>
                </wp:positionH>
                <wp:positionV relativeFrom="paragraph">
                  <wp:posOffset>353060</wp:posOffset>
                </wp:positionV>
                <wp:extent cx="393065" cy="228600"/>
                <wp:effectExtent l="0" t="0" r="26035" b="19050"/>
                <wp:wrapNone/>
                <wp:docPr id="10" name="Text Box 10"/>
                <wp:cNvGraphicFramePr/>
                <a:graphic xmlns:a="http://schemas.openxmlformats.org/drawingml/2006/main">
                  <a:graphicData uri="http://schemas.microsoft.com/office/word/2010/wordprocessingShape">
                    <wps:wsp>
                      <wps:cNvSpPr txBox="1"/>
                      <wps:spPr>
                        <a:xfrm>
                          <a:off x="0" y="0"/>
                          <a:ext cx="393065"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3F65" w:rsidRPr="00504120" w:rsidRDefault="00C93F65" w:rsidP="00D95E32">
                            <w:pPr>
                              <w:jc w:val="center"/>
                              <w:rPr>
                                <w:sz w:val="16"/>
                              </w:rPr>
                            </w:pPr>
                            <w:r w:rsidRPr="00504120">
                              <w:rPr>
                                <w:sz w:val="16"/>
                              </w:rP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A8A83" id="Text Box 10" o:spid="_x0000_s1031" type="#_x0000_t202" style="position:absolute;left:0;text-align:left;margin-left:229.7pt;margin-top:27.8pt;width:30.9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" fillcolor="white [3201]" strokecolor="white [3212]" strokeweight=".5pt">
                <v:textbox>
                  <w:txbxContent>
                    <w:p w:rsidR="00C93F65" w:rsidRPr="00504120" w:rsidRDefault="00C93F65" w:rsidP="00D95E32">
                      <w:pPr>
                        <w:jc w:val="center"/>
                        <w:rPr>
                          <w:sz w:val="16"/>
                        </w:rPr>
                      </w:pPr>
                      <w:r w:rsidRPr="00504120">
                        <w:rPr>
                          <w:sz w:val="16"/>
                        </w:rPr>
                        <w:t>93%</w:t>
                      </w:r>
                    </w:p>
                  </w:txbxContent>
                </v:textbox>
              </v:shape>
            </w:pict>
          </mc:Fallback>
        </mc:AlternateContent>
      </w:r>
      <w:r w:rsidRPr="00817423">
        <w:rPr>
          <w:rFonts w:cs="Times New Roman"/>
          <w:noProof/>
          <w:sz w:val="24"/>
          <w:szCs w:val="24"/>
        </w:rPr>
        <mc:AlternateContent>
          <mc:Choice Requires="wps">
            <w:drawing>
              <wp:anchor distT="0" distB="0" distL="114300" distR="114300" simplePos="0" relativeHeight="251667456" behindDoc="0" locked="0" layoutInCell="1" allowOverlap="1" wp14:anchorId="7377EEF1" wp14:editId="5B169ACC">
                <wp:simplePos x="0" y="0"/>
                <wp:positionH relativeFrom="column">
                  <wp:posOffset>2545136</wp:posOffset>
                </wp:positionH>
                <wp:positionV relativeFrom="paragraph">
                  <wp:posOffset>368300</wp:posOffset>
                </wp:positionV>
                <wp:extent cx="393192" cy="228600"/>
                <wp:effectExtent l="0" t="0" r="26035" b="19050"/>
                <wp:wrapNone/>
                <wp:docPr id="9" name="Text Box 9"/>
                <wp:cNvGraphicFramePr/>
                <a:graphic xmlns:a="http://schemas.openxmlformats.org/drawingml/2006/main">
                  <a:graphicData uri="http://schemas.microsoft.com/office/word/2010/wordprocessingShape">
                    <wps:wsp>
                      <wps:cNvSpPr txBox="1"/>
                      <wps:spPr>
                        <a:xfrm>
                          <a:off x="0" y="0"/>
                          <a:ext cx="393192"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3F65" w:rsidRPr="00504120" w:rsidRDefault="00C93F65" w:rsidP="00D95E32">
                            <w:pPr>
                              <w:jc w:val="center"/>
                              <w:rPr>
                                <w:sz w:val="16"/>
                              </w:rPr>
                            </w:pPr>
                            <w:r w:rsidRPr="00504120">
                              <w:rPr>
                                <w:sz w:val="16"/>
                              </w:rPr>
                              <w:t>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7EEF1" id="Text Box 9" o:spid="_x0000_s1032" type="#_x0000_t202" style="position:absolute;left:0;text-align:left;margin-left:200.4pt;margin-top:29pt;width:30.9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" fillcolor="white [3201]" strokecolor="white [3212]" strokeweight=".5pt">
                <v:textbox>
                  <w:txbxContent>
                    <w:p w:rsidR="00C93F65" w:rsidRPr="00504120" w:rsidRDefault="00C93F65" w:rsidP="00D95E32">
                      <w:pPr>
                        <w:jc w:val="center"/>
                        <w:rPr>
                          <w:sz w:val="16"/>
                        </w:rPr>
                      </w:pPr>
                      <w:r w:rsidRPr="00504120">
                        <w:rPr>
                          <w:sz w:val="16"/>
                        </w:rPr>
                        <w:t>92%</w:t>
                      </w:r>
                    </w:p>
                  </w:txbxContent>
                </v:textbox>
              </v:shape>
            </w:pict>
          </mc:Fallback>
        </mc:AlternateContent>
      </w:r>
      <w:r w:rsidRPr="00817423">
        <w:rPr>
          <w:rFonts w:cs="Times New Roman"/>
          <w:noProof/>
          <w:sz w:val="24"/>
          <w:szCs w:val="24"/>
        </w:rPr>
        <mc:AlternateContent>
          <mc:Choice Requires="wps">
            <w:drawing>
              <wp:anchor distT="0" distB="0" distL="114300" distR="114300" simplePos="0" relativeHeight="251666432" behindDoc="0" locked="0" layoutInCell="1" allowOverlap="1" wp14:anchorId="0D3D58B5" wp14:editId="0580CE02">
                <wp:simplePos x="0" y="0"/>
                <wp:positionH relativeFrom="column">
                  <wp:posOffset>2175566</wp:posOffset>
                </wp:positionH>
                <wp:positionV relativeFrom="paragraph">
                  <wp:posOffset>474980</wp:posOffset>
                </wp:positionV>
                <wp:extent cx="393192" cy="228600"/>
                <wp:effectExtent l="0" t="0" r="26035" b="19050"/>
                <wp:wrapNone/>
                <wp:docPr id="8" name="Text Box 8"/>
                <wp:cNvGraphicFramePr/>
                <a:graphic xmlns:a="http://schemas.openxmlformats.org/drawingml/2006/main">
                  <a:graphicData uri="http://schemas.microsoft.com/office/word/2010/wordprocessingShape">
                    <wps:wsp>
                      <wps:cNvSpPr txBox="1"/>
                      <wps:spPr>
                        <a:xfrm>
                          <a:off x="0" y="0"/>
                          <a:ext cx="393192"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3F65" w:rsidRPr="00504120" w:rsidRDefault="00C93F65" w:rsidP="00D95E32">
                            <w:pPr>
                              <w:jc w:val="center"/>
                              <w:rPr>
                                <w:sz w:val="16"/>
                              </w:rPr>
                            </w:pPr>
                            <w:r w:rsidRPr="00504120">
                              <w:rPr>
                                <w:sz w:val="16"/>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D58B5" id="Text Box 8" o:spid="_x0000_s1033" type="#_x0000_t202" style="position:absolute;left:0;text-align:left;margin-left:171.3pt;margin-top:37.4pt;width:30.9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" fillcolor="white [3201]" strokecolor="white [3212]" strokeweight=".5pt">
                <v:textbox>
                  <w:txbxContent>
                    <w:p w:rsidR="00C93F65" w:rsidRPr="00504120" w:rsidRDefault="00C93F65" w:rsidP="00D95E32">
                      <w:pPr>
                        <w:jc w:val="center"/>
                        <w:rPr>
                          <w:sz w:val="16"/>
                        </w:rPr>
                      </w:pPr>
                      <w:r w:rsidRPr="00504120">
                        <w:rPr>
                          <w:sz w:val="16"/>
                        </w:rPr>
                        <w:t>86%</w:t>
                      </w:r>
                    </w:p>
                  </w:txbxContent>
                </v:textbox>
              </v:shape>
            </w:pict>
          </mc:Fallback>
        </mc:AlternateContent>
      </w:r>
      <w:r w:rsidRPr="00817423">
        <w:rPr>
          <w:rFonts w:cs="Times New Roman"/>
          <w:noProof/>
          <w:sz w:val="24"/>
          <w:szCs w:val="24"/>
        </w:rPr>
        <mc:AlternateContent>
          <mc:Choice Requires="wps">
            <w:drawing>
              <wp:anchor distT="0" distB="0" distL="114300" distR="114300" simplePos="0" relativeHeight="251665408" behindDoc="0" locked="0" layoutInCell="1" allowOverlap="1" wp14:anchorId="396BC352" wp14:editId="7630FB26">
                <wp:simplePos x="0" y="0"/>
                <wp:positionH relativeFrom="column">
                  <wp:posOffset>1817426</wp:posOffset>
                </wp:positionH>
                <wp:positionV relativeFrom="paragraph">
                  <wp:posOffset>396875</wp:posOffset>
                </wp:positionV>
                <wp:extent cx="393192" cy="228600"/>
                <wp:effectExtent l="0" t="0" r="26035" b="19050"/>
                <wp:wrapNone/>
                <wp:docPr id="7" name="Text Box 7"/>
                <wp:cNvGraphicFramePr/>
                <a:graphic xmlns:a="http://schemas.openxmlformats.org/drawingml/2006/main">
                  <a:graphicData uri="http://schemas.microsoft.com/office/word/2010/wordprocessingShape">
                    <wps:wsp>
                      <wps:cNvSpPr txBox="1"/>
                      <wps:spPr>
                        <a:xfrm>
                          <a:off x="0" y="0"/>
                          <a:ext cx="393192"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3F65" w:rsidRPr="00504120" w:rsidRDefault="00C93F65" w:rsidP="00D95E32">
                            <w:pPr>
                              <w:jc w:val="center"/>
                              <w:rPr>
                                <w:sz w:val="16"/>
                              </w:rPr>
                            </w:pPr>
                            <w:r w:rsidRPr="00504120">
                              <w:rPr>
                                <w:sz w:val="1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BC352" id="Text Box 7" o:spid="_x0000_s1034" type="#_x0000_t202" style="position:absolute;left:0;text-align:left;margin-left:143.1pt;margin-top:31.25pt;width:30.9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" fillcolor="white [3201]" strokecolor="white [3212]" strokeweight=".5pt">
                <v:textbox>
                  <w:txbxContent>
                    <w:p w:rsidR="00C93F65" w:rsidRPr="00504120" w:rsidRDefault="00C93F65" w:rsidP="00D95E32">
                      <w:pPr>
                        <w:jc w:val="center"/>
                        <w:rPr>
                          <w:sz w:val="16"/>
                        </w:rPr>
                      </w:pPr>
                      <w:r w:rsidRPr="00504120">
                        <w:rPr>
                          <w:sz w:val="16"/>
                        </w:rPr>
                        <w:t>90%</w:t>
                      </w:r>
                    </w:p>
                  </w:txbxContent>
                </v:textbox>
              </v:shape>
            </w:pict>
          </mc:Fallback>
        </mc:AlternateContent>
      </w:r>
      <w:r w:rsidRPr="00817423">
        <w:rPr>
          <w:rFonts w:cs="Times New Roman"/>
          <w:noProof/>
          <w:sz w:val="24"/>
          <w:szCs w:val="24"/>
        </w:rPr>
        <mc:AlternateContent>
          <mc:Choice Requires="wps">
            <w:drawing>
              <wp:anchor distT="0" distB="0" distL="114300" distR="114300" simplePos="0" relativeHeight="251664384" behindDoc="0" locked="0" layoutInCell="1" allowOverlap="1" wp14:anchorId="501FE341" wp14:editId="725E1797">
                <wp:simplePos x="0" y="0"/>
                <wp:positionH relativeFrom="column">
                  <wp:posOffset>1454785</wp:posOffset>
                </wp:positionH>
                <wp:positionV relativeFrom="paragraph">
                  <wp:posOffset>316174</wp:posOffset>
                </wp:positionV>
                <wp:extent cx="390525" cy="2286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390525"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3F65" w:rsidRPr="00504120" w:rsidRDefault="00C93F65" w:rsidP="00D95E32">
                            <w:pPr>
                              <w:jc w:val="center"/>
                              <w:rPr>
                                <w:sz w:val="16"/>
                              </w:rPr>
                            </w:pPr>
                            <w:r w:rsidRPr="00504120">
                              <w:rPr>
                                <w:sz w:val="16"/>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FE341" id="Text Box 6" o:spid="_x0000_s1035" type="#_x0000_t202" style="position:absolute;left:0;text-align:left;margin-left:114.55pt;margin-top:24.9pt;width:30.7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" fillcolor="white [3201]" strokecolor="white [3212]" strokeweight=".5pt">
                <v:textbox>
                  <w:txbxContent>
                    <w:p w:rsidR="00C93F65" w:rsidRPr="00504120" w:rsidRDefault="00C93F65" w:rsidP="00D95E32">
                      <w:pPr>
                        <w:jc w:val="center"/>
                        <w:rPr>
                          <w:sz w:val="16"/>
                        </w:rPr>
                      </w:pPr>
                      <w:r w:rsidRPr="00504120">
                        <w:rPr>
                          <w:sz w:val="16"/>
                        </w:rPr>
                        <w:t>95%</w:t>
                      </w:r>
                    </w:p>
                  </w:txbxContent>
                </v:textbox>
              </v:shape>
            </w:pict>
          </mc:Fallback>
        </mc:AlternateContent>
      </w:r>
      <w:r w:rsidRPr="00817423">
        <w:rPr>
          <w:rFonts w:cs="Times New Roman"/>
          <w:noProof/>
          <w:sz w:val="24"/>
          <w:szCs w:val="24"/>
        </w:rPr>
        <mc:AlternateContent>
          <mc:Choice Requires="wps">
            <w:drawing>
              <wp:anchor distT="0" distB="0" distL="114300" distR="114300" simplePos="0" relativeHeight="251663360" behindDoc="0" locked="0" layoutInCell="1" allowOverlap="1" wp14:anchorId="1EBBFA09" wp14:editId="2C74009D">
                <wp:simplePos x="0" y="0"/>
                <wp:positionH relativeFrom="column">
                  <wp:posOffset>1087176</wp:posOffset>
                </wp:positionH>
                <wp:positionV relativeFrom="paragraph">
                  <wp:posOffset>450850</wp:posOffset>
                </wp:positionV>
                <wp:extent cx="393192" cy="228600"/>
                <wp:effectExtent l="0" t="0" r="26035" b="19050"/>
                <wp:wrapNone/>
                <wp:docPr id="5" name="Text Box 5"/>
                <wp:cNvGraphicFramePr/>
                <a:graphic xmlns:a="http://schemas.openxmlformats.org/drawingml/2006/main">
                  <a:graphicData uri="http://schemas.microsoft.com/office/word/2010/wordprocessingShape">
                    <wps:wsp>
                      <wps:cNvSpPr txBox="1"/>
                      <wps:spPr>
                        <a:xfrm>
                          <a:off x="0" y="0"/>
                          <a:ext cx="393192"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3F65" w:rsidRPr="00504120" w:rsidRDefault="00C93F65" w:rsidP="00D95E32">
                            <w:pPr>
                              <w:jc w:val="center"/>
                              <w:rPr>
                                <w:sz w:val="16"/>
                              </w:rPr>
                            </w:pPr>
                            <w:r w:rsidRPr="00504120">
                              <w:rPr>
                                <w:sz w:val="16"/>
                              </w:rPr>
                              <w:t>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BFA09" id="Text Box 5" o:spid="_x0000_s1036" type="#_x0000_t202" style="position:absolute;left:0;text-align:left;margin-left:85.6pt;margin-top:35.5pt;width:30.9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" fillcolor="white [3201]" strokecolor="white [3212]" strokeweight=".5pt">
                <v:textbox>
                  <w:txbxContent>
                    <w:p w:rsidR="00C93F65" w:rsidRPr="00504120" w:rsidRDefault="00C93F65" w:rsidP="00D95E32">
                      <w:pPr>
                        <w:jc w:val="center"/>
                        <w:rPr>
                          <w:sz w:val="16"/>
                        </w:rPr>
                      </w:pPr>
                      <w:r w:rsidRPr="00504120">
                        <w:rPr>
                          <w:sz w:val="16"/>
                        </w:rPr>
                        <w:t>87%</w:t>
                      </w:r>
                    </w:p>
                  </w:txbxContent>
                </v:textbox>
              </v:shape>
            </w:pict>
          </mc:Fallback>
        </mc:AlternateContent>
      </w:r>
      <w:r w:rsidRPr="00817423">
        <w:rPr>
          <w:rFonts w:cs="Times New Roman"/>
          <w:noProof/>
          <w:sz w:val="24"/>
          <w:szCs w:val="24"/>
        </w:rPr>
        <mc:AlternateContent>
          <mc:Choice Requires="wps">
            <w:drawing>
              <wp:anchor distT="0" distB="0" distL="114300" distR="114300" simplePos="0" relativeHeight="251662336" behindDoc="0" locked="0" layoutInCell="1" allowOverlap="1" wp14:anchorId="79485C9A" wp14:editId="68156A6B">
                <wp:simplePos x="0" y="0"/>
                <wp:positionH relativeFrom="column">
                  <wp:posOffset>728980</wp:posOffset>
                </wp:positionH>
                <wp:positionV relativeFrom="paragraph">
                  <wp:posOffset>302316</wp:posOffset>
                </wp:positionV>
                <wp:extent cx="393192" cy="228600"/>
                <wp:effectExtent l="0" t="0" r="26035" b="19050"/>
                <wp:wrapNone/>
                <wp:docPr id="4" name="Text Box 4"/>
                <wp:cNvGraphicFramePr/>
                <a:graphic xmlns:a="http://schemas.openxmlformats.org/drawingml/2006/main">
                  <a:graphicData uri="http://schemas.microsoft.com/office/word/2010/wordprocessingShape">
                    <wps:wsp>
                      <wps:cNvSpPr txBox="1"/>
                      <wps:spPr>
                        <a:xfrm>
                          <a:off x="0" y="0"/>
                          <a:ext cx="393192"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3F65" w:rsidRPr="00504120" w:rsidRDefault="00C93F65" w:rsidP="00D95E32">
                            <w:pPr>
                              <w:jc w:val="center"/>
                              <w:rPr>
                                <w:sz w:val="16"/>
                              </w:rPr>
                            </w:pPr>
                            <w:r w:rsidRPr="00504120">
                              <w:rPr>
                                <w:sz w:val="16"/>
                              </w:rPr>
                              <w:t>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85C9A" id="Text Box 4" o:spid="_x0000_s1037" type="#_x0000_t202" style="position:absolute;left:0;text-align:left;margin-left:57.4pt;margin-top:23.8pt;width:30.9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" fillcolor="white [3201]" strokecolor="white [3212]" strokeweight=".5pt">
                <v:textbox>
                  <w:txbxContent>
                    <w:p w:rsidR="00C93F65" w:rsidRPr="00504120" w:rsidRDefault="00C93F65" w:rsidP="00D95E32">
                      <w:pPr>
                        <w:jc w:val="center"/>
                        <w:rPr>
                          <w:sz w:val="16"/>
                        </w:rPr>
                      </w:pPr>
                      <w:r w:rsidRPr="00504120">
                        <w:rPr>
                          <w:sz w:val="16"/>
                        </w:rPr>
                        <w:t>96%</w:t>
                      </w:r>
                    </w:p>
                  </w:txbxContent>
                </v:textbox>
              </v:shape>
            </w:pict>
          </mc:Fallback>
        </mc:AlternateContent>
      </w:r>
      <w:r w:rsidRPr="00817423">
        <w:rPr>
          <w:rFonts w:cs="Times New Roman"/>
          <w:b/>
          <w:i/>
          <w:noProof/>
          <w:sz w:val="24"/>
          <w:szCs w:val="24"/>
        </w:rPr>
        <w:drawing>
          <wp:inline distT="0" distB="0" distL="0" distR="0">
            <wp:extent cx="5248910" cy="3061970"/>
            <wp:effectExtent l="0" t="0" r="8890" b="508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52E0" w:rsidRPr="00817423" w:rsidRDefault="00A252E0" w:rsidP="009700B2">
      <w:pPr>
        <w:spacing w:line="276" w:lineRule="auto"/>
        <w:jc w:val="both"/>
        <w:rPr>
          <w:rFonts w:cs="Times New Roman"/>
          <w:i/>
          <w:sz w:val="24"/>
          <w:szCs w:val="24"/>
        </w:rPr>
      </w:pPr>
      <w:r w:rsidRPr="00817423">
        <w:rPr>
          <w:rFonts w:cs="Times New Roman"/>
          <w:i/>
          <w:sz w:val="24"/>
          <w:szCs w:val="24"/>
        </w:rPr>
        <w:t>Sumber:</w:t>
      </w:r>
      <w:r w:rsidRPr="00817423">
        <w:rPr>
          <w:rFonts w:cs="Times New Roman"/>
          <w:sz w:val="24"/>
          <w:szCs w:val="24"/>
        </w:rPr>
        <w:t xml:space="preserve"> </w:t>
      </w:r>
      <w:r w:rsidRPr="00817423">
        <w:rPr>
          <w:rFonts w:cs="Times New Roman"/>
          <w:i/>
          <w:sz w:val="24"/>
          <w:szCs w:val="24"/>
        </w:rPr>
        <w:t xml:space="preserve">kantor UPTD Pengelolaan Prasarana </w:t>
      </w:r>
      <w:r w:rsidR="004D1482">
        <w:rPr>
          <w:rFonts w:cs="Times New Roman"/>
          <w:i/>
          <w:sz w:val="24"/>
          <w:szCs w:val="24"/>
        </w:rPr>
        <w:t>Perhubungan LLAJ Wilayah 1 Cibinong</w:t>
      </w:r>
      <w:r w:rsidR="00AF7E09">
        <w:rPr>
          <w:rFonts w:cs="Times New Roman"/>
          <w:i/>
          <w:sz w:val="24"/>
          <w:szCs w:val="24"/>
        </w:rPr>
        <w:t xml:space="preserve"> Kabupaten Bogor</w:t>
      </w:r>
      <w:r w:rsidR="004D1482">
        <w:rPr>
          <w:rFonts w:cs="Times New Roman"/>
          <w:i/>
          <w:sz w:val="24"/>
          <w:szCs w:val="24"/>
        </w:rPr>
        <w:t xml:space="preserve"> </w:t>
      </w:r>
      <w:r w:rsidRPr="00817423">
        <w:rPr>
          <w:rFonts w:cs="Times New Roman"/>
          <w:i/>
          <w:sz w:val="24"/>
          <w:szCs w:val="24"/>
        </w:rPr>
        <w:t>(data diolah)</w:t>
      </w:r>
    </w:p>
    <w:p w:rsidR="00122F60" w:rsidRPr="00122F60" w:rsidRDefault="00A252E0" w:rsidP="00122F60">
      <w:pPr>
        <w:pStyle w:val="Heading5"/>
        <w:spacing w:after="240" w:line="276" w:lineRule="auto"/>
        <w:jc w:val="center"/>
        <w:rPr>
          <w:rFonts w:cs="Times New Roman"/>
          <w:color w:val="000000" w:themeColor="text1"/>
        </w:rPr>
      </w:pPr>
      <w:r w:rsidRPr="00817423">
        <w:rPr>
          <w:rFonts w:cs="Times New Roman"/>
          <w:color w:val="000000" w:themeColor="text1"/>
        </w:rPr>
        <w:t xml:space="preserve">Gambar:1.1 Presentase Kehadiran Pegawai kantor UPTD Pengelolaan Prasarana Perhubungan LLAJ Wilayah 1 </w:t>
      </w:r>
      <w:r w:rsidR="004D1482">
        <w:rPr>
          <w:rFonts w:cs="Times New Roman"/>
          <w:color w:val="000000" w:themeColor="text1"/>
        </w:rPr>
        <w:t>Cibinong</w:t>
      </w:r>
      <w:r w:rsidR="00AF7E09">
        <w:rPr>
          <w:rFonts w:cs="Times New Roman"/>
          <w:color w:val="000000" w:themeColor="text1"/>
        </w:rPr>
        <w:t xml:space="preserve"> Kabupaten Bogor</w:t>
      </w:r>
    </w:p>
    <w:p w:rsidR="00A252E0" w:rsidRPr="00817423" w:rsidRDefault="00A9424D" w:rsidP="00122F60">
      <w:pPr>
        <w:spacing w:after="240" w:line="276" w:lineRule="auto"/>
        <w:ind w:firstLine="720"/>
        <w:jc w:val="both"/>
        <w:rPr>
          <w:rFonts w:cs="Times New Roman"/>
          <w:sz w:val="24"/>
          <w:szCs w:val="24"/>
        </w:rPr>
      </w:pPr>
      <w:r>
        <w:rPr>
          <w:rFonts w:cs="Times New Roman"/>
          <w:sz w:val="24"/>
          <w:szCs w:val="24"/>
        </w:rPr>
        <w:t>Berdasarkan Gambar 1.1 diatas menunjukan</w:t>
      </w:r>
      <w:r w:rsidR="00A252E0" w:rsidRPr="00817423">
        <w:rPr>
          <w:rFonts w:cs="Times New Roman"/>
          <w:sz w:val="24"/>
          <w:szCs w:val="24"/>
        </w:rPr>
        <w:t xml:space="preserve"> bahwa data kehadiran Pegawai kantor UPTD Pengelolaan Prasarana Perhubungan LLAJ Wilayah 1 </w:t>
      </w:r>
      <w:r w:rsidR="004D1482">
        <w:rPr>
          <w:rFonts w:cs="Times New Roman"/>
          <w:sz w:val="24"/>
          <w:szCs w:val="24"/>
        </w:rPr>
        <w:t>Cibinong</w:t>
      </w:r>
      <w:r w:rsidR="00AF7E09">
        <w:rPr>
          <w:rFonts w:cs="Times New Roman"/>
          <w:sz w:val="24"/>
          <w:szCs w:val="24"/>
        </w:rPr>
        <w:t xml:space="preserve"> Kabupaten Bogor</w:t>
      </w:r>
      <w:r w:rsidR="00A252E0" w:rsidRPr="00817423">
        <w:rPr>
          <w:rFonts w:cs="Times New Roman"/>
          <w:sz w:val="24"/>
          <w:szCs w:val="24"/>
        </w:rPr>
        <w:t xml:space="preserve"> pada tahun 2020 juml</w:t>
      </w:r>
      <w:r>
        <w:rPr>
          <w:rFonts w:cs="Times New Roman"/>
          <w:sz w:val="24"/>
          <w:szCs w:val="24"/>
        </w:rPr>
        <w:t>ah persentase kehadiran tertinggi yakni sebesar 96% pada bulan Januari</w:t>
      </w:r>
      <w:r w:rsidR="00A252E0" w:rsidRPr="00817423">
        <w:rPr>
          <w:rFonts w:cs="Times New Roman"/>
          <w:sz w:val="24"/>
          <w:szCs w:val="24"/>
        </w:rPr>
        <w:t>.</w:t>
      </w:r>
      <w:r>
        <w:rPr>
          <w:rFonts w:cs="Times New Roman"/>
          <w:sz w:val="24"/>
          <w:szCs w:val="24"/>
        </w:rPr>
        <w:t xml:space="preserve"> Dan tingkat kehadiran terendah sebesar 7</w:t>
      </w:r>
      <w:r w:rsidR="00A252E0" w:rsidRPr="00817423">
        <w:rPr>
          <w:rFonts w:cs="Times New Roman"/>
          <w:sz w:val="24"/>
          <w:szCs w:val="24"/>
        </w:rPr>
        <w:t xml:space="preserve">6% </w:t>
      </w:r>
      <w:r>
        <w:rPr>
          <w:rFonts w:cs="Times New Roman"/>
          <w:sz w:val="24"/>
          <w:szCs w:val="24"/>
        </w:rPr>
        <w:t>pada bulan Desember</w:t>
      </w:r>
      <w:r w:rsidR="004D1482">
        <w:rPr>
          <w:rFonts w:cs="Times New Roman"/>
          <w:sz w:val="24"/>
          <w:szCs w:val="24"/>
        </w:rPr>
        <w:t xml:space="preserve"> dalam kurung waktu sebulan karena pengecekan kantor seringkali pada akhir tahun</w:t>
      </w:r>
      <w:r>
        <w:rPr>
          <w:rFonts w:cs="Times New Roman"/>
          <w:sz w:val="24"/>
          <w:szCs w:val="24"/>
        </w:rPr>
        <w:t>.</w:t>
      </w:r>
      <w:r w:rsidR="00A252E0" w:rsidRPr="00817423">
        <w:rPr>
          <w:rFonts w:cs="Times New Roman"/>
          <w:sz w:val="24"/>
          <w:szCs w:val="24"/>
        </w:rPr>
        <w:t xml:space="preserve"> </w:t>
      </w:r>
      <w:r>
        <w:rPr>
          <w:rFonts w:cs="Times New Roman"/>
          <w:sz w:val="24"/>
          <w:szCs w:val="24"/>
        </w:rPr>
        <w:t xml:space="preserve">Dengan rata-rata kehadiran </w:t>
      </w:r>
      <w:r w:rsidR="00A252E0" w:rsidRPr="00817423">
        <w:rPr>
          <w:rFonts w:cs="Times New Roman"/>
          <w:sz w:val="24"/>
          <w:szCs w:val="24"/>
        </w:rPr>
        <w:t xml:space="preserve"> sebesar 88,9%.</w:t>
      </w:r>
    </w:p>
    <w:p w:rsidR="005E7926" w:rsidRDefault="005E7926" w:rsidP="00F34A27"/>
    <w:p w:rsidR="005E7926" w:rsidRDefault="005E7926" w:rsidP="009700B2">
      <w:pPr>
        <w:spacing w:line="276" w:lineRule="auto"/>
      </w:pPr>
    </w:p>
    <w:p w:rsidR="00EC16FE" w:rsidRDefault="00EC16FE" w:rsidP="009700B2">
      <w:pPr>
        <w:spacing w:line="276" w:lineRule="auto"/>
      </w:pPr>
    </w:p>
    <w:p w:rsidR="00EC16FE" w:rsidRPr="005E7926" w:rsidRDefault="00EC16FE" w:rsidP="009700B2">
      <w:pPr>
        <w:spacing w:line="276" w:lineRule="auto"/>
      </w:pPr>
    </w:p>
    <w:p w:rsidR="00A252E0" w:rsidRPr="00817423" w:rsidRDefault="00A252E0" w:rsidP="009700B2">
      <w:pPr>
        <w:spacing w:line="276" w:lineRule="auto"/>
        <w:jc w:val="both"/>
        <w:rPr>
          <w:rFonts w:cs="Times New Roman"/>
          <w:i/>
          <w:sz w:val="24"/>
          <w:szCs w:val="24"/>
        </w:rPr>
      </w:pPr>
      <w:r w:rsidRPr="00817423">
        <w:rPr>
          <w:rFonts w:cs="Times New Roman"/>
          <w:noProof/>
        </w:rPr>
        <w:lastRenderedPageBreak/>
        <w:drawing>
          <wp:inline distT="0" distB="0" distL="0" distR="0" wp14:anchorId="33809639" wp14:editId="635C959B">
            <wp:extent cx="5248910" cy="3811979"/>
            <wp:effectExtent l="0" t="0" r="8890" b="171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252E0" w:rsidRDefault="00A252E0" w:rsidP="009700B2">
      <w:pPr>
        <w:spacing w:line="276" w:lineRule="auto"/>
        <w:jc w:val="both"/>
        <w:rPr>
          <w:rFonts w:cs="Times New Roman"/>
          <w:i/>
          <w:sz w:val="24"/>
          <w:szCs w:val="24"/>
        </w:rPr>
      </w:pPr>
      <w:r w:rsidRPr="00817423">
        <w:rPr>
          <w:rFonts w:cs="Times New Roman"/>
          <w:i/>
          <w:sz w:val="24"/>
          <w:szCs w:val="24"/>
        </w:rPr>
        <w:t>Sumber : Pengadministrasi Keuang</w:t>
      </w:r>
      <w:r w:rsidR="006F1A43">
        <w:rPr>
          <w:rFonts w:cs="Times New Roman"/>
          <w:i/>
          <w:sz w:val="24"/>
          <w:szCs w:val="24"/>
        </w:rPr>
        <w:t>an Kantor UPTD PPPLLAJ Wilayah 1 Cibinong Kabupaten</w:t>
      </w:r>
      <w:r w:rsidRPr="00817423">
        <w:rPr>
          <w:rFonts w:cs="Times New Roman"/>
          <w:i/>
          <w:sz w:val="24"/>
          <w:szCs w:val="24"/>
        </w:rPr>
        <w:t xml:space="preserve"> Bogor (data diolah)</w:t>
      </w:r>
    </w:p>
    <w:p w:rsidR="00EC16FE" w:rsidRPr="00F34A27" w:rsidRDefault="00EC16FE" w:rsidP="00EC16FE">
      <w:pPr>
        <w:pStyle w:val="Heading5"/>
        <w:jc w:val="center"/>
        <w:rPr>
          <w:rFonts w:cs="Times New Roman"/>
          <w:b/>
          <w:i/>
          <w:color w:val="000000" w:themeColor="text1"/>
        </w:rPr>
      </w:pPr>
      <w:r w:rsidRPr="00F34A27">
        <w:rPr>
          <w:rFonts w:cs="Times New Roman"/>
          <w:b/>
          <w:i/>
          <w:color w:val="000000" w:themeColor="text1"/>
        </w:rPr>
        <w:t>Gambar 1.2</w:t>
      </w:r>
    </w:p>
    <w:p w:rsidR="00EC16FE" w:rsidRPr="00EC16FE" w:rsidRDefault="00EC16FE" w:rsidP="00EC16FE">
      <w:pPr>
        <w:spacing w:line="276" w:lineRule="auto"/>
        <w:jc w:val="center"/>
        <w:rPr>
          <w:rFonts w:cs="Times New Roman"/>
          <w:sz w:val="24"/>
          <w:szCs w:val="24"/>
        </w:rPr>
      </w:pPr>
      <w:r w:rsidRPr="00817423">
        <w:rPr>
          <w:rFonts w:cs="Times New Roman"/>
          <w:sz w:val="24"/>
          <w:szCs w:val="24"/>
        </w:rPr>
        <w:t xml:space="preserve">Gambar Sasaran Kerja Pegawai kantor UPTD Pengelolaan Prasarana Perhubungan </w:t>
      </w:r>
      <w:r>
        <w:rPr>
          <w:rFonts w:cs="Times New Roman"/>
          <w:sz w:val="24"/>
          <w:szCs w:val="24"/>
        </w:rPr>
        <w:t>LLAJ Wilayah 1</w:t>
      </w:r>
      <w:r w:rsidR="006F1A43">
        <w:rPr>
          <w:rFonts w:cs="Times New Roman"/>
          <w:sz w:val="24"/>
          <w:szCs w:val="24"/>
        </w:rPr>
        <w:t xml:space="preserve"> Cibinong Kabupaten</w:t>
      </w:r>
      <w:r>
        <w:rPr>
          <w:rFonts w:cs="Times New Roman"/>
          <w:sz w:val="24"/>
          <w:szCs w:val="24"/>
        </w:rPr>
        <w:t xml:space="preserve"> Bogor Tahun 2020</w:t>
      </w:r>
    </w:p>
    <w:p w:rsidR="00AB29A5" w:rsidRPr="00AF7E09" w:rsidRDefault="00B2388A" w:rsidP="006F1A43">
      <w:pPr>
        <w:spacing w:line="276" w:lineRule="auto"/>
        <w:ind w:firstLine="720"/>
        <w:jc w:val="both"/>
        <w:rPr>
          <w:rFonts w:cs="Times New Roman"/>
          <w:sz w:val="24"/>
          <w:szCs w:val="24"/>
        </w:rPr>
      </w:pPr>
      <w:r>
        <w:rPr>
          <w:rFonts w:cs="Times New Roman"/>
          <w:sz w:val="24"/>
          <w:szCs w:val="24"/>
        </w:rPr>
        <w:t>Pada Gambar 1.2 dapat</w:t>
      </w:r>
      <w:r w:rsidR="00A252E0" w:rsidRPr="00817423">
        <w:rPr>
          <w:rFonts w:cs="Times New Roman"/>
          <w:sz w:val="24"/>
          <w:szCs w:val="24"/>
        </w:rPr>
        <w:t xml:space="preserve"> di lihat bahwa setiap bagian (unit kerja) memiliki hasil pencapaian yang berbeda satu sama lainnya. </w:t>
      </w:r>
      <w:r w:rsidR="00BA571E">
        <w:rPr>
          <w:rFonts w:cs="Times New Roman"/>
          <w:sz w:val="24"/>
          <w:szCs w:val="24"/>
        </w:rPr>
        <w:t>Bagian pengelola perlengkapan jalan memiliki hasil pencapaian sebesar 28,62, bagian pengadministrasian keuangan memiliki hasil pencapaian sebesar 37,18, bagian pengadminitrasian keuangan 2 memiliki hasil pencapaian</w:t>
      </w:r>
      <w:r w:rsidR="0012039B">
        <w:rPr>
          <w:rFonts w:cs="Times New Roman"/>
          <w:sz w:val="24"/>
          <w:szCs w:val="24"/>
        </w:rPr>
        <w:t xml:space="preserve"> 35,33, bagian pengadminitrasian umum memiliki hasil pencapaian sebesar 35,77, bagian pengelola data memiliki hasil pencapaian sebesar 35,47, bagian analisis pengembangan sarana dan prasarana memiliki hasil pencapaian sebesar 36,01, bagian kepala subbagian tata usaha memiliki hasil pencapaian sebesar 38,23, dan bagian analisis </w:t>
      </w:r>
      <w:r w:rsidR="00762D50">
        <w:rPr>
          <w:rFonts w:cs="Times New Roman"/>
          <w:sz w:val="24"/>
          <w:szCs w:val="24"/>
        </w:rPr>
        <w:t>lalu lintas memiliki hasil pencapaian sebesar 35,66.</w:t>
      </w:r>
      <w:r w:rsidR="004D1482">
        <w:rPr>
          <w:rFonts w:cs="Times New Roman"/>
          <w:sz w:val="24"/>
          <w:szCs w:val="24"/>
        </w:rPr>
        <w:t xml:space="preserve"> Terdapat nilai terrendah pada </w:t>
      </w:r>
      <w:r w:rsidR="00BA571E">
        <w:rPr>
          <w:rFonts w:cs="Times New Roman"/>
          <w:sz w:val="24"/>
          <w:szCs w:val="24"/>
        </w:rPr>
        <w:t xml:space="preserve"> </w:t>
      </w:r>
      <w:r w:rsidR="00A252E0" w:rsidRPr="00817423">
        <w:rPr>
          <w:rFonts w:cs="Times New Roman"/>
          <w:sz w:val="24"/>
          <w:szCs w:val="24"/>
        </w:rPr>
        <w:t>Bagian Pengelola Perlengkapan Jalan memiliki hasil realisasi pencapaian sebesar 28,62. Sedangkan Bagian Kepala Subbagian Tata Usaha memiliki realisasi pencapaian target tertinggi sebesar 38,23. Sedangkan Rata-rata Target sebesar 55,39 dan Rata-rata Realisasi sebesar 35,28.</w:t>
      </w:r>
      <w:r w:rsidR="00AB29A5">
        <w:rPr>
          <w:rFonts w:cs="Times New Roman"/>
          <w:sz w:val="24"/>
          <w:szCs w:val="24"/>
        </w:rPr>
        <w:t xml:space="preserve"> </w:t>
      </w:r>
      <w:r w:rsidR="00CE5BEF" w:rsidRPr="00AF7E09">
        <w:rPr>
          <w:sz w:val="24"/>
          <w:szCs w:val="24"/>
        </w:rPr>
        <w:t>Hal ini membawa dampak</w:t>
      </w:r>
      <w:r w:rsidR="00AB29A5" w:rsidRPr="00AF7E09">
        <w:rPr>
          <w:sz w:val="24"/>
          <w:szCs w:val="24"/>
        </w:rPr>
        <w:t xml:space="preserve"> bagi instansi jika tidak mengevaluasi kinerja pegawainya. Tujuan instansi bisa tidak terealisasi atau tidak tercapai jika masih banyaknya pegawai yang memiliki penurunan </w:t>
      </w:r>
      <w:r w:rsidR="00AB29A5" w:rsidRPr="00AF7E09">
        <w:rPr>
          <w:sz w:val="24"/>
          <w:szCs w:val="24"/>
        </w:rPr>
        <w:lastRenderedPageBreak/>
        <w:t>kinerja. Sedangkan</w:t>
      </w:r>
      <w:r w:rsidR="00AB29A5" w:rsidRPr="00AF7E09">
        <w:rPr>
          <w:spacing w:val="-10"/>
          <w:sz w:val="24"/>
          <w:szCs w:val="24"/>
        </w:rPr>
        <w:t xml:space="preserve"> </w:t>
      </w:r>
      <w:r w:rsidR="00AB29A5" w:rsidRPr="00AF7E09">
        <w:rPr>
          <w:sz w:val="24"/>
          <w:szCs w:val="24"/>
        </w:rPr>
        <w:t>hal</w:t>
      </w:r>
      <w:r w:rsidR="00AB29A5" w:rsidRPr="00AF7E09">
        <w:rPr>
          <w:spacing w:val="-8"/>
          <w:sz w:val="24"/>
          <w:szCs w:val="24"/>
        </w:rPr>
        <w:t xml:space="preserve"> </w:t>
      </w:r>
      <w:r w:rsidR="00AB29A5" w:rsidRPr="00AF7E09">
        <w:rPr>
          <w:sz w:val="24"/>
          <w:szCs w:val="24"/>
        </w:rPr>
        <w:t>lainnya,</w:t>
      </w:r>
      <w:r w:rsidR="004D1482" w:rsidRPr="00AF7E09">
        <w:rPr>
          <w:sz w:val="24"/>
          <w:szCs w:val="24"/>
        </w:rPr>
        <w:t xml:space="preserve"> </w:t>
      </w:r>
      <w:r w:rsidR="00CE5BEF" w:rsidRPr="00AF7E09">
        <w:rPr>
          <w:sz w:val="24"/>
          <w:szCs w:val="24"/>
        </w:rPr>
        <w:t>masih</w:t>
      </w:r>
      <w:r w:rsidR="00CE5BEF" w:rsidRPr="00AF7E09">
        <w:rPr>
          <w:spacing w:val="-9"/>
          <w:sz w:val="24"/>
          <w:szCs w:val="24"/>
        </w:rPr>
        <w:t xml:space="preserve"> </w:t>
      </w:r>
      <w:r w:rsidR="00CE5BEF" w:rsidRPr="00AF7E09">
        <w:rPr>
          <w:sz w:val="24"/>
          <w:szCs w:val="24"/>
        </w:rPr>
        <w:t>banyak</w:t>
      </w:r>
      <w:r w:rsidR="00CE5BEF" w:rsidRPr="00AF7E09">
        <w:rPr>
          <w:spacing w:val="-9"/>
          <w:sz w:val="24"/>
          <w:szCs w:val="24"/>
        </w:rPr>
        <w:t xml:space="preserve"> </w:t>
      </w:r>
      <w:r w:rsidR="00CE5BEF" w:rsidRPr="00AF7E09">
        <w:rPr>
          <w:sz w:val="24"/>
          <w:szCs w:val="24"/>
        </w:rPr>
        <w:t>pegawai</w:t>
      </w:r>
      <w:r w:rsidR="00CE5BEF" w:rsidRPr="00AF7E09">
        <w:rPr>
          <w:spacing w:val="-8"/>
          <w:sz w:val="24"/>
          <w:szCs w:val="24"/>
        </w:rPr>
        <w:t xml:space="preserve"> </w:t>
      </w:r>
      <w:r w:rsidR="00CE5BEF" w:rsidRPr="00AF7E09">
        <w:rPr>
          <w:sz w:val="24"/>
          <w:szCs w:val="24"/>
        </w:rPr>
        <w:t>yang</w:t>
      </w:r>
      <w:r w:rsidR="00CE5BEF" w:rsidRPr="00AF7E09">
        <w:rPr>
          <w:spacing w:val="-9"/>
          <w:sz w:val="24"/>
          <w:szCs w:val="24"/>
        </w:rPr>
        <w:t xml:space="preserve"> </w:t>
      </w:r>
      <w:r w:rsidR="00CE5BEF" w:rsidRPr="00AF7E09">
        <w:rPr>
          <w:sz w:val="24"/>
          <w:szCs w:val="24"/>
        </w:rPr>
        <w:t>belum</w:t>
      </w:r>
      <w:r w:rsidR="00CE5BEF" w:rsidRPr="00AF7E09">
        <w:rPr>
          <w:spacing w:val="-9"/>
          <w:sz w:val="24"/>
          <w:szCs w:val="24"/>
        </w:rPr>
        <w:t xml:space="preserve"> </w:t>
      </w:r>
      <w:r w:rsidR="00CE5BEF" w:rsidRPr="00AF7E09">
        <w:rPr>
          <w:sz w:val="24"/>
          <w:szCs w:val="24"/>
        </w:rPr>
        <w:t>memenuhi</w:t>
      </w:r>
      <w:r w:rsidR="00CE5BEF" w:rsidRPr="00AF7E09">
        <w:rPr>
          <w:spacing w:val="-8"/>
          <w:sz w:val="24"/>
          <w:szCs w:val="24"/>
        </w:rPr>
        <w:t xml:space="preserve"> </w:t>
      </w:r>
      <w:r w:rsidR="00CE5BEF" w:rsidRPr="00AF7E09">
        <w:rPr>
          <w:sz w:val="24"/>
          <w:szCs w:val="24"/>
        </w:rPr>
        <w:t>target</w:t>
      </w:r>
      <w:r w:rsidR="00CE5BEF" w:rsidRPr="00AF7E09">
        <w:rPr>
          <w:spacing w:val="-8"/>
          <w:sz w:val="24"/>
          <w:szCs w:val="24"/>
        </w:rPr>
        <w:t xml:space="preserve"> </w:t>
      </w:r>
      <w:r w:rsidR="00CE5BEF" w:rsidRPr="00AF7E09">
        <w:rPr>
          <w:sz w:val="24"/>
          <w:szCs w:val="24"/>
        </w:rPr>
        <w:t>SKP</w:t>
      </w:r>
      <w:r w:rsidR="00CE5BEF" w:rsidRPr="00AF7E09">
        <w:rPr>
          <w:spacing w:val="-8"/>
          <w:sz w:val="24"/>
          <w:szCs w:val="24"/>
        </w:rPr>
        <w:t xml:space="preserve"> </w:t>
      </w:r>
      <w:r w:rsidR="00CE5BEF" w:rsidRPr="00AF7E09">
        <w:rPr>
          <w:sz w:val="24"/>
          <w:szCs w:val="24"/>
        </w:rPr>
        <w:t>atau standar SKP yaitu 100%.</w:t>
      </w:r>
    </w:p>
    <w:p w:rsidR="00A252E0" w:rsidRPr="00817423" w:rsidRDefault="00A252E0" w:rsidP="009700B2">
      <w:pPr>
        <w:spacing w:line="276" w:lineRule="auto"/>
        <w:ind w:firstLine="720"/>
        <w:jc w:val="both"/>
        <w:rPr>
          <w:rFonts w:cs="Times New Roman"/>
          <w:sz w:val="24"/>
          <w:szCs w:val="24"/>
        </w:rPr>
      </w:pPr>
      <w:r w:rsidRPr="00817423">
        <w:rPr>
          <w:rFonts w:cs="Times New Roman"/>
          <w:sz w:val="24"/>
          <w:szCs w:val="24"/>
        </w:rPr>
        <w:t>Terdapatnya perbedaan motivasi kerja pegawai menarik untuk di teliti dalam upaya perbaikan kinerja pegawai. Penelitian motivasi dan kinerja pegawai sangat penting artinya dalam pelaksanaan tugas-tugas perh</w:t>
      </w:r>
      <w:r w:rsidR="00FF042F">
        <w:rPr>
          <w:rFonts w:cs="Times New Roman"/>
          <w:sz w:val="24"/>
          <w:szCs w:val="24"/>
        </w:rPr>
        <w:t>ubungan,</w:t>
      </w:r>
      <w:r w:rsidRPr="00817423">
        <w:rPr>
          <w:rFonts w:cs="Times New Roman"/>
          <w:sz w:val="24"/>
          <w:szCs w:val="24"/>
        </w:rPr>
        <w:t xml:space="preserve"> terutama unit pelaksanan teknis sebagai ujung tombak dilapangan yang berhubungan </w:t>
      </w:r>
      <w:r w:rsidR="00FF042F">
        <w:rPr>
          <w:rFonts w:cs="Times New Roman"/>
          <w:sz w:val="24"/>
          <w:szCs w:val="24"/>
        </w:rPr>
        <w:t>langsung dengan masyara</w:t>
      </w:r>
      <w:r w:rsidRPr="00817423">
        <w:rPr>
          <w:rFonts w:cs="Times New Roman"/>
          <w:sz w:val="24"/>
          <w:szCs w:val="24"/>
        </w:rPr>
        <w:t>kat.</w:t>
      </w:r>
    </w:p>
    <w:p w:rsidR="00A252E0" w:rsidRPr="00817423" w:rsidRDefault="00A252E0" w:rsidP="002A3E25">
      <w:pPr>
        <w:spacing w:line="276" w:lineRule="auto"/>
        <w:ind w:firstLine="720"/>
        <w:jc w:val="both"/>
        <w:rPr>
          <w:rFonts w:cs="Times New Roman"/>
          <w:sz w:val="24"/>
          <w:szCs w:val="24"/>
        </w:rPr>
      </w:pPr>
      <w:r w:rsidRPr="00817423">
        <w:rPr>
          <w:rFonts w:cs="Times New Roman"/>
          <w:sz w:val="24"/>
          <w:szCs w:val="24"/>
        </w:rPr>
        <w:t>Pencapaian kinerja yang diharapkan, memerlukan pegawai dengan motivasi kerja tinggi yang tergerak melaksanakan tugas-tugasnya secara baik dan sempurna.  Juga pemberian motivasi untuk pegawai sangat dianjurkan agar dapat diarahkan untuk meningkatkan kualitas kinerjanya.</w:t>
      </w:r>
    </w:p>
    <w:p w:rsidR="00A252E0" w:rsidRPr="00817423" w:rsidRDefault="00A252E0" w:rsidP="009700B2">
      <w:pPr>
        <w:spacing w:line="276" w:lineRule="auto"/>
        <w:ind w:firstLine="720"/>
        <w:jc w:val="both"/>
        <w:rPr>
          <w:rFonts w:cs="Times New Roman"/>
          <w:bCs/>
          <w:sz w:val="24"/>
          <w:szCs w:val="24"/>
        </w:rPr>
      </w:pPr>
      <w:r w:rsidRPr="00817423">
        <w:rPr>
          <w:rFonts w:cs="Times New Roman"/>
          <w:sz w:val="24"/>
          <w:szCs w:val="24"/>
        </w:rPr>
        <w:t>Untuk itu, motivasi dari masing masing pegawai kiranya perlu dikembangkan melalui peningkatan kompetensi dan kedisiplinan. Dari fenomena-fenomena yang terjadi tersebut penulis tertarik untuk melakukan penelitian dengan judul “Hubungan Motivasi Kerja dengan Kinerja Peg</w:t>
      </w:r>
      <w:r w:rsidR="006B23A7">
        <w:rPr>
          <w:rFonts w:cs="Times New Roman"/>
          <w:sz w:val="24"/>
          <w:szCs w:val="24"/>
        </w:rPr>
        <w:t>awai UPTD Pengelolaan Prasarana</w:t>
      </w:r>
      <w:r w:rsidRPr="00817423">
        <w:rPr>
          <w:rFonts w:cs="Times New Roman"/>
          <w:sz w:val="24"/>
          <w:szCs w:val="24"/>
        </w:rPr>
        <w:t xml:space="preserve"> Perhubungan LLAJ Wilayah 1 </w:t>
      </w:r>
      <w:r w:rsidR="006F1A43">
        <w:rPr>
          <w:rFonts w:cs="Times New Roman"/>
          <w:sz w:val="24"/>
          <w:szCs w:val="24"/>
        </w:rPr>
        <w:t xml:space="preserve">Cibinong Kabupaten </w:t>
      </w:r>
      <w:r w:rsidRPr="00817423">
        <w:rPr>
          <w:rFonts w:cs="Times New Roman"/>
          <w:sz w:val="24"/>
          <w:szCs w:val="24"/>
        </w:rPr>
        <w:t>Bogor</w:t>
      </w:r>
      <w:r w:rsidRPr="00817423">
        <w:rPr>
          <w:rFonts w:cs="Times New Roman"/>
          <w:bCs/>
          <w:sz w:val="24"/>
          <w:szCs w:val="24"/>
        </w:rPr>
        <w:t>.”</w:t>
      </w:r>
    </w:p>
    <w:p w:rsidR="00A252E0" w:rsidRPr="00D04FA1" w:rsidRDefault="00A252E0" w:rsidP="009700B2">
      <w:pPr>
        <w:pStyle w:val="Heading3"/>
        <w:spacing w:line="276" w:lineRule="auto"/>
        <w:jc w:val="both"/>
        <w:rPr>
          <w:rFonts w:cs="Times New Roman"/>
        </w:rPr>
      </w:pPr>
      <w:bookmarkStart w:id="28" w:name="_Toc124089490"/>
      <w:bookmarkStart w:id="29" w:name="_Toc124174736"/>
      <w:r w:rsidRPr="00D04FA1">
        <w:rPr>
          <w:rFonts w:cs="Times New Roman"/>
          <w:color w:val="auto"/>
        </w:rPr>
        <w:t>1.2 Identifikasi Masalah dan Rumusan Masalah</w:t>
      </w:r>
      <w:bookmarkEnd w:id="28"/>
      <w:bookmarkEnd w:id="29"/>
    </w:p>
    <w:p w:rsidR="00A252E0" w:rsidRPr="00817423" w:rsidRDefault="00A252E0" w:rsidP="009700B2">
      <w:pPr>
        <w:tabs>
          <w:tab w:val="left" w:pos="2121"/>
        </w:tabs>
        <w:spacing w:before="40" w:line="276" w:lineRule="auto"/>
        <w:ind w:firstLine="360"/>
        <w:jc w:val="both"/>
        <w:rPr>
          <w:rFonts w:cs="Times New Roman"/>
          <w:sz w:val="24"/>
          <w:szCs w:val="24"/>
        </w:rPr>
      </w:pPr>
      <w:r w:rsidRPr="00817423">
        <w:rPr>
          <w:rFonts w:cs="Times New Roman"/>
          <w:sz w:val="24"/>
          <w:szCs w:val="24"/>
        </w:rPr>
        <w:t>Berdasarkan latar belakang penelitian yang telah diuraikan, maka penulis akan mengidentifikasi dan merumuskan masalah dari penelitian</w:t>
      </w:r>
    </w:p>
    <w:p w:rsidR="00A252E0" w:rsidRPr="00AF62AD" w:rsidRDefault="00A252E0" w:rsidP="009700B2">
      <w:pPr>
        <w:pStyle w:val="Heading4"/>
        <w:spacing w:line="276" w:lineRule="auto"/>
      </w:pPr>
      <w:bookmarkStart w:id="30" w:name="_Toc124174737"/>
      <w:r w:rsidRPr="00AF62AD">
        <w:t>1.2.1 Identifikasi Masalah</w:t>
      </w:r>
      <w:bookmarkEnd w:id="30"/>
      <w:r w:rsidRPr="00AF62AD">
        <w:t xml:space="preserve"> </w:t>
      </w:r>
    </w:p>
    <w:p w:rsidR="00A252E0" w:rsidRPr="00817423" w:rsidRDefault="00A252E0" w:rsidP="009700B2">
      <w:pPr>
        <w:tabs>
          <w:tab w:val="left" w:pos="2121"/>
        </w:tabs>
        <w:spacing w:before="40" w:line="276" w:lineRule="auto"/>
        <w:ind w:firstLine="360"/>
        <w:jc w:val="both"/>
        <w:rPr>
          <w:rFonts w:cs="Times New Roman"/>
          <w:sz w:val="24"/>
          <w:szCs w:val="24"/>
        </w:rPr>
      </w:pPr>
      <w:r w:rsidRPr="00817423">
        <w:rPr>
          <w:rFonts w:cs="Times New Roman"/>
          <w:sz w:val="24"/>
          <w:szCs w:val="24"/>
        </w:rPr>
        <w:t>Dari uraian latar belakang di atas terdapat masalah dalam kinerja pegawai pada UPTD Pengelolaan Prasarana Perhubungan LLAJ Wilayah 1</w:t>
      </w:r>
      <w:r w:rsidR="00AF7E09">
        <w:rPr>
          <w:rFonts w:cs="Times New Roman"/>
          <w:sz w:val="24"/>
          <w:szCs w:val="24"/>
        </w:rPr>
        <w:t xml:space="preserve"> Cibin</w:t>
      </w:r>
      <w:r w:rsidR="00AB4F43">
        <w:rPr>
          <w:rFonts w:cs="Times New Roman"/>
          <w:sz w:val="24"/>
          <w:szCs w:val="24"/>
        </w:rPr>
        <w:t>o</w:t>
      </w:r>
      <w:r w:rsidR="00AF7E09">
        <w:rPr>
          <w:rFonts w:cs="Times New Roman"/>
          <w:sz w:val="24"/>
          <w:szCs w:val="24"/>
        </w:rPr>
        <w:t>ng Kabupaten</w:t>
      </w:r>
      <w:r w:rsidRPr="00817423">
        <w:rPr>
          <w:rFonts w:cs="Times New Roman"/>
          <w:sz w:val="24"/>
          <w:szCs w:val="24"/>
        </w:rPr>
        <w:t xml:space="preserve"> Bogor masalah yang terjadi diduga diakibatkan oleh motivasi kerja yang masih rendah. Berdasarkan latar belakang penelitian, maka dapat diidentifikasikan beberapa permasalahan yang muncul, yaitu: </w:t>
      </w:r>
    </w:p>
    <w:p w:rsidR="00A252E0" w:rsidRPr="00817423" w:rsidRDefault="00A252E0" w:rsidP="009700B2">
      <w:pPr>
        <w:pStyle w:val="ListParagraph"/>
        <w:numPr>
          <w:ilvl w:val="0"/>
          <w:numId w:val="5"/>
        </w:numPr>
        <w:spacing w:before="0" w:line="276" w:lineRule="auto"/>
        <w:rPr>
          <w:sz w:val="24"/>
          <w:szCs w:val="24"/>
        </w:rPr>
      </w:pPr>
      <w:r w:rsidRPr="00817423">
        <w:rPr>
          <w:sz w:val="24"/>
          <w:szCs w:val="24"/>
        </w:rPr>
        <w:t>Motivasi pegawai dalam meningkatkan kinerja cenderung semakin berkurang.</w:t>
      </w:r>
    </w:p>
    <w:p w:rsidR="00A252E0" w:rsidRPr="00817423" w:rsidRDefault="00201A6A" w:rsidP="009700B2">
      <w:pPr>
        <w:pStyle w:val="ListParagraph"/>
        <w:tabs>
          <w:tab w:val="left" w:pos="2121"/>
        </w:tabs>
        <w:spacing w:before="40" w:line="276" w:lineRule="auto"/>
        <w:ind w:left="630" w:hanging="270"/>
        <w:rPr>
          <w:sz w:val="24"/>
          <w:szCs w:val="24"/>
        </w:rPr>
      </w:pPr>
      <w:r>
        <w:rPr>
          <w:sz w:val="24"/>
          <w:szCs w:val="24"/>
        </w:rPr>
        <w:t>2</w:t>
      </w:r>
      <w:r w:rsidR="00A252E0" w:rsidRPr="00817423">
        <w:rPr>
          <w:sz w:val="24"/>
          <w:szCs w:val="24"/>
        </w:rPr>
        <w:t>. Motivasi yang rendah dalam bekerja ditakutkan akan mengurangi kinerja sehingga mengurangi tingkat kepuasan masyarakat.</w:t>
      </w:r>
    </w:p>
    <w:p w:rsidR="00A252E0" w:rsidRPr="00817423" w:rsidRDefault="00201A6A" w:rsidP="009700B2">
      <w:pPr>
        <w:pStyle w:val="ListParagraph"/>
        <w:tabs>
          <w:tab w:val="left" w:pos="2121"/>
        </w:tabs>
        <w:spacing w:before="40" w:line="276" w:lineRule="auto"/>
        <w:ind w:left="630" w:hanging="270"/>
        <w:rPr>
          <w:sz w:val="24"/>
          <w:szCs w:val="24"/>
        </w:rPr>
      </w:pPr>
      <w:r>
        <w:rPr>
          <w:sz w:val="24"/>
          <w:szCs w:val="24"/>
        </w:rPr>
        <w:t>3</w:t>
      </w:r>
      <w:r w:rsidR="00430007">
        <w:rPr>
          <w:sz w:val="24"/>
          <w:szCs w:val="24"/>
        </w:rPr>
        <w:t xml:space="preserve">. </w:t>
      </w:r>
      <w:r w:rsidR="00A252E0" w:rsidRPr="00817423">
        <w:rPr>
          <w:sz w:val="24"/>
          <w:szCs w:val="24"/>
        </w:rPr>
        <w:t>Perlunya pemberian kompensasi bagi pegawai sangat berpengaruh terhadap perilaku dan kinerja.</w:t>
      </w:r>
    </w:p>
    <w:p w:rsidR="00A252E0" w:rsidRPr="00817423" w:rsidRDefault="00201A6A" w:rsidP="009700B2">
      <w:pPr>
        <w:pStyle w:val="ListParagraph"/>
        <w:tabs>
          <w:tab w:val="left" w:pos="2121"/>
        </w:tabs>
        <w:spacing w:before="40" w:line="276" w:lineRule="auto"/>
        <w:ind w:left="630" w:hanging="270"/>
        <w:rPr>
          <w:sz w:val="24"/>
          <w:szCs w:val="24"/>
        </w:rPr>
      </w:pPr>
      <w:r>
        <w:rPr>
          <w:sz w:val="24"/>
          <w:szCs w:val="24"/>
        </w:rPr>
        <w:t>4</w:t>
      </w:r>
      <w:r w:rsidR="00430007">
        <w:rPr>
          <w:sz w:val="24"/>
          <w:szCs w:val="24"/>
        </w:rPr>
        <w:t xml:space="preserve">. </w:t>
      </w:r>
      <w:r w:rsidR="00A252E0" w:rsidRPr="00817423">
        <w:rPr>
          <w:sz w:val="24"/>
          <w:szCs w:val="24"/>
        </w:rPr>
        <w:t>Kinerja pegawai masih belum optimal</w:t>
      </w:r>
    </w:p>
    <w:p w:rsidR="00A252E0" w:rsidRPr="00AF62AD" w:rsidRDefault="00A252E0" w:rsidP="009700B2">
      <w:pPr>
        <w:pStyle w:val="Heading4"/>
        <w:spacing w:line="276" w:lineRule="auto"/>
      </w:pPr>
      <w:bookmarkStart w:id="31" w:name="_Toc124174738"/>
      <w:r w:rsidRPr="00AF62AD">
        <w:t>1.2.2 Rumusan Masalah</w:t>
      </w:r>
      <w:bookmarkEnd w:id="31"/>
      <w:r w:rsidRPr="00AF62AD">
        <w:t xml:space="preserve"> </w:t>
      </w:r>
    </w:p>
    <w:p w:rsidR="00A252E0" w:rsidRPr="00817423" w:rsidRDefault="00A252E0" w:rsidP="009700B2">
      <w:pPr>
        <w:pStyle w:val="ListParagraph"/>
        <w:numPr>
          <w:ilvl w:val="0"/>
          <w:numId w:val="3"/>
        </w:numPr>
        <w:spacing w:before="0" w:line="276" w:lineRule="auto"/>
        <w:rPr>
          <w:sz w:val="24"/>
          <w:szCs w:val="24"/>
        </w:rPr>
      </w:pPr>
      <w:r w:rsidRPr="00817423">
        <w:rPr>
          <w:sz w:val="24"/>
          <w:szCs w:val="24"/>
        </w:rPr>
        <w:t xml:space="preserve">Bagaimana Motivasi Kerja Pegawai di UPTD Pengelolaan Prasarana Perhubungan LLAJ Wilayah 1 </w:t>
      </w:r>
      <w:r w:rsidR="00AB4F43">
        <w:rPr>
          <w:sz w:val="24"/>
          <w:szCs w:val="24"/>
        </w:rPr>
        <w:t xml:space="preserve">Cibinong Kabupaten </w:t>
      </w:r>
      <w:r w:rsidRPr="00817423">
        <w:rPr>
          <w:sz w:val="24"/>
          <w:szCs w:val="24"/>
        </w:rPr>
        <w:t>Bogor.</w:t>
      </w:r>
    </w:p>
    <w:p w:rsidR="00A252E0" w:rsidRPr="00817423" w:rsidRDefault="00A252E0" w:rsidP="009700B2">
      <w:pPr>
        <w:pStyle w:val="ListParagraph"/>
        <w:numPr>
          <w:ilvl w:val="0"/>
          <w:numId w:val="3"/>
        </w:numPr>
        <w:spacing w:before="0" w:line="276" w:lineRule="auto"/>
        <w:rPr>
          <w:sz w:val="24"/>
          <w:szCs w:val="24"/>
        </w:rPr>
      </w:pPr>
      <w:r w:rsidRPr="00817423">
        <w:rPr>
          <w:sz w:val="24"/>
          <w:szCs w:val="24"/>
        </w:rPr>
        <w:t xml:space="preserve">Bagaimana Kinerja Pegawai pada UPTD Pengelolaan Prasarana Perhubungan LLAJ Wilayah 1 </w:t>
      </w:r>
      <w:r w:rsidR="00AB4F43">
        <w:rPr>
          <w:sz w:val="24"/>
          <w:szCs w:val="24"/>
        </w:rPr>
        <w:t xml:space="preserve">Cibinong Kabupaten </w:t>
      </w:r>
      <w:r w:rsidRPr="00817423">
        <w:rPr>
          <w:sz w:val="24"/>
          <w:szCs w:val="24"/>
        </w:rPr>
        <w:t>Bogor.</w:t>
      </w:r>
    </w:p>
    <w:p w:rsidR="00A252E0" w:rsidRPr="00817423" w:rsidRDefault="00A252E0" w:rsidP="009700B2">
      <w:pPr>
        <w:pStyle w:val="ListParagraph"/>
        <w:numPr>
          <w:ilvl w:val="0"/>
          <w:numId w:val="3"/>
        </w:numPr>
        <w:spacing w:before="0" w:line="276" w:lineRule="auto"/>
        <w:rPr>
          <w:b/>
          <w:sz w:val="24"/>
          <w:szCs w:val="24"/>
        </w:rPr>
      </w:pPr>
      <w:r w:rsidRPr="00817423">
        <w:rPr>
          <w:sz w:val="24"/>
          <w:szCs w:val="24"/>
        </w:rPr>
        <w:t xml:space="preserve">Bagaimana Hubungan Motivasi Kerja dengan kinerja pegawai UPTD Pengelolaan Prasarana Perhubungan LLAJ Wilayah 1 </w:t>
      </w:r>
      <w:r w:rsidR="00AB4F43">
        <w:rPr>
          <w:sz w:val="24"/>
          <w:szCs w:val="24"/>
        </w:rPr>
        <w:t xml:space="preserve">Cibinong Kabupaten </w:t>
      </w:r>
      <w:r w:rsidRPr="00817423">
        <w:rPr>
          <w:sz w:val="24"/>
          <w:szCs w:val="24"/>
        </w:rPr>
        <w:lastRenderedPageBreak/>
        <w:t>Bogor.</w:t>
      </w:r>
    </w:p>
    <w:p w:rsidR="00A252E0" w:rsidRPr="0087667C" w:rsidRDefault="00A252E0" w:rsidP="009700B2">
      <w:pPr>
        <w:pStyle w:val="Heading3"/>
        <w:spacing w:line="276" w:lineRule="auto"/>
      </w:pPr>
      <w:bookmarkStart w:id="32" w:name="_Toc124089491"/>
      <w:bookmarkStart w:id="33" w:name="_Toc124174739"/>
      <w:r w:rsidRPr="0087667C">
        <w:t>1.3 Maksud dan Tujuan Penelitian</w:t>
      </w:r>
      <w:bookmarkEnd w:id="32"/>
      <w:bookmarkEnd w:id="33"/>
    </w:p>
    <w:p w:rsidR="00A252E0" w:rsidRPr="0087667C" w:rsidRDefault="00A252E0" w:rsidP="009700B2">
      <w:pPr>
        <w:pStyle w:val="Heading4"/>
        <w:spacing w:line="276" w:lineRule="auto"/>
      </w:pPr>
      <w:bookmarkStart w:id="34" w:name="_Toc124174740"/>
      <w:r w:rsidRPr="0087667C">
        <w:t>1.3.1 Maksud Penelitian</w:t>
      </w:r>
      <w:bookmarkEnd w:id="34"/>
    </w:p>
    <w:p w:rsidR="00A252E0" w:rsidRPr="00817423" w:rsidRDefault="00A252E0" w:rsidP="002A3E25">
      <w:pPr>
        <w:spacing w:line="276" w:lineRule="auto"/>
        <w:ind w:right="-1" w:firstLine="426"/>
        <w:jc w:val="both"/>
        <w:rPr>
          <w:rFonts w:cs="Times New Roman"/>
          <w:sz w:val="24"/>
          <w:szCs w:val="24"/>
        </w:rPr>
      </w:pPr>
      <w:r w:rsidRPr="00817423">
        <w:rPr>
          <w:rFonts w:cs="Times New Roman"/>
          <w:sz w:val="24"/>
          <w:szCs w:val="24"/>
        </w:rPr>
        <w:t xml:space="preserve">Penelitian ini dimaksudkan untuk memperoleh data dan informasi tentang motivasi kerja dengan kinerja pegawai pada UPTD Pengelolaan Prasarana Perhubungan LLAJ Wilayah 1 </w:t>
      </w:r>
      <w:r w:rsidR="00AB4F43">
        <w:rPr>
          <w:rFonts w:cs="Times New Roman"/>
          <w:sz w:val="24"/>
          <w:szCs w:val="24"/>
        </w:rPr>
        <w:t xml:space="preserve">Cibinong Kabupaten </w:t>
      </w:r>
      <w:r w:rsidRPr="00817423">
        <w:rPr>
          <w:rFonts w:cs="Times New Roman"/>
          <w:sz w:val="24"/>
          <w:szCs w:val="24"/>
        </w:rPr>
        <w:t>Bogor. Dapat digunakan sebagai bahan dalam penyusunan tugas metode penelitian. Penelitian ini juga dimaksudkan sebagai upaya untuk menerapkan dan mengembangkan ilmu yang telah dimilki penulis agar dapat memperoleh solusi terbaik dalam memecahkan masalah yang ada dalam organisasi.</w:t>
      </w:r>
    </w:p>
    <w:p w:rsidR="00A252E0" w:rsidRPr="0087667C" w:rsidRDefault="00A252E0" w:rsidP="009700B2">
      <w:pPr>
        <w:pStyle w:val="Heading4"/>
        <w:spacing w:line="276" w:lineRule="auto"/>
      </w:pPr>
      <w:bookmarkStart w:id="35" w:name="_Toc124174741"/>
      <w:r w:rsidRPr="0087667C">
        <w:t>1.3.2 Tujuan Penelitian</w:t>
      </w:r>
      <w:bookmarkEnd w:id="35"/>
      <w:r w:rsidRPr="0087667C">
        <w:t xml:space="preserve"> </w:t>
      </w:r>
    </w:p>
    <w:p w:rsidR="00A252E0" w:rsidRPr="00817423" w:rsidRDefault="00A252E0" w:rsidP="009700B2">
      <w:pPr>
        <w:pStyle w:val="ListParagraph"/>
        <w:numPr>
          <w:ilvl w:val="0"/>
          <w:numId w:val="2"/>
        </w:numPr>
        <w:spacing w:before="0" w:line="276" w:lineRule="auto"/>
        <w:rPr>
          <w:sz w:val="24"/>
          <w:szCs w:val="24"/>
        </w:rPr>
      </w:pPr>
      <w:r w:rsidRPr="00817423">
        <w:rPr>
          <w:sz w:val="24"/>
          <w:szCs w:val="24"/>
        </w:rPr>
        <w:t xml:space="preserve">Untuk menganalisis motivasi kerja pada UPTD Pengelolaan Prasarana Perhubungan LLAJ Wilayah 1 </w:t>
      </w:r>
      <w:r w:rsidR="00AB4F43">
        <w:rPr>
          <w:sz w:val="24"/>
          <w:szCs w:val="24"/>
        </w:rPr>
        <w:t xml:space="preserve">Cibinong Kabupaten </w:t>
      </w:r>
      <w:r w:rsidRPr="00817423">
        <w:rPr>
          <w:sz w:val="24"/>
          <w:szCs w:val="24"/>
        </w:rPr>
        <w:t>Bogor.</w:t>
      </w:r>
    </w:p>
    <w:p w:rsidR="00A252E0" w:rsidRPr="00817423" w:rsidRDefault="00CE5BEF" w:rsidP="009700B2">
      <w:pPr>
        <w:pStyle w:val="ListParagraph"/>
        <w:numPr>
          <w:ilvl w:val="0"/>
          <w:numId w:val="2"/>
        </w:numPr>
        <w:spacing w:before="0" w:line="276" w:lineRule="auto"/>
        <w:rPr>
          <w:sz w:val="24"/>
          <w:szCs w:val="24"/>
        </w:rPr>
      </w:pPr>
      <w:r>
        <w:rPr>
          <w:sz w:val="24"/>
          <w:szCs w:val="24"/>
        </w:rPr>
        <w:t xml:space="preserve">Untuk menganalisis </w:t>
      </w:r>
      <w:r w:rsidR="00A252E0" w:rsidRPr="00817423">
        <w:rPr>
          <w:sz w:val="24"/>
          <w:szCs w:val="24"/>
        </w:rPr>
        <w:t xml:space="preserve">kinerja pegawai pada UPTD Pengelolaan Prasarana Perhubungan LLAJ Wilayah 1 </w:t>
      </w:r>
      <w:r w:rsidR="00AB4F43">
        <w:rPr>
          <w:sz w:val="24"/>
          <w:szCs w:val="24"/>
        </w:rPr>
        <w:t xml:space="preserve">Cibinong Kabupaten </w:t>
      </w:r>
      <w:r w:rsidR="00A252E0" w:rsidRPr="00817423">
        <w:rPr>
          <w:sz w:val="24"/>
          <w:szCs w:val="24"/>
        </w:rPr>
        <w:t>Bogor.</w:t>
      </w:r>
    </w:p>
    <w:p w:rsidR="00A252E0" w:rsidRPr="00817423" w:rsidRDefault="00A252E0" w:rsidP="009700B2">
      <w:pPr>
        <w:pStyle w:val="ListParagraph"/>
        <w:numPr>
          <w:ilvl w:val="0"/>
          <w:numId w:val="2"/>
        </w:numPr>
        <w:spacing w:before="0" w:line="276" w:lineRule="auto"/>
        <w:rPr>
          <w:sz w:val="24"/>
          <w:szCs w:val="24"/>
        </w:rPr>
      </w:pPr>
      <w:r w:rsidRPr="00817423">
        <w:rPr>
          <w:sz w:val="24"/>
          <w:szCs w:val="24"/>
        </w:rPr>
        <w:t xml:space="preserve">Untuk menganalisis hubungan motivasi kerja dengan kinerja pegawai pada UPTD Pengelolaan Prasarana Perhubungan LLAJ Wilayah 1 </w:t>
      </w:r>
      <w:r w:rsidR="00AB4F43">
        <w:rPr>
          <w:sz w:val="24"/>
          <w:szCs w:val="24"/>
        </w:rPr>
        <w:t xml:space="preserve">Cibinong Kabupaten </w:t>
      </w:r>
      <w:r w:rsidRPr="00817423">
        <w:rPr>
          <w:sz w:val="24"/>
          <w:szCs w:val="24"/>
        </w:rPr>
        <w:t>Bogor.</w:t>
      </w:r>
    </w:p>
    <w:p w:rsidR="00A252E0" w:rsidRPr="00AF62AD" w:rsidRDefault="00A252E0" w:rsidP="009700B2">
      <w:pPr>
        <w:pStyle w:val="Heading3"/>
        <w:spacing w:line="276" w:lineRule="auto"/>
      </w:pPr>
      <w:bookmarkStart w:id="36" w:name="_Toc124089492"/>
      <w:bookmarkStart w:id="37" w:name="_Toc124174742"/>
      <w:r w:rsidRPr="00AF62AD">
        <w:t>1.4 Kegunaan Penelitian</w:t>
      </w:r>
      <w:bookmarkEnd w:id="36"/>
      <w:bookmarkEnd w:id="37"/>
    </w:p>
    <w:p w:rsidR="00A252E0" w:rsidRPr="00817423" w:rsidRDefault="00A252E0" w:rsidP="009700B2">
      <w:pPr>
        <w:pStyle w:val="ListParagraph"/>
        <w:numPr>
          <w:ilvl w:val="0"/>
          <w:numId w:val="4"/>
        </w:numPr>
        <w:spacing w:before="0" w:line="276" w:lineRule="auto"/>
        <w:rPr>
          <w:sz w:val="24"/>
          <w:szCs w:val="24"/>
        </w:rPr>
      </w:pPr>
      <w:r w:rsidRPr="00817423">
        <w:rPr>
          <w:sz w:val="24"/>
          <w:szCs w:val="24"/>
        </w:rPr>
        <w:t>Kegunaan praktis</w:t>
      </w:r>
    </w:p>
    <w:p w:rsidR="00A252E0" w:rsidRPr="00817423" w:rsidRDefault="00A252E0" w:rsidP="009700B2">
      <w:pPr>
        <w:pStyle w:val="ListParagraph"/>
        <w:spacing w:before="0" w:line="276" w:lineRule="auto"/>
        <w:ind w:left="720" w:firstLine="0"/>
        <w:rPr>
          <w:sz w:val="24"/>
          <w:szCs w:val="24"/>
        </w:rPr>
      </w:pPr>
      <w:r w:rsidRPr="00817423">
        <w:rPr>
          <w:sz w:val="24"/>
          <w:szCs w:val="24"/>
        </w:rPr>
        <w:t xml:space="preserve">a. Bagi penulis </w:t>
      </w:r>
    </w:p>
    <w:p w:rsidR="00A252E0" w:rsidRPr="00817423" w:rsidRDefault="00A252E0" w:rsidP="009700B2">
      <w:pPr>
        <w:pStyle w:val="ListParagraph"/>
        <w:spacing w:before="0" w:line="276" w:lineRule="auto"/>
        <w:ind w:left="900" w:firstLine="0"/>
        <w:rPr>
          <w:sz w:val="24"/>
          <w:szCs w:val="24"/>
        </w:rPr>
      </w:pPr>
      <w:r w:rsidRPr="00817423">
        <w:rPr>
          <w:sz w:val="24"/>
          <w:szCs w:val="24"/>
        </w:rPr>
        <w:t xml:space="preserve">Dengan adanya penelitian ini diharapkan dapat menambah wawasan pengetahuan penulis mengenai hubungan motivas kerja dengan kinerja pegawai UPTD Pengelolaan Prasarana Perhubungan LLAJ Wilayah 1 </w:t>
      </w:r>
      <w:r w:rsidR="00AB4F43">
        <w:rPr>
          <w:sz w:val="24"/>
          <w:szCs w:val="24"/>
        </w:rPr>
        <w:t xml:space="preserve">Cibinong Kabupaten </w:t>
      </w:r>
      <w:r w:rsidRPr="00817423">
        <w:rPr>
          <w:sz w:val="24"/>
          <w:szCs w:val="24"/>
        </w:rPr>
        <w:t>Bogor.</w:t>
      </w:r>
    </w:p>
    <w:p w:rsidR="00A252E0" w:rsidRPr="00817423" w:rsidRDefault="00A252E0" w:rsidP="009700B2">
      <w:pPr>
        <w:pStyle w:val="ListParagraph"/>
        <w:spacing w:before="0" w:line="276" w:lineRule="auto"/>
        <w:ind w:left="720" w:firstLine="0"/>
        <w:rPr>
          <w:sz w:val="24"/>
          <w:szCs w:val="24"/>
        </w:rPr>
      </w:pPr>
      <w:r w:rsidRPr="00817423">
        <w:rPr>
          <w:sz w:val="24"/>
          <w:szCs w:val="24"/>
        </w:rPr>
        <w:t xml:space="preserve">b. Bagi pembaca </w:t>
      </w:r>
    </w:p>
    <w:p w:rsidR="00A252E0" w:rsidRPr="00FF042F" w:rsidRDefault="00A252E0" w:rsidP="009700B2">
      <w:pPr>
        <w:pStyle w:val="ListParagraph"/>
        <w:spacing w:before="0" w:line="276" w:lineRule="auto"/>
        <w:ind w:left="900" w:firstLine="0"/>
        <w:rPr>
          <w:sz w:val="24"/>
          <w:szCs w:val="24"/>
        </w:rPr>
      </w:pPr>
      <w:r w:rsidRPr="00817423">
        <w:rPr>
          <w:sz w:val="24"/>
          <w:szCs w:val="24"/>
        </w:rPr>
        <w:t>Dengan adanya penelitian ini diharapkan dapat membantu menambah wawasan pengetahuan dan informasi yang berguna untuk dijadikan referensi dalam penulisan makalah yang sama.</w:t>
      </w:r>
    </w:p>
    <w:p w:rsidR="00A252E0" w:rsidRPr="00817423" w:rsidRDefault="00A252E0" w:rsidP="009700B2">
      <w:pPr>
        <w:spacing w:after="0" w:line="276" w:lineRule="auto"/>
        <w:ind w:left="360"/>
        <w:jc w:val="both"/>
        <w:rPr>
          <w:rFonts w:cs="Times New Roman"/>
          <w:sz w:val="24"/>
          <w:szCs w:val="24"/>
        </w:rPr>
      </w:pPr>
      <w:r w:rsidRPr="00817423">
        <w:rPr>
          <w:rFonts w:cs="Times New Roman"/>
          <w:sz w:val="24"/>
          <w:szCs w:val="24"/>
        </w:rPr>
        <w:t xml:space="preserve">2. Kegunaan Akademis </w:t>
      </w:r>
    </w:p>
    <w:p w:rsidR="00A252E0" w:rsidRPr="00817423" w:rsidRDefault="00A252E0" w:rsidP="009700B2">
      <w:pPr>
        <w:spacing w:after="0" w:line="276" w:lineRule="auto"/>
        <w:ind w:left="630"/>
        <w:jc w:val="both"/>
        <w:rPr>
          <w:rFonts w:cs="Times New Roman"/>
          <w:sz w:val="24"/>
          <w:szCs w:val="24"/>
        </w:rPr>
      </w:pPr>
      <w:r w:rsidRPr="00817423">
        <w:rPr>
          <w:rFonts w:cs="Times New Roman"/>
          <w:sz w:val="24"/>
          <w:szCs w:val="24"/>
        </w:rPr>
        <w:t>Kegunaan akademis dalam penelitian ini adalah untuk memberikan masukan dan mempraktikkan pengetahuan, khususnya tentang manajemen sumber daya manusia yang telah diperoleh saat kuliah. Dengan mengaplikasikannya pada permasalahan yang nyata dalam instansi, serta  dalam penelitian ini diharapkan dapat memecahkan permasalahan organisasi pada umumnya dan pegawai pada khususnya, sehingga pegawai dapat bekerja dengan baik bagi suatu instansi.</w:t>
      </w:r>
    </w:p>
    <w:p w:rsidR="0040705F" w:rsidRDefault="0040705F" w:rsidP="009700B2">
      <w:pPr>
        <w:tabs>
          <w:tab w:val="left" w:leader="dot" w:pos="7704"/>
          <w:tab w:val="left" w:pos="7740"/>
        </w:tabs>
        <w:spacing w:after="0" w:line="276" w:lineRule="auto"/>
        <w:ind w:left="1260" w:hanging="1260"/>
        <w:rPr>
          <w:rFonts w:cs="Times New Roman"/>
          <w:sz w:val="24"/>
          <w:szCs w:val="24"/>
        </w:rPr>
        <w:sectPr w:rsidR="0040705F" w:rsidSect="00EC3CAB">
          <w:headerReference w:type="default" r:id="rId25"/>
          <w:footerReference w:type="default" r:id="rId26"/>
          <w:headerReference w:type="first" r:id="rId27"/>
          <w:footerReference w:type="first" r:id="rId28"/>
          <w:pgSz w:w="11907" w:h="16839" w:code="9"/>
          <w:pgMar w:top="1699" w:right="1411" w:bottom="1699" w:left="2275" w:header="720" w:footer="720" w:gutter="0"/>
          <w:pgNumType w:start="1"/>
          <w:cols w:space="720"/>
          <w:titlePg/>
          <w:docGrid w:linePitch="360"/>
        </w:sectPr>
      </w:pPr>
    </w:p>
    <w:p w:rsidR="002A3E25" w:rsidRDefault="00F77186" w:rsidP="002A3E25">
      <w:pPr>
        <w:pStyle w:val="Heading1"/>
        <w:spacing w:before="0" w:line="276" w:lineRule="auto"/>
      </w:pPr>
      <w:bookmarkStart w:id="38" w:name="_Toc124089493"/>
      <w:bookmarkStart w:id="39" w:name="_Toc124174743"/>
      <w:r w:rsidRPr="00AF62AD">
        <w:lastRenderedPageBreak/>
        <w:t>BAB II</w:t>
      </w:r>
      <w:bookmarkStart w:id="40" w:name="_Toc124089494"/>
      <w:bookmarkEnd w:id="38"/>
      <w:bookmarkEnd w:id="39"/>
      <w:r w:rsidR="002A3E25">
        <w:t xml:space="preserve"> </w:t>
      </w:r>
    </w:p>
    <w:p w:rsidR="00F77186" w:rsidRDefault="00F77186" w:rsidP="008D5E62">
      <w:pPr>
        <w:pStyle w:val="Heading2"/>
      </w:pPr>
      <w:bookmarkStart w:id="41" w:name="_Toc124174744"/>
      <w:r w:rsidRPr="00AF62AD">
        <w:t>TINJAUAN PUSTAKA</w:t>
      </w:r>
      <w:bookmarkEnd w:id="40"/>
      <w:bookmarkEnd w:id="41"/>
    </w:p>
    <w:p w:rsidR="005E7926" w:rsidRPr="005E7926" w:rsidRDefault="005E7926" w:rsidP="009700B2">
      <w:pPr>
        <w:spacing w:line="276" w:lineRule="auto"/>
      </w:pPr>
    </w:p>
    <w:p w:rsidR="00F77186" w:rsidRPr="00AF62AD" w:rsidRDefault="00F77186" w:rsidP="009700B2">
      <w:pPr>
        <w:pStyle w:val="Heading3"/>
        <w:spacing w:line="276" w:lineRule="auto"/>
      </w:pPr>
      <w:bookmarkStart w:id="42" w:name="_Toc124089495"/>
      <w:bookmarkStart w:id="43" w:name="_Toc124174745"/>
      <w:r w:rsidRPr="00AF62AD">
        <w:t>2.1 Manajemen Sumber Daya Manusia</w:t>
      </w:r>
      <w:bookmarkEnd w:id="42"/>
      <w:bookmarkEnd w:id="43"/>
      <w:r w:rsidRPr="00AF62AD">
        <w:tab/>
      </w:r>
    </w:p>
    <w:p w:rsidR="00F77186" w:rsidRPr="00745D73" w:rsidRDefault="00F77186" w:rsidP="009700B2">
      <w:pPr>
        <w:pStyle w:val="Heading4"/>
        <w:spacing w:line="276" w:lineRule="auto"/>
      </w:pPr>
      <w:bookmarkStart w:id="44" w:name="_Toc124174746"/>
      <w:r w:rsidRPr="00745D73">
        <w:t>2.1.1 Pengertian Manajemen Sumber Daya Manusia</w:t>
      </w:r>
      <w:bookmarkEnd w:id="44"/>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Manajemen Sumber Daya Manusia (MSDM) umumnya adalah suatu ilmu dalam bidang manajemen yang mengkhususkan dan mengatur manajen dari aspek manusianya. Dalam organisasi pada sumber daya manusia yang dikelola itu sangatlah penting kar</w:t>
      </w:r>
      <w:r>
        <w:rPr>
          <w:rFonts w:cs="Times New Roman"/>
          <w:sz w:val="24"/>
          <w:szCs w:val="24"/>
        </w:rPr>
        <w:t>e</w:t>
      </w:r>
      <w:r w:rsidRPr="00A22163">
        <w:rPr>
          <w:rFonts w:cs="Times New Roman"/>
          <w:sz w:val="24"/>
          <w:szCs w:val="24"/>
        </w:rPr>
        <w:t>na manusialah yang melakukan segala kegiatan didalam organisasi tersebut.</w:t>
      </w:r>
    </w:p>
    <w:p w:rsidR="00F77186" w:rsidRPr="00A22163" w:rsidRDefault="00F77186" w:rsidP="009700B2">
      <w:pPr>
        <w:tabs>
          <w:tab w:val="left" w:pos="3150"/>
        </w:tabs>
        <w:spacing w:line="276" w:lineRule="auto"/>
        <w:jc w:val="both"/>
        <w:rPr>
          <w:rFonts w:cs="Times New Roman"/>
          <w:sz w:val="24"/>
          <w:szCs w:val="24"/>
        </w:rPr>
      </w:pPr>
      <w:r w:rsidRPr="00A22163">
        <w:rPr>
          <w:rFonts w:cs="Times New Roman"/>
          <w:sz w:val="24"/>
          <w:szCs w:val="24"/>
        </w:rPr>
        <w:t>Adapun definisi Manajemen Sumber Daya Manusia menurut para ahli adalah sebagai berikut:</w:t>
      </w:r>
    </w:p>
    <w:p w:rsidR="00F77186" w:rsidRDefault="00F77186" w:rsidP="009700B2">
      <w:pPr>
        <w:tabs>
          <w:tab w:val="left" w:pos="3150"/>
        </w:tabs>
        <w:spacing w:line="276" w:lineRule="auto"/>
        <w:ind w:firstLine="720"/>
        <w:jc w:val="both"/>
        <w:rPr>
          <w:rFonts w:cs="Times New Roman"/>
          <w:sz w:val="24"/>
          <w:szCs w:val="24"/>
        </w:rPr>
      </w:pPr>
      <w:r>
        <w:rPr>
          <w:rFonts w:cs="Times New Roman"/>
          <w:sz w:val="24"/>
          <w:szCs w:val="24"/>
        </w:rPr>
        <w:t>Menurut Hasibuan (</w:t>
      </w:r>
      <w:r w:rsidRPr="000C728C">
        <w:rPr>
          <w:rFonts w:cs="Times New Roman"/>
          <w:sz w:val="24"/>
          <w:szCs w:val="24"/>
        </w:rPr>
        <w:t>2019) mengatakan “Manajemen sumber daya manusia adalah ilmu dan seni mengatur hubungan dan peranan tenaga kerja agar efektif dan efisien membantu terwujudnya tujuan perusahaan, karyawan, dan masyrakat</w:t>
      </w:r>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Menuru</w:t>
      </w:r>
      <w:r>
        <w:rPr>
          <w:rFonts w:cs="Times New Roman"/>
          <w:sz w:val="24"/>
          <w:szCs w:val="24"/>
        </w:rPr>
        <w:t>t Prasadja Ricardianto (</w:t>
      </w:r>
      <w:r w:rsidRPr="00A22163">
        <w:rPr>
          <w:rFonts w:cs="Times New Roman"/>
          <w:sz w:val="24"/>
          <w:szCs w:val="24"/>
        </w:rPr>
        <w:t>2018</w:t>
      </w:r>
      <w:r>
        <w:rPr>
          <w:rFonts w:cs="Times New Roman"/>
          <w:sz w:val="24"/>
          <w:szCs w:val="24"/>
        </w:rPr>
        <w:t>)</w:t>
      </w:r>
      <w:r w:rsidRPr="00A22163">
        <w:rPr>
          <w:rFonts w:cs="Times New Roman"/>
          <w:sz w:val="24"/>
          <w:szCs w:val="24"/>
        </w:rPr>
        <w:t xml:space="preserve"> menyatakan </w:t>
      </w:r>
      <w:r>
        <w:rPr>
          <w:rFonts w:cs="Times New Roman"/>
          <w:sz w:val="24"/>
          <w:szCs w:val="24"/>
        </w:rPr>
        <w:t>bahwa</w:t>
      </w:r>
      <w:r w:rsidRPr="00A22163">
        <w:rPr>
          <w:rFonts w:cs="Times New Roman"/>
          <w:sz w:val="24"/>
          <w:szCs w:val="24"/>
        </w:rPr>
        <w:t xml:space="preserve">: “Manajemen Sumber Daya Manusia adalah suatu ilmu atau cara bagaimana mengatur hubungan dan peranan sumber daya (tenaga kerja) yang dimiliki oleh individu secara efisien dan efektif serta dapat digunakan secara maksimal sehingga (goal) bersama perusahaan, karyawan dan masyarakat maksimal”. </w:t>
      </w:r>
    </w:p>
    <w:p w:rsidR="00F77186" w:rsidRDefault="00F77186" w:rsidP="009700B2">
      <w:pPr>
        <w:tabs>
          <w:tab w:val="left" w:pos="3150"/>
        </w:tabs>
        <w:spacing w:line="276" w:lineRule="auto"/>
        <w:ind w:firstLine="720"/>
        <w:jc w:val="both"/>
        <w:rPr>
          <w:rFonts w:cs="Times New Roman"/>
          <w:sz w:val="24"/>
          <w:szCs w:val="24"/>
        </w:rPr>
      </w:pPr>
      <w:r>
        <w:rPr>
          <w:rFonts w:cs="Times New Roman"/>
          <w:sz w:val="24"/>
          <w:szCs w:val="24"/>
        </w:rPr>
        <w:t xml:space="preserve">Menurut </w:t>
      </w:r>
      <w:r w:rsidRPr="00A22163">
        <w:rPr>
          <w:rFonts w:cs="Times New Roman"/>
          <w:sz w:val="24"/>
          <w:szCs w:val="24"/>
        </w:rPr>
        <w:t xml:space="preserve">Mangkunegara </w:t>
      </w:r>
      <w:r>
        <w:rPr>
          <w:rFonts w:cs="Times New Roman"/>
          <w:sz w:val="24"/>
          <w:szCs w:val="24"/>
        </w:rPr>
        <w:t>(</w:t>
      </w:r>
      <w:r w:rsidRPr="00A22163">
        <w:rPr>
          <w:rFonts w:cs="Times New Roman"/>
          <w:sz w:val="24"/>
          <w:szCs w:val="24"/>
        </w:rPr>
        <w:t>2016</w:t>
      </w:r>
      <w:r>
        <w:rPr>
          <w:rFonts w:cs="Times New Roman"/>
          <w:sz w:val="24"/>
          <w:szCs w:val="24"/>
        </w:rPr>
        <w:t>) mengatakan bahwa</w:t>
      </w:r>
      <w:r w:rsidRPr="00A22163">
        <w:rPr>
          <w:rFonts w:cs="Times New Roman"/>
          <w:sz w:val="24"/>
          <w:szCs w:val="24"/>
        </w:rPr>
        <w:t>: “MSDM merupakan suatu perencanaan, pengorganisasian, pelaksanaan dan pengawasan terhadap pengadaan, pengembangan, pemberian balas jasa, pengintegrasian, pemeliharaan, dan pemisahan tenaga kerja dalam rangka mencapai tujuan organisasi”.</w:t>
      </w:r>
    </w:p>
    <w:p w:rsidR="00FA0DDD" w:rsidRDefault="00FA0DDD" w:rsidP="00FA0DDD">
      <w:pPr>
        <w:spacing w:after="120" w:line="276" w:lineRule="auto"/>
        <w:ind w:firstLine="720"/>
        <w:jc w:val="both"/>
        <w:rPr>
          <w:rFonts w:cs="Times New Roman"/>
          <w:sz w:val="24"/>
          <w:szCs w:val="24"/>
        </w:rPr>
      </w:pPr>
      <w:r w:rsidRPr="00AB4F43">
        <w:rPr>
          <w:rFonts w:cs="Times New Roman"/>
          <w:sz w:val="24"/>
          <w:szCs w:val="24"/>
        </w:rPr>
        <w:t xml:space="preserve">Menurut Sedarmayanti, (2017), </w:t>
      </w:r>
      <w:r w:rsidRPr="00366DB9">
        <w:rPr>
          <w:rFonts w:cs="Times New Roman"/>
          <w:sz w:val="24"/>
          <w:szCs w:val="24"/>
        </w:rPr>
        <w:t>Manajemen Sumber Daya Manusia (MSDM) merupakan suatu proses pemanfaatan SDM secara efektif dan efisien melalui kegiatan perencanaan, penggerakan, dan pengendalian semua nilai yang menjadi kekuatan manusia untuk mencapai tujuan.</w:t>
      </w:r>
      <w:r w:rsidRPr="00115B09">
        <w:rPr>
          <w:rFonts w:cs="Times New Roman"/>
          <w:sz w:val="24"/>
          <w:szCs w:val="24"/>
        </w:rPr>
        <w:t xml:space="preserve"> </w:t>
      </w:r>
    </w:p>
    <w:p w:rsidR="00FA0DDD" w:rsidRPr="00A22163" w:rsidRDefault="00FA0DDD" w:rsidP="00FA0DDD">
      <w:pPr>
        <w:spacing w:after="120" w:line="276" w:lineRule="auto"/>
        <w:ind w:firstLine="720"/>
        <w:jc w:val="both"/>
        <w:rPr>
          <w:rFonts w:cs="Times New Roman"/>
          <w:sz w:val="24"/>
          <w:szCs w:val="24"/>
        </w:rPr>
      </w:pPr>
      <w:r w:rsidRPr="00AB4F43">
        <w:rPr>
          <w:rFonts w:cs="Times New Roman"/>
          <w:sz w:val="24"/>
          <w:szCs w:val="24"/>
        </w:rPr>
        <w:t xml:space="preserve">Menurut Sutrisno, (2015), </w:t>
      </w:r>
      <w:r w:rsidRPr="002C4CD5">
        <w:rPr>
          <w:rFonts w:cs="Times New Roman"/>
          <w:sz w:val="24"/>
          <w:szCs w:val="24"/>
        </w:rPr>
        <w:t>Manajemen sumber daya manusia merupakan pengakuan tentang pentingnya tenaga kerja organisasi sebagai sumber daya manusia yang sangat penting dalam memberi kontribusi bagi tujuan-tujuan organisasi dan menggunakan beberapa fungsi dan kegiatan untuk memastikan bahwa SDM tersebut digunakan secara efektif dan adil bagi kepentingan individu, organisasi dan masyarakat.</w:t>
      </w:r>
    </w:p>
    <w:p w:rsidR="00FA0DDD" w:rsidRDefault="00FA0DDD" w:rsidP="00FA0DDD">
      <w:pPr>
        <w:spacing w:after="120"/>
        <w:ind w:firstLine="720"/>
        <w:jc w:val="both"/>
        <w:rPr>
          <w:rFonts w:cs="Times New Roman"/>
          <w:sz w:val="24"/>
          <w:szCs w:val="24"/>
        </w:rPr>
      </w:pPr>
      <w:bookmarkStart w:id="45" w:name="_Toc124174747"/>
      <w:r w:rsidRPr="009E7680">
        <w:rPr>
          <w:rFonts w:cs="Times New Roman"/>
          <w:sz w:val="24"/>
          <w:szCs w:val="24"/>
        </w:rPr>
        <w:t>Berdasarkan beberapa pendapat di atas dapat disimpulkan bahwa manajemen sumber daya manusia memiliki peranan penting dalam memenuhi kebutuhan sumber daya manusia mulai dari perencanaan hingga pemberhentian sumber daya manusia yang bertujuan untuk membantu dalam pencapaian tujuan organisasi</w:t>
      </w:r>
      <w:r>
        <w:rPr>
          <w:rFonts w:cs="Times New Roman"/>
          <w:sz w:val="24"/>
          <w:szCs w:val="24"/>
        </w:rPr>
        <w:t>.</w:t>
      </w:r>
    </w:p>
    <w:p w:rsidR="00F77186" w:rsidRPr="000624A4" w:rsidRDefault="00F77186" w:rsidP="009700B2">
      <w:pPr>
        <w:pStyle w:val="Heading4"/>
        <w:spacing w:line="276" w:lineRule="auto"/>
      </w:pPr>
      <w:r w:rsidRPr="00DF0D30">
        <w:lastRenderedPageBreak/>
        <w:t>2.1</w:t>
      </w:r>
      <w:r w:rsidRPr="000624A4">
        <w:t>.2 Fungsi Manajemen Sumber Daya Manusia</w:t>
      </w:r>
      <w:bookmarkEnd w:id="45"/>
      <w:r w:rsidRPr="000624A4">
        <w:t xml:space="preserve"> </w:t>
      </w:r>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 xml:space="preserve">Fungsi manajemen sumber daya manusia menurut (Arif Yusuf Hamali 2018) yaitu : </w:t>
      </w:r>
    </w:p>
    <w:p w:rsidR="00F77186" w:rsidRPr="00A22163" w:rsidRDefault="00F77186" w:rsidP="009700B2">
      <w:pPr>
        <w:tabs>
          <w:tab w:val="left" w:pos="3150"/>
        </w:tabs>
        <w:spacing w:after="0" w:line="276" w:lineRule="auto"/>
        <w:jc w:val="both"/>
        <w:rPr>
          <w:rFonts w:cs="Times New Roman"/>
          <w:sz w:val="24"/>
          <w:szCs w:val="24"/>
        </w:rPr>
      </w:pPr>
      <w:r w:rsidRPr="00A22163">
        <w:rPr>
          <w:rFonts w:cs="Times New Roman"/>
          <w:sz w:val="24"/>
          <w:szCs w:val="24"/>
        </w:rPr>
        <w:t xml:space="preserve">a. Perencanaan </w:t>
      </w:r>
    </w:p>
    <w:p w:rsidR="00F77186"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Perencanaan adalah kegiatan memperkirakan tentang keadaan tenaga kerja, agar sesuai dengan kebutuhan organisasi secara efektif dan efisien, dalam membantu terwujudnya tujuan. Perencanaan itu menetapkan program kekaryawanan ini meliput</w:t>
      </w:r>
      <w:r>
        <w:rPr>
          <w:rFonts w:cs="Times New Roman"/>
          <w:sz w:val="24"/>
          <w:szCs w:val="24"/>
        </w:rPr>
        <w:t xml:space="preserve">i pengorganisasian, pengarahan, </w:t>
      </w:r>
      <w:r w:rsidRPr="00A22163">
        <w:rPr>
          <w:rFonts w:cs="Times New Roman"/>
          <w:sz w:val="24"/>
          <w:szCs w:val="24"/>
        </w:rPr>
        <w:t>pengendalian, pengadaan, pengembangan, kompensasi, integrase, pemeliharaan, kedisplinan, dan pemberhentian karyawan.</w:t>
      </w:r>
    </w:p>
    <w:p w:rsidR="00EC3CAB" w:rsidRDefault="00EC3CAB" w:rsidP="009700B2">
      <w:pPr>
        <w:tabs>
          <w:tab w:val="left" w:pos="3150"/>
        </w:tabs>
        <w:spacing w:line="276" w:lineRule="auto"/>
        <w:ind w:firstLine="720"/>
        <w:jc w:val="both"/>
        <w:rPr>
          <w:rFonts w:cs="Times New Roman"/>
          <w:sz w:val="24"/>
          <w:szCs w:val="24"/>
        </w:rPr>
      </w:pPr>
    </w:p>
    <w:p w:rsidR="00F77186" w:rsidRDefault="00F77186" w:rsidP="009700B2">
      <w:pPr>
        <w:tabs>
          <w:tab w:val="left" w:pos="3150"/>
        </w:tabs>
        <w:spacing w:after="0" w:line="276" w:lineRule="auto"/>
        <w:jc w:val="both"/>
        <w:rPr>
          <w:rFonts w:cs="Times New Roman"/>
          <w:sz w:val="24"/>
          <w:szCs w:val="24"/>
        </w:rPr>
      </w:pPr>
      <w:r w:rsidRPr="00A22163">
        <w:rPr>
          <w:rFonts w:cs="Times New Roman"/>
          <w:sz w:val="24"/>
          <w:szCs w:val="24"/>
        </w:rPr>
        <w:t xml:space="preserve">b. Pengorganisasian </w:t>
      </w:r>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 xml:space="preserve">Pengorganisasian adalah kegiatan untuk mengatur karyawan dengan menetapkan pembagian kerja, hubungan kerja, delegasi wewenang, integrasi dan koordinasi dalam bentuk bagan organisasi. Organisasi hanya merupakan alat untuk mencapai tujuan. Organisasi yang baik akan membantu terwujudnya tujuan secara efektif. </w:t>
      </w:r>
    </w:p>
    <w:p w:rsidR="00F77186" w:rsidRPr="00A22163" w:rsidRDefault="00F77186" w:rsidP="009700B2">
      <w:pPr>
        <w:tabs>
          <w:tab w:val="left" w:pos="3150"/>
        </w:tabs>
        <w:spacing w:after="0" w:line="276" w:lineRule="auto"/>
        <w:jc w:val="both"/>
        <w:rPr>
          <w:rFonts w:cs="Times New Roman"/>
          <w:sz w:val="24"/>
          <w:szCs w:val="24"/>
        </w:rPr>
      </w:pPr>
      <w:r w:rsidRPr="00A22163">
        <w:rPr>
          <w:rFonts w:cs="Times New Roman"/>
          <w:sz w:val="24"/>
          <w:szCs w:val="24"/>
        </w:rPr>
        <w:t xml:space="preserve">c. Pengarahan dan pengadaan </w:t>
      </w:r>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 xml:space="preserve">Pengarahan adalah kegiatan memberi petunjuk kepada karyawan, agar mau kerja sama dan bekerja efektif serta efisien dalam membantu tercapainya tujuan organisasi. Pengarahan dilakukan oleh pemimpin yang dengan kepimimpinannya akan memberi arahan kepada karyawan agar mengerjakan semua tugasnya dengan baik. Adapun pengadaan merupakan proses penarikan, seleksi, penempatan, orientasi, dan induksi untuk 9 mendapatkan karyawan yang sesuai dengan kebutuhan organisasi. Pengadaan yang baik akan membantu terwujudnya tujuan. </w:t>
      </w:r>
    </w:p>
    <w:p w:rsidR="00F77186" w:rsidRPr="00A22163" w:rsidRDefault="00F77186" w:rsidP="009700B2">
      <w:pPr>
        <w:tabs>
          <w:tab w:val="left" w:pos="3150"/>
        </w:tabs>
        <w:spacing w:after="0" w:line="276" w:lineRule="auto"/>
        <w:jc w:val="both"/>
        <w:rPr>
          <w:rFonts w:cs="Times New Roman"/>
          <w:sz w:val="24"/>
          <w:szCs w:val="24"/>
        </w:rPr>
      </w:pPr>
      <w:r w:rsidRPr="00A22163">
        <w:rPr>
          <w:rFonts w:cs="Times New Roman"/>
          <w:sz w:val="24"/>
          <w:szCs w:val="24"/>
        </w:rPr>
        <w:t xml:space="preserve">d. Pengendalian </w:t>
      </w:r>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Pengendalian merupakan kegiatan mengendalikan karyawan agar mentaati peraturan organisasi dan bekerja sesuai dengan rencana. Bila terdapat penyimpanan diadakan tindakan perbaikan dan/atau penyempurnaan. Penge</w:t>
      </w:r>
      <w:r w:rsidR="006B23A7">
        <w:rPr>
          <w:rFonts w:cs="Times New Roman"/>
          <w:sz w:val="24"/>
          <w:szCs w:val="24"/>
        </w:rPr>
        <w:t>n</w:t>
      </w:r>
      <w:r w:rsidRPr="00A22163">
        <w:rPr>
          <w:rFonts w:cs="Times New Roman"/>
          <w:sz w:val="24"/>
          <w:szCs w:val="24"/>
        </w:rPr>
        <w:t xml:space="preserve">dalian karyawan meliputi kehadiran, kedisplinan, perilaku kerja sama, dan menjaga situasi lingkungan kerja. </w:t>
      </w:r>
    </w:p>
    <w:p w:rsidR="00F77186" w:rsidRPr="00A22163" w:rsidRDefault="00F77186" w:rsidP="009700B2">
      <w:pPr>
        <w:tabs>
          <w:tab w:val="left" w:pos="3150"/>
        </w:tabs>
        <w:spacing w:after="0" w:line="276" w:lineRule="auto"/>
        <w:jc w:val="both"/>
        <w:rPr>
          <w:rFonts w:cs="Times New Roman"/>
          <w:sz w:val="24"/>
          <w:szCs w:val="24"/>
        </w:rPr>
      </w:pPr>
      <w:r w:rsidRPr="00A22163">
        <w:rPr>
          <w:rFonts w:cs="Times New Roman"/>
          <w:sz w:val="24"/>
          <w:szCs w:val="24"/>
        </w:rPr>
        <w:t xml:space="preserve">e. Pengembangan </w:t>
      </w:r>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 xml:space="preserve">Pengembangan merupakan proses peningkatan keterampilan teknis, teoritis, konseptual, dan moral karyawan melalui pendidikan dan pelatihan. Pendidikan dan pelatihan yang diberikan hendaknya sesuai dengan kebutuhan pekerjaan masa kini maupun masa yang akan datang. </w:t>
      </w:r>
    </w:p>
    <w:p w:rsidR="00F77186" w:rsidRPr="00A22163" w:rsidRDefault="00F77186" w:rsidP="009700B2">
      <w:pPr>
        <w:tabs>
          <w:tab w:val="left" w:pos="3150"/>
        </w:tabs>
        <w:spacing w:after="0" w:line="276" w:lineRule="auto"/>
        <w:jc w:val="both"/>
        <w:rPr>
          <w:rFonts w:cs="Times New Roman"/>
          <w:sz w:val="24"/>
          <w:szCs w:val="24"/>
        </w:rPr>
      </w:pPr>
      <w:r w:rsidRPr="00A22163">
        <w:rPr>
          <w:rFonts w:cs="Times New Roman"/>
          <w:sz w:val="24"/>
          <w:szCs w:val="24"/>
        </w:rPr>
        <w:t xml:space="preserve">f. Kompensasi </w:t>
      </w:r>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 xml:space="preserve">Kompensasi merupakan pemberian balas jasa langsung berupa uang atau barang kepada karyawan sebagai imbalan jasa yang diberikan kepada organisasi. </w:t>
      </w:r>
      <w:r w:rsidRPr="00A22163">
        <w:rPr>
          <w:rFonts w:cs="Times New Roman"/>
          <w:sz w:val="24"/>
          <w:szCs w:val="24"/>
        </w:rPr>
        <w:lastRenderedPageBreak/>
        <w:t xml:space="preserve">Prinsip kompensasi adalah adil dan layak, adil diartikan sesuai dengan prestasi kerja, sedangkan layak diartikan dapat memenuhi kebutuhan primer. </w:t>
      </w:r>
    </w:p>
    <w:p w:rsidR="00F77186" w:rsidRPr="00A22163" w:rsidRDefault="00F77186" w:rsidP="009700B2">
      <w:pPr>
        <w:tabs>
          <w:tab w:val="left" w:pos="3150"/>
        </w:tabs>
        <w:spacing w:after="0" w:line="276" w:lineRule="auto"/>
        <w:jc w:val="both"/>
        <w:rPr>
          <w:rFonts w:cs="Times New Roman"/>
          <w:sz w:val="24"/>
          <w:szCs w:val="24"/>
        </w:rPr>
      </w:pPr>
      <w:r w:rsidRPr="00A22163">
        <w:rPr>
          <w:rFonts w:cs="Times New Roman"/>
          <w:sz w:val="24"/>
          <w:szCs w:val="24"/>
        </w:rPr>
        <w:t xml:space="preserve">g. Pengintegrasian </w:t>
      </w:r>
    </w:p>
    <w:p w:rsidR="009C129E" w:rsidRPr="00A22163" w:rsidRDefault="00F77186" w:rsidP="000528D1">
      <w:pPr>
        <w:tabs>
          <w:tab w:val="left" w:pos="3150"/>
        </w:tabs>
        <w:spacing w:line="276" w:lineRule="auto"/>
        <w:ind w:firstLine="720"/>
        <w:jc w:val="both"/>
        <w:rPr>
          <w:rFonts w:cs="Times New Roman"/>
          <w:sz w:val="24"/>
          <w:szCs w:val="24"/>
        </w:rPr>
      </w:pPr>
      <w:r w:rsidRPr="00A22163">
        <w:rPr>
          <w:rFonts w:cs="Times New Roman"/>
          <w:sz w:val="24"/>
          <w:szCs w:val="24"/>
        </w:rPr>
        <w:t xml:space="preserve">Pengintegrasian merupakan kegiatan untuk mempersatukan kepentingan organisasi dan kebutuhan karyawan, agar tercipta kerja sama yang serasi dan saling menguntungkan. Di satu pihak organisasi 10 memperoleh keberhasilan/keuntungan, sedangkan dilain pihak karyawan dapat memenuhi kebutuhan dari hasil pekerjaannya. Pengintegrasian merupakan hal yang penting dan cukup sulit dalam manajemen sumber daya manusia, karena mempersatukan dua kepentingan yang berbeda. </w:t>
      </w:r>
    </w:p>
    <w:p w:rsidR="00F77186" w:rsidRPr="00A22163" w:rsidRDefault="00F77186" w:rsidP="009700B2">
      <w:pPr>
        <w:tabs>
          <w:tab w:val="left" w:pos="3150"/>
        </w:tabs>
        <w:spacing w:after="0" w:line="276" w:lineRule="auto"/>
        <w:jc w:val="both"/>
        <w:rPr>
          <w:rFonts w:cs="Times New Roman"/>
          <w:sz w:val="24"/>
          <w:szCs w:val="24"/>
        </w:rPr>
      </w:pPr>
      <w:r w:rsidRPr="00A22163">
        <w:rPr>
          <w:rFonts w:cs="Times New Roman"/>
          <w:sz w:val="24"/>
          <w:szCs w:val="24"/>
        </w:rPr>
        <w:t xml:space="preserve">h. Pemeliharaan </w:t>
      </w:r>
    </w:p>
    <w:p w:rsidR="00F77186" w:rsidRPr="00A22163" w:rsidRDefault="00F77186" w:rsidP="00150BDD">
      <w:pPr>
        <w:tabs>
          <w:tab w:val="left" w:pos="3150"/>
        </w:tabs>
        <w:spacing w:line="276" w:lineRule="auto"/>
        <w:ind w:firstLine="720"/>
        <w:jc w:val="both"/>
        <w:rPr>
          <w:rFonts w:cs="Times New Roman"/>
          <w:sz w:val="24"/>
          <w:szCs w:val="24"/>
        </w:rPr>
      </w:pPr>
      <w:r w:rsidRPr="00A22163">
        <w:rPr>
          <w:rFonts w:cs="Times New Roman"/>
          <w:sz w:val="24"/>
          <w:szCs w:val="24"/>
        </w:rPr>
        <w:t xml:space="preserve">Pemeliharaan merupakan kegiatan pemeliharaan atau meningkatkan kondisi fisik, mental, dan loyalitas agar mereka tetap mau bekerja sama sampai pensiun. Pemeliharaan yang baik dilakukan dengan program kesejahteraan berdasarkan kebutuhan sebagian besar karyawan, serta berpedoman kepada internal dan ekternal konsistensi. </w:t>
      </w:r>
    </w:p>
    <w:p w:rsidR="00F77186" w:rsidRPr="00A22163" w:rsidRDefault="00F77186" w:rsidP="009700B2">
      <w:pPr>
        <w:tabs>
          <w:tab w:val="left" w:pos="3150"/>
        </w:tabs>
        <w:spacing w:after="0" w:line="276" w:lineRule="auto"/>
        <w:jc w:val="both"/>
        <w:rPr>
          <w:rFonts w:cs="Times New Roman"/>
          <w:sz w:val="24"/>
          <w:szCs w:val="24"/>
        </w:rPr>
      </w:pPr>
      <w:r w:rsidRPr="00A22163">
        <w:rPr>
          <w:rFonts w:cs="Times New Roman"/>
          <w:sz w:val="24"/>
          <w:szCs w:val="24"/>
        </w:rPr>
        <w:t>i. Kedis</w:t>
      </w:r>
      <w:r>
        <w:rPr>
          <w:rFonts w:cs="Times New Roman"/>
          <w:sz w:val="24"/>
          <w:szCs w:val="24"/>
        </w:rPr>
        <w:t>i</w:t>
      </w:r>
      <w:r w:rsidRPr="00A22163">
        <w:rPr>
          <w:rFonts w:cs="Times New Roman"/>
          <w:sz w:val="24"/>
          <w:szCs w:val="24"/>
        </w:rPr>
        <w:t xml:space="preserve">plinan </w:t>
      </w:r>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 xml:space="preserve">Kedisplinan merupakan salah satu fungsi manajemen sumber daya manusia yang penting dan merupakan kunci terwujudnya tujuan organisasi, karena tanpa adanya kedisplinan maka sulit terwujudnya tujuan yang maksimal. Kedisplinan merupakan keinginan dan kesadaran untuk menaati peraturan organisasi dan norma social. </w:t>
      </w:r>
    </w:p>
    <w:p w:rsidR="00F77186" w:rsidRPr="00A22163" w:rsidRDefault="00F77186" w:rsidP="009700B2">
      <w:pPr>
        <w:tabs>
          <w:tab w:val="left" w:pos="3150"/>
        </w:tabs>
        <w:spacing w:after="0" w:line="276" w:lineRule="auto"/>
        <w:jc w:val="both"/>
        <w:rPr>
          <w:rFonts w:cs="Times New Roman"/>
          <w:sz w:val="24"/>
          <w:szCs w:val="24"/>
        </w:rPr>
      </w:pPr>
      <w:r w:rsidRPr="00A22163">
        <w:rPr>
          <w:rFonts w:cs="Times New Roman"/>
          <w:sz w:val="24"/>
          <w:szCs w:val="24"/>
        </w:rPr>
        <w:t xml:space="preserve">j. Pemberhentian </w:t>
      </w:r>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Pemberhentian merupakan putusnya hubungan kerja seorang karyawan dari suatu organisasi. Pemberhentian ini disebabkan oleh keinginan karyawan, keinginan organisasi, berakhirnya kontrak kerja, pensiun, atau sebab lainnya. Penerapan fungsi manajemen dengan sebaikbaiknya dalam mengelola karyawan akan mempermudah mewujudkan tujuan dan keberhasilan organisasi.</w:t>
      </w:r>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Fungi Manajemen menurut Danang Sunyoto (2015) dibagi menjadi dua bagian sebagai berikut:</w:t>
      </w:r>
    </w:p>
    <w:p w:rsidR="00F77186" w:rsidRPr="00A22163" w:rsidRDefault="00F77186" w:rsidP="009700B2">
      <w:pPr>
        <w:tabs>
          <w:tab w:val="left" w:pos="3150"/>
        </w:tabs>
        <w:spacing w:after="0" w:line="276" w:lineRule="auto"/>
        <w:jc w:val="both"/>
        <w:rPr>
          <w:rFonts w:cs="Times New Roman"/>
          <w:sz w:val="24"/>
          <w:szCs w:val="24"/>
        </w:rPr>
      </w:pPr>
      <w:r>
        <w:rPr>
          <w:rFonts w:cs="Times New Roman"/>
          <w:sz w:val="24"/>
          <w:szCs w:val="24"/>
        </w:rPr>
        <w:t xml:space="preserve">1. </w:t>
      </w:r>
      <w:r w:rsidRPr="00A22163">
        <w:rPr>
          <w:rFonts w:cs="Times New Roman"/>
          <w:sz w:val="24"/>
          <w:szCs w:val="24"/>
        </w:rPr>
        <w:t>Fungi Manajerial:</w:t>
      </w:r>
    </w:p>
    <w:p w:rsidR="00F77186" w:rsidRPr="002776CD" w:rsidRDefault="00F77186" w:rsidP="009700B2">
      <w:pPr>
        <w:pStyle w:val="ListParagraph"/>
        <w:widowControl/>
        <w:numPr>
          <w:ilvl w:val="0"/>
          <w:numId w:val="22"/>
        </w:numPr>
        <w:tabs>
          <w:tab w:val="left" w:pos="3150"/>
        </w:tabs>
        <w:autoSpaceDE/>
        <w:autoSpaceDN/>
        <w:spacing w:before="0" w:after="160" w:line="276" w:lineRule="auto"/>
        <w:ind w:left="450" w:hanging="270"/>
        <w:contextualSpacing/>
        <w:rPr>
          <w:i/>
          <w:iCs/>
          <w:sz w:val="24"/>
          <w:szCs w:val="24"/>
        </w:rPr>
      </w:pPr>
      <w:r w:rsidRPr="00980A7A">
        <w:rPr>
          <w:sz w:val="24"/>
          <w:szCs w:val="24"/>
        </w:rPr>
        <w:t xml:space="preserve">Perencanaan </w:t>
      </w:r>
      <w:r w:rsidRPr="002776CD">
        <w:rPr>
          <w:i/>
          <w:iCs/>
          <w:sz w:val="24"/>
          <w:szCs w:val="24"/>
        </w:rPr>
        <w:t>(Planning);</w:t>
      </w:r>
    </w:p>
    <w:p w:rsidR="00F77186" w:rsidRPr="00980A7A" w:rsidRDefault="00F77186" w:rsidP="009700B2">
      <w:pPr>
        <w:pStyle w:val="ListParagraph"/>
        <w:widowControl/>
        <w:numPr>
          <w:ilvl w:val="0"/>
          <w:numId w:val="22"/>
        </w:numPr>
        <w:tabs>
          <w:tab w:val="left" w:pos="3150"/>
        </w:tabs>
        <w:autoSpaceDE/>
        <w:autoSpaceDN/>
        <w:spacing w:before="0" w:after="160" w:line="276" w:lineRule="auto"/>
        <w:ind w:left="450" w:hanging="270"/>
        <w:contextualSpacing/>
        <w:rPr>
          <w:iCs/>
          <w:sz w:val="24"/>
          <w:szCs w:val="24"/>
        </w:rPr>
      </w:pPr>
      <w:r w:rsidRPr="00980A7A">
        <w:rPr>
          <w:sz w:val="24"/>
          <w:szCs w:val="24"/>
        </w:rPr>
        <w:t xml:space="preserve">Pengorganisasian </w:t>
      </w:r>
      <w:r w:rsidRPr="00980A7A">
        <w:rPr>
          <w:i/>
          <w:iCs/>
          <w:sz w:val="24"/>
          <w:szCs w:val="24"/>
        </w:rPr>
        <w:t>(Organization);</w:t>
      </w:r>
    </w:p>
    <w:p w:rsidR="00F77186" w:rsidRPr="00980A7A" w:rsidRDefault="00F77186" w:rsidP="009700B2">
      <w:pPr>
        <w:pStyle w:val="ListParagraph"/>
        <w:widowControl/>
        <w:numPr>
          <w:ilvl w:val="0"/>
          <w:numId w:val="22"/>
        </w:numPr>
        <w:tabs>
          <w:tab w:val="left" w:pos="3150"/>
        </w:tabs>
        <w:autoSpaceDE/>
        <w:autoSpaceDN/>
        <w:spacing w:before="0" w:after="160" w:line="276" w:lineRule="auto"/>
        <w:ind w:left="450" w:hanging="270"/>
        <w:contextualSpacing/>
        <w:rPr>
          <w:iCs/>
          <w:sz w:val="24"/>
          <w:szCs w:val="24"/>
        </w:rPr>
      </w:pPr>
      <w:r w:rsidRPr="00980A7A">
        <w:rPr>
          <w:sz w:val="24"/>
          <w:szCs w:val="24"/>
        </w:rPr>
        <w:t xml:space="preserve">Pengarahan </w:t>
      </w:r>
      <w:r w:rsidRPr="00980A7A">
        <w:rPr>
          <w:i/>
          <w:iCs/>
          <w:sz w:val="24"/>
          <w:szCs w:val="24"/>
        </w:rPr>
        <w:t>(Directing);</w:t>
      </w:r>
    </w:p>
    <w:p w:rsidR="00F77186" w:rsidRPr="00980A7A" w:rsidRDefault="00F77186" w:rsidP="009700B2">
      <w:pPr>
        <w:pStyle w:val="ListParagraph"/>
        <w:widowControl/>
        <w:numPr>
          <w:ilvl w:val="0"/>
          <w:numId w:val="22"/>
        </w:numPr>
        <w:tabs>
          <w:tab w:val="left" w:pos="3150"/>
        </w:tabs>
        <w:autoSpaceDE/>
        <w:autoSpaceDN/>
        <w:spacing w:before="0" w:after="160" w:line="276" w:lineRule="auto"/>
        <w:ind w:left="450" w:hanging="270"/>
        <w:contextualSpacing/>
        <w:rPr>
          <w:iCs/>
          <w:sz w:val="24"/>
          <w:szCs w:val="24"/>
        </w:rPr>
      </w:pPr>
      <w:r w:rsidRPr="00980A7A">
        <w:rPr>
          <w:sz w:val="24"/>
          <w:szCs w:val="24"/>
        </w:rPr>
        <w:t xml:space="preserve">Pengendalian </w:t>
      </w:r>
      <w:r w:rsidRPr="00980A7A">
        <w:rPr>
          <w:i/>
          <w:iCs/>
          <w:sz w:val="24"/>
          <w:szCs w:val="24"/>
        </w:rPr>
        <w:t>(Controling).</w:t>
      </w:r>
    </w:p>
    <w:p w:rsidR="00F77186" w:rsidRPr="00A22163" w:rsidRDefault="00F77186" w:rsidP="009700B2">
      <w:pPr>
        <w:tabs>
          <w:tab w:val="left" w:pos="3150"/>
        </w:tabs>
        <w:spacing w:after="0" w:line="276" w:lineRule="auto"/>
        <w:jc w:val="both"/>
        <w:rPr>
          <w:rFonts w:cs="Times New Roman"/>
          <w:sz w:val="24"/>
          <w:szCs w:val="24"/>
        </w:rPr>
      </w:pPr>
      <w:r>
        <w:rPr>
          <w:rFonts w:cs="Times New Roman"/>
          <w:sz w:val="24"/>
          <w:szCs w:val="24"/>
        </w:rPr>
        <w:t xml:space="preserve">2. </w:t>
      </w:r>
      <w:r w:rsidRPr="00A22163">
        <w:rPr>
          <w:rFonts w:cs="Times New Roman"/>
          <w:sz w:val="24"/>
          <w:szCs w:val="24"/>
        </w:rPr>
        <w:t>Fungi Operasional:</w:t>
      </w:r>
    </w:p>
    <w:p w:rsidR="00F77186" w:rsidRPr="00980A7A" w:rsidRDefault="00F77186" w:rsidP="009700B2">
      <w:pPr>
        <w:pStyle w:val="ListParagraph"/>
        <w:widowControl/>
        <w:numPr>
          <w:ilvl w:val="0"/>
          <w:numId w:val="23"/>
        </w:numPr>
        <w:tabs>
          <w:tab w:val="left" w:pos="3150"/>
        </w:tabs>
        <w:autoSpaceDE/>
        <w:autoSpaceDN/>
        <w:spacing w:before="0" w:after="160" w:line="276" w:lineRule="auto"/>
        <w:ind w:left="450" w:hanging="270"/>
        <w:contextualSpacing/>
        <w:rPr>
          <w:iCs/>
          <w:sz w:val="24"/>
          <w:szCs w:val="24"/>
        </w:rPr>
      </w:pPr>
      <w:r w:rsidRPr="00980A7A">
        <w:rPr>
          <w:sz w:val="24"/>
          <w:szCs w:val="24"/>
        </w:rPr>
        <w:t xml:space="preserve">Pengendalian </w:t>
      </w:r>
      <w:r w:rsidRPr="002776CD">
        <w:rPr>
          <w:i/>
          <w:iCs/>
          <w:sz w:val="24"/>
          <w:szCs w:val="24"/>
        </w:rPr>
        <w:t>(Controling);</w:t>
      </w:r>
    </w:p>
    <w:p w:rsidR="00F77186" w:rsidRPr="002776CD" w:rsidRDefault="00F77186" w:rsidP="009700B2">
      <w:pPr>
        <w:pStyle w:val="ListParagraph"/>
        <w:widowControl/>
        <w:numPr>
          <w:ilvl w:val="0"/>
          <w:numId w:val="23"/>
        </w:numPr>
        <w:tabs>
          <w:tab w:val="left" w:pos="3150"/>
        </w:tabs>
        <w:autoSpaceDE/>
        <w:autoSpaceDN/>
        <w:spacing w:before="0" w:after="160" w:line="276" w:lineRule="auto"/>
        <w:ind w:left="450" w:hanging="270"/>
        <w:contextualSpacing/>
        <w:rPr>
          <w:iCs/>
          <w:sz w:val="24"/>
          <w:szCs w:val="24"/>
        </w:rPr>
      </w:pPr>
      <w:r w:rsidRPr="00980A7A">
        <w:rPr>
          <w:sz w:val="24"/>
          <w:szCs w:val="24"/>
        </w:rPr>
        <w:t xml:space="preserve">Pengembangan </w:t>
      </w:r>
      <w:r w:rsidRPr="00980A7A">
        <w:rPr>
          <w:i/>
          <w:iCs/>
          <w:sz w:val="24"/>
          <w:szCs w:val="24"/>
        </w:rPr>
        <w:t>(Development);</w:t>
      </w:r>
    </w:p>
    <w:p w:rsidR="00F77186" w:rsidRPr="002776CD" w:rsidRDefault="00F77186" w:rsidP="009700B2">
      <w:pPr>
        <w:pStyle w:val="ListParagraph"/>
        <w:widowControl/>
        <w:numPr>
          <w:ilvl w:val="0"/>
          <w:numId w:val="23"/>
        </w:numPr>
        <w:tabs>
          <w:tab w:val="left" w:pos="3150"/>
        </w:tabs>
        <w:autoSpaceDE/>
        <w:autoSpaceDN/>
        <w:spacing w:before="0" w:after="160" w:line="276" w:lineRule="auto"/>
        <w:ind w:left="450" w:hanging="270"/>
        <w:contextualSpacing/>
        <w:rPr>
          <w:iCs/>
          <w:sz w:val="24"/>
          <w:szCs w:val="24"/>
        </w:rPr>
      </w:pPr>
      <w:r w:rsidRPr="002776CD">
        <w:rPr>
          <w:sz w:val="24"/>
          <w:szCs w:val="24"/>
        </w:rPr>
        <w:t xml:space="preserve">Kompensasi </w:t>
      </w:r>
      <w:r w:rsidRPr="002776CD">
        <w:rPr>
          <w:i/>
          <w:iCs/>
          <w:sz w:val="24"/>
          <w:szCs w:val="24"/>
        </w:rPr>
        <w:t>(Compensation);</w:t>
      </w:r>
    </w:p>
    <w:p w:rsidR="00F77186" w:rsidRPr="002776CD" w:rsidRDefault="00F77186" w:rsidP="009700B2">
      <w:pPr>
        <w:pStyle w:val="ListParagraph"/>
        <w:widowControl/>
        <w:numPr>
          <w:ilvl w:val="0"/>
          <w:numId w:val="23"/>
        </w:numPr>
        <w:tabs>
          <w:tab w:val="left" w:pos="3150"/>
        </w:tabs>
        <w:autoSpaceDE/>
        <w:autoSpaceDN/>
        <w:spacing w:before="0" w:after="160" w:line="276" w:lineRule="auto"/>
        <w:ind w:left="450" w:hanging="270"/>
        <w:contextualSpacing/>
        <w:rPr>
          <w:iCs/>
          <w:sz w:val="24"/>
          <w:szCs w:val="24"/>
        </w:rPr>
      </w:pPr>
      <w:r w:rsidRPr="002776CD">
        <w:rPr>
          <w:sz w:val="24"/>
          <w:szCs w:val="24"/>
        </w:rPr>
        <w:lastRenderedPageBreak/>
        <w:t xml:space="preserve">Integrasi </w:t>
      </w:r>
      <w:r w:rsidRPr="002776CD">
        <w:rPr>
          <w:i/>
          <w:iCs/>
          <w:sz w:val="24"/>
          <w:szCs w:val="24"/>
        </w:rPr>
        <w:t>(Integration);</w:t>
      </w:r>
    </w:p>
    <w:p w:rsidR="00F77186" w:rsidRPr="002776CD" w:rsidRDefault="00F77186" w:rsidP="009700B2">
      <w:pPr>
        <w:pStyle w:val="ListParagraph"/>
        <w:widowControl/>
        <w:numPr>
          <w:ilvl w:val="0"/>
          <w:numId w:val="23"/>
        </w:numPr>
        <w:tabs>
          <w:tab w:val="left" w:pos="3150"/>
        </w:tabs>
        <w:autoSpaceDE/>
        <w:autoSpaceDN/>
        <w:spacing w:before="0" w:after="160" w:line="276" w:lineRule="auto"/>
        <w:ind w:left="450" w:hanging="270"/>
        <w:contextualSpacing/>
        <w:rPr>
          <w:iCs/>
          <w:sz w:val="24"/>
          <w:szCs w:val="24"/>
        </w:rPr>
      </w:pPr>
      <w:r w:rsidRPr="002776CD">
        <w:rPr>
          <w:sz w:val="24"/>
          <w:szCs w:val="24"/>
        </w:rPr>
        <w:t xml:space="preserve">Pemeliharaan </w:t>
      </w:r>
      <w:r w:rsidRPr="002776CD">
        <w:rPr>
          <w:i/>
          <w:iCs/>
          <w:sz w:val="24"/>
          <w:szCs w:val="24"/>
        </w:rPr>
        <w:t>(Maintenance);</w:t>
      </w:r>
    </w:p>
    <w:p w:rsidR="00F77186" w:rsidRPr="002776CD" w:rsidRDefault="00F77186" w:rsidP="009700B2">
      <w:pPr>
        <w:pStyle w:val="ListParagraph"/>
        <w:widowControl/>
        <w:numPr>
          <w:ilvl w:val="0"/>
          <w:numId w:val="23"/>
        </w:numPr>
        <w:tabs>
          <w:tab w:val="left" w:pos="3150"/>
        </w:tabs>
        <w:autoSpaceDE/>
        <w:autoSpaceDN/>
        <w:spacing w:before="0" w:after="160" w:line="276" w:lineRule="auto"/>
        <w:ind w:left="450" w:hanging="270"/>
        <w:contextualSpacing/>
        <w:rPr>
          <w:iCs/>
          <w:sz w:val="24"/>
          <w:szCs w:val="24"/>
        </w:rPr>
      </w:pPr>
      <w:r w:rsidRPr="002776CD">
        <w:rPr>
          <w:sz w:val="24"/>
          <w:szCs w:val="24"/>
        </w:rPr>
        <w:t>Pemutusan Hubunan Kerja.</w:t>
      </w:r>
    </w:p>
    <w:p w:rsidR="00F77186" w:rsidRPr="00DC6F7E"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Dari uraian diatas dapat dipahami bahwa fung</w:t>
      </w:r>
      <w:r>
        <w:rPr>
          <w:rFonts w:cs="Times New Roman"/>
          <w:sz w:val="24"/>
          <w:szCs w:val="24"/>
        </w:rPr>
        <w:t>s</w:t>
      </w:r>
      <w:r w:rsidRPr="00A22163">
        <w:rPr>
          <w:rFonts w:cs="Times New Roman"/>
          <w:sz w:val="24"/>
          <w:szCs w:val="24"/>
        </w:rPr>
        <w:t>i manajemen merupakan salah satu cara pengelolaan secara terstruktur baik dari segi perencanaan, pengorganisasian, pengarahan, maupun pengendalian. Fun</w:t>
      </w:r>
      <w:r>
        <w:rPr>
          <w:rFonts w:cs="Times New Roman"/>
          <w:sz w:val="24"/>
          <w:szCs w:val="24"/>
        </w:rPr>
        <w:t>g</w:t>
      </w:r>
      <w:r w:rsidRPr="00A22163">
        <w:rPr>
          <w:rFonts w:cs="Times New Roman"/>
          <w:sz w:val="24"/>
          <w:szCs w:val="24"/>
        </w:rPr>
        <w:t>si tersebut dijalankan dan disesuaikan dengan kebutuhan tiap-tiap perusahaan agar mampu memaksimalkan tujuan perusahaan serta merealisasikan visi dan misi perusahaan.</w:t>
      </w:r>
    </w:p>
    <w:p w:rsidR="00F77186" w:rsidRPr="000624A4" w:rsidRDefault="00F77186" w:rsidP="009700B2">
      <w:pPr>
        <w:pStyle w:val="Heading4"/>
        <w:spacing w:line="276" w:lineRule="auto"/>
      </w:pPr>
      <w:bookmarkStart w:id="46" w:name="_Toc124174748"/>
      <w:r w:rsidRPr="000624A4">
        <w:t>2.1.3 Tujuan Manajemen Sumber Daya Manusia</w:t>
      </w:r>
      <w:bookmarkEnd w:id="46"/>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Manajemen sumber daya manusia bertujuan untuk memperbaiki kualitas tenaga kerja dalam suatu organisasi untuk memberikan kontribusi lebih pada organisasi dengan cara yang bertanggung jawab secara strategis, etis dan sosial. Pada intinya tujuan manajemen sumber daya manusia adalah memberikan aturan kerja yang efektif dengan produktivitas tinggi kepada organisasi. Pada kasus ini, produktivitas dapat diartikan sebagai output atau keluaran dari sebuah organisasi/perusahaan terhadap input/masukannya baik itu manusia, modal, energi atau bahan baku.</w:t>
      </w:r>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Menurut Veithzal Rivai (2015) tujuan dari Manajemen Sumber Daya Manusia (MSDM) adalah sebagai berikut :</w:t>
      </w:r>
    </w:p>
    <w:p w:rsidR="00F77186" w:rsidRPr="00A22163" w:rsidRDefault="00F77186" w:rsidP="002F4EFD">
      <w:pPr>
        <w:tabs>
          <w:tab w:val="left" w:pos="3150"/>
        </w:tabs>
        <w:spacing w:line="276" w:lineRule="auto"/>
        <w:ind w:left="284" w:hanging="284"/>
        <w:jc w:val="both"/>
        <w:rPr>
          <w:rFonts w:cs="Times New Roman"/>
          <w:sz w:val="24"/>
          <w:szCs w:val="24"/>
        </w:rPr>
      </w:pPr>
      <w:r w:rsidRPr="00A22163">
        <w:rPr>
          <w:rFonts w:cs="Times New Roman"/>
          <w:sz w:val="24"/>
          <w:szCs w:val="24"/>
        </w:rPr>
        <w:t>a. Menentukan kualitas dan kuntitas karyawan yang akan mengisi semua jabatan dalam perusahaan.</w:t>
      </w:r>
    </w:p>
    <w:p w:rsidR="00F77186" w:rsidRPr="00A22163" w:rsidRDefault="00F77186" w:rsidP="002F4EFD">
      <w:pPr>
        <w:tabs>
          <w:tab w:val="left" w:pos="142"/>
          <w:tab w:val="left" w:pos="3150"/>
        </w:tabs>
        <w:spacing w:line="276" w:lineRule="auto"/>
        <w:ind w:left="284" w:hanging="284"/>
        <w:jc w:val="both"/>
        <w:rPr>
          <w:rFonts w:cs="Times New Roman"/>
          <w:sz w:val="24"/>
          <w:szCs w:val="24"/>
        </w:rPr>
      </w:pPr>
      <w:r w:rsidRPr="00A22163">
        <w:rPr>
          <w:rFonts w:cs="Times New Roman"/>
          <w:sz w:val="24"/>
          <w:szCs w:val="24"/>
        </w:rPr>
        <w:t>b. Menjamin tersedianya tenaga kerja masa kini maupun masa depan, sehingga setiap pekerjaan ada yang mengerjakannya.</w:t>
      </w:r>
    </w:p>
    <w:p w:rsidR="00F77186" w:rsidRPr="00A22163" w:rsidRDefault="00F77186" w:rsidP="002F4EFD">
      <w:pPr>
        <w:tabs>
          <w:tab w:val="left" w:pos="3150"/>
        </w:tabs>
        <w:spacing w:line="276" w:lineRule="auto"/>
        <w:ind w:left="284" w:hanging="284"/>
        <w:jc w:val="both"/>
        <w:rPr>
          <w:rFonts w:cs="Times New Roman"/>
          <w:sz w:val="24"/>
          <w:szCs w:val="24"/>
        </w:rPr>
      </w:pPr>
      <w:r w:rsidRPr="00A22163">
        <w:rPr>
          <w:rFonts w:cs="Times New Roman"/>
          <w:sz w:val="24"/>
          <w:szCs w:val="24"/>
        </w:rPr>
        <w:t>c. Menghindari terjadinya mismanajemen dan tumpang tindih dalam pelaksanaan tugas.</w:t>
      </w:r>
    </w:p>
    <w:p w:rsidR="00F77186" w:rsidRPr="00A22163" w:rsidRDefault="00F77186" w:rsidP="002F4EFD">
      <w:pPr>
        <w:tabs>
          <w:tab w:val="left" w:pos="3150"/>
        </w:tabs>
        <w:spacing w:line="276" w:lineRule="auto"/>
        <w:ind w:left="284" w:hanging="284"/>
        <w:jc w:val="both"/>
        <w:rPr>
          <w:rFonts w:cs="Times New Roman"/>
          <w:sz w:val="24"/>
          <w:szCs w:val="24"/>
        </w:rPr>
      </w:pPr>
      <w:r>
        <w:rPr>
          <w:rFonts w:cs="Times New Roman"/>
          <w:sz w:val="24"/>
          <w:szCs w:val="24"/>
        </w:rPr>
        <w:t xml:space="preserve">d. </w:t>
      </w:r>
      <w:r w:rsidRPr="00A22163">
        <w:rPr>
          <w:rFonts w:cs="Times New Roman"/>
          <w:sz w:val="24"/>
          <w:szCs w:val="24"/>
        </w:rPr>
        <w:t>Mempermudah koordinasi, integrasi, dan sinkronasi (KIS) sehingga produktivitas kerja meningkat.</w:t>
      </w:r>
    </w:p>
    <w:p w:rsidR="00F77186" w:rsidRPr="00A22163" w:rsidRDefault="00F77186" w:rsidP="009700B2">
      <w:pPr>
        <w:tabs>
          <w:tab w:val="left" w:pos="3150"/>
        </w:tabs>
        <w:spacing w:line="276" w:lineRule="auto"/>
        <w:jc w:val="both"/>
        <w:rPr>
          <w:rFonts w:cs="Times New Roman"/>
          <w:sz w:val="24"/>
          <w:szCs w:val="24"/>
        </w:rPr>
      </w:pPr>
      <w:r w:rsidRPr="00A22163">
        <w:rPr>
          <w:rFonts w:cs="Times New Roman"/>
          <w:sz w:val="24"/>
          <w:szCs w:val="24"/>
        </w:rPr>
        <w:t>e. Menghindari kekurangan dan kelebihan karyawan.</w:t>
      </w:r>
    </w:p>
    <w:p w:rsidR="00F77186" w:rsidRPr="00A22163" w:rsidRDefault="00F77186" w:rsidP="009700B2">
      <w:pPr>
        <w:tabs>
          <w:tab w:val="left" w:pos="3150"/>
        </w:tabs>
        <w:spacing w:line="276" w:lineRule="auto"/>
        <w:ind w:left="270" w:hanging="270"/>
        <w:jc w:val="both"/>
        <w:rPr>
          <w:rFonts w:cs="Times New Roman"/>
          <w:sz w:val="24"/>
          <w:szCs w:val="24"/>
        </w:rPr>
      </w:pPr>
      <w:r w:rsidRPr="00A22163">
        <w:rPr>
          <w:rFonts w:cs="Times New Roman"/>
          <w:sz w:val="24"/>
          <w:szCs w:val="24"/>
        </w:rPr>
        <w:t>f. Menjadi pedoman dalam menetap</w:t>
      </w:r>
      <w:r>
        <w:rPr>
          <w:rFonts w:cs="Times New Roman"/>
          <w:sz w:val="24"/>
          <w:szCs w:val="24"/>
        </w:rPr>
        <w:t xml:space="preserve">kan program penarikan, seleksi, </w:t>
      </w:r>
      <w:r w:rsidRPr="00A22163">
        <w:rPr>
          <w:rFonts w:cs="Times New Roman"/>
          <w:sz w:val="24"/>
          <w:szCs w:val="24"/>
        </w:rPr>
        <w:t>pengembangan, kompensasi, pengintegrasian, pemeliharaan,</w:t>
      </w:r>
      <w:r>
        <w:rPr>
          <w:rFonts w:cs="Times New Roman"/>
          <w:sz w:val="24"/>
          <w:szCs w:val="24"/>
        </w:rPr>
        <w:t xml:space="preserve"> </w:t>
      </w:r>
      <w:r w:rsidRPr="00A22163">
        <w:rPr>
          <w:rFonts w:cs="Times New Roman"/>
          <w:sz w:val="24"/>
          <w:szCs w:val="24"/>
        </w:rPr>
        <w:t>kedisiplinan, dan pemberhentian karyawan.</w:t>
      </w:r>
    </w:p>
    <w:p w:rsidR="00F77186" w:rsidRPr="00A22163" w:rsidRDefault="00F77186" w:rsidP="009700B2">
      <w:pPr>
        <w:tabs>
          <w:tab w:val="left" w:pos="3150"/>
        </w:tabs>
        <w:spacing w:line="276" w:lineRule="auto"/>
        <w:jc w:val="both"/>
        <w:rPr>
          <w:rFonts w:cs="Times New Roman"/>
          <w:sz w:val="24"/>
          <w:szCs w:val="24"/>
        </w:rPr>
      </w:pPr>
      <w:r w:rsidRPr="00A22163">
        <w:rPr>
          <w:rFonts w:cs="Times New Roman"/>
          <w:sz w:val="24"/>
          <w:szCs w:val="24"/>
        </w:rPr>
        <w:t>g. Menjadi pedoman dalam melaksanakan mutasi (vertikal atau horizontal).</w:t>
      </w:r>
    </w:p>
    <w:p w:rsidR="00F77186" w:rsidRPr="00A22163" w:rsidRDefault="00F77186" w:rsidP="009700B2">
      <w:pPr>
        <w:tabs>
          <w:tab w:val="left" w:pos="3150"/>
        </w:tabs>
        <w:spacing w:line="276" w:lineRule="auto"/>
        <w:jc w:val="both"/>
        <w:rPr>
          <w:rFonts w:cs="Times New Roman"/>
          <w:sz w:val="24"/>
          <w:szCs w:val="24"/>
        </w:rPr>
      </w:pPr>
      <w:r w:rsidRPr="00A22163">
        <w:rPr>
          <w:rFonts w:cs="Times New Roman"/>
          <w:sz w:val="24"/>
          <w:szCs w:val="24"/>
        </w:rPr>
        <w:t>h. Menjadi dasar dalam penilaian karyawan.</w:t>
      </w:r>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Tujuan manajemen sumber daya manusia menurut Sedarmayanti (2015) antara lain:</w:t>
      </w:r>
    </w:p>
    <w:p w:rsidR="00F77186" w:rsidRPr="00A22163" w:rsidRDefault="00F77186" w:rsidP="009700B2">
      <w:pPr>
        <w:tabs>
          <w:tab w:val="left" w:pos="3150"/>
        </w:tabs>
        <w:spacing w:after="0" w:line="276" w:lineRule="auto"/>
        <w:jc w:val="both"/>
        <w:rPr>
          <w:rFonts w:cs="Times New Roman"/>
          <w:sz w:val="24"/>
          <w:szCs w:val="24"/>
        </w:rPr>
      </w:pPr>
      <w:r w:rsidRPr="00A22163">
        <w:rPr>
          <w:rFonts w:cs="Times New Roman"/>
          <w:sz w:val="24"/>
          <w:szCs w:val="24"/>
        </w:rPr>
        <w:t>1. Tujuan Sosial</w:t>
      </w:r>
    </w:p>
    <w:p w:rsidR="00F77186" w:rsidRPr="00A22163" w:rsidRDefault="002F4EFD" w:rsidP="002F4EFD">
      <w:pPr>
        <w:spacing w:line="276" w:lineRule="auto"/>
        <w:jc w:val="both"/>
        <w:rPr>
          <w:rFonts w:cs="Times New Roman"/>
          <w:sz w:val="24"/>
          <w:szCs w:val="24"/>
        </w:rPr>
      </w:pPr>
      <w:r>
        <w:rPr>
          <w:rFonts w:cs="Times New Roman"/>
          <w:sz w:val="24"/>
          <w:szCs w:val="24"/>
        </w:rPr>
        <w:lastRenderedPageBreak/>
        <w:tab/>
      </w:r>
      <w:r w:rsidR="00F77186" w:rsidRPr="00A22163">
        <w:rPr>
          <w:rFonts w:cs="Times New Roman"/>
          <w:sz w:val="24"/>
          <w:szCs w:val="24"/>
        </w:rPr>
        <w:t xml:space="preserve">Tujuan sosial pada tujuan manajemen sumber daya manusia adalah organisasi bertanggung jawab secara sosial terhadap tantangan dan keperluan yang terjadi di masyarakat khususnya di ruang lingkup organisasi dan mengurangi efek yang merugikan. </w:t>
      </w:r>
    </w:p>
    <w:p w:rsidR="00F77186" w:rsidRPr="00A22163" w:rsidRDefault="00F77186" w:rsidP="009700B2">
      <w:pPr>
        <w:tabs>
          <w:tab w:val="left" w:pos="3150"/>
        </w:tabs>
        <w:spacing w:after="0" w:line="276" w:lineRule="auto"/>
        <w:jc w:val="both"/>
        <w:rPr>
          <w:rFonts w:cs="Times New Roman"/>
          <w:sz w:val="24"/>
          <w:szCs w:val="24"/>
        </w:rPr>
      </w:pPr>
      <w:r w:rsidRPr="00A22163">
        <w:rPr>
          <w:rFonts w:cs="Times New Roman"/>
          <w:sz w:val="24"/>
          <w:szCs w:val="24"/>
        </w:rPr>
        <w:t>2. Tujuan Organisasional</w:t>
      </w:r>
    </w:p>
    <w:p w:rsidR="00F77186" w:rsidRPr="00A22163" w:rsidRDefault="00F77186" w:rsidP="00167F4D">
      <w:pPr>
        <w:spacing w:line="276" w:lineRule="auto"/>
        <w:ind w:firstLine="720"/>
        <w:jc w:val="both"/>
        <w:rPr>
          <w:rFonts w:cs="Times New Roman"/>
          <w:sz w:val="24"/>
          <w:szCs w:val="24"/>
        </w:rPr>
      </w:pPr>
      <w:r w:rsidRPr="00A22163">
        <w:rPr>
          <w:rFonts w:cs="Times New Roman"/>
          <w:sz w:val="24"/>
          <w:szCs w:val="24"/>
        </w:rPr>
        <w:t>Tujuan organisasional merupakan langkah untuk menunjukkan kebeberadaan dari suatu organisasi sehingga perlu adanya kontribusi akan pendayagunaan sumber daya manusia secara keseluruhan. Tujuan organisasional dalam tujuan sumber daya manusia itu sendiri merupakan target formal yang ditentukan untuk mencapai tujuan organisasi.</w:t>
      </w:r>
    </w:p>
    <w:p w:rsidR="00F77186" w:rsidRPr="00A22163" w:rsidRDefault="00F77186" w:rsidP="009700B2">
      <w:pPr>
        <w:tabs>
          <w:tab w:val="left" w:pos="3150"/>
        </w:tabs>
        <w:spacing w:after="0" w:line="276" w:lineRule="auto"/>
        <w:jc w:val="both"/>
        <w:rPr>
          <w:rFonts w:cs="Times New Roman"/>
          <w:sz w:val="24"/>
          <w:szCs w:val="24"/>
        </w:rPr>
      </w:pPr>
      <w:r w:rsidRPr="00A22163">
        <w:rPr>
          <w:rFonts w:cs="Times New Roman"/>
          <w:sz w:val="24"/>
          <w:szCs w:val="24"/>
        </w:rPr>
        <w:t>3. Tujuan Fungsional</w:t>
      </w:r>
    </w:p>
    <w:p w:rsidR="00F77186" w:rsidRPr="00A22163" w:rsidRDefault="00F77186" w:rsidP="00167F4D">
      <w:pPr>
        <w:spacing w:line="276" w:lineRule="auto"/>
        <w:ind w:firstLine="720"/>
        <w:jc w:val="both"/>
        <w:rPr>
          <w:rFonts w:cs="Times New Roman"/>
          <w:sz w:val="24"/>
          <w:szCs w:val="24"/>
        </w:rPr>
      </w:pPr>
      <w:r w:rsidRPr="00A22163">
        <w:rPr>
          <w:rFonts w:cs="Times New Roman"/>
          <w:sz w:val="24"/>
          <w:szCs w:val="24"/>
        </w:rPr>
        <w:t xml:space="preserve">Tujuan fungsional pada proses manajemen sumber daya manusia adalah mempertahankan kontribusi dari sumber daya manusia tiap departemen yang disesuaikan dengan kebutuhan organisasi. Sumber daya manusia pada tiap departemen dipelihara sedemikian rupa sehingga memberikan kontribusinya secara optimal. </w:t>
      </w:r>
    </w:p>
    <w:p w:rsidR="00F77186" w:rsidRPr="00A22163" w:rsidRDefault="00F77186" w:rsidP="009700B2">
      <w:pPr>
        <w:tabs>
          <w:tab w:val="left" w:pos="3150"/>
        </w:tabs>
        <w:spacing w:after="0" w:line="276" w:lineRule="auto"/>
        <w:jc w:val="both"/>
        <w:rPr>
          <w:rFonts w:cs="Times New Roman"/>
          <w:sz w:val="24"/>
          <w:szCs w:val="24"/>
        </w:rPr>
      </w:pPr>
      <w:r w:rsidRPr="00A22163">
        <w:rPr>
          <w:rFonts w:cs="Times New Roman"/>
          <w:sz w:val="24"/>
          <w:szCs w:val="24"/>
        </w:rPr>
        <w:t>4. Tujuan Individu</w:t>
      </w:r>
    </w:p>
    <w:p w:rsidR="00F77186" w:rsidRPr="00A22163" w:rsidRDefault="00F77186" w:rsidP="00167F4D">
      <w:pPr>
        <w:spacing w:line="276" w:lineRule="auto"/>
        <w:ind w:firstLine="630"/>
        <w:jc w:val="both"/>
        <w:rPr>
          <w:rFonts w:cs="Times New Roman"/>
          <w:sz w:val="24"/>
          <w:szCs w:val="24"/>
        </w:rPr>
      </w:pPr>
      <w:r w:rsidRPr="00A22163">
        <w:rPr>
          <w:rFonts w:cs="Times New Roman"/>
          <w:sz w:val="24"/>
          <w:szCs w:val="24"/>
        </w:rPr>
        <w:t>Tujuan individu dalam suatu organisasi harus terpenuhi dan diselaraskan dengan tujuan organisasi. Tujuan individu digunakan sebagai motivasi para karyawan untuk lebih berkontribusi dalam melaksanakan tugasnya di dalam organisasi.</w:t>
      </w:r>
    </w:p>
    <w:p w:rsidR="00F77186" w:rsidRPr="00A22163" w:rsidRDefault="00F77186" w:rsidP="009700B2">
      <w:pPr>
        <w:tabs>
          <w:tab w:val="left" w:pos="3150"/>
        </w:tabs>
        <w:spacing w:line="276" w:lineRule="auto"/>
        <w:ind w:firstLine="630"/>
        <w:jc w:val="both"/>
        <w:rPr>
          <w:rFonts w:cs="Times New Roman"/>
          <w:sz w:val="24"/>
          <w:szCs w:val="24"/>
        </w:rPr>
      </w:pPr>
      <w:r w:rsidRPr="00A22163">
        <w:rPr>
          <w:rFonts w:cs="Times New Roman"/>
          <w:sz w:val="24"/>
          <w:szCs w:val="24"/>
        </w:rPr>
        <w:t>Kasmir (2016) tujuan dan manajemen sumber daya manusia tidak hanya diperlukan untuk memberikan gambaran tujuan dari manajemen puncak, tetapi juga merupakan penyeimbang tantangan-tantangan yang dihadapi oleh organisasi yang meliputi fungsi-fungsi manajemen sumber daya manusia, masyarakat, dan karyawan yang dipengaruhi oleh tantangan-tantangan tersebut. Kegagalan dalam menetapkan tujuan dapat membahayakn kinerja perusahaan, tingkat laba, dan bahkan kelangsungan hidup organisasi.</w:t>
      </w:r>
    </w:p>
    <w:p w:rsidR="00F77186" w:rsidRPr="00AF62AD" w:rsidRDefault="00F77186" w:rsidP="009700B2">
      <w:pPr>
        <w:pStyle w:val="Heading3"/>
        <w:spacing w:line="276" w:lineRule="auto"/>
        <w:rPr>
          <w:rStyle w:val="IntenseEmphasis"/>
          <w:i w:val="0"/>
          <w:iCs w:val="0"/>
          <w:color w:val="000000" w:themeColor="text1"/>
        </w:rPr>
      </w:pPr>
      <w:bookmarkStart w:id="47" w:name="_Toc124089496"/>
      <w:bookmarkStart w:id="48" w:name="_Toc124174749"/>
      <w:r w:rsidRPr="00AF62AD">
        <w:rPr>
          <w:rStyle w:val="IntenseEmphasis"/>
          <w:i w:val="0"/>
          <w:iCs w:val="0"/>
          <w:color w:val="000000" w:themeColor="text1"/>
        </w:rPr>
        <w:t>2.2 Motivasi Kerja</w:t>
      </w:r>
      <w:bookmarkEnd w:id="47"/>
      <w:bookmarkEnd w:id="48"/>
    </w:p>
    <w:p w:rsidR="00F77186" w:rsidRPr="000624A4" w:rsidRDefault="00F77186" w:rsidP="009700B2">
      <w:pPr>
        <w:pStyle w:val="Heading4"/>
        <w:spacing w:line="276" w:lineRule="auto"/>
      </w:pPr>
      <w:bookmarkStart w:id="49" w:name="_Toc124174750"/>
      <w:r w:rsidRPr="000624A4">
        <w:t>2.2.1 Pengertian Motivasi Kerja</w:t>
      </w:r>
      <w:bookmarkEnd w:id="49"/>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Motivasi merupakan suatu kehendak atau keinginan yang muncul dalam diri karyawan yang menimbulkan semangat atau dorongan untuk bekerja secara optimal guna mencapai tujuan. Motivasi berasal dari kata dasar motif, yang mempunyai arti suatu perangsang, keinginan dan daya penggerak kemauan bekerja seseorang. Motivasi berkembang dengan taraf kesadaran seseorang akan tujuan yang hendak dicapainya. Berdasarkan dari penjelasan ayat tersebut bahwa motivasi berprestasi tidak selalu timbul dengan sendirinya. Motivasi dapat ditimbulkan, dikembangkan dan diperkuat oleh faktor-faktor lain. Makin kuat motivasi seseorang, makin kuat pula usahanya untuk mencapai tujuan. Pengertian ini berarti pula bahwa motivasi dapat berubah.</w:t>
      </w:r>
    </w:p>
    <w:p w:rsidR="00F77186" w:rsidRDefault="00F77186" w:rsidP="009700B2">
      <w:pPr>
        <w:tabs>
          <w:tab w:val="left" w:pos="3150"/>
        </w:tabs>
        <w:spacing w:line="276" w:lineRule="auto"/>
        <w:jc w:val="both"/>
        <w:rPr>
          <w:rFonts w:cs="Times New Roman"/>
          <w:bCs/>
          <w:color w:val="202124"/>
          <w:sz w:val="24"/>
          <w:szCs w:val="24"/>
          <w:shd w:val="clear" w:color="auto" w:fill="FFFFFF"/>
        </w:rPr>
      </w:pPr>
      <w:r w:rsidRPr="00A22163">
        <w:rPr>
          <w:rFonts w:cs="Times New Roman"/>
          <w:bCs/>
          <w:color w:val="202124"/>
          <w:sz w:val="24"/>
          <w:szCs w:val="24"/>
          <w:shd w:val="clear" w:color="auto" w:fill="FFFFFF"/>
        </w:rPr>
        <w:t>Berikut Motivas Ke</w:t>
      </w:r>
      <w:r>
        <w:rPr>
          <w:rFonts w:cs="Times New Roman"/>
          <w:bCs/>
          <w:color w:val="202124"/>
          <w:sz w:val="24"/>
          <w:szCs w:val="24"/>
          <w:shd w:val="clear" w:color="auto" w:fill="FFFFFF"/>
        </w:rPr>
        <w:t>r</w:t>
      </w:r>
      <w:r w:rsidRPr="00A22163">
        <w:rPr>
          <w:rFonts w:cs="Times New Roman"/>
          <w:bCs/>
          <w:color w:val="202124"/>
          <w:sz w:val="24"/>
          <w:szCs w:val="24"/>
          <w:shd w:val="clear" w:color="auto" w:fill="FFFFFF"/>
        </w:rPr>
        <w:t>ja yang di kemukakan berdasarkan menurut para ahli :</w:t>
      </w:r>
    </w:p>
    <w:p w:rsidR="00F77186" w:rsidRPr="002776CD" w:rsidRDefault="00F77186" w:rsidP="009700B2">
      <w:pPr>
        <w:tabs>
          <w:tab w:val="left" w:pos="3150"/>
        </w:tabs>
        <w:spacing w:line="276" w:lineRule="auto"/>
        <w:ind w:firstLine="720"/>
        <w:jc w:val="both"/>
        <w:rPr>
          <w:rFonts w:cs="Times New Roman"/>
          <w:bCs/>
          <w:color w:val="202124"/>
          <w:sz w:val="24"/>
          <w:szCs w:val="24"/>
          <w:shd w:val="clear" w:color="auto" w:fill="FFFFFF"/>
        </w:rPr>
      </w:pPr>
      <w:r w:rsidRPr="00C660B9">
        <w:rPr>
          <w:rFonts w:cs="Times New Roman"/>
          <w:bCs/>
          <w:color w:val="202124"/>
          <w:sz w:val="24"/>
          <w:szCs w:val="24"/>
          <w:shd w:val="clear" w:color="auto" w:fill="FFFFFF"/>
        </w:rPr>
        <w:lastRenderedPageBreak/>
        <w:t>Menurut Farida (2016)</w:t>
      </w:r>
      <w:r>
        <w:rPr>
          <w:rFonts w:cs="Times New Roman"/>
          <w:bCs/>
          <w:color w:val="202124"/>
          <w:sz w:val="24"/>
          <w:szCs w:val="24"/>
          <w:shd w:val="clear" w:color="auto" w:fill="FFFFFF"/>
        </w:rPr>
        <w:t xml:space="preserve"> </w:t>
      </w:r>
      <w:r w:rsidRPr="00C660B9">
        <w:rPr>
          <w:rFonts w:cs="Times New Roman"/>
          <w:bCs/>
          <w:color w:val="202124"/>
          <w:sz w:val="24"/>
          <w:szCs w:val="24"/>
          <w:shd w:val="clear" w:color="auto" w:fill="FFFFFF"/>
        </w:rPr>
        <w:t>Motivasi adalah hal yang menyebabkan, menyalurkan, dan mendukung perilaku manusia. Supaya mau bekerja dengan giat dan antusias mencapai hasil yang optimal.</w:t>
      </w:r>
      <w:r>
        <w:rPr>
          <w:rFonts w:cs="Times New Roman"/>
          <w:bCs/>
          <w:color w:val="202124"/>
          <w:sz w:val="24"/>
          <w:szCs w:val="24"/>
          <w:shd w:val="clear" w:color="auto" w:fill="FFFFFF"/>
        </w:rPr>
        <w:t xml:space="preserve"> </w:t>
      </w:r>
      <w:r w:rsidRPr="00A22163">
        <w:rPr>
          <w:rFonts w:cs="Times New Roman"/>
          <w:sz w:val="24"/>
          <w:szCs w:val="24"/>
        </w:rPr>
        <w:t>Menurut Sedarmayanti (2017) motivasi merupakan kekuatan yang mendorong seseorang untuk melakukan suatu tindakan atau tidak yang pada hakikatnya ada se</w:t>
      </w:r>
      <w:r w:rsidR="006978E7">
        <w:rPr>
          <w:rFonts w:cs="Times New Roman"/>
          <w:sz w:val="24"/>
          <w:szCs w:val="24"/>
        </w:rPr>
        <w:t>cara internal dan eksternal posi</w:t>
      </w:r>
      <w:r w:rsidRPr="00A22163">
        <w:rPr>
          <w:rFonts w:cs="Times New Roman"/>
          <w:sz w:val="24"/>
          <w:szCs w:val="24"/>
        </w:rPr>
        <w:t>tif atau negarif, motivasi kerja adalah suatu yang menimbulkan dorongan/semangat kerja/pendorong semangat kerja.</w:t>
      </w:r>
    </w:p>
    <w:p w:rsidR="00F77186"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Pamela &amp; Oloko (2015) Motivasi adalah kunci dari organisasi yang sukses untuk menjaga kelangsungan pekerjaan dalam organisasi dengan cara dan bantuan yang kuat untuk bertahan hidup. Motivasi adalah memberikan bimbingan yang tepat atau arahan, sumber daya dan imbalan agar mereka terinspirasi dan tertarik untuk bekerja dengan cara yang anda inginkan.</w:t>
      </w:r>
      <w:r>
        <w:rPr>
          <w:rFonts w:cs="Times New Roman"/>
          <w:sz w:val="24"/>
          <w:szCs w:val="24"/>
        </w:rPr>
        <w:t xml:space="preserve"> </w:t>
      </w:r>
    </w:p>
    <w:p w:rsidR="00F77186" w:rsidRDefault="00F77186" w:rsidP="009700B2">
      <w:pPr>
        <w:tabs>
          <w:tab w:val="left" w:pos="3150"/>
        </w:tabs>
        <w:spacing w:line="276" w:lineRule="auto"/>
        <w:ind w:firstLine="720"/>
        <w:jc w:val="both"/>
        <w:rPr>
          <w:rFonts w:cs="Times New Roman"/>
          <w:sz w:val="24"/>
          <w:szCs w:val="24"/>
        </w:rPr>
      </w:pPr>
      <w:r>
        <w:rPr>
          <w:rFonts w:cs="Times New Roman"/>
          <w:sz w:val="24"/>
          <w:szCs w:val="24"/>
        </w:rPr>
        <w:t>Sutrisno (2017) motivasi adalah daya yang timbul dari dalam seseorang yang mendorong untuk berbuat sesuatu. Dari pendapat tersebut, motivasi merupakan suatu dorongan kebutuhan dalam diri pegawai yang perlu dipenuhi agar pegawai tersebut dapat menyesuaikan diri terhadap lingkungannya.</w:t>
      </w:r>
    </w:p>
    <w:p w:rsidR="0041655E" w:rsidRDefault="0041655E" w:rsidP="009700B2">
      <w:pPr>
        <w:tabs>
          <w:tab w:val="left" w:pos="3150"/>
        </w:tabs>
        <w:spacing w:line="276" w:lineRule="auto"/>
        <w:ind w:firstLine="720"/>
        <w:jc w:val="both"/>
        <w:rPr>
          <w:rFonts w:cs="Times New Roman"/>
          <w:sz w:val="24"/>
          <w:szCs w:val="24"/>
        </w:rPr>
      </w:pPr>
      <w:r w:rsidRPr="00AB4F43">
        <w:rPr>
          <w:rFonts w:cs="Times New Roman"/>
          <w:sz w:val="24"/>
          <w:szCs w:val="24"/>
        </w:rPr>
        <w:t>Sedarmayanti (2017)</w:t>
      </w:r>
      <w:r w:rsidRPr="0041655E">
        <w:rPr>
          <w:rFonts w:cs="Times New Roman"/>
          <w:color w:val="FF0000"/>
          <w:sz w:val="24"/>
          <w:szCs w:val="24"/>
        </w:rPr>
        <w:t xml:space="preserve"> </w:t>
      </w:r>
      <w:r>
        <w:rPr>
          <w:rFonts w:cs="Times New Roman"/>
          <w:sz w:val="24"/>
          <w:szCs w:val="24"/>
        </w:rPr>
        <w:t>motivasi merupakan kekuatan yang mendorong seseorang untuk melakukan suatu tindakan atau tidak yang pada hakikatnya ada secara internal dan eksternal positif atau negatif, motivasi kerja adalah suatu yang menimbulkan dorongan/semangat kerja/pendorong semangat kerja.</w:t>
      </w:r>
    </w:p>
    <w:p w:rsidR="0041655E" w:rsidRPr="00A22163" w:rsidRDefault="0041655E" w:rsidP="009700B2">
      <w:pPr>
        <w:tabs>
          <w:tab w:val="left" w:pos="3150"/>
        </w:tabs>
        <w:spacing w:line="276" w:lineRule="auto"/>
        <w:ind w:firstLine="720"/>
        <w:jc w:val="both"/>
        <w:rPr>
          <w:rFonts w:cs="Times New Roman"/>
          <w:sz w:val="24"/>
          <w:szCs w:val="24"/>
        </w:rPr>
      </w:pPr>
      <w:r w:rsidRPr="00AB4F43">
        <w:rPr>
          <w:rFonts w:cs="Times New Roman"/>
          <w:sz w:val="24"/>
          <w:szCs w:val="24"/>
        </w:rPr>
        <w:t xml:space="preserve">Menurut </w:t>
      </w:r>
      <w:r w:rsidR="008C3CB9" w:rsidRPr="00AB4F43">
        <w:rPr>
          <w:rFonts w:cs="Times New Roman"/>
          <w:sz w:val="24"/>
          <w:szCs w:val="24"/>
        </w:rPr>
        <w:t xml:space="preserve">suwanto (2020) </w:t>
      </w:r>
      <w:r w:rsidR="008C3CB9">
        <w:rPr>
          <w:rFonts w:cs="Times New Roman"/>
          <w:sz w:val="24"/>
          <w:szCs w:val="24"/>
        </w:rPr>
        <w:t xml:space="preserve">motivasi adalah seperangkat kekuatan baik yang berasal dari dalam diri maupun dari luar diri seseorang yang mendorong untuk memulai berprilaku kerja sesuai dengan format, arah, intensitas dan jangka waktu tertentu. </w:t>
      </w:r>
    </w:p>
    <w:p w:rsidR="00F77186" w:rsidRPr="00A62C70" w:rsidRDefault="008C3CB9" w:rsidP="009700B2">
      <w:pPr>
        <w:tabs>
          <w:tab w:val="left" w:pos="3150"/>
        </w:tabs>
        <w:spacing w:line="276" w:lineRule="auto"/>
        <w:ind w:firstLine="720"/>
        <w:jc w:val="both"/>
        <w:rPr>
          <w:rFonts w:cs="Times New Roman"/>
          <w:sz w:val="24"/>
          <w:szCs w:val="24"/>
        </w:rPr>
      </w:pPr>
      <w:r>
        <w:rPr>
          <w:rFonts w:cs="Times New Roman"/>
          <w:sz w:val="24"/>
          <w:szCs w:val="24"/>
        </w:rPr>
        <w:t>Dari pendapat para ahli di atas dapat diambil kesimpulan motivasi adalah berbagai usaha yang dilakukan oleh manusia tentunya untuk memenuhi keinginan dan kebutuhannya. Namun, agar keinginan dan kebutuhannya dapat terpenuhi tidaklah mudah didapatkan apabila tanpa usaha yang maksimal . Dalam pemenuhan kebutuhannya, seseorang akan berperilaku sesuai dengan dorongan yang dimiliki dan apa yang mendasari perilakunya.</w:t>
      </w:r>
    </w:p>
    <w:p w:rsidR="00F77186" w:rsidRPr="000624A4" w:rsidRDefault="00F77186" w:rsidP="009700B2">
      <w:pPr>
        <w:pStyle w:val="Heading4"/>
        <w:spacing w:line="276" w:lineRule="auto"/>
      </w:pPr>
      <w:bookmarkStart w:id="50" w:name="_Toc124174751"/>
      <w:r w:rsidRPr="000624A4">
        <w:t>2.2.2 Teori Motivasi Kerja</w:t>
      </w:r>
      <w:bookmarkEnd w:id="50"/>
    </w:p>
    <w:p w:rsidR="00F77186" w:rsidRPr="00925C8C" w:rsidRDefault="00126DFE" w:rsidP="009700B2">
      <w:pPr>
        <w:tabs>
          <w:tab w:val="left" w:pos="709"/>
        </w:tabs>
        <w:spacing w:line="276" w:lineRule="auto"/>
        <w:rPr>
          <w:rFonts w:cs="Times New Roman"/>
          <w:sz w:val="24"/>
          <w:szCs w:val="24"/>
        </w:rPr>
      </w:pPr>
      <w:r>
        <w:rPr>
          <w:sz w:val="24"/>
          <w:szCs w:val="24"/>
        </w:rPr>
        <w:tab/>
      </w:r>
      <w:r w:rsidR="00F77186" w:rsidRPr="00925C8C">
        <w:rPr>
          <w:rFonts w:cs="Times New Roman"/>
          <w:sz w:val="24"/>
          <w:szCs w:val="24"/>
        </w:rPr>
        <w:t>Teori Kebutuhan McCelland Teori kebutuhan dari David McCelland dalam Suwatno dan Donni (2016) mengemukakan adanya tiga macam kebutuhan manusia, yaitu:</w:t>
      </w:r>
    </w:p>
    <w:p w:rsidR="00F77186" w:rsidRPr="00A22163" w:rsidRDefault="00F77186" w:rsidP="009700B2">
      <w:pPr>
        <w:pStyle w:val="ListParagraph"/>
        <w:widowControl/>
        <w:numPr>
          <w:ilvl w:val="0"/>
          <w:numId w:val="6"/>
        </w:numPr>
        <w:tabs>
          <w:tab w:val="left" w:pos="3150"/>
        </w:tabs>
        <w:autoSpaceDE/>
        <w:autoSpaceDN/>
        <w:spacing w:before="0" w:after="160" w:line="276" w:lineRule="auto"/>
        <w:contextualSpacing/>
        <w:rPr>
          <w:sz w:val="24"/>
          <w:szCs w:val="24"/>
        </w:rPr>
      </w:pPr>
      <w:r w:rsidRPr="00A22163">
        <w:rPr>
          <w:sz w:val="24"/>
          <w:szCs w:val="24"/>
        </w:rPr>
        <w:t xml:space="preserve">Kebutuhan akan berprestasi </w:t>
      </w:r>
      <w:r w:rsidRPr="0056106A">
        <w:rPr>
          <w:i/>
          <w:iCs/>
          <w:sz w:val="24"/>
          <w:szCs w:val="24"/>
        </w:rPr>
        <w:t>(Need for achievement)</w:t>
      </w:r>
      <w:r w:rsidRPr="00A22163">
        <w:rPr>
          <w:sz w:val="24"/>
          <w:szCs w:val="24"/>
        </w:rPr>
        <w:t>, yaitu kebutuhan untuk berprestasi yang merupakan refleksi dari dorongan akan tanggung jawab untuk pemecahan masalah. Kebutuhan untuk berprestasi adalah kebutuhan untuk melakukan pekerjaan lebih baik dari pada sebelumnya, selalu berkeinginan mencapai prestasi yang lebih tinggi.</w:t>
      </w:r>
    </w:p>
    <w:p w:rsidR="00F77186" w:rsidRDefault="00F77186" w:rsidP="009700B2">
      <w:pPr>
        <w:pStyle w:val="ListParagraph"/>
        <w:widowControl/>
        <w:numPr>
          <w:ilvl w:val="0"/>
          <w:numId w:val="6"/>
        </w:numPr>
        <w:tabs>
          <w:tab w:val="left" w:pos="3150"/>
        </w:tabs>
        <w:autoSpaceDE/>
        <w:autoSpaceDN/>
        <w:spacing w:before="0" w:after="160" w:line="276" w:lineRule="auto"/>
        <w:contextualSpacing/>
        <w:rPr>
          <w:sz w:val="24"/>
          <w:szCs w:val="24"/>
        </w:rPr>
      </w:pPr>
      <w:r w:rsidRPr="00A22163">
        <w:rPr>
          <w:sz w:val="24"/>
          <w:szCs w:val="24"/>
        </w:rPr>
        <w:lastRenderedPageBreak/>
        <w:t xml:space="preserve">Kebutuhan akan berafiliasi </w:t>
      </w:r>
      <w:r w:rsidRPr="00C4734D">
        <w:rPr>
          <w:i/>
          <w:iCs/>
          <w:sz w:val="24"/>
          <w:szCs w:val="24"/>
        </w:rPr>
        <w:t>(Need for affiliation)</w:t>
      </w:r>
      <w:r w:rsidRPr="00A22163">
        <w:rPr>
          <w:sz w:val="24"/>
          <w:szCs w:val="24"/>
        </w:rPr>
        <w:t>, yaitu kebutuhan untuk berafiliasi yang merupakan dorongan untuk berinteraksi dengan orang lain, berada bersama orang lain, tidak mau melakukan sesuatu yang merugikan orang lain.</w:t>
      </w:r>
    </w:p>
    <w:p w:rsidR="00A30D2D" w:rsidRDefault="00A30D2D" w:rsidP="009700B2">
      <w:pPr>
        <w:tabs>
          <w:tab w:val="left" w:pos="3150"/>
        </w:tabs>
        <w:spacing w:line="276" w:lineRule="auto"/>
        <w:contextualSpacing/>
        <w:rPr>
          <w:rFonts w:cs="Times New Roman"/>
          <w:sz w:val="24"/>
          <w:szCs w:val="24"/>
        </w:rPr>
      </w:pPr>
      <w:r>
        <w:rPr>
          <w:rFonts w:cs="Times New Roman"/>
          <w:sz w:val="24"/>
          <w:szCs w:val="24"/>
        </w:rPr>
        <w:t>Teori ERG (</w:t>
      </w:r>
      <w:r w:rsidRPr="0051084F">
        <w:rPr>
          <w:rFonts w:cs="Times New Roman"/>
          <w:i/>
          <w:sz w:val="24"/>
          <w:szCs w:val="24"/>
        </w:rPr>
        <w:t>Existence, Relatedness, Growth</w:t>
      </w:r>
      <w:r>
        <w:rPr>
          <w:rFonts w:cs="Times New Roman"/>
          <w:sz w:val="24"/>
          <w:szCs w:val="24"/>
        </w:rPr>
        <w:t>)</w:t>
      </w:r>
    </w:p>
    <w:p w:rsidR="00A30D2D" w:rsidRDefault="00A30D2D" w:rsidP="009700B2">
      <w:pPr>
        <w:tabs>
          <w:tab w:val="left" w:pos="3150"/>
        </w:tabs>
        <w:spacing w:line="276" w:lineRule="auto"/>
        <w:ind w:firstLine="709"/>
        <w:contextualSpacing/>
        <w:rPr>
          <w:rFonts w:cs="Times New Roman"/>
          <w:sz w:val="24"/>
          <w:szCs w:val="24"/>
        </w:rPr>
      </w:pPr>
      <w:r>
        <w:rPr>
          <w:rFonts w:cs="Times New Roman"/>
          <w:sz w:val="24"/>
          <w:szCs w:val="24"/>
        </w:rPr>
        <w:t xml:space="preserve">Teori ini dikemukakan oleh Aldefer (dalam Hamali 2018), </w:t>
      </w:r>
      <w:r w:rsidR="0020796D">
        <w:rPr>
          <w:rFonts w:cs="Times New Roman"/>
          <w:sz w:val="24"/>
          <w:szCs w:val="24"/>
        </w:rPr>
        <w:t>t</w:t>
      </w:r>
      <w:r>
        <w:rPr>
          <w:rFonts w:cs="Times New Roman"/>
          <w:sz w:val="24"/>
          <w:szCs w:val="24"/>
        </w:rPr>
        <w:t>eori ERG</w:t>
      </w:r>
      <w:r w:rsidR="0020796D">
        <w:rPr>
          <w:rFonts w:cs="Times New Roman"/>
          <w:sz w:val="24"/>
          <w:szCs w:val="24"/>
        </w:rPr>
        <w:t xml:space="preserve"> </w:t>
      </w:r>
      <w:r>
        <w:rPr>
          <w:rFonts w:cs="Times New Roman"/>
          <w:sz w:val="24"/>
          <w:szCs w:val="24"/>
        </w:rPr>
        <w:t>merupakan refleksi dari nama tiga dasar kebutuhan yaitu:</w:t>
      </w:r>
    </w:p>
    <w:p w:rsidR="0020796D" w:rsidRPr="0020796D" w:rsidRDefault="00A30D2D" w:rsidP="009700B2">
      <w:pPr>
        <w:pStyle w:val="ListParagraph"/>
        <w:numPr>
          <w:ilvl w:val="0"/>
          <w:numId w:val="37"/>
        </w:numPr>
        <w:tabs>
          <w:tab w:val="left" w:pos="3150"/>
        </w:tabs>
        <w:spacing w:line="276" w:lineRule="auto"/>
        <w:ind w:left="709"/>
        <w:contextualSpacing/>
        <w:rPr>
          <w:i/>
          <w:sz w:val="24"/>
          <w:szCs w:val="24"/>
        </w:rPr>
      </w:pPr>
      <w:r w:rsidRPr="00A30D2D">
        <w:rPr>
          <w:i/>
          <w:sz w:val="24"/>
          <w:szCs w:val="24"/>
        </w:rPr>
        <w:t>Exitence</w:t>
      </w:r>
      <w:r>
        <w:rPr>
          <w:i/>
          <w:sz w:val="24"/>
          <w:szCs w:val="24"/>
        </w:rPr>
        <w:t xml:space="preserve"> </w:t>
      </w:r>
      <w:r>
        <w:rPr>
          <w:sz w:val="24"/>
          <w:szCs w:val="24"/>
        </w:rPr>
        <w:t xml:space="preserve">(kebutuhan </w:t>
      </w:r>
      <w:r w:rsidR="0020796D">
        <w:rPr>
          <w:sz w:val="24"/>
          <w:szCs w:val="24"/>
        </w:rPr>
        <w:t>akan eksitensi), yaitu kebutuhan yang dipuaskan oleh faktor-faktor makanan, air, udara, dan istirahat.</w:t>
      </w:r>
    </w:p>
    <w:p w:rsidR="0020796D" w:rsidRPr="0020796D" w:rsidRDefault="0020796D" w:rsidP="009700B2">
      <w:pPr>
        <w:pStyle w:val="ListParagraph"/>
        <w:numPr>
          <w:ilvl w:val="0"/>
          <w:numId w:val="37"/>
        </w:numPr>
        <w:tabs>
          <w:tab w:val="left" w:pos="3150"/>
        </w:tabs>
        <w:spacing w:line="276" w:lineRule="auto"/>
        <w:ind w:left="709"/>
        <w:contextualSpacing/>
        <w:rPr>
          <w:i/>
          <w:sz w:val="24"/>
          <w:szCs w:val="24"/>
        </w:rPr>
      </w:pPr>
      <w:r>
        <w:rPr>
          <w:i/>
          <w:sz w:val="24"/>
          <w:szCs w:val="24"/>
        </w:rPr>
        <w:t xml:space="preserve">Relatedness </w:t>
      </w:r>
      <w:r>
        <w:rPr>
          <w:sz w:val="24"/>
          <w:szCs w:val="24"/>
        </w:rPr>
        <w:t>(kebutuhan untuk berhubungan dengan pihak yang lain), yaitu kebutuhan yang dipuaskan oleh hubungan sosial dan hubungan antar pribadi yang bermanfaat.</w:t>
      </w:r>
    </w:p>
    <w:p w:rsidR="00E10835" w:rsidRPr="008164E6" w:rsidRDefault="0020796D" w:rsidP="009700B2">
      <w:pPr>
        <w:pStyle w:val="ListParagraph"/>
        <w:numPr>
          <w:ilvl w:val="0"/>
          <w:numId w:val="37"/>
        </w:numPr>
        <w:tabs>
          <w:tab w:val="left" w:pos="3150"/>
        </w:tabs>
        <w:spacing w:line="276" w:lineRule="auto"/>
        <w:ind w:left="709"/>
        <w:contextualSpacing/>
        <w:rPr>
          <w:i/>
          <w:sz w:val="24"/>
          <w:szCs w:val="24"/>
        </w:rPr>
      </w:pPr>
      <w:r>
        <w:rPr>
          <w:i/>
          <w:sz w:val="24"/>
          <w:szCs w:val="24"/>
        </w:rPr>
        <w:t xml:space="preserve">Growth </w:t>
      </w:r>
      <w:r>
        <w:rPr>
          <w:sz w:val="24"/>
          <w:szCs w:val="24"/>
        </w:rPr>
        <w:t>(pertumbuhan), merupakan kebutuhan-kebutuhan yang dimiliki seseorang untuk mengembangkan keahlian, kreatif, dan produktif.</w:t>
      </w:r>
    </w:p>
    <w:p w:rsidR="008164E6" w:rsidRPr="00E10835" w:rsidRDefault="008164E6" w:rsidP="009700B2">
      <w:pPr>
        <w:pStyle w:val="ListParagraph"/>
        <w:tabs>
          <w:tab w:val="left" w:pos="3150"/>
        </w:tabs>
        <w:spacing w:line="276" w:lineRule="auto"/>
        <w:ind w:left="709" w:firstLine="0"/>
        <w:contextualSpacing/>
        <w:rPr>
          <w:i/>
          <w:sz w:val="24"/>
          <w:szCs w:val="24"/>
        </w:rPr>
      </w:pPr>
    </w:p>
    <w:p w:rsidR="0020796D" w:rsidRDefault="0020796D" w:rsidP="009700B2">
      <w:pPr>
        <w:tabs>
          <w:tab w:val="left" w:pos="426"/>
        </w:tabs>
        <w:spacing w:line="276" w:lineRule="auto"/>
        <w:ind w:firstLine="567"/>
        <w:contextualSpacing/>
        <w:jc w:val="both"/>
        <w:rPr>
          <w:rFonts w:cs="Times New Roman"/>
          <w:sz w:val="24"/>
          <w:szCs w:val="24"/>
        </w:rPr>
      </w:pPr>
      <w:r w:rsidRPr="00E10835">
        <w:rPr>
          <w:rFonts w:cs="Times New Roman"/>
          <w:sz w:val="24"/>
          <w:szCs w:val="24"/>
        </w:rPr>
        <w:t>Berbeda dengan</w:t>
      </w:r>
      <w:r w:rsidRPr="0020796D">
        <w:rPr>
          <w:sz w:val="24"/>
          <w:szCs w:val="24"/>
        </w:rPr>
        <w:t xml:space="preserve"> </w:t>
      </w:r>
      <w:r w:rsidRPr="00E10835">
        <w:rPr>
          <w:rFonts w:cs="Times New Roman"/>
          <w:sz w:val="24"/>
          <w:szCs w:val="24"/>
        </w:rPr>
        <w:t>teori Maslow, Clayton Aldefer berasumsi bahwa, dalam teori ERG</w:t>
      </w:r>
      <w:r w:rsidR="00E10835">
        <w:rPr>
          <w:rFonts w:cs="Times New Roman"/>
          <w:sz w:val="24"/>
          <w:szCs w:val="24"/>
        </w:rPr>
        <w:t xml:space="preserve"> terdapat hierarki yang tidak kaku, teori ERG lebih fleksibel bergantung pada kemampuan mereka memenuhi kebutuhannya. Teori Aldefer ini menurut Daft (2010), merupakan pergerakan naik dari hierarki ini lebih rumit dengan menggambarkan yang dinamakan prinsip kegagalan-kemunduran (</w:t>
      </w:r>
      <w:r w:rsidR="00E10835" w:rsidRPr="00E10835">
        <w:rPr>
          <w:rFonts w:cs="Times New Roman"/>
          <w:i/>
          <w:sz w:val="24"/>
          <w:szCs w:val="24"/>
        </w:rPr>
        <w:t>frustration – regression principle</w:t>
      </w:r>
      <w:r w:rsidR="00E10835">
        <w:rPr>
          <w:rFonts w:cs="Times New Roman"/>
          <w:sz w:val="24"/>
          <w:szCs w:val="24"/>
        </w:rPr>
        <w:t>),yaitu kegagalan pada pemenuhan kebutuhan yang tinggi dapat memicu kemunduran pada kebutuhan tingkat rendah yang sudah terpenuhi sebelumnya.</w:t>
      </w:r>
    </w:p>
    <w:p w:rsidR="00E10835" w:rsidRDefault="00E10835" w:rsidP="009700B2">
      <w:pPr>
        <w:tabs>
          <w:tab w:val="left" w:pos="426"/>
        </w:tabs>
        <w:spacing w:line="276" w:lineRule="auto"/>
        <w:contextualSpacing/>
        <w:jc w:val="both"/>
        <w:rPr>
          <w:rFonts w:cs="Times New Roman"/>
          <w:sz w:val="24"/>
          <w:szCs w:val="24"/>
        </w:rPr>
      </w:pPr>
    </w:p>
    <w:p w:rsidR="00126DFE" w:rsidRDefault="00126DFE" w:rsidP="009700B2">
      <w:pPr>
        <w:tabs>
          <w:tab w:val="left" w:pos="426"/>
        </w:tabs>
        <w:spacing w:line="276" w:lineRule="auto"/>
        <w:contextualSpacing/>
        <w:jc w:val="both"/>
        <w:rPr>
          <w:rFonts w:cs="Times New Roman"/>
          <w:sz w:val="24"/>
          <w:szCs w:val="24"/>
        </w:rPr>
      </w:pPr>
      <w:r>
        <w:rPr>
          <w:rFonts w:cs="Times New Roman"/>
          <w:sz w:val="24"/>
          <w:szCs w:val="24"/>
        </w:rPr>
        <w:t>Teori McCelland (Edison, 2016)</w:t>
      </w:r>
    </w:p>
    <w:p w:rsidR="008164E6" w:rsidRDefault="00126DFE" w:rsidP="009700B2">
      <w:pPr>
        <w:spacing w:line="276" w:lineRule="auto"/>
        <w:ind w:firstLine="709"/>
        <w:contextualSpacing/>
        <w:jc w:val="both"/>
        <w:rPr>
          <w:rFonts w:cs="Times New Roman"/>
          <w:sz w:val="24"/>
          <w:szCs w:val="24"/>
        </w:rPr>
      </w:pPr>
      <w:r>
        <w:rPr>
          <w:rFonts w:cs="Times New Roman"/>
          <w:sz w:val="24"/>
          <w:szCs w:val="24"/>
        </w:rPr>
        <w:t>Teori McCelland menurut Gibson</w:t>
      </w:r>
      <w:r w:rsidR="008164E6">
        <w:rPr>
          <w:rFonts w:cs="Times New Roman"/>
          <w:sz w:val="24"/>
          <w:szCs w:val="24"/>
        </w:rPr>
        <w:t xml:space="preserve"> et.al dalam Edison (2016) menunjukan teori motivasi yang berkaitan erat dengan konsep belajar. Ia berpendapat bahwa banyak banyak kebutuhan yang diperoleh dari kebudayaan. Pada dasarnya motif seseorang ditentukan oleh tiga dari kebutuhan, yaitu: </w:t>
      </w:r>
    </w:p>
    <w:p w:rsidR="00126DFE" w:rsidRDefault="008164E6" w:rsidP="009700B2">
      <w:pPr>
        <w:pStyle w:val="ListParagraph"/>
        <w:numPr>
          <w:ilvl w:val="0"/>
          <w:numId w:val="38"/>
        </w:numPr>
        <w:spacing w:line="276" w:lineRule="auto"/>
        <w:contextualSpacing/>
        <w:rPr>
          <w:sz w:val="24"/>
          <w:szCs w:val="24"/>
        </w:rPr>
      </w:pPr>
      <w:r>
        <w:rPr>
          <w:sz w:val="24"/>
          <w:szCs w:val="24"/>
        </w:rPr>
        <w:t>Kebutuhan berprestasi (</w:t>
      </w:r>
      <w:r w:rsidRPr="008164E6">
        <w:rPr>
          <w:i/>
          <w:sz w:val="24"/>
          <w:szCs w:val="24"/>
        </w:rPr>
        <w:t>need for achievement</w:t>
      </w:r>
      <w:r>
        <w:rPr>
          <w:sz w:val="24"/>
          <w:szCs w:val="24"/>
        </w:rPr>
        <w:t>)</w:t>
      </w:r>
    </w:p>
    <w:p w:rsidR="008164E6" w:rsidRDefault="008164E6" w:rsidP="009700B2">
      <w:pPr>
        <w:pStyle w:val="ListParagraph"/>
        <w:numPr>
          <w:ilvl w:val="0"/>
          <w:numId w:val="38"/>
        </w:numPr>
        <w:spacing w:line="276" w:lineRule="auto"/>
        <w:contextualSpacing/>
        <w:rPr>
          <w:sz w:val="24"/>
          <w:szCs w:val="24"/>
        </w:rPr>
      </w:pPr>
      <w:r>
        <w:rPr>
          <w:sz w:val="24"/>
          <w:szCs w:val="24"/>
        </w:rPr>
        <w:t>Kebutuhan berafiliasi (</w:t>
      </w:r>
      <w:r w:rsidRPr="008164E6">
        <w:rPr>
          <w:i/>
          <w:sz w:val="24"/>
          <w:szCs w:val="24"/>
        </w:rPr>
        <w:t>need for afiliation</w:t>
      </w:r>
      <w:r>
        <w:rPr>
          <w:sz w:val="24"/>
          <w:szCs w:val="24"/>
        </w:rPr>
        <w:t>)</w:t>
      </w:r>
    </w:p>
    <w:p w:rsidR="008164E6" w:rsidRPr="00925C8C" w:rsidRDefault="008164E6" w:rsidP="009556D4">
      <w:pPr>
        <w:pStyle w:val="ListParagraph"/>
        <w:numPr>
          <w:ilvl w:val="0"/>
          <w:numId w:val="38"/>
        </w:numPr>
        <w:spacing w:after="120" w:line="276" w:lineRule="auto"/>
        <w:ind w:left="714" w:hanging="357"/>
        <w:contextualSpacing/>
        <w:rPr>
          <w:sz w:val="24"/>
          <w:szCs w:val="24"/>
        </w:rPr>
      </w:pPr>
      <w:r>
        <w:rPr>
          <w:sz w:val="24"/>
          <w:szCs w:val="24"/>
        </w:rPr>
        <w:t>Kebutuhan berkuasa (</w:t>
      </w:r>
      <w:r w:rsidRPr="008164E6">
        <w:rPr>
          <w:i/>
          <w:sz w:val="24"/>
          <w:szCs w:val="24"/>
        </w:rPr>
        <w:t>need for power</w:t>
      </w:r>
      <w:r>
        <w:rPr>
          <w:sz w:val="24"/>
          <w:szCs w:val="24"/>
        </w:rPr>
        <w:t>)</w:t>
      </w:r>
    </w:p>
    <w:p w:rsidR="008164E6" w:rsidRDefault="008164E6" w:rsidP="009700B2">
      <w:pPr>
        <w:spacing w:line="276" w:lineRule="auto"/>
        <w:ind w:firstLine="709"/>
        <w:contextualSpacing/>
        <w:jc w:val="both"/>
        <w:rPr>
          <w:rFonts w:cs="Times New Roman"/>
          <w:sz w:val="24"/>
          <w:szCs w:val="24"/>
        </w:rPr>
      </w:pPr>
      <w:r w:rsidRPr="008164E6">
        <w:rPr>
          <w:rFonts w:cs="Times New Roman"/>
          <w:sz w:val="24"/>
          <w:szCs w:val="24"/>
        </w:rPr>
        <w:t xml:space="preserve">McCelland mengemukakan jika kebutuhan seorang sangat kuat, dampaknya ialah motivasi orang tersebut </w:t>
      </w:r>
      <w:r w:rsidR="00925C8C">
        <w:rPr>
          <w:rFonts w:cs="Times New Roman"/>
          <w:sz w:val="24"/>
          <w:szCs w:val="24"/>
        </w:rPr>
        <w:t>untuk menggunakan perilaku yang mengarah ke pemuasan kebutuhannya. Sebagai contoh, seseorang yang mempunyai kebutuhan berprestasi yang tinggi terdorong untuk menetapkan tujuan yang penuh tantangan, dan bekerja keras untuk mencapai tujuan tersebut serta menggunakan keahlian dan kemampuan yang diperlukan untuk mencapainya.</w:t>
      </w:r>
    </w:p>
    <w:p w:rsidR="00925C8C" w:rsidRDefault="00925C8C" w:rsidP="009700B2">
      <w:pPr>
        <w:spacing w:line="276" w:lineRule="auto"/>
        <w:contextualSpacing/>
        <w:jc w:val="both"/>
        <w:rPr>
          <w:rFonts w:cs="Times New Roman"/>
          <w:sz w:val="24"/>
          <w:szCs w:val="24"/>
        </w:rPr>
      </w:pPr>
    </w:p>
    <w:p w:rsidR="00925C8C" w:rsidRDefault="00925C8C" w:rsidP="009700B2">
      <w:pPr>
        <w:spacing w:line="276" w:lineRule="auto"/>
        <w:contextualSpacing/>
        <w:jc w:val="both"/>
        <w:rPr>
          <w:rFonts w:cs="Times New Roman"/>
          <w:sz w:val="24"/>
          <w:szCs w:val="24"/>
        </w:rPr>
      </w:pPr>
      <w:r>
        <w:rPr>
          <w:rFonts w:cs="Times New Roman"/>
          <w:sz w:val="24"/>
          <w:szCs w:val="24"/>
        </w:rPr>
        <w:t>Teori Dua Faktor Herzberg</w:t>
      </w:r>
    </w:p>
    <w:p w:rsidR="00925C8C" w:rsidRDefault="00925C8C" w:rsidP="002A3E25">
      <w:pPr>
        <w:spacing w:line="276" w:lineRule="auto"/>
        <w:ind w:firstLine="709"/>
        <w:contextualSpacing/>
        <w:jc w:val="both"/>
        <w:rPr>
          <w:rFonts w:cs="Times New Roman"/>
          <w:sz w:val="24"/>
          <w:szCs w:val="24"/>
        </w:rPr>
      </w:pPr>
      <w:r>
        <w:rPr>
          <w:rFonts w:cs="Times New Roman"/>
          <w:sz w:val="24"/>
          <w:szCs w:val="24"/>
        </w:rPr>
        <w:lastRenderedPageBreak/>
        <w:t xml:space="preserve">Dalam Fahmi (2016) teori dua faktor Herzberg yaitu dikembangkannya dikenal dengan “Model dua faktor” dari motivasi yaitu </w:t>
      </w:r>
      <w:r w:rsidRPr="00217D19">
        <w:rPr>
          <w:rFonts w:cs="Times New Roman"/>
          <w:i/>
          <w:sz w:val="24"/>
          <w:szCs w:val="24"/>
        </w:rPr>
        <w:t xml:space="preserve">Motivation factor </w:t>
      </w:r>
      <w:r w:rsidR="00217D19" w:rsidRPr="00217D19">
        <w:rPr>
          <w:rFonts w:cs="Times New Roman"/>
          <w:i/>
          <w:sz w:val="24"/>
          <w:szCs w:val="24"/>
        </w:rPr>
        <w:t>(intrinsik) dan HygiEne factor (ekstrinsik).</w:t>
      </w:r>
      <w:r w:rsidR="00217D19">
        <w:rPr>
          <w:rFonts w:cs="Times New Roman"/>
          <w:i/>
          <w:sz w:val="24"/>
          <w:szCs w:val="24"/>
        </w:rPr>
        <w:t xml:space="preserve"> </w:t>
      </w:r>
      <w:r w:rsidR="00217D19">
        <w:rPr>
          <w:rFonts w:cs="Times New Roman"/>
          <w:sz w:val="24"/>
          <w:szCs w:val="24"/>
        </w:rPr>
        <w:t xml:space="preserve">Menurut teori ini yang dimaksud dengan </w:t>
      </w:r>
      <w:r w:rsidR="00217D19" w:rsidRPr="00217D19">
        <w:rPr>
          <w:rFonts w:cs="Times New Roman"/>
          <w:i/>
          <w:sz w:val="24"/>
          <w:szCs w:val="24"/>
        </w:rPr>
        <w:t>Motivation Factors</w:t>
      </w:r>
      <w:r w:rsidR="00217D19">
        <w:rPr>
          <w:rFonts w:cs="Times New Roman"/>
          <w:i/>
          <w:sz w:val="24"/>
          <w:szCs w:val="24"/>
        </w:rPr>
        <w:t xml:space="preserve"> </w:t>
      </w:r>
      <w:r w:rsidR="00217D19">
        <w:rPr>
          <w:rFonts w:cs="Times New Roman"/>
          <w:sz w:val="24"/>
          <w:szCs w:val="24"/>
        </w:rPr>
        <w:t>adalah dalam faktor ini ada yang harus diingat dan dimengerti. Faktor mempengaruhi tingkat kepuasan bekerja berdasarkan pemenuhan kebutuhan tingkat tinggi seperti pencapaian, penghargaan tanggung jawab, dan peluang untuk tumbuh. Jauh menurut Herzberg sebagai faktor motivasional antara lain ialah pekerjaan seseorang, keberhasilan yang diraih, kesempatan tumbuh, kemajuan dalam karir dan pegakuan orang lain.</w:t>
      </w:r>
    </w:p>
    <w:p w:rsidR="00A7391D" w:rsidRDefault="00217D19" w:rsidP="009E3B30">
      <w:pPr>
        <w:spacing w:line="276" w:lineRule="auto"/>
        <w:ind w:firstLine="709"/>
        <w:contextualSpacing/>
        <w:jc w:val="both"/>
        <w:rPr>
          <w:rFonts w:cs="Times New Roman"/>
          <w:sz w:val="24"/>
          <w:szCs w:val="24"/>
        </w:rPr>
      </w:pPr>
      <w:r>
        <w:rPr>
          <w:rFonts w:cs="Times New Roman"/>
          <w:sz w:val="24"/>
          <w:szCs w:val="24"/>
        </w:rPr>
        <w:t xml:space="preserve">Selanjutnya yang dikenal dengan </w:t>
      </w:r>
      <w:r w:rsidRPr="00217D19">
        <w:rPr>
          <w:rFonts w:cs="Times New Roman"/>
          <w:i/>
          <w:sz w:val="24"/>
          <w:szCs w:val="24"/>
        </w:rPr>
        <w:t xml:space="preserve">Hygiene factors </w:t>
      </w:r>
      <w:r>
        <w:rPr>
          <w:rFonts w:cs="Times New Roman"/>
          <w:sz w:val="24"/>
          <w:szCs w:val="24"/>
        </w:rPr>
        <w:t xml:space="preserve">adalah bagaimana kondisi kerja, lingkungan kerja dan sejenisnya memiliki pengaruh dalam mendorong seseorang memiliki motivasi kuat dalam membangun semangat kerja. Kedua </w:t>
      </w:r>
      <w:r w:rsidR="00115684">
        <w:rPr>
          <w:rFonts w:cs="Times New Roman"/>
          <w:sz w:val="24"/>
          <w:szCs w:val="24"/>
        </w:rPr>
        <w:t xml:space="preserve">motivasi ini mampu memberikan pengaruh pada pembangunan motivasi seseorang. Secara umum banyak pihak yang mengenal teori Herzberg dengan teori motivasi </w:t>
      </w:r>
      <w:r w:rsidR="00115684" w:rsidRPr="00115684">
        <w:rPr>
          <w:rFonts w:cs="Times New Roman"/>
          <w:i/>
          <w:sz w:val="24"/>
          <w:szCs w:val="24"/>
        </w:rPr>
        <w:t>Hygiene</w:t>
      </w:r>
      <w:r w:rsidR="00115684">
        <w:rPr>
          <w:rFonts w:cs="Times New Roman"/>
          <w:i/>
          <w:sz w:val="24"/>
          <w:szCs w:val="24"/>
        </w:rPr>
        <w:t xml:space="preserve">. </w:t>
      </w:r>
      <w:r w:rsidR="00115684">
        <w:rPr>
          <w:rFonts w:cs="Times New Roman"/>
          <w:sz w:val="24"/>
          <w:szCs w:val="24"/>
        </w:rPr>
        <w:t xml:space="preserve">Teori dua faktor ini menyatakan apabila kepuasan kerja dan kinerja pegawai terpenuhi dengan baik maka respn yang paling cepat bisa dirasakan pada perbaikan mutu kerja mereka nantinya. Menurut Herzberg yang termasuk dalam </w:t>
      </w:r>
      <w:r w:rsidR="00115684" w:rsidRPr="00115684">
        <w:rPr>
          <w:rFonts w:cs="Times New Roman"/>
          <w:i/>
          <w:sz w:val="24"/>
          <w:szCs w:val="24"/>
        </w:rPr>
        <w:t>Hygiene</w:t>
      </w:r>
      <w:r w:rsidR="00115684">
        <w:rPr>
          <w:rFonts w:cs="Times New Roman"/>
          <w:sz w:val="24"/>
          <w:szCs w:val="24"/>
        </w:rPr>
        <w:t xml:space="preserve"> faktor dan motivasi faktor adalah sebagaimana dapat dilihat pada table berikut: </w:t>
      </w:r>
    </w:p>
    <w:p w:rsidR="00A7391D" w:rsidRPr="009556D4" w:rsidRDefault="00115684" w:rsidP="009556D4">
      <w:pPr>
        <w:pStyle w:val="Heading5"/>
        <w:spacing w:after="60"/>
        <w:jc w:val="center"/>
        <w:rPr>
          <w:rFonts w:cs="Times New Roman"/>
          <w:color w:val="000000" w:themeColor="text1"/>
        </w:rPr>
      </w:pPr>
      <w:r w:rsidRPr="004B25E6">
        <w:rPr>
          <w:rFonts w:cs="Times New Roman"/>
          <w:color w:val="000000" w:themeColor="text1"/>
        </w:rPr>
        <w:t>Tabel 2.1 Teori Dua Faktor Herzberg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821"/>
      </w:tblGrid>
      <w:tr w:rsidR="00115684" w:rsidTr="009556D4">
        <w:tc>
          <w:tcPr>
            <w:tcW w:w="4390" w:type="dxa"/>
          </w:tcPr>
          <w:p w:rsidR="00115684" w:rsidRPr="00A7391D" w:rsidRDefault="00115684" w:rsidP="009700B2">
            <w:pPr>
              <w:spacing w:line="276" w:lineRule="auto"/>
              <w:contextualSpacing/>
              <w:jc w:val="center"/>
              <w:rPr>
                <w:rFonts w:cs="Times New Roman"/>
                <w:b/>
                <w:sz w:val="20"/>
                <w:szCs w:val="20"/>
              </w:rPr>
            </w:pPr>
            <w:r w:rsidRPr="00A7391D">
              <w:rPr>
                <w:rFonts w:cs="Times New Roman"/>
                <w:b/>
                <w:sz w:val="20"/>
                <w:szCs w:val="20"/>
              </w:rPr>
              <w:t>Faktor Hy</w:t>
            </w:r>
            <w:r w:rsidR="00A7391D" w:rsidRPr="00A7391D">
              <w:rPr>
                <w:rFonts w:cs="Times New Roman"/>
                <w:b/>
                <w:sz w:val="20"/>
                <w:szCs w:val="20"/>
              </w:rPr>
              <w:t>giene</w:t>
            </w:r>
          </w:p>
        </w:tc>
        <w:tc>
          <w:tcPr>
            <w:tcW w:w="3821" w:type="dxa"/>
          </w:tcPr>
          <w:p w:rsidR="00115684" w:rsidRPr="00A7391D" w:rsidRDefault="00A7391D" w:rsidP="009700B2">
            <w:pPr>
              <w:spacing w:line="276" w:lineRule="auto"/>
              <w:contextualSpacing/>
              <w:jc w:val="center"/>
              <w:rPr>
                <w:rFonts w:cs="Times New Roman"/>
                <w:b/>
                <w:sz w:val="20"/>
                <w:szCs w:val="20"/>
              </w:rPr>
            </w:pPr>
            <w:r w:rsidRPr="00A7391D">
              <w:rPr>
                <w:rFonts w:cs="Times New Roman"/>
                <w:b/>
                <w:sz w:val="20"/>
                <w:szCs w:val="20"/>
              </w:rPr>
              <w:t>Faktor Motivator</w:t>
            </w:r>
          </w:p>
        </w:tc>
      </w:tr>
      <w:tr w:rsidR="00115684" w:rsidTr="009556D4">
        <w:tc>
          <w:tcPr>
            <w:tcW w:w="4390" w:type="dxa"/>
          </w:tcPr>
          <w:p w:rsidR="00115684" w:rsidRPr="00A7391D" w:rsidRDefault="00A7391D" w:rsidP="009700B2">
            <w:pPr>
              <w:spacing w:line="276" w:lineRule="auto"/>
              <w:contextualSpacing/>
              <w:rPr>
                <w:sz w:val="20"/>
                <w:szCs w:val="20"/>
              </w:rPr>
            </w:pPr>
            <w:r w:rsidRPr="00A7391D">
              <w:rPr>
                <w:sz w:val="20"/>
                <w:szCs w:val="20"/>
              </w:rPr>
              <w:t>1. Kompensasi atau gaji (</w:t>
            </w:r>
            <w:r w:rsidRPr="00A7391D">
              <w:rPr>
                <w:i/>
                <w:sz w:val="20"/>
                <w:szCs w:val="20"/>
              </w:rPr>
              <w:t>salary)</w:t>
            </w:r>
          </w:p>
        </w:tc>
        <w:tc>
          <w:tcPr>
            <w:tcW w:w="3821" w:type="dxa"/>
          </w:tcPr>
          <w:p w:rsidR="00115684" w:rsidRPr="00A7391D" w:rsidRDefault="00A7391D" w:rsidP="009700B2">
            <w:pPr>
              <w:spacing w:line="276" w:lineRule="auto"/>
              <w:contextualSpacing/>
              <w:jc w:val="both"/>
              <w:rPr>
                <w:rFonts w:cs="Times New Roman"/>
                <w:sz w:val="20"/>
                <w:szCs w:val="20"/>
              </w:rPr>
            </w:pPr>
            <w:r w:rsidRPr="00A7391D">
              <w:rPr>
                <w:rFonts w:cs="Times New Roman"/>
                <w:sz w:val="20"/>
                <w:szCs w:val="20"/>
              </w:rPr>
              <w:t>Pencapaian (</w:t>
            </w:r>
            <w:r w:rsidRPr="00A7391D">
              <w:rPr>
                <w:rFonts w:cs="Times New Roman"/>
                <w:i/>
                <w:sz w:val="20"/>
                <w:szCs w:val="20"/>
              </w:rPr>
              <w:t>Achievement)</w:t>
            </w:r>
          </w:p>
        </w:tc>
      </w:tr>
      <w:tr w:rsidR="00115684" w:rsidTr="009556D4">
        <w:tc>
          <w:tcPr>
            <w:tcW w:w="4390" w:type="dxa"/>
          </w:tcPr>
          <w:p w:rsidR="00115684" w:rsidRPr="00A7391D" w:rsidRDefault="00A7391D" w:rsidP="009700B2">
            <w:pPr>
              <w:spacing w:line="276" w:lineRule="auto"/>
              <w:contextualSpacing/>
              <w:jc w:val="both"/>
              <w:rPr>
                <w:rFonts w:cs="Times New Roman"/>
                <w:sz w:val="20"/>
                <w:szCs w:val="20"/>
              </w:rPr>
            </w:pPr>
            <w:r w:rsidRPr="00A7391D">
              <w:rPr>
                <w:rFonts w:cs="Times New Roman"/>
                <w:sz w:val="20"/>
                <w:szCs w:val="20"/>
              </w:rPr>
              <w:t xml:space="preserve">2. Kondisi Kerja </w:t>
            </w:r>
            <w:r w:rsidRPr="00A7391D">
              <w:rPr>
                <w:rFonts w:cs="Times New Roman"/>
                <w:i/>
                <w:sz w:val="20"/>
                <w:szCs w:val="20"/>
              </w:rPr>
              <w:t>(Working Codition)</w:t>
            </w:r>
          </w:p>
        </w:tc>
        <w:tc>
          <w:tcPr>
            <w:tcW w:w="3821" w:type="dxa"/>
          </w:tcPr>
          <w:p w:rsidR="00115684" w:rsidRPr="00A7391D" w:rsidRDefault="00A7391D" w:rsidP="009700B2">
            <w:pPr>
              <w:spacing w:line="276" w:lineRule="auto"/>
              <w:contextualSpacing/>
              <w:jc w:val="both"/>
              <w:rPr>
                <w:rFonts w:cs="Times New Roman"/>
                <w:sz w:val="20"/>
                <w:szCs w:val="20"/>
              </w:rPr>
            </w:pPr>
            <w:r w:rsidRPr="00A7391D">
              <w:rPr>
                <w:rFonts w:cs="Times New Roman"/>
                <w:sz w:val="20"/>
                <w:szCs w:val="20"/>
              </w:rPr>
              <w:t>Pengakuan (</w:t>
            </w:r>
            <w:r w:rsidRPr="00A7391D">
              <w:rPr>
                <w:rFonts w:cs="Times New Roman"/>
                <w:i/>
                <w:sz w:val="20"/>
                <w:szCs w:val="20"/>
              </w:rPr>
              <w:t>Recognition)</w:t>
            </w:r>
          </w:p>
        </w:tc>
      </w:tr>
      <w:tr w:rsidR="00115684" w:rsidTr="009556D4">
        <w:tc>
          <w:tcPr>
            <w:tcW w:w="4390" w:type="dxa"/>
          </w:tcPr>
          <w:p w:rsidR="00115684" w:rsidRPr="00A7391D" w:rsidRDefault="00A7391D" w:rsidP="009700B2">
            <w:pPr>
              <w:spacing w:line="276" w:lineRule="auto"/>
              <w:contextualSpacing/>
              <w:jc w:val="both"/>
              <w:rPr>
                <w:rFonts w:cs="Times New Roman"/>
                <w:sz w:val="20"/>
                <w:szCs w:val="20"/>
              </w:rPr>
            </w:pPr>
            <w:r w:rsidRPr="00A7391D">
              <w:rPr>
                <w:rFonts w:cs="Times New Roman"/>
                <w:sz w:val="20"/>
                <w:szCs w:val="20"/>
              </w:rPr>
              <w:t xml:space="preserve">3. Pengawasan </w:t>
            </w:r>
            <w:r w:rsidRPr="00A7391D">
              <w:rPr>
                <w:rFonts w:cs="Times New Roman"/>
                <w:i/>
                <w:sz w:val="20"/>
                <w:szCs w:val="20"/>
              </w:rPr>
              <w:t>(Supervision)</w:t>
            </w:r>
          </w:p>
        </w:tc>
        <w:tc>
          <w:tcPr>
            <w:tcW w:w="3821" w:type="dxa"/>
          </w:tcPr>
          <w:p w:rsidR="00115684" w:rsidRPr="00A7391D" w:rsidRDefault="00A7391D" w:rsidP="009700B2">
            <w:pPr>
              <w:spacing w:line="276" w:lineRule="auto"/>
              <w:contextualSpacing/>
              <w:jc w:val="both"/>
              <w:rPr>
                <w:rFonts w:cs="Times New Roman"/>
                <w:sz w:val="20"/>
                <w:szCs w:val="20"/>
              </w:rPr>
            </w:pPr>
            <w:r w:rsidRPr="00A7391D">
              <w:rPr>
                <w:rFonts w:cs="Times New Roman"/>
                <w:sz w:val="20"/>
                <w:szCs w:val="20"/>
              </w:rPr>
              <w:t>Bertanggung jawab (</w:t>
            </w:r>
            <w:r w:rsidRPr="00A7391D">
              <w:rPr>
                <w:rFonts w:cs="Times New Roman"/>
                <w:i/>
                <w:sz w:val="20"/>
                <w:szCs w:val="20"/>
              </w:rPr>
              <w:t>Responsibility)</w:t>
            </w:r>
          </w:p>
        </w:tc>
      </w:tr>
      <w:tr w:rsidR="00115684" w:rsidTr="009556D4">
        <w:tc>
          <w:tcPr>
            <w:tcW w:w="4390" w:type="dxa"/>
          </w:tcPr>
          <w:p w:rsidR="00115684" w:rsidRPr="00A7391D" w:rsidRDefault="00A7391D" w:rsidP="009700B2">
            <w:pPr>
              <w:spacing w:line="276" w:lineRule="auto"/>
              <w:contextualSpacing/>
              <w:jc w:val="both"/>
              <w:rPr>
                <w:rFonts w:cs="Times New Roman"/>
                <w:sz w:val="20"/>
                <w:szCs w:val="20"/>
              </w:rPr>
            </w:pPr>
            <w:r w:rsidRPr="00A7391D">
              <w:rPr>
                <w:rFonts w:cs="Times New Roman"/>
                <w:sz w:val="20"/>
                <w:szCs w:val="20"/>
              </w:rPr>
              <w:t>4. Kebijakan dan Administrasi perusahan (</w:t>
            </w:r>
            <w:r w:rsidRPr="00A7391D">
              <w:rPr>
                <w:rFonts w:cs="Times New Roman"/>
                <w:i/>
                <w:sz w:val="20"/>
                <w:szCs w:val="20"/>
              </w:rPr>
              <w:t>Company and Administrative Policies)</w:t>
            </w:r>
          </w:p>
        </w:tc>
        <w:tc>
          <w:tcPr>
            <w:tcW w:w="3821" w:type="dxa"/>
          </w:tcPr>
          <w:p w:rsidR="00115684" w:rsidRPr="00A7391D" w:rsidRDefault="00A7391D" w:rsidP="009700B2">
            <w:pPr>
              <w:spacing w:line="276" w:lineRule="auto"/>
              <w:contextualSpacing/>
              <w:jc w:val="both"/>
              <w:rPr>
                <w:rFonts w:cs="Times New Roman"/>
                <w:sz w:val="20"/>
                <w:szCs w:val="20"/>
              </w:rPr>
            </w:pPr>
            <w:r w:rsidRPr="00A7391D">
              <w:rPr>
                <w:rFonts w:cs="Times New Roman"/>
                <w:sz w:val="20"/>
                <w:szCs w:val="20"/>
              </w:rPr>
              <w:t>Pekerjaan itu sendiri (</w:t>
            </w:r>
            <w:r w:rsidRPr="00A7391D">
              <w:rPr>
                <w:rFonts w:cs="Times New Roman"/>
                <w:i/>
                <w:sz w:val="20"/>
                <w:szCs w:val="20"/>
              </w:rPr>
              <w:t>Work it Self)</w:t>
            </w:r>
          </w:p>
        </w:tc>
      </w:tr>
      <w:tr w:rsidR="00115684" w:rsidTr="009556D4">
        <w:tc>
          <w:tcPr>
            <w:tcW w:w="4390" w:type="dxa"/>
          </w:tcPr>
          <w:p w:rsidR="00115684" w:rsidRPr="00A7391D" w:rsidRDefault="00A7391D" w:rsidP="009E3B30">
            <w:pPr>
              <w:spacing w:after="0" w:line="276" w:lineRule="auto"/>
              <w:contextualSpacing/>
              <w:jc w:val="both"/>
              <w:rPr>
                <w:rFonts w:cs="Times New Roman"/>
                <w:sz w:val="20"/>
                <w:szCs w:val="20"/>
              </w:rPr>
            </w:pPr>
            <w:r w:rsidRPr="00A7391D">
              <w:rPr>
                <w:rFonts w:cs="Times New Roman"/>
                <w:sz w:val="20"/>
                <w:szCs w:val="20"/>
              </w:rPr>
              <w:t>5. Hubungan antar pribadi (</w:t>
            </w:r>
            <w:r w:rsidRPr="00A7391D">
              <w:rPr>
                <w:rFonts w:cs="Times New Roman"/>
                <w:i/>
                <w:sz w:val="20"/>
                <w:szCs w:val="20"/>
              </w:rPr>
              <w:t>Interpersonal Relation)</w:t>
            </w:r>
          </w:p>
        </w:tc>
        <w:tc>
          <w:tcPr>
            <w:tcW w:w="3821" w:type="dxa"/>
          </w:tcPr>
          <w:p w:rsidR="00115684" w:rsidRPr="00A7391D" w:rsidRDefault="00A7391D" w:rsidP="009E3B30">
            <w:pPr>
              <w:spacing w:after="0" w:line="276" w:lineRule="auto"/>
              <w:contextualSpacing/>
              <w:jc w:val="both"/>
              <w:rPr>
                <w:rFonts w:cs="Times New Roman"/>
                <w:sz w:val="20"/>
                <w:szCs w:val="20"/>
              </w:rPr>
            </w:pPr>
            <w:r w:rsidRPr="00A7391D">
              <w:rPr>
                <w:rFonts w:cs="Times New Roman"/>
                <w:sz w:val="20"/>
                <w:szCs w:val="20"/>
              </w:rPr>
              <w:t xml:space="preserve">Mengalami peningkatan </w:t>
            </w:r>
            <w:r w:rsidRPr="00A7391D">
              <w:rPr>
                <w:rFonts w:cs="Times New Roman"/>
                <w:i/>
                <w:sz w:val="20"/>
                <w:szCs w:val="20"/>
              </w:rPr>
              <w:t>(Advancement</w:t>
            </w:r>
            <w:r w:rsidRPr="00A7391D">
              <w:rPr>
                <w:rFonts w:cs="Times New Roman"/>
                <w:sz w:val="20"/>
                <w:szCs w:val="20"/>
              </w:rPr>
              <w:t xml:space="preserve">) </w:t>
            </w:r>
          </w:p>
        </w:tc>
      </w:tr>
    </w:tbl>
    <w:p w:rsidR="00115684" w:rsidRPr="00115684" w:rsidRDefault="00115684" w:rsidP="009E3B30">
      <w:pPr>
        <w:spacing w:after="0" w:line="276" w:lineRule="auto"/>
        <w:contextualSpacing/>
        <w:jc w:val="both"/>
        <w:rPr>
          <w:rFonts w:cs="Times New Roman"/>
          <w:sz w:val="24"/>
          <w:szCs w:val="24"/>
        </w:rPr>
      </w:pPr>
    </w:p>
    <w:p w:rsidR="00F77186" w:rsidRPr="000624A4" w:rsidRDefault="00F77186" w:rsidP="009E3B30">
      <w:pPr>
        <w:pStyle w:val="Heading4"/>
      </w:pPr>
      <w:bookmarkStart w:id="51" w:name="_Toc124174752"/>
      <w:r w:rsidRPr="000624A4">
        <w:t>2.2.3 Jenis-Jenis Motivasi</w:t>
      </w:r>
      <w:bookmarkEnd w:id="51"/>
    </w:p>
    <w:p w:rsidR="00F77186" w:rsidRDefault="00F77186" w:rsidP="009E3B30">
      <w:pPr>
        <w:pStyle w:val="NormalWeb"/>
        <w:shd w:val="clear" w:color="auto" w:fill="FFFFFF"/>
        <w:tabs>
          <w:tab w:val="left" w:pos="3150"/>
        </w:tabs>
        <w:spacing w:before="0" w:beforeAutospacing="0" w:after="0" w:afterAutospacing="0" w:line="276" w:lineRule="auto"/>
        <w:ind w:firstLine="720"/>
        <w:jc w:val="both"/>
      </w:pPr>
      <w:r w:rsidRPr="00A22163">
        <w:t>Menurut Sedarmayanti (2017) Motiva</w:t>
      </w:r>
      <w:r>
        <w:t xml:space="preserve">si dibagi menjadi tiga bagian: </w:t>
      </w:r>
    </w:p>
    <w:p w:rsidR="00F77186" w:rsidRPr="00A22163" w:rsidRDefault="00F77186" w:rsidP="009700B2">
      <w:pPr>
        <w:pStyle w:val="NormalWeb"/>
        <w:shd w:val="clear" w:color="auto" w:fill="FFFFFF"/>
        <w:tabs>
          <w:tab w:val="left" w:pos="3150"/>
        </w:tabs>
        <w:spacing w:before="0" w:beforeAutospacing="0" w:after="0" w:afterAutospacing="0" w:line="276" w:lineRule="auto"/>
        <w:jc w:val="both"/>
      </w:pPr>
      <w:r w:rsidRPr="00A22163">
        <w:t xml:space="preserve">1. Pendorong utama : pendorong yang dapat dinilai dengan uang </w:t>
      </w:r>
    </w:p>
    <w:p w:rsidR="00F77186" w:rsidRPr="00A22163" w:rsidRDefault="00F77186" w:rsidP="009700B2">
      <w:pPr>
        <w:pStyle w:val="NormalWeb"/>
        <w:shd w:val="clear" w:color="auto" w:fill="FFFFFF"/>
        <w:tabs>
          <w:tab w:val="left" w:pos="3150"/>
        </w:tabs>
        <w:spacing w:before="0" w:beforeAutospacing="0" w:after="0" w:afterAutospacing="0" w:line="276" w:lineRule="auto"/>
        <w:jc w:val="both"/>
      </w:pPr>
      <w:r w:rsidRPr="00A22163">
        <w:t xml:space="preserve">2. Semi pendorong utama </w:t>
      </w:r>
    </w:p>
    <w:p w:rsidR="00F77186" w:rsidRPr="00A22163" w:rsidRDefault="00F77186" w:rsidP="009700B2">
      <w:pPr>
        <w:pStyle w:val="NormalWeb"/>
        <w:shd w:val="clear" w:color="auto" w:fill="FFFFFF"/>
        <w:tabs>
          <w:tab w:val="left" w:pos="3150"/>
        </w:tabs>
        <w:spacing w:before="0" w:beforeAutospacing="0" w:after="0" w:afterAutospacing="0" w:line="276" w:lineRule="auto"/>
        <w:jc w:val="both"/>
      </w:pPr>
      <w:r w:rsidRPr="00A22163">
        <w:t>3. P</w:t>
      </w:r>
      <w:r>
        <w:t>endorng nonmaterial : yang tida</w:t>
      </w:r>
      <w:r w:rsidRPr="00A22163">
        <w:t xml:space="preserve">k dapat dilihat dengan uang seperti: </w:t>
      </w:r>
    </w:p>
    <w:p w:rsidR="00F77186" w:rsidRPr="00A22163" w:rsidRDefault="00F77186" w:rsidP="009700B2">
      <w:pPr>
        <w:pStyle w:val="NormalWeb"/>
        <w:shd w:val="clear" w:color="auto" w:fill="FFFFFF"/>
        <w:tabs>
          <w:tab w:val="left" w:pos="3150"/>
        </w:tabs>
        <w:spacing w:before="0" w:beforeAutospacing="0" w:after="0" w:afterAutospacing="0" w:line="276" w:lineRule="auto"/>
        <w:ind w:left="270"/>
        <w:jc w:val="both"/>
      </w:pPr>
      <w:r w:rsidRPr="00A22163">
        <w:t xml:space="preserve">a. Penempatan yang tepat </w:t>
      </w:r>
    </w:p>
    <w:p w:rsidR="00F77186" w:rsidRPr="00A22163" w:rsidRDefault="00F77186" w:rsidP="009700B2">
      <w:pPr>
        <w:pStyle w:val="NormalWeb"/>
        <w:shd w:val="clear" w:color="auto" w:fill="FFFFFF"/>
        <w:tabs>
          <w:tab w:val="left" w:pos="3150"/>
        </w:tabs>
        <w:spacing w:before="0" w:beforeAutospacing="0" w:after="0" w:afterAutospacing="0" w:line="276" w:lineRule="auto"/>
        <w:ind w:left="180" w:firstLine="90"/>
        <w:jc w:val="both"/>
      </w:pPr>
      <w:r w:rsidRPr="00A22163">
        <w:t xml:space="preserve">b. Latihan sistematik </w:t>
      </w:r>
    </w:p>
    <w:p w:rsidR="00F77186" w:rsidRPr="00A22163" w:rsidRDefault="00F77186" w:rsidP="009700B2">
      <w:pPr>
        <w:pStyle w:val="NormalWeb"/>
        <w:shd w:val="clear" w:color="auto" w:fill="FFFFFF"/>
        <w:tabs>
          <w:tab w:val="left" w:pos="3150"/>
        </w:tabs>
        <w:spacing w:before="0" w:beforeAutospacing="0" w:after="0" w:afterAutospacing="0" w:line="276" w:lineRule="auto"/>
        <w:ind w:left="270"/>
        <w:jc w:val="both"/>
      </w:pPr>
      <w:r w:rsidRPr="00A22163">
        <w:t xml:space="preserve">c. Promosi objek </w:t>
      </w:r>
    </w:p>
    <w:p w:rsidR="00F77186" w:rsidRPr="00A22163" w:rsidRDefault="00F77186" w:rsidP="009700B2">
      <w:pPr>
        <w:pStyle w:val="NormalWeb"/>
        <w:shd w:val="clear" w:color="auto" w:fill="FFFFFF"/>
        <w:tabs>
          <w:tab w:val="left" w:pos="3150"/>
        </w:tabs>
        <w:spacing w:before="0" w:beforeAutospacing="0" w:after="0" w:afterAutospacing="0" w:line="276" w:lineRule="auto"/>
        <w:ind w:firstLine="270"/>
        <w:jc w:val="both"/>
      </w:pPr>
      <w:r w:rsidRPr="00A22163">
        <w:t xml:space="preserve">d. Pekerjaan terjamin </w:t>
      </w:r>
    </w:p>
    <w:p w:rsidR="00F77186" w:rsidRPr="00A22163" w:rsidRDefault="00F77186" w:rsidP="009700B2">
      <w:pPr>
        <w:pStyle w:val="NormalWeb"/>
        <w:shd w:val="clear" w:color="auto" w:fill="FFFFFF"/>
        <w:tabs>
          <w:tab w:val="left" w:pos="3150"/>
        </w:tabs>
        <w:spacing w:before="0" w:beforeAutospacing="0" w:after="0" w:afterAutospacing="0" w:line="276" w:lineRule="auto"/>
        <w:ind w:firstLine="270"/>
        <w:jc w:val="both"/>
      </w:pPr>
      <w:r w:rsidRPr="00A22163">
        <w:t xml:space="preserve">e. Keikutsertaan wakil karyawan dalam pengambilan keputusan </w:t>
      </w:r>
    </w:p>
    <w:p w:rsidR="00F77186" w:rsidRPr="00A22163" w:rsidRDefault="00F77186" w:rsidP="009700B2">
      <w:pPr>
        <w:pStyle w:val="NormalWeb"/>
        <w:shd w:val="clear" w:color="auto" w:fill="FFFFFF"/>
        <w:tabs>
          <w:tab w:val="left" w:pos="3150"/>
        </w:tabs>
        <w:spacing w:before="0" w:beforeAutospacing="0" w:after="0" w:afterAutospacing="0" w:line="276" w:lineRule="auto"/>
        <w:ind w:firstLine="270"/>
        <w:jc w:val="both"/>
      </w:pPr>
      <w:r w:rsidRPr="00A22163">
        <w:t xml:space="preserve">f. Kondisi pekerjan yang menyenangkan </w:t>
      </w:r>
    </w:p>
    <w:p w:rsidR="00F77186" w:rsidRPr="00A22163" w:rsidRDefault="00F77186" w:rsidP="009700B2">
      <w:pPr>
        <w:pStyle w:val="NormalWeb"/>
        <w:shd w:val="clear" w:color="auto" w:fill="FFFFFF"/>
        <w:tabs>
          <w:tab w:val="left" w:pos="3150"/>
        </w:tabs>
        <w:spacing w:before="0" w:beforeAutospacing="0" w:after="0" w:afterAutospacing="0" w:line="276" w:lineRule="auto"/>
        <w:ind w:firstLine="270"/>
        <w:jc w:val="both"/>
      </w:pPr>
      <w:r w:rsidRPr="00A22163">
        <w:t xml:space="preserve">g. Pemberian informasi perusahaan </w:t>
      </w:r>
    </w:p>
    <w:p w:rsidR="00F77186" w:rsidRPr="00A22163" w:rsidRDefault="00F77186" w:rsidP="009700B2">
      <w:pPr>
        <w:pStyle w:val="NormalWeb"/>
        <w:shd w:val="clear" w:color="auto" w:fill="FFFFFF"/>
        <w:tabs>
          <w:tab w:val="left" w:pos="3150"/>
        </w:tabs>
        <w:spacing w:before="0" w:beforeAutospacing="0" w:after="0" w:afterAutospacing="0" w:line="276" w:lineRule="auto"/>
        <w:ind w:firstLine="270"/>
        <w:jc w:val="both"/>
      </w:pPr>
      <w:r w:rsidRPr="00A22163">
        <w:t xml:space="preserve">h. Fasilitas rekreasi </w:t>
      </w:r>
    </w:p>
    <w:p w:rsidR="00F77186" w:rsidRPr="00A22163" w:rsidRDefault="00F77186" w:rsidP="009700B2">
      <w:pPr>
        <w:pStyle w:val="NormalWeb"/>
        <w:shd w:val="clear" w:color="auto" w:fill="FFFFFF"/>
        <w:tabs>
          <w:tab w:val="left" w:pos="3150"/>
        </w:tabs>
        <w:spacing w:before="0" w:beforeAutospacing="0" w:after="0" w:afterAutospacing="0" w:line="276" w:lineRule="auto"/>
        <w:ind w:firstLine="270"/>
        <w:jc w:val="both"/>
      </w:pPr>
      <w:r w:rsidRPr="00A22163">
        <w:t xml:space="preserve">i. Penjagaan kesehatan </w:t>
      </w:r>
    </w:p>
    <w:p w:rsidR="002D337D" w:rsidRDefault="00F77186" w:rsidP="00371F14">
      <w:pPr>
        <w:pStyle w:val="NormalWeb"/>
        <w:shd w:val="clear" w:color="auto" w:fill="FFFFFF"/>
        <w:tabs>
          <w:tab w:val="left" w:pos="3150"/>
        </w:tabs>
        <w:spacing w:before="0" w:beforeAutospacing="0" w:after="240" w:afterAutospacing="0" w:line="276" w:lineRule="auto"/>
        <w:ind w:firstLine="270"/>
        <w:jc w:val="both"/>
      </w:pPr>
      <w:r w:rsidRPr="00A22163">
        <w:t>j. Perumahaan dll.</w:t>
      </w:r>
    </w:p>
    <w:p w:rsidR="00F77186" w:rsidRDefault="00F77186" w:rsidP="009700B2">
      <w:pPr>
        <w:pStyle w:val="Heading4"/>
        <w:spacing w:line="276" w:lineRule="auto"/>
      </w:pPr>
      <w:bookmarkStart w:id="52" w:name="_Toc124174753"/>
      <w:r w:rsidRPr="000624A4">
        <w:lastRenderedPageBreak/>
        <w:t>2.2.4 Faktor-faktor yang Mempengaruhi Motivasi</w:t>
      </w:r>
      <w:bookmarkEnd w:id="52"/>
    </w:p>
    <w:p w:rsidR="00F77186" w:rsidRDefault="002E0665" w:rsidP="009700B2">
      <w:pPr>
        <w:pStyle w:val="NormalWeb"/>
        <w:shd w:val="clear" w:color="auto" w:fill="FFFFFF"/>
        <w:tabs>
          <w:tab w:val="left" w:pos="720"/>
        </w:tabs>
        <w:spacing w:before="0" w:beforeAutospacing="0" w:after="0" w:afterAutospacing="0" w:line="276" w:lineRule="auto"/>
        <w:jc w:val="both"/>
      </w:pPr>
      <w:r>
        <w:tab/>
      </w:r>
      <w:r w:rsidR="00F77186">
        <w:t>Menurut Wirawan (2015), mengemukakan faktor-faktor yang mempengarui motivasi kerja yaitu:</w:t>
      </w:r>
    </w:p>
    <w:p w:rsidR="00F77186" w:rsidRDefault="00F77186" w:rsidP="009E3B30">
      <w:pPr>
        <w:pStyle w:val="NormalWeb"/>
        <w:shd w:val="clear" w:color="auto" w:fill="FFFFFF"/>
        <w:tabs>
          <w:tab w:val="left" w:pos="3150"/>
        </w:tabs>
        <w:spacing w:before="0" w:beforeAutospacing="0" w:after="0" w:afterAutospacing="0" w:line="276" w:lineRule="auto"/>
        <w:ind w:left="270" w:hanging="270"/>
        <w:jc w:val="both"/>
      </w:pPr>
      <w:r>
        <w:t>1. Faktor motivasi, faktor yang ada dalam pekerjaan, faktor inilah yang dapat menimbulkan kepuasan kerja dan kemauan untuk bekerja lebih keras, faktor ini mendorong lebih banyak upaya.</w:t>
      </w:r>
    </w:p>
    <w:p w:rsidR="00F77186" w:rsidRPr="009F3044" w:rsidRDefault="00F77186" w:rsidP="009E3B30">
      <w:pPr>
        <w:pStyle w:val="NormalWeb"/>
        <w:shd w:val="clear" w:color="auto" w:fill="FFFFFF"/>
        <w:tabs>
          <w:tab w:val="left" w:pos="3150"/>
        </w:tabs>
        <w:spacing w:before="0" w:beforeAutospacing="0" w:after="0" w:afterAutospacing="0" w:line="276" w:lineRule="auto"/>
        <w:ind w:left="270" w:hanging="270"/>
        <w:jc w:val="both"/>
      </w:pPr>
      <w:r>
        <w:t>2. Faktor penyehat, faktor ini disebut penyehat karena berfungsi mencegah terjadinya ketidakpuasan kerja, faktor penyekat adalah faktor yang jumlahnya mencakupi faktor motivator. Jika jumlah faktor pemeliharaan tidak mencakup akan menimbulkan ketidakpuasan kerja. Jadi faktor pemeliharaan tidak menciptakan kepuasan kerja akan tetap dapat mencegah terjadinya tidakpuasan kerja.</w:t>
      </w:r>
    </w:p>
    <w:p w:rsidR="00F77186" w:rsidRDefault="00F77186" w:rsidP="009700B2">
      <w:pPr>
        <w:pStyle w:val="NormalWeb"/>
        <w:shd w:val="clear" w:color="auto" w:fill="FFFFFF"/>
        <w:tabs>
          <w:tab w:val="left" w:pos="3150"/>
        </w:tabs>
        <w:spacing w:before="0" w:beforeAutospacing="0" w:after="0" w:afterAutospacing="0" w:line="276" w:lineRule="auto"/>
        <w:ind w:firstLine="720"/>
        <w:jc w:val="both"/>
      </w:pPr>
      <w:r>
        <w:t>Menurut Sutrisno (2014), Faktor-faktor yang mempengaruhi motivasi dibedakan menjadi:</w:t>
      </w:r>
    </w:p>
    <w:p w:rsidR="00F77186" w:rsidRDefault="00F77186" w:rsidP="009700B2">
      <w:pPr>
        <w:pStyle w:val="NormalWeb"/>
        <w:shd w:val="clear" w:color="auto" w:fill="FFFFFF"/>
        <w:tabs>
          <w:tab w:val="left" w:pos="3150"/>
        </w:tabs>
        <w:spacing w:before="0" w:beforeAutospacing="0" w:after="0" w:afterAutospacing="0" w:line="276" w:lineRule="auto"/>
        <w:jc w:val="both"/>
      </w:pPr>
      <w:r>
        <w:t xml:space="preserve">1. Faktor Intern </w:t>
      </w:r>
    </w:p>
    <w:p w:rsidR="00F77186" w:rsidRDefault="00F77186" w:rsidP="009700B2">
      <w:pPr>
        <w:pStyle w:val="NormalWeb"/>
        <w:shd w:val="clear" w:color="auto" w:fill="FFFFFF"/>
        <w:tabs>
          <w:tab w:val="left" w:pos="3150"/>
        </w:tabs>
        <w:spacing w:before="0" w:beforeAutospacing="0" w:after="0" w:afterAutospacing="0" w:line="276" w:lineRule="auto"/>
        <w:ind w:left="270"/>
        <w:jc w:val="both"/>
      </w:pPr>
      <w:r>
        <w:t xml:space="preserve">Faktor intern yang dapat memengaruhi pemberian motivasi pada seseorang, antara lain: </w:t>
      </w:r>
    </w:p>
    <w:p w:rsidR="00F77186" w:rsidRDefault="00F77186" w:rsidP="009700B2">
      <w:pPr>
        <w:pStyle w:val="NormalWeb"/>
        <w:numPr>
          <w:ilvl w:val="0"/>
          <w:numId w:val="20"/>
        </w:numPr>
        <w:shd w:val="clear" w:color="auto" w:fill="FFFFFF"/>
        <w:tabs>
          <w:tab w:val="left" w:pos="3150"/>
        </w:tabs>
        <w:spacing w:before="0" w:beforeAutospacing="0" w:after="0" w:afterAutospacing="0" w:line="276" w:lineRule="auto"/>
        <w:jc w:val="both"/>
      </w:pPr>
      <w:r>
        <w:t xml:space="preserve">Keinginan untuk dapat hidup </w:t>
      </w:r>
    </w:p>
    <w:p w:rsidR="00F77186" w:rsidRDefault="00F77186" w:rsidP="009700B2">
      <w:pPr>
        <w:pStyle w:val="NormalWeb"/>
        <w:shd w:val="clear" w:color="auto" w:fill="FFFFFF"/>
        <w:tabs>
          <w:tab w:val="left" w:pos="3150"/>
        </w:tabs>
        <w:spacing w:before="0" w:beforeAutospacing="0" w:after="0" w:afterAutospacing="0" w:line="276" w:lineRule="auto"/>
        <w:ind w:left="720"/>
        <w:jc w:val="both"/>
      </w:pPr>
      <w:r>
        <w:t xml:space="preserve">Keinginan untuk dapat hidup meliputi kebutuhan untuk memperoleh kompensasi yang memadai, pekerjaan yang tetap walaupun penghasilan tidak begitu memadai, kondisi kerja yang aman dan nyaman </w:t>
      </w:r>
    </w:p>
    <w:p w:rsidR="00F77186" w:rsidRDefault="00F77186" w:rsidP="009700B2">
      <w:pPr>
        <w:pStyle w:val="NormalWeb"/>
        <w:numPr>
          <w:ilvl w:val="0"/>
          <w:numId w:val="20"/>
        </w:numPr>
        <w:shd w:val="clear" w:color="auto" w:fill="FFFFFF"/>
        <w:tabs>
          <w:tab w:val="left" w:pos="3150"/>
        </w:tabs>
        <w:spacing w:before="0" w:beforeAutospacing="0" w:after="0" w:afterAutospacing="0" w:line="276" w:lineRule="auto"/>
        <w:jc w:val="both"/>
      </w:pPr>
      <w:r>
        <w:t xml:space="preserve">Keinginan untuk dapat memiliki </w:t>
      </w:r>
    </w:p>
    <w:p w:rsidR="00F77186" w:rsidRDefault="00F77186" w:rsidP="009700B2">
      <w:pPr>
        <w:pStyle w:val="NormalWeb"/>
        <w:shd w:val="clear" w:color="auto" w:fill="FFFFFF"/>
        <w:tabs>
          <w:tab w:val="left" w:pos="3150"/>
        </w:tabs>
        <w:spacing w:before="0" w:beforeAutospacing="0" w:after="0" w:afterAutospacing="0" w:line="276" w:lineRule="auto"/>
        <w:ind w:left="720"/>
        <w:jc w:val="both"/>
      </w:pPr>
      <w:r>
        <w:t xml:space="preserve">Keinginan untuk dapat memiliki benda dapat mendorong seseorang untuk mau melakukan pekerjaan.Hal ini banyak kita alami dalam kehidupan kita sehari–hari, bahwa keinginan yang keras untuk dapat memiliki itu dpat mendorong orang untuk mau bekerja. Contohnya keinginan untuk dapat memiliki sepada motor dapat mendorong seseorang untuk melakukan pekerjaan. </w:t>
      </w:r>
    </w:p>
    <w:p w:rsidR="00F77186" w:rsidRDefault="00F77186" w:rsidP="009700B2">
      <w:pPr>
        <w:pStyle w:val="NormalWeb"/>
        <w:numPr>
          <w:ilvl w:val="0"/>
          <w:numId w:val="20"/>
        </w:numPr>
        <w:shd w:val="clear" w:color="auto" w:fill="FFFFFF"/>
        <w:tabs>
          <w:tab w:val="left" w:pos="3150"/>
        </w:tabs>
        <w:spacing w:before="0" w:beforeAutospacing="0" w:after="0" w:afterAutospacing="0" w:line="276" w:lineRule="auto"/>
        <w:jc w:val="both"/>
      </w:pPr>
      <w:r>
        <w:t>Keinginan untuk memperoleh penghargaan</w:t>
      </w:r>
    </w:p>
    <w:p w:rsidR="00F77186" w:rsidRDefault="00F77186" w:rsidP="009700B2">
      <w:pPr>
        <w:pStyle w:val="NormalWeb"/>
        <w:shd w:val="clear" w:color="auto" w:fill="FFFFFF"/>
        <w:tabs>
          <w:tab w:val="left" w:pos="3150"/>
        </w:tabs>
        <w:spacing w:before="0" w:beforeAutospacing="0" w:after="0" w:afterAutospacing="0" w:line="276" w:lineRule="auto"/>
        <w:ind w:left="720"/>
        <w:jc w:val="both"/>
      </w:pPr>
      <w:r>
        <w:t xml:space="preserve">Seseorang mau bekerja disebabkan adanya keinginan untuk diakui, dihormati oleh orang lain. Untuk memperoleh status sosial yang lebih tinggi, orang mau mengeluarkan uangnya, untuk memperoleh uang, itu pun ia harus bekerja keras. </w:t>
      </w:r>
    </w:p>
    <w:p w:rsidR="00F77186" w:rsidRDefault="00F77186" w:rsidP="009700B2">
      <w:pPr>
        <w:pStyle w:val="NormalWeb"/>
        <w:numPr>
          <w:ilvl w:val="0"/>
          <w:numId w:val="20"/>
        </w:numPr>
        <w:shd w:val="clear" w:color="auto" w:fill="FFFFFF"/>
        <w:tabs>
          <w:tab w:val="left" w:pos="3150"/>
        </w:tabs>
        <w:spacing w:before="0" w:beforeAutospacing="0" w:after="0" w:afterAutospacing="0" w:line="276" w:lineRule="auto"/>
        <w:jc w:val="both"/>
      </w:pPr>
      <w:r>
        <w:t xml:space="preserve">Keinginan untuk memperoleh pengakuan </w:t>
      </w:r>
    </w:p>
    <w:p w:rsidR="00F77186" w:rsidRDefault="00F77186" w:rsidP="009700B2">
      <w:pPr>
        <w:pStyle w:val="NormalWeb"/>
        <w:shd w:val="clear" w:color="auto" w:fill="FFFFFF"/>
        <w:tabs>
          <w:tab w:val="left" w:pos="3150"/>
        </w:tabs>
        <w:spacing w:before="0" w:beforeAutospacing="0" w:after="0" w:afterAutospacing="0" w:line="276" w:lineRule="auto"/>
        <w:ind w:left="720"/>
        <w:jc w:val="both"/>
      </w:pPr>
      <w:r>
        <w:t xml:space="preserve">Bila kita perinci, maka keinginan untuk memperoleh pengakuan itu dapat meliputi hal–hal: Adanya penghargaan terhadap prestasi, adanya hubungan kerja yang harmonis dan kompak, Pimpinan yang adil dan bijaksana, perusahaan tempat bekerja dihargai oleh masyarakat dan keinginan untuk berkuasa. </w:t>
      </w:r>
    </w:p>
    <w:p w:rsidR="00F77186" w:rsidRDefault="00F77186" w:rsidP="00371F14">
      <w:pPr>
        <w:pStyle w:val="NormalWeb"/>
        <w:shd w:val="clear" w:color="auto" w:fill="FFFFFF"/>
        <w:tabs>
          <w:tab w:val="left" w:pos="3150"/>
        </w:tabs>
        <w:spacing w:before="0" w:beforeAutospacing="0" w:after="120" w:afterAutospacing="0" w:line="276" w:lineRule="auto"/>
        <w:ind w:firstLine="357"/>
        <w:jc w:val="both"/>
      </w:pPr>
      <w:r>
        <w:t xml:space="preserve">Keinginan untuk berkuasa akan mendorong seseorang untuk bekerja. Apalagi keinginan untuk berkuasa atau menjadi pimpinan itu dalam arti positif, yaitu ingin dipilih menjadi ketua atau kepala, tentu sebelumnya si pemilih telah melihat dan menyaksikan sendiri bahwa orang itu benar–benar mau bekerja, sehingga ia pantas untuk dijadikan penguasa dalam unit organisasi/kerja. </w:t>
      </w:r>
    </w:p>
    <w:p w:rsidR="00F77186" w:rsidRDefault="00F77186" w:rsidP="009700B2">
      <w:pPr>
        <w:pStyle w:val="NormalWeb"/>
        <w:shd w:val="clear" w:color="auto" w:fill="FFFFFF"/>
        <w:tabs>
          <w:tab w:val="left" w:pos="3150"/>
        </w:tabs>
        <w:spacing w:before="0" w:beforeAutospacing="0" w:after="0" w:afterAutospacing="0" w:line="276" w:lineRule="auto"/>
        <w:jc w:val="both"/>
      </w:pPr>
      <w:r>
        <w:lastRenderedPageBreak/>
        <w:t xml:space="preserve">2. Faktor Ekstern </w:t>
      </w:r>
    </w:p>
    <w:p w:rsidR="00F77186" w:rsidRDefault="00F77186" w:rsidP="009700B2">
      <w:pPr>
        <w:pStyle w:val="NormalWeb"/>
        <w:shd w:val="clear" w:color="auto" w:fill="FFFFFF"/>
        <w:tabs>
          <w:tab w:val="left" w:pos="3150"/>
        </w:tabs>
        <w:spacing w:before="0" w:beforeAutospacing="0" w:after="0" w:afterAutospacing="0" w:line="276" w:lineRule="auto"/>
        <w:ind w:left="270"/>
        <w:jc w:val="both"/>
      </w:pPr>
      <w:r>
        <w:t xml:space="preserve">Faktor ekstern juga tidak kalah peranannya dalam melemahkan motivasi kerja seseorang. Faktor–faktor ekstern itu adalah: </w:t>
      </w:r>
    </w:p>
    <w:p w:rsidR="00F77186" w:rsidRDefault="00F77186" w:rsidP="009700B2">
      <w:pPr>
        <w:pStyle w:val="NormalWeb"/>
        <w:numPr>
          <w:ilvl w:val="0"/>
          <w:numId w:val="24"/>
        </w:numPr>
        <w:shd w:val="clear" w:color="auto" w:fill="FFFFFF"/>
        <w:tabs>
          <w:tab w:val="left" w:pos="3150"/>
        </w:tabs>
        <w:spacing w:before="0" w:beforeAutospacing="0" w:after="0" w:afterAutospacing="0" w:line="276" w:lineRule="auto"/>
        <w:jc w:val="both"/>
      </w:pPr>
      <w:r>
        <w:t xml:space="preserve">Kondisi lingkungan kerja </w:t>
      </w:r>
    </w:p>
    <w:p w:rsidR="00F77186" w:rsidRDefault="00F77186" w:rsidP="009700B2">
      <w:pPr>
        <w:pStyle w:val="NormalWeb"/>
        <w:shd w:val="clear" w:color="auto" w:fill="FFFFFF"/>
        <w:tabs>
          <w:tab w:val="left" w:pos="3150"/>
        </w:tabs>
        <w:spacing w:before="0" w:beforeAutospacing="0" w:after="0" w:afterAutospacing="0" w:line="276" w:lineRule="auto"/>
        <w:ind w:left="720"/>
        <w:jc w:val="both"/>
      </w:pPr>
      <w:r>
        <w:t xml:space="preserve">Lingkungan pekerjaan adalah keseluruhan sarana dan prasarana kerja yang ada di sekitar karyawan yang sedang melakukan pekerjaan, meliputi tempat kerja, fasilitas dan alat bantu pekerjaan, kebersihan, pencahayaan, ketenangan, termasuk juga hubungan kerja antara orang–orang yang ada di tempat tersebut. Lingkungan kerja yang baik dan bersih, mendapatkan cahaya yang cukup, bebas dari kebisingan dan gangguan jelas akan memotivasi bagi karyawan dalam melakukan pekerjaan dengan baik. </w:t>
      </w:r>
    </w:p>
    <w:p w:rsidR="00F77186" w:rsidRDefault="00F77186" w:rsidP="009700B2">
      <w:pPr>
        <w:pStyle w:val="NormalWeb"/>
        <w:numPr>
          <w:ilvl w:val="0"/>
          <w:numId w:val="24"/>
        </w:numPr>
        <w:shd w:val="clear" w:color="auto" w:fill="FFFFFF"/>
        <w:tabs>
          <w:tab w:val="left" w:pos="3150"/>
        </w:tabs>
        <w:spacing w:before="0" w:beforeAutospacing="0" w:after="0" w:afterAutospacing="0" w:line="276" w:lineRule="auto"/>
        <w:jc w:val="both"/>
      </w:pPr>
      <w:r>
        <w:t xml:space="preserve">Kompensasi yang memadai </w:t>
      </w:r>
    </w:p>
    <w:p w:rsidR="00371F14" w:rsidRDefault="00F77186" w:rsidP="009E3B30">
      <w:pPr>
        <w:pStyle w:val="NormalWeb"/>
        <w:shd w:val="clear" w:color="auto" w:fill="FFFFFF"/>
        <w:tabs>
          <w:tab w:val="left" w:pos="3150"/>
        </w:tabs>
        <w:spacing w:before="0" w:beforeAutospacing="0" w:after="0" w:afterAutospacing="0" w:line="276" w:lineRule="auto"/>
        <w:ind w:left="720"/>
        <w:jc w:val="both"/>
      </w:pPr>
      <w:r>
        <w:t>Kompensasi yang memadai merupakan alat motivasi yang paling ampuh bagi perusahaan untuk mendorong par</w:t>
      </w:r>
      <w:r w:rsidR="009E3B30">
        <w:t>a karyawan bekerja dengan baik.</w:t>
      </w:r>
    </w:p>
    <w:p w:rsidR="00F77186" w:rsidRDefault="00F77186" w:rsidP="009700B2">
      <w:pPr>
        <w:pStyle w:val="NormalWeb"/>
        <w:numPr>
          <w:ilvl w:val="0"/>
          <w:numId w:val="24"/>
        </w:numPr>
        <w:shd w:val="clear" w:color="auto" w:fill="FFFFFF"/>
        <w:tabs>
          <w:tab w:val="left" w:pos="3150"/>
        </w:tabs>
        <w:spacing w:before="0" w:beforeAutospacing="0" w:after="0" w:afterAutospacing="0" w:line="276" w:lineRule="auto"/>
        <w:jc w:val="both"/>
      </w:pPr>
      <w:r>
        <w:t xml:space="preserve">Supervisi yang baik </w:t>
      </w:r>
    </w:p>
    <w:p w:rsidR="00F77186" w:rsidRDefault="00F77186" w:rsidP="009700B2">
      <w:pPr>
        <w:pStyle w:val="NormalWeb"/>
        <w:shd w:val="clear" w:color="auto" w:fill="FFFFFF"/>
        <w:tabs>
          <w:tab w:val="left" w:pos="720"/>
          <w:tab w:val="left" w:pos="3150"/>
        </w:tabs>
        <w:spacing w:before="0" w:beforeAutospacing="0" w:after="0" w:afterAutospacing="0" w:line="276" w:lineRule="auto"/>
        <w:ind w:left="720"/>
        <w:jc w:val="both"/>
      </w:pPr>
      <w:r>
        <w:t xml:space="preserve">Fungsi supervisi dalam suatu pekerjaan adalah memberikan pengarahan, membimbing kerja para karyawan, agar dapat melaksanakan kerja dengan baik tanpa membuat kesalahan. </w:t>
      </w:r>
    </w:p>
    <w:p w:rsidR="00F77186" w:rsidRDefault="00F77186" w:rsidP="009700B2">
      <w:pPr>
        <w:pStyle w:val="NormalWeb"/>
        <w:numPr>
          <w:ilvl w:val="0"/>
          <w:numId w:val="24"/>
        </w:numPr>
        <w:shd w:val="clear" w:color="auto" w:fill="FFFFFF"/>
        <w:tabs>
          <w:tab w:val="left" w:pos="3150"/>
        </w:tabs>
        <w:spacing w:before="0" w:beforeAutospacing="0" w:after="0" w:afterAutospacing="0" w:line="276" w:lineRule="auto"/>
        <w:jc w:val="both"/>
      </w:pPr>
      <w:r>
        <w:t xml:space="preserve">Adanya jaminan pekerjaan </w:t>
      </w:r>
    </w:p>
    <w:p w:rsidR="00F77186" w:rsidRDefault="00F77186" w:rsidP="009700B2">
      <w:pPr>
        <w:pStyle w:val="NormalWeb"/>
        <w:shd w:val="clear" w:color="auto" w:fill="FFFFFF"/>
        <w:tabs>
          <w:tab w:val="left" w:pos="3150"/>
        </w:tabs>
        <w:spacing w:before="0" w:beforeAutospacing="0" w:after="0" w:afterAutospacing="0" w:line="276" w:lineRule="auto"/>
        <w:ind w:left="720"/>
        <w:jc w:val="both"/>
      </w:pPr>
      <w:r>
        <w:t xml:space="preserve">Hal ini akan dapat terwujud bila perusahaan dapat memberikan jaminan karier untuk masa depan, baik jaminan akan adanya promosi jabatan, pangkat maupun jaminan pemberian kesempatan untuk mengembangkan potensi diri. Sebaliknya, orang akan lari meninggalkan perusahaan bila jaminan karier ini kurang jelas dan kurang diinformasikan kepada mereka. </w:t>
      </w:r>
    </w:p>
    <w:p w:rsidR="00F77186" w:rsidRDefault="00F77186" w:rsidP="009700B2">
      <w:pPr>
        <w:pStyle w:val="NormalWeb"/>
        <w:numPr>
          <w:ilvl w:val="0"/>
          <w:numId w:val="24"/>
        </w:numPr>
        <w:shd w:val="clear" w:color="auto" w:fill="FFFFFF"/>
        <w:tabs>
          <w:tab w:val="left" w:pos="3150"/>
        </w:tabs>
        <w:spacing w:before="0" w:beforeAutospacing="0" w:after="0" w:afterAutospacing="0" w:line="276" w:lineRule="auto"/>
        <w:jc w:val="both"/>
      </w:pPr>
      <w:r>
        <w:t xml:space="preserve">Status dan tanggung jawab </w:t>
      </w:r>
    </w:p>
    <w:p w:rsidR="00B156CD" w:rsidRPr="00950B32" w:rsidRDefault="00F77186" w:rsidP="009E3B30">
      <w:pPr>
        <w:pStyle w:val="NormalWeb"/>
        <w:shd w:val="clear" w:color="auto" w:fill="FFFFFF"/>
        <w:tabs>
          <w:tab w:val="left" w:pos="3150"/>
        </w:tabs>
        <w:spacing w:before="0" w:beforeAutospacing="0" w:after="0" w:afterAutospacing="0" w:line="276" w:lineRule="auto"/>
        <w:ind w:left="720"/>
        <w:jc w:val="both"/>
      </w:pPr>
      <w:r>
        <w:t>Status atau kedudukan dalam jabatan tertentu merupakan dambaan setiap karyawan dalam bekerja. Mereka bukan hanya mengharapkan kompensasi semata, tetapi pada satu masa mereka juga berharap akan dapat kesempatan menduduki jabatan dalam suatu perusahaan.</w:t>
      </w:r>
    </w:p>
    <w:p w:rsidR="00F77186" w:rsidRDefault="00F77186" w:rsidP="009700B2">
      <w:pPr>
        <w:pStyle w:val="Heading4"/>
        <w:spacing w:line="276" w:lineRule="auto"/>
      </w:pPr>
      <w:bookmarkStart w:id="53" w:name="_Toc124174754"/>
      <w:r w:rsidRPr="00DF0D30">
        <w:t>2.2.5 Indikator Motivasi Kerja</w:t>
      </w:r>
      <w:bookmarkEnd w:id="53"/>
      <w:r w:rsidRPr="00DF0D30">
        <w:t xml:space="preserve"> </w:t>
      </w:r>
    </w:p>
    <w:p w:rsidR="00F77186" w:rsidRPr="00950B32" w:rsidRDefault="00F77186" w:rsidP="009E3B30">
      <w:pPr>
        <w:pStyle w:val="NormalWeb"/>
        <w:shd w:val="clear" w:color="auto" w:fill="FFFFFF"/>
        <w:tabs>
          <w:tab w:val="left" w:pos="720"/>
        </w:tabs>
        <w:spacing w:before="0" w:beforeAutospacing="0" w:after="0" w:afterAutospacing="0" w:line="276" w:lineRule="auto"/>
        <w:ind w:left="90" w:hanging="90"/>
        <w:jc w:val="both"/>
        <w:rPr>
          <w:b/>
        </w:rPr>
      </w:pPr>
      <w:r>
        <w:rPr>
          <w:b/>
        </w:rPr>
        <w:tab/>
      </w:r>
      <w:r>
        <w:rPr>
          <w:b/>
        </w:rPr>
        <w:tab/>
      </w:r>
      <w:r w:rsidRPr="00A22163">
        <w:t>Menurut Abraham. H Maslow Maslow yang di alih bahasakan oleh Achmad Fawaid dan Maufur (2017),menyatakan bahwa motivasi kerja karyawan dipengaruhi oleh kebutuhan fisik, kebutuhan akan keamanan dan keselamatan, kebutuhan sosial, kebutuhan akan penghargaan diri, dan kebutuhan perwujudan diri. Kemudian dari faktor kebutuhan tersebut diturunkan menjadi indikator-indikator untuk mengetahui ingkat motivasi kerja pada karyawan, yaitu:</w:t>
      </w:r>
    </w:p>
    <w:p w:rsidR="00F77186" w:rsidRPr="00A22163" w:rsidRDefault="00F77186" w:rsidP="009E3B30">
      <w:pPr>
        <w:pStyle w:val="NormalWeb"/>
        <w:shd w:val="clear" w:color="auto" w:fill="FFFFFF"/>
        <w:tabs>
          <w:tab w:val="left" w:pos="3150"/>
        </w:tabs>
        <w:spacing w:before="0" w:beforeAutospacing="0" w:after="0" w:afterAutospacing="0" w:line="276" w:lineRule="auto"/>
        <w:jc w:val="both"/>
      </w:pPr>
      <w:r w:rsidRPr="00A22163">
        <w:t>1. Kebutuhan fisik:</w:t>
      </w:r>
    </w:p>
    <w:p w:rsidR="00F77186" w:rsidRPr="00A22163" w:rsidRDefault="00F77186" w:rsidP="009E3B30">
      <w:pPr>
        <w:pStyle w:val="NormalWeb"/>
        <w:numPr>
          <w:ilvl w:val="0"/>
          <w:numId w:val="7"/>
        </w:numPr>
        <w:shd w:val="clear" w:color="auto" w:fill="FFFFFF"/>
        <w:tabs>
          <w:tab w:val="left" w:pos="3150"/>
        </w:tabs>
        <w:spacing w:before="0" w:beforeAutospacing="0" w:after="0" w:afterAutospacing="0" w:line="276" w:lineRule="auto"/>
        <w:ind w:left="630"/>
        <w:jc w:val="both"/>
      </w:pPr>
      <w:r w:rsidRPr="00A22163">
        <w:t>Pemberian bonus</w:t>
      </w:r>
    </w:p>
    <w:p w:rsidR="00F77186" w:rsidRPr="00A22163" w:rsidRDefault="00F77186" w:rsidP="009E3B30">
      <w:pPr>
        <w:pStyle w:val="NormalWeb"/>
        <w:numPr>
          <w:ilvl w:val="0"/>
          <w:numId w:val="7"/>
        </w:numPr>
        <w:shd w:val="clear" w:color="auto" w:fill="FFFFFF"/>
        <w:tabs>
          <w:tab w:val="left" w:pos="3150"/>
        </w:tabs>
        <w:spacing w:before="0" w:beforeAutospacing="0" w:after="0" w:afterAutospacing="0" w:line="276" w:lineRule="auto"/>
        <w:ind w:left="630"/>
        <w:jc w:val="both"/>
      </w:pPr>
      <w:r w:rsidRPr="00A22163">
        <w:t>Uang makan</w:t>
      </w:r>
    </w:p>
    <w:p w:rsidR="00F77186" w:rsidRPr="00A22163" w:rsidRDefault="00F77186" w:rsidP="009E3B30">
      <w:pPr>
        <w:pStyle w:val="NormalWeb"/>
        <w:numPr>
          <w:ilvl w:val="0"/>
          <w:numId w:val="7"/>
        </w:numPr>
        <w:shd w:val="clear" w:color="auto" w:fill="FFFFFF"/>
        <w:tabs>
          <w:tab w:val="left" w:pos="3150"/>
        </w:tabs>
        <w:spacing w:before="0" w:beforeAutospacing="0" w:after="0" w:afterAutospacing="0" w:line="276" w:lineRule="auto"/>
        <w:ind w:left="630"/>
        <w:jc w:val="both"/>
      </w:pPr>
      <w:r w:rsidRPr="00A22163">
        <w:t>Uang transport</w:t>
      </w:r>
    </w:p>
    <w:p w:rsidR="00F77186" w:rsidRPr="00A22163" w:rsidRDefault="00F77186" w:rsidP="009E3B30">
      <w:pPr>
        <w:pStyle w:val="NormalWeb"/>
        <w:numPr>
          <w:ilvl w:val="0"/>
          <w:numId w:val="7"/>
        </w:numPr>
        <w:shd w:val="clear" w:color="auto" w:fill="FFFFFF"/>
        <w:tabs>
          <w:tab w:val="left" w:pos="3150"/>
        </w:tabs>
        <w:spacing w:before="0" w:beforeAutospacing="0" w:after="0" w:afterAutospacing="0" w:line="276" w:lineRule="auto"/>
        <w:ind w:left="630"/>
        <w:jc w:val="both"/>
      </w:pPr>
      <w:r w:rsidRPr="00A22163">
        <w:t>Fasilitas perumahan</w:t>
      </w:r>
    </w:p>
    <w:p w:rsidR="00F77186" w:rsidRPr="00A22163" w:rsidRDefault="00F77186" w:rsidP="009700B2">
      <w:pPr>
        <w:pStyle w:val="NormalWeb"/>
        <w:shd w:val="clear" w:color="auto" w:fill="FFFFFF"/>
        <w:tabs>
          <w:tab w:val="left" w:pos="3150"/>
        </w:tabs>
        <w:spacing w:before="0" w:beforeAutospacing="0" w:after="0" w:afterAutospacing="0" w:line="276" w:lineRule="auto"/>
        <w:jc w:val="both"/>
      </w:pPr>
      <w:r w:rsidRPr="00A22163">
        <w:t xml:space="preserve">2. Kebutuhan rasa aman dan keselamatan: </w:t>
      </w:r>
    </w:p>
    <w:p w:rsidR="00F77186" w:rsidRPr="00A22163" w:rsidRDefault="00F77186" w:rsidP="009700B2">
      <w:pPr>
        <w:pStyle w:val="NormalWeb"/>
        <w:numPr>
          <w:ilvl w:val="0"/>
          <w:numId w:val="8"/>
        </w:numPr>
        <w:shd w:val="clear" w:color="auto" w:fill="FFFFFF"/>
        <w:tabs>
          <w:tab w:val="left" w:pos="3150"/>
        </w:tabs>
        <w:spacing w:before="0" w:beforeAutospacing="0" w:after="0" w:afterAutospacing="0" w:line="276" w:lineRule="auto"/>
        <w:ind w:left="630"/>
        <w:jc w:val="both"/>
      </w:pPr>
      <w:r w:rsidRPr="00A22163">
        <w:lastRenderedPageBreak/>
        <w:t>Tunjangan kesehatan</w:t>
      </w:r>
    </w:p>
    <w:p w:rsidR="00F77186" w:rsidRPr="00A22163" w:rsidRDefault="00F77186" w:rsidP="009700B2">
      <w:pPr>
        <w:pStyle w:val="NormalWeb"/>
        <w:numPr>
          <w:ilvl w:val="0"/>
          <w:numId w:val="8"/>
        </w:numPr>
        <w:shd w:val="clear" w:color="auto" w:fill="FFFFFF"/>
        <w:tabs>
          <w:tab w:val="left" w:pos="3150"/>
        </w:tabs>
        <w:spacing w:before="0" w:beforeAutospacing="0" w:after="0" w:afterAutospacing="0" w:line="276" w:lineRule="auto"/>
        <w:ind w:left="630"/>
        <w:jc w:val="both"/>
      </w:pPr>
      <w:r w:rsidRPr="00A22163">
        <w:t>Asuransi kecelakaan</w:t>
      </w:r>
    </w:p>
    <w:p w:rsidR="00F77186" w:rsidRPr="00A22163" w:rsidRDefault="00F77186" w:rsidP="009700B2">
      <w:pPr>
        <w:pStyle w:val="NormalWeb"/>
        <w:numPr>
          <w:ilvl w:val="0"/>
          <w:numId w:val="8"/>
        </w:numPr>
        <w:shd w:val="clear" w:color="auto" w:fill="FFFFFF"/>
        <w:tabs>
          <w:tab w:val="left" w:pos="3150"/>
        </w:tabs>
        <w:spacing w:before="0" w:beforeAutospacing="0" w:after="0" w:afterAutospacing="0" w:line="276" w:lineRule="auto"/>
        <w:ind w:left="630"/>
        <w:jc w:val="both"/>
      </w:pPr>
      <w:r w:rsidRPr="00A22163">
        <w:t xml:space="preserve">Perlengkapan keselamatan kerja </w:t>
      </w:r>
    </w:p>
    <w:p w:rsidR="00F77186" w:rsidRPr="00A22163" w:rsidRDefault="00F77186" w:rsidP="009E3B30">
      <w:pPr>
        <w:pStyle w:val="NormalWeb"/>
        <w:shd w:val="clear" w:color="auto" w:fill="FFFFFF"/>
        <w:tabs>
          <w:tab w:val="left" w:pos="3150"/>
        </w:tabs>
        <w:spacing w:before="0" w:beforeAutospacing="0" w:after="0" w:afterAutospacing="0" w:line="276" w:lineRule="auto"/>
        <w:jc w:val="both"/>
      </w:pPr>
      <w:r w:rsidRPr="00A22163">
        <w:t>3. Kebutuhan sosial :</w:t>
      </w:r>
    </w:p>
    <w:p w:rsidR="00F77186" w:rsidRPr="00A22163" w:rsidRDefault="00F77186" w:rsidP="009E3B30">
      <w:pPr>
        <w:pStyle w:val="NormalWeb"/>
        <w:numPr>
          <w:ilvl w:val="0"/>
          <w:numId w:val="9"/>
        </w:numPr>
        <w:shd w:val="clear" w:color="auto" w:fill="FFFFFF"/>
        <w:tabs>
          <w:tab w:val="left" w:pos="3150"/>
        </w:tabs>
        <w:spacing w:before="0" w:beforeAutospacing="0" w:after="0" w:afterAutospacing="0" w:line="276" w:lineRule="auto"/>
        <w:ind w:left="630"/>
        <w:jc w:val="both"/>
      </w:pPr>
      <w:r w:rsidRPr="00A22163">
        <w:t>Teman</w:t>
      </w:r>
    </w:p>
    <w:p w:rsidR="00F77186" w:rsidRPr="00A22163" w:rsidRDefault="00F77186" w:rsidP="009E3B30">
      <w:pPr>
        <w:pStyle w:val="NormalWeb"/>
        <w:numPr>
          <w:ilvl w:val="0"/>
          <w:numId w:val="9"/>
        </w:numPr>
        <w:shd w:val="clear" w:color="auto" w:fill="FFFFFF"/>
        <w:tabs>
          <w:tab w:val="left" w:pos="3150"/>
        </w:tabs>
        <w:spacing w:before="0" w:beforeAutospacing="0" w:after="0" w:afterAutospacing="0" w:line="276" w:lineRule="auto"/>
        <w:ind w:left="630"/>
        <w:jc w:val="both"/>
      </w:pPr>
      <w:r w:rsidRPr="00A22163">
        <w:t>Interaksi</w:t>
      </w:r>
    </w:p>
    <w:p w:rsidR="00F77186" w:rsidRPr="00A22163" w:rsidRDefault="00F77186" w:rsidP="009E3B30">
      <w:pPr>
        <w:pStyle w:val="NormalWeb"/>
        <w:shd w:val="clear" w:color="auto" w:fill="FFFFFF"/>
        <w:tabs>
          <w:tab w:val="left" w:pos="3150"/>
        </w:tabs>
        <w:spacing w:before="0" w:beforeAutospacing="0" w:after="0" w:afterAutospacing="0" w:line="276" w:lineRule="auto"/>
        <w:jc w:val="both"/>
      </w:pPr>
      <w:r w:rsidRPr="00A22163">
        <w:t>4. Kebutuhan akan penghargaan :</w:t>
      </w:r>
    </w:p>
    <w:p w:rsidR="00F77186" w:rsidRPr="00A22163" w:rsidRDefault="00F77186" w:rsidP="009E3B30">
      <w:pPr>
        <w:pStyle w:val="NormalWeb"/>
        <w:numPr>
          <w:ilvl w:val="0"/>
          <w:numId w:val="10"/>
        </w:numPr>
        <w:shd w:val="clear" w:color="auto" w:fill="FFFFFF"/>
        <w:tabs>
          <w:tab w:val="left" w:pos="3150"/>
        </w:tabs>
        <w:spacing w:before="0" w:beforeAutospacing="0" w:after="0" w:afterAutospacing="0" w:line="276" w:lineRule="auto"/>
        <w:ind w:left="630"/>
        <w:jc w:val="both"/>
      </w:pPr>
      <w:r w:rsidRPr="00A22163">
        <w:t>Pengahargaan diri</w:t>
      </w:r>
    </w:p>
    <w:p w:rsidR="00F77186" w:rsidRPr="00A22163" w:rsidRDefault="00F77186" w:rsidP="009E3B30">
      <w:pPr>
        <w:pStyle w:val="NormalWeb"/>
        <w:numPr>
          <w:ilvl w:val="0"/>
          <w:numId w:val="10"/>
        </w:numPr>
        <w:shd w:val="clear" w:color="auto" w:fill="FFFFFF"/>
        <w:tabs>
          <w:tab w:val="left" w:pos="3150"/>
        </w:tabs>
        <w:spacing w:before="0" w:beforeAutospacing="0" w:after="0" w:afterAutospacing="0" w:line="276" w:lineRule="auto"/>
        <w:ind w:left="630"/>
        <w:jc w:val="both"/>
      </w:pPr>
      <w:r w:rsidRPr="00A22163">
        <w:t>Pengakuan akan prestasi</w:t>
      </w:r>
    </w:p>
    <w:p w:rsidR="00F77186" w:rsidRDefault="00F77186" w:rsidP="009E3B30">
      <w:pPr>
        <w:pStyle w:val="NormalWeb"/>
        <w:shd w:val="clear" w:color="auto" w:fill="FFFFFF"/>
        <w:tabs>
          <w:tab w:val="left" w:pos="3150"/>
        </w:tabs>
        <w:spacing w:before="0" w:beforeAutospacing="0" w:after="0" w:afterAutospacing="0" w:line="276" w:lineRule="auto"/>
        <w:ind w:left="270" w:hanging="270"/>
        <w:jc w:val="both"/>
      </w:pPr>
      <w:r w:rsidRPr="00A22163">
        <w:t>5. Kebutuhan perwujudan diri indikatornya adalah kemampuan keterampilan potensial optimal</w:t>
      </w:r>
      <w:r>
        <w:t>.</w:t>
      </w:r>
    </w:p>
    <w:p w:rsidR="00C3305A" w:rsidRDefault="00F77186" w:rsidP="009E3B30">
      <w:pPr>
        <w:pStyle w:val="NormalWeb"/>
        <w:shd w:val="clear" w:color="auto" w:fill="FFFFFF"/>
        <w:tabs>
          <w:tab w:val="left" w:pos="630"/>
          <w:tab w:val="left" w:pos="3150"/>
        </w:tabs>
        <w:spacing w:before="240" w:after="0" w:afterAutospacing="0" w:line="276" w:lineRule="auto"/>
        <w:jc w:val="both"/>
      </w:pPr>
      <w:r>
        <w:tab/>
      </w:r>
      <w:r w:rsidR="00C3305A">
        <w:t>Menurut Herzberg dalam Hanifah (2017), Menyatakan bahwa pegawai termotivasi untuk bekerja disebabkan oleh dua faktor, yaitu : fak</w:t>
      </w:r>
      <w:r w:rsidR="00C3305A" w:rsidRPr="00C3305A">
        <w:t>tor Intrinsik</w:t>
      </w:r>
      <w:r w:rsidR="00C3305A">
        <w:t xml:space="preserve"> dan faktor Ektrinsik.</w:t>
      </w:r>
    </w:p>
    <w:p w:rsidR="00C3305A" w:rsidRDefault="00C3305A" w:rsidP="009700B2">
      <w:pPr>
        <w:pStyle w:val="NormalWeb"/>
        <w:numPr>
          <w:ilvl w:val="0"/>
          <w:numId w:val="39"/>
        </w:numPr>
        <w:shd w:val="clear" w:color="auto" w:fill="FFFFFF"/>
        <w:tabs>
          <w:tab w:val="left" w:pos="630"/>
          <w:tab w:val="left" w:pos="3150"/>
        </w:tabs>
        <w:spacing w:before="240" w:after="0" w:afterAutospacing="0" w:line="276" w:lineRule="auto"/>
        <w:jc w:val="both"/>
      </w:pPr>
      <w:r>
        <w:t xml:space="preserve">Faktor </w:t>
      </w:r>
      <w:r w:rsidRPr="002075B2">
        <w:rPr>
          <w:i/>
        </w:rPr>
        <w:t>I</w:t>
      </w:r>
      <w:r w:rsidR="002075B2" w:rsidRPr="002075B2">
        <w:rPr>
          <w:i/>
        </w:rPr>
        <w:t>n</w:t>
      </w:r>
      <w:r w:rsidRPr="002075B2">
        <w:rPr>
          <w:i/>
        </w:rPr>
        <w:t xml:space="preserve">trinsik </w:t>
      </w:r>
      <w:r w:rsidRPr="00C3305A">
        <w:t>yaitu faktor daya dorong yang timbul dari d</w:t>
      </w:r>
      <w:r>
        <w:t>alam diri masing-masing pegawai</w:t>
      </w:r>
      <w:r w:rsidRPr="00C3305A">
        <w:t>, berupa</w:t>
      </w:r>
      <w:r>
        <w:t>:</w:t>
      </w:r>
    </w:p>
    <w:p w:rsidR="00C3305A" w:rsidRPr="00C3305A" w:rsidRDefault="00C3305A" w:rsidP="009700B2">
      <w:pPr>
        <w:pStyle w:val="NormalWeb"/>
        <w:numPr>
          <w:ilvl w:val="0"/>
          <w:numId w:val="40"/>
        </w:numPr>
        <w:shd w:val="clear" w:color="auto" w:fill="FFFFFF"/>
        <w:tabs>
          <w:tab w:val="left" w:pos="630"/>
          <w:tab w:val="left" w:pos="1134"/>
        </w:tabs>
        <w:spacing w:before="0" w:beforeAutospacing="0" w:after="0" w:afterAutospacing="0" w:line="276" w:lineRule="auto"/>
        <w:ind w:hanging="11"/>
        <w:jc w:val="both"/>
        <w:rPr>
          <w:i/>
        </w:rPr>
      </w:pPr>
      <w:r>
        <w:t xml:space="preserve">Pekerjaan itu sendiri </w:t>
      </w:r>
      <w:r w:rsidRPr="00C3305A">
        <w:rPr>
          <w:i/>
        </w:rPr>
        <w:t>(the work it self)</w:t>
      </w:r>
    </w:p>
    <w:p w:rsidR="00C3305A" w:rsidRDefault="00C3305A" w:rsidP="009700B2">
      <w:pPr>
        <w:pStyle w:val="NormalWeb"/>
        <w:numPr>
          <w:ilvl w:val="0"/>
          <w:numId w:val="40"/>
        </w:numPr>
        <w:shd w:val="clear" w:color="auto" w:fill="FFFFFF"/>
        <w:tabs>
          <w:tab w:val="left" w:pos="630"/>
          <w:tab w:val="left" w:pos="1134"/>
        </w:tabs>
        <w:spacing w:before="0" w:beforeAutospacing="0" w:after="0" w:afterAutospacing="0" w:line="276" w:lineRule="auto"/>
        <w:ind w:hanging="11"/>
        <w:jc w:val="both"/>
      </w:pPr>
      <w:r>
        <w:t>Kemajuan (</w:t>
      </w:r>
      <w:r w:rsidRPr="00C3305A">
        <w:rPr>
          <w:i/>
        </w:rPr>
        <w:t>advancement</w:t>
      </w:r>
      <w:r>
        <w:t>)</w:t>
      </w:r>
    </w:p>
    <w:p w:rsidR="00C3305A" w:rsidRDefault="00C3305A" w:rsidP="009700B2">
      <w:pPr>
        <w:pStyle w:val="NormalWeb"/>
        <w:numPr>
          <w:ilvl w:val="0"/>
          <w:numId w:val="40"/>
        </w:numPr>
        <w:shd w:val="clear" w:color="auto" w:fill="FFFFFF"/>
        <w:tabs>
          <w:tab w:val="left" w:pos="630"/>
          <w:tab w:val="left" w:pos="1134"/>
        </w:tabs>
        <w:spacing w:before="0" w:beforeAutospacing="0" w:after="0" w:afterAutospacing="0" w:line="276" w:lineRule="auto"/>
        <w:ind w:hanging="11"/>
        <w:jc w:val="both"/>
      </w:pPr>
      <w:r>
        <w:t>Tanggung jawab (</w:t>
      </w:r>
      <w:r w:rsidRPr="00C3305A">
        <w:rPr>
          <w:i/>
        </w:rPr>
        <w:t>responsibility</w:t>
      </w:r>
      <w:r>
        <w:t xml:space="preserve">) </w:t>
      </w:r>
    </w:p>
    <w:p w:rsidR="00C3305A" w:rsidRPr="00C3305A" w:rsidRDefault="002075B2" w:rsidP="009700B2">
      <w:pPr>
        <w:pStyle w:val="NormalWeb"/>
        <w:numPr>
          <w:ilvl w:val="0"/>
          <w:numId w:val="40"/>
        </w:numPr>
        <w:shd w:val="clear" w:color="auto" w:fill="FFFFFF"/>
        <w:tabs>
          <w:tab w:val="left" w:pos="630"/>
          <w:tab w:val="left" w:pos="1134"/>
        </w:tabs>
        <w:spacing w:before="0" w:beforeAutospacing="0" w:after="0" w:afterAutospacing="0" w:line="276" w:lineRule="auto"/>
        <w:ind w:hanging="11"/>
        <w:jc w:val="both"/>
        <w:rPr>
          <w:i/>
        </w:rPr>
      </w:pPr>
      <w:r>
        <w:t xml:space="preserve">Pengakuan </w:t>
      </w:r>
      <w:r w:rsidR="00C3305A">
        <w:t>(</w:t>
      </w:r>
      <w:r w:rsidR="00C3305A" w:rsidRPr="00C3305A">
        <w:rPr>
          <w:i/>
        </w:rPr>
        <w:t>recognition)</w:t>
      </w:r>
    </w:p>
    <w:p w:rsidR="00C3305A" w:rsidRDefault="00C3305A" w:rsidP="009700B2">
      <w:pPr>
        <w:pStyle w:val="NormalWeb"/>
        <w:numPr>
          <w:ilvl w:val="0"/>
          <w:numId w:val="40"/>
        </w:numPr>
        <w:shd w:val="clear" w:color="auto" w:fill="FFFFFF"/>
        <w:tabs>
          <w:tab w:val="left" w:pos="630"/>
          <w:tab w:val="left" w:pos="1134"/>
        </w:tabs>
        <w:spacing w:before="0" w:beforeAutospacing="0" w:after="0" w:afterAutospacing="0" w:line="276" w:lineRule="auto"/>
        <w:ind w:hanging="11"/>
        <w:jc w:val="both"/>
        <w:rPr>
          <w:i/>
        </w:rPr>
      </w:pPr>
      <w:r>
        <w:t>Pencapaian (</w:t>
      </w:r>
      <w:r w:rsidRPr="00C3305A">
        <w:rPr>
          <w:i/>
        </w:rPr>
        <w:t>achievement)</w:t>
      </w:r>
    </w:p>
    <w:p w:rsidR="00B7209F" w:rsidRDefault="00B7209F" w:rsidP="009700B2">
      <w:pPr>
        <w:pStyle w:val="NormalWeb"/>
        <w:shd w:val="clear" w:color="auto" w:fill="FFFFFF"/>
        <w:tabs>
          <w:tab w:val="left" w:pos="630"/>
          <w:tab w:val="left" w:pos="1134"/>
        </w:tabs>
        <w:spacing w:before="0" w:beforeAutospacing="0" w:after="0" w:afterAutospacing="0" w:line="276" w:lineRule="auto"/>
        <w:ind w:left="720"/>
        <w:jc w:val="both"/>
        <w:rPr>
          <w:i/>
        </w:rPr>
      </w:pPr>
    </w:p>
    <w:p w:rsidR="002075B2" w:rsidRDefault="002075B2" w:rsidP="009700B2">
      <w:pPr>
        <w:pStyle w:val="NormalWeb"/>
        <w:numPr>
          <w:ilvl w:val="0"/>
          <w:numId w:val="39"/>
        </w:numPr>
        <w:shd w:val="clear" w:color="auto" w:fill="FFFFFF"/>
        <w:tabs>
          <w:tab w:val="left" w:pos="709"/>
          <w:tab w:val="left" w:pos="1134"/>
        </w:tabs>
        <w:spacing w:before="0" w:beforeAutospacing="0" w:after="0" w:afterAutospacing="0" w:line="276" w:lineRule="auto"/>
        <w:jc w:val="both"/>
      </w:pPr>
      <w:r w:rsidRPr="002075B2">
        <w:t xml:space="preserve">Faktor  </w:t>
      </w:r>
      <w:r w:rsidRPr="002075B2">
        <w:rPr>
          <w:i/>
        </w:rPr>
        <w:t xml:space="preserve">Ekstrinsik </w:t>
      </w:r>
      <w:r w:rsidRPr="002075B2">
        <w:t xml:space="preserve"> yaitu  faktor  pendorong </w:t>
      </w:r>
      <w:r>
        <w:t xml:space="preserve"> yang  datang  dari  luar  diri </w:t>
      </w:r>
      <w:r w:rsidRPr="002075B2">
        <w:t xml:space="preserve">seseorang   terutama   dari   organisasi   tempatnya   bekerja. </w:t>
      </w:r>
      <w:r>
        <w:t xml:space="preserve">  Faktor ekstrinsik ini meliputi: </w:t>
      </w:r>
    </w:p>
    <w:p w:rsidR="002075B2" w:rsidRDefault="002075B2" w:rsidP="009700B2">
      <w:pPr>
        <w:pStyle w:val="NormalWeb"/>
        <w:numPr>
          <w:ilvl w:val="0"/>
          <w:numId w:val="41"/>
        </w:numPr>
        <w:shd w:val="clear" w:color="auto" w:fill="FFFFFF"/>
        <w:tabs>
          <w:tab w:val="left" w:pos="709"/>
          <w:tab w:val="left" w:pos="1134"/>
        </w:tabs>
        <w:spacing w:before="0" w:beforeAutospacing="0" w:after="0" w:afterAutospacing="0" w:line="276" w:lineRule="auto"/>
        <w:ind w:left="1276" w:hanging="567"/>
        <w:jc w:val="both"/>
      </w:pPr>
      <w:r w:rsidRPr="002075B2">
        <w:t>Administrasi dan kebijaka</w:t>
      </w:r>
      <w:r>
        <w:t>n perusahaan</w:t>
      </w:r>
    </w:p>
    <w:p w:rsidR="002075B2" w:rsidRDefault="002075B2" w:rsidP="009700B2">
      <w:pPr>
        <w:pStyle w:val="NormalWeb"/>
        <w:numPr>
          <w:ilvl w:val="0"/>
          <w:numId w:val="41"/>
        </w:numPr>
        <w:shd w:val="clear" w:color="auto" w:fill="FFFFFF"/>
        <w:tabs>
          <w:tab w:val="left" w:pos="709"/>
          <w:tab w:val="left" w:pos="1134"/>
        </w:tabs>
        <w:spacing w:before="0" w:beforeAutospacing="0" w:after="0" w:afterAutospacing="0" w:line="276" w:lineRule="auto"/>
        <w:ind w:left="1276" w:hanging="567"/>
        <w:jc w:val="both"/>
      </w:pPr>
      <w:r>
        <w:t>Penyeliaan</w:t>
      </w:r>
      <w:r w:rsidRPr="002075B2">
        <w:t xml:space="preserve">  </w:t>
      </w:r>
    </w:p>
    <w:p w:rsidR="002075B2" w:rsidRDefault="002075B2" w:rsidP="009700B2">
      <w:pPr>
        <w:pStyle w:val="NormalWeb"/>
        <w:numPr>
          <w:ilvl w:val="0"/>
          <w:numId w:val="41"/>
        </w:numPr>
        <w:shd w:val="clear" w:color="auto" w:fill="FFFFFF"/>
        <w:tabs>
          <w:tab w:val="left" w:pos="709"/>
          <w:tab w:val="left" w:pos="1134"/>
        </w:tabs>
        <w:spacing w:before="0" w:beforeAutospacing="0" w:after="0" w:afterAutospacing="0" w:line="276" w:lineRule="auto"/>
        <w:ind w:left="1276" w:hanging="567"/>
        <w:jc w:val="both"/>
      </w:pPr>
      <w:r>
        <w:t>Gaji</w:t>
      </w:r>
    </w:p>
    <w:p w:rsidR="002075B2" w:rsidRDefault="002075B2" w:rsidP="009700B2">
      <w:pPr>
        <w:pStyle w:val="NormalWeb"/>
        <w:numPr>
          <w:ilvl w:val="0"/>
          <w:numId w:val="41"/>
        </w:numPr>
        <w:shd w:val="clear" w:color="auto" w:fill="FFFFFF"/>
        <w:tabs>
          <w:tab w:val="left" w:pos="709"/>
          <w:tab w:val="left" w:pos="1134"/>
        </w:tabs>
        <w:spacing w:before="0" w:beforeAutospacing="0" w:after="0" w:afterAutospacing="0" w:line="276" w:lineRule="auto"/>
        <w:ind w:left="1276" w:hanging="567"/>
        <w:jc w:val="both"/>
      </w:pPr>
      <w:r w:rsidRPr="002075B2">
        <w:t>Hubungan   antar   pribadi</w:t>
      </w:r>
    </w:p>
    <w:p w:rsidR="002075B2" w:rsidRDefault="002075B2" w:rsidP="009700B2">
      <w:pPr>
        <w:pStyle w:val="NormalWeb"/>
        <w:numPr>
          <w:ilvl w:val="0"/>
          <w:numId w:val="41"/>
        </w:numPr>
        <w:shd w:val="clear" w:color="auto" w:fill="FFFFFF"/>
        <w:tabs>
          <w:tab w:val="left" w:pos="709"/>
          <w:tab w:val="left" w:pos="1134"/>
        </w:tabs>
        <w:spacing w:before="0" w:beforeAutospacing="0" w:after="0" w:afterAutospacing="0" w:line="276" w:lineRule="auto"/>
        <w:ind w:left="1276" w:hanging="567"/>
        <w:jc w:val="both"/>
      </w:pPr>
      <w:r>
        <w:t>Kondisi kerja</w:t>
      </w:r>
    </w:p>
    <w:p w:rsidR="002075B2" w:rsidRDefault="002075B2" w:rsidP="009700B2">
      <w:pPr>
        <w:pStyle w:val="NormalWeb"/>
        <w:shd w:val="clear" w:color="auto" w:fill="FFFFFF"/>
        <w:tabs>
          <w:tab w:val="left" w:pos="709"/>
          <w:tab w:val="left" w:pos="1134"/>
        </w:tabs>
        <w:spacing w:before="0" w:beforeAutospacing="0" w:after="0" w:afterAutospacing="0" w:line="276" w:lineRule="auto"/>
        <w:ind w:left="1440"/>
        <w:jc w:val="both"/>
      </w:pPr>
    </w:p>
    <w:p w:rsidR="00F77186" w:rsidRPr="00416E23" w:rsidRDefault="002075B2" w:rsidP="009700B2">
      <w:pPr>
        <w:pStyle w:val="NormalWeb"/>
        <w:shd w:val="clear" w:color="auto" w:fill="FFFFFF"/>
        <w:tabs>
          <w:tab w:val="left" w:pos="709"/>
          <w:tab w:val="left" w:pos="1134"/>
        </w:tabs>
        <w:spacing w:before="0" w:beforeAutospacing="0" w:after="0" w:line="276" w:lineRule="auto"/>
        <w:jc w:val="both"/>
      </w:pPr>
      <w:r>
        <w:tab/>
      </w:r>
      <w:r w:rsidR="00F77186" w:rsidRPr="00416E23">
        <w:t>Menurut Afandi (2018) menyebutkan beberapa indikator dari motivasi yaitu sebagai berikut:</w:t>
      </w:r>
    </w:p>
    <w:p w:rsidR="00F77186" w:rsidRDefault="00F77186" w:rsidP="009700B2">
      <w:pPr>
        <w:tabs>
          <w:tab w:val="left" w:pos="3150"/>
        </w:tabs>
        <w:spacing w:before="240" w:after="0" w:line="276" w:lineRule="auto"/>
        <w:jc w:val="both"/>
        <w:rPr>
          <w:rFonts w:cs="Times New Roman"/>
          <w:sz w:val="24"/>
          <w:szCs w:val="24"/>
        </w:rPr>
      </w:pPr>
      <w:r>
        <w:rPr>
          <w:rFonts w:cs="Times New Roman"/>
          <w:sz w:val="24"/>
          <w:szCs w:val="24"/>
        </w:rPr>
        <w:t xml:space="preserve">1. </w:t>
      </w:r>
      <w:r w:rsidRPr="0096229D">
        <w:rPr>
          <w:rFonts w:cs="Times New Roman"/>
          <w:sz w:val="24"/>
          <w:szCs w:val="24"/>
        </w:rPr>
        <w:t>Balas jasa</w:t>
      </w:r>
    </w:p>
    <w:p w:rsidR="00F77186" w:rsidRPr="0096229D" w:rsidRDefault="00F77186" w:rsidP="009700B2">
      <w:pPr>
        <w:tabs>
          <w:tab w:val="left" w:pos="3150"/>
        </w:tabs>
        <w:spacing w:line="276" w:lineRule="auto"/>
        <w:ind w:left="270"/>
        <w:jc w:val="both"/>
        <w:rPr>
          <w:rFonts w:cs="Times New Roman"/>
          <w:sz w:val="24"/>
          <w:szCs w:val="24"/>
        </w:rPr>
      </w:pPr>
      <w:r w:rsidRPr="0096229D">
        <w:rPr>
          <w:rFonts w:cs="Times New Roman"/>
          <w:sz w:val="24"/>
          <w:szCs w:val="24"/>
        </w:rPr>
        <w:t>Segala sesuatu yang berbentuk barang, jasa, dan uang yang merupakan kompensasi yang diterima pegawai karena jasanya yang dilibatkan pada organisasi.</w:t>
      </w:r>
    </w:p>
    <w:p w:rsidR="00F77186" w:rsidRPr="0096229D" w:rsidRDefault="00F77186" w:rsidP="009700B2">
      <w:pPr>
        <w:tabs>
          <w:tab w:val="left" w:pos="3150"/>
        </w:tabs>
        <w:spacing w:after="0" w:line="276" w:lineRule="auto"/>
        <w:ind w:left="-90" w:firstLine="90"/>
        <w:jc w:val="both"/>
        <w:rPr>
          <w:rFonts w:cs="Times New Roman"/>
          <w:sz w:val="24"/>
          <w:szCs w:val="24"/>
        </w:rPr>
      </w:pPr>
      <w:r>
        <w:rPr>
          <w:rFonts w:cs="Times New Roman"/>
          <w:sz w:val="24"/>
          <w:szCs w:val="24"/>
        </w:rPr>
        <w:t xml:space="preserve">2. </w:t>
      </w:r>
      <w:r w:rsidRPr="0096229D">
        <w:rPr>
          <w:rFonts w:cs="Times New Roman"/>
          <w:sz w:val="24"/>
          <w:szCs w:val="24"/>
        </w:rPr>
        <w:t>Kondisi kerja</w:t>
      </w:r>
    </w:p>
    <w:p w:rsidR="00F77186" w:rsidRPr="0096229D" w:rsidRDefault="00F77186" w:rsidP="009700B2">
      <w:pPr>
        <w:tabs>
          <w:tab w:val="left" w:pos="3150"/>
        </w:tabs>
        <w:spacing w:line="276" w:lineRule="auto"/>
        <w:ind w:left="270"/>
        <w:jc w:val="both"/>
        <w:rPr>
          <w:rFonts w:cs="Times New Roman"/>
          <w:sz w:val="24"/>
          <w:szCs w:val="24"/>
        </w:rPr>
      </w:pPr>
      <w:r w:rsidRPr="0096229D">
        <w:rPr>
          <w:rFonts w:cs="Times New Roman"/>
          <w:sz w:val="24"/>
          <w:szCs w:val="24"/>
        </w:rPr>
        <w:t xml:space="preserve">Kondisi atau keadaan lingkungan kerja dari suatu perusahaan yang menjadi tempat bekerja dari para pegawai yang bekerja didalam lingkungan terebut. Kondisi kerja </w:t>
      </w:r>
      <w:r w:rsidRPr="0096229D">
        <w:rPr>
          <w:rFonts w:cs="Times New Roman"/>
          <w:sz w:val="24"/>
          <w:szCs w:val="24"/>
        </w:rPr>
        <w:lastRenderedPageBreak/>
        <w:t xml:space="preserve">yang baik yaitu nyaman dan mendukung pekerjauntuk dapat menjalankan aktivitasnya dengan baik. </w:t>
      </w:r>
    </w:p>
    <w:p w:rsidR="00F77186" w:rsidRPr="001A016B" w:rsidRDefault="00F77186" w:rsidP="009700B2">
      <w:pPr>
        <w:tabs>
          <w:tab w:val="left" w:pos="3150"/>
        </w:tabs>
        <w:spacing w:after="0" w:line="276" w:lineRule="auto"/>
        <w:jc w:val="both"/>
        <w:rPr>
          <w:rFonts w:cs="Times New Roman"/>
          <w:sz w:val="24"/>
          <w:szCs w:val="24"/>
        </w:rPr>
      </w:pPr>
      <w:r>
        <w:rPr>
          <w:rFonts w:cs="Times New Roman"/>
          <w:sz w:val="24"/>
          <w:szCs w:val="24"/>
        </w:rPr>
        <w:t xml:space="preserve">3. </w:t>
      </w:r>
      <w:r w:rsidRPr="001A016B">
        <w:rPr>
          <w:rFonts w:cs="Times New Roman"/>
          <w:sz w:val="24"/>
          <w:szCs w:val="24"/>
        </w:rPr>
        <w:t>Fasilitas kerja</w:t>
      </w:r>
    </w:p>
    <w:p w:rsidR="00A84EB1" w:rsidRPr="001A016B" w:rsidRDefault="00F77186" w:rsidP="008C3CB9">
      <w:pPr>
        <w:tabs>
          <w:tab w:val="left" w:pos="3150"/>
        </w:tabs>
        <w:spacing w:line="276" w:lineRule="auto"/>
        <w:ind w:left="270"/>
        <w:jc w:val="both"/>
        <w:rPr>
          <w:rFonts w:cs="Times New Roman"/>
          <w:sz w:val="24"/>
          <w:szCs w:val="24"/>
        </w:rPr>
      </w:pPr>
      <w:r w:rsidRPr="001A016B">
        <w:rPr>
          <w:rFonts w:cs="Times New Roman"/>
          <w:sz w:val="24"/>
          <w:szCs w:val="24"/>
        </w:rPr>
        <w:t>Segala sesuatu yang terdapat dalam organisasi yang ditempati dan dinikmati oleh pegawai, baik dalam hubungan langsung dengan pekerjaan maupun untuk kelancaran pekerjaan.</w:t>
      </w:r>
    </w:p>
    <w:p w:rsidR="00F77186" w:rsidRPr="00860EB6" w:rsidRDefault="00F77186" w:rsidP="009700B2">
      <w:pPr>
        <w:tabs>
          <w:tab w:val="left" w:pos="3150"/>
        </w:tabs>
        <w:spacing w:after="0" w:line="276" w:lineRule="auto"/>
        <w:jc w:val="both"/>
        <w:rPr>
          <w:rFonts w:cs="Times New Roman"/>
          <w:sz w:val="24"/>
          <w:szCs w:val="24"/>
        </w:rPr>
      </w:pPr>
      <w:r>
        <w:rPr>
          <w:rFonts w:cs="Times New Roman"/>
          <w:sz w:val="24"/>
          <w:szCs w:val="24"/>
        </w:rPr>
        <w:t xml:space="preserve">4. </w:t>
      </w:r>
      <w:r w:rsidRPr="00860EB6">
        <w:rPr>
          <w:rFonts w:cs="Times New Roman"/>
          <w:sz w:val="24"/>
          <w:szCs w:val="24"/>
        </w:rPr>
        <w:t>Prestasi kerja</w:t>
      </w:r>
    </w:p>
    <w:p w:rsidR="00F77186" w:rsidRPr="00860EB6" w:rsidRDefault="00F77186" w:rsidP="009700B2">
      <w:pPr>
        <w:tabs>
          <w:tab w:val="left" w:pos="3150"/>
        </w:tabs>
        <w:spacing w:line="276" w:lineRule="auto"/>
        <w:ind w:left="270"/>
        <w:jc w:val="both"/>
        <w:rPr>
          <w:rFonts w:cs="Times New Roman"/>
          <w:sz w:val="24"/>
          <w:szCs w:val="24"/>
        </w:rPr>
      </w:pPr>
      <w:r w:rsidRPr="00860EB6">
        <w:rPr>
          <w:rFonts w:cs="Times New Roman"/>
          <w:sz w:val="24"/>
          <w:szCs w:val="24"/>
        </w:rPr>
        <w:t>Hasil yang dicapai atau yang diinginkan oleh semua orang dalam bekerja. Untuk tiap-tiap orang tidaklah sama ukurannya karena manusia itu satu sama lain berbeda.</w:t>
      </w:r>
    </w:p>
    <w:p w:rsidR="00F77186" w:rsidRPr="00CE4C05" w:rsidRDefault="00F77186" w:rsidP="009700B2">
      <w:pPr>
        <w:tabs>
          <w:tab w:val="left" w:pos="3150"/>
        </w:tabs>
        <w:spacing w:after="0" w:line="276" w:lineRule="auto"/>
        <w:jc w:val="both"/>
        <w:rPr>
          <w:rFonts w:cs="Times New Roman"/>
          <w:sz w:val="24"/>
          <w:szCs w:val="24"/>
        </w:rPr>
      </w:pPr>
      <w:r>
        <w:rPr>
          <w:rFonts w:cs="Times New Roman"/>
          <w:sz w:val="24"/>
          <w:szCs w:val="24"/>
        </w:rPr>
        <w:t xml:space="preserve">5. </w:t>
      </w:r>
      <w:r w:rsidRPr="00CE4C05">
        <w:rPr>
          <w:rFonts w:cs="Times New Roman"/>
          <w:sz w:val="24"/>
          <w:szCs w:val="24"/>
        </w:rPr>
        <w:t>Pengakuan dari atasan</w:t>
      </w:r>
    </w:p>
    <w:p w:rsidR="00F77186" w:rsidRPr="00CE4C05" w:rsidRDefault="00F77186" w:rsidP="009700B2">
      <w:pPr>
        <w:tabs>
          <w:tab w:val="left" w:pos="3150"/>
        </w:tabs>
        <w:spacing w:line="276" w:lineRule="auto"/>
        <w:ind w:left="270"/>
        <w:jc w:val="both"/>
        <w:rPr>
          <w:rFonts w:cs="Times New Roman"/>
          <w:sz w:val="24"/>
          <w:szCs w:val="24"/>
        </w:rPr>
      </w:pPr>
      <w:r w:rsidRPr="00CE4C05">
        <w:rPr>
          <w:rFonts w:cs="Times New Roman"/>
          <w:sz w:val="24"/>
          <w:szCs w:val="24"/>
        </w:rPr>
        <w:t>Pernyataan yang diberikan dari atasan apakah pegawainya sudah menerapkan akan motivasi yang telah diberikan atau tidak.</w:t>
      </w:r>
    </w:p>
    <w:p w:rsidR="00F77186" w:rsidRPr="00CE4C05" w:rsidRDefault="00F77186" w:rsidP="009700B2">
      <w:pPr>
        <w:tabs>
          <w:tab w:val="left" w:pos="3150"/>
        </w:tabs>
        <w:spacing w:after="0" w:line="276" w:lineRule="auto"/>
        <w:jc w:val="both"/>
        <w:rPr>
          <w:rFonts w:cs="Times New Roman"/>
          <w:sz w:val="24"/>
          <w:szCs w:val="24"/>
        </w:rPr>
      </w:pPr>
      <w:r>
        <w:rPr>
          <w:rFonts w:cs="Times New Roman"/>
          <w:sz w:val="24"/>
          <w:szCs w:val="24"/>
        </w:rPr>
        <w:t xml:space="preserve">6. </w:t>
      </w:r>
      <w:r w:rsidRPr="00CE4C05">
        <w:rPr>
          <w:rFonts w:cs="Times New Roman"/>
          <w:sz w:val="24"/>
          <w:szCs w:val="24"/>
        </w:rPr>
        <w:t>Pekerjaan itu sendiri</w:t>
      </w:r>
    </w:p>
    <w:p w:rsidR="00F77186" w:rsidRPr="00CE4C05" w:rsidRDefault="00F77186" w:rsidP="009700B2">
      <w:pPr>
        <w:tabs>
          <w:tab w:val="left" w:pos="3150"/>
        </w:tabs>
        <w:spacing w:line="276" w:lineRule="auto"/>
        <w:ind w:left="270"/>
        <w:jc w:val="both"/>
        <w:rPr>
          <w:rFonts w:cs="Times New Roman"/>
          <w:sz w:val="24"/>
          <w:szCs w:val="24"/>
        </w:rPr>
      </w:pPr>
      <w:r w:rsidRPr="00CE4C05">
        <w:rPr>
          <w:rFonts w:cs="Times New Roman"/>
          <w:sz w:val="24"/>
          <w:szCs w:val="24"/>
        </w:rPr>
        <w:t>Pegawai yang mengerjakan pekerjaan dengan sendiri apakah pekerjaannya bisa menjadi motivasi buat pegawai lainnya.</w:t>
      </w:r>
    </w:p>
    <w:p w:rsidR="00F77186" w:rsidRPr="00BE7A43" w:rsidRDefault="00F77186" w:rsidP="009700B2">
      <w:pPr>
        <w:tabs>
          <w:tab w:val="left" w:pos="3150"/>
        </w:tabs>
        <w:spacing w:line="276" w:lineRule="auto"/>
        <w:ind w:firstLine="720"/>
        <w:jc w:val="both"/>
        <w:rPr>
          <w:rFonts w:cs="Times New Roman"/>
          <w:sz w:val="24"/>
          <w:szCs w:val="24"/>
        </w:rPr>
      </w:pPr>
      <w:r w:rsidRPr="00BE7A43">
        <w:rPr>
          <w:rFonts w:cs="Times New Roman"/>
          <w:sz w:val="24"/>
          <w:szCs w:val="24"/>
        </w:rPr>
        <w:t>Menurut Sunyoto (2015), “pengukuran motivasi kerja adalah sebagai berikut”:</w:t>
      </w:r>
    </w:p>
    <w:p w:rsidR="00F77186" w:rsidRPr="00BE7A43" w:rsidRDefault="00F77186" w:rsidP="009700B2">
      <w:pPr>
        <w:tabs>
          <w:tab w:val="left" w:pos="3150"/>
        </w:tabs>
        <w:spacing w:after="0" w:line="276" w:lineRule="auto"/>
        <w:jc w:val="both"/>
        <w:rPr>
          <w:rFonts w:cs="Times New Roman"/>
          <w:sz w:val="24"/>
          <w:szCs w:val="24"/>
        </w:rPr>
      </w:pPr>
      <w:r w:rsidRPr="00BE7A43">
        <w:rPr>
          <w:rFonts w:cs="Times New Roman"/>
          <w:sz w:val="24"/>
          <w:szCs w:val="24"/>
        </w:rPr>
        <w:t xml:space="preserve"> </w:t>
      </w:r>
      <w:r>
        <w:rPr>
          <w:rFonts w:cs="Times New Roman"/>
          <w:sz w:val="24"/>
          <w:szCs w:val="24"/>
        </w:rPr>
        <w:t xml:space="preserve">1. </w:t>
      </w:r>
      <w:r w:rsidRPr="00BE7A43">
        <w:rPr>
          <w:rFonts w:cs="Times New Roman"/>
          <w:sz w:val="24"/>
          <w:szCs w:val="24"/>
        </w:rPr>
        <w:t xml:space="preserve">Kebutuhan akan prestasi </w:t>
      </w:r>
      <w:r w:rsidRPr="005E3464">
        <w:rPr>
          <w:rFonts w:cs="Times New Roman"/>
          <w:i/>
          <w:iCs/>
          <w:sz w:val="24"/>
          <w:szCs w:val="24"/>
        </w:rPr>
        <w:t>(need for achievement)</w:t>
      </w:r>
    </w:p>
    <w:p w:rsidR="00F77186" w:rsidRPr="00BE7A43" w:rsidRDefault="00F77186" w:rsidP="009700B2">
      <w:pPr>
        <w:tabs>
          <w:tab w:val="left" w:pos="3150"/>
        </w:tabs>
        <w:spacing w:line="276" w:lineRule="auto"/>
        <w:ind w:left="270"/>
        <w:jc w:val="both"/>
        <w:rPr>
          <w:rFonts w:cs="Times New Roman"/>
          <w:sz w:val="24"/>
          <w:szCs w:val="24"/>
        </w:rPr>
      </w:pPr>
      <w:r w:rsidRPr="00BE7A43">
        <w:rPr>
          <w:rFonts w:cs="Times New Roman"/>
          <w:sz w:val="24"/>
          <w:szCs w:val="24"/>
        </w:rPr>
        <w:t>Berhubungan dengan kesulitan orang untuk memilih tugas yang</w:t>
      </w:r>
      <w:r>
        <w:rPr>
          <w:rFonts w:cs="Times New Roman"/>
          <w:sz w:val="24"/>
          <w:szCs w:val="24"/>
        </w:rPr>
        <w:t xml:space="preserve"> </w:t>
      </w:r>
      <w:r w:rsidRPr="00BE7A43">
        <w:rPr>
          <w:rFonts w:cs="Times New Roman"/>
          <w:sz w:val="24"/>
          <w:szCs w:val="24"/>
        </w:rPr>
        <w:t xml:space="preserve">dijalankan. Mereka yang memiliki </w:t>
      </w:r>
      <w:r w:rsidRPr="00D26597">
        <w:rPr>
          <w:rFonts w:cs="Times New Roman"/>
          <w:i/>
          <w:sz w:val="24"/>
          <w:szCs w:val="24"/>
        </w:rPr>
        <w:t>need for achievement</w:t>
      </w:r>
      <w:r w:rsidRPr="00BE7A43">
        <w:rPr>
          <w:rFonts w:cs="Times New Roman"/>
          <w:sz w:val="24"/>
          <w:szCs w:val="24"/>
        </w:rPr>
        <w:t xml:space="preserve"> rendah mungkin akan memilih tugas yang mudah, untuk meminimalisasi risiko kegagalan, atau tugas</w:t>
      </w:r>
      <w:r>
        <w:rPr>
          <w:rFonts w:cs="Times New Roman"/>
          <w:sz w:val="24"/>
          <w:szCs w:val="24"/>
        </w:rPr>
        <w:t xml:space="preserve"> </w:t>
      </w:r>
      <w:r w:rsidRPr="00BE7A43">
        <w:rPr>
          <w:rFonts w:cs="Times New Roman"/>
          <w:sz w:val="24"/>
          <w:szCs w:val="24"/>
        </w:rPr>
        <w:t xml:space="preserve">dengan kesulitan tinggi, sehingga bila gagal tidak akan memalukan. Mereka yang memiliki </w:t>
      </w:r>
      <w:r w:rsidRPr="00D26597">
        <w:rPr>
          <w:rFonts w:cs="Times New Roman"/>
          <w:i/>
          <w:sz w:val="24"/>
          <w:szCs w:val="24"/>
        </w:rPr>
        <w:t>need for achievement</w:t>
      </w:r>
      <w:r w:rsidRPr="00BE7A43">
        <w:rPr>
          <w:rFonts w:cs="Times New Roman"/>
          <w:sz w:val="24"/>
          <w:szCs w:val="24"/>
        </w:rPr>
        <w:t xml:space="preserve"> tinggi cenderung memilih tugas dengan tingkat kesulitan moderat, mereka akan merasa tertantang tetapi masih dapat dicapai. Mereka yang memiliki </w:t>
      </w:r>
      <w:r w:rsidRPr="00D26597">
        <w:rPr>
          <w:rFonts w:cs="Times New Roman"/>
          <w:i/>
          <w:sz w:val="24"/>
          <w:szCs w:val="24"/>
        </w:rPr>
        <w:t>need for achievement</w:t>
      </w:r>
      <w:r w:rsidRPr="00BE7A43">
        <w:rPr>
          <w:rFonts w:cs="Times New Roman"/>
          <w:sz w:val="24"/>
          <w:szCs w:val="24"/>
        </w:rPr>
        <w:t xml:space="preserve"> tinggi memiliki karakteristik dengan kecenderungan untuk mencari tantangan dan tingkat kemandirian tinggi”.</w:t>
      </w:r>
    </w:p>
    <w:p w:rsidR="00F77186" w:rsidRPr="00924F1F" w:rsidRDefault="00F77186" w:rsidP="009700B2">
      <w:pPr>
        <w:tabs>
          <w:tab w:val="left" w:pos="3150"/>
        </w:tabs>
        <w:spacing w:after="0" w:line="276" w:lineRule="auto"/>
        <w:jc w:val="both"/>
        <w:rPr>
          <w:rFonts w:cs="Times New Roman"/>
          <w:i/>
          <w:iCs/>
          <w:sz w:val="24"/>
          <w:szCs w:val="24"/>
        </w:rPr>
      </w:pPr>
      <w:r>
        <w:rPr>
          <w:rFonts w:cs="Times New Roman"/>
          <w:sz w:val="24"/>
          <w:szCs w:val="24"/>
        </w:rPr>
        <w:t xml:space="preserve">2. </w:t>
      </w:r>
      <w:r w:rsidRPr="00BE7A43">
        <w:rPr>
          <w:rFonts w:cs="Times New Roman"/>
          <w:sz w:val="24"/>
          <w:szCs w:val="24"/>
        </w:rPr>
        <w:t xml:space="preserve">Kebutuhan akan afiliasi </w:t>
      </w:r>
      <w:r w:rsidRPr="00924F1F">
        <w:rPr>
          <w:rFonts w:cs="Times New Roman"/>
          <w:i/>
          <w:iCs/>
          <w:sz w:val="24"/>
          <w:szCs w:val="24"/>
        </w:rPr>
        <w:t>(need for affiliation)</w:t>
      </w:r>
    </w:p>
    <w:p w:rsidR="00F77186" w:rsidRPr="00BE7A43" w:rsidRDefault="00F77186" w:rsidP="009700B2">
      <w:pPr>
        <w:tabs>
          <w:tab w:val="left" w:pos="3150"/>
        </w:tabs>
        <w:spacing w:line="276" w:lineRule="auto"/>
        <w:ind w:left="270"/>
        <w:jc w:val="both"/>
        <w:rPr>
          <w:rFonts w:cs="Times New Roman"/>
          <w:sz w:val="24"/>
          <w:szCs w:val="24"/>
        </w:rPr>
      </w:pPr>
      <w:r w:rsidRPr="00BE7A43">
        <w:rPr>
          <w:rFonts w:cs="Times New Roman"/>
          <w:sz w:val="24"/>
          <w:szCs w:val="24"/>
        </w:rPr>
        <w:t>Kebutuhan akan Afiliasi adalah hasrat untuk berhubungan antar pribadi</w:t>
      </w:r>
      <w:r>
        <w:rPr>
          <w:rFonts w:cs="Times New Roman"/>
          <w:sz w:val="24"/>
          <w:szCs w:val="24"/>
        </w:rPr>
        <w:t xml:space="preserve"> </w:t>
      </w:r>
      <w:r w:rsidRPr="00BE7A43">
        <w:rPr>
          <w:rFonts w:cs="Times New Roman"/>
          <w:sz w:val="24"/>
          <w:szCs w:val="24"/>
        </w:rPr>
        <w:t>yang ramah dan akrab. Individu merefleksikan keinginan untuk mempunyai hubungan yang erat, kooperatif dan penuh sikap persahabatan dengan pihak lain. Individu yang mempunyai kebutuhan afiliasi yang tinggi umumnya berhasil dalam pekerjaan yang memerlukan interaksi sosial yang tinggi”.</w:t>
      </w:r>
    </w:p>
    <w:p w:rsidR="00F77186" w:rsidRPr="00924F1F" w:rsidRDefault="00F77186" w:rsidP="009700B2">
      <w:pPr>
        <w:tabs>
          <w:tab w:val="left" w:pos="3150"/>
        </w:tabs>
        <w:spacing w:after="0" w:line="276" w:lineRule="auto"/>
        <w:jc w:val="both"/>
        <w:rPr>
          <w:rFonts w:cs="Times New Roman"/>
          <w:i/>
          <w:iCs/>
          <w:sz w:val="24"/>
          <w:szCs w:val="24"/>
        </w:rPr>
      </w:pPr>
      <w:r>
        <w:rPr>
          <w:rFonts w:cs="Times New Roman"/>
          <w:sz w:val="24"/>
          <w:szCs w:val="24"/>
        </w:rPr>
        <w:t xml:space="preserve">3. </w:t>
      </w:r>
      <w:r w:rsidRPr="00BE7A43">
        <w:rPr>
          <w:rFonts w:cs="Times New Roman"/>
          <w:sz w:val="24"/>
          <w:szCs w:val="24"/>
        </w:rPr>
        <w:t xml:space="preserve">Kebutuhan akan kekuasaan </w:t>
      </w:r>
      <w:r>
        <w:rPr>
          <w:rFonts w:cs="Times New Roman"/>
          <w:i/>
          <w:iCs/>
          <w:sz w:val="24"/>
          <w:szCs w:val="24"/>
        </w:rPr>
        <w:t>(need for power)</w:t>
      </w:r>
    </w:p>
    <w:p w:rsidR="00F77186" w:rsidRDefault="00F77186" w:rsidP="009700B2">
      <w:pPr>
        <w:tabs>
          <w:tab w:val="left" w:pos="3150"/>
        </w:tabs>
        <w:spacing w:line="276" w:lineRule="auto"/>
        <w:ind w:left="270"/>
        <w:jc w:val="both"/>
        <w:rPr>
          <w:rFonts w:cs="Times New Roman"/>
          <w:sz w:val="24"/>
          <w:szCs w:val="24"/>
        </w:rPr>
      </w:pPr>
      <w:r w:rsidRPr="00BE7A43">
        <w:rPr>
          <w:rFonts w:cs="Times New Roman"/>
          <w:sz w:val="24"/>
          <w:szCs w:val="24"/>
        </w:rPr>
        <w:t>Kebutuhan akan kekuasaan adalah kebutuhan untuk membuat orang lain</w:t>
      </w:r>
      <w:r>
        <w:rPr>
          <w:rFonts w:cs="Times New Roman"/>
          <w:sz w:val="24"/>
          <w:szCs w:val="24"/>
        </w:rPr>
        <w:t xml:space="preserve"> </w:t>
      </w:r>
      <w:r w:rsidRPr="00BE7A43">
        <w:rPr>
          <w:rFonts w:cs="Times New Roman"/>
          <w:sz w:val="24"/>
          <w:szCs w:val="24"/>
        </w:rPr>
        <w:t>berperilaku dalam suatu cara dimana orang-orang itu tanpa dipaksa tidak akan berperilaku demikian atau suatu bentuk ekspresi dari individu untuk mengendalikan dan mempengaruhi orang lain”.</w:t>
      </w:r>
    </w:p>
    <w:p w:rsidR="00F77186" w:rsidRPr="00844847" w:rsidRDefault="00F77186" w:rsidP="009700B2">
      <w:pPr>
        <w:tabs>
          <w:tab w:val="left" w:pos="3150"/>
        </w:tabs>
        <w:spacing w:line="276" w:lineRule="auto"/>
        <w:ind w:firstLine="720"/>
        <w:jc w:val="both"/>
        <w:rPr>
          <w:rFonts w:cs="Times New Roman"/>
          <w:sz w:val="24"/>
          <w:szCs w:val="24"/>
        </w:rPr>
      </w:pPr>
      <w:r w:rsidRPr="00844847">
        <w:rPr>
          <w:rFonts w:cs="Times New Roman"/>
          <w:sz w:val="24"/>
          <w:szCs w:val="24"/>
        </w:rPr>
        <w:lastRenderedPageBreak/>
        <w:t>Hafidzi</w:t>
      </w:r>
      <w:r>
        <w:rPr>
          <w:rFonts w:cs="Times New Roman"/>
          <w:sz w:val="24"/>
          <w:szCs w:val="24"/>
        </w:rPr>
        <w:t xml:space="preserve"> et.all</w:t>
      </w:r>
      <w:r w:rsidRPr="00844847">
        <w:rPr>
          <w:rFonts w:cs="Times New Roman"/>
          <w:sz w:val="24"/>
          <w:szCs w:val="24"/>
        </w:rPr>
        <w:t xml:space="preserve"> (2019) menyatakan bahwa motivasi adalah pemberian daya penggerak yang menciptakan kegairahan kerja seseorang agar mereka mampu bekerjasama, bekerja efektif, dan terintegritas dengan segala daya upayanya untuk mencapai kepuasan. Motivasi adalah suatu yang pokok yang menjadikan dorongan bagi seseorang untuk bekerja, adapun beberapa Indikator motivasi kerja yaitu:</w:t>
      </w:r>
    </w:p>
    <w:p w:rsidR="00F77186" w:rsidRPr="00844847" w:rsidRDefault="00F77186" w:rsidP="009700B2">
      <w:pPr>
        <w:tabs>
          <w:tab w:val="left" w:pos="3150"/>
        </w:tabs>
        <w:spacing w:line="276" w:lineRule="auto"/>
        <w:ind w:left="270" w:hanging="270"/>
        <w:jc w:val="both"/>
        <w:rPr>
          <w:rFonts w:cs="Times New Roman"/>
          <w:sz w:val="24"/>
          <w:szCs w:val="24"/>
        </w:rPr>
      </w:pPr>
      <w:r w:rsidRPr="00844847">
        <w:rPr>
          <w:rFonts w:cs="Times New Roman"/>
          <w:sz w:val="24"/>
          <w:szCs w:val="24"/>
        </w:rPr>
        <w:t>1. Kebutuhan Fisik, kebutuhan akan fasilitas penunjang yang di dapat di tempat kerja, misalnya fasilitas penunjang untuk mempermudah penyelesaian tugas dikantor.</w:t>
      </w:r>
    </w:p>
    <w:p w:rsidR="00F77186" w:rsidRPr="00844847" w:rsidRDefault="00F77186" w:rsidP="009700B2">
      <w:pPr>
        <w:tabs>
          <w:tab w:val="left" w:pos="3150"/>
        </w:tabs>
        <w:spacing w:line="276" w:lineRule="auto"/>
        <w:ind w:left="270" w:hanging="270"/>
        <w:jc w:val="both"/>
        <w:rPr>
          <w:rFonts w:cs="Times New Roman"/>
          <w:sz w:val="24"/>
          <w:szCs w:val="24"/>
        </w:rPr>
      </w:pPr>
      <w:r w:rsidRPr="00844847">
        <w:rPr>
          <w:rFonts w:cs="Times New Roman"/>
          <w:sz w:val="24"/>
          <w:szCs w:val="24"/>
        </w:rPr>
        <w:t>2. Kebutuhan rasa aman, kebutuhan-kebutuhan akan rasa aman ini, diataranya adalah rasa aman fisik, stailitas, ketergantungan, perlindungan dan kebebasan dar</w:t>
      </w:r>
      <w:r>
        <w:rPr>
          <w:rFonts w:cs="Times New Roman"/>
          <w:sz w:val="24"/>
          <w:szCs w:val="24"/>
        </w:rPr>
        <w:t xml:space="preserve">i daya-daya mengancam seperti: </w:t>
      </w:r>
      <w:r w:rsidRPr="00844847">
        <w:rPr>
          <w:rFonts w:cs="Times New Roman"/>
          <w:sz w:val="24"/>
          <w:szCs w:val="24"/>
        </w:rPr>
        <w:t>takut, cemas, bahaya.</w:t>
      </w:r>
    </w:p>
    <w:p w:rsidR="00F77186" w:rsidRPr="00844847" w:rsidRDefault="00F77186" w:rsidP="009700B2">
      <w:pPr>
        <w:tabs>
          <w:tab w:val="left" w:pos="3150"/>
        </w:tabs>
        <w:spacing w:line="276" w:lineRule="auto"/>
        <w:ind w:left="270" w:hanging="270"/>
        <w:jc w:val="both"/>
        <w:rPr>
          <w:rFonts w:cs="Times New Roman"/>
          <w:sz w:val="24"/>
          <w:szCs w:val="24"/>
        </w:rPr>
      </w:pPr>
      <w:r w:rsidRPr="00844847">
        <w:rPr>
          <w:rFonts w:cs="Times New Roman"/>
          <w:sz w:val="24"/>
          <w:szCs w:val="24"/>
        </w:rPr>
        <w:t>3. Kebutuhan sosial, kebutuhan yang harus dipenuhi berdasarkan kepentingan bersama dalam masyarakat, kebutuhan tersebut dipenui bersama-sama, contohnya interaksi yang baik antar sesama.</w:t>
      </w:r>
    </w:p>
    <w:p w:rsidR="00F77186" w:rsidRPr="00844847" w:rsidRDefault="00F77186" w:rsidP="009700B2">
      <w:pPr>
        <w:tabs>
          <w:tab w:val="left" w:pos="3150"/>
        </w:tabs>
        <w:spacing w:line="276" w:lineRule="auto"/>
        <w:ind w:left="270" w:hanging="270"/>
        <w:jc w:val="both"/>
        <w:rPr>
          <w:rFonts w:cs="Times New Roman"/>
          <w:sz w:val="24"/>
          <w:szCs w:val="24"/>
        </w:rPr>
      </w:pPr>
      <w:r w:rsidRPr="00844847">
        <w:rPr>
          <w:rFonts w:cs="Times New Roman"/>
          <w:sz w:val="24"/>
          <w:szCs w:val="24"/>
        </w:rPr>
        <w:t>4. Kebutuhan akan penghargaan kebutuhan akan penghargaan atas apa yang telah dicapai oleh seseorang, contohnya kebutuhan akan status, kemuliaan, perhatian, reputasi.</w:t>
      </w:r>
    </w:p>
    <w:p w:rsidR="00F77186" w:rsidRDefault="00F77186" w:rsidP="009700B2">
      <w:pPr>
        <w:tabs>
          <w:tab w:val="left" w:pos="3150"/>
        </w:tabs>
        <w:spacing w:line="276" w:lineRule="auto"/>
        <w:ind w:left="180" w:hanging="180"/>
        <w:jc w:val="both"/>
        <w:rPr>
          <w:rFonts w:cs="Times New Roman"/>
          <w:sz w:val="24"/>
          <w:szCs w:val="24"/>
        </w:rPr>
      </w:pPr>
      <w:r w:rsidRPr="00844847">
        <w:rPr>
          <w:rFonts w:cs="Times New Roman"/>
          <w:sz w:val="24"/>
          <w:szCs w:val="24"/>
        </w:rPr>
        <w:t>5. Kebutuhan dorongan mencapai tujuan, kebutuhan akan dorongan untuk mencapai sesuatu yang diinginkan, misalnya motivasi dari pimpinan.</w:t>
      </w:r>
    </w:p>
    <w:p w:rsidR="00F77186" w:rsidRPr="007F5BC1" w:rsidRDefault="0091483D" w:rsidP="009700B2">
      <w:pPr>
        <w:tabs>
          <w:tab w:val="left" w:pos="3150"/>
        </w:tabs>
        <w:spacing w:line="276" w:lineRule="auto"/>
        <w:ind w:firstLine="720"/>
        <w:jc w:val="both"/>
        <w:rPr>
          <w:rFonts w:cs="Times New Roman"/>
          <w:sz w:val="24"/>
          <w:szCs w:val="24"/>
        </w:rPr>
      </w:pPr>
      <w:r>
        <w:rPr>
          <w:rFonts w:cs="Times New Roman"/>
          <w:sz w:val="24"/>
          <w:szCs w:val="24"/>
        </w:rPr>
        <w:t>Menurut W</w:t>
      </w:r>
      <w:r w:rsidR="00F77186" w:rsidRPr="007F5BC1">
        <w:rPr>
          <w:rFonts w:cs="Times New Roman"/>
          <w:sz w:val="24"/>
          <w:szCs w:val="24"/>
        </w:rPr>
        <w:t>ibowo (2011), dimensi dan indikator motivasi adalah sebagai berikut:</w:t>
      </w:r>
    </w:p>
    <w:p w:rsidR="00F77186" w:rsidRDefault="00F77186" w:rsidP="009700B2">
      <w:pPr>
        <w:tabs>
          <w:tab w:val="left" w:pos="3150"/>
        </w:tabs>
        <w:spacing w:after="0" w:line="276" w:lineRule="auto"/>
        <w:jc w:val="both"/>
        <w:rPr>
          <w:rFonts w:cs="Times New Roman"/>
          <w:sz w:val="24"/>
          <w:szCs w:val="24"/>
        </w:rPr>
      </w:pPr>
      <w:r w:rsidRPr="007F5BC1">
        <w:rPr>
          <w:rFonts w:cs="Times New Roman"/>
          <w:sz w:val="24"/>
          <w:szCs w:val="24"/>
        </w:rPr>
        <w:t>1. Kebutuhan untuk berprestasi :</w:t>
      </w:r>
    </w:p>
    <w:p w:rsidR="00F77186" w:rsidRDefault="00F77186" w:rsidP="009700B2">
      <w:pPr>
        <w:pStyle w:val="ListParagraph"/>
        <w:widowControl/>
        <w:numPr>
          <w:ilvl w:val="0"/>
          <w:numId w:val="21"/>
        </w:numPr>
        <w:tabs>
          <w:tab w:val="left" w:pos="3150"/>
        </w:tabs>
        <w:autoSpaceDE/>
        <w:autoSpaceDN/>
        <w:spacing w:before="0" w:after="160" w:line="276" w:lineRule="auto"/>
        <w:ind w:left="540" w:hanging="270"/>
        <w:contextualSpacing/>
        <w:rPr>
          <w:sz w:val="24"/>
          <w:szCs w:val="24"/>
        </w:rPr>
      </w:pPr>
      <w:r w:rsidRPr="00AC051A">
        <w:rPr>
          <w:sz w:val="24"/>
          <w:szCs w:val="24"/>
        </w:rPr>
        <w:t>Target kerja</w:t>
      </w:r>
    </w:p>
    <w:p w:rsidR="00F77186" w:rsidRDefault="00F77186" w:rsidP="009700B2">
      <w:pPr>
        <w:pStyle w:val="ListParagraph"/>
        <w:widowControl/>
        <w:numPr>
          <w:ilvl w:val="0"/>
          <w:numId w:val="21"/>
        </w:numPr>
        <w:tabs>
          <w:tab w:val="left" w:pos="3150"/>
        </w:tabs>
        <w:autoSpaceDE/>
        <w:autoSpaceDN/>
        <w:spacing w:before="0" w:after="160" w:line="276" w:lineRule="auto"/>
        <w:ind w:left="540" w:hanging="270"/>
        <w:contextualSpacing/>
        <w:rPr>
          <w:sz w:val="24"/>
          <w:szCs w:val="24"/>
        </w:rPr>
      </w:pPr>
      <w:r w:rsidRPr="00AC051A">
        <w:rPr>
          <w:sz w:val="24"/>
          <w:szCs w:val="24"/>
        </w:rPr>
        <w:t>Kualitas kerja</w:t>
      </w:r>
    </w:p>
    <w:p w:rsidR="00F77186" w:rsidRDefault="00F77186" w:rsidP="009700B2">
      <w:pPr>
        <w:pStyle w:val="ListParagraph"/>
        <w:widowControl/>
        <w:numPr>
          <w:ilvl w:val="0"/>
          <w:numId w:val="21"/>
        </w:numPr>
        <w:tabs>
          <w:tab w:val="left" w:pos="3150"/>
        </w:tabs>
        <w:autoSpaceDE/>
        <w:autoSpaceDN/>
        <w:spacing w:before="0" w:after="160" w:line="276" w:lineRule="auto"/>
        <w:ind w:left="540" w:hanging="270"/>
        <w:contextualSpacing/>
        <w:rPr>
          <w:sz w:val="24"/>
          <w:szCs w:val="24"/>
        </w:rPr>
      </w:pPr>
      <w:r w:rsidRPr="00AC051A">
        <w:rPr>
          <w:sz w:val="24"/>
          <w:szCs w:val="24"/>
        </w:rPr>
        <w:t xml:space="preserve">Tanggung jawab </w:t>
      </w:r>
    </w:p>
    <w:p w:rsidR="00F77186" w:rsidRPr="00AC051A" w:rsidRDefault="00F77186" w:rsidP="009700B2">
      <w:pPr>
        <w:pStyle w:val="ListParagraph"/>
        <w:widowControl/>
        <w:numPr>
          <w:ilvl w:val="0"/>
          <w:numId w:val="21"/>
        </w:numPr>
        <w:tabs>
          <w:tab w:val="left" w:pos="3150"/>
        </w:tabs>
        <w:autoSpaceDE/>
        <w:autoSpaceDN/>
        <w:spacing w:before="0" w:after="160" w:line="276" w:lineRule="auto"/>
        <w:ind w:left="540" w:hanging="270"/>
        <w:contextualSpacing/>
        <w:rPr>
          <w:sz w:val="24"/>
          <w:szCs w:val="24"/>
        </w:rPr>
      </w:pPr>
      <w:r w:rsidRPr="00AC051A">
        <w:rPr>
          <w:sz w:val="24"/>
          <w:szCs w:val="24"/>
        </w:rPr>
        <w:t>Resiko</w:t>
      </w:r>
    </w:p>
    <w:p w:rsidR="00F77186" w:rsidRDefault="00F77186" w:rsidP="009700B2">
      <w:pPr>
        <w:tabs>
          <w:tab w:val="left" w:pos="3150"/>
        </w:tabs>
        <w:spacing w:after="0" w:line="276" w:lineRule="auto"/>
        <w:jc w:val="both"/>
        <w:rPr>
          <w:rFonts w:cs="Times New Roman"/>
          <w:sz w:val="24"/>
          <w:szCs w:val="24"/>
        </w:rPr>
      </w:pPr>
      <w:r w:rsidRPr="007F5BC1">
        <w:rPr>
          <w:rFonts w:cs="Times New Roman"/>
          <w:sz w:val="24"/>
          <w:szCs w:val="24"/>
        </w:rPr>
        <w:t xml:space="preserve">2. Kebutuhan memperluas pergaulan </w:t>
      </w:r>
    </w:p>
    <w:p w:rsidR="00F77186" w:rsidRPr="007F5BC1" w:rsidRDefault="00F77186" w:rsidP="009700B2">
      <w:pPr>
        <w:tabs>
          <w:tab w:val="left" w:pos="3150"/>
        </w:tabs>
        <w:spacing w:after="0" w:line="276" w:lineRule="auto"/>
        <w:ind w:left="270"/>
        <w:jc w:val="both"/>
        <w:rPr>
          <w:rFonts w:cs="Times New Roman"/>
          <w:sz w:val="24"/>
          <w:szCs w:val="24"/>
        </w:rPr>
      </w:pPr>
      <w:r>
        <w:rPr>
          <w:rFonts w:cs="Times New Roman"/>
          <w:sz w:val="24"/>
          <w:szCs w:val="24"/>
        </w:rPr>
        <w:t xml:space="preserve">a. </w:t>
      </w:r>
      <w:r w:rsidRPr="007F5BC1">
        <w:rPr>
          <w:rFonts w:cs="Times New Roman"/>
          <w:sz w:val="24"/>
          <w:szCs w:val="24"/>
        </w:rPr>
        <w:t>Komunikasi</w:t>
      </w:r>
    </w:p>
    <w:p w:rsidR="00F77186" w:rsidRPr="007F5BC1" w:rsidRDefault="00F77186" w:rsidP="009700B2">
      <w:pPr>
        <w:tabs>
          <w:tab w:val="left" w:pos="3150"/>
        </w:tabs>
        <w:spacing w:after="0" w:line="276" w:lineRule="auto"/>
        <w:ind w:left="270"/>
        <w:jc w:val="both"/>
        <w:rPr>
          <w:rFonts w:cs="Times New Roman"/>
          <w:sz w:val="24"/>
          <w:szCs w:val="24"/>
        </w:rPr>
      </w:pPr>
      <w:r w:rsidRPr="007F5BC1">
        <w:rPr>
          <w:rFonts w:cs="Times New Roman"/>
          <w:sz w:val="24"/>
          <w:szCs w:val="24"/>
        </w:rPr>
        <w:t>b. Persahabatan</w:t>
      </w:r>
    </w:p>
    <w:p w:rsidR="00F77186" w:rsidRPr="007F5BC1" w:rsidRDefault="00F77186" w:rsidP="009700B2">
      <w:pPr>
        <w:tabs>
          <w:tab w:val="left" w:pos="3150"/>
        </w:tabs>
        <w:spacing w:after="0" w:line="276" w:lineRule="auto"/>
        <w:jc w:val="both"/>
        <w:rPr>
          <w:rFonts w:cs="Times New Roman"/>
          <w:sz w:val="24"/>
          <w:szCs w:val="24"/>
        </w:rPr>
      </w:pPr>
      <w:r w:rsidRPr="007F5BC1">
        <w:rPr>
          <w:rFonts w:cs="Times New Roman"/>
          <w:sz w:val="24"/>
          <w:szCs w:val="24"/>
        </w:rPr>
        <w:t>3. Kebutuhan untuk menguasai sesuatu pekerjaan</w:t>
      </w:r>
    </w:p>
    <w:p w:rsidR="00F77186" w:rsidRDefault="00F77186" w:rsidP="009700B2">
      <w:pPr>
        <w:tabs>
          <w:tab w:val="left" w:pos="3150"/>
        </w:tabs>
        <w:spacing w:after="0" w:line="276" w:lineRule="auto"/>
        <w:ind w:left="540" w:hanging="284"/>
        <w:jc w:val="both"/>
        <w:rPr>
          <w:rFonts w:cs="Times New Roman"/>
          <w:sz w:val="24"/>
          <w:szCs w:val="24"/>
        </w:rPr>
      </w:pPr>
      <w:r w:rsidRPr="007F5BC1">
        <w:rPr>
          <w:rFonts w:cs="Times New Roman"/>
          <w:sz w:val="24"/>
          <w:szCs w:val="24"/>
        </w:rPr>
        <w:t>a. Pemimpin</w:t>
      </w:r>
    </w:p>
    <w:p w:rsidR="00F77186" w:rsidRDefault="00F77186" w:rsidP="009700B2">
      <w:pPr>
        <w:tabs>
          <w:tab w:val="left" w:pos="3150"/>
        </w:tabs>
        <w:spacing w:after="0" w:line="276" w:lineRule="auto"/>
        <w:ind w:left="540" w:hanging="284"/>
        <w:jc w:val="both"/>
        <w:rPr>
          <w:rFonts w:cs="Times New Roman"/>
          <w:sz w:val="24"/>
          <w:szCs w:val="24"/>
        </w:rPr>
      </w:pPr>
      <w:r w:rsidRPr="007F5BC1">
        <w:rPr>
          <w:rFonts w:cs="Times New Roman"/>
          <w:sz w:val="24"/>
          <w:szCs w:val="24"/>
        </w:rPr>
        <w:t>b.</w:t>
      </w:r>
      <w:r>
        <w:rPr>
          <w:rFonts w:cs="Times New Roman"/>
          <w:sz w:val="24"/>
          <w:szCs w:val="24"/>
        </w:rPr>
        <w:t xml:space="preserve"> </w:t>
      </w:r>
      <w:r w:rsidRPr="007F5BC1">
        <w:rPr>
          <w:rFonts w:cs="Times New Roman"/>
          <w:sz w:val="24"/>
          <w:szCs w:val="24"/>
        </w:rPr>
        <w:t xml:space="preserve">Duta perusahaan </w:t>
      </w:r>
    </w:p>
    <w:p w:rsidR="00F77186" w:rsidRDefault="00F77186" w:rsidP="009700B2">
      <w:pPr>
        <w:tabs>
          <w:tab w:val="left" w:pos="3150"/>
        </w:tabs>
        <w:spacing w:after="0" w:line="276" w:lineRule="auto"/>
        <w:ind w:left="270"/>
        <w:jc w:val="both"/>
        <w:rPr>
          <w:rFonts w:cs="Times New Roman"/>
          <w:sz w:val="24"/>
          <w:szCs w:val="24"/>
        </w:rPr>
      </w:pPr>
      <w:r w:rsidRPr="007F5BC1">
        <w:rPr>
          <w:rFonts w:cs="Times New Roman"/>
          <w:sz w:val="24"/>
          <w:szCs w:val="24"/>
        </w:rPr>
        <w:t>c. Keteladanan</w:t>
      </w:r>
    </w:p>
    <w:p w:rsidR="00F77186" w:rsidRDefault="00F77186" w:rsidP="009700B2">
      <w:pPr>
        <w:tabs>
          <w:tab w:val="left" w:pos="3150"/>
        </w:tabs>
        <w:spacing w:after="0" w:line="276" w:lineRule="auto"/>
        <w:ind w:left="270"/>
        <w:jc w:val="both"/>
        <w:rPr>
          <w:rFonts w:cs="Times New Roman"/>
          <w:sz w:val="24"/>
          <w:szCs w:val="24"/>
        </w:rPr>
      </w:pPr>
    </w:p>
    <w:p w:rsidR="00F77186" w:rsidRPr="00470563" w:rsidRDefault="00F77186" w:rsidP="009700B2">
      <w:pPr>
        <w:tabs>
          <w:tab w:val="left" w:pos="3150"/>
        </w:tabs>
        <w:spacing w:line="276" w:lineRule="auto"/>
        <w:ind w:firstLine="426"/>
        <w:jc w:val="both"/>
        <w:rPr>
          <w:rFonts w:cs="Times New Roman"/>
          <w:sz w:val="24"/>
          <w:szCs w:val="24"/>
        </w:rPr>
      </w:pPr>
      <w:r>
        <w:rPr>
          <w:rFonts w:cs="Times New Roman"/>
          <w:sz w:val="24"/>
          <w:szCs w:val="24"/>
        </w:rPr>
        <w:t>Menurut Siagian (2013), motivasi k</w:t>
      </w:r>
      <w:r w:rsidRPr="00470563">
        <w:rPr>
          <w:rFonts w:cs="Times New Roman"/>
          <w:sz w:val="24"/>
          <w:szCs w:val="24"/>
        </w:rPr>
        <w:t>erja dalam penelitian ini diukur dengan beberapa</w:t>
      </w:r>
      <w:r>
        <w:rPr>
          <w:rFonts w:cs="Times New Roman"/>
          <w:sz w:val="24"/>
          <w:szCs w:val="24"/>
        </w:rPr>
        <w:t xml:space="preserve"> </w:t>
      </w:r>
      <w:r w:rsidRPr="00470563">
        <w:rPr>
          <w:rFonts w:cs="Times New Roman"/>
          <w:sz w:val="24"/>
          <w:szCs w:val="24"/>
        </w:rPr>
        <w:t>indikator yaitu:</w:t>
      </w:r>
    </w:p>
    <w:p w:rsidR="00F77186" w:rsidRPr="00470563" w:rsidRDefault="00F77186" w:rsidP="009700B2">
      <w:pPr>
        <w:tabs>
          <w:tab w:val="left" w:pos="3150"/>
        </w:tabs>
        <w:spacing w:after="0" w:line="276" w:lineRule="auto"/>
        <w:jc w:val="both"/>
        <w:rPr>
          <w:rFonts w:cs="Times New Roman"/>
          <w:sz w:val="24"/>
          <w:szCs w:val="24"/>
        </w:rPr>
      </w:pPr>
      <w:r w:rsidRPr="00470563">
        <w:rPr>
          <w:rFonts w:cs="Times New Roman"/>
          <w:sz w:val="24"/>
          <w:szCs w:val="24"/>
        </w:rPr>
        <w:t>1. Daya Pendorong</w:t>
      </w:r>
    </w:p>
    <w:p w:rsidR="00F77186" w:rsidRPr="00470563" w:rsidRDefault="00F77186" w:rsidP="009700B2">
      <w:pPr>
        <w:tabs>
          <w:tab w:val="left" w:pos="3150"/>
        </w:tabs>
        <w:spacing w:line="276" w:lineRule="auto"/>
        <w:ind w:left="270"/>
        <w:jc w:val="both"/>
        <w:rPr>
          <w:rFonts w:cs="Times New Roman"/>
          <w:sz w:val="24"/>
          <w:szCs w:val="24"/>
        </w:rPr>
      </w:pPr>
      <w:r w:rsidRPr="00470563">
        <w:rPr>
          <w:rFonts w:cs="Times New Roman"/>
          <w:sz w:val="24"/>
          <w:szCs w:val="24"/>
        </w:rPr>
        <w:lastRenderedPageBreak/>
        <w:t>Daya pendorong adalah semacam naluri yang merupakan kekuatan biologis bawaan, tetapi hanya suatu dorongan kekuatan yang luas terhadap suatu arah yang umum. Namun, cara-cara yang digunakan dalam mengejar kepuasan terhadap daya pendorong tersebut berbeda bagi tiap individu menurut latar belakang kebudayaan masing-masing.</w:t>
      </w:r>
    </w:p>
    <w:p w:rsidR="00F77186" w:rsidRPr="00470563" w:rsidRDefault="00F77186" w:rsidP="009700B2">
      <w:pPr>
        <w:tabs>
          <w:tab w:val="left" w:pos="3150"/>
        </w:tabs>
        <w:spacing w:after="0" w:line="276" w:lineRule="auto"/>
        <w:jc w:val="both"/>
        <w:rPr>
          <w:rFonts w:cs="Times New Roman"/>
          <w:sz w:val="24"/>
          <w:szCs w:val="24"/>
        </w:rPr>
      </w:pPr>
      <w:r w:rsidRPr="00470563">
        <w:rPr>
          <w:rFonts w:cs="Times New Roman"/>
          <w:sz w:val="24"/>
          <w:szCs w:val="24"/>
        </w:rPr>
        <w:t>2. Kemauan</w:t>
      </w:r>
    </w:p>
    <w:p w:rsidR="00F77186" w:rsidRPr="00470563" w:rsidRDefault="00F77186" w:rsidP="009700B2">
      <w:pPr>
        <w:tabs>
          <w:tab w:val="left" w:pos="284"/>
          <w:tab w:val="left" w:pos="3150"/>
        </w:tabs>
        <w:spacing w:line="276" w:lineRule="auto"/>
        <w:ind w:left="270"/>
        <w:jc w:val="both"/>
        <w:rPr>
          <w:rFonts w:cs="Times New Roman"/>
          <w:sz w:val="24"/>
          <w:szCs w:val="24"/>
        </w:rPr>
      </w:pPr>
      <w:r>
        <w:rPr>
          <w:rFonts w:cs="Times New Roman"/>
          <w:sz w:val="24"/>
          <w:szCs w:val="24"/>
        </w:rPr>
        <w:tab/>
      </w:r>
      <w:r w:rsidRPr="00470563">
        <w:rPr>
          <w:rFonts w:cs="Times New Roman"/>
          <w:sz w:val="24"/>
          <w:szCs w:val="24"/>
        </w:rPr>
        <w:t>Kemauan adalah dorongan untuk melakukan sesuatu karena terstimulasi (ada pengaruh) dari luar diri. Kata ini mengindikasikan ada yang akan dilakukan sebagai reaksi atas tawaran tertentu dari luar.</w:t>
      </w:r>
    </w:p>
    <w:p w:rsidR="00F77186" w:rsidRPr="00470563" w:rsidRDefault="00F77186" w:rsidP="009700B2">
      <w:pPr>
        <w:tabs>
          <w:tab w:val="left" w:pos="3150"/>
        </w:tabs>
        <w:spacing w:after="0" w:line="276" w:lineRule="auto"/>
        <w:jc w:val="both"/>
        <w:rPr>
          <w:rFonts w:cs="Times New Roman"/>
          <w:sz w:val="24"/>
          <w:szCs w:val="24"/>
        </w:rPr>
      </w:pPr>
      <w:r w:rsidRPr="00470563">
        <w:rPr>
          <w:rFonts w:cs="Times New Roman"/>
          <w:sz w:val="24"/>
          <w:szCs w:val="24"/>
        </w:rPr>
        <w:t>3. Kerelaan</w:t>
      </w:r>
    </w:p>
    <w:p w:rsidR="00F77186" w:rsidRPr="00470563" w:rsidRDefault="00F77186" w:rsidP="009700B2">
      <w:pPr>
        <w:tabs>
          <w:tab w:val="left" w:pos="3150"/>
        </w:tabs>
        <w:spacing w:line="276" w:lineRule="auto"/>
        <w:ind w:left="270"/>
        <w:jc w:val="both"/>
        <w:rPr>
          <w:rFonts w:cs="Times New Roman"/>
          <w:sz w:val="24"/>
          <w:szCs w:val="24"/>
        </w:rPr>
      </w:pPr>
      <w:r w:rsidRPr="00470563">
        <w:rPr>
          <w:rFonts w:cs="Times New Roman"/>
          <w:sz w:val="24"/>
          <w:szCs w:val="24"/>
        </w:rPr>
        <w:t>Kerelaan adalah suatu bentuk persetujuan atas adannya permintaan orang lain agar dirinnya mengabulkan suatu permintaan</w:t>
      </w:r>
      <w:r>
        <w:rPr>
          <w:rFonts w:cs="Times New Roman"/>
          <w:sz w:val="24"/>
          <w:szCs w:val="24"/>
        </w:rPr>
        <w:t xml:space="preserve"> </w:t>
      </w:r>
      <w:r w:rsidRPr="00470563">
        <w:rPr>
          <w:rFonts w:cs="Times New Roman"/>
          <w:sz w:val="24"/>
          <w:szCs w:val="24"/>
        </w:rPr>
        <w:t>tertentu tanpa merasa terpaksa dalam melakukan</w:t>
      </w:r>
      <w:r>
        <w:rPr>
          <w:rFonts w:cs="Times New Roman"/>
          <w:sz w:val="24"/>
          <w:szCs w:val="24"/>
        </w:rPr>
        <w:t xml:space="preserve"> </w:t>
      </w:r>
      <w:r w:rsidRPr="00470563">
        <w:rPr>
          <w:rFonts w:cs="Times New Roman"/>
          <w:sz w:val="24"/>
          <w:szCs w:val="24"/>
        </w:rPr>
        <w:t>tersebut.</w:t>
      </w:r>
    </w:p>
    <w:p w:rsidR="00F77186" w:rsidRPr="00470563" w:rsidRDefault="00F77186" w:rsidP="009700B2">
      <w:pPr>
        <w:tabs>
          <w:tab w:val="left" w:pos="3150"/>
        </w:tabs>
        <w:spacing w:after="0" w:line="276" w:lineRule="auto"/>
        <w:jc w:val="both"/>
        <w:rPr>
          <w:rFonts w:cs="Times New Roman"/>
          <w:sz w:val="24"/>
          <w:szCs w:val="24"/>
        </w:rPr>
      </w:pPr>
      <w:r w:rsidRPr="00470563">
        <w:rPr>
          <w:rFonts w:cs="Times New Roman"/>
          <w:sz w:val="24"/>
          <w:szCs w:val="24"/>
        </w:rPr>
        <w:t>4. Membentuk Keahlian</w:t>
      </w:r>
    </w:p>
    <w:p w:rsidR="00F77186" w:rsidRPr="00470563" w:rsidRDefault="00F77186" w:rsidP="009700B2">
      <w:pPr>
        <w:tabs>
          <w:tab w:val="left" w:pos="3150"/>
        </w:tabs>
        <w:spacing w:line="276" w:lineRule="auto"/>
        <w:ind w:left="270"/>
        <w:jc w:val="both"/>
        <w:rPr>
          <w:rFonts w:cs="Times New Roman"/>
          <w:sz w:val="24"/>
          <w:szCs w:val="24"/>
        </w:rPr>
      </w:pPr>
      <w:r w:rsidRPr="00470563">
        <w:rPr>
          <w:rFonts w:cs="Times New Roman"/>
          <w:sz w:val="24"/>
          <w:szCs w:val="24"/>
        </w:rPr>
        <w:t>Membentuk keahlian adalah proses penciptaan atau</w:t>
      </w:r>
      <w:r>
        <w:rPr>
          <w:rFonts w:cs="Times New Roman"/>
          <w:sz w:val="24"/>
          <w:szCs w:val="24"/>
        </w:rPr>
        <w:t xml:space="preserve"> </w:t>
      </w:r>
      <w:r w:rsidRPr="00470563">
        <w:rPr>
          <w:rFonts w:cs="Times New Roman"/>
          <w:sz w:val="24"/>
          <w:szCs w:val="24"/>
        </w:rPr>
        <w:t>kemahiran seseorang dalam suatu ilmu</w:t>
      </w:r>
      <w:r>
        <w:rPr>
          <w:rFonts w:cs="Times New Roman"/>
          <w:sz w:val="24"/>
          <w:szCs w:val="24"/>
        </w:rPr>
        <w:t xml:space="preserve"> </w:t>
      </w:r>
      <w:r w:rsidRPr="00470563">
        <w:rPr>
          <w:rFonts w:cs="Times New Roman"/>
          <w:sz w:val="24"/>
          <w:szCs w:val="24"/>
        </w:rPr>
        <w:t>tertentu.</w:t>
      </w:r>
    </w:p>
    <w:p w:rsidR="00F77186" w:rsidRDefault="00F77186" w:rsidP="009700B2">
      <w:pPr>
        <w:tabs>
          <w:tab w:val="left" w:pos="3150"/>
        </w:tabs>
        <w:spacing w:after="0" w:line="276" w:lineRule="auto"/>
        <w:jc w:val="both"/>
        <w:rPr>
          <w:rFonts w:cs="Times New Roman"/>
          <w:sz w:val="24"/>
          <w:szCs w:val="24"/>
        </w:rPr>
      </w:pPr>
      <w:r w:rsidRPr="00470563">
        <w:rPr>
          <w:rFonts w:cs="Times New Roman"/>
          <w:sz w:val="24"/>
          <w:szCs w:val="24"/>
        </w:rPr>
        <w:t>5. Membentuk Keterampilan</w:t>
      </w:r>
    </w:p>
    <w:p w:rsidR="00F77186" w:rsidRPr="00470563" w:rsidRDefault="00F77186" w:rsidP="009700B2">
      <w:pPr>
        <w:tabs>
          <w:tab w:val="left" w:pos="3150"/>
        </w:tabs>
        <w:spacing w:line="276" w:lineRule="auto"/>
        <w:ind w:left="270"/>
        <w:jc w:val="both"/>
        <w:rPr>
          <w:rFonts w:cs="Times New Roman"/>
          <w:sz w:val="24"/>
          <w:szCs w:val="24"/>
        </w:rPr>
      </w:pPr>
      <w:r w:rsidRPr="00470563">
        <w:rPr>
          <w:rFonts w:cs="Times New Roman"/>
          <w:sz w:val="24"/>
          <w:szCs w:val="24"/>
        </w:rPr>
        <w:t>Keterampilan adalah kemampuan melakukan pola-pola tingkah laku yang kompleks dan tersusun rapi secara mulus dan sesuai dengan keadaan untuk mencapai hasil tertentu. Keterampilan bukan hanya meliputi gerakan motorik melainkan juga penguasaan fungsi mental yang bersifat kognitif. Konotasinya pun luas sehingga sampai pada mempengaruhi atau mendayagunakan orang lain. Artinya orang yang mampu mendayagunakan orang lain secara tepat juga dianggap sebagai orang terampil.</w:t>
      </w:r>
    </w:p>
    <w:p w:rsidR="00F77186" w:rsidRPr="00470563" w:rsidRDefault="00F77186" w:rsidP="009700B2">
      <w:pPr>
        <w:tabs>
          <w:tab w:val="left" w:pos="3150"/>
        </w:tabs>
        <w:spacing w:after="0" w:line="276" w:lineRule="auto"/>
        <w:jc w:val="both"/>
        <w:rPr>
          <w:rFonts w:cs="Times New Roman"/>
          <w:sz w:val="24"/>
          <w:szCs w:val="24"/>
        </w:rPr>
      </w:pPr>
      <w:r w:rsidRPr="00470563">
        <w:rPr>
          <w:rFonts w:cs="Times New Roman"/>
          <w:sz w:val="24"/>
          <w:szCs w:val="24"/>
        </w:rPr>
        <w:t>6. Tanggung Jawab</w:t>
      </w:r>
    </w:p>
    <w:p w:rsidR="00F77186" w:rsidRPr="00470563" w:rsidRDefault="00F77186" w:rsidP="009700B2">
      <w:pPr>
        <w:tabs>
          <w:tab w:val="left" w:pos="3150"/>
        </w:tabs>
        <w:spacing w:line="276" w:lineRule="auto"/>
        <w:ind w:left="270"/>
        <w:jc w:val="both"/>
        <w:rPr>
          <w:rFonts w:cs="Times New Roman"/>
          <w:sz w:val="24"/>
          <w:szCs w:val="24"/>
        </w:rPr>
      </w:pPr>
      <w:r w:rsidRPr="00470563">
        <w:rPr>
          <w:rFonts w:cs="Times New Roman"/>
          <w:sz w:val="24"/>
          <w:szCs w:val="24"/>
        </w:rPr>
        <w:t>Tanggung jawab sebagai suatu akibat lebih lanjut dari pelaksanaan peranan, baik peranan itu merupakan hak maupun kewajiban ataupun kekuasaan. Secara umum tanggung jawab diartikan sebagai kewajiban untuk melakukan sesuatu atau berperilaku menurut cara tertentu.</w:t>
      </w:r>
    </w:p>
    <w:p w:rsidR="00F77186" w:rsidRPr="00470563" w:rsidRDefault="00F77186" w:rsidP="009700B2">
      <w:pPr>
        <w:tabs>
          <w:tab w:val="left" w:pos="3150"/>
        </w:tabs>
        <w:spacing w:after="0" w:line="276" w:lineRule="auto"/>
        <w:jc w:val="both"/>
        <w:rPr>
          <w:rFonts w:cs="Times New Roman"/>
          <w:sz w:val="24"/>
          <w:szCs w:val="24"/>
        </w:rPr>
      </w:pPr>
      <w:r w:rsidRPr="00470563">
        <w:rPr>
          <w:rFonts w:cs="Times New Roman"/>
          <w:sz w:val="24"/>
          <w:szCs w:val="24"/>
        </w:rPr>
        <w:t>7. Kewajiban</w:t>
      </w:r>
    </w:p>
    <w:p w:rsidR="00F77186" w:rsidRPr="00470563" w:rsidRDefault="00F77186" w:rsidP="009700B2">
      <w:pPr>
        <w:tabs>
          <w:tab w:val="left" w:pos="3150"/>
        </w:tabs>
        <w:spacing w:line="276" w:lineRule="auto"/>
        <w:ind w:left="270"/>
        <w:jc w:val="both"/>
        <w:rPr>
          <w:rFonts w:cs="Times New Roman"/>
          <w:sz w:val="24"/>
          <w:szCs w:val="24"/>
        </w:rPr>
      </w:pPr>
      <w:r w:rsidRPr="00470563">
        <w:rPr>
          <w:rFonts w:cs="Times New Roman"/>
          <w:sz w:val="24"/>
          <w:szCs w:val="24"/>
        </w:rPr>
        <w:t>Kewajiban adalah sesuatu yang harus dilaksanakan atas sesuatu yang dibebankan kepadanya.</w:t>
      </w:r>
    </w:p>
    <w:p w:rsidR="00F77186" w:rsidRPr="00470563" w:rsidRDefault="00F77186" w:rsidP="009700B2">
      <w:pPr>
        <w:tabs>
          <w:tab w:val="left" w:pos="3150"/>
        </w:tabs>
        <w:spacing w:after="0" w:line="276" w:lineRule="auto"/>
        <w:jc w:val="both"/>
        <w:rPr>
          <w:rFonts w:cs="Times New Roman"/>
          <w:sz w:val="24"/>
          <w:szCs w:val="24"/>
        </w:rPr>
      </w:pPr>
      <w:r w:rsidRPr="00470563">
        <w:rPr>
          <w:rFonts w:cs="Times New Roman"/>
          <w:sz w:val="24"/>
          <w:szCs w:val="24"/>
        </w:rPr>
        <w:t>8. Tujuan</w:t>
      </w:r>
    </w:p>
    <w:p w:rsidR="00F77186" w:rsidRDefault="00F77186" w:rsidP="009700B2">
      <w:pPr>
        <w:tabs>
          <w:tab w:val="left" w:pos="3150"/>
        </w:tabs>
        <w:spacing w:line="276" w:lineRule="auto"/>
        <w:ind w:left="270"/>
        <w:jc w:val="both"/>
        <w:rPr>
          <w:rFonts w:cs="Times New Roman"/>
          <w:sz w:val="24"/>
          <w:szCs w:val="24"/>
        </w:rPr>
      </w:pPr>
      <w:r w:rsidRPr="00470563">
        <w:rPr>
          <w:rFonts w:cs="Times New Roman"/>
          <w:sz w:val="24"/>
          <w:szCs w:val="24"/>
        </w:rPr>
        <w:t>Tujuan merupakan pernyataan tentang keadaan yang diinginkan di mana organisasi atau perusahaan bermaksud untuk mewujudkannya dan sebagai pernyataan tentang keadaan di waktu yang akan datang di mana organisasi sebagai kolektivitas mencoba untuk menimbulkannya.</w:t>
      </w:r>
    </w:p>
    <w:p w:rsidR="00F77186" w:rsidRPr="00CF11BE" w:rsidRDefault="00F77186" w:rsidP="009700B2">
      <w:pPr>
        <w:tabs>
          <w:tab w:val="left" w:pos="3150"/>
        </w:tabs>
        <w:spacing w:line="276" w:lineRule="auto"/>
        <w:ind w:firstLine="426"/>
        <w:jc w:val="both"/>
        <w:rPr>
          <w:rFonts w:cs="Times New Roman"/>
          <w:sz w:val="24"/>
          <w:szCs w:val="24"/>
        </w:rPr>
      </w:pPr>
      <w:r>
        <w:rPr>
          <w:rFonts w:cs="Times New Roman"/>
          <w:sz w:val="24"/>
          <w:szCs w:val="24"/>
        </w:rPr>
        <w:t>M</w:t>
      </w:r>
      <w:r w:rsidRPr="00CF11BE">
        <w:rPr>
          <w:rFonts w:cs="Times New Roman"/>
          <w:sz w:val="24"/>
          <w:szCs w:val="24"/>
        </w:rPr>
        <w:t>enurut Sedarmayanti (2015) yaitu :</w:t>
      </w:r>
    </w:p>
    <w:p w:rsidR="00F77186" w:rsidRPr="00CF11BE" w:rsidRDefault="00F77186" w:rsidP="009700B2">
      <w:pPr>
        <w:tabs>
          <w:tab w:val="left" w:pos="3150"/>
        </w:tabs>
        <w:spacing w:after="0" w:line="276" w:lineRule="auto"/>
        <w:jc w:val="both"/>
        <w:rPr>
          <w:rFonts w:cs="Times New Roman"/>
          <w:i/>
          <w:iCs/>
          <w:sz w:val="24"/>
          <w:szCs w:val="24"/>
        </w:rPr>
      </w:pPr>
      <w:r w:rsidRPr="00CF11BE">
        <w:rPr>
          <w:rFonts w:cs="Times New Roman"/>
          <w:sz w:val="24"/>
          <w:szCs w:val="24"/>
        </w:rPr>
        <w:lastRenderedPageBreak/>
        <w:t xml:space="preserve">1. Gaji </w:t>
      </w:r>
      <w:r w:rsidRPr="00CF11BE">
        <w:rPr>
          <w:rFonts w:cs="Times New Roman"/>
          <w:i/>
          <w:iCs/>
          <w:sz w:val="24"/>
          <w:szCs w:val="24"/>
        </w:rPr>
        <w:t>(salary).</w:t>
      </w:r>
    </w:p>
    <w:p w:rsidR="00F77186" w:rsidRPr="00CF11BE" w:rsidRDefault="00F77186" w:rsidP="009700B2">
      <w:pPr>
        <w:tabs>
          <w:tab w:val="left" w:pos="3150"/>
        </w:tabs>
        <w:spacing w:line="276" w:lineRule="auto"/>
        <w:ind w:left="270"/>
        <w:jc w:val="both"/>
        <w:rPr>
          <w:rFonts w:cs="Times New Roman"/>
          <w:sz w:val="24"/>
          <w:szCs w:val="24"/>
        </w:rPr>
      </w:pPr>
      <w:r w:rsidRPr="00CF11BE">
        <w:rPr>
          <w:rFonts w:cs="Times New Roman"/>
          <w:sz w:val="24"/>
          <w:szCs w:val="24"/>
        </w:rPr>
        <w:t>Bagi pegawai, gaji merupakan faktor penting untuk memenuhi kebutuhan diri sendiri dan keluarganya. Gaji selain berfungsi memenuhi kebutuhan pokok bagi setiap pegawai juga dimaksudkan untuk menjadi daya dorong bagi pegawai agar dapat bekerja dengan penuh semangat.</w:t>
      </w:r>
    </w:p>
    <w:p w:rsidR="00F77186" w:rsidRPr="00CF11BE" w:rsidRDefault="00F77186" w:rsidP="009700B2">
      <w:pPr>
        <w:tabs>
          <w:tab w:val="left" w:pos="3150"/>
        </w:tabs>
        <w:spacing w:after="0" w:line="276" w:lineRule="auto"/>
        <w:jc w:val="both"/>
        <w:rPr>
          <w:rFonts w:cs="Times New Roman"/>
          <w:sz w:val="24"/>
          <w:szCs w:val="24"/>
        </w:rPr>
      </w:pPr>
      <w:r w:rsidRPr="00CF11BE">
        <w:rPr>
          <w:rFonts w:cs="Times New Roman"/>
          <w:sz w:val="24"/>
          <w:szCs w:val="24"/>
        </w:rPr>
        <w:t>2. Supervisi.</w:t>
      </w:r>
    </w:p>
    <w:p w:rsidR="00F77186" w:rsidRPr="00CF11BE" w:rsidRDefault="00F77186" w:rsidP="009700B2">
      <w:pPr>
        <w:tabs>
          <w:tab w:val="left" w:pos="3150"/>
        </w:tabs>
        <w:spacing w:line="276" w:lineRule="auto"/>
        <w:ind w:left="270"/>
        <w:jc w:val="both"/>
        <w:rPr>
          <w:rFonts w:cs="Times New Roman"/>
          <w:sz w:val="24"/>
          <w:szCs w:val="24"/>
        </w:rPr>
      </w:pPr>
      <w:r w:rsidRPr="00CF11BE">
        <w:rPr>
          <w:rFonts w:cs="Times New Roman"/>
          <w:sz w:val="24"/>
          <w:szCs w:val="24"/>
        </w:rPr>
        <w:t>Supervisi yang efektif akan membantu peningkatan produktivitas pekerja melalui penyelenggaraan kerja yang baik, juga pemberian petunjuk- petunjuk yang nyata sesuai standar kerja, dan perlengkapan pembekalan yang memadai serta dukungan-dukungan lainnya. Tanggung jawab utama seorang supervisor adalah mencapai hasil sebaik mungkin dengan mengkoordinasikan sistem kerja pada unit kerjanya secara efektif.</w:t>
      </w:r>
    </w:p>
    <w:p w:rsidR="00F77186" w:rsidRPr="00CF11BE" w:rsidRDefault="00F77186" w:rsidP="009700B2">
      <w:pPr>
        <w:tabs>
          <w:tab w:val="left" w:pos="3150"/>
        </w:tabs>
        <w:spacing w:after="0" w:line="276" w:lineRule="auto"/>
        <w:jc w:val="both"/>
        <w:rPr>
          <w:rFonts w:cs="Times New Roman"/>
          <w:sz w:val="24"/>
          <w:szCs w:val="24"/>
        </w:rPr>
      </w:pPr>
      <w:r w:rsidRPr="00CF11BE">
        <w:rPr>
          <w:rFonts w:cs="Times New Roman"/>
          <w:sz w:val="24"/>
          <w:szCs w:val="24"/>
        </w:rPr>
        <w:t>3. Hubungan kerja.</w:t>
      </w:r>
    </w:p>
    <w:p w:rsidR="00F77186" w:rsidRPr="00CF11BE" w:rsidRDefault="00F77186" w:rsidP="009700B2">
      <w:pPr>
        <w:tabs>
          <w:tab w:val="left" w:pos="3150"/>
        </w:tabs>
        <w:spacing w:line="276" w:lineRule="auto"/>
        <w:ind w:left="270"/>
        <w:jc w:val="both"/>
        <w:rPr>
          <w:rFonts w:cs="Times New Roman"/>
          <w:sz w:val="24"/>
          <w:szCs w:val="24"/>
        </w:rPr>
      </w:pPr>
      <w:r w:rsidRPr="00CF11BE">
        <w:rPr>
          <w:rFonts w:cs="Times New Roman"/>
          <w:sz w:val="24"/>
          <w:szCs w:val="24"/>
        </w:rPr>
        <w:t>Untuk dapat melaksanakan pekerjaan dengan baik, haruslah didukung oleh suasana kerja atau hubungan kerja yang harmonis yaitu terciptanya hubungan yang akrab, penuh kekeluargaan dan saling mendukung baik hubungan antara sesama pegawai atau antara pegawai dengan atasan. Manusia sebagai makhluk sosial akan selalu membutuhkan hubungan dengan orang lain, baik di tempat kerja maupun di luar lingkungan kerja.</w:t>
      </w:r>
    </w:p>
    <w:p w:rsidR="00F77186" w:rsidRPr="00CF11BE" w:rsidRDefault="00F77186" w:rsidP="009700B2">
      <w:pPr>
        <w:tabs>
          <w:tab w:val="left" w:pos="3150"/>
        </w:tabs>
        <w:spacing w:after="0" w:line="276" w:lineRule="auto"/>
        <w:jc w:val="both"/>
        <w:rPr>
          <w:rFonts w:cs="Times New Roman"/>
          <w:sz w:val="24"/>
          <w:szCs w:val="24"/>
        </w:rPr>
      </w:pPr>
      <w:r w:rsidRPr="00CF11BE">
        <w:rPr>
          <w:rFonts w:cs="Times New Roman"/>
          <w:sz w:val="24"/>
          <w:szCs w:val="24"/>
        </w:rPr>
        <w:t xml:space="preserve">4. Pengakuan atau penghargaan </w:t>
      </w:r>
      <w:r w:rsidRPr="00CF11BE">
        <w:rPr>
          <w:rFonts w:cs="Times New Roman"/>
          <w:i/>
          <w:iCs/>
          <w:sz w:val="24"/>
          <w:szCs w:val="24"/>
        </w:rPr>
        <w:t>(recognition).</w:t>
      </w:r>
    </w:p>
    <w:p w:rsidR="00F77186" w:rsidRPr="00CF11BE" w:rsidRDefault="00F77186" w:rsidP="009700B2">
      <w:pPr>
        <w:tabs>
          <w:tab w:val="left" w:pos="3150"/>
        </w:tabs>
        <w:spacing w:line="276" w:lineRule="auto"/>
        <w:ind w:left="270"/>
        <w:jc w:val="both"/>
        <w:rPr>
          <w:rFonts w:cs="Times New Roman"/>
          <w:sz w:val="24"/>
          <w:szCs w:val="24"/>
        </w:rPr>
      </w:pPr>
      <w:r w:rsidRPr="00CF11BE">
        <w:rPr>
          <w:rFonts w:cs="Times New Roman"/>
          <w:sz w:val="24"/>
          <w:szCs w:val="24"/>
        </w:rPr>
        <w:t>Setiap manusia mempunyai kebutuhan terhadap rasa ingin dihargai. Pengakuan terhadap prestasi merupakan alat motivasi yang cukup ampuh, bahkan bisa melebihi kepuasan yang bersumber dari pemberian</w:t>
      </w:r>
      <w:r>
        <w:rPr>
          <w:rFonts w:cs="Times New Roman"/>
          <w:sz w:val="24"/>
          <w:szCs w:val="24"/>
        </w:rPr>
        <w:t xml:space="preserve"> </w:t>
      </w:r>
      <w:r w:rsidRPr="00CF11BE">
        <w:rPr>
          <w:rFonts w:cs="Times New Roman"/>
          <w:sz w:val="24"/>
          <w:szCs w:val="24"/>
        </w:rPr>
        <w:t>kompensasi. Seseorang yang memperoleh pengakuan atau penghargaan akan dapat meningkatkan semangat kerjanya</w:t>
      </w:r>
    </w:p>
    <w:p w:rsidR="00F77186" w:rsidRPr="00CF11BE" w:rsidRDefault="00F77186" w:rsidP="009700B2">
      <w:pPr>
        <w:tabs>
          <w:tab w:val="left" w:pos="3150"/>
        </w:tabs>
        <w:spacing w:after="0" w:line="276" w:lineRule="auto"/>
        <w:jc w:val="both"/>
        <w:rPr>
          <w:rFonts w:cs="Times New Roman"/>
          <w:i/>
          <w:iCs/>
          <w:sz w:val="24"/>
          <w:szCs w:val="24"/>
        </w:rPr>
      </w:pPr>
      <w:r>
        <w:rPr>
          <w:rFonts w:cs="Times New Roman"/>
          <w:sz w:val="24"/>
          <w:szCs w:val="24"/>
        </w:rPr>
        <w:t xml:space="preserve">5. </w:t>
      </w:r>
      <w:r w:rsidRPr="00CF11BE">
        <w:rPr>
          <w:rFonts w:cs="Times New Roman"/>
          <w:sz w:val="24"/>
          <w:szCs w:val="24"/>
        </w:rPr>
        <w:t xml:space="preserve">Keberhasilan </w:t>
      </w:r>
      <w:r w:rsidRPr="00CF11BE">
        <w:rPr>
          <w:rFonts w:cs="Times New Roman"/>
          <w:i/>
          <w:iCs/>
          <w:sz w:val="24"/>
          <w:szCs w:val="24"/>
        </w:rPr>
        <w:t>(achievement).</w:t>
      </w:r>
    </w:p>
    <w:p w:rsidR="00F77186" w:rsidRPr="00CB08A3" w:rsidRDefault="00F77186" w:rsidP="009700B2">
      <w:pPr>
        <w:tabs>
          <w:tab w:val="left" w:pos="3150"/>
        </w:tabs>
        <w:spacing w:line="276" w:lineRule="auto"/>
        <w:ind w:left="270"/>
        <w:jc w:val="both"/>
        <w:rPr>
          <w:rFonts w:cs="Times New Roman"/>
          <w:sz w:val="24"/>
          <w:szCs w:val="24"/>
        </w:rPr>
      </w:pPr>
      <w:r w:rsidRPr="00CF11BE">
        <w:rPr>
          <w:rFonts w:cs="Times New Roman"/>
          <w:sz w:val="24"/>
          <w:szCs w:val="24"/>
        </w:rPr>
        <w:t>Setiap orang tentu menginginkan keberhasilan dalam setiap kegiatan/tugas yang dilaksanakan. Pencapaian prestasi atau keberhasilan (</w:t>
      </w:r>
      <w:r w:rsidRPr="00D20A03">
        <w:rPr>
          <w:rFonts w:cs="Times New Roman"/>
          <w:i/>
          <w:sz w:val="24"/>
          <w:szCs w:val="24"/>
        </w:rPr>
        <w:t>achievement</w:t>
      </w:r>
      <w:r w:rsidRPr="00CF11BE">
        <w:rPr>
          <w:rFonts w:cs="Times New Roman"/>
          <w:sz w:val="24"/>
          <w:szCs w:val="24"/>
        </w:rPr>
        <w:t>) dalam melakukan suatu pekerjaan akan menggerakkan yang bersangkutan untuk melakukan tugas-tugas berikutnya. Dengan demikian prestasi yang dicapai dalam pekerjaan akan menimbulkan sikap positif, yang selalu ingin melakukan pekerjaan dengan penuh tantangan. Sesorang yang memiliki keinginan berprestasi sebagai suatu kebutuhan dapat mendorongnya untuk mencapai sasaran. Kebutuhan berprestasi biasanya dikaitkan dengan sikap positif dan keberanian mengambil resiko yang diperhitungkan untuk mencapai sasaran yang telah ditentukan.</w:t>
      </w:r>
    </w:p>
    <w:p w:rsidR="00F77186" w:rsidRPr="000624A4" w:rsidRDefault="00F77186" w:rsidP="009700B2">
      <w:pPr>
        <w:pStyle w:val="Heading3"/>
        <w:spacing w:line="276" w:lineRule="auto"/>
      </w:pPr>
      <w:bookmarkStart w:id="54" w:name="_Toc124089497"/>
      <w:bookmarkStart w:id="55" w:name="_Toc124174755"/>
      <w:r w:rsidRPr="000624A4">
        <w:t>2.3 Kinerja</w:t>
      </w:r>
      <w:bookmarkEnd w:id="54"/>
      <w:bookmarkEnd w:id="55"/>
    </w:p>
    <w:p w:rsidR="00F77186" w:rsidRPr="000624A4" w:rsidRDefault="00F77186" w:rsidP="009700B2">
      <w:pPr>
        <w:pStyle w:val="Heading4"/>
        <w:spacing w:line="276" w:lineRule="auto"/>
      </w:pPr>
      <w:bookmarkStart w:id="56" w:name="_Toc124174756"/>
      <w:r w:rsidRPr="000624A4">
        <w:t>2.3.1 Pengetian Kinerja</w:t>
      </w:r>
      <w:bookmarkEnd w:id="56"/>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 xml:space="preserve">Kinerja dalam organisasi, merupakan jawaban dari berhasil atau tidaknya tujuan organisasi yang ditetapkan. Para atasan atau manajer sering tidak </w:t>
      </w:r>
      <w:r w:rsidRPr="00A22163">
        <w:rPr>
          <w:rFonts w:cs="Times New Roman"/>
          <w:sz w:val="24"/>
          <w:szCs w:val="24"/>
        </w:rPr>
        <w:lastRenderedPageBreak/>
        <w:t>memperhatikan kecuali sudah sangat buruk atau segala sesuatu jadi serba salah. Terlalu sering manajer tidak mengetahui betapa buruknya kinerja telah merosot sehingga perusahaan atau instansi menghadapi krisis yang serius. Kesan-kesan buruk organisasi yang mendalam berakibat dan mengabaikan tanda-tanda peringatan adanya kinerja yang merosot.</w:t>
      </w:r>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 xml:space="preserve">Perusahaan dapat dikatakan berhasil apabila kinerja sumber daya manusia berusaha untuk meningkatkan kinerja karyawan untuk mencapai tujuan perusahaan yang telah ditetapkan. Menurut Sandy (2015), kinerja merupakan sebuah prestasi yang telah dicapai oleh karyawan dalam menjalankan pekerjaan yang telah diberikan.. </w:t>
      </w:r>
    </w:p>
    <w:p w:rsidR="00F77186"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Keberhasilan ataupun kegagalan dalam suatu organisasi dalam melaksanakan tugas sangat berhubungan dengan kinerja karyawan, pencapaian kinerja dalam organisasi merupakan faktor yang harus diperhatikan untuk mewujudkan perusahaan dalam mencapai tujuan yang telah ditetapkan. Menurut Mangkunegara (2016) y</w:t>
      </w:r>
      <w:r w:rsidR="00185AAE">
        <w:rPr>
          <w:rFonts w:cs="Times New Roman"/>
          <w:sz w:val="24"/>
          <w:szCs w:val="24"/>
        </w:rPr>
        <w:t>ang berpendapat kinerja pegawai</w:t>
      </w:r>
      <w:r w:rsidRPr="00A22163">
        <w:rPr>
          <w:rFonts w:cs="Times New Roman"/>
          <w:sz w:val="24"/>
          <w:szCs w:val="24"/>
        </w:rPr>
        <w:t xml:space="preserve"> merupakan hasil kerja seseorang secara kualitas maupun secara kuantitas </w:t>
      </w:r>
      <w:r w:rsidR="00B52A1D">
        <w:rPr>
          <w:rFonts w:cs="Times New Roman"/>
          <w:sz w:val="24"/>
          <w:szCs w:val="24"/>
        </w:rPr>
        <w:t>yang telah dicapai oleh pegawai</w:t>
      </w:r>
      <w:r w:rsidRPr="00A22163">
        <w:rPr>
          <w:rFonts w:cs="Times New Roman"/>
          <w:sz w:val="24"/>
          <w:szCs w:val="24"/>
        </w:rPr>
        <w:t xml:space="preserve"> dalam menjalankan tugas sesuai tanggung ja</w:t>
      </w:r>
      <w:r>
        <w:rPr>
          <w:rFonts w:cs="Times New Roman"/>
          <w:sz w:val="24"/>
          <w:szCs w:val="24"/>
        </w:rPr>
        <w:t xml:space="preserve">wab yang diberikan. </w:t>
      </w:r>
      <w:r w:rsidRPr="00A22163">
        <w:rPr>
          <w:rFonts w:cs="Times New Roman"/>
          <w:sz w:val="24"/>
          <w:szCs w:val="24"/>
        </w:rPr>
        <w:t>Robbin (2016) mendefinisikan kinerja adalah suatu hasil yang dicapai oleh pegawai dalam pekerjaa</w:t>
      </w:r>
      <w:r w:rsidR="004055E2">
        <w:rPr>
          <w:rFonts w:cs="Times New Roman"/>
          <w:sz w:val="24"/>
          <w:szCs w:val="24"/>
        </w:rPr>
        <w:t>n</w:t>
      </w:r>
      <w:r w:rsidRPr="00A22163">
        <w:rPr>
          <w:rFonts w:cs="Times New Roman"/>
          <w:sz w:val="24"/>
          <w:szCs w:val="24"/>
        </w:rPr>
        <w:t>nya menurut kriteria tertentu yang berlaku untuk suatu pekerjaan.</w:t>
      </w:r>
    </w:p>
    <w:p w:rsidR="008C3CB9" w:rsidRPr="002E7EA8" w:rsidRDefault="008C3CB9" w:rsidP="008C3CB9">
      <w:pPr>
        <w:spacing w:after="120" w:line="276" w:lineRule="auto"/>
        <w:ind w:firstLine="720"/>
        <w:jc w:val="both"/>
        <w:rPr>
          <w:rFonts w:cs="Times New Roman"/>
          <w:sz w:val="24"/>
          <w:szCs w:val="24"/>
        </w:rPr>
      </w:pPr>
      <w:r w:rsidRPr="00DF34FE">
        <w:rPr>
          <w:rFonts w:cs="Times New Roman"/>
          <w:sz w:val="24"/>
          <w:szCs w:val="24"/>
        </w:rPr>
        <w:t>Menurut Priansa, (2017),</w:t>
      </w:r>
      <w:r w:rsidRPr="0010037F">
        <w:rPr>
          <w:rFonts w:cs="Times New Roman"/>
          <w:color w:val="FF0000"/>
          <w:sz w:val="24"/>
          <w:szCs w:val="24"/>
        </w:rPr>
        <w:t xml:space="preserve"> </w:t>
      </w:r>
      <w:r w:rsidRPr="00595770">
        <w:rPr>
          <w:rFonts w:cs="Times New Roman"/>
          <w:sz w:val="24"/>
          <w:szCs w:val="24"/>
        </w:rPr>
        <w:t xml:space="preserve">Kinerja adalah kemampuan pegawai dalam melakukan keahlian tertentu. Kinerja pegawai sangatlah perlu sebab dengan kinerja ini akan diketahui seberapa jauh kemampuan pegawai dalam melaksanakan tugas yang dibebankan kepadanya. Untuk itu, diperlukan penentuan kriteria yang jelas dan terukur, serta ditetapkan secara bersama-sama yang dijadikan sebagai acuan. </w:t>
      </w:r>
    </w:p>
    <w:p w:rsidR="008C3CB9" w:rsidRPr="00A22163" w:rsidRDefault="008C3CB9" w:rsidP="008C3CB9">
      <w:pPr>
        <w:spacing w:after="120" w:line="276" w:lineRule="auto"/>
        <w:ind w:firstLine="720"/>
        <w:jc w:val="both"/>
        <w:rPr>
          <w:rFonts w:cs="Times New Roman"/>
          <w:sz w:val="24"/>
          <w:szCs w:val="24"/>
        </w:rPr>
      </w:pPr>
      <w:r w:rsidRPr="005546C1">
        <w:rPr>
          <w:rFonts w:cs="Times New Roman"/>
          <w:sz w:val="24"/>
          <w:szCs w:val="24"/>
        </w:rPr>
        <w:t xml:space="preserve">Menurut Masram, (2017), </w:t>
      </w:r>
      <w:r w:rsidRPr="00595770">
        <w:rPr>
          <w:rFonts w:cs="Times New Roman"/>
          <w:sz w:val="24"/>
          <w:szCs w:val="24"/>
        </w:rPr>
        <w:t>Kinerja adalah hasil atau tingkat keberhasilan seseorang secara keseluruhan selama periode tertentu dalam melaksanakan tugas dibandingkan dengan berbagai kemungkinan, seperti standar hasil kerja, target atau sasaran maupun kriteria yang telah ditentukan terlebih dahulu telah disepakati bersama.</w:t>
      </w:r>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Berdasarkan pengertian diatas, maka dapat disimpulkan bahwa kinerja karyawan merupakan pencapaian hasil karyawan dalam suatu proses melaksanakan tugasnya dengan sesuai tanggung jawab yang diberikan. Dengan meningkatkan kinerja karyawan akan membawa dampak yang positif bagi perusahaan, sehingga karyawan memiliki tingkat kinerja yang baik dan optimal untuk membantu mewujudkan tujuan perusahaan.</w:t>
      </w:r>
    </w:p>
    <w:p w:rsidR="00F77186" w:rsidRPr="000624A4" w:rsidRDefault="00F77186" w:rsidP="009700B2">
      <w:pPr>
        <w:pStyle w:val="Heading4"/>
        <w:spacing w:line="276" w:lineRule="auto"/>
      </w:pPr>
      <w:bookmarkStart w:id="57" w:name="_Toc124174757"/>
      <w:r w:rsidRPr="000624A4">
        <w:t>2.3.2 Faktor-faktor yang Mempengaruhi Kinerja</w:t>
      </w:r>
      <w:bookmarkEnd w:id="57"/>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Menurut Mangkunegara (2015), faktor-faktor penentu pencapaian prestasi kerja atau kinerja individu dalam organisasi adalah sebagai berikut:</w:t>
      </w:r>
    </w:p>
    <w:p w:rsidR="00F77186" w:rsidRPr="00A22163" w:rsidRDefault="00F77186" w:rsidP="009700B2">
      <w:pPr>
        <w:pStyle w:val="ListParagraph"/>
        <w:widowControl/>
        <w:numPr>
          <w:ilvl w:val="0"/>
          <w:numId w:val="11"/>
        </w:numPr>
        <w:tabs>
          <w:tab w:val="left" w:pos="3150"/>
        </w:tabs>
        <w:autoSpaceDE/>
        <w:autoSpaceDN/>
        <w:spacing w:before="0" w:line="276" w:lineRule="auto"/>
        <w:contextualSpacing/>
        <w:rPr>
          <w:sz w:val="24"/>
          <w:szCs w:val="24"/>
        </w:rPr>
      </w:pPr>
      <w:r w:rsidRPr="00A22163">
        <w:rPr>
          <w:sz w:val="24"/>
          <w:szCs w:val="24"/>
        </w:rPr>
        <w:t>Faktor Individu</w:t>
      </w:r>
    </w:p>
    <w:p w:rsidR="00F77186" w:rsidRPr="00C6343F" w:rsidRDefault="00F77186" w:rsidP="009700B2">
      <w:pPr>
        <w:tabs>
          <w:tab w:val="left" w:pos="3150"/>
        </w:tabs>
        <w:spacing w:line="276" w:lineRule="auto"/>
        <w:ind w:left="720"/>
        <w:jc w:val="both"/>
        <w:rPr>
          <w:rFonts w:cs="Times New Roman"/>
          <w:sz w:val="24"/>
          <w:szCs w:val="24"/>
        </w:rPr>
      </w:pPr>
      <w:r w:rsidRPr="00C6343F">
        <w:rPr>
          <w:rFonts w:cs="Times New Roman"/>
          <w:sz w:val="24"/>
          <w:szCs w:val="24"/>
        </w:rPr>
        <w:lastRenderedPageBreak/>
        <w:t>Secara psikologis, individu yang normal memiliki integritas yang tinggi antara fungsi psikis (rohani) dan fisiknya (jasmaniah). Dengan adanya integritas yang tinggi antara fungsi psikis dan fisik, maka individu tersebut memiliki konsentrasi diri yang baik. Konsentrasi yang baik ini merupakan modal utama individu manusia untu mampu mengelola dan mendayagunakan potensi dirinya secara optimal dalam melaksanakan kegiatan atau aktivitas kerja sehari-hari dalam mencapai tujuan organisasi.</w:t>
      </w:r>
    </w:p>
    <w:p w:rsidR="00F77186" w:rsidRPr="00A22163" w:rsidRDefault="00F77186" w:rsidP="009700B2">
      <w:pPr>
        <w:pStyle w:val="ListParagraph"/>
        <w:widowControl/>
        <w:numPr>
          <w:ilvl w:val="0"/>
          <w:numId w:val="11"/>
        </w:numPr>
        <w:tabs>
          <w:tab w:val="left" w:pos="3150"/>
        </w:tabs>
        <w:autoSpaceDE/>
        <w:autoSpaceDN/>
        <w:spacing w:before="0" w:line="276" w:lineRule="auto"/>
        <w:contextualSpacing/>
        <w:rPr>
          <w:sz w:val="24"/>
          <w:szCs w:val="24"/>
        </w:rPr>
      </w:pPr>
      <w:r w:rsidRPr="00A22163">
        <w:rPr>
          <w:sz w:val="24"/>
          <w:szCs w:val="24"/>
        </w:rPr>
        <w:t>Faktor Lingkungan Organisasi</w:t>
      </w:r>
    </w:p>
    <w:p w:rsidR="00F77186" w:rsidRPr="00C6343F" w:rsidRDefault="00F77186" w:rsidP="009700B2">
      <w:pPr>
        <w:tabs>
          <w:tab w:val="left" w:pos="3150"/>
        </w:tabs>
        <w:spacing w:line="276" w:lineRule="auto"/>
        <w:ind w:left="720"/>
        <w:jc w:val="both"/>
        <w:rPr>
          <w:rFonts w:cs="Times New Roman"/>
          <w:sz w:val="24"/>
          <w:szCs w:val="24"/>
        </w:rPr>
      </w:pPr>
      <w:r w:rsidRPr="00C6343F">
        <w:rPr>
          <w:rFonts w:cs="Times New Roman"/>
          <w:sz w:val="24"/>
          <w:szCs w:val="24"/>
        </w:rPr>
        <w:t>Faktor lingkungan kerja organisasi sangat menunjang bagi individu dalam mencapai prestasi kerja. Faktor lingkungan organisasi yang dimaksud antara lain uraian jabatan yang jelas, otoritas yang memadai, target kerja yang menantang, pola komunikasi kerja efektif, hubungan kerja harmonis, iklim kerja respek dan dinamis, peluang berkarir dan fasilitas kerja yang relatif memadai.</w:t>
      </w:r>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Sutrisno (2016) mengatakan bahwa terdapat dua faktor yang mempengaruhi kinerja atau prestasi kerja yaitu faktor individu dan faktor lingkungan, faktor-faktor individu yang dimaksud adalah:</w:t>
      </w:r>
    </w:p>
    <w:p w:rsidR="00F77186" w:rsidRPr="00A22163" w:rsidRDefault="00F77186" w:rsidP="009700B2">
      <w:pPr>
        <w:pStyle w:val="ListParagraph"/>
        <w:widowControl/>
        <w:numPr>
          <w:ilvl w:val="0"/>
          <w:numId w:val="16"/>
        </w:numPr>
        <w:tabs>
          <w:tab w:val="left" w:pos="3150"/>
        </w:tabs>
        <w:autoSpaceDE/>
        <w:autoSpaceDN/>
        <w:spacing w:before="0" w:after="160" w:line="276" w:lineRule="auto"/>
        <w:contextualSpacing/>
        <w:rPr>
          <w:sz w:val="24"/>
          <w:szCs w:val="24"/>
        </w:rPr>
      </w:pPr>
      <w:r w:rsidRPr="00A22163">
        <w:rPr>
          <w:sz w:val="24"/>
          <w:szCs w:val="24"/>
        </w:rPr>
        <w:t>Faktor Individu</w:t>
      </w:r>
    </w:p>
    <w:p w:rsidR="00F77186" w:rsidRPr="00A22163" w:rsidRDefault="00F77186" w:rsidP="009700B2">
      <w:pPr>
        <w:pStyle w:val="ListParagraph"/>
        <w:widowControl/>
        <w:numPr>
          <w:ilvl w:val="0"/>
          <w:numId w:val="12"/>
        </w:numPr>
        <w:tabs>
          <w:tab w:val="left" w:pos="3150"/>
        </w:tabs>
        <w:autoSpaceDE/>
        <w:autoSpaceDN/>
        <w:spacing w:before="0" w:after="160" w:line="276" w:lineRule="auto"/>
        <w:ind w:left="900"/>
        <w:contextualSpacing/>
        <w:rPr>
          <w:sz w:val="24"/>
          <w:szCs w:val="24"/>
        </w:rPr>
      </w:pPr>
      <w:r w:rsidRPr="00A22163">
        <w:rPr>
          <w:sz w:val="24"/>
          <w:szCs w:val="24"/>
        </w:rPr>
        <w:t xml:space="preserve">Usaha </w:t>
      </w:r>
      <w:r w:rsidRPr="008C2FEF">
        <w:rPr>
          <w:i/>
          <w:iCs/>
          <w:sz w:val="24"/>
          <w:szCs w:val="24"/>
        </w:rPr>
        <w:t>(effort)</w:t>
      </w:r>
      <w:r w:rsidRPr="00A22163">
        <w:rPr>
          <w:sz w:val="24"/>
          <w:szCs w:val="24"/>
        </w:rPr>
        <w:t xml:space="preserve"> yang menunjukkan sejumlah sinergi fisik dan mental yang digunakan dalam menyelenggarakan gerakan tugas.</w:t>
      </w:r>
    </w:p>
    <w:p w:rsidR="00F77186" w:rsidRPr="00A22163" w:rsidRDefault="00F77186" w:rsidP="009700B2">
      <w:pPr>
        <w:pStyle w:val="ListParagraph"/>
        <w:widowControl/>
        <w:numPr>
          <w:ilvl w:val="0"/>
          <w:numId w:val="12"/>
        </w:numPr>
        <w:tabs>
          <w:tab w:val="left" w:pos="3150"/>
        </w:tabs>
        <w:autoSpaceDE/>
        <w:autoSpaceDN/>
        <w:spacing w:before="0" w:after="160" w:line="276" w:lineRule="auto"/>
        <w:ind w:left="900"/>
        <w:contextualSpacing/>
        <w:rPr>
          <w:sz w:val="24"/>
          <w:szCs w:val="24"/>
        </w:rPr>
      </w:pPr>
      <w:r w:rsidRPr="0091483D">
        <w:rPr>
          <w:i/>
          <w:sz w:val="24"/>
          <w:szCs w:val="24"/>
        </w:rPr>
        <w:t>Abilities,</w:t>
      </w:r>
      <w:r w:rsidRPr="00A22163">
        <w:rPr>
          <w:sz w:val="24"/>
          <w:szCs w:val="24"/>
        </w:rPr>
        <w:t xml:space="preserve"> yaitu sifat-sifat personal yang diperlukan untuk melaksanakan suatu tugas.</w:t>
      </w:r>
    </w:p>
    <w:p w:rsidR="00F77186" w:rsidRPr="00A22163" w:rsidRDefault="00F77186" w:rsidP="009700B2">
      <w:pPr>
        <w:pStyle w:val="ListParagraph"/>
        <w:widowControl/>
        <w:numPr>
          <w:ilvl w:val="0"/>
          <w:numId w:val="12"/>
        </w:numPr>
        <w:tabs>
          <w:tab w:val="left" w:pos="3150"/>
        </w:tabs>
        <w:autoSpaceDE/>
        <w:autoSpaceDN/>
        <w:spacing w:before="0" w:after="160" w:line="276" w:lineRule="auto"/>
        <w:ind w:left="900"/>
        <w:contextualSpacing/>
        <w:rPr>
          <w:sz w:val="24"/>
          <w:szCs w:val="24"/>
        </w:rPr>
      </w:pPr>
      <w:r w:rsidRPr="0091483D">
        <w:rPr>
          <w:i/>
          <w:sz w:val="24"/>
          <w:szCs w:val="24"/>
        </w:rPr>
        <w:t>Role/ task perception</w:t>
      </w:r>
      <w:r w:rsidRPr="00A22163">
        <w:rPr>
          <w:sz w:val="24"/>
          <w:szCs w:val="24"/>
        </w:rPr>
        <w:t>, yaitu segala perilaku dan aktivitas yang dirasa perlu oleh individu untuk menyelesaikan suatu pekerjaan.</w:t>
      </w:r>
    </w:p>
    <w:p w:rsidR="00F77186" w:rsidRPr="00A22163" w:rsidRDefault="00F77186" w:rsidP="009700B2">
      <w:pPr>
        <w:tabs>
          <w:tab w:val="left" w:pos="3150"/>
        </w:tabs>
        <w:spacing w:after="0" w:line="276" w:lineRule="auto"/>
        <w:ind w:left="360"/>
        <w:jc w:val="both"/>
        <w:rPr>
          <w:rFonts w:cs="Times New Roman"/>
          <w:sz w:val="24"/>
          <w:szCs w:val="24"/>
        </w:rPr>
      </w:pPr>
      <w:r w:rsidRPr="00A22163">
        <w:rPr>
          <w:rFonts w:cs="Times New Roman"/>
          <w:sz w:val="24"/>
          <w:szCs w:val="24"/>
        </w:rPr>
        <w:t>2. Faktor Lingkungan, yang meliputi</w:t>
      </w:r>
    </w:p>
    <w:p w:rsidR="00F77186" w:rsidRPr="00A22163" w:rsidRDefault="00F77186" w:rsidP="009700B2">
      <w:pPr>
        <w:pStyle w:val="ListParagraph"/>
        <w:widowControl/>
        <w:numPr>
          <w:ilvl w:val="0"/>
          <w:numId w:val="13"/>
        </w:numPr>
        <w:tabs>
          <w:tab w:val="left" w:pos="3150"/>
        </w:tabs>
        <w:autoSpaceDE/>
        <w:autoSpaceDN/>
        <w:spacing w:before="0" w:after="160" w:line="276" w:lineRule="auto"/>
        <w:ind w:left="900"/>
        <w:contextualSpacing/>
        <w:rPr>
          <w:sz w:val="24"/>
          <w:szCs w:val="24"/>
        </w:rPr>
      </w:pPr>
      <w:r w:rsidRPr="00A22163">
        <w:rPr>
          <w:sz w:val="24"/>
          <w:szCs w:val="24"/>
        </w:rPr>
        <w:t>Kondisi fisik</w:t>
      </w:r>
    </w:p>
    <w:p w:rsidR="00F77186" w:rsidRPr="00A22163" w:rsidRDefault="00F77186" w:rsidP="009700B2">
      <w:pPr>
        <w:pStyle w:val="ListParagraph"/>
        <w:widowControl/>
        <w:numPr>
          <w:ilvl w:val="0"/>
          <w:numId w:val="13"/>
        </w:numPr>
        <w:tabs>
          <w:tab w:val="left" w:pos="3150"/>
        </w:tabs>
        <w:autoSpaceDE/>
        <w:autoSpaceDN/>
        <w:spacing w:before="0" w:after="160" w:line="276" w:lineRule="auto"/>
        <w:ind w:left="900"/>
        <w:contextualSpacing/>
        <w:rPr>
          <w:sz w:val="24"/>
          <w:szCs w:val="24"/>
        </w:rPr>
      </w:pPr>
      <w:r w:rsidRPr="00A22163">
        <w:rPr>
          <w:sz w:val="24"/>
          <w:szCs w:val="24"/>
        </w:rPr>
        <w:t>Peralatan</w:t>
      </w:r>
    </w:p>
    <w:p w:rsidR="00F77186" w:rsidRPr="00A22163" w:rsidRDefault="00F77186" w:rsidP="009700B2">
      <w:pPr>
        <w:pStyle w:val="ListParagraph"/>
        <w:widowControl/>
        <w:numPr>
          <w:ilvl w:val="0"/>
          <w:numId w:val="13"/>
        </w:numPr>
        <w:tabs>
          <w:tab w:val="left" w:pos="3150"/>
        </w:tabs>
        <w:autoSpaceDE/>
        <w:autoSpaceDN/>
        <w:spacing w:before="0" w:after="160" w:line="276" w:lineRule="auto"/>
        <w:ind w:left="900"/>
        <w:contextualSpacing/>
        <w:rPr>
          <w:sz w:val="24"/>
          <w:szCs w:val="24"/>
        </w:rPr>
      </w:pPr>
      <w:r w:rsidRPr="00A22163">
        <w:rPr>
          <w:sz w:val="24"/>
          <w:szCs w:val="24"/>
        </w:rPr>
        <w:t>Waktu</w:t>
      </w:r>
    </w:p>
    <w:p w:rsidR="00F77186" w:rsidRPr="00A22163" w:rsidRDefault="00F77186" w:rsidP="009700B2">
      <w:pPr>
        <w:pStyle w:val="ListParagraph"/>
        <w:widowControl/>
        <w:numPr>
          <w:ilvl w:val="0"/>
          <w:numId w:val="13"/>
        </w:numPr>
        <w:tabs>
          <w:tab w:val="left" w:pos="3150"/>
        </w:tabs>
        <w:autoSpaceDE/>
        <w:autoSpaceDN/>
        <w:spacing w:before="0" w:after="160" w:line="276" w:lineRule="auto"/>
        <w:ind w:left="900"/>
        <w:contextualSpacing/>
        <w:rPr>
          <w:sz w:val="24"/>
          <w:szCs w:val="24"/>
        </w:rPr>
      </w:pPr>
      <w:r w:rsidRPr="00A22163">
        <w:rPr>
          <w:sz w:val="24"/>
          <w:szCs w:val="24"/>
        </w:rPr>
        <w:t>Material</w:t>
      </w:r>
    </w:p>
    <w:p w:rsidR="00F77186" w:rsidRPr="00A22163" w:rsidRDefault="00F77186" w:rsidP="009700B2">
      <w:pPr>
        <w:pStyle w:val="ListParagraph"/>
        <w:widowControl/>
        <w:numPr>
          <w:ilvl w:val="0"/>
          <w:numId w:val="13"/>
        </w:numPr>
        <w:tabs>
          <w:tab w:val="left" w:pos="3150"/>
        </w:tabs>
        <w:autoSpaceDE/>
        <w:autoSpaceDN/>
        <w:spacing w:before="0" w:after="160" w:line="276" w:lineRule="auto"/>
        <w:ind w:left="900"/>
        <w:contextualSpacing/>
        <w:rPr>
          <w:sz w:val="24"/>
          <w:szCs w:val="24"/>
        </w:rPr>
      </w:pPr>
      <w:r w:rsidRPr="00A22163">
        <w:rPr>
          <w:sz w:val="24"/>
          <w:szCs w:val="24"/>
        </w:rPr>
        <w:t>Pendidikan</w:t>
      </w:r>
    </w:p>
    <w:p w:rsidR="00F77186" w:rsidRPr="00A22163" w:rsidRDefault="00F77186" w:rsidP="009700B2">
      <w:pPr>
        <w:pStyle w:val="ListParagraph"/>
        <w:widowControl/>
        <w:numPr>
          <w:ilvl w:val="0"/>
          <w:numId w:val="13"/>
        </w:numPr>
        <w:tabs>
          <w:tab w:val="left" w:pos="3150"/>
        </w:tabs>
        <w:autoSpaceDE/>
        <w:autoSpaceDN/>
        <w:spacing w:before="0" w:after="160" w:line="276" w:lineRule="auto"/>
        <w:ind w:left="900"/>
        <w:contextualSpacing/>
        <w:rPr>
          <w:sz w:val="24"/>
          <w:szCs w:val="24"/>
        </w:rPr>
      </w:pPr>
      <w:r w:rsidRPr="00A22163">
        <w:rPr>
          <w:sz w:val="24"/>
          <w:szCs w:val="24"/>
        </w:rPr>
        <w:t>Supervisi</w:t>
      </w:r>
    </w:p>
    <w:p w:rsidR="00F77186" w:rsidRPr="00A22163" w:rsidRDefault="00F77186" w:rsidP="009700B2">
      <w:pPr>
        <w:pStyle w:val="ListParagraph"/>
        <w:widowControl/>
        <w:numPr>
          <w:ilvl w:val="0"/>
          <w:numId w:val="13"/>
        </w:numPr>
        <w:tabs>
          <w:tab w:val="left" w:pos="3150"/>
        </w:tabs>
        <w:autoSpaceDE/>
        <w:autoSpaceDN/>
        <w:spacing w:before="0" w:after="160" w:line="276" w:lineRule="auto"/>
        <w:ind w:left="900"/>
        <w:contextualSpacing/>
        <w:rPr>
          <w:sz w:val="24"/>
          <w:szCs w:val="24"/>
        </w:rPr>
      </w:pPr>
      <w:r w:rsidRPr="00A22163">
        <w:rPr>
          <w:sz w:val="24"/>
          <w:szCs w:val="24"/>
        </w:rPr>
        <w:t>Desain organisasi</w:t>
      </w:r>
    </w:p>
    <w:p w:rsidR="00F77186" w:rsidRPr="00A22163" w:rsidRDefault="00F77186" w:rsidP="009700B2">
      <w:pPr>
        <w:pStyle w:val="ListParagraph"/>
        <w:widowControl/>
        <w:numPr>
          <w:ilvl w:val="0"/>
          <w:numId w:val="13"/>
        </w:numPr>
        <w:tabs>
          <w:tab w:val="left" w:pos="3150"/>
        </w:tabs>
        <w:autoSpaceDE/>
        <w:autoSpaceDN/>
        <w:spacing w:before="0" w:after="160" w:line="276" w:lineRule="auto"/>
        <w:ind w:left="900"/>
        <w:contextualSpacing/>
        <w:rPr>
          <w:sz w:val="24"/>
          <w:szCs w:val="24"/>
        </w:rPr>
      </w:pPr>
      <w:r w:rsidRPr="00A22163">
        <w:rPr>
          <w:sz w:val="24"/>
          <w:szCs w:val="24"/>
        </w:rPr>
        <w:t>Pelatihan</w:t>
      </w:r>
    </w:p>
    <w:p w:rsidR="00F77186" w:rsidRPr="00A22163" w:rsidRDefault="00F77186" w:rsidP="009700B2">
      <w:pPr>
        <w:pStyle w:val="ListParagraph"/>
        <w:widowControl/>
        <w:numPr>
          <w:ilvl w:val="0"/>
          <w:numId w:val="13"/>
        </w:numPr>
        <w:tabs>
          <w:tab w:val="left" w:pos="3150"/>
        </w:tabs>
        <w:autoSpaceDE/>
        <w:autoSpaceDN/>
        <w:spacing w:before="0" w:after="160" w:line="276" w:lineRule="auto"/>
        <w:ind w:left="900"/>
        <w:contextualSpacing/>
        <w:rPr>
          <w:sz w:val="24"/>
          <w:szCs w:val="24"/>
        </w:rPr>
      </w:pPr>
      <w:r w:rsidRPr="00A22163">
        <w:rPr>
          <w:sz w:val="24"/>
          <w:szCs w:val="24"/>
        </w:rPr>
        <w:t>Keberuntungan</w:t>
      </w:r>
    </w:p>
    <w:p w:rsidR="00F77186" w:rsidRPr="00A22163" w:rsidRDefault="00F77186" w:rsidP="009700B2">
      <w:pPr>
        <w:tabs>
          <w:tab w:val="left" w:pos="3150"/>
        </w:tabs>
        <w:spacing w:line="276" w:lineRule="auto"/>
        <w:ind w:left="450" w:firstLine="720"/>
        <w:jc w:val="both"/>
        <w:rPr>
          <w:rFonts w:cs="Times New Roman"/>
          <w:sz w:val="24"/>
          <w:szCs w:val="24"/>
        </w:rPr>
      </w:pPr>
      <w:r w:rsidRPr="00A22163">
        <w:rPr>
          <w:rFonts w:cs="Times New Roman"/>
          <w:sz w:val="24"/>
          <w:szCs w:val="24"/>
        </w:rPr>
        <w:t>Sedangkan menurut Mangkunegara (2015) faktor-faktor yang mempengaruhi kinerja adalah:</w:t>
      </w:r>
    </w:p>
    <w:p w:rsidR="00F77186" w:rsidRPr="00CA75B9" w:rsidRDefault="00F77186" w:rsidP="009700B2">
      <w:pPr>
        <w:pStyle w:val="ListParagraph"/>
        <w:widowControl/>
        <w:numPr>
          <w:ilvl w:val="0"/>
          <w:numId w:val="17"/>
        </w:numPr>
        <w:tabs>
          <w:tab w:val="left" w:pos="3150"/>
        </w:tabs>
        <w:autoSpaceDE/>
        <w:autoSpaceDN/>
        <w:spacing w:before="0" w:after="160" w:line="276" w:lineRule="auto"/>
        <w:ind w:left="900"/>
        <w:contextualSpacing/>
        <w:rPr>
          <w:i/>
          <w:iCs/>
          <w:sz w:val="24"/>
          <w:szCs w:val="24"/>
        </w:rPr>
      </w:pPr>
      <w:r w:rsidRPr="00A22163">
        <w:rPr>
          <w:sz w:val="24"/>
          <w:szCs w:val="24"/>
        </w:rPr>
        <w:t xml:space="preserve">Faktor kemampuan </w:t>
      </w:r>
      <w:r w:rsidRPr="00CA75B9">
        <w:rPr>
          <w:i/>
          <w:iCs/>
          <w:sz w:val="24"/>
          <w:szCs w:val="24"/>
        </w:rPr>
        <w:t>(ability)</w:t>
      </w:r>
    </w:p>
    <w:p w:rsidR="00F77186" w:rsidRPr="00A22163" w:rsidRDefault="00F77186" w:rsidP="009700B2">
      <w:pPr>
        <w:pStyle w:val="ListParagraph"/>
        <w:tabs>
          <w:tab w:val="left" w:pos="3150"/>
        </w:tabs>
        <w:spacing w:line="276" w:lineRule="auto"/>
        <w:ind w:left="900"/>
        <w:rPr>
          <w:sz w:val="24"/>
          <w:szCs w:val="24"/>
        </w:rPr>
      </w:pPr>
      <w:r w:rsidRPr="00A22163">
        <w:rPr>
          <w:sz w:val="24"/>
          <w:szCs w:val="24"/>
        </w:rPr>
        <w:t xml:space="preserve">Secara psikologis kemampuan </w:t>
      </w:r>
      <w:r w:rsidRPr="00CA75B9">
        <w:rPr>
          <w:i/>
          <w:iCs/>
          <w:sz w:val="24"/>
          <w:szCs w:val="24"/>
        </w:rPr>
        <w:t>(ability)</w:t>
      </w:r>
      <w:r w:rsidRPr="00A22163">
        <w:rPr>
          <w:sz w:val="24"/>
          <w:szCs w:val="24"/>
        </w:rPr>
        <w:t xml:space="preserve"> dan kemampuan reality </w:t>
      </w:r>
      <w:r w:rsidRPr="004F79BC">
        <w:rPr>
          <w:i/>
          <w:iCs/>
          <w:sz w:val="24"/>
          <w:szCs w:val="24"/>
        </w:rPr>
        <w:t>(knowledge dan skill)</w:t>
      </w:r>
      <w:r w:rsidRPr="00A22163">
        <w:rPr>
          <w:sz w:val="24"/>
          <w:szCs w:val="24"/>
        </w:rPr>
        <w:t xml:space="preserve"> artinya pegawai dengan IQ di atas rata-rata (110-120) dengan </w:t>
      </w:r>
      <w:r w:rsidRPr="00A22163">
        <w:rPr>
          <w:sz w:val="24"/>
          <w:szCs w:val="24"/>
        </w:rPr>
        <w:lastRenderedPageBreak/>
        <w:t>pendidikan yang memadai untuk jabatannya dan terampil dalam mengerjakan pekerjaan sehari-hari, maka akan lebih mudah mencapai kinerja diharapkan. Oleh karena itu pegawai perlu ditempatkan pada pekerjaan yang sesuai dengan keahliannya.</w:t>
      </w:r>
    </w:p>
    <w:p w:rsidR="00F77186" w:rsidRPr="00A22163" w:rsidRDefault="00F77186" w:rsidP="009700B2">
      <w:pPr>
        <w:pStyle w:val="ListParagraph"/>
        <w:widowControl/>
        <w:numPr>
          <w:ilvl w:val="0"/>
          <w:numId w:val="17"/>
        </w:numPr>
        <w:tabs>
          <w:tab w:val="left" w:pos="3150"/>
        </w:tabs>
        <w:autoSpaceDE/>
        <w:autoSpaceDN/>
        <w:spacing w:before="0" w:after="160" w:line="276" w:lineRule="auto"/>
        <w:ind w:left="900"/>
        <w:contextualSpacing/>
        <w:rPr>
          <w:sz w:val="24"/>
          <w:szCs w:val="24"/>
        </w:rPr>
      </w:pPr>
      <w:r w:rsidRPr="00A22163">
        <w:rPr>
          <w:sz w:val="24"/>
          <w:szCs w:val="24"/>
        </w:rPr>
        <w:t>Faktor motivasi</w:t>
      </w:r>
    </w:p>
    <w:p w:rsidR="0091483D" w:rsidRPr="0091483D" w:rsidRDefault="00F77186" w:rsidP="009700B2">
      <w:pPr>
        <w:pStyle w:val="ListParagraph"/>
        <w:tabs>
          <w:tab w:val="left" w:pos="3150"/>
        </w:tabs>
        <w:spacing w:after="240" w:line="276" w:lineRule="auto"/>
        <w:ind w:left="900"/>
        <w:rPr>
          <w:sz w:val="24"/>
          <w:szCs w:val="24"/>
        </w:rPr>
      </w:pPr>
      <w:r w:rsidRPr="00A22163">
        <w:rPr>
          <w:sz w:val="24"/>
          <w:szCs w:val="24"/>
        </w:rPr>
        <w:t xml:space="preserve">Motivasi berbentuk sikap </w:t>
      </w:r>
      <w:r w:rsidRPr="00D26597">
        <w:rPr>
          <w:i/>
          <w:sz w:val="24"/>
          <w:szCs w:val="24"/>
        </w:rPr>
        <w:t>(attitude)</w:t>
      </w:r>
      <w:r w:rsidRPr="00A22163">
        <w:rPr>
          <w:sz w:val="24"/>
          <w:szCs w:val="24"/>
        </w:rPr>
        <w:t xml:space="preserve"> seorang pegawai dalam menghadapi situasi </w:t>
      </w:r>
      <w:r w:rsidRPr="00D26597">
        <w:rPr>
          <w:i/>
          <w:sz w:val="24"/>
          <w:szCs w:val="24"/>
        </w:rPr>
        <w:t>(situation)</w:t>
      </w:r>
      <w:r w:rsidRPr="00A22163">
        <w:rPr>
          <w:sz w:val="24"/>
          <w:szCs w:val="24"/>
        </w:rPr>
        <w:t xml:space="preserve"> kerja. Motivasi merupakan kondisi yang menggerakkan diri pegawai terar</w:t>
      </w:r>
      <w:r w:rsidR="00C6343F">
        <w:rPr>
          <w:sz w:val="24"/>
          <w:szCs w:val="24"/>
        </w:rPr>
        <w:t>ah untuk mencapai tujuan kerja.</w:t>
      </w:r>
    </w:p>
    <w:p w:rsidR="00F77186" w:rsidRPr="000624A4" w:rsidRDefault="00F77186" w:rsidP="009700B2">
      <w:pPr>
        <w:pStyle w:val="Heading4"/>
        <w:spacing w:line="276" w:lineRule="auto"/>
      </w:pPr>
      <w:bookmarkStart w:id="58" w:name="_Toc124174758"/>
      <w:r w:rsidRPr="000624A4">
        <w:t>2.3.3 Indikator Kinerja Pegawai</w:t>
      </w:r>
      <w:bookmarkEnd w:id="58"/>
    </w:p>
    <w:p w:rsidR="00F77186" w:rsidRPr="00A22163" w:rsidRDefault="00F77186" w:rsidP="009700B2">
      <w:pPr>
        <w:tabs>
          <w:tab w:val="left" w:pos="3150"/>
        </w:tabs>
        <w:spacing w:after="0" w:line="276" w:lineRule="auto"/>
        <w:ind w:firstLine="720"/>
        <w:jc w:val="both"/>
        <w:rPr>
          <w:rFonts w:cs="Times New Roman"/>
          <w:sz w:val="24"/>
          <w:szCs w:val="24"/>
        </w:rPr>
      </w:pPr>
      <w:r w:rsidRPr="00A22163">
        <w:rPr>
          <w:rFonts w:cs="Times New Roman"/>
          <w:sz w:val="24"/>
          <w:szCs w:val="24"/>
        </w:rPr>
        <w:t>Menurut Wilson Bangun (2018) menjelaskan bahwa untuk memudahkan penilaian kinerja karyawan, standar pekerjaan harus dapat diukur dan dipahami secara jelas. Terdapat empat indikator kinerja karyawan sebagai berikut:</w:t>
      </w:r>
    </w:p>
    <w:p w:rsidR="00F77186" w:rsidRPr="00A22163" w:rsidRDefault="00F77186" w:rsidP="009700B2">
      <w:pPr>
        <w:pStyle w:val="ListParagraph"/>
        <w:widowControl/>
        <w:numPr>
          <w:ilvl w:val="0"/>
          <w:numId w:val="14"/>
        </w:numPr>
        <w:tabs>
          <w:tab w:val="left" w:pos="3150"/>
        </w:tabs>
        <w:autoSpaceDE/>
        <w:autoSpaceDN/>
        <w:spacing w:before="0" w:line="276" w:lineRule="auto"/>
        <w:contextualSpacing/>
        <w:rPr>
          <w:sz w:val="24"/>
          <w:szCs w:val="24"/>
        </w:rPr>
      </w:pPr>
      <w:r w:rsidRPr="00A22163">
        <w:rPr>
          <w:sz w:val="24"/>
          <w:szCs w:val="24"/>
        </w:rPr>
        <w:t>Kualitas pekerjaan</w:t>
      </w:r>
    </w:p>
    <w:p w:rsidR="00F77186" w:rsidRPr="00C6343F" w:rsidRDefault="00F77186" w:rsidP="009700B2">
      <w:pPr>
        <w:tabs>
          <w:tab w:val="left" w:pos="3150"/>
        </w:tabs>
        <w:spacing w:after="0" w:line="276" w:lineRule="auto"/>
        <w:ind w:left="720"/>
        <w:jc w:val="both"/>
        <w:rPr>
          <w:rFonts w:cs="Times New Roman"/>
          <w:sz w:val="24"/>
          <w:szCs w:val="24"/>
        </w:rPr>
      </w:pPr>
      <w:r w:rsidRPr="00C6343F">
        <w:rPr>
          <w:rFonts w:cs="Times New Roman"/>
          <w:sz w:val="24"/>
          <w:szCs w:val="24"/>
        </w:rPr>
        <w:t>Setiap karyawan harus memenuhi persyaratan tertentu untuk dapat menghasilkan pekerjaan sesuai kualitas yang dituntut suatu pekerjaan tertentu.</w:t>
      </w:r>
    </w:p>
    <w:p w:rsidR="00F77186" w:rsidRPr="00A22163" w:rsidRDefault="00F77186" w:rsidP="009700B2">
      <w:pPr>
        <w:pStyle w:val="ListParagraph"/>
        <w:widowControl/>
        <w:numPr>
          <w:ilvl w:val="0"/>
          <w:numId w:val="14"/>
        </w:numPr>
        <w:tabs>
          <w:tab w:val="left" w:pos="3150"/>
        </w:tabs>
        <w:autoSpaceDE/>
        <w:autoSpaceDN/>
        <w:spacing w:before="0" w:line="276" w:lineRule="auto"/>
        <w:contextualSpacing/>
        <w:rPr>
          <w:sz w:val="24"/>
          <w:szCs w:val="24"/>
        </w:rPr>
      </w:pPr>
      <w:r w:rsidRPr="00A22163">
        <w:rPr>
          <w:sz w:val="24"/>
          <w:szCs w:val="24"/>
        </w:rPr>
        <w:t>Ketepatan waktu</w:t>
      </w:r>
    </w:p>
    <w:p w:rsidR="00F77186" w:rsidRDefault="00F77186" w:rsidP="009700B2">
      <w:pPr>
        <w:tabs>
          <w:tab w:val="left" w:pos="3150"/>
        </w:tabs>
        <w:spacing w:after="0" w:line="276" w:lineRule="auto"/>
        <w:ind w:left="720"/>
        <w:jc w:val="both"/>
        <w:rPr>
          <w:rFonts w:cs="Times New Roman"/>
          <w:sz w:val="24"/>
          <w:szCs w:val="24"/>
        </w:rPr>
      </w:pPr>
      <w:r w:rsidRPr="00C6343F">
        <w:rPr>
          <w:rFonts w:cs="Times New Roman"/>
          <w:sz w:val="24"/>
          <w:szCs w:val="24"/>
        </w:rPr>
        <w:t>Setiap pekerjaan memiliki karakteristik berbeda, untuk jenis pekerjaan tertentu harus diselesaikan tepat waktu, karena memiliki ketergantungan atas pekerjaan lainnya.</w:t>
      </w:r>
    </w:p>
    <w:p w:rsidR="00E8642C" w:rsidRDefault="00F77186" w:rsidP="00E8642C">
      <w:pPr>
        <w:pStyle w:val="ListParagraph"/>
        <w:widowControl/>
        <w:numPr>
          <w:ilvl w:val="0"/>
          <w:numId w:val="14"/>
        </w:numPr>
        <w:tabs>
          <w:tab w:val="left" w:pos="3150"/>
        </w:tabs>
        <w:autoSpaceDE/>
        <w:autoSpaceDN/>
        <w:spacing w:before="0"/>
        <w:contextualSpacing/>
        <w:rPr>
          <w:sz w:val="24"/>
          <w:szCs w:val="24"/>
        </w:rPr>
      </w:pPr>
      <w:r w:rsidRPr="00A22163">
        <w:rPr>
          <w:sz w:val="24"/>
          <w:szCs w:val="24"/>
        </w:rPr>
        <w:t>Kehadiran</w:t>
      </w:r>
    </w:p>
    <w:p w:rsidR="00F77186" w:rsidRPr="00E8642C" w:rsidRDefault="00F77186" w:rsidP="00E8642C">
      <w:pPr>
        <w:pStyle w:val="ListParagraph"/>
        <w:widowControl/>
        <w:tabs>
          <w:tab w:val="left" w:pos="3150"/>
        </w:tabs>
        <w:autoSpaceDE/>
        <w:autoSpaceDN/>
        <w:spacing w:before="0" w:line="276" w:lineRule="auto"/>
        <w:ind w:left="720" w:firstLine="0"/>
        <w:contextualSpacing/>
        <w:rPr>
          <w:sz w:val="24"/>
          <w:szCs w:val="24"/>
        </w:rPr>
      </w:pPr>
      <w:r w:rsidRPr="00E8642C">
        <w:rPr>
          <w:sz w:val="24"/>
          <w:szCs w:val="24"/>
        </w:rPr>
        <w:t>Menuntut kehadiran karyawan dalam mengerjakannya sesuai waktu yang ditentukannya.</w:t>
      </w:r>
    </w:p>
    <w:p w:rsidR="00F77186" w:rsidRPr="00A22163" w:rsidRDefault="00F77186" w:rsidP="009700B2">
      <w:pPr>
        <w:pStyle w:val="ListParagraph"/>
        <w:widowControl/>
        <w:numPr>
          <w:ilvl w:val="0"/>
          <w:numId w:val="14"/>
        </w:numPr>
        <w:tabs>
          <w:tab w:val="left" w:pos="3150"/>
        </w:tabs>
        <w:autoSpaceDE/>
        <w:autoSpaceDN/>
        <w:spacing w:before="0" w:line="276" w:lineRule="auto"/>
        <w:contextualSpacing/>
        <w:rPr>
          <w:sz w:val="24"/>
          <w:szCs w:val="24"/>
        </w:rPr>
      </w:pPr>
      <w:r w:rsidRPr="00A22163">
        <w:rPr>
          <w:sz w:val="24"/>
          <w:szCs w:val="24"/>
        </w:rPr>
        <w:t>Kemampuan kerjasama</w:t>
      </w:r>
    </w:p>
    <w:p w:rsidR="00F77186" w:rsidRPr="00C6343F" w:rsidRDefault="00F77186" w:rsidP="009700B2">
      <w:pPr>
        <w:tabs>
          <w:tab w:val="left" w:pos="3150"/>
        </w:tabs>
        <w:spacing w:line="276" w:lineRule="auto"/>
        <w:ind w:left="720"/>
        <w:jc w:val="both"/>
        <w:rPr>
          <w:rFonts w:cs="Times New Roman"/>
          <w:sz w:val="24"/>
          <w:szCs w:val="24"/>
        </w:rPr>
      </w:pPr>
      <w:r w:rsidRPr="00C6343F">
        <w:rPr>
          <w:rFonts w:cs="Times New Roman"/>
          <w:sz w:val="24"/>
          <w:szCs w:val="24"/>
        </w:rPr>
        <w:t>Tidak semua pekerjaan dapat diselesaikan sendiri, mungkin harus diselesaikan oleh dua orang atau lebih jadi membutuhkan kerja sama antar karyawan.</w:t>
      </w:r>
    </w:p>
    <w:p w:rsidR="00F77186" w:rsidRPr="00A22163"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Menurut Afandi (2018) indikator-in</w:t>
      </w:r>
      <w:r>
        <w:rPr>
          <w:rFonts w:cs="Times New Roman"/>
          <w:sz w:val="24"/>
          <w:szCs w:val="24"/>
        </w:rPr>
        <w:t xml:space="preserve">dikator kinerja pegawai adalah </w:t>
      </w:r>
      <w:r w:rsidRPr="00A22163">
        <w:rPr>
          <w:rFonts w:cs="Times New Roman"/>
          <w:sz w:val="24"/>
          <w:szCs w:val="24"/>
        </w:rPr>
        <w:t>sebagai beriku</w:t>
      </w:r>
      <w:r>
        <w:rPr>
          <w:rFonts w:cs="Times New Roman"/>
          <w:sz w:val="24"/>
          <w:szCs w:val="24"/>
        </w:rPr>
        <w:t>t:</w:t>
      </w:r>
    </w:p>
    <w:p w:rsidR="00F77186" w:rsidRPr="00A22163" w:rsidRDefault="00F77186" w:rsidP="009700B2">
      <w:pPr>
        <w:pStyle w:val="ListParagraph"/>
        <w:widowControl/>
        <w:numPr>
          <w:ilvl w:val="0"/>
          <w:numId w:val="15"/>
        </w:numPr>
        <w:tabs>
          <w:tab w:val="left" w:pos="3150"/>
        </w:tabs>
        <w:autoSpaceDE/>
        <w:autoSpaceDN/>
        <w:spacing w:before="0" w:after="160" w:line="276" w:lineRule="auto"/>
        <w:contextualSpacing/>
        <w:rPr>
          <w:sz w:val="24"/>
          <w:szCs w:val="24"/>
        </w:rPr>
      </w:pPr>
      <w:r w:rsidRPr="00A22163">
        <w:rPr>
          <w:sz w:val="24"/>
          <w:szCs w:val="24"/>
        </w:rPr>
        <w:t>Kuantitas hasil kerja</w:t>
      </w:r>
    </w:p>
    <w:p w:rsidR="00F77186" w:rsidRPr="00A22163" w:rsidRDefault="00F77186" w:rsidP="009700B2">
      <w:pPr>
        <w:pStyle w:val="ListParagraph"/>
        <w:tabs>
          <w:tab w:val="left" w:pos="3150"/>
        </w:tabs>
        <w:spacing w:line="276" w:lineRule="auto"/>
        <w:ind w:left="720" w:hanging="1"/>
        <w:rPr>
          <w:sz w:val="24"/>
          <w:szCs w:val="24"/>
        </w:rPr>
      </w:pPr>
      <w:r w:rsidRPr="00A22163">
        <w:rPr>
          <w:sz w:val="24"/>
          <w:szCs w:val="24"/>
        </w:rPr>
        <w:t>Segala macam bentuk satuan ukuran yang berhub</w:t>
      </w:r>
      <w:r w:rsidR="00C6343F">
        <w:rPr>
          <w:sz w:val="24"/>
          <w:szCs w:val="24"/>
        </w:rPr>
        <w:t xml:space="preserve">ungan dengan jumlah hasil kerja </w:t>
      </w:r>
      <w:r w:rsidRPr="00A22163">
        <w:rPr>
          <w:sz w:val="24"/>
          <w:szCs w:val="24"/>
        </w:rPr>
        <w:t>yang bisa dinyatakan dalam ukuran angka atau padanan angka lainnya.</w:t>
      </w:r>
    </w:p>
    <w:p w:rsidR="00F77186" w:rsidRPr="00A22163" w:rsidRDefault="00F77186" w:rsidP="009700B2">
      <w:pPr>
        <w:pStyle w:val="ListParagraph"/>
        <w:widowControl/>
        <w:numPr>
          <w:ilvl w:val="0"/>
          <w:numId w:val="15"/>
        </w:numPr>
        <w:tabs>
          <w:tab w:val="left" w:pos="3150"/>
        </w:tabs>
        <w:autoSpaceDE/>
        <w:autoSpaceDN/>
        <w:spacing w:before="0" w:after="160" w:line="276" w:lineRule="auto"/>
        <w:contextualSpacing/>
        <w:rPr>
          <w:sz w:val="24"/>
          <w:szCs w:val="24"/>
        </w:rPr>
      </w:pPr>
      <w:r w:rsidRPr="00A22163">
        <w:rPr>
          <w:sz w:val="24"/>
          <w:szCs w:val="24"/>
        </w:rPr>
        <w:t>Kualitas hasil kerja</w:t>
      </w:r>
    </w:p>
    <w:p w:rsidR="00F77186" w:rsidRPr="00A22163" w:rsidRDefault="00F77186" w:rsidP="009700B2">
      <w:pPr>
        <w:pStyle w:val="ListParagraph"/>
        <w:tabs>
          <w:tab w:val="left" w:pos="3150"/>
        </w:tabs>
        <w:spacing w:line="276" w:lineRule="auto"/>
        <w:ind w:left="720" w:hanging="1"/>
        <w:rPr>
          <w:sz w:val="24"/>
          <w:szCs w:val="24"/>
        </w:rPr>
      </w:pPr>
      <w:r w:rsidRPr="00A22163">
        <w:rPr>
          <w:sz w:val="24"/>
          <w:szCs w:val="24"/>
        </w:rPr>
        <w:t>Segala macam bentuk satuan ukuran yang berhubungan dengan kualitas atau mutu hasil kerja yang dapat dinyatakan dalam ukuran angka atau padanan angka lainnya.</w:t>
      </w:r>
    </w:p>
    <w:p w:rsidR="00F77186" w:rsidRPr="00A22163" w:rsidRDefault="00F77186" w:rsidP="009700B2">
      <w:pPr>
        <w:pStyle w:val="ListParagraph"/>
        <w:widowControl/>
        <w:numPr>
          <w:ilvl w:val="0"/>
          <w:numId w:val="15"/>
        </w:numPr>
        <w:tabs>
          <w:tab w:val="left" w:pos="3150"/>
        </w:tabs>
        <w:autoSpaceDE/>
        <w:autoSpaceDN/>
        <w:spacing w:before="0" w:after="160" w:line="276" w:lineRule="auto"/>
        <w:contextualSpacing/>
        <w:rPr>
          <w:sz w:val="24"/>
          <w:szCs w:val="24"/>
        </w:rPr>
      </w:pPr>
      <w:r w:rsidRPr="00A22163">
        <w:rPr>
          <w:sz w:val="24"/>
          <w:szCs w:val="24"/>
        </w:rPr>
        <w:t>Efesiensi dalam melaksanakan tugas</w:t>
      </w:r>
    </w:p>
    <w:p w:rsidR="00F77186" w:rsidRPr="00A22163" w:rsidRDefault="00F77186" w:rsidP="009700B2">
      <w:pPr>
        <w:pStyle w:val="ListParagraph"/>
        <w:tabs>
          <w:tab w:val="left" w:pos="3150"/>
        </w:tabs>
        <w:spacing w:line="276" w:lineRule="auto"/>
        <w:ind w:left="720" w:firstLine="0"/>
        <w:rPr>
          <w:sz w:val="24"/>
          <w:szCs w:val="24"/>
        </w:rPr>
      </w:pPr>
      <w:r w:rsidRPr="00A22163">
        <w:rPr>
          <w:sz w:val="24"/>
          <w:szCs w:val="24"/>
        </w:rPr>
        <w:t>Berbagai sumber daya secara bijaksana dan dengan cara yang hemat biaya.</w:t>
      </w:r>
    </w:p>
    <w:p w:rsidR="00F77186" w:rsidRPr="00A22163" w:rsidRDefault="00F77186" w:rsidP="009700B2">
      <w:pPr>
        <w:pStyle w:val="ListParagraph"/>
        <w:widowControl/>
        <w:numPr>
          <w:ilvl w:val="0"/>
          <w:numId w:val="15"/>
        </w:numPr>
        <w:tabs>
          <w:tab w:val="left" w:pos="3150"/>
        </w:tabs>
        <w:autoSpaceDE/>
        <w:autoSpaceDN/>
        <w:spacing w:before="0" w:after="160" w:line="276" w:lineRule="auto"/>
        <w:contextualSpacing/>
        <w:rPr>
          <w:sz w:val="24"/>
          <w:szCs w:val="24"/>
        </w:rPr>
      </w:pPr>
      <w:r w:rsidRPr="00A22163">
        <w:rPr>
          <w:sz w:val="24"/>
          <w:szCs w:val="24"/>
        </w:rPr>
        <w:t>Disiplin kerja</w:t>
      </w:r>
    </w:p>
    <w:p w:rsidR="00F77186" w:rsidRPr="00A22163" w:rsidRDefault="00F77186" w:rsidP="009700B2">
      <w:pPr>
        <w:pStyle w:val="ListParagraph"/>
        <w:tabs>
          <w:tab w:val="left" w:pos="3150"/>
        </w:tabs>
        <w:spacing w:line="276" w:lineRule="auto"/>
        <w:ind w:left="1080"/>
        <w:rPr>
          <w:sz w:val="24"/>
          <w:szCs w:val="24"/>
        </w:rPr>
      </w:pPr>
      <w:r>
        <w:rPr>
          <w:sz w:val="24"/>
          <w:szCs w:val="24"/>
        </w:rPr>
        <w:t>Taat kepada hu</w:t>
      </w:r>
      <w:r w:rsidRPr="00A22163">
        <w:rPr>
          <w:sz w:val="24"/>
          <w:szCs w:val="24"/>
        </w:rPr>
        <w:t>kum dan peraturan yang berlaku .</w:t>
      </w:r>
    </w:p>
    <w:p w:rsidR="00F77186" w:rsidRPr="00A22163" w:rsidRDefault="00F77186" w:rsidP="009700B2">
      <w:pPr>
        <w:pStyle w:val="ListParagraph"/>
        <w:widowControl/>
        <w:numPr>
          <w:ilvl w:val="0"/>
          <w:numId w:val="15"/>
        </w:numPr>
        <w:tabs>
          <w:tab w:val="left" w:pos="3150"/>
        </w:tabs>
        <w:autoSpaceDE/>
        <w:autoSpaceDN/>
        <w:spacing w:before="0" w:after="160" w:line="276" w:lineRule="auto"/>
        <w:contextualSpacing/>
        <w:rPr>
          <w:sz w:val="24"/>
          <w:szCs w:val="24"/>
        </w:rPr>
      </w:pPr>
      <w:r w:rsidRPr="00A22163">
        <w:rPr>
          <w:sz w:val="24"/>
          <w:szCs w:val="24"/>
        </w:rPr>
        <w:t>Inisiatif</w:t>
      </w:r>
    </w:p>
    <w:p w:rsidR="00F77186" w:rsidRPr="00A22163" w:rsidRDefault="00F77186" w:rsidP="009700B2">
      <w:pPr>
        <w:pStyle w:val="ListParagraph"/>
        <w:tabs>
          <w:tab w:val="left" w:pos="3150"/>
        </w:tabs>
        <w:spacing w:line="276" w:lineRule="auto"/>
        <w:ind w:left="720" w:hanging="1"/>
        <w:rPr>
          <w:sz w:val="24"/>
          <w:szCs w:val="24"/>
        </w:rPr>
      </w:pPr>
      <w:r w:rsidRPr="00A22163">
        <w:rPr>
          <w:sz w:val="24"/>
          <w:szCs w:val="24"/>
        </w:rPr>
        <w:t xml:space="preserve">Kemampuan untuk memutuskan dan melakukan sesuatu yang benar tanpa </w:t>
      </w:r>
      <w:r w:rsidRPr="00A22163">
        <w:rPr>
          <w:sz w:val="24"/>
          <w:szCs w:val="24"/>
        </w:rPr>
        <w:lastRenderedPageBreak/>
        <w:t>harus diberi tahu, mampu menemukan apa yang seharusnya dikerjakan terhadap sesuatu yang ada di sekitar, berusaha untuk terus bergerak untuk melakukan beberapa hal walau keadaan terasa semakin sulit.</w:t>
      </w:r>
    </w:p>
    <w:p w:rsidR="00F77186" w:rsidRPr="00A22163" w:rsidRDefault="00F77186" w:rsidP="009700B2">
      <w:pPr>
        <w:pStyle w:val="ListParagraph"/>
        <w:widowControl/>
        <w:numPr>
          <w:ilvl w:val="0"/>
          <w:numId w:val="15"/>
        </w:numPr>
        <w:tabs>
          <w:tab w:val="left" w:pos="3150"/>
        </w:tabs>
        <w:autoSpaceDE/>
        <w:autoSpaceDN/>
        <w:spacing w:before="0" w:after="160" w:line="276" w:lineRule="auto"/>
        <w:contextualSpacing/>
        <w:rPr>
          <w:sz w:val="24"/>
          <w:szCs w:val="24"/>
        </w:rPr>
      </w:pPr>
      <w:r w:rsidRPr="00A22163">
        <w:rPr>
          <w:sz w:val="24"/>
          <w:szCs w:val="24"/>
        </w:rPr>
        <w:t>Ketelitian</w:t>
      </w:r>
    </w:p>
    <w:p w:rsidR="00F77186" w:rsidRPr="00A22163" w:rsidRDefault="00F77186" w:rsidP="009700B2">
      <w:pPr>
        <w:pStyle w:val="ListParagraph"/>
        <w:tabs>
          <w:tab w:val="left" w:pos="3150"/>
        </w:tabs>
        <w:spacing w:line="276" w:lineRule="auto"/>
        <w:ind w:left="720" w:hanging="1"/>
        <w:rPr>
          <w:sz w:val="24"/>
          <w:szCs w:val="24"/>
        </w:rPr>
      </w:pPr>
      <w:r w:rsidRPr="00A22163">
        <w:rPr>
          <w:sz w:val="24"/>
          <w:szCs w:val="24"/>
        </w:rPr>
        <w:t>Tingkat kesesuaian hasil pengukuran kerja apakah kerja itu udah mencapai tujuan apa belum.</w:t>
      </w:r>
    </w:p>
    <w:p w:rsidR="00F77186" w:rsidRPr="00A22163" w:rsidRDefault="00F77186" w:rsidP="009700B2">
      <w:pPr>
        <w:pStyle w:val="ListParagraph"/>
        <w:widowControl/>
        <w:numPr>
          <w:ilvl w:val="0"/>
          <w:numId w:val="15"/>
        </w:numPr>
        <w:tabs>
          <w:tab w:val="left" w:pos="3150"/>
        </w:tabs>
        <w:autoSpaceDE/>
        <w:autoSpaceDN/>
        <w:spacing w:before="0" w:after="160" w:line="276" w:lineRule="auto"/>
        <w:contextualSpacing/>
        <w:rPr>
          <w:sz w:val="24"/>
          <w:szCs w:val="24"/>
        </w:rPr>
      </w:pPr>
      <w:r w:rsidRPr="00A22163">
        <w:rPr>
          <w:sz w:val="24"/>
          <w:szCs w:val="24"/>
        </w:rPr>
        <w:t>Kepemimpinan</w:t>
      </w:r>
    </w:p>
    <w:p w:rsidR="00F77186" w:rsidRPr="00A22163" w:rsidRDefault="00F77186" w:rsidP="009700B2">
      <w:pPr>
        <w:pStyle w:val="ListParagraph"/>
        <w:tabs>
          <w:tab w:val="left" w:pos="3150"/>
        </w:tabs>
        <w:spacing w:line="276" w:lineRule="auto"/>
        <w:ind w:left="720" w:firstLine="0"/>
        <w:rPr>
          <w:sz w:val="24"/>
          <w:szCs w:val="24"/>
        </w:rPr>
      </w:pPr>
      <w:r w:rsidRPr="00A22163">
        <w:rPr>
          <w:sz w:val="24"/>
          <w:szCs w:val="24"/>
        </w:rPr>
        <w:t>Proses mempengaruhi atau memberi contoh oleh pemimpin kepada pengikutnya dalam upaya mencapai tujuan organisasi.</w:t>
      </w:r>
    </w:p>
    <w:p w:rsidR="00F77186" w:rsidRPr="00A22163" w:rsidRDefault="00F77186" w:rsidP="009700B2">
      <w:pPr>
        <w:pStyle w:val="ListParagraph"/>
        <w:widowControl/>
        <w:numPr>
          <w:ilvl w:val="0"/>
          <w:numId w:val="15"/>
        </w:numPr>
        <w:tabs>
          <w:tab w:val="left" w:pos="3150"/>
        </w:tabs>
        <w:autoSpaceDE/>
        <w:autoSpaceDN/>
        <w:spacing w:before="0" w:after="160" w:line="276" w:lineRule="auto"/>
        <w:contextualSpacing/>
        <w:rPr>
          <w:sz w:val="24"/>
          <w:szCs w:val="24"/>
        </w:rPr>
      </w:pPr>
      <w:r w:rsidRPr="00A22163">
        <w:rPr>
          <w:sz w:val="24"/>
          <w:szCs w:val="24"/>
        </w:rPr>
        <w:t>Kejujuran</w:t>
      </w:r>
    </w:p>
    <w:p w:rsidR="00F77186" w:rsidRPr="00A22163" w:rsidRDefault="00F77186" w:rsidP="009700B2">
      <w:pPr>
        <w:pStyle w:val="ListParagraph"/>
        <w:tabs>
          <w:tab w:val="left" w:pos="3150"/>
        </w:tabs>
        <w:spacing w:line="276" w:lineRule="auto"/>
        <w:ind w:left="1080"/>
        <w:rPr>
          <w:sz w:val="24"/>
          <w:szCs w:val="24"/>
        </w:rPr>
      </w:pPr>
      <w:r w:rsidRPr="00A22163">
        <w:rPr>
          <w:sz w:val="24"/>
          <w:szCs w:val="24"/>
        </w:rPr>
        <w:t>Salah satu sifat manusia yang cukup sulit untuk diterapkan.</w:t>
      </w:r>
    </w:p>
    <w:p w:rsidR="00F77186" w:rsidRPr="00A22163" w:rsidRDefault="00F77186" w:rsidP="009700B2">
      <w:pPr>
        <w:pStyle w:val="ListParagraph"/>
        <w:widowControl/>
        <w:numPr>
          <w:ilvl w:val="0"/>
          <w:numId w:val="15"/>
        </w:numPr>
        <w:tabs>
          <w:tab w:val="left" w:pos="3150"/>
        </w:tabs>
        <w:autoSpaceDE/>
        <w:autoSpaceDN/>
        <w:spacing w:before="0" w:after="160" w:line="276" w:lineRule="auto"/>
        <w:contextualSpacing/>
        <w:rPr>
          <w:sz w:val="24"/>
          <w:szCs w:val="24"/>
        </w:rPr>
      </w:pPr>
      <w:r w:rsidRPr="00A22163">
        <w:rPr>
          <w:sz w:val="24"/>
          <w:szCs w:val="24"/>
        </w:rPr>
        <w:t>Kreativitas</w:t>
      </w:r>
    </w:p>
    <w:p w:rsidR="00F77186" w:rsidRDefault="00F77186" w:rsidP="009700B2">
      <w:pPr>
        <w:pStyle w:val="ListParagraph"/>
        <w:tabs>
          <w:tab w:val="left" w:pos="3150"/>
        </w:tabs>
        <w:spacing w:line="276" w:lineRule="auto"/>
        <w:ind w:left="720" w:firstLine="0"/>
        <w:rPr>
          <w:sz w:val="24"/>
          <w:szCs w:val="24"/>
        </w:rPr>
      </w:pPr>
      <w:r w:rsidRPr="00A22163">
        <w:rPr>
          <w:sz w:val="24"/>
          <w:szCs w:val="24"/>
        </w:rPr>
        <w:t>Proses mental yang melibatkan pemunculan gagasan atau yang melibatkan pemunculan gagasan.</w:t>
      </w:r>
    </w:p>
    <w:p w:rsidR="004B5ED8" w:rsidRDefault="001E5E32" w:rsidP="00370EE2">
      <w:pPr>
        <w:pStyle w:val="ListParagraph"/>
        <w:tabs>
          <w:tab w:val="left" w:pos="3150"/>
        </w:tabs>
        <w:spacing w:after="60"/>
        <w:ind w:left="720" w:firstLine="0"/>
        <w:rPr>
          <w:sz w:val="24"/>
          <w:szCs w:val="24"/>
        </w:rPr>
      </w:pPr>
      <w:r>
        <w:rPr>
          <w:sz w:val="24"/>
          <w:szCs w:val="24"/>
        </w:rPr>
        <w:t>Menurut Mangkunegara (2017</w:t>
      </w:r>
      <w:r w:rsidR="004B5ED8">
        <w:rPr>
          <w:sz w:val="24"/>
          <w:szCs w:val="24"/>
        </w:rPr>
        <w:t>), terdapat 4 (empat) indikator kinerja meliputi:</w:t>
      </w:r>
    </w:p>
    <w:p w:rsidR="004B5ED8" w:rsidRPr="004B5ED8" w:rsidRDefault="004B5ED8" w:rsidP="009700B2">
      <w:pPr>
        <w:pStyle w:val="ListParagraph"/>
        <w:numPr>
          <w:ilvl w:val="0"/>
          <w:numId w:val="34"/>
        </w:numPr>
        <w:tabs>
          <w:tab w:val="left" w:pos="3150"/>
        </w:tabs>
        <w:spacing w:before="0" w:line="276" w:lineRule="auto"/>
        <w:rPr>
          <w:sz w:val="24"/>
          <w:szCs w:val="24"/>
        </w:rPr>
      </w:pPr>
      <w:r w:rsidRPr="004B5ED8">
        <w:rPr>
          <w:sz w:val="24"/>
          <w:szCs w:val="24"/>
        </w:rPr>
        <w:t xml:space="preserve">Kualitas </w:t>
      </w:r>
      <w:r w:rsidR="001E5E32">
        <w:rPr>
          <w:sz w:val="24"/>
          <w:szCs w:val="24"/>
        </w:rPr>
        <w:t>kerja</w:t>
      </w:r>
    </w:p>
    <w:p w:rsidR="004B5ED8" w:rsidRDefault="004B5ED8" w:rsidP="009700B2">
      <w:pPr>
        <w:pStyle w:val="ListParagraph"/>
        <w:tabs>
          <w:tab w:val="left" w:pos="3150"/>
        </w:tabs>
        <w:spacing w:before="0" w:line="276" w:lineRule="auto"/>
        <w:ind w:left="709" w:firstLine="0"/>
        <w:rPr>
          <w:sz w:val="24"/>
          <w:szCs w:val="24"/>
        </w:rPr>
      </w:pPr>
      <w:r>
        <w:rPr>
          <w:sz w:val="24"/>
          <w:szCs w:val="24"/>
        </w:rPr>
        <w:t>Kualitas kerja adalah seberapa baik seseorang pegawai mengerjakan apa yang seharusnya d</w:t>
      </w:r>
      <w:r w:rsidR="00C77E61">
        <w:rPr>
          <w:sz w:val="24"/>
          <w:szCs w:val="24"/>
        </w:rPr>
        <w:t>i</w:t>
      </w:r>
      <w:r>
        <w:rPr>
          <w:sz w:val="24"/>
          <w:szCs w:val="24"/>
        </w:rPr>
        <w:t>kerjakan.</w:t>
      </w:r>
    </w:p>
    <w:p w:rsidR="004B5ED8" w:rsidRDefault="004B5ED8" w:rsidP="009700B2">
      <w:pPr>
        <w:pStyle w:val="ListParagraph"/>
        <w:numPr>
          <w:ilvl w:val="0"/>
          <w:numId w:val="34"/>
        </w:numPr>
        <w:tabs>
          <w:tab w:val="left" w:pos="3150"/>
        </w:tabs>
        <w:spacing w:before="0" w:line="276" w:lineRule="auto"/>
        <w:rPr>
          <w:sz w:val="24"/>
          <w:szCs w:val="24"/>
        </w:rPr>
      </w:pPr>
      <w:r>
        <w:rPr>
          <w:sz w:val="24"/>
          <w:szCs w:val="24"/>
        </w:rPr>
        <w:t xml:space="preserve">Kuantitas </w:t>
      </w:r>
      <w:r w:rsidR="001E5E32">
        <w:rPr>
          <w:sz w:val="24"/>
          <w:szCs w:val="24"/>
        </w:rPr>
        <w:t>kerja</w:t>
      </w:r>
    </w:p>
    <w:p w:rsidR="004B5ED8" w:rsidRDefault="00C77E61" w:rsidP="009700B2">
      <w:pPr>
        <w:pStyle w:val="ListParagraph"/>
        <w:tabs>
          <w:tab w:val="left" w:pos="3150"/>
        </w:tabs>
        <w:spacing w:before="0" w:line="276" w:lineRule="auto"/>
        <w:ind w:left="720" w:firstLine="0"/>
        <w:rPr>
          <w:sz w:val="24"/>
          <w:szCs w:val="24"/>
        </w:rPr>
      </w:pPr>
      <w:r>
        <w:rPr>
          <w:sz w:val="24"/>
          <w:szCs w:val="24"/>
        </w:rPr>
        <w:t>Kuantitas kerja adalah seberapa lama seorang pegawai bekerja dalam satu harinya. Kuantitas kerja ini dapat dilihat dari kecepatan kerja setiap pegawai itu masing-masing.</w:t>
      </w:r>
    </w:p>
    <w:p w:rsidR="00C77E61" w:rsidRDefault="00C77E61" w:rsidP="009700B2">
      <w:pPr>
        <w:pStyle w:val="ListParagraph"/>
        <w:numPr>
          <w:ilvl w:val="0"/>
          <w:numId w:val="34"/>
        </w:numPr>
        <w:tabs>
          <w:tab w:val="left" w:pos="3150"/>
        </w:tabs>
        <w:spacing w:before="0" w:line="276" w:lineRule="auto"/>
        <w:rPr>
          <w:sz w:val="24"/>
          <w:szCs w:val="24"/>
        </w:rPr>
      </w:pPr>
      <w:r>
        <w:rPr>
          <w:sz w:val="24"/>
          <w:szCs w:val="24"/>
        </w:rPr>
        <w:t>Pelaksanaan Tugas</w:t>
      </w:r>
    </w:p>
    <w:p w:rsidR="00C77E61" w:rsidRDefault="00C77E61" w:rsidP="009700B2">
      <w:pPr>
        <w:pStyle w:val="ListParagraph"/>
        <w:tabs>
          <w:tab w:val="left" w:pos="3150"/>
        </w:tabs>
        <w:spacing w:before="0" w:line="276" w:lineRule="auto"/>
        <w:ind w:left="720" w:firstLine="0"/>
        <w:rPr>
          <w:sz w:val="24"/>
          <w:szCs w:val="24"/>
        </w:rPr>
      </w:pPr>
      <w:r>
        <w:rPr>
          <w:sz w:val="24"/>
          <w:szCs w:val="24"/>
        </w:rPr>
        <w:t>Pelaksanaan tugas adalah seberapa jauh pegawai mampu melakukan pekerjaannya dengan akurat atau tidak ada kesalahan.</w:t>
      </w:r>
    </w:p>
    <w:p w:rsidR="00C77E61" w:rsidRDefault="00C77E61" w:rsidP="009700B2">
      <w:pPr>
        <w:pStyle w:val="ListParagraph"/>
        <w:numPr>
          <w:ilvl w:val="0"/>
          <w:numId w:val="34"/>
        </w:numPr>
        <w:tabs>
          <w:tab w:val="left" w:pos="3150"/>
        </w:tabs>
        <w:spacing w:before="0" w:line="276" w:lineRule="auto"/>
        <w:rPr>
          <w:sz w:val="24"/>
          <w:szCs w:val="24"/>
        </w:rPr>
      </w:pPr>
      <w:r>
        <w:rPr>
          <w:sz w:val="24"/>
          <w:szCs w:val="24"/>
        </w:rPr>
        <w:t>Tanggung Jawab</w:t>
      </w:r>
    </w:p>
    <w:p w:rsidR="005F6997" w:rsidRPr="00ED14E7" w:rsidRDefault="005F6997" w:rsidP="00ED14E7">
      <w:pPr>
        <w:pStyle w:val="ListParagraph"/>
        <w:tabs>
          <w:tab w:val="left" w:pos="3150"/>
        </w:tabs>
        <w:spacing w:before="0" w:after="120" w:line="276" w:lineRule="auto"/>
        <w:ind w:left="720" w:firstLine="0"/>
        <w:rPr>
          <w:sz w:val="24"/>
          <w:szCs w:val="24"/>
        </w:rPr>
      </w:pPr>
      <w:r>
        <w:rPr>
          <w:sz w:val="24"/>
          <w:szCs w:val="24"/>
        </w:rPr>
        <w:t>Tanggung jawab terhadap pekerjaan adalah kesadaran akan kewajiban pegawai untuk melaksanakan pekerjaan yang diberikan perusahaan.</w:t>
      </w:r>
    </w:p>
    <w:p w:rsidR="00F77186" w:rsidRPr="00A22163" w:rsidRDefault="00F77186" w:rsidP="00ED14E7">
      <w:pPr>
        <w:tabs>
          <w:tab w:val="left" w:pos="3150"/>
        </w:tabs>
        <w:spacing w:after="120" w:line="276" w:lineRule="auto"/>
        <w:ind w:left="357" w:firstLine="357"/>
        <w:jc w:val="both"/>
        <w:rPr>
          <w:rFonts w:cs="Times New Roman"/>
          <w:sz w:val="24"/>
          <w:szCs w:val="24"/>
        </w:rPr>
      </w:pPr>
      <w:r w:rsidRPr="00A22163">
        <w:rPr>
          <w:rFonts w:cs="Times New Roman"/>
          <w:sz w:val="24"/>
          <w:szCs w:val="24"/>
        </w:rPr>
        <w:t>Menurut Kasmir (2016 ), indikator yang digunakan untuk mengukur kinerja pegawai ada enam, yaitu:</w:t>
      </w:r>
    </w:p>
    <w:p w:rsidR="00F77186" w:rsidRPr="00A22163" w:rsidRDefault="00F77186" w:rsidP="009700B2">
      <w:pPr>
        <w:pStyle w:val="ListParagraph"/>
        <w:widowControl/>
        <w:numPr>
          <w:ilvl w:val="0"/>
          <w:numId w:val="18"/>
        </w:numPr>
        <w:tabs>
          <w:tab w:val="left" w:pos="3150"/>
        </w:tabs>
        <w:autoSpaceDE/>
        <w:autoSpaceDN/>
        <w:spacing w:before="0" w:after="160" w:line="276" w:lineRule="auto"/>
        <w:contextualSpacing/>
        <w:rPr>
          <w:sz w:val="24"/>
          <w:szCs w:val="24"/>
        </w:rPr>
      </w:pPr>
      <w:r w:rsidRPr="00A22163">
        <w:rPr>
          <w:sz w:val="24"/>
          <w:szCs w:val="24"/>
        </w:rPr>
        <w:t>Kualitas (mutu)</w:t>
      </w:r>
    </w:p>
    <w:p w:rsidR="00F77186" w:rsidRPr="00A22163" w:rsidRDefault="00F77186" w:rsidP="009700B2">
      <w:pPr>
        <w:pStyle w:val="ListParagraph"/>
        <w:tabs>
          <w:tab w:val="left" w:pos="3150"/>
        </w:tabs>
        <w:spacing w:line="276" w:lineRule="auto"/>
        <w:ind w:left="720" w:firstLine="0"/>
        <w:rPr>
          <w:sz w:val="24"/>
          <w:szCs w:val="24"/>
        </w:rPr>
      </w:pPr>
      <w:r w:rsidRPr="00A22163">
        <w:rPr>
          <w:sz w:val="24"/>
          <w:szCs w:val="24"/>
        </w:rPr>
        <w:t>Kualitas merupakan suatu tingkatan di mana proses atau hasil dari penyelesain suatu kegiatan mendekati titik kesempurnaan. Makin sempurna suatu produk, maka kinerja makin baik, demikan pula sebaliknya jika kualitas pekerjaan yang dihasilkan rendah maka kinerjanya juga rendah.</w:t>
      </w:r>
    </w:p>
    <w:p w:rsidR="00F77186" w:rsidRPr="00A22163" w:rsidRDefault="00F77186" w:rsidP="009700B2">
      <w:pPr>
        <w:pStyle w:val="ListParagraph"/>
        <w:widowControl/>
        <w:numPr>
          <w:ilvl w:val="0"/>
          <w:numId w:val="18"/>
        </w:numPr>
        <w:tabs>
          <w:tab w:val="left" w:pos="3150"/>
        </w:tabs>
        <w:autoSpaceDE/>
        <w:autoSpaceDN/>
        <w:spacing w:before="0" w:after="160" w:line="276" w:lineRule="auto"/>
        <w:contextualSpacing/>
        <w:rPr>
          <w:sz w:val="24"/>
          <w:szCs w:val="24"/>
        </w:rPr>
      </w:pPr>
      <w:r w:rsidRPr="00A22163">
        <w:rPr>
          <w:sz w:val="24"/>
          <w:szCs w:val="24"/>
        </w:rPr>
        <w:t>Kuantitaas (jumlah)</w:t>
      </w:r>
    </w:p>
    <w:p w:rsidR="00F77186" w:rsidRPr="00A22163" w:rsidRDefault="00F77186" w:rsidP="009700B2">
      <w:pPr>
        <w:pStyle w:val="ListParagraph"/>
        <w:tabs>
          <w:tab w:val="left" w:pos="3150"/>
        </w:tabs>
        <w:spacing w:line="276" w:lineRule="auto"/>
        <w:ind w:left="720" w:hanging="1"/>
        <w:rPr>
          <w:sz w:val="24"/>
          <w:szCs w:val="24"/>
        </w:rPr>
      </w:pPr>
      <w:r w:rsidRPr="00A22163">
        <w:rPr>
          <w:sz w:val="24"/>
          <w:szCs w:val="24"/>
        </w:rPr>
        <w:t>Untuk mengukur kinerja dapat pula dilakukan dengan melihat dari kuantitas (jumlah) yang dihasilkan oleh seseorang.</w:t>
      </w:r>
    </w:p>
    <w:p w:rsidR="00F77186" w:rsidRPr="00A22163" w:rsidRDefault="00F77186" w:rsidP="009700B2">
      <w:pPr>
        <w:pStyle w:val="ListParagraph"/>
        <w:widowControl/>
        <w:numPr>
          <w:ilvl w:val="0"/>
          <w:numId w:val="18"/>
        </w:numPr>
        <w:tabs>
          <w:tab w:val="left" w:pos="3150"/>
        </w:tabs>
        <w:autoSpaceDE/>
        <w:autoSpaceDN/>
        <w:spacing w:before="0" w:after="160" w:line="276" w:lineRule="auto"/>
        <w:contextualSpacing/>
        <w:rPr>
          <w:sz w:val="24"/>
          <w:szCs w:val="24"/>
        </w:rPr>
      </w:pPr>
      <w:r w:rsidRPr="00A22163">
        <w:rPr>
          <w:sz w:val="24"/>
          <w:szCs w:val="24"/>
        </w:rPr>
        <w:t>Waktu (jangka waktu)</w:t>
      </w:r>
    </w:p>
    <w:p w:rsidR="00F77186" w:rsidRPr="00A22163" w:rsidRDefault="00F77186" w:rsidP="009700B2">
      <w:pPr>
        <w:pStyle w:val="ListParagraph"/>
        <w:tabs>
          <w:tab w:val="left" w:pos="3150"/>
        </w:tabs>
        <w:spacing w:line="276" w:lineRule="auto"/>
        <w:ind w:left="720" w:hanging="1"/>
        <w:rPr>
          <w:sz w:val="24"/>
          <w:szCs w:val="24"/>
        </w:rPr>
      </w:pPr>
      <w:r w:rsidRPr="00A22163">
        <w:rPr>
          <w:sz w:val="24"/>
          <w:szCs w:val="24"/>
        </w:rPr>
        <w:t xml:space="preserve">Untuk jenis pekerjaan tertentu diberikan batas waktu dalam menyelesaikan pekerjaannya. Artinya ada pekerjaan batas waktu minimal dan maksimal yang </w:t>
      </w:r>
      <w:r w:rsidRPr="00A22163">
        <w:rPr>
          <w:sz w:val="24"/>
          <w:szCs w:val="24"/>
        </w:rPr>
        <w:lastRenderedPageBreak/>
        <w:t>harus dipenuhi.</w:t>
      </w:r>
    </w:p>
    <w:p w:rsidR="00F77186" w:rsidRPr="00A22163" w:rsidRDefault="00F77186" w:rsidP="009700B2">
      <w:pPr>
        <w:pStyle w:val="ListParagraph"/>
        <w:widowControl/>
        <w:numPr>
          <w:ilvl w:val="0"/>
          <w:numId w:val="18"/>
        </w:numPr>
        <w:tabs>
          <w:tab w:val="left" w:pos="3150"/>
        </w:tabs>
        <w:autoSpaceDE/>
        <w:autoSpaceDN/>
        <w:spacing w:before="0" w:after="160" w:line="276" w:lineRule="auto"/>
        <w:contextualSpacing/>
        <w:rPr>
          <w:sz w:val="24"/>
          <w:szCs w:val="24"/>
        </w:rPr>
      </w:pPr>
      <w:r w:rsidRPr="00A22163">
        <w:rPr>
          <w:sz w:val="24"/>
          <w:szCs w:val="24"/>
        </w:rPr>
        <w:t>Kerja sama antar pegawai</w:t>
      </w:r>
    </w:p>
    <w:p w:rsidR="00F77186" w:rsidRPr="00A22163" w:rsidRDefault="00F77186" w:rsidP="009700B2">
      <w:pPr>
        <w:pStyle w:val="ListParagraph"/>
        <w:tabs>
          <w:tab w:val="left" w:pos="3150"/>
        </w:tabs>
        <w:spacing w:line="276" w:lineRule="auto"/>
        <w:ind w:left="720" w:firstLine="0"/>
        <w:rPr>
          <w:sz w:val="24"/>
          <w:szCs w:val="24"/>
        </w:rPr>
      </w:pPr>
      <w:r w:rsidRPr="00A22163">
        <w:rPr>
          <w:sz w:val="24"/>
          <w:szCs w:val="24"/>
        </w:rPr>
        <w:t>Kinerja sering kali dikaitkan dengan kerja sama antar pegawai dan antar pimpinan. Hubungan ini sering kali juga dikatakan sebagai hubungan antar perseorangan. Dalam hubungan ini diukur apakah seorang pegawai mampu untuk mengembangkan perasaan saling menghargai, niat baik dan kerja sama antara pegawai yang satu dengan pegawai yang lain.</w:t>
      </w:r>
    </w:p>
    <w:p w:rsidR="00F77186" w:rsidRPr="00A22163" w:rsidRDefault="00F77186" w:rsidP="009700B2">
      <w:pPr>
        <w:pStyle w:val="ListParagraph"/>
        <w:widowControl/>
        <w:numPr>
          <w:ilvl w:val="0"/>
          <w:numId w:val="18"/>
        </w:numPr>
        <w:tabs>
          <w:tab w:val="left" w:pos="3150"/>
        </w:tabs>
        <w:autoSpaceDE/>
        <w:autoSpaceDN/>
        <w:spacing w:before="0" w:after="160" w:line="276" w:lineRule="auto"/>
        <w:contextualSpacing/>
        <w:rPr>
          <w:sz w:val="24"/>
          <w:szCs w:val="24"/>
        </w:rPr>
      </w:pPr>
      <w:r w:rsidRPr="00A22163">
        <w:rPr>
          <w:sz w:val="24"/>
          <w:szCs w:val="24"/>
        </w:rPr>
        <w:t>Penekanan biaya</w:t>
      </w:r>
    </w:p>
    <w:p w:rsidR="00F77186" w:rsidRPr="00A22163" w:rsidRDefault="00F77186" w:rsidP="009700B2">
      <w:pPr>
        <w:pStyle w:val="ListParagraph"/>
        <w:tabs>
          <w:tab w:val="left" w:pos="3150"/>
        </w:tabs>
        <w:spacing w:line="276" w:lineRule="auto"/>
        <w:ind w:left="720" w:hanging="1"/>
        <w:rPr>
          <w:sz w:val="24"/>
          <w:szCs w:val="24"/>
        </w:rPr>
      </w:pPr>
      <w:r w:rsidRPr="00A22163">
        <w:rPr>
          <w:sz w:val="24"/>
          <w:szCs w:val="24"/>
        </w:rPr>
        <w:t>Biaya yang dikeluarkan untuk setiap aktivitas perusahaan sudah dianggarkan sebelum aktivitas dijalankan. Artinya dengan biaya yang sudah dianggarkan tersebut merupakan sebagai acuan agar tidak melebihi dari yang sudah dianggarkan.</w:t>
      </w:r>
    </w:p>
    <w:p w:rsidR="00F77186" w:rsidRPr="00A22163" w:rsidRDefault="00F77186" w:rsidP="009700B2">
      <w:pPr>
        <w:pStyle w:val="ListParagraph"/>
        <w:widowControl/>
        <w:numPr>
          <w:ilvl w:val="0"/>
          <w:numId w:val="18"/>
        </w:numPr>
        <w:tabs>
          <w:tab w:val="left" w:pos="3150"/>
        </w:tabs>
        <w:autoSpaceDE/>
        <w:autoSpaceDN/>
        <w:spacing w:before="0" w:after="160" w:line="276" w:lineRule="auto"/>
        <w:contextualSpacing/>
        <w:rPr>
          <w:sz w:val="24"/>
          <w:szCs w:val="24"/>
        </w:rPr>
      </w:pPr>
      <w:r w:rsidRPr="00A22163">
        <w:rPr>
          <w:sz w:val="24"/>
          <w:szCs w:val="24"/>
        </w:rPr>
        <w:t>Pengawasan</w:t>
      </w:r>
    </w:p>
    <w:p w:rsidR="004B5ED8" w:rsidRDefault="00F77186" w:rsidP="009700B2">
      <w:pPr>
        <w:pStyle w:val="ListParagraph"/>
        <w:tabs>
          <w:tab w:val="left" w:pos="3150"/>
        </w:tabs>
        <w:spacing w:line="276" w:lineRule="auto"/>
        <w:ind w:left="720" w:hanging="1"/>
        <w:rPr>
          <w:sz w:val="24"/>
          <w:szCs w:val="24"/>
        </w:rPr>
      </w:pPr>
      <w:r w:rsidRPr="00A22163">
        <w:rPr>
          <w:sz w:val="24"/>
          <w:szCs w:val="24"/>
        </w:rPr>
        <w:t>Dengan melakukan pengawasan karyawan akan merasa lebih bertanggung jawab atas pekerjaannya dan jika terjadi penyimpangan akan memudahkan untuk melakukan koreksi dan melakukan perbaikan secepatnya.</w:t>
      </w:r>
    </w:p>
    <w:p w:rsidR="00D57900" w:rsidRPr="007D6553" w:rsidRDefault="007D6553" w:rsidP="009700B2">
      <w:pPr>
        <w:tabs>
          <w:tab w:val="left" w:pos="426"/>
        </w:tabs>
        <w:spacing w:line="276" w:lineRule="auto"/>
        <w:rPr>
          <w:rFonts w:cs="Times New Roman"/>
          <w:sz w:val="24"/>
          <w:szCs w:val="24"/>
        </w:rPr>
      </w:pPr>
      <w:r>
        <w:rPr>
          <w:sz w:val="24"/>
          <w:szCs w:val="24"/>
        </w:rPr>
        <w:tab/>
      </w:r>
      <w:r w:rsidRPr="007D6553">
        <w:rPr>
          <w:rFonts w:cs="Times New Roman"/>
          <w:sz w:val="24"/>
          <w:szCs w:val="24"/>
        </w:rPr>
        <w:t xml:space="preserve">Berdasakan beberapa </w:t>
      </w:r>
      <w:r>
        <w:rPr>
          <w:rFonts w:cs="Times New Roman"/>
          <w:sz w:val="24"/>
          <w:szCs w:val="24"/>
        </w:rPr>
        <w:t>pendapat ahli diatas dapat disimpulkan bahwa indikator kinerja terdiri dari kualitas kerja, kuantitas kerja, tanggung jawab, kreativitas, dan ketepatan waktu.</w:t>
      </w:r>
    </w:p>
    <w:p w:rsidR="00F77186" w:rsidRPr="000624A4" w:rsidRDefault="00F77186" w:rsidP="009700B2">
      <w:pPr>
        <w:pStyle w:val="Heading3"/>
        <w:spacing w:line="276" w:lineRule="auto"/>
      </w:pPr>
      <w:bookmarkStart w:id="59" w:name="_Toc124089498"/>
      <w:bookmarkStart w:id="60" w:name="_Toc124174759"/>
      <w:r w:rsidRPr="000624A4">
        <w:t>2.4 Penel</w:t>
      </w:r>
      <w:r>
        <w:t>itian Terdahulu</w:t>
      </w:r>
      <w:r w:rsidRPr="000624A4">
        <w:t xml:space="preserve"> dan Kerangka Pemikiran</w:t>
      </w:r>
      <w:bookmarkEnd w:id="59"/>
      <w:bookmarkEnd w:id="60"/>
    </w:p>
    <w:p w:rsidR="00F82101" w:rsidRPr="00DC6F7E" w:rsidRDefault="00F77186" w:rsidP="009700B2">
      <w:pPr>
        <w:pStyle w:val="Heading4"/>
        <w:spacing w:line="276" w:lineRule="auto"/>
      </w:pPr>
      <w:bookmarkStart w:id="61" w:name="_Toc124174760"/>
      <w:r w:rsidRPr="000624A4">
        <w:t xml:space="preserve">2.4.1 Penelitian </w:t>
      </w:r>
      <w:r>
        <w:t>Terdahulu</w:t>
      </w:r>
      <w:bookmarkEnd w:id="61"/>
    </w:p>
    <w:p w:rsidR="00F77186" w:rsidRPr="004B25E6" w:rsidRDefault="006B23A7" w:rsidP="004B25E6">
      <w:pPr>
        <w:pStyle w:val="Heading5"/>
        <w:jc w:val="center"/>
        <w:rPr>
          <w:rFonts w:cs="Times New Roman"/>
          <w:color w:val="000000" w:themeColor="text1"/>
        </w:rPr>
      </w:pPr>
      <w:r w:rsidRPr="004B25E6">
        <w:rPr>
          <w:rFonts w:cs="Times New Roman"/>
          <w:color w:val="000000" w:themeColor="text1"/>
        </w:rPr>
        <w:t>Tabel 2.2</w:t>
      </w:r>
      <w:r w:rsidR="00F77186" w:rsidRPr="004B25E6">
        <w:rPr>
          <w:rFonts w:cs="Times New Roman"/>
          <w:color w:val="000000" w:themeColor="text1"/>
        </w:rPr>
        <w:t xml:space="preserve"> Hasil Penelitian Terdahulu</w:t>
      </w:r>
    </w:p>
    <w:tbl>
      <w:tblPr>
        <w:tblW w:w="81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445"/>
        <w:gridCol w:w="1417"/>
        <w:gridCol w:w="1701"/>
        <w:gridCol w:w="1418"/>
        <w:gridCol w:w="1669"/>
      </w:tblGrid>
      <w:tr w:rsidR="00F77186" w:rsidRPr="00E81D80" w:rsidTr="00370EE2">
        <w:trPr>
          <w:trHeight w:val="656"/>
        </w:trPr>
        <w:tc>
          <w:tcPr>
            <w:tcW w:w="540" w:type="dxa"/>
            <w:vAlign w:val="center"/>
          </w:tcPr>
          <w:p w:rsidR="00F77186" w:rsidRPr="00E81D80" w:rsidRDefault="00F77186" w:rsidP="009700B2">
            <w:pPr>
              <w:tabs>
                <w:tab w:val="left" w:pos="3150"/>
              </w:tabs>
              <w:spacing w:line="276" w:lineRule="auto"/>
              <w:rPr>
                <w:rFonts w:cs="Times New Roman"/>
                <w:sz w:val="20"/>
                <w:szCs w:val="20"/>
              </w:rPr>
            </w:pPr>
            <w:r w:rsidRPr="00E81D80">
              <w:rPr>
                <w:rFonts w:cs="Times New Roman"/>
                <w:sz w:val="20"/>
                <w:szCs w:val="20"/>
              </w:rPr>
              <w:t>No</w:t>
            </w:r>
          </w:p>
        </w:tc>
        <w:tc>
          <w:tcPr>
            <w:tcW w:w="1445" w:type="dxa"/>
            <w:vAlign w:val="center"/>
          </w:tcPr>
          <w:p w:rsidR="00F77186" w:rsidRPr="00E81D80" w:rsidRDefault="00370EE2" w:rsidP="009700B2">
            <w:pPr>
              <w:tabs>
                <w:tab w:val="left" w:pos="3150"/>
              </w:tabs>
              <w:spacing w:line="276" w:lineRule="auto"/>
              <w:rPr>
                <w:rFonts w:cs="Times New Roman"/>
                <w:sz w:val="20"/>
                <w:szCs w:val="20"/>
              </w:rPr>
            </w:pPr>
            <w:r>
              <w:rPr>
                <w:rFonts w:cs="Times New Roman"/>
                <w:sz w:val="20"/>
                <w:szCs w:val="20"/>
              </w:rPr>
              <w:t xml:space="preserve">Nama </w:t>
            </w:r>
            <w:r w:rsidR="00F77186" w:rsidRPr="00E81D80">
              <w:rPr>
                <w:rFonts w:cs="Times New Roman"/>
                <w:sz w:val="20"/>
                <w:szCs w:val="20"/>
              </w:rPr>
              <w:t>Peneliti, Tahun &amp; Judul Penelitian</w:t>
            </w:r>
          </w:p>
        </w:tc>
        <w:tc>
          <w:tcPr>
            <w:tcW w:w="1417" w:type="dxa"/>
            <w:vAlign w:val="center"/>
          </w:tcPr>
          <w:p w:rsidR="00F77186" w:rsidRPr="00E81D80" w:rsidRDefault="00F77186" w:rsidP="009700B2">
            <w:pPr>
              <w:tabs>
                <w:tab w:val="left" w:pos="3150"/>
              </w:tabs>
              <w:spacing w:line="276" w:lineRule="auto"/>
              <w:rPr>
                <w:rFonts w:cs="Times New Roman"/>
                <w:sz w:val="20"/>
                <w:szCs w:val="20"/>
              </w:rPr>
            </w:pPr>
            <w:r w:rsidRPr="00E81D80">
              <w:rPr>
                <w:rFonts w:cs="Times New Roman"/>
                <w:sz w:val="20"/>
                <w:szCs w:val="20"/>
              </w:rPr>
              <w:t>Variabel yang diteliti</w:t>
            </w:r>
          </w:p>
        </w:tc>
        <w:tc>
          <w:tcPr>
            <w:tcW w:w="1701" w:type="dxa"/>
            <w:vAlign w:val="center"/>
          </w:tcPr>
          <w:p w:rsidR="00F77186" w:rsidRPr="00E81D80" w:rsidRDefault="00F77186" w:rsidP="009700B2">
            <w:pPr>
              <w:tabs>
                <w:tab w:val="left" w:pos="3150"/>
              </w:tabs>
              <w:spacing w:line="276" w:lineRule="auto"/>
              <w:rPr>
                <w:rFonts w:cs="Times New Roman"/>
                <w:sz w:val="20"/>
                <w:szCs w:val="20"/>
              </w:rPr>
            </w:pPr>
            <w:r w:rsidRPr="00E81D80">
              <w:rPr>
                <w:rFonts w:cs="Times New Roman"/>
                <w:sz w:val="20"/>
                <w:szCs w:val="20"/>
              </w:rPr>
              <w:t>Indikator</w:t>
            </w:r>
          </w:p>
        </w:tc>
        <w:tc>
          <w:tcPr>
            <w:tcW w:w="1418" w:type="dxa"/>
            <w:vAlign w:val="center"/>
          </w:tcPr>
          <w:p w:rsidR="00F77186" w:rsidRPr="00E81D80" w:rsidRDefault="00F77186" w:rsidP="009700B2">
            <w:pPr>
              <w:tabs>
                <w:tab w:val="left" w:pos="3150"/>
              </w:tabs>
              <w:spacing w:line="276" w:lineRule="auto"/>
              <w:rPr>
                <w:rFonts w:cs="Times New Roman"/>
                <w:sz w:val="20"/>
                <w:szCs w:val="20"/>
              </w:rPr>
            </w:pPr>
            <w:r w:rsidRPr="00E81D80">
              <w:rPr>
                <w:rFonts w:cs="Times New Roman"/>
                <w:sz w:val="20"/>
                <w:szCs w:val="20"/>
              </w:rPr>
              <w:t>Metode Analisis</w:t>
            </w:r>
          </w:p>
        </w:tc>
        <w:tc>
          <w:tcPr>
            <w:tcW w:w="1669" w:type="dxa"/>
            <w:vAlign w:val="center"/>
          </w:tcPr>
          <w:p w:rsidR="00F77186" w:rsidRPr="00E81D80" w:rsidRDefault="00F77186" w:rsidP="009700B2">
            <w:pPr>
              <w:tabs>
                <w:tab w:val="left" w:pos="3150"/>
              </w:tabs>
              <w:spacing w:line="276" w:lineRule="auto"/>
              <w:jc w:val="both"/>
              <w:rPr>
                <w:rFonts w:cs="Times New Roman"/>
                <w:sz w:val="20"/>
                <w:szCs w:val="20"/>
              </w:rPr>
            </w:pPr>
            <w:r w:rsidRPr="00E81D80">
              <w:rPr>
                <w:rFonts w:cs="Times New Roman"/>
                <w:sz w:val="20"/>
                <w:szCs w:val="20"/>
              </w:rPr>
              <w:t>Hasil Penelitian</w:t>
            </w:r>
          </w:p>
        </w:tc>
      </w:tr>
      <w:tr w:rsidR="00F77186" w:rsidRPr="00E81D80" w:rsidTr="00370EE2">
        <w:tc>
          <w:tcPr>
            <w:tcW w:w="540" w:type="dxa"/>
          </w:tcPr>
          <w:p w:rsidR="00F77186" w:rsidRPr="00E81D80" w:rsidRDefault="00F77186" w:rsidP="009700B2">
            <w:pPr>
              <w:tabs>
                <w:tab w:val="left" w:pos="3150"/>
              </w:tabs>
              <w:spacing w:line="276" w:lineRule="auto"/>
              <w:rPr>
                <w:rFonts w:cs="Times New Roman"/>
                <w:sz w:val="20"/>
                <w:szCs w:val="20"/>
              </w:rPr>
            </w:pPr>
            <w:r w:rsidRPr="00E81D80">
              <w:rPr>
                <w:rFonts w:cs="Times New Roman"/>
                <w:sz w:val="20"/>
                <w:szCs w:val="20"/>
              </w:rPr>
              <w:t>1</w:t>
            </w:r>
          </w:p>
        </w:tc>
        <w:tc>
          <w:tcPr>
            <w:tcW w:w="1445" w:type="dxa"/>
          </w:tcPr>
          <w:p w:rsidR="00F77186" w:rsidRPr="00E81D80" w:rsidRDefault="00F77186" w:rsidP="009700B2">
            <w:pPr>
              <w:tabs>
                <w:tab w:val="left" w:pos="3150"/>
              </w:tabs>
              <w:spacing w:line="276" w:lineRule="auto"/>
              <w:rPr>
                <w:rFonts w:cs="Times New Roman"/>
                <w:sz w:val="20"/>
                <w:szCs w:val="20"/>
              </w:rPr>
            </w:pPr>
            <w:r w:rsidRPr="00E81D80">
              <w:rPr>
                <w:rFonts w:cs="Times New Roman"/>
                <w:sz w:val="20"/>
                <w:szCs w:val="20"/>
              </w:rPr>
              <w:t>Isbet Helintina</w:t>
            </w:r>
          </w:p>
          <w:p w:rsidR="00F77186" w:rsidRPr="00E81D80" w:rsidRDefault="00F77186" w:rsidP="009700B2">
            <w:pPr>
              <w:tabs>
                <w:tab w:val="left" w:pos="3150"/>
              </w:tabs>
              <w:spacing w:line="276" w:lineRule="auto"/>
              <w:rPr>
                <w:rFonts w:cs="Times New Roman"/>
                <w:sz w:val="20"/>
                <w:szCs w:val="20"/>
              </w:rPr>
            </w:pPr>
            <w:r w:rsidRPr="00E81D80">
              <w:rPr>
                <w:rFonts w:cs="Times New Roman"/>
                <w:sz w:val="20"/>
                <w:szCs w:val="20"/>
              </w:rPr>
              <w:t>(2017). Hubungan antara Motivasi kerja terhadap Kinerja Pegawai (Studi kasus pada Kantor Kecamatan Sibolangit Kabupaten Deliserdang</w:t>
            </w:r>
          </w:p>
        </w:tc>
        <w:tc>
          <w:tcPr>
            <w:tcW w:w="1417" w:type="dxa"/>
          </w:tcPr>
          <w:p w:rsidR="00F77186" w:rsidRPr="00E81D80" w:rsidRDefault="00F77186" w:rsidP="009700B2">
            <w:pPr>
              <w:tabs>
                <w:tab w:val="left" w:pos="3150"/>
              </w:tabs>
              <w:spacing w:line="276" w:lineRule="auto"/>
              <w:rPr>
                <w:rFonts w:cs="Times New Roman"/>
                <w:sz w:val="20"/>
                <w:szCs w:val="20"/>
              </w:rPr>
            </w:pPr>
            <w:r w:rsidRPr="00E81D80">
              <w:rPr>
                <w:rFonts w:cs="Times New Roman"/>
                <w:sz w:val="20"/>
                <w:szCs w:val="20"/>
              </w:rPr>
              <w:t>- Motivasi (X)</w:t>
            </w:r>
          </w:p>
          <w:p w:rsidR="00F77186" w:rsidRPr="00E81D80" w:rsidRDefault="00F77186" w:rsidP="009700B2">
            <w:pPr>
              <w:tabs>
                <w:tab w:val="left" w:pos="3150"/>
              </w:tabs>
              <w:spacing w:line="276" w:lineRule="auto"/>
              <w:rPr>
                <w:rFonts w:cs="Times New Roman"/>
                <w:sz w:val="20"/>
                <w:szCs w:val="20"/>
              </w:rPr>
            </w:pPr>
            <w:r w:rsidRPr="00E81D80">
              <w:rPr>
                <w:rFonts w:cs="Times New Roman"/>
                <w:sz w:val="20"/>
                <w:szCs w:val="20"/>
              </w:rPr>
              <w:t>- Kinerja (Y)</w:t>
            </w:r>
          </w:p>
        </w:tc>
        <w:tc>
          <w:tcPr>
            <w:tcW w:w="1701" w:type="dxa"/>
          </w:tcPr>
          <w:p w:rsidR="00F77186" w:rsidRPr="00E81D80" w:rsidRDefault="00F77186" w:rsidP="009700B2">
            <w:pPr>
              <w:tabs>
                <w:tab w:val="left" w:pos="3150"/>
              </w:tabs>
              <w:spacing w:line="276" w:lineRule="auto"/>
              <w:rPr>
                <w:rFonts w:cs="Times New Roman"/>
                <w:sz w:val="20"/>
                <w:szCs w:val="20"/>
              </w:rPr>
            </w:pPr>
            <w:r w:rsidRPr="00E81D80">
              <w:rPr>
                <w:rFonts w:cs="Times New Roman"/>
                <w:sz w:val="20"/>
                <w:szCs w:val="20"/>
              </w:rPr>
              <w:t>Motivasi :</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1. Kebutuhan fisiologis</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2. Kebutuhan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3. Kebutuhan akan cinta kasih dan kebutuhan social</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4. Kebutuhan akan penghargaan</w:t>
            </w:r>
          </w:p>
          <w:p w:rsidR="00F77186" w:rsidRPr="00E81D80" w:rsidRDefault="00E10813" w:rsidP="00790D7E">
            <w:pPr>
              <w:tabs>
                <w:tab w:val="left" w:pos="3150"/>
              </w:tabs>
              <w:spacing w:after="0" w:line="276" w:lineRule="auto"/>
              <w:rPr>
                <w:rFonts w:cs="Times New Roman"/>
                <w:sz w:val="20"/>
                <w:szCs w:val="20"/>
              </w:rPr>
            </w:pPr>
            <w:r w:rsidRPr="00E81D80">
              <w:rPr>
                <w:rFonts w:cs="Times New Roman"/>
                <w:sz w:val="20"/>
                <w:szCs w:val="20"/>
              </w:rPr>
              <w:t>5. Kebutuhan ak</w:t>
            </w:r>
            <w:r w:rsidR="00F77186" w:rsidRPr="00E81D80">
              <w:rPr>
                <w:rFonts w:cs="Times New Roman"/>
                <w:sz w:val="20"/>
                <w:szCs w:val="20"/>
              </w:rPr>
              <w:t>tualisasi diri</w:t>
            </w:r>
          </w:p>
          <w:p w:rsidR="00F77186" w:rsidRPr="00E81D80" w:rsidRDefault="00F77186" w:rsidP="009700B2">
            <w:pPr>
              <w:tabs>
                <w:tab w:val="left" w:pos="3150"/>
              </w:tabs>
              <w:spacing w:line="276" w:lineRule="auto"/>
              <w:rPr>
                <w:rFonts w:cs="Times New Roman"/>
                <w:sz w:val="20"/>
                <w:szCs w:val="20"/>
              </w:rPr>
            </w:pP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Kinerja :</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1.Kuantitas</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2. Kualitas</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3. Ketepatan Waktu</w:t>
            </w:r>
          </w:p>
          <w:p w:rsidR="00F77186" w:rsidRPr="00E81D80" w:rsidRDefault="00F77186" w:rsidP="009700B2">
            <w:pPr>
              <w:tabs>
                <w:tab w:val="left" w:pos="3150"/>
              </w:tabs>
              <w:spacing w:line="276" w:lineRule="auto"/>
              <w:rPr>
                <w:rFonts w:cs="Times New Roman"/>
                <w:sz w:val="20"/>
                <w:szCs w:val="20"/>
              </w:rPr>
            </w:pPr>
          </w:p>
        </w:tc>
        <w:tc>
          <w:tcPr>
            <w:tcW w:w="1418" w:type="dxa"/>
          </w:tcPr>
          <w:p w:rsidR="00F77186" w:rsidRPr="00E81D80" w:rsidRDefault="00F77186" w:rsidP="009700B2">
            <w:pPr>
              <w:tabs>
                <w:tab w:val="left" w:pos="3150"/>
              </w:tabs>
              <w:spacing w:line="276" w:lineRule="auto"/>
              <w:rPr>
                <w:rFonts w:cs="Times New Roman"/>
                <w:sz w:val="20"/>
                <w:szCs w:val="20"/>
              </w:rPr>
            </w:pPr>
            <w:r w:rsidRPr="00E81D80">
              <w:rPr>
                <w:rFonts w:cs="Times New Roman"/>
                <w:sz w:val="20"/>
                <w:szCs w:val="20"/>
              </w:rPr>
              <w:lastRenderedPageBreak/>
              <w:t>1. Kuisioner</w:t>
            </w:r>
          </w:p>
          <w:p w:rsidR="00F77186" w:rsidRPr="00E81D80" w:rsidRDefault="00F77186" w:rsidP="009700B2">
            <w:pPr>
              <w:tabs>
                <w:tab w:val="left" w:pos="3150"/>
              </w:tabs>
              <w:spacing w:line="276" w:lineRule="auto"/>
              <w:rPr>
                <w:rFonts w:cs="Times New Roman"/>
                <w:sz w:val="20"/>
                <w:szCs w:val="20"/>
              </w:rPr>
            </w:pPr>
            <w:r w:rsidRPr="00E81D80">
              <w:rPr>
                <w:rFonts w:cs="Times New Roman"/>
                <w:sz w:val="20"/>
                <w:szCs w:val="20"/>
              </w:rPr>
              <w:t>2. Koefisien Korelasi Product Moment</w:t>
            </w:r>
          </w:p>
          <w:p w:rsidR="00F77186" w:rsidRPr="00E81D80" w:rsidRDefault="00E10813" w:rsidP="009700B2">
            <w:pPr>
              <w:tabs>
                <w:tab w:val="left" w:pos="3150"/>
              </w:tabs>
              <w:spacing w:line="276" w:lineRule="auto"/>
              <w:rPr>
                <w:rFonts w:cs="Times New Roman"/>
                <w:sz w:val="20"/>
                <w:szCs w:val="20"/>
              </w:rPr>
            </w:pPr>
            <w:r w:rsidRPr="00E81D80">
              <w:rPr>
                <w:rFonts w:cs="Times New Roman"/>
                <w:sz w:val="20"/>
                <w:szCs w:val="20"/>
              </w:rPr>
              <w:t xml:space="preserve">3. Uji </w:t>
            </w:r>
            <w:r w:rsidR="00F77186" w:rsidRPr="00E81D80">
              <w:rPr>
                <w:rFonts w:cs="Times New Roman"/>
                <w:sz w:val="20"/>
                <w:szCs w:val="20"/>
              </w:rPr>
              <w:t>Signifikan</w:t>
            </w:r>
          </w:p>
          <w:p w:rsidR="00F77186" w:rsidRPr="00E81D80" w:rsidRDefault="00F77186" w:rsidP="009700B2">
            <w:pPr>
              <w:tabs>
                <w:tab w:val="left" w:pos="3150"/>
              </w:tabs>
              <w:spacing w:line="276" w:lineRule="auto"/>
              <w:rPr>
                <w:rFonts w:cs="Times New Roman"/>
                <w:sz w:val="20"/>
                <w:szCs w:val="20"/>
              </w:rPr>
            </w:pPr>
            <w:r w:rsidRPr="00E81D80">
              <w:rPr>
                <w:rFonts w:cs="Times New Roman"/>
                <w:sz w:val="20"/>
                <w:szCs w:val="20"/>
              </w:rPr>
              <w:t>4. Koefisien Determinasi</w:t>
            </w:r>
          </w:p>
          <w:p w:rsidR="00F77186" w:rsidRPr="00E81D80" w:rsidRDefault="00F77186" w:rsidP="009700B2">
            <w:pPr>
              <w:tabs>
                <w:tab w:val="left" w:pos="3150"/>
              </w:tabs>
              <w:spacing w:line="276" w:lineRule="auto"/>
              <w:rPr>
                <w:rFonts w:cs="Times New Roman"/>
                <w:sz w:val="20"/>
                <w:szCs w:val="20"/>
              </w:rPr>
            </w:pPr>
          </w:p>
        </w:tc>
        <w:tc>
          <w:tcPr>
            <w:tcW w:w="1669" w:type="dxa"/>
          </w:tcPr>
          <w:p w:rsidR="00F77186" w:rsidRPr="00E81D80" w:rsidRDefault="00F77186" w:rsidP="009700B2">
            <w:pPr>
              <w:tabs>
                <w:tab w:val="left" w:pos="3150"/>
              </w:tabs>
              <w:spacing w:line="276" w:lineRule="auto"/>
              <w:rPr>
                <w:rFonts w:cs="Times New Roman"/>
                <w:sz w:val="20"/>
                <w:szCs w:val="20"/>
              </w:rPr>
            </w:pPr>
            <w:r w:rsidRPr="00E81D80">
              <w:rPr>
                <w:rFonts w:cs="Times New Roman"/>
                <w:sz w:val="20"/>
                <w:szCs w:val="20"/>
              </w:rPr>
              <w:t>Hasil Rekapitulasi dari data penelitian menunjukkan bahwa motivasi terhadap k</w:t>
            </w:r>
            <w:r w:rsidR="005F6997" w:rsidRPr="00E81D80">
              <w:rPr>
                <w:rFonts w:cs="Times New Roman"/>
                <w:sz w:val="20"/>
                <w:szCs w:val="20"/>
              </w:rPr>
              <w:t>inerja pegawai di Kantor Camat S</w:t>
            </w:r>
            <w:r w:rsidRPr="00E81D80">
              <w:rPr>
                <w:rFonts w:cs="Times New Roman"/>
                <w:sz w:val="20"/>
                <w:szCs w:val="20"/>
              </w:rPr>
              <w:t xml:space="preserve">ibolangit dapat dikatakan baik hasil perhitungan korelasi Product Moment yang didapat sebesar 0,527 bernilai positif, berarti ada hubungan antara motivasi terhadap kinerja </w:t>
            </w:r>
            <w:r w:rsidRPr="00E81D80">
              <w:rPr>
                <w:rFonts w:cs="Times New Roman"/>
                <w:sz w:val="20"/>
                <w:szCs w:val="20"/>
              </w:rPr>
              <w:lastRenderedPageBreak/>
              <w:t>pegawai di Kantor Camat Sibolangit dengan tin</w:t>
            </w:r>
            <w:r w:rsidR="00E10813" w:rsidRPr="00E81D80">
              <w:rPr>
                <w:rFonts w:cs="Times New Roman"/>
                <w:sz w:val="20"/>
                <w:szCs w:val="20"/>
              </w:rPr>
              <w:t>g</w:t>
            </w:r>
            <w:r w:rsidRPr="00E81D80">
              <w:rPr>
                <w:rFonts w:cs="Times New Roman"/>
                <w:sz w:val="20"/>
                <w:szCs w:val="20"/>
              </w:rPr>
              <w:t>kat hubungan tinggi, maka terhadap pengaruh yang positif antara pemberian motivasi terhadap kinerja pegawai</w:t>
            </w:r>
          </w:p>
        </w:tc>
      </w:tr>
      <w:tr w:rsidR="00F77186" w:rsidRPr="00E81D80" w:rsidTr="00370EE2">
        <w:tc>
          <w:tcPr>
            <w:tcW w:w="540"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lastRenderedPageBreak/>
              <w:t>2</w:t>
            </w:r>
          </w:p>
        </w:tc>
        <w:tc>
          <w:tcPr>
            <w:tcW w:w="1445"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Yutika Andola (2016). Hubungan antara Motivasi Kerja dengan Kinerja Pegawai pada LIPI (Lembaga Pengetahuan No. Bandung)</w:t>
            </w:r>
          </w:p>
        </w:tc>
        <w:tc>
          <w:tcPr>
            <w:tcW w:w="1417"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 Motivasi (X)</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 Kinerja (Y)</w:t>
            </w:r>
          </w:p>
        </w:tc>
        <w:tc>
          <w:tcPr>
            <w:tcW w:w="1701"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 Motivasi:</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1.Tujuan dan kemampuan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2. Teladan pemimpin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3. Balas jasa</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4. Keadilan</w:t>
            </w:r>
          </w:p>
          <w:p w:rsidR="00F77186" w:rsidRPr="00E81D80" w:rsidRDefault="00F77186" w:rsidP="00790D7E">
            <w:pPr>
              <w:tabs>
                <w:tab w:val="left" w:pos="3150"/>
              </w:tabs>
              <w:spacing w:after="0" w:line="276" w:lineRule="auto"/>
              <w:rPr>
                <w:rFonts w:cs="Times New Roman"/>
                <w:sz w:val="20"/>
                <w:szCs w:val="20"/>
              </w:rPr>
            </w:pP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 Kinerja :</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1. Kualitas</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2. Kuantitas</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3. Efektivitas</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4. Kemandirian</w:t>
            </w:r>
          </w:p>
        </w:tc>
        <w:tc>
          <w:tcPr>
            <w:tcW w:w="1418"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1. kuisoiner</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2.korelasi pearson product moment</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3. uji validitas</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4. uji reabilitas</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5.koefisien determinasi</w:t>
            </w:r>
          </w:p>
          <w:p w:rsidR="00F77186" w:rsidRPr="00E81D80" w:rsidRDefault="00F77186" w:rsidP="00790D7E">
            <w:pPr>
              <w:tabs>
                <w:tab w:val="left" w:pos="3150"/>
              </w:tabs>
              <w:spacing w:after="0" w:line="276" w:lineRule="auto"/>
              <w:rPr>
                <w:rFonts w:cs="Times New Roman"/>
                <w:spacing w:val="-6"/>
                <w:sz w:val="20"/>
                <w:szCs w:val="20"/>
              </w:rPr>
            </w:pPr>
            <w:r w:rsidRPr="00E81D80">
              <w:rPr>
                <w:rFonts w:cs="Times New Roman"/>
                <w:sz w:val="20"/>
                <w:szCs w:val="20"/>
              </w:rPr>
              <w:t xml:space="preserve">6. </w:t>
            </w:r>
            <w:r w:rsidRPr="00E81D80">
              <w:rPr>
                <w:rFonts w:cs="Times New Roman"/>
                <w:spacing w:val="-6"/>
                <w:sz w:val="20"/>
                <w:szCs w:val="20"/>
              </w:rPr>
              <w:t>uji hipotesis korelasi</w:t>
            </w:r>
          </w:p>
          <w:p w:rsidR="00F77186" w:rsidRPr="00E81D80" w:rsidRDefault="00F77186" w:rsidP="00790D7E">
            <w:pPr>
              <w:tabs>
                <w:tab w:val="left" w:pos="3150"/>
              </w:tabs>
              <w:spacing w:after="0" w:line="276" w:lineRule="auto"/>
              <w:rPr>
                <w:rFonts w:cs="Times New Roman"/>
                <w:sz w:val="20"/>
                <w:szCs w:val="20"/>
              </w:rPr>
            </w:pPr>
          </w:p>
        </w:tc>
        <w:tc>
          <w:tcPr>
            <w:tcW w:w="1669"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Hasil temuan dalam penelitian ini, motivasi kerja dengan kinerja pegawai pada indicator kualitas kuantitas, dan penggunaan waktu memiliki hubungan yang positf dan signifikan da berada dalam kategori sedang. Dengan indicator kerja sama memiliki hubungan positif dan signifikan berada pada katgori kuat. Penelitian ini direkomendasikan sebagai dasar untuk dilakukan nya penelitian lain mengenai motivasi kerja dengan kinea pegawai.</w:t>
            </w:r>
          </w:p>
        </w:tc>
      </w:tr>
      <w:tr w:rsidR="00F77186" w:rsidRPr="00E81D80" w:rsidTr="00370EE2">
        <w:tc>
          <w:tcPr>
            <w:tcW w:w="540"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3</w:t>
            </w:r>
          </w:p>
        </w:tc>
        <w:tc>
          <w:tcPr>
            <w:tcW w:w="1445"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 xml:space="preserve">Wiwik Widiyanti (2017). Hubungan Motivasi kerja dengan Kinerja Pegawai pada Dinas Kependudukan </w:t>
            </w:r>
            <w:r w:rsidRPr="00E81D80">
              <w:rPr>
                <w:rFonts w:cs="Times New Roman"/>
                <w:sz w:val="20"/>
                <w:szCs w:val="20"/>
              </w:rPr>
              <w:lastRenderedPageBreak/>
              <w:t>dan Pencatatan Sipil. Kota Depok.</w:t>
            </w:r>
          </w:p>
        </w:tc>
        <w:tc>
          <w:tcPr>
            <w:tcW w:w="1417"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lastRenderedPageBreak/>
              <w:t>- Motivasi (X)</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 Kinerja (Y)</w:t>
            </w:r>
          </w:p>
        </w:tc>
        <w:tc>
          <w:tcPr>
            <w:tcW w:w="1701"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 Motivasi :</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1. Kebutuhan akan prestasi</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2. Kebutuhan akan kekuasaan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3. Kebutuhan akan pertalian</w:t>
            </w:r>
          </w:p>
          <w:p w:rsidR="00F77186" w:rsidRPr="00E81D80" w:rsidRDefault="00F77186" w:rsidP="00790D7E">
            <w:pPr>
              <w:tabs>
                <w:tab w:val="left" w:pos="3150"/>
              </w:tabs>
              <w:spacing w:after="0" w:line="276" w:lineRule="auto"/>
              <w:rPr>
                <w:rFonts w:cs="Times New Roman"/>
                <w:sz w:val="20"/>
                <w:szCs w:val="20"/>
              </w:rPr>
            </w:pP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 Kinerja</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lastRenderedPageBreak/>
              <w:t>1. Kesetiaan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2. Prestasi Kerja</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3. Kejujuran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4. Kedisiplinan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5. Kreativitas</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6. Kerja sama</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7. Kepemimpinan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8. Kepribadian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9. Prakarsa</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10. Kecakapan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11. Tanggung Jawab</w:t>
            </w:r>
          </w:p>
        </w:tc>
        <w:tc>
          <w:tcPr>
            <w:tcW w:w="1418"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lastRenderedPageBreak/>
              <w:t>1.kuisioner</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2. Uji Signifikan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3. Koefisien Determinasi</w:t>
            </w:r>
          </w:p>
        </w:tc>
        <w:tc>
          <w:tcPr>
            <w:tcW w:w="1669"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 xml:space="preserve">Hasil penelitian menunjukan bahwa motivasi memiliki hubungan yang kuat dan signifikan dengan kinerja pegawai ditunjukan </w:t>
            </w:r>
            <w:r w:rsidRPr="00E81D80">
              <w:rPr>
                <w:rFonts w:cs="Times New Roman"/>
                <w:sz w:val="20"/>
                <w:szCs w:val="20"/>
              </w:rPr>
              <w:lastRenderedPageBreak/>
              <w:t>dengan nilai r=0,750. Pada analisis determinasi di dapatkan kontribusi variable motivasi kerja dengan hasil 56,25%, sisa nya yaitu 43,8% dipengaruhi oleh faktor lain.</w:t>
            </w:r>
          </w:p>
        </w:tc>
      </w:tr>
      <w:tr w:rsidR="00F77186" w:rsidRPr="00E81D80" w:rsidTr="00370EE2">
        <w:tc>
          <w:tcPr>
            <w:tcW w:w="540"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lastRenderedPageBreak/>
              <w:t>4</w:t>
            </w:r>
          </w:p>
        </w:tc>
        <w:tc>
          <w:tcPr>
            <w:tcW w:w="1445"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Nazaruddin (2012). Hubungan MOtivasi kerja dengan Kinerja Pegawai di Badan Kepegawaian Daerah dan Diklat (BKDD) Kabupaten Maros, Makassar 2012</w:t>
            </w:r>
          </w:p>
        </w:tc>
        <w:tc>
          <w:tcPr>
            <w:tcW w:w="1417"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 Motivasi (X)</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-Kinerja (Y)</w:t>
            </w:r>
          </w:p>
          <w:p w:rsidR="00F77186" w:rsidRPr="00E81D80" w:rsidRDefault="00F77186" w:rsidP="00790D7E">
            <w:pPr>
              <w:tabs>
                <w:tab w:val="left" w:pos="3150"/>
              </w:tabs>
              <w:spacing w:after="0" w:line="276" w:lineRule="auto"/>
              <w:rPr>
                <w:rFonts w:cs="Times New Roman"/>
                <w:sz w:val="20"/>
                <w:szCs w:val="20"/>
              </w:rPr>
            </w:pPr>
          </w:p>
        </w:tc>
        <w:tc>
          <w:tcPr>
            <w:tcW w:w="1701" w:type="dxa"/>
          </w:tcPr>
          <w:p w:rsidR="00F77186" w:rsidRPr="00E81D80" w:rsidRDefault="00F77186" w:rsidP="00790D7E">
            <w:pPr>
              <w:tabs>
                <w:tab w:val="left" w:pos="3150"/>
              </w:tabs>
              <w:spacing w:after="0" w:line="276" w:lineRule="auto"/>
              <w:rPr>
                <w:rFonts w:cs="Times New Roman"/>
                <w:sz w:val="20"/>
                <w:szCs w:val="20"/>
                <w:lang w:val="id-ID"/>
              </w:rPr>
            </w:pPr>
            <w:r w:rsidRPr="00E81D80">
              <w:rPr>
                <w:rFonts w:cs="Times New Roman"/>
                <w:sz w:val="20"/>
                <w:szCs w:val="20"/>
              </w:rPr>
              <w:t>- Motivas</w:t>
            </w:r>
            <w:r w:rsidRPr="00E81D80">
              <w:rPr>
                <w:rFonts w:cs="Times New Roman"/>
                <w:sz w:val="20"/>
                <w:szCs w:val="20"/>
                <w:lang w:val="id-ID"/>
              </w:rPr>
              <w:t>i:</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1. Kompensasi</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2. Kondisi kerja</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3. Jaminan kerja</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4. Hubungan antar pegawai dan pimpinan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5. Aktualisasi diri,</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6.Penghargaan</w:t>
            </w:r>
          </w:p>
          <w:p w:rsidR="00F77186" w:rsidRPr="00E81D80" w:rsidRDefault="00F77186" w:rsidP="00790D7E">
            <w:pPr>
              <w:tabs>
                <w:tab w:val="left" w:pos="3150"/>
              </w:tabs>
              <w:spacing w:after="0" w:line="276" w:lineRule="auto"/>
              <w:rPr>
                <w:rFonts w:cs="Times New Roman"/>
                <w:sz w:val="20"/>
                <w:szCs w:val="20"/>
              </w:rPr>
            </w:pP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-Kinerja</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1. Kuantitas</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2. Kualitas</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3. Ketepatan waktu</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4. Kebutuhan pengawasan</w:t>
            </w:r>
          </w:p>
        </w:tc>
        <w:tc>
          <w:tcPr>
            <w:tcW w:w="1418" w:type="dxa"/>
          </w:tcPr>
          <w:p w:rsidR="00F77186" w:rsidRPr="00E81D80" w:rsidRDefault="00F77186" w:rsidP="00790D7E">
            <w:pPr>
              <w:tabs>
                <w:tab w:val="left" w:pos="3150"/>
              </w:tabs>
              <w:spacing w:after="0" w:line="276" w:lineRule="auto"/>
              <w:rPr>
                <w:rFonts w:cs="Times New Roman"/>
                <w:i/>
                <w:sz w:val="20"/>
                <w:szCs w:val="20"/>
              </w:rPr>
            </w:pPr>
            <w:r w:rsidRPr="00E81D80">
              <w:rPr>
                <w:rFonts w:cs="Times New Roman"/>
                <w:sz w:val="20"/>
                <w:szCs w:val="20"/>
              </w:rPr>
              <w:t xml:space="preserve">1. Metode analisis data dengan menggunakan korelasi </w:t>
            </w:r>
            <w:r w:rsidRPr="00E81D80">
              <w:rPr>
                <w:rFonts w:cs="Times New Roman"/>
                <w:i/>
                <w:sz w:val="20"/>
                <w:szCs w:val="20"/>
              </w:rPr>
              <w:t>product moment</w:t>
            </w:r>
          </w:p>
          <w:p w:rsidR="00F77186" w:rsidRPr="00E81D80" w:rsidRDefault="00F77186" w:rsidP="00790D7E">
            <w:pPr>
              <w:tabs>
                <w:tab w:val="left" w:pos="3150"/>
              </w:tabs>
              <w:spacing w:after="0" w:line="276" w:lineRule="auto"/>
              <w:rPr>
                <w:rFonts w:cs="Times New Roman"/>
                <w:sz w:val="20"/>
                <w:szCs w:val="20"/>
                <w:lang w:val="id-ID"/>
              </w:rPr>
            </w:pPr>
          </w:p>
        </w:tc>
        <w:tc>
          <w:tcPr>
            <w:tcW w:w="1669"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Berdasarkan uji korelasi antara motivasi kerja dengan kinerja pegawai terbukti ada hubungan yang kurang signifikan antara motivasi kerja dengan kinerja pegawai . Hal ini dapat dibuktikan pada persamaan korelasi yang memberikan hasil koefisien korelasi (r) sebesar 0,274. Tanda positif (+) yang diperhatikan dari koefisien korelasi (r) menunjukan bahwa meskipun tingkat korelasinya rendah, namun berhubungan positif yang artinya jika variable motivasi kerja meningkat, maka akan diikuti oleh vaiabel knerja dan sebaiknya.</w:t>
            </w:r>
          </w:p>
        </w:tc>
      </w:tr>
      <w:tr w:rsidR="00F77186" w:rsidRPr="00E81D80" w:rsidTr="00370EE2">
        <w:tc>
          <w:tcPr>
            <w:tcW w:w="540"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5</w:t>
            </w:r>
          </w:p>
        </w:tc>
        <w:tc>
          <w:tcPr>
            <w:tcW w:w="1445"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 xml:space="preserve">Nila Rosa (2020). Hubungan </w:t>
            </w:r>
            <w:r w:rsidRPr="00E81D80">
              <w:rPr>
                <w:rFonts w:cs="Times New Roman"/>
                <w:sz w:val="20"/>
                <w:szCs w:val="20"/>
              </w:rPr>
              <w:lastRenderedPageBreak/>
              <w:t>Motivasi keja dengan Kinerja pegawai pada Kantor Kecamatan Jonggol</w:t>
            </w:r>
          </w:p>
        </w:tc>
        <w:tc>
          <w:tcPr>
            <w:tcW w:w="1417"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lastRenderedPageBreak/>
              <w:t>- Motivasi (X)</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 Kinerja (Y)</w:t>
            </w:r>
          </w:p>
        </w:tc>
        <w:tc>
          <w:tcPr>
            <w:tcW w:w="1701"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 Motivasi:</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1. Pencapaian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2. Prestasi</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lastRenderedPageBreak/>
              <w:t>3.</w:t>
            </w:r>
            <w:r w:rsidRPr="00E81D80">
              <w:rPr>
                <w:rFonts w:cs="Times New Roman"/>
                <w:sz w:val="20"/>
                <w:szCs w:val="20"/>
                <w:lang w:val="id-ID"/>
              </w:rPr>
              <w:t xml:space="preserve"> </w:t>
            </w:r>
            <w:r w:rsidRPr="00E81D80">
              <w:rPr>
                <w:rFonts w:cs="Times New Roman"/>
                <w:sz w:val="20"/>
                <w:szCs w:val="20"/>
              </w:rPr>
              <w:t>Pengakuan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lang w:val="id-ID"/>
              </w:rPr>
              <w:t xml:space="preserve">4. </w:t>
            </w:r>
            <w:r w:rsidRPr="00E81D80">
              <w:rPr>
                <w:rFonts w:cs="Times New Roman"/>
                <w:sz w:val="20"/>
                <w:szCs w:val="20"/>
              </w:rPr>
              <w:t>Peningkatan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lang w:val="id-ID"/>
              </w:rPr>
              <w:t xml:space="preserve">5. </w:t>
            </w:r>
            <w:r w:rsidRPr="00E81D80">
              <w:rPr>
                <w:rFonts w:cs="Times New Roman"/>
                <w:sz w:val="20"/>
                <w:szCs w:val="20"/>
              </w:rPr>
              <w:t>Kerja</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lang w:val="id-ID"/>
              </w:rPr>
              <w:t xml:space="preserve">6. </w:t>
            </w:r>
            <w:r w:rsidRPr="00E81D80">
              <w:rPr>
                <w:rFonts w:cs="Times New Roman"/>
                <w:sz w:val="20"/>
                <w:szCs w:val="20"/>
              </w:rPr>
              <w:t>Kehadiran</w:t>
            </w:r>
          </w:p>
          <w:p w:rsidR="00F77186" w:rsidRPr="00E81D80" w:rsidRDefault="00F77186" w:rsidP="00790D7E">
            <w:pPr>
              <w:tabs>
                <w:tab w:val="left" w:pos="3150"/>
              </w:tabs>
              <w:spacing w:after="0" w:line="276" w:lineRule="auto"/>
              <w:rPr>
                <w:rFonts w:cs="Times New Roman"/>
                <w:sz w:val="20"/>
                <w:szCs w:val="20"/>
                <w:lang w:val="id-ID"/>
              </w:rPr>
            </w:pPr>
          </w:p>
          <w:p w:rsidR="00F77186" w:rsidRPr="00E81D80" w:rsidRDefault="00F77186" w:rsidP="00790D7E">
            <w:pPr>
              <w:tabs>
                <w:tab w:val="left" w:pos="3150"/>
              </w:tabs>
              <w:spacing w:after="0" w:line="276" w:lineRule="auto"/>
              <w:rPr>
                <w:rFonts w:cs="Times New Roman"/>
                <w:sz w:val="20"/>
                <w:szCs w:val="20"/>
                <w:lang w:val="id-ID"/>
              </w:rPr>
            </w:pPr>
            <w:r w:rsidRPr="00E81D80">
              <w:rPr>
                <w:rFonts w:cs="Times New Roman"/>
                <w:sz w:val="20"/>
                <w:szCs w:val="20"/>
              </w:rPr>
              <w:t>Kinerja</w:t>
            </w:r>
            <w:r w:rsidRPr="00E81D80">
              <w:rPr>
                <w:rFonts w:cs="Times New Roman"/>
                <w:sz w:val="20"/>
                <w:szCs w:val="20"/>
                <w:lang w:val="id-ID"/>
              </w:rPr>
              <w:t>:</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lang w:val="id-ID"/>
              </w:rPr>
              <w:t>1.</w:t>
            </w:r>
            <w:r w:rsidRPr="00E81D80">
              <w:rPr>
                <w:rFonts w:cs="Times New Roman"/>
                <w:sz w:val="20"/>
                <w:szCs w:val="20"/>
              </w:rPr>
              <w:t>Ketelitian atau keakuratan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lang w:val="id-ID"/>
              </w:rPr>
              <w:t xml:space="preserve">2. </w:t>
            </w:r>
            <w:r w:rsidRPr="00E81D80">
              <w:rPr>
                <w:rFonts w:cs="Times New Roman"/>
                <w:sz w:val="20"/>
                <w:szCs w:val="20"/>
              </w:rPr>
              <w:t>Kualitas Pekerjaan</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3. Ketepatan waktu</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4. Inisiatif</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5. Kemampuan Kerja sama</w:t>
            </w:r>
          </w:p>
        </w:tc>
        <w:tc>
          <w:tcPr>
            <w:tcW w:w="1418" w:type="dxa"/>
          </w:tcPr>
          <w:p w:rsidR="00F77186" w:rsidRPr="00E81D80" w:rsidRDefault="00F77186" w:rsidP="00790D7E">
            <w:pPr>
              <w:tabs>
                <w:tab w:val="left" w:pos="3150"/>
              </w:tabs>
              <w:spacing w:after="0" w:line="276" w:lineRule="auto"/>
              <w:rPr>
                <w:rFonts w:cs="Times New Roman"/>
                <w:sz w:val="20"/>
                <w:szCs w:val="20"/>
                <w:lang w:val="id-ID"/>
              </w:rPr>
            </w:pPr>
            <w:r w:rsidRPr="00E81D80">
              <w:rPr>
                <w:rFonts w:cs="Times New Roman"/>
                <w:sz w:val="20"/>
                <w:szCs w:val="20"/>
                <w:lang w:val="id-ID"/>
              </w:rPr>
              <w:lastRenderedPageBreak/>
              <w:t>1. Kuisioner</w:t>
            </w:r>
          </w:p>
          <w:p w:rsidR="00F77186" w:rsidRPr="00E81D80" w:rsidRDefault="00F77186" w:rsidP="00790D7E">
            <w:pPr>
              <w:tabs>
                <w:tab w:val="left" w:pos="3150"/>
              </w:tabs>
              <w:spacing w:after="0" w:line="276" w:lineRule="auto"/>
              <w:rPr>
                <w:rFonts w:cs="Times New Roman"/>
                <w:sz w:val="20"/>
                <w:szCs w:val="20"/>
                <w:lang w:val="id-ID"/>
              </w:rPr>
            </w:pPr>
            <w:r w:rsidRPr="00E81D80">
              <w:rPr>
                <w:rFonts w:cs="Times New Roman"/>
                <w:sz w:val="20"/>
                <w:szCs w:val="20"/>
                <w:lang w:val="id-ID"/>
              </w:rPr>
              <w:t>2. Uji validitas</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lang w:val="id-ID"/>
              </w:rPr>
              <w:lastRenderedPageBreak/>
              <w:t xml:space="preserve">3. Uji </w:t>
            </w:r>
            <w:r w:rsidRPr="00E81D80">
              <w:rPr>
                <w:rFonts w:cs="Times New Roman"/>
                <w:sz w:val="20"/>
                <w:szCs w:val="20"/>
              </w:rPr>
              <w:t>kualitas data</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4. Uji reabilitas</w:t>
            </w:r>
          </w:p>
          <w:p w:rsidR="00F77186" w:rsidRPr="00E81D80" w:rsidRDefault="00F77186" w:rsidP="00790D7E">
            <w:pPr>
              <w:tabs>
                <w:tab w:val="left" w:pos="3150"/>
              </w:tabs>
              <w:spacing w:after="0" w:line="276" w:lineRule="auto"/>
              <w:rPr>
                <w:rFonts w:cs="Times New Roman"/>
                <w:sz w:val="20"/>
                <w:szCs w:val="20"/>
                <w:lang w:val="id-ID"/>
              </w:rPr>
            </w:pPr>
            <w:r w:rsidRPr="00E81D80">
              <w:rPr>
                <w:rFonts w:cs="Times New Roman"/>
                <w:sz w:val="20"/>
                <w:szCs w:val="20"/>
                <w:lang w:val="id-ID"/>
              </w:rPr>
              <w:t>5. Analisis deskriptif</w:t>
            </w:r>
          </w:p>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rPr>
              <w:t>6. Analisis Koefisien korelasi</w:t>
            </w:r>
          </w:p>
        </w:tc>
        <w:tc>
          <w:tcPr>
            <w:tcW w:w="1669" w:type="dxa"/>
          </w:tcPr>
          <w:p w:rsidR="00F77186" w:rsidRPr="00E81D80" w:rsidRDefault="00F77186" w:rsidP="00790D7E">
            <w:pPr>
              <w:tabs>
                <w:tab w:val="left" w:pos="3150"/>
              </w:tabs>
              <w:spacing w:after="0" w:line="276" w:lineRule="auto"/>
              <w:rPr>
                <w:rFonts w:cs="Times New Roman"/>
                <w:sz w:val="20"/>
                <w:szCs w:val="20"/>
              </w:rPr>
            </w:pPr>
            <w:r w:rsidRPr="00E81D80">
              <w:rPr>
                <w:rFonts w:cs="Times New Roman"/>
                <w:sz w:val="20"/>
                <w:szCs w:val="20"/>
                <w:lang w:val="id-ID"/>
              </w:rPr>
              <w:lastRenderedPageBreak/>
              <w:t xml:space="preserve">Hasil </w:t>
            </w:r>
            <w:r w:rsidRPr="00E81D80">
              <w:rPr>
                <w:rFonts w:cs="Times New Roman"/>
                <w:sz w:val="20"/>
                <w:szCs w:val="20"/>
              </w:rPr>
              <w:t xml:space="preserve">analisis koefisien korelasi diperoleh </w:t>
            </w:r>
            <w:r w:rsidRPr="00E81D80">
              <w:rPr>
                <w:rFonts w:cs="Times New Roman"/>
                <w:sz w:val="20"/>
                <w:szCs w:val="20"/>
              </w:rPr>
              <w:lastRenderedPageBreak/>
              <w:t>Hubungan motivasi kerja dengan kinerja pegawai mempunyai hubungan dengan tingkat korelasi yang sangat kuat</w:t>
            </w:r>
          </w:p>
        </w:tc>
      </w:tr>
    </w:tbl>
    <w:p w:rsidR="00F77186" w:rsidRPr="00355EDE" w:rsidRDefault="00F77186" w:rsidP="009700B2">
      <w:pPr>
        <w:tabs>
          <w:tab w:val="left" w:pos="3150"/>
          <w:tab w:val="left" w:pos="7785"/>
        </w:tabs>
        <w:spacing w:line="276" w:lineRule="auto"/>
        <w:jc w:val="both"/>
        <w:rPr>
          <w:rFonts w:cs="Times New Roman"/>
          <w:sz w:val="24"/>
          <w:szCs w:val="24"/>
        </w:rPr>
      </w:pPr>
      <w:r w:rsidRPr="00355EDE">
        <w:rPr>
          <w:rFonts w:cs="Times New Roman"/>
          <w:sz w:val="24"/>
          <w:szCs w:val="24"/>
        </w:rPr>
        <w:lastRenderedPageBreak/>
        <w:t>Sumber</w:t>
      </w:r>
      <w:r>
        <w:rPr>
          <w:rFonts w:cs="Times New Roman"/>
          <w:sz w:val="24"/>
          <w:szCs w:val="24"/>
        </w:rPr>
        <w:t>:Data Sekunder, (diolah 2022)</w:t>
      </w:r>
      <w:r w:rsidRPr="00355EDE">
        <w:rPr>
          <w:rFonts w:cs="Times New Roman"/>
          <w:sz w:val="24"/>
          <w:szCs w:val="24"/>
        </w:rPr>
        <w:tab/>
      </w:r>
    </w:p>
    <w:p w:rsidR="00F77186" w:rsidRPr="00A22163" w:rsidRDefault="00F77186" w:rsidP="009700B2">
      <w:pPr>
        <w:pStyle w:val="Heading4"/>
        <w:spacing w:line="276" w:lineRule="auto"/>
      </w:pPr>
      <w:bookmarkStart w:id="62" w:name="_Toc124174761"/>
      <w:r w:rsidRPr="00A22163">
        <w:t>2.4.2 Kerangka Pemikiran</w:t>
      </w:r>
      <w:bookmarkEnd w:id="62"/>
    </w:p>
    <w:p w:rsidR="00F77186" w:rsidRDefault="00F77186" w:rsidP="009700B2">
      <w:pPr>
        <w:tabs>
          <w:tab w:val="left" w:pos="3150"/>
        </w:tabs>
        <w:spacing w:line="276" w:lineRule="auto"/>
        <w:ind w:firstLine="720"/>
        <w:jc w:val="both"/>
        <w:rPr>
          <w:rFonts w:cs="Times New Roman"/>
          <w:sz w:val="24"/>
          <w:szCs w:val="24"/>
        </w:rPr>
      </w:pPr>
      <w:r w:rsidRPr="00A22163">
        <w:rPr>
          <w:rFonts w:cs="Times New Roman"/>
          <w:sz w:val="24"/>
          <w:szCs w:val="24"/>
        </w:rPr>
        <w:t xml:space="preserve">Keberhasilan kinerja UPTD Pengelolaan Prasarana Perhubungan LLAJ Wilayah I </w:t>
      </w:r>
      <w:r w:rsidR="00790D7E">
        <w:rPr>
          <w:rFonts w:cs="Times New Roman"/>
          <w:sz w:val="24"/>
          <w:szCs w:val="24"/>
        </w:rPr>
        <w:t xml:space="preserve">Cibinong Kabupaten </w:t>
      </w:r>
      <w:r w:rsidRPr="00A22163">
        <w:rPr>
          <w:rFonts w:cs="Times New Roman"/>
          <w:sz w:val="24"/>
          <w:szCs w:val="24"/>
        </w:rPr>
        <w:t xml:space="preserve">Bogor dalam mencapai tujuannya tidak bisa dipisahkan dari peran kinerja sumber daya manusia yang ada di dalamnya. Manajemen sumber daya manusia sangat berperan dalam pelaksanaan tugas termasuk diantaranya kedisiplinan dan kompetensi yang dimiliki pegawai. Karena dua hal tersebut menjadi sangat penting agar pegawai memiliki motivasi yang tinggi dalam meningkatkan kinerjanya. Hal tersebut tentunya sangatlah penting diperhatikan oleh para pengambil keputusan di dalam intitusi guna pemenuhan kualitas kinerja pada UPTD PPPLLAJ Wilayah I </w:t>
      </w:r>
      <w:r w:rsidR="00790D7E">
        <w:rPr>
          <w:rFonts w:cs="Times New Roman"/>
          <w:sz w:val="24"/>
          <w:szCs w:val="24"/>
        </w:rPr>
        <w:t xml:space="preserve">Cibinong Kabupaten </w:t>
      </w:r>
      <w:r w:rsidRPr="00A22163">
        <w:rPr>
          <w:rFonts w:cs="Times New Roman"/>
          <w:sz w:val="24"/>
          <w:szCs w:val="24"/>
        </w:rPr>
        <w:t>Bogor.</w:t>
      </w:r>
    </w:p>
    <w:p w:rsidR="00B7209F" w:rsidRDefault="00B7209F" w:rsidP="00ED14E7">
      <w:pPr>
        <w:pStyle w:val="NormalWeb"/>
        <w:shd w:val="clear" w:color="auto" w:fill="FFFFFF"/>
        <w:tabs>
          <w:tab w:val="left" w:pos="630"/>
          <w:tab w:val="left" w:pos="3150"/>
        </w:tabs>
        <w:spacing w:after="120" w:afterAutospacing="0" w:line="276" w:lineRule="auto"/>
        <w:jc w:val="both"/>
      </w:pPr>
      <w:r>
        <w:tab/>
        <w:t>Menurut Herzberg dalam Hanifah (2017), Menyatakan bahwa pegawai termotivasi untuk bekerja disebabkan oleh dua faktor, yaitu : fak</w:t>
      </w:r>
      <w:r w:rsidRPr="00C3305A">
        <w:t xml:space="preserve">tor </w:t>
      </w:r>
      <w:r w:rsidRPr="00B7209F">
        <w:rPr>
          <w:i/>
        </w:rPr>
        <w:t>Intrinsik</w:t>
      </w:r>
      <w:r>
        <w:t xml:space="preserve"> dan faktor </w:t>
      </w:r>
      <w:r w:rsidRPr="00B7209F">
        <w:rPr>
          <w:i/>
        </w:rPr>
        <w:t>Ektrinsik</w:t>
      </w:r>
      <w:r>
        <w:t>.</w:t>
      </w:r>
    </w:p>
    <w:p w:rsidR="00F77186" w:rsidRDefault="00F82101" w:rsidP="009700B2">
      <w:pPr>
        <w:pStyle w:val="NormalWeb"/>
        <w:shd w:val="clear" w:color="auto" w:fill="FFFFFF"/>
        <w:tabs>
          <w:tab w:val="left" w:pos="720"/>
        </w:tabs>
        <w:spacing w:before="0" w:beforeAutospacing="0" w:after="0" w:afterAutospacing="0" w:line="276" w:lineRule="auto"/>
        <w:jc w:val="both"/>
      </w:pPr>
      <w:r>
        <w:tab/>
      </w:r>
      <w:r w:rsidR="00F77186">
        <w:t>Adapun indikator motivasi yang dikenal dengan model dua faktor yaitu:</w:t>
      </w:r>
    </w:p>
    <w:p w:rsidR="00F77186" w:rsidRDefault="00F77186" w:rsidP="009700B2">
      <w:pPr>
        <w:pStyle w:val="NormalWeb"/>
        <w:shd w:val="clear" w:color="auto" w:fill="FFFFFF"/>
        <w:tabs>
          <w:tab w:val="left" w:pos="3150"/>
        </w:tabs>
        <w:spacing w:before="0" w:beforeAutospacing="0" w:after="0" w:afterAutospacing="0" w:line="276" w:lineRule="auto"/>
        <w:jc w:val="both"/>
      </w:pPr>
      <w:r>
        <w:t>1. Faktor (</w:t>
      </w:r>
      <w:r w:rsidRPr="0091483D">
        <w:rPr>
          <w:i/>
        </w:rPr>
        <w:t>Intrinsik</w:t>
      </w:r>
      <w:r w:rsidR="00B7209F">
        <w:rPr>
          <w:i/>
        </w:rPr>
        <w:t xml:space="preserve">) </w:t>
      </w:r>
    </w:p>
    <w:p w:rsidR="00B7209F" w:rsidRPr="00C3305A" w:rsidRDefault="00B7209F" w:rsidP="009700B2">
      <w:pPr>
        <w:pStyle w:val="NormalWeb"/>
        <w:numPr>
          <w:ilvl w:val="0"/>
          <w:numId w:val="42"/>
        </w:numPr>
        <w:shd w:val="clear" w:color="auto" w:fill="FFFFFF"/>
        <w:tabs>
          <w:tab w:val="left" w:pos="630"/>
          <w:tab w:val="left" w:pos="1134"/>
        </w:tabs>
        <w:spacing w:before="0" w:beforeAutospacing="0" w:after="0" w:afterAutospacing="0" w:line="276" w:lineRule="auto"/>
        <w:jc w:val="both"/>
        <w:rPr>
          <w:i/>
        </w:rPr>
      </w:pPr>
      <w:r>
        <w:t xml:space="preserve">Pekerjaan itu sendiri </w:t>
      </w:r>
      <w:r w:rsidRPr="00C3305A">
        <w:rPr>
          <w:i/>
        </w:rPr>
        <w:t>(the work it self)</w:t>
      </w:r>
    </w:p>
    <w:p w:rsidR="00B7209F" w:rsidRDefault="00B7209F" w:rsidP="009700B2">
      <w:pPr>
        <w:pStyle w:val="NormalWeb"/>
        <w:numPr>
          <w:ilvl w:val="0"/>
          <w:numId w:val="42"/>
        </w:numPr>
        <w:shd w:val="clear" w:color="auto" w:fill="FFFFFF"/>
        <w:tabs>
          <w:tab w:val="left" w:pos="630"/>
          <w:tab w:val="left" w:pos="1134"/>
        </w:tabs>
        <w:spacing w:before="0" w:beforeAutospacing="0" w:after="0" w:afterAutospacing="0" w:line="276" w:lineRule="auto"/>
        <w:jc w:val="both"/>
      </w:pPr>
      <w:r>
        <w:t>Kemajuan (</w:t>
      </w:r>
      <w:r w:rsidRPr="00C3305A">
        <w:rPr>
          <w:i/>
        </w:rPr>
        <w:t>advancement</w:t>
      </w:r>
      <w:r>
        <w:t>)</w:t>
      </w:r>
    </w:p>
    <w:p w:rsidR="00B7209F" w:rsidRDefault="00B7209F" w:rsidP="009700B2">
      <w:pPr>
        <w:pStyle w:val="NormalWeb"/>
        <w:numPr>
          <w:ilvl w:val="0"/>
          <w:numId w:val="42"/>
        </w:numPr>
        <w:shd w:val="clear" w:color="auto" w:fill="FFFFFF"/>
        <w:tabs>
          <w:tab w:val="left" w:pos="630"/>
          <w:tab w:val="left" w:pos="1134"/>
        </w:tabs>
        <w:spacing w:before="0" w:beforeAutospacing="0" w:after="0" w:afterAutospacing="0" w:line="276" w:lineRule="auto"/>
        <w:jc w:val="both"/>
      </w:pPr>
      <w:r>
        <w:t>Tanggung jawab (</w:t>
      </w:r>
      <w:r w:rsidRPr="00C3305A">
        <w:rPr>
          <w:i/>
        </w:rPr>
        <w:t>responsibility</w:t>
      </w:r>
      <w:r>
        <w:t xml:space="preserve">) </w:t>
      </w:r>
    </w:p>
    <w:p w:rsidR="00B7209F" w:rsidRPr="00C3305A" w:rsidRDefault="00B7209F" w:rsidP="009700B2">
      <w:pPr>
        <w:pStyle w:val="NormalWeb"/>
        <w:numPr>
          <w:ilvl w:val="0"/>
          <w:numId w:val="42"/>
        </w:numPr>
        <w:shd w:val="clear" w:color="auto" w:fill="FFFFFF"/>
        <w:tabs>
          <w:tab w:val="left" w:pos="630"/>
          <w:tab w:val="left" w:pos="1134"/>
        </w:tabs>
        <w:spacing w:before="0" w:beforeAutospacing="0" w:after="0" w:afterAutospacing="0" w:line="276" w:lineRule="auto"/>
        <w:jc w:val="both"/>
        <w:rPr>
          <w:i/>
        </w:rPr>
      </w:pPr>
      <w:r>
        <w:t>Pengakuan (</w:t>
      </w:r>
      <w:r w:rsidRPr="00C3305A">
        <w:rPr>
          <w:i/>
        </w:rPr>
        <w:t>recognition)</w:t>
      </w:r>
    </w:p>
    <w:p w:rsidR="00B7209F" w:rsidRPr="00B7209F" w:rsidRDefault="00B7209F" w:rsidP="009700B2">
      <w:pPr>
        <w:pStyle w:val="NormalWeb"/>
        <w:numPr>
          <w:ilvl w:val="0"/>
          <w:numId w:val="42"/>
        </w:numPr>
        <w:shd w:val="clear" w:color="auto" w:fill="FFFFFF"/>
        <w:tabs>
          <w:tab w:val="left" w:pos="630"/>
          <w:tab w:val="left" w:pos="1134"/>
        </w:tabs>
        <w:spacing w:before="0" w:beforeAutospacing="0" w:after="0" w:afterAutospacing="0" w:line="276" w:lineRule="auto"/>
        <w:jc w:val="both"/>
        <w:rPr>
          <w:i/>
        </w:rPr>
      </w:pPr>
      <w:r>
        <w:t>Pencapaian (</w:t>
      </w:r>
      <w:r w:rsidRPr="00C3305A">
        <w:rPr>
          <w:i/>
        </w:rPr>
        <w:t>achievement)</w:t>
      </w:r>
    </w:p>
    <w:p w:rsidR="00B7209F" w:rsidRDefault="00F77186" w:rsidP="009700B2">
      <w:pPr>
        <w:pStyle w:val="NormalWeb"/>
        <w:shd w:val="clear" w:color="auto" w:fill="FFFFFF"/>
        <w:tabs>
          <w:tab w:val="left" w:pos="3150"/>
        </w:tabs>
        <w:spacing w:before="0" w:beforeAutospacing="0" w:after="0" w:afterAutospacing="0" w:line="276" w:lineRule="auto"/>
        <w:jc w:val="both"/>
        <w:rPr>
          <w:i/>
        </w:rPr>
      </w:pPr>
      <w:r>
        <w:t>2. Faktor (</w:t>
      </w:r>
      <w:r w:rsidRPr="0091483D">
        <w:rPr>
          <w:i/>
        </w:rPr>
        <w:t>Ekstrinsik</w:t>
      </w:r>
      <w:r w:rsidR="00B7209F">
        <w:rPr>
          <w:i/>
        </w:rPr>
        <w:t>)</w:t>
      </w:r>
    </w:p>
    <w:p w:rsidR="00B7209F" w:rsidRDefault="00B7209F" w:rsidP="009700B2">
      <w:pPr>
        <w:pStyle w:val="NormalWeb"/>
        <w:numPr>
          <w:ilvl w:val="0"/>
          <w:numId w:val="43"/>
        </w:numPr>
        <w:shd w:val="clear" w:color="auto" w:fill="FFFFFF"/>
        <w:tabs>
          <w:tab w:val="left" w:pos="709"/>
        </w:tabs>
        <w:spacing w:before="0" w:beforeAutospacing="0" w:after="0" w:afterAutospacing="0" w:line="276" w:lineRule="auto"/>
        <w:ind w:left="709" w:hanging="283"/>
        <w:jc w:val="both"/>
      </w:pPr>
      <w:r w:rsidRPr="002075B2">
        <w:t>Administrasi dan kebijaka</w:t>
      </w:r>
      <w:r>
        <w:t>n perusahaan</w:t>
      </w:r>
    </w:p>
    <w:p w:rsidR="00B7209F" w:rsidRDefault="00B7209F" w:rsidP="009700B2">
      <w:pPr>
        <w:pStyle w:val="NormalWeb"/>
        <w:numPr>
          <w:ilvl w:val="0"/>
          <w:numId w:val="43"/>
        </w:numPr>
        <w:shd w:val="clear" w:color="auto" w:fill="FFFFFF"/>
        <w:tabs>
          <w:tab w:val="left" w:pos="709"/>
          <w:tab w:val="left" w:pos="1134"/>
        </w:tabs>
        <w:spacing w:before="0" w:beforeAutospacing="0" w:after="0" w:afterAutospacing="0" w:line="276" w:lineRule="auto"/>
        <w:ind w:left="993" w:hanging="567"/>
        <w:jc w:val="both"/>
      </w:pPr>
      <w:r>
        <w:t>Penyeliaan</w:t>
      </w:r>
      <w:r w:rsidRPr="002075B2">
        <w:t xml:space="preserve">  </w:t>
      </w:r>
    </w:p>
    <w:p w:rsidR="00B7209F" w:rsidRDefault="00B7209F" w:rsidP="009700B2">
      <w:pPr>
        <w:pStyle w:val="NormalWeb"/>
        <w:numPr>
          <w:ilvl w:val="0"/>
          <w:numId w:val="43"/>
        </w:numPr>
        <w:shd w:val="clear" w:color="auto" w:fill="FFFFFF"/>
        <w:tabs>
          <w:tab w:val="left" w:pos="709"/>
          <w:tab w:val="left" w:pos="1134"/>
        </w:tabs>
        <w:spacing w:before="0" w:beforeAutospacing="0" w:after="0" w:afterAutospacing="0" w:line="276" w:lineRule="auto"/>
        <w:ind w:left="993" w:hanging="567"/>
        <w:jc w:val="both"/>
      </w:pPr>
      <w:r>
        <w:t>Gaji</w:t>
      </w:r>
    </w:p>
    <w:p w:rsidR="00B7209F" w:rsidRDefault="00B7209F" w:rsidP="009700B2">
      <w:pPr>
        <w:pStyle w:val="NormalWeb"/>
        <w:numPr>
          <w:ilvl w:val="0"/>
          <w:numId w:val="43"/>
        </w:numPr>
        <w:shd w:val="clear" w:color="auto" w:fill="FFFFFF"/>
        <w:tabs>
          <w:tab w:val="left" w:pos="709"/>
          <w:tab w:val="left" w:pos="1134"/>
        </w:tabs>
        <w:spacing w:before="0" w:beforeAutospacing="0" w:after="0" w:afterAutospacing="0" w:line="276" w:lineRule="auto"/>
        <w:ind w:left="993" w:hanging="567"/>
        <w:jc w:val="both"/>
      </w:pPr>
      <w:r w:rsidRPr="002075B2">
        <w:t>Hubungan   antar   pribadi</w:t>
      </w:r>
    </w:p>
    <w:p w:rsidR="00B7209F" w:rsidRPr="00B7209F" w:rsidRDefault="00B7209F" w:rsidP="00ED14E7">
      <w:pPr>
        <w:pStyle w:val="NormalWeb"/>
        <w:numPr>
          <w:ilvl w:val="0"/>
          <w:numId w:val="43"/>
        </w:numPr>
        <w:shd w:val="clear" w:color="auto" w:fill="FFFFFF"/>
        <w:tabs>
          <w:tab w:val="left" w:pos="709"/>
          <w:tab w:val="left" w:pos="1134"/>
        </w:tabs>
        <w:spacing w:before="0" w:beforeAutospacing="0" w:after="120" w:afterAutospacing="0" w:line="276" w:lineRule="auto"/>
        <w:ind w:left="992" w:hanging="567"/>
        <w:jc w:val="both"/>
      </w:pPr>
      <w:r>
        <w:t>Kondisi kerja</w:t>
      </w:r>
    </w:p>
    <w:p w:rsidR="00F77186" w:rsidRDefault="00F77186" w:rsidP="00FB6F20">
      <w:pPr>
        <w:tabs>
          <w:tab w:val="left" w:pos="3150"/>
        </w:tabs>
        <w:spacing w:after="0" w:line="276" w:lineRule="auto"/>
        <w:ind w:firstLine="709"/>
        <w:jc w:val="both"/>
        <w:rPr>
          <w:rFonts w:cs="Times New Roman"/>
          <w:sz w:val="24"/>
          <w:szCs w:val="24"/>
        </w:rPr>
      </w:pPr>
      <w:r>
        <w:rPr>
          <w:rFonts w:cs="Times New Roman"/>
          <w:sz w:val="24"/>
          <w:szCs w:val="24"/>
        </w:rPr>
        <w:lastRenderedPageBreak/>
        <w:t>Tanpa motivasi pegawai tidak akan menghasilkan yang baik dan tidak dapat mencapai target dan tujuan yang di harapkan, karena motivasi memberikan dorongan atau kehendak yang menyebabkan seseorang melakukan suatu perbuatan untuk mencapai tujuan tertentu.</w:t>
      </w:r>
    </w:p>
    <w:p w:rsidR="005F6997" w:rsidRPr="0091483D" w:rsidRDefault="00F77186" w:rsidP="00FB6F20">
      <w:pPr>
        <w:tabs>
          <w:tab w:val="left" w:pos="284"/>
        </w:tabs>
        <w:spacing w:after="120" w:line="276" w:lineRule="auto"/>
        <w:ind w:firstLine="284"/>
        <w:rPr>
          <w:rFonts w:cs="Times New Roman"/>
          <w:sz w:val="24"/>
          <w:szCs w:val="24"/>
        </w:rPr>
      </w:pPr>
      <w:r w:rsidRPr="0091483D">
        <w:rPr>
          <w:rFonts w:cs="Times New Roman"/>
          <w:sz w:val="24"/>
          <w:szCs w:val="24"/>
        </w:rPr>
        <w:t xml:space="preserve">Tingkat untuk mengukur kinerja seseorang dapat dilihat dari indikator-indikator kinerja pegawai. </w:t>
      </w:r>
      <w:r w:rsidR="001E5E32">
        <w:rPr>
          <w:rFonts w:cs="Times New Roman"/>
          <w:sz w:val="24"/>
          <w:szCs w:val="24"/>
        </w:rPr>
        <w:t>Menurut Mangkunegara (2017</w:t>
      </w:r>
      <w:r w:rsidR="005F6997" w:rsidRPr="0091483D">
        <w:rPr>
          <w:rFonts w:cs="Times New Roman"/>
          <w:sz w:val="24"/>
          <w:szCs w:val="24"/>
        </w:rPr>
        <w:t>), terdapat 4 (empat) indikator kinerja meliputi:</w:t>
      </w:r>
    </w:p>
    <w:p w:rsidR="005F6997" w:rsidRPr="004B5ED8" w:rsidRDefault="005F6997" w:rsidP="009700B2">
      <w:pPr>
        <w:pStyle w:val="ListParagraph"/>
        <w:numPr>
          <w:ilvl w:val="0"/>
          <w:numId w:val="35"/>
        </w:numPr>
        <w:tabs>
          <w:tab w:val="left" w:pos="3150"/>
        </w:tabs>
        <w:spacing w:before="0" w:line="276" w:lineRule="auto"/>
        <w:ind w:left="284"/>
        <w:rPr>
          <w:sz w:val="24"/>
          <w:szCs w:val="24"/>
        </w:rPr>
      </w:pPr>
      <w:r w:rsidRPr="004B5ED8">
        <w:rPr>
          <w:sz w:val="24"/>
          <w:szCs w:val="24"/>
        </w:rPr>
        <w:t xml:space="preserve">Kualitas </w:t>
      </w:r>
      <w:r w:rsidR="001E5E32">
        <w:rPr>
          <w:sz w:val="24"/>
          <w:szCs w:val="24"/>
        </w:rPr>
        <w:t>kerja</w:t>
      </w:r>
    </w:p>
    <w:p w:rsidR="005F6997" w:rsidRDefault="005F6997" w:rsidP="009700B2">
      <w:pPr>
        <w:pStyle w:val="ListParagraph"/>
        <w:tabs>
          <w:tab w:val="left" w:pos="3150"/>
        </w:tabs>
        <w:spacing w:before="0" w:line="276" w:lineRule="auto"/>
        <w:ind w:left="284" w:firstLine="0"/>
        <w:rPr>
          <w:sz w:val="24"/>
          <w:szCs w:val="24"/>
        </w:rPr>
      </w:pPr>
      <w:r>
        <w:rPr>
          <w:sz w:val="24"/>
          <w:szCs w:val="24"/>
        </w:rPr>
        <w:t>Kualitas kerja adalah seberapa baik seseorang pegawai mengerjakan apa yang seharusnya dikerjakan.</w:t>
      </w:r>
    </w:p>
    <w:p w:rsidR="005F6997" w:rsidRDefault="005F6997" w:rsidP="009700B2">
      <w:pPr>
        <w:pStyle w:val="ListParagraph"/>
        <w:numPr>
          <w:ilvl w:val="0"/>
          <w:numId w:val="35"/>
        </w:numPr>
        <w:tabs>
          <w:tab w:val="left" w:pos="284"/>
        </w:tabs>
        <w:spacing w:before="0" w:line="276" w:lineRule="auto"/>
        <w:ind w:left="0" w:firstLine="0"/>
        <w:rPr>
          <w:sz w:val="24"/>
          <w:szCs w:val="24"/>
        </w:rPr>
      </w:pPr>
      <w:r>
        <w:rPr>
          <w:sz w:val="24"/>
          <w:szCs w:val="24"/>
        </w:rPr>
        <w:t xml:space="preserve">Kuantitas </w:t>
      </w:r>
      <w:r w:rsidR="001E5E32">
        <w:rPr>
          <w:sz w:val="24"/>
          <w:szCs w:val="24"/>
        </w:rPr>
        <w:t>kerja</w:t>
      </w:r>
    </w:p>
    <w:p w:rsidR="005F6997" w:rsidRDefault="005F6997" w:rsidP="009700B2">
      <w:pPr>
        <w:pStyle w:val="ListParagraph"/>
        <w:tabs>
          <w:tab w:val="left" w:pos="3150"/>
        </w:tabs>
        <w:spacing w:before="0" w:line="276" w:lineRule="auto"/>
        <w:ind w:left="284" w:firstLine="0"/>
        <w:rPr>
          <w:sz w:val="24"/>
          <w:szCs w:val="24"/>
        </w:rPr>
      </w:pPr>
      <w:r>
        <w:rPr>
          <w:sz w:val="24"/>
          <w:szCs w:val="24"/>
        </w:rPr>
        <w:t>Kuantitas kerja adalah seberapa lama seorang pegawai bekerja dalam satu harinya. Kuantitas kerja ini dapat dilihat dari kecepatan kerja setiap pegawai itu masing-masing.</w:t>
      </w:r>
    </w:p>
    <w:p w:rsidR="005F6997" w:rsidRDefault="005F6997" w:rsidP="009700B2">
      <w:pPr>
        <w:pStyle w:val="ListParagraph"/>
        <w:numPr>
          <w:ilvl w:val="0"/>
          <w:numId w:val="35"/>
        </w:numPr>
        <w:tabs>
          <w:tab w:val="left" w:pos="3150"/>
        </w:tabs>
        <w:spacing w:before="0" w:line="276" w:lineRule="auto"/>
        <w:ind w:left="284" w:hanging="284"/>
        <w:rPr>
          <w:sz w:val="24"/>
          <w:szCs w:val="24"/>
        </w:rPr>
      </w:pPr>
      <w:r>
        <w:rPr>
          <w:sz w:val="24"/>
          <w:szCs w:val="24"/>
        </w:rPr>
        <w:t>Pelaksanaan Tugas</w:t>
      </w:r>
    </w:p>
    <w:p w:rsidR="005F6997" w:rsidRDefault="005F6997" w:rsidP="009700B2">
      <w:pPr>
        <w:pStyle w:val="ListParagraph"/>
        <w:tabs>
          <w:tab w:val="left" w:pos="3150"/>
        </w:tabs>
        <w:spacing w:before="0" w:line="276" w:lineRule="auto"/>
        <w:ind w:left="284" w:firstLine="0"/>
        <w:rPr>
          <w:sz w:val="24"/>
          <w:szCs w:val="24"/>
        </w:rPr>
      </w:pPr>
      <w:r>
        <w:rPr>
          <w:sz w:val="24"/>
          <w:szCs w:val="24"/>
        </w:rPr>
        <w:t>Pelaksanaan tugas adalah seberapa jauh pegawai mampu melakukan pekerjaannya dengan akurat atau tidak ada kesalahan.</w:t>
      </w:r>
    </w:p>
    <w:p w:rsidR="005F6997" w:rsidRDefault="005F6997" w:rsidP="009700B2">
      <w:pPr>
        <w:pStyle w:val="ListParagraph"/>
        <w:numPr>
          <w:ilvl w:val="0"/>
          <w:numId w:val="35"/>
        </w:numPr>
        <w:tabs>
          <w:tab w:val="left" w:pos="3150"/>
        </w:tabs>
        <w:spacing w:before="0" w:line="276" w:lineRule="auto"/>
        <w:ind w:left="284" w:hanging="284"/>
        <w:rPr>
          <w:sz w:val="24"/>
          <w:szCs w:val="24"/>
        </w:rPr>
      </w:pPr>
      <w:r>
        <w:rPr>
          <w:sz w:val="24"/>
          <w:szCs w:val="24"/>
        </w:rPr>
        <w:t>Tanggung Jawab</w:t>
      </w:r>
    </w:p>
    <w:p w:rsidR="00ED14E7" w:rsidRPr="00ED14E7" w:rsidRDefault="005F6997" w:rsidP="00ED14E7">
      <w:pPr>
        <w:pStyle w:val="ListParagraph"/>
        <w:tabs>
          <w:tab w:val="left" w:pos="3150"/>
        </w:tabs>
        <w:spacing w:before="0" w:after="240" w:line="276" w:lineRule="auto"/>
        <w:ind w:left="284" w:firstLine="0"/>
        <w:rPr>
          <w:sz w:val="24"/>
          <w:szCs w:val="24"/>
        </w:rPr>
      </w:pPr>
      <w:r>
        <w:rPr>
          <w:sz w:val="24"/>
          <w:szCs w:val="24"/>
        </w:rPr>
        <w:t>Tanggung jawab terhadap pekerjaan adalah kesadaran akan kewajiban pegawai untuk melaksanakan pekerjaan yang diberikan perusahaan.</w:t>
      </w:r>
    </w:p>
    <w:p w:rsidR="002A3E25" w:rsidRPr="002A3E25" w:rsidRDefault="00F77186" w:rsidP="0010037F">
      <w:pPr>
        <w:tabs>
          <w:tab w:val="left" w:pos="3150"/>
        </w:tabs>
        <w:spacing w:line="276" w:lineRule="auto"/>
        <w:ind w:firstLine="720"/>
        <w:jc w:val="both"/>
        <w:rPr>
          <w:rFonts w:cs="Times New Roman"/>
          <w:sz w:val="24"/>
          <w:szCs w:val="24"/>
        </w:rPr>
      </w:pPr>
      <w:r>
        <w:rPr>
          <w:rFonts w:cs="Times New Roman"/>
          <w:sz w:val="24"/>
          <w:szCs w:val="24"/>
        </w:rPr>
        <w:t>Berdasarkan uraian kerangka pemikiran diatas dapat disimpulkan bahwa motivasi kerja dan kinerja pegawai tidak dapat dipisahkan, karena motivasi kerja memiliki hubungan dengan kinerja pegawai. Pernyataan tersebut sesuai dengan hasil penelitian yang menyangkut Hubungan Motivasi Kerja dengan Kinerja pegawai telah banyak dilakukan, seperti Isbet Helintina (2017), Yutika Andola (2016), Nazaruddin (2012), Nila Rosa (2020), Wiwik widiyanti (2017) yang menyatakan bahwa adanya hubungan positif antara variable Motivasi kerja dengan Kinerja pegawai.</w:t>
      </w:r>
    </w:p>
    <w:p w:rsidR="00F77186" w:rsidRDefault="00F77186" w:rsidP="00FB6F20">
      <w:pPr>
        <w:tabs>
          <w:tab w:val="left" w:pos="3150"/>
        </w:tabs>
        <w:spacing w:after="0" w:line="276" w:lineRule="auto"/>
        <w:ind w:firstLine="720"/>
        <w:jc w:val="both"/>
        <w:rPr>
          <w:rFonts w:cs="Times New Roman"/>
          <w:color w:val="000000" w:themeColor="text1"/>
          <w:sz w:val="24"/>
          <w:szCs w:val="24"/>
        </w:rPr>
      </w:pPr>
      <w:r w:rsidRPr="00ED14E7">
        <w:rPr>
          <w:rFonts w:cs="Times New Roman"/>
          <w:color w:val="000000" w:themeColor="text1"/>
          <w:sz w:val="24"/>
          <w:szCs w:val="24"/>
        </w:rPr>
        <w:t>Sebagaimana</w:t>
      </w:r>
      <w:r w:rsidRPr="00F659DE">
        <w:rPr>
          <w:rFonts w:cs="Times New Roman"/>
          <w:color w:val="FF0000"/>
          <w:sz w:val="24"/>
          <w:szCs w:val="24"/>
        </w:rPr>
        <w:t xml:space="preserve"> </w:t>
      </w:r>
      <w:r w:rsidRPr="00ED14E7">
        <w:rPr>
          <w:rFonts w:cs="Times New Roman"/>
          <w:color w:val="000000" w:themeColor="text1"/>
          <w:sz w:val="24"/>
          <w:szCs w:val="24"/>
        </w:rPr>
        <w:t>diuraikan dalam kerangka pemikiran diatas maka konstelasi penelitian, adalah sebagai berikut:</w:t>
      </w:r>
    </w:p>
    <w:p w:rsidR="00790D7E" w:rsidRDefault="00790D7E" w:rsidP="00FB6F20">
      <w:pPr>
        <w:tabs>
          <w:tab w:val="left" w:pos="3150"/>
        </w:tabs>
        <w:spacing w:after="0" w:line="276" w:lineRule="auto"/>
        <w:ind w:firstLine="720"/>
        <w:jc w:val="both"/>
        <w:rPr>
          <w:rFonts w:cs="Times New Roman"/>
          <w:color w:val="000000" w:themeColor="text1"/>
          <w:sz w:val="24"/>
          <w:szCs w:val="24"/>
        </w:rPr>
      </w:pPr>
    </w:p>
    <w:p w:rsidR="00790D7E" w:rsidRDefault="00790D7E" w:rsidP="00FB6F20">
      <w:pPr>
        <w:tabs>
          <w:tab w:val="left" w:pos="3150"/>
        </w:tabs>
        <w:spacing w:after="0" w:line="276" w:lineRule="auto"/>
        <w:ind w:firstLine="720"/>
        <w:jc w:val="both"/>
        <w:rPr>
          <w:rFonts w:cs="Times New Roman"/>
          <w:color w:val="000000" w:themeColor="text1"/>
          <w:sz w:val="24"/>
          <w:szCs w:val="24"/>
        </w:rPr>
      </w:pPr>
    </w:p>
    <w:p w:rsidR="00790D7E" w:rsidRDefault="00790D7E" w:rsidP="00FB6F20">
      <w:pPr>
        <w:tabs>
          <w:tab w:val="left" w:pos="3150"/>
        </w:tabs>
        <w:spacing w:after="0" w:line="276" w:lineRule="auto"/>
        <w:ind w:firstLine="720"/>
        <w:jc w:val="both"/>
        <w:rPr>
          <w:rFonts w:cs="Times New Roman"/>
          <w:color w:val="000000" w:themeColor="text1"/>
          <w:sz w:val="24"/>
          <w:szCs w:val="24"/>
        </w:rPr>
      </w:pPr>
    </w:p>
    <w:p w:rsidR="00790D7E" w:rsidRDefault="00790D7E" w:rsidP="00FB6F20">
      <w:pPr>
        <w:tabs>
          <w:tab w:val="left" w:pos="3150"/>
        </w:tabs>
        <w:spacing w:after="0" w:line="276" w:lineRule="auto"/>
        <w:ind w:firstLine="720"/>
        <w:jc w:val="both"/>
        <w:rPr>
          <w:rFonts w:cs="Times New Roman"/>
          <w:color w:val="000000" w:themeColor="text1"/>
          <w:sz w:val="24"/>
          <w:szCs w:val="24"/>
        </w:rPr>
      </w:pPr>
    </w:p>
    <w:p w:rsidR="00790D7E" w:rsidRDefault="00790D7E" w:rsidP="00FB6F20">
      <w:pPr>
        <w:tabs>
          <w:tab w:val="left" w:pos="3150"/>
        </w:tabs>
        <w:spacing w:after="0" w:line="276" w:lineRule="auto"/>
        <w:ind w:firstLine="720"/>
        <w:jc w:val="both"/>
        <w:rPr>
          <w:rFonts w:cs="Times New Roman"/>
          <w:color w:val="000000" w:themeColor="text1"/>
          <w:sz w:val="24"/>
          <w:szCs w:val="24"/>
        </w:rPr>
      </w:pPr>
    </w:p>
    <w:p w:rsidR="00790D7E" w:rsidRDefault="00790D7E" w:rsidP="00FB6F20">
      <w:pPr>
        <w:tabs>
          <w:tab w:val="left" w:pos="3150"/>
        </w:tabs>
        <w:spacing w:after="0" w:line="276" w:lineRule="auto"/>
        <w:ind w:firstLine="720"/>
        <w:jc w:val="both"/>
        <w:rPr>
          <w:rFonts w:cs="Times New Roman"/>
          <w:color w:val="000000" w:themeColor="text1"/>
          <w:sz w:val="24"/>
          <w:szCs w:val="24"/>
        </w:rPr>
      </w:pPr>
    </w:p>
    <w:p w:rsidR="00790D7E" w:rsidRDefault="00790D7E" w:rsidP="00FB6F20">
      <w:pPr>
        <w:tabs>
          <w:tab w:val="left" w:pos="3150"/>
        </w:tabs>
        <w:spacing w:after="0" w:line="276" w:lineRule="auto"/>
        <w:ind w:firstLine="720"/>
        <w:jc w:val="both"/>
        <w:rPr>
          <w:rFonts w:cs="Times New Roman"/>
          <w:color w:val="000000" w:themeColor="text1"/>
          <w:sz w:val="24"/>
          <w:szCs w:val="24"/>
        </w:rPr>
      </w:pPr>
    </w:p>
    <w:p w:rsidR="00790D7E" w:rsidRDefault="00790D7E" w:rsidP="00FB6F20">
      <w:pPr>
        <w:tabs>
          <w:tab w:val="left" w:pos="3150"/>
        </w:tabs>
        <w:spacing w:after="0" w:line="276" w:lineRule="auto"/>
        <w:ind w:firstLine="720"/>
        <w:jc w:val="both"/>
        <w:rPr>
          <w:rFonts w:cs="Times New Roman"/>
          <w:color w:val="000000" w:themeColor="text1"/>
          <w:sz w:val="24"/>
          <w:szCs w:val="24"/>
        </w:rPr>
      </w:pPr>
    </w:p>
    <w:p w:rsidR="00790D7E" w:rsidRDefault="00790D7E" w:rsidP="00FB6F20">
      <w:pPr>
        <w:tabs>
          <w:tab w:val="left" w:pos="3150"/>
        </w:tabs>
        <w:spacing w:after="0" w:line="276" w:lineRule="auto"/>
        <w:ind w:firstLine="720"/>
        <w:jc w:val="both"/>
        <w:rPr>
          <w:rFonts w:cs="Times New Roman"/>
          <w:color w:val="000000" w:themeColor="text1"/>
          <w:sz w:val="24"/>
          <w:szCs w:val="24"/>
        </w:rPr>
      </w:pPr>
    </w:p>
    <w:p w:rsidR="00790D7E" w:rsidRDefault="00790D7E" w:rsidP="00FB6F20">
      <w:pPr>
        <w:tabs>
          <w:tab w:val="left" w:pos="3150"/>
        </w:tabs>
        <w:spacing w:after="0" w:line="276" w:lineRule="auto"/>
        <w:ind w:firstLine="720"/>
        <w:jc w:val="both"/>
        <w:rPr>
          <w:rFonts w:cs="Times New Roman"/>
          <w:color w:val="000000" w:themeColor="text1"/>
          <w:sz w:val="24"/>
          <w:szCs w:val="24"/>
        </w:rPr>
      </w:pPr>
    </w:p>
    <w:p w:rsidR="00790D7E" w:rsidRPr="00F659DE" w:rsidRDefault="00790D7E" w:rsidP="00FB6F20">
      <w:pPr>
        <w:tabs>
          <w:tab w:val="left" w:pos="3150"/>
        </w:tabs>
        <w:spacing w:after="0" w:line="276" w:lineRule="auto"/>
        <w:ind w:firstLine="720"/>
        <w:jc w:val="both"/>
        <w:rPr>
          <w:rFonts w:cs="Times New Roman"/>
          <w:color w:val="FF0000"/>
          <w:sz w:val="24"/>
          <w:szCs w:val="24"/>
        </w:rPr>
      </w:pPr>
    </w:p>
    <w:tbl>
      <w:tblPr>
        <w:tblpPr w:leftFromText="180" w:rightFromText="180" w:vertAnchor="text" w:horzAnchor="margin" w:tblpY="2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E8642C" w:rsidRPr="00F659DE" w:rsidTr="005C3DBF">
        <w:trPr>
          <w:trHeight w:val="276"/>
        </w:trPr>
        <w:tc>
          <w:tcPr>
            <w:tcW w:w="3256" w:type="dxa"/>
          </w:tcPr>
          <w:p w:rsidR="00E8642C" w:rsidRPr="00F659DE" w:rsidRDefault="00E8642C" w:rsidP="005C3DBF">
            <w:pPr>
              <w:tabs>
                <w:tab w:val="left" w:pos="3150"/>
              </w:tabs>
              <w:spacing w:after="0" w:line="276" w:lineRule="auto"/>
              <w:jc w:val="center"/>
              <w:rPr>
                <w:rFonts w:cs="Times New Roman"/>
                <w:b/>
                <w:color w:val="FF0000"/>
                <w:sz w:val="24"/>
                <w:szCs w:val="24"/>
              </w:rPr>
            </w:pPr>
            <w:r w:rsidRPr="00ED14E7">
              <w:rPr>
                <w:rFonts w:cs="Times New Roman"/>
                <w:b/>
                <w:color w:val="000000" w:themeColor="text1"/>
                <w:sz w:val="24"/>
                <w:szCs w:val="24"/>
              </w:rPr>
              <w:lastRenderedPageBreak/>
              <w:t>Motivasi Kerja (X)</w:t>
            </w:r>
          </w:p>
        </w:tc>
      </w:tr>
      <w:tr w:rsidR="00E8642C" w:rsidRPr="00F659DE" w:rsidTr="002A3E25">
        <w:trPr>
          <w:trHeight w:val="3356"/>
        </w:trPr>
        <w:tc>
          <w:tcPr>
            <w:tcW w:w="3256" w:type="dxa"/>
            <w:vAlign w:val="center"/>
          </w:tcPr>
          <w:p w:rsidR="00E8642C" w:rsidRPr="007A5AD2" w:rsidRDefault="00E8642C" w:rsidP="005C3DBF">
            <w:pPr>
              <w:tabs>
                <w:tab w:val="left" w:pos="3150"/>
              </w:tabs>
              <w:spacing w:after="0" w:line="276" w:lineRule="auto"/>
              <w:rPr>
                <w:rFonts w:cs="Times New Roman"/>
                <w:sz w:val="20"/>
                <w:szCs w:val="20"/>
                <w:lang w:val="id-ID"/>
              </w:rPr>
            </w:pPr>
            <w:r w:rsidRPr="007A5AD2">
              <w:rPr>
                <w:rFonts w:cs="Times New Roman"/>
                <w:sz w:val="20"/>
                <w:szCs w:val="20"/>
              </w:rPr>
              <w:t>Faktor Intrinsik</w:t>
            </w:r>
          </w:p>
          <w:p w:rsidR="00E8642C" w:rsidRPr="007A5AD2" w:rsidRDefault="00E8642C" w:rsidP="005C3DBF">
            <w:pPr>
              <w:pStyle w:val="NormalWeb"/>
              <w:shd w:val="clear" w:color="auto" w:fill="FFFFFF"/>
              <w:tabs>
                <w:tab w:val="left" w:pos="630"/>
                <w:tab w:val="left" w:pos="1134"/>
              </w:tabs>
              <w:spacing w:before="0" w:beforeAutospacing="0" w:after="0" w:afterAutospacing="0" w:line="276" w:lineRule="auto"/>
              <w:rPr>
                <w:i/>
                <w:sz w:val="18"/>
                <w:szCs w:val="18"/>
              </w:rPr>
            </w:pPr>
            <w:r w:rsidRPr="007A5AD2">
              <w:rPr>
                <w:sz w:val="18"/>
                <w:szCs w:val="18"/>
              </w:rPr>
              <w:t xml:space="preserve">1. Pekerjaan itu sendiri </w:t>
            </w:r>
            <w:r w:rsidRPr="007A5AD2">
              <w:rPr>
                <w:i/>
                <w:sz w:val="18"/>
                <w:szCs w:val="18"/>
              </w:rPr>
              <w:t>(the work it self)</w:t>
            </w:r>
          </w:p>
          <w:p w:rsidR="00E8642C" w:rsidRPr="007A5AD2" w:rsidRDefault="00E8642C" w:rsidP="005C3DBF">
            <w:pPr>
              <w:pStyle w:val="NormalWeb"/>
              <w:shd w:val="clear" w:color="auto" w:fill="FFFFFF"/>
              <w:tabs>
                <w:tab w:val="left" w:pos="630"/>
                <w:tab w:val="left" w:pos="1134"/>
              </w:tabs>
              <w:spacing w:before="0" w:beforeAutospacing="0" w:after="0" w:afterAutospacing="0" w:line="276" w:lineRule="auto"/>
              <w:rPr>
                <w:sz w:val="18"/>
                <w:szCs w:val="18"/>
              </w:rPr>
            </w:pPr>
            <w:r w:rsidRPr="007A5AD2">
              <w:rPr>
                <w:sz w:val="18"/>
                <w:szCs w:val="18"/>
              </w:rPr>
              <w:t>2. Kemajuan (</w:t>
            </w:r>
            <w:r w:rsidRPr="007A5AD2">
              <w:rPr>
                <w:i/>
                <w:sz w:val="18"/>
                <w:szCs w:val="18"/>
              </w:rPr>
              <w:t>advancement</w:t>
            </w:r>
            <w:r w:rsidRPr="007A5AD2">
              <w:rPr>
                <w:sz w:val="18"/>
                <w:szCs w:val="18"/>
              </w:rPr>
              <w:t>)</w:t>
            </w:r>
          </w:p>
          <w:p w:rsidR="00E8642C" w:rsidRPr="007A5AD2" w:rsidRDefault="00E8642C" w:rsidP="005C3DBF">
            <w:pPr>
              <w:pStyle w:val="NormalWeb"/>
              <w:shd w:val="clear" w:color="auto" w:fill="FFFFFF"/>
              <w:tabs>
                <w:tab w:val="left" w:pos="630"/>
                <w:tab w:val="left" w:pos="1134"/>
              </w:tabs>
              <w:spacing w:before="0" w:beforeAutospacing="0" w:after="0" w:afterAutospacing="0" w:line="276" w:lineRule="auto"/>
              <w:rPr>
                <w:sz w:val="18"/>
                <w:szCs w:val="18"/>
              </w:rPr>
            </w:pPr>
            <w:r w:rsidRPr="007A5AD2">
              <w:rPr>
                <w:sz w:val="18"/>
                <w:szCs w:val="18"/>
              </w:rPr>
              <w:t>3. Tanggung jawab (</w:t>
            </w:r>
            <w:r w:rsidRPr="007A5AD2">
              <w:rPr>
                <w:i/>
                <w:sz w:val="18"/>
                <w:szCs w:val="18"/>
              </w:rPr>
              <w:t>responsibility</w:t>
            </w:r>
            <w:r w:rsidRPr="007A5AD2">
              <w:rPr>
                <w:sz w:val="18"/>
                <w:szCs w:val="18"/>
              </w:rPr>
              <w:t xml:space="preserve">) </w:t>
            </w:r>
          </w:p>
          <w:p w:rsidR="00E8642C" w:rsidRPr="007A5AD2" w:rsidRDefault="00E8642C" w:rsidP="005C3DBF">
            <w:pPr>
              <w:pStyle w:val="NormalWeb"/>
              <w:shd w:val="clear" w:color="auto" w:fill="FFFFFF"/>
              <w:tabs>
                <w:tab w:val="left" w:pos="630"/>
                <w:tab w:val="left" w:pos="1134"/>
              </w:tabs>
              <w:spacing w:before="0" w:beforeAutospacing="0" w:after="0" w:afterAutospacing="0" w:line="276" w:lineRule="auto"/>
              <w:rPr>
                <w:i/>
                <w:sz w:val="18"/>
                <w:szCs w:val="18"/>
              </w:rPr>
            </w:pPr>
            <w:r w:rsidRPr="007A5AD2">
              <w:rPr>
                <w:sz w:val="18"/>
                <w:szCs w:val="18"/>
              </w:rPr>
              <w:t>4. Pengakuan (</w:t>
            </w:r>
            <w:r w:rsidRPr="007A5AD2">
              <w:rPr>
                <w:i/>
                <w:sz w:val="18"/>
                <w:szCs w:val="18"/>
              </w:rPr>
              <w:t>recognition)</w:t>
            </w:r>
          </w:p>
          <w:p w:rsidR="00E8642C" w:rsidRPr="007A5AD2" w:rsidRDefault="00E8642C" w:rsidP="005C3DBF">
            <w:pPr>
              <w:pStyle w:val="NormalWeb"/>
              <w:shd w:val="clear" w:color="auto" w:fill="FFFFFF"/>
              <w:tabs>
                <w:tab w:val="left" w:pos="630"/>
                <w:tab w:val="left" w:pos="1134"/>
              </w:tabs>
              <w:spacing w:before="0" w:beforeAutospacing="0" w:after="0" w:afterAutospacing="0" w:line="276" w:lineRule="auto"/>
              <w:rPr>
                <w:i/>
                <w:sz w:val="18"/>
                <w:szCs w:val="18"/>
              </w:rPr>
            </w:pPr>
            <w:r w:rsidRPr="007A5AD2">
              <w:rPr>
                <w:sz w:val="18"/>
                <w:szCs w:val="18"/>
              </w:rPr>
              <w:t>5. Pencapaian (</w:t>
            </w:r>
            <w:r w:rsidRPr="007A5AD2">
              <w:rPr>
                <w:i/>
                <w:sz w:val="18"/>
                <w:szCs w:val="18"/>
              </w:rPr>
              <w:t>achievement)</w:t>
            </w:r>
          </w:p>
          <w:p w:rsidR="00E8642C" w:rsidRDefault="00E8642C" w:rsidP="005C3DBF">
            <w:pPr>
              <w:pStyle w:val="NormalWeb"/>
              <w:shd w:val="clear" w:color="auto" w:fill="FFFFFF"/>
              <w:tabs>
                <w:tab w:val="left" w:pos="3150"/>
              </w:tabs>
              <w:spacing w:before="0" w:beforeAutospacing="0" w:after="0" w:afterAutospacing="0" w:line="276" w:lineRule="auto"/>
              <w:rPr>
                <w:sz w:val="20"/>
                <w:szCs w:val="20"/>
              </w:rPr>
            </w:pPr>
            <w:r w:rsidRPr="007A5AD2">
              <w:rPr>
                <w:sz w:val="20"/>
                <w:szCs w:val="20"/>
              </w:rPr>
              <w:t>Faktor Ekstrinsik</w:t>
            </w:r>
          </w:p>
          <w:p w:rsidR="00E8642C" w:rsidRPr="007A5AD2" w:rsidRDefault="00E8642C" w:rsidP="005C3DBF">
            <w:pPr>
              <w:pStyle w:val="NormalWeb"/>
              <w:shd w:val="clear" w:color="auto" w:fill="FFFFFF"/>
              <w:tabs>
                <w:tab w:val="left" w:pos="709"/>
              </w:tabs>
              <w:spacing w:before="0" w:beforeAutospacing="0" w:after="0" w:afterAutospacing="0" w:line="276" w:lineRule="auto"/>
              <w:rPr>
                <w:sz w:val="20"/>
                <w:szCs w:val="20"/>
              </w:rPr>
            </w:pPr>
            <w:r>
              <w:rPr>
                <w:sz w:val="20"/>
                <w:szCs w:val="20"/>
              </w:rPr>
              <w:t xml:space="preserve">1. </w:t>
            </w:r>
            <w:r w:rsidRPr="007A5AD2">
              <w:rPr>
                <w:sz w:val="20"/>
                <w:szCs w:val="20"/>
              </w:rPr>
              <w:t>Administrasi dan kebijakan perusahaan</w:t>
            </w:r>
          </w:p>
          <w:p w:rsidR="00E8642C" w:rsidRPr="007A5AD2" w:rsidRDefault="00E8642C" w:rsidP="005C3DBF">
            <w:pPr>
              <w:pStyle w:val="NormalWeb"/>
              <w:shd w:val="clear" w:color="auto" w:fill="FFFFFF"/>
              <w:tabs>
                <w:tab w:val="left" w:pos="709"/>
                <w:tab w:val="left" w:pos="1134"/>
              </w:tabs>
              <w:spacing w:before="0" w:beforeAutospacing="0" w:after="0" w:afterAutospacing="0" w:line="276" w:lineRule="auto"/>
              <w:rPr>
                <w:sz w:val="20"/>
                <w:szCs w:val="20"/>
              </w:rPr>
            </w:pPr>
            <w:r>
              <w:rPr>
                <w:sz w:val="20"/>
                <w:szCs w:val="20"/>
              </w:rPr>
              <w:t xml:space="preserve">2. </w:t>
            </w:r>
            <w:r w:rsidRPr="007A5AD2">
              <w:rPr>
                <w:sz w:val="20"/>
                <w:szCs w:val="20"/>
              </w:rPr>
              <w:t xml:space="preserve">Penyeliaan  </w:t>
            </w:r>
          </w:p>
          <w:p w:rsidR="00E8642C" w:rsidRPr="007A5AD2" w:rsidRDefault="00E8642C" w:rsidP="005C3DBF">
            <w:pPr>
              <w:pStyle w:val="NormalWeb"/>
              <w:shd w:val="clear" w:color="auto" w:fill="FFFFFF"/>
              <w:tabs>
                <w:tab w:val="left" w:pos="709"/>
                <w:tab w:val="left" w:pos="1134"/>
              </w:tabs>
              <w:spacing w:before="0" w:beforeAutospacing="0" w:after="0" w:afterAutospacing="0" w:line="276" w:lineRule="auto"/>
              <w:rPr>
                <w:sz w:val="20"/>
                <w:szCs w:val="20"/>
              </w:rPr>
            </w:pPr>
            <w:r>
              <w:rPr>
                <w:sz w:val="20"/>
                <w:szCs w:val="20"/>
              </w:rPr>
              <w:t xml:space="preserve">3. </w:t>
            </w:r>
            <w:r w:rsidRPr="007A5AD2">
              <w:rPr>
                <w:sz w:val="20"/>
                <w:szCs w:val="20"/>
              </w:rPr>
              <w:t>Gaji</w:t>
            </w:r>
          </w:p>
          <w:p w:rsidR="00E8642C" w:rsidRPr="007A5AD2" w:rsidRDefault="00E8642C" w:rsidP="005C3DBF">
            <w:pPr>
              <w:pStyle w:val="NormalWeb"/>
              <w:shd w:val="clear" w:color="auto" w:fill="FFFFFF"/>
              <w:tabs>
                <w:tab w:val="left" w:pos="709"/>
                <w:tab w:val="left" w:pos="1134"/>
              </w:tabs>
              <w:spacing w:before="0" w:beforeAutospacing="0" w:after="0" w:afterAutospacing="0" w:line="276" w:lineRule="auto"/>
              <w:rPr>
                <w:sz w:val="20"/>
                <w:szCs w:val="20"/>
              </w:rPr>
            </w:pPr>
            <w:r>
              <w:rPr>
                <w:sz w:val="20"/>
                <w:szCs w:val="20"/>
              </w:rPr>
              <w:t xml:space="preserve">4. </w:t>
            </w:r>
            <w:r w:rsidRPr="007A5AD2">
              <w:rPr>
                <w:sz w:val="20"/>
                <w:szCs w:val="20"/>
              </w:rPr>
              <w:t>Hubungan   antar   pribadi</w:t>
            </w:r>
          </w:p>
          <w:p w:rsidR="00E8642C" w:rsidRPr="00F659DE" w:rsidRDefault="00E8642C" w:rsidP="005C3DBF">
            <w:pPr>
              <w:tabs>
                <w:tab w:val="left" w:pos="3150"/>
              </w:tabs>
              <w:spacing w:line="276" w:lineRule="auto"/>
              <w:rPr>
                <w:rFonts w:cs="Times New Roman"/>
                <w:b/>
                <w:color w:val="FF0000"/>
                <w:sz w:val="24"/>
                <w:szCs w:val="24"/>
              </w:rPr>
            </w:pPr>
            <w:r>
              <w:rPr>
                <w:sz w:val="20"/>
                <w:szCs w:val="20"/>
              </w:rPr>
              <w:t xml:space="preserve">5. </w:t>
            </w:r>
            <w:r w:rsidRPr="007A5AD2">
              <w:rPr>
                <w:sz w:val="20"/>
                <w:szCs w:val="20"/>
              </w:rPr>
              <w:t>Kondisi kerja</w:t>
            </w:r>
          </w:p>
        </w:tc>
      </w:tr>
      <w:tr w:rsidR="00E8642C" w:rsidRPr="00E8642C" w:rsidTr="005C3DBF">
        <w:trPr>
          <w:trHeight w:val="439"/>
        </w:trPr>
        <w:tc>
          <w:tcPr>
            <w:tcW w:w="3256" w:type="dxa"/>
            <w:vAlign w:val="center"/>
          </w:tcPr>
          <w:p w:rsidR="00E8642C" w:rsidRPr="007A5AD2" w:rsidRDefault="00E8642C" w:rsidP="005C3DBF">
            <w:pPr>
              <w:tabs>
                <w:tab w:val="left" w:pos="3150"/>
              </w:tabs>
              <w:spacing w:after="0" w:line="276" w:lineRule="auto"/>
              <w:jc w:val="center"/>
              <w:rPr>
                <w:rFonts w:cs="Times New Roman"/>
                <w:sz w:val="20"/>
                <w:szCs w:val="20"/>
              </w:rPr>
            </w:pPr>
            <w:r>
              <w:rPr>
                <w:b/>
                <w:sz w:val="20"/>
                <w:szCs w:val="20"/>
              </w:rPr>
              <w:t>Hanifah (2017)</w:t>
            </w:r>
          </w:p>
        </w:tc>
      </w:tr>
    </w:tbl>
    <w:tbl>
      <w:tblPr>
        <w:tblpPr w:leftFromText="180" w:rightFromText="180" w:vertAnchor="text" w:horzAnchor="margin" w:tblpXSpec="right" w:tblpY="2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tblGrid>
      <w:tr w:rsidR="00790D7E" w:rsidTr="00790D7E">
        <w:trPr>
          <w:trHeight w:val="184"/>
        </w:trPr>
        <w:tc>
          <w:tcPr>
            <w:tcW w:w="2415" w:type="dxa"/>
          </w:tcPr>
          <w:p w:rsidR="00790D7E" w:rsidRPr="00052A82" w:rsidRDefault="00790D7E" w:rsidP="00790D7E">
            <w:pPr>
              <w:spacing w:after="0" w:line="276" w:lineRule="auto"/>
              <w:jc w:val="center"/>
              <w:rPr>
                <w:rFonts w:cs="Times New Roman"/>
                <w:b/>
                <w:sz w:val="24"/>
                <w:szCs w:val="24"/>
              </w:rPr>
            </w:pPr>
            <w:r>
              <w:rPr>
                <w:rFonts w:cs="Times New Roman"/>
                <w:b/>
                <w:sz w:val="24"/>
                <w:szCs w:val="24"/>
              </w:rPr>
              <w:t>Kinerja (Y</w:t>
            </w:r>
            <w:r w:rsidRPr="00052A82">
              <w:rPr>
                <w:rFonts w:cs="Times New Roman"/>
                <w:b/>
                <w:sz w:val="24"/>
                <w:szCs w:val="24"/>
              </w:rPr>
              <w:t>)</w:t>
            </w:r>
          </w:p>
        </w:tc>
      </w:tr>
      <w:tr w:rsidR="00790D7E" w:rsidTr="00790D7E">
        <w:trPr>
          <w:trHeight w:val="2562"/>
        </w:trPr>
        <w:tc>
          <w:tcPr>
            <w:tcW w:w="2415" w:type="dxa"/>
          </w:tcPr>
          <w:p w:rsidR="00790D7E" w:rsidRDefault="00790D7E" w:rsidP="00790D7E">
            <w:pPr>
              <w:pStyle w:val="NormalWeb"/>
              <w:shd w:val="clear" w:color="auto" w:fill="FFFFFF"/>
              <w:spacing w:before="0" w:beforeAutospacing="0" w:after="0" w:afterAutospacing="0" w:line="276" w:lineRule="auto"/>
              <w:ind w:left="342"/>
              <w:jc w:val="both"/>
              <w:rPr>
                <w:sz w:val="20"/>
                <w:szCs w:val="20"/>
              </w:rPr>
            </w:pPr>
          </w:p>
          <w:p w:rsidR="00790D7E" w:rsidRDefault="00790D7E" w:rsidP="00790D7E">
            <w:pPr>
              <w:pStyle w:val="NormalWeb"/>
              <w:shd w:val="clear" w:color="auto" w:fill="FFFFFF"/>
              <w:spacing w:before="0" w:beforeAutospacing="0" w:after="0" w:afterAutospacing="0" w:line="276" w:lineRule="auto"/>
              <w:ind w:left="342"/>
              <w:jc w:val="both"/>
              <w:rPr>
                <w:sz w:val="20"/>
                <w:szCs w:val="20"/>
              </w:rPr>
            </w:pPr>
          </w:p>
          <w:p w:rsidR="00790D7E" w:rsidRDefault="00790D7E" w:rsidP="00790D7E">
            <w:pPr>
              <w:pStyle w:val="NormalWeb"/>
              <w:shd w:val="clear" w:color="auto" w:fill="FFFFFF"/>
              <w:spacing w:before="0" w:beforeAutospacing="0" w:after="0" w:afterAutospacing="0" w:line="276" w:lineRule="auto"/>
              <w:ind w:left="342"/>
              <w:jc w:val="both"/>
              <w:rPr>
                <w:sz w:val="20"/>
                <w:szCs w:val="20"/>
              </w:rPr>
            </w:pPr>
          </w:p>
          <w:p w:rsidR="00790D7E" w:rsidRDefault="00790D7E" w:rsidP="00790D7E">
            <w:pPr>
              <w:pStyle w:val="NormalWeb"/>
              <w:numPr>
                <w:ilvl w:val="0"/>
                <w:numId w:val="36"/>
              </w:numPr>
              <w:shd w:val="clear" w:color="auto" w:fill="FFFFFF"/>
              <w:spacing w:before="0" w:beforeAutospacing="0" w:after="0" w:afterAutospacing="0" w:line="276" w:lineRule="auto"/>
              <w:ind w:left="743"/>
              <w:jc w:val="both"/>
              <w:rPr>
                <w:sz w:val="20"/>
                <w:szCs w:val="20"/>
              </w:rPr>
            </w:pPr>
            <w:r w:rsidRPr="00E10813">
              <w:rPr>
                <w:sz w:val="20"/>
                <w:szCs w:val="20"/>
              </w:rPr>
              <w:t>Kualitas</w:t>
            </w:r>
          </w:p>
          <w:p w:rsidR="00790D7E" w:rsidRDefault="00790D7E" w:rsidP="00790D7E">
            <w:pPr>
              <w:pStyle w:val="NormalWeb"/>
              <w:numPr>
                <w:ilvl w:val="0"/>
                <w:numId w:val="36"/>
              </w:numPr>
              <w:shd w:val="clear" w:color="auto" w:fill="FFFFFF"/>
              <w:spacing w:before="0" w:beforeAutospacing="0" w:after="0" w:afterAutospacing="0" w:line="276" w:lineRule="auto"/>
              <w:ind w:left="743"/>
              <w:jc w:val="both"/>
              <w:rPr>
                <w:sz w:val="20"/>
                <w:szCs w:val="20"/>
              </w:rPr>
            </w:pPr>
            <w:r w:rsidRPr="00B441CC">
              <w:rPr>
                <w:sz w:val="20"/>
                <w:szCs w:val="20"/>
              </w:rPr>
              <w:t>Kuantitas</w:t>
            </w:r>
          </w:p>
          <w:p w:rsidR="00790D7E" w:rsidRDefault="00790D7E" w:rsidP="00790D7E">
            <w:pPr>
              <w:pStyle w:val="NormalWeb"/>
              <w:numPr>
                <w:ilvl w:val="0"/>
                <w:numId w:val="36"/>
              </w:numPr>
              <w:shd w:val="clear" w:color="auto" w:fill="FFFFFF"/>
              <w:spacing w:before="0" w:beforeAutospacing="0" w:after="0" w:afterAutospacing="0" w:line="276" w:lineRule="auto"/>
              <w:ind w:left="743"/>
              <w:jc w:val="both"/>
              <w:rPr>
                <w:sz w:val="20"/>
                <w:szCs w:val="20"/>
              </w:rPr>
            </w:pPr>
            <w:r w:rsidRPr="00B441CC">
              <w:rPr>
                <w:sz w:val="20"/>
                <w:szCs w:val="20"/>
              </w:rPr>
              <w:t>Pelaksanaan tugas</w:t>
            </w:r>
          </w:p>
          <w:p w:rsidR="00790D7E" w:rsidRPr="00B441CC" w:rsidRDefault="00790D7E" w:rsidP="00790D7E">
            <w:pPr>
              <w:pStyle w:val="NormalWeb"/>
              <w:numPr>
                <w:ilvl w:val="0"/>
                <w:numId w:val="36"/>
              </w:numPr>
              <w:shd w:val="clear" w:color="auto" w:fill="FFFFFF"/>
              <w:spacing w:before="0" w:beforeAutospacing="0" w:after="0" w:afterAutospacing="0" w:line="276" w:lineRule="auto"/>
              <w:ind w:left="743"/>
              <w:jc w:val="both"/>
              <w:rPr>
                <w:sz w:val="20"/>
                <w:szCs w:val="20"/>
              </w:rPr>
            </w:pPr>
            <w:r w:rsidRPr="00B441CC">
              <w:rPr>
                <w:sz w:val="20"/>
                <w:szCs w:val="20"/>
              </w:rPr>
              <w:t>Tanggung jawab</w:t>
            </w:r>
          </w:p>
        </w:tc>
      </w:tr>
      <w:tr w:rsidR="00790D7E" w:rsidTr="00790D7E">
        <w:trPr>
          <w:trHeight w:val="556"/>
        </w:trPr>
        <w:tc>
          <w:tcPr>
            <w:tcW w:w="2415" w:type="dxa"/>
          </w:tcPr>
          <w:p w:rsidR="00790D7E" w:rsidRPr="00052A82" w:rsidRDefault="00790D7E" w:rsidP="00790D7E">
            <w:pPr>
              <w:pStyle w:val="NormalWeb"/>
              <w:shd w:val="clear" w:color="auto" w:fill="FFFFFF"/>
              <w:spacing w:before="0" w:beforeAutospacing="0" w:after="0" w:afterAutospacing="0" w:line="276" w:lineRule="auto"/>
              <w:jc w:val="center"/>
              <w:rPr>
                <w:b/>
              </w:rPr>
            </w:pPr>
            <w:r>
              <w:rPr>
                <w:b/>
                <w:sz w:val="20"/>
                <w:szCs w:val="20"/>
              </w:rPr>
              <w:t>Mangkunegara (2017</w:t>
            </w:r>
            <w:r>
              <w:rPr>
                <w:b/>
              </w:rPr>
              <w:t>)</w:t>
            </w:r>
          </w:p>
        </w:tc>
      </w:tr>
    </w:tbl>
    <w:p w:rsidR="00F77186" w:rsidRDefault="00F77186" w:rsidP="009700B2">
      <w:pPr>
        <w:tabs>
          <w:tab w:val="left" w:pos="3150"/>
        </w:tabs>
        <w:spacing w:line="276" w:lineRule="auto"/>
        <w:ind w:firstLine="720"/>
        <w:jc w:val="both"/>
        <w:rPr>
          <w:rFonts w:cs="Times New Roman"/>
          <w:sz w:val="24"/>
          <w:szCs w:val="24"/>
        </w:rPr>
      </w:pPr>
    </w:p>
    <w:p w:rsidR="00F77186" w:rsidRDefault="00F77186" w:rsidP="009700B2">
      <w:pPr>
        <w:tabs>
          <w:tab w:val="left" w:pos="1182"/>
        </w:tabs>
        <w:spacing w:line="276" w:lineRule="auto"/>
        <w:jc w:val="both"/>
        <w:rPr>
          <w:rFonts w:cs="Times New Roman"/>
          <w:sz w:val="24"/>
          <w:szCs w:val="24"/>
        </w:rPr>
      </w:pPr>
      <w:r>
        <w:rPr>
          <w:rFonts w:cs="Times New Roman"/>
          <w:sz w:val="24"/>
          <w:szCs w:val="24"/>
        </w:rPr>
        <w:tab/>
      </w:r>
      <w:r>
        <w:rPr>
          <w:rFonts w:cs="Times New Roman"/>
          <w:sz w:val="24"/>
          <w:szCs w:val="24"/>
        </w:rPr>
        <w:tab/>
      </w:r>
      <w:r w:rsidR="00F82101">
        <w:rPr>
          <w:rFonts w:cs="Times New Roman"/>
          <w:sz w:val="24"/>
          <w:szCs w:val="24"/>
        </w:rPr>
        <w:tab/>
      </w:r>
    </w:p>
    <w:p w:rsidR="00F82101" w:rsidRDefault="00F82101" w:rsidP="009700B2">
      <w:pPr>
        <w:tabs>
          <w:tab w:val="left" w:pos="761"/>
          <w:tab w:val="center" w:pos="2744"/>
          <w:tab w:val="left" w:pos="3150"/>
        </w:tabs>
        <w:spacing w:line="276" w:lineRule="auto"/>
        <w:rPr>
          <w:rFonts w:cs="Times New Roman"/>
          <w:sz w:val="24"/>
          <w:szCs w:val="24"/>
        </w:rPr>
      </w:pPr>
      <w:r>
        <w:rPr>
          <w:rFonts w:cs="Times New Roman"/>
          <w:sz w:val="24"/>
          <w:szCs w:val="24"/>
        </w:rPr>
        <w:tab/>
      </w:r>
      <w:r>
        <w:rPr>
          <w:rFonts w:cs="Times New Roman"/>
          <w:sz w:val="24"/>
          <w:szCs w:val="24"/>
        </w:rPr>
        <w:tab/>
      </w:r>
    </w:p>
    <w:p w:rsidR="00F82101" w:rsidRDefault="007A5AD2" w:rsidP="009700B2">
      <w:pPr>
        <w:tabs>
          <w:tab w:val="left" w:pos="3150"/>
        </w:tabs>
        <w:spacing w:line="276" w:lineRule="auto"/>
        <w:jc w:val="center"/>
        <w:rPr>
          <w:rFonts w:cs="Times New Roman"/>
          <w:sz w:val="24"/>
          <w:szCs w:val="24"/>
        </w:rPr>
      </w:pPr>
      <w:r>
        <w:rPr>
          <w:rFonts w:cs="Times New Roman"/>
          <w:noProof/>
          <w:sz w:val="24"/>
          <w:szCs w:val="24"/>
        </w:rPr>
        <mc:AlternateContent>
          <mc:Choice Requires="wps">
            <w:drawing>
              <wp:anchor distT="0" distB="0" distL="114300" distR="114300" simplePos="0" relativeHeight="251676672" behindDoc="0" locked="0" layoutInCell="1" allowOverlap="1" wp14:anchorId="6DBF8D4F" wp14:editId="689D0975">
                <wp:simplePos x="0" y="0"/>
                <wp:positionH relativeFrom="column">
                  <wp:posOffset>2083339</wp:posOffset>
                </wp:positionH>
                <wp:positionV relativeFrom="paragraph">
                  <wp:posOffset>225461</wp:posOffset>
                </wp:positionV>
                <wp:extent cx="1526875" cy="390525"/>
                <wp:effectExtent l="19050" t="19050" r="35560" b="47625"/>
                <wp:wrapNone/>
                <wp:docPr id="19" name="Left-Right Arrow 19"/>
                <wp:cNvGraphicFramePr/>
                <a:graphic xmlns:a="http://schemas.openxmlformats.org/drawingml/2006/main">
                  <a:graphicData uri="http://schemas.microsoft.com/office/word/2010/wordprocessingShape">
                    <wps:wsp>
                      <wps:cNvSpPr/>
                      <wps:spPr>
                        <a:xfrm>
                          <a:off x="0" y="0"/>
                          <a:ext cx="1526875" cy="390525"/>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564E6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9" o:spid="_x0000_s1026" type="#_x0000_t69" style="position:absolute;margin-left:164.05pt;margin-top:17.75pt;width:120.25pt;height:30.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" adj="2762" fillcolor="black [3200]" strokecolor="black [1600]" strokeweight="1pt"/>
            </w:pict>
          </mc:Fallback>
        </mc:AlternateContent>
      </w:r>
    </w:p>
    <w:p w:rsidR="00F82101" w:rsidRDefault="00F82101" w:rsidP="009700B2">
      <w:pPr>
        <w:tabs>
          <w:tab w:val="left" w:pos="3150"/>
        </w:tabs>
        <w:spacing w:line="276" w:lineRule="auto"/>
        <w:jc w:val="center"/>
        <w:rPr>
          <w:rFonts w:cs="Times New Roman"/>
          <w:sz w:val="24"/>
          <w:szCs w:val="24"/>
        </w:rPr>
      </w:pPr>
    </w:p>
    <w:p w:rsidR="00E8642C" w:rsidRDefault="00F82101" w:rsidP="002A3E25">
      <w:pPr>
        <w:spacing w:line="276" w:lineRule="auto"/>
        <w:rPr>
          <w:rFonts w:cs="Times New Roman"/>
          <w:sz w:val="24"/>
          <w:szCs w:val="24"/>
        </w:rPr>
      </w:pPr>
      <w:r>
        <w:rPr>
          <w:rFonts w:cs="Times New Roman"/>
          <w:sz w:val="24"/>
          <w:szCs w:val="24"/>
        </w:rPr>
        <w:tab/>
      </w:r>
      <w:r>
        <w:rPr>
          <w:rFonts w:cs="Times New Roman"/>
          <w:sz w:val="24"/>
          <w:szCs w:val="24"/>
        </w:rPr>
        <w:tab/>
      </w:r>
    </w:p>
    <w:p w:rsidR="002A3E25" w:rsidRPr="002A3E25" w:rsidRDefault="002A3E25" w:rsidP="002A3E25">
      <w:pPr>
        <w:spacing w:line="276" w:lineRule="auto"/>
        <w:rPr>
          <w:rFonts w:cs="Times New Roman"/>
          <w:sz w:val="24"/>
          <w:szCs w:val="24"/>
        </w:rPr>
      </w:pPr>
    </w:p>
    <w:p w:rsidR="00E8642C" w:rsidRDefault="00E8642C" w:rsidP="00E8642C"/>
    <w:p w:rsidR="008F4176" w:rsidRDefault="008F4176" w:rsidP="00E8642C">
      <w:pPr>
        <w:pStyle w:val="Heading6"/>
        <w:spacing w:before="0"/>
        <w:jc w:val="center"/>
        <w:rPr>
          <w:rFonts w:ascii="Times New Roman" w:hAnsi="Times New Roman" w:cs="Times New Roman"/>
          <w:color w:val="000000" w:themeColor="text1"/>
          <w:sz w:val="24"/>
        </w:rPr>
      </w:pPr>
    </w:p>
    <w:p w:rsidR="008F4176" w:rsidRDefault="008F4176" w:rsidP="00E8642C">
      <w:pPr>
        <w:pStyle w:val="Heading6"/>
        <w:spacing w:before="0"/>
        <w:jc w:val="center"/>
        <w:rPr>
          <w:rFonts w:ascii="Times New Roman" w:hAnsi="Times New Roman" w:cs="Times New Roman"/>
          <w:color w:val="000000" w:themeColor="text1"/>
          <w:sz w:val="24"/>
        </w:rPr>
      </w:pPr>
    </w:p>
    <w:p w:rsidR="008F4176" w:rsidRDefault="008F4176" w:rsidP="00E8642C">
      <w:pPr>
        <w:pStyle w:val="Heading6"/>
        <w:spacing w:before="0"/>
        <w:jc w:val="center"/>
        <w:rPr>
          <w:rFonts w:ascii="Times New Roman" w:hAnsi="Times New Roman" w:cs="Times New Roman"/>
          <w:color w:val="000000" w:themeColor="text1"/>
          <w:sz w:val="24"/>
        </w:rPr>
      </w:pPr>
    </w:p>
    <w:p w:rsidR="008F4176" w:rsidRDefault="008F4176" w:rsidP="00E8642C">
      <w:pPr>
        <w:pStyle w:val="Heading6"/>
        <w:spacing w:before="0"/>
        <w:jc w:val="center"/>
        <w:rPr>
          <w:rFonts w:ascii="Times New Roman" w:hAnsi="Times New Roman" w:cs="Times New Roman"/>
          <w:color w:val="000000" w:themeColor="text1"/>
          <w:sz w:val="24"/>
        </w:rPr>
      </w:pPr>
    </w:p>
    <w:p w:rsidR="00ED14E7" w:rsidRPr="00E8642C" w:rsidRDefault="00E8642C" w:rsidP="00E8642C">
      <w:pPr>
        <w:pStyle w:val="Heading6"/>
        <w:spacing w:before="0"/>
        <w:jc w:val="center"/>
        <w:rPr>
          <w:rFonts w:ascii="Times New Roman" w:hAnsi="Times New Roman" w:cs="Times New Roman"/>
          <w:color w:val="000000" w:themeColor="text1"/>
          <w:sz w:val="24"/>
        </w:rPr>
      </w:pPr>
      <w:r w:rsidRPr="00E8642C">
        <w:rPr>
          <w:rFonts w:ascii="Times New Roman" w:hAnsi="Times New Roman" w:cs="Times New Roman"/>
          <w:color w:val="000000" w:themeColor="text1"/>
          <w:sz w:val="24"/>
        </w:rPr>
        <w:t>Gambar 2.1 Kerangka pemikiran</w:t>
      </w:r>
    </w:p>
    <w:p w:rsidR="00F77186" w:rsidRPr="000624A4" w:rsidRDefault="00F77186" w:rsidP="009700B2">
      <w:pPr>
        <w:pStyle w:val="Heading3"/>
        <w:spacing w:line="276" w:lineRule="auto"/>
      </w:pPr>
      <w:bookmarkStart w:id="63" w:name="_Toc124089499"/>
      <w:bookmarkStart w:id="64" w:name="_Toc124174762"/>
      <w:r w:rsidRPr="000624A4">
        <w:t>2.5 Hipotesis  Penelitian</w:t>
      </w:r>
      <w:bookmarkEnd w:id="63"/>
      <w:bookmarkEnd w:id="64"/>
    </w:p>
    <w:p w:rsidR="00F77186" w:rsidRDefault="00F77186" w:rsidP="002A3E25">
      <w:pPr>
        <w:spacing w:line="276" w:lineRule="auto"/>
        <w:ind w:firstLine="360"/>
        <w:jc w:val="both"/>
        <w:rPr>
          <w:rFonts w:cs="Times New Roman"/>
          <w:sz w:val="24"/>
          <w:szCs w:val="24"/>
        </w:rPr>
      </w:pPr>
      <w:r w:rsidRPr="00A22163">
        <w:rPr>
          <w:rFonts w:cs="Times New Roman"/>
          <w:sz w:val="24"/>
          <w:szCs w:val="24"/>
        </w:rPr>
        <w:t xml:space="preserve">Hipotesis merupakan dugaan sementara yang masih perlu di uji kebenarannya. Berdasarkan Rumusan masalah, tujuan penelitian dan kerangka pemikiran. Maka hipotesis untuk penelitian ini adalah: </w:t>
      </w:r>
    </w:p>
    <w:p w:rsidR="00D4798D" w:rsidRPr="00790D7E" w:rsidRDefault="00D4798D" w:rsidP="00D4798D">
      <w:pPr>
        <w:pStyle w:val="ListParagraph"/>
        <w:numPr>
          <w:ilvl w:val="0"/>
          <w:numId w:val="72"/>
        </w:numPr>
        <w:tabs>
          <w:tab w:val="left" w:pos="2109"/>
        </w:tabs>
        <w:spacing w:before="119" w:line="278" w:lineRule="auto"/>
        <w:ind w:right="897"/>
        <w:rPr>
          <w:sz w:val="24"/>
        </w:rPr>
      </w:pPr>
      <w:r w:rsidRPr="00D4798D">
        <w:rPr>
          <w:sz w:val="24"/>
        </w:rPr>
        <w:t>Diduga</w:t>
      </w:r>
      <w:r>
        <w:rPr>
          <w:sz w:val="24"/>
        </w:rPr>
        <w:t xml:space="preserve"> Motivasi  Kerja Pegawa</w:t>
      </w:r>
      <w:r w:rsidRPr="00D4798D">
        <w:rPr>
          <w:sz w:val="24"/>
          <w:szCs w:val="24"/>
        </w:rPr>
        <w:t xml:space="preserve">i Kantor UPTD Pengelolaan Prasarana Perhubungan LLAJ Wilayah I </w:t>
      </w:r>
      <w:r>
        <w:rPr>
          <w:sz w:val="24"/>
          <w:szCs w:val="24"/>
        </w:rPr>
        <w:t>Cibinong kurang baik.</w:t>
      </w:r>
    </w:p>
    <w:p w:rsidR="00790D7E" w:rsidRPr="00D4798D" w:rsidRDefault="00790D7E" w:rsidP="00790D7E">
      <w:pPr>
        <w:pStyle w:val="ListParagraph"/>
        <w:numPr>
          <w:ilvl w:val="0"/>
          <w:numId w:val="72"/>
        </w:numPr>
        <w:tabs>
          <w:tab w:val="left" w:pos="2109"/>
        </w:tabs>
        <w:spacing w:before="119" w:line="278" w:lineRule="auto"/>
        <w:ind w:right="897"/>
        <w:rPr>
          <w:sz w:val="24"/>
        </w:rPr>
      </w:pPr>
      <w:r w:rsidRPr="00D4798D">
        <w:rPr>
          <w:sz w:val="24"/>
        </w:rPr>
        <w:t xml:space="preserve">Diduga </w:t>
      </w:r>
      <w:r>
        <w:rPr>
          <w:sz w:val="24"/>
        </w:rPr>
        <w:t>Kinerja Pegawa</w:t>
      </w:r>
      <w:r w:rsidRPr="00D4798D">
        <w:rPr>
          <w:sz w:val="24"/>
          <w:szCs w:val="24"/>
        </w:rPr>
        <w:t xml:space="preserve">i Kantor UPTD Pengelolaan Prasarana Perhubungan LLAJ Wilayah I </w:t>
      </w:r>
      <w:r>
        <w:rPr>
          <w:sz w:val="24"/>
          <w:szCs w:val="24"/>
        </w:rPr>
        <w:t xml:space="preserve">Cibinong </w:t>
      </w:r>
      <w:r w:rsidRPr="00D4798D">
        <w:rPr>
          <w:sz w:val="24"/>
        </w:rPr>
        <w:t>baik.</w:t>
      </w:r>
    </w:p>
    <w:p w:rsidR="00790D7E" w:rsidRPr="00D4798D" w:rsidRDefault="00790D7E" w:rsidP="00790D7E">
      <w:pPr>
        <w:pStyle w:val="ListParagraph"/>
        <w:numPr>
          <w:ilvl w:val="0"/>
          <w:numId w:val="72"/>
        </w:numPr>
        <w:tabs>
          <w:tab w:val="left" w:pos="2109"/>
        </w:tabs>
        <w:spacing w:before="119" w:line="278" w:lineRule="auto"/>
        <w:ind w:right="897"/>
        <w:rPr>
          <w:sz w:val="24"/>
        </w:rPr>
        <w:sectPr w:rsidR="00790D7E" w:rsidRPr="00D4798D" w:rsidSect="00EC3CAB">
          <w:headerReference w:type="default" r:id="rId29"/>
          <w:footerReference w:type="default" r:id="rId30"/>
          <w:pgSz w:w="11907" w:h="16839" w:code="9"/>
          <w:pgMar w:top="1699" w:right="1411" w:bottom="1699" w:left="2275" w:header="720" w:footer="720" w:gutter="0"/>
          <w:cols w:space="720"/>
          <w:titlePg/>
          <w:docGrid w:linePitch="360"/>
        </w:sectPr>
      </w:pPr>
      <w:r w:rsidRPr="00D4798D">
        <w:rPr>
          <w:sz w:val="24"/>
          <w:szCs w:val="24"/>
        </w:rPr>
        <w:t xml:space="preserve">Diduga terdapat </w:t>
      </w:r>
      <w:r>
        <w:rPr>
          <w:sz w:val="24"/>
        </w:rPr>
        <w:t>adanya Hubungan positif antara Motivasi Kerja dengan Kinerja</w:t>
      </w:r>
      <w:r w:rsidRPr="00D4798D">
        <w:rPr>
          <w:sz w:val="24"/>
          <w:szCs w:val="24"/>
        </w:rPr>
        <w:t xml:space="preserve"> pegawai Kantor UPTD Pengelolaan Prasarana Perhubungan LLAJ Wilayah I</w:t>
      </w:r>
      <w:r w:rsidR="0014683D">
        <w:rPr>
          <w:sz w:val="24"/>
          <w:szCs w:val="24"/>
        </w:rPr>
        <w:t xml:space="preserve"> Cibinong</w:t>
      </w:r>
      <w:r w:rsidR="000B1CB0">
        <w:rPr>
          <w:sz w:val="24"/>
          <w:szCs w:val="24"/>
        </w:rPr>
        <w:t>.</w:t>
      </w:r>
    </w:p>
    <w:p w:rsidR="00D95E32" w:rsidRPr="00115BF0" w:rsidRDefault="00D95E32" w:rsidP="00F34A27">
      <w:pPr>
        <w:pStyle w:val="Heading1"/>
        <w:spacing w:before="0" w:line="276" w:lineRule="auto"/>
      </w:pPr>
      <w:bookmarkStart w:id="65" w:name="_Toc124089500"/>
      <w:bookmarkStart w:id="66" w:name="_Toc124174763"/>
      <w:r w:rsidRPr="00115BF0">
        <w:lastRenderedPageBreak/>
        <w:t>BAB III</w:t>
      </w:r>
      <w:bookmarkEnd w:id="65"/>
      <w:bookmarkEnd w:id="66"/>
    </w:p>
    <w:p w:rsidR="00D95E32" w:rsidRPr="00115BF0" w:rsidRDefault="00D95E32" w:rsidP="009700B2">
      <w:pPr>
        <w:pStyle w:val="Heading2"/>
        <w:spacing w:line="276" w:lineRule="auto"/>
      </w:pPr>
      <w:bookmarkStart w:id="67" w:name="_Toc124089501"/>
      <w:bookmarkStart w:id="68" w:name="_Toc124174764"/>
      <w:r>
        <w:t xml:space="preserve">METODE </w:t>
      </w:r>
      <w:r w:rsidRPr="00115BF0">
        <w:t>PENELITIAN</w:t>
      </w:r>
      <w:bookmarkEnd w:id="67"/>
      <w:bookmarkEnd w:id="68"/>
    </w:p>
    <w:p w:rsidR="00D95E32" w:rsidRPr="00115BF0" w:rsidRDefault="00D95E32" w:rsidP="009700B2">
      <w:pPr>
        <w:pStyle w:val="Heading3"/>
        <w:spacing w:line="276" w:lineRule="auto"/>
      </w:pPr>
      <w:bookmarkStart w:id="69" w:name="_Toc124089502"/>
      <w:bookmarkStart w:id="70" w:name="_Toc124174765"/>
      <w:r w:rsidRPr="00115BF0">
        <w:t>3.1 Jenis Penelitian</w:t>
      </w:r>
      <w:bookmarkEnd w:id="69"/>
      <w:bookmarkEnd w:id="70"/>
    </w:p>
    <w:p w:rsidR="00D95E32" w:rsidRPr="00115BF0" w:rsidRDefault="00D95E32" w:rsidP="002A3E25">
      <w:pPr>
        <w:spacing w:line="276" w:lineRule="auto"/>
        <w:ind w:firstLine="709"/>
        <w:jc w:val="both"/>
        <w:rPr>
          <w:rFonts w:cs="Times New Roman"/>
          <w:sz w:val="24"/>
          <w:szCs w:val="24"/>
        </w:rPr>
      </w:pPr>
      <w:r w:rsidRPr="00115BF0">
        <w:rPr>
          <w:rFonts w:cs="Times New Roman"/>
          <w:sz w:val="24"/>
          <w:szCs w:val="24"/>
        </w:rPr>
        <w:t xml:space="preserve">Jenis peneltian yang digunakan yaitu Deskriptif dan Verifikatif dengan menggunakan metode penelitian </w:t>
      </w:r>
      <w:r w:rsidRPr="00115BF0">
        <w:rPr>
          <w:rFonts w:cs="Times New Roman"/>
          <w:i/>
          <w:sz w:val="24"/>
          <w:szCs w:val="24"/>
        </w:rPr>
        <w:t xml:space="preserve">Explanatory Survey. </w:t>
      </w:r>
      <w:r w:rsidRPr="00115BF0">
        <w:rPr>
          <w:rFonts w:cs="Times New Roman"/>
          <w:sz w:val="24"/>
          <w:szCs w:val="24"/>
        </w:rPr>
        <w:t xml:space="preserve">Jenis dan metode penelitian ini digunakan untuk menguji hipotesis antar variable yang sudah dibuat, digunakan untuk menjelaskan fenomena dalam bentuk hubungan antar variable. Melalui penelitian ini dapat diketahui hubungan motivasi kerja dengan kinerja pegawai pada kantor UPTD Pengelolaan Prasarana Perhubungan LLAJ wilayah 1 </w:t>
      </w:r>
      <w:r w:rsidR="00123C13">
        <w:rPr>
          <w:rFonts w:cs="Times New Roman"/>
          <w:sz w:val="24"/>
          <w:szCs w:val="24"/>
        </w:rPr>
        <w:t xml:space="preserve">Cibinong Kabupaten </w:t>
      </w:r>
      <w:r w:rsidRPr="00115BF0">
        <w:rPr>
          <w:rFonts w:cs="Times New Roman"/>
          <w:sz w:val="24"/>
          <w:szCs w:val="24"/>
        </w:rPr>
        <w:t>Bogor.</w:t>
      </w:r>
    </w:p>
    <w:p w:rsidR="00D95E32" w:rsidRPr="00115BF0" w:rsidRDefault="00D95E32" w:rsidP="009700B2">
      <w:pPr>
        <w:pStyle w:val="Heading3"/>
        <w:spacing w:line="276" w:lineRule="auto"/>
      </w:pPr>
      <w:bookmarkStart w:id="71" w:name="_Toc124089503"/>
      <w:bookmarkStart w:id="72" w:name="_Toc124174766"/>
      <w:r w:rsidRPr="00115BF0">
        <w:t>3.2 Objek, Unit Analisis, dan Lokasi Penelitian</w:t>
      </w:r>
      <w:bookmarkEnd w:id="71"/>
      <w:bookmarkEnd w:id="72"/>
    </w:p>
    <w:p w:rsidR="00D95E32" w:rsidRPr="00115BF0" w:rsidRDefault="00D95E32" w:rsidP="009700B2">
      <w:pPr>
        <w:pStyle w:val="Heading4"/>
        <w:spacing w:line="276" w:lineRule="auto"/>
      </w:pPr>
      <w:bookmarkStart w:id="73" w:name="_Toc124174767"/>
      <w:r w:rsidRPr="00115BF0">
        <w:t>3.2.1 Objek Penelitian</w:t>
      </w:r>
      <w:bookmarkEnd w:id="73"/>
    </w:p>
    <w:p w:rsidR="00D95E32" w:rsidRPr="00115BF0" w:rsidRDefault="00D95E32" w:rsidP="002A3E25">
      <w:pPr>
        <w:spacing w:line="276" w:lineRule="auto"/>
        <w:ind w:firstLine="709"/>
        <w:jc w:val="both"/>
        <w:rPr>
          <w:rFonts w:cs="Times New Roman"/>
          <w:sz w:val="24"/>
          <w:szCs w:val="24"/>
        </w:rPr>
      </w:pPr>
      <w:r w:rsidRPr="00115BF0">
        <w:rPr>
          <w:rFonts w:cs="Times New Roman"/>
          <w:sz w:val="24"/>
          <w:szCs w:val="24"/>
        </w:rPr>
        <w:t>Objek penelitian adalah objek yang diteliti da</w:t>
      </w:r>
      <w:r>
        <w:rPr>
          <w:rFonts w:cs="Times New Roman"/>
          <w:sz w:val="24"/>
          <w:szCs w:val="24"/>
        </w:rPr>
        <w:t>n</w:t>
      </w:r>
      <w:r w:rsidRPr="00115BF0">
        <w:rPr>
          <w:rFonts w:cs="Times New Roman"/>
          <w:sz w:val="24"/>
          <w:szCs w:val="24"/>
        </w:rPr>
        <w:t xml:space="preserve"> dianalisis. Dalam penelitian ini yang penulis lakukan, objek penelitian yang diteliti yaitu Motivasi Kerja dengan Kinerja Pegawai. Penelitian ini dilakukan untuk menganalisis mengenai Hubungan Motivasi Kerja dengan Kinerja pegawai pada kantor UPTD Pengelolaan Prasarana Perhubungan LLAJ wilayah 1 </w:t>
      </w:r>
      <w:r w:rsidR="00123C13">
        <w:rPr>
          <w:rFonts w:cs="Times New Roman"/>
          <w:sz w:val="24"/>
          <w:szCs w:val="24"/>
        </w:rPr>
        <w:t xml:space="preserve">Cibinong Kabupaten </w:t>
      </w:r>
      <w:r w:rsidRPr="00115BF0">
        <w:rPr>
          <w:rFonts w:cs="Times New Roman"/>
          <w:sz w:val="24"/>
          <w:szCs w:val="24"/>
        </w:rPr>
        <w:t>Bogor.</w:t>
      </w:r>
    </w:p>
    <w:p w:rsidR="00D95E32" w:rsidRPr="00115BF0" w:rsidRDefault="00D95E32" w:rsidP="009700B2">
      <w:pPr>
        <w:pStyle w:val="Heading4"/>
        <w:spacing w:line="276" w:lineRule="auto"/>
      </w:pPr>
      <w:bookmarkStart w:id="74" w:name="_Toc124174768"/>
      <w:r w:rsidRPr="00115BF0">
        <w:t>3.2.2 Unit Analisis</w:t>
      </w:r>
      <w:bookmarkEnd w:id="74"/>
    </w:p>
    <w:p w:rsidR="00D95E32" w:rsidRPr="00115BF0" w:rsidRDefault="00D95E32" w:rsidP="002A3E25">
      <w:pPr>
        <w:spacing w:line="276" w:lineRule="auto"/>
        <w:ind w:firstLine="709"/>
        <w:jc w:val="both"/>
        <w:rPr>
          <w:rFonts w:cs="Times New Roman"/>
          <w:sz w:val="24"/>
          <w:szCs w:val="24"/>
        </w:rPr>
      </w:pPr>
      <w:r w:rsidRPr="00115BF0">
        <w:rPr>
          <w:rFonts w:cs="Times New Roman"/>
          <w:sz w:val="24"/>
          <w:szCs w:val="24"/>
        </w:rPr>
        <w:t>Unit yang digunakan pada penelitian ini yaitu sumber data yang diperoleh dari responden yang berasal dari individual yang merupakan pegawai pada kantor UPTD Pengelolaan Prasarana Perhubungan LLAJ wilayah</w:t>
      </w:r>
      <w:r w:rsidR="00123C13">
        <w:rPr>
          <w:rFonts w:cs="Times New Roman"/>
          <w:sz w:val="24"/>
          <w:szCs w:val="24"/>
        </w:rPr>
        <w:t xml:space="preserve"> Cibinong Kabupaten</w:t>
      </w:r>
      <w:r w:rsidRPr="00115BF0">
        <w:rPr>
          <w:rFonts w:cs="Times New Roman"/>
          <w:sz w:val="24"/>
          <w:szCs w:val="24"/>
        </w:rPr>
        <w:t xml:space="preserve"> 1 Bogor dengan jumlah populasi 65 pegawai.</w:t>
      </w:r>
    </w:p>
    <w:p w:rsidR="00D95E32" w:rsidRPr="00115BF0" w:rsidRDefault="00D95E32" w:rsidP="009700B2">
      <w:pPr>
        <w:pStyle w:val="Heading4"/>
        <w:spacing w:line="276" w:lineRule="auto"/>
      </w:pPr>
      <w:bookmarkStart w:id="75" w:name="_Toc124174769"/>
      <w:r w:rsidRPr="00115BF0">
        <w:t>3.2.3 Lokasi Penelitian</w:t>
      </w:r>
      <w:bookmarkEnd w:id="75"/>
      <w:r w:rsidRPr="00115BF0">
        <w:t xml:space="preserve"> </w:t>
      </w:r>
      <w:r w:rsidRPr="00115BF0">
        <w:tab/>
      </w:r>
    </w:p>
    <w:p w:rsidR="00D95E32" w:rsidRPr="00115BF0" w:rsidRDefault="00D95E32" w:rsidP="009700B2">
      <w:pPr>
        <w:spacing w:line="276" w:lineRule="auto"/>
        <w:ind w:firstLine="720"/>
        <w:jc w:val="both"/>
        <w:rPr>
          <w:rFonts w:cs="Times New Roman"/>
          <w:sz w:val="24"/>
          <w:szCs w:val="24"/>
        </w:rPr>
      </w:pPr>
      <w:r w:rsidRPr="00115BF0">
        <w:rPr>
          <w:rFonts w:cs="Times New Roman"/>
          <w:sz w:val="24"/>
          <w:szCs w:val="24"/>
        </w:rPr>
        <w:t xml:space="preserve">Penelitian ini dilakukan pada kantor UPTD Pengelolaan Prasarana Perhubungan LLAJ wilayah 1 </w:t>
      </w:r>
      <w:r w:rsidR="00123C13">
        <w:rPr>
          <w:rFonts w:cs="Times New Roman"/>
          <w:sz w:val="24"/>
          <w:szCs w:val="24"/>
        </w:rPr>
        <w:t xml:space="preserve">Cibinong Kabupaten  </w:t>
      </w:r>
      <w:r w:rsidRPr="00115BF0">
        <w:rPr>
          <w:rFonts w:cs="Times New Roman"/>
          <w:sz w:val="24"/>
          <w:szCs w:val="24"/>
        </w:rPr>
        <w:t>Bogor yang beralamat di Komplek Perkantoran Pemerintah, Jl. Nyaman No.1, Tengah, Kec. Cibinong, Kabupaten Bogor, Jawa Barat.</w:t>
      </w:r>
    </w:p>
    <w:p w:rsidR="00D95E32" w:rsidRPr="00115BF0" w:rsidRDefault="00D95E32" w:rsidP="009700B2">
      <w:pPr>
        <w:pStyle w:val="Heading3"/>
        <w:spacing w:line="276" w:lineRule="auto"/>
      </w:pPr>
      <w:bookmarkStart w:id="76" w:name="_Toc124089504"/>
      <w:bookmarkStart w:id="77" w:name="_Toc124174770"/>
      <w:r w:rsidRPr="00115BF0">
        <w:t>3.3 Jenis dan Sumber Data Penelitian</w:t>
      </w:r>
      <w:bookmarkEnd w:id="76"/>
      <w:bookmarkEnd w:id="77"/>
    </w:p>
    <w:p w:rsidR="00D95E32" w:rsidRPr="00115BF0" w:rsidRDefault="00D95E32" w:rsidP="009700B2">
      <w:pPr>
        <w:pStyle w:val="Heading4"/>
        <w:spacing w:line="276" w:lineRule="auto"/>
      </w:pPr>
      <w:bookmarkStart w:id="78" w:name="_Toc124174771"/>
      <w:r w:rsidRPr="00115BF0">
        <w:t>3.3.1 Jenis Data Penelitian</w:t>
      </w:r>
      <w:bookmarkEnd w:id="78"/>
    </w:p>
    <w:p w:rsidR="00D95E32" w:rsidRPr="00115BF0" w:rsidRDefault="002A3E25" w:rsidP="009700B2">
      <w:pPr>
        <w:spacing w:line="276" w:lineRule="auto"/>
        <w:jc w:val="both"/>
        <w:rPr>
          <w:rFonts w:cs="Times New Roman"/>
          <w:sz w:val="24"/>
          <w:szCs w:val="24"/>
        </w:rPr>
      </w:pPr>
      <w:r>
        <w:rPr>
          <w:rFonts w:cs="Times New Roman"/>
          <w:sz w:val="24"/>
          <w:szCs w:val="24"/>
        </w:rPr>
        <w:t xml:space="preserve"> </w:t>
      </w:r>
      <w:r w:rsidR="00D95E32" w:rsidRPr="00115BF0">
        <w:rPr>
          <w:rFonts w:cs="Times New Roman"/>
          <w:sz w:val="24"/>
          <w:szCs w:val="24"/>
        </w:rPr>
        <w:t>Penulis menggunakan jenis penelitian data yaitu kuantitatif dan kualitatif.</w:t>
      </w:r>
    </w:p>
    <w:p w:rsidR="00D95E32" w:rsidRPr="00115BF0" w:rsidRDefault="00D95E32" w:rsidP="009700B2">
      <w:pPr>
        <w:pStyle w:val="ListParagraph"/>
        <w:widowControl/>
        <w:numPr>
          <w:ilvl w:val="0"/>
          <w:numId w:val="25"/>
        </w:numPr>
        <w:autoSpaceDE/>
        <w:autoSpaceDN/>
        <w:spacing w:before="0" w:after="160" w:line="276" w:lineRule="auto"/>
        <w:contextualSpacing/>
        <w:rPr>
          <w:sz w:val="24"/>
          <w:szCs w:val="24"/>
        </w:rPr>
      </w:pPr>
      <w:r w:rsidRPr="00115BF0">
        <w:rPr>
          <w:sz w:val="24"/>
          <w:szCs w:val="24"/>
        </w:rPr>
        <w:t xml:space="preserve">Data Kuantitatif, menurut Sugiyono (2015) adalah data yang berbentuk angka atau data kualitatif yang diangkakan. Data kuantitatif </w:t>
      </w:r>
      <w:r>
        <w:rPr>
          <w:sz w:val="24"/>
          <w:szCs w:val="24"/>
        </w:rPr>
        <w:t xml:space="preserve">diperoleh melalui penyebaran kuisioner </w:t>
      </w:r>
      <w:r w:rsidRPr="00115BF0">
        <w:rPr>
          <w:sz w:val="24"/>
          <w:szCs w:val="24"/>
        </w:rPr>
        <w:t>kepada pegawai kantor UPTD Pengelolaan Prasarana P</w:t>
      </w:r>
      <w:r>
        <w:rPr>
          <w:sz w:val="24"/>
          <w:szCs w:val="24"/>
        </w:rPr>
        <w:t>erhubungan LLAJ wilayah 1Bogor.</w:t>
      </w:r>
    </w:p>
    <w:p w:rsidR="00C5411F" w:rsidRPr="00C5411F" w:rsidRDefault="00D95E32" w:rsidP="00B6794C">
      <w:pPr>
        <w:pStyle w:val="ListParagraph"/>
        <w:widowControl/>
        <w:numPr>
          <w:ilvl w:val="0"/>
          <w:numId w:val="25"/>
        </w:numPr>
        <w:autoSpaceDE/>
        <w:autoSpaceDN/>
        <w:spacing w:before="0" w:after="160" w:line="276" w:lineRule="auto"/>
        <w:contextualSpacing/>
      </w:pPr>
      <w:r w:rsidRPr="00761DFF">
        <w:rPr>
          <w:sz w:val="24"/>
          <w:szCs w:val="24"/>
        </w:rPr>
        <w:t xml:space="preserve">Data kualitatif, menurut Sugiyono (2015) diperoleh melalui penganalisis, observasi, dan wawancara.    </w:t>
      </w:r>
    </w:p>
    <w:p w:rsidR="00D95E32" w:rsidRPr="00115BF0" w:rsidRDefault="00D95E32" w:rsidP="009700B2">
      <w:pPr>
        <w:spacing w:line="276" w:lineRule="auto"/>
        <w:jc w:val="both"/>
        <w:rPr>
          <w:rFonts w:cs="Times New Roman"/>
          <w:sz w:val="24"/>
          <w:szCs w:val="24"/>
        </w:rPr>
      </w:pPr>
      <w:r w:rsidRPr="00115BF0">
        <w:rPr>
          <w:rFonts w:cs="Times New Roman"/>
          <w:sz w:val="24"/>
          <w:szCs w:val="24"/>
        </w:rPr>
        <w:t>Dalam penelitian ini penulis menggunakan dua sumber data yaitu data primer dan data sekunder.</w:t>
      </w:r>
    </w:p>
    <w:p w:rsidR="00D95E32" w:rsidRPr="00115BF0" w:rsidRDefault="00D95E32" w:rsidP="009700B2">
      <w:pPr>
        <w:pStyle w:val="ListParagraph"/>
        <w:widowControl/>
        <w:numPr>
          <w:ilvl w:val="0"/>
          <w:numId w:val="26"/>
        </w:numPr>
        <w:autoSpaceDE/>
        <w:autoSpaceDN/>
        <w:spacing w:before="0" w:after="160" w:line="276" w:lineRule="auto"/>
        <w:contextualSpacing/>
        <w:rPr>
          <w:sz w:val="24"/>
          <w:szCs w:val="24"/>
        </w:rPr>
      </w:pPr>
      <w:r w:rsidRPr="00115BF0">
        <w:rPr>
          <w:sz w:val="24"/>
          <w:szCs w:val="24"/>
        </w:rPr>
        <w:lastRenderedPageBreak/>
        <w:t xml:space="preserve">Data Primer, data yang langsung dikumpulkan penulis yang diperoleh dari menyebar kuisioner yang di berikan kepada kantor UPTD Pengelolaan Prasarana Perhubungan LLAJ wilayah 1 </w:t>
      </w:r>
      <w:r w:rsidR="005546C1">
        <w:rPr>
          <w:sz w:val="24"/>
          <w:szCs w:val="24"/>
        </w:rPr>
        <w:t xml:space="preserve">Cibinong Kabupaten </w:t>
      </w:r>
      <w:r w:rsidRPr="00115BF0">
        <w:rPr>
          <w:sz w:val="24"/>
          <w:szCs w:val="24"/>
        </w:rPr>
        <w:t>Bogor yang bersedia menjadi responden dan mengisi kuisioner.</w:t>
      </w:r>
    </w:p>
    <w:p w:rsidR="00D95E32" w:rsidRPr="00115BF0" w:rsidRDefault="00D95E32" w:rsidP="009700B2">
      <w:pPr>
        <w:pStyle w:val="ListParagraph"/>
        <w:widowControl/>
        <w:numPr>
          <w:ilvl w:val="0"/>
          <w:numId w:val="26"/>
        </w:numPr>
        <w:autoSpaceDE/>
        <w:autoSpaceDN/>
        <w:spacing w:before="0" w:after="160" w:line="276" w:lineRule="auto"/>
        <w:contextualSpacing/>
        <w:rPr>
          <w:sz w:val="24"/>
          <w:szCs w:val="24"/>
        </w:rPr>
      </w:pPr>
      <w:r w:rsidRPr="00115BF0">
        <w:rPr>
          <w:sz w:val="24"/>
          <w:szCs w:val="24"/>
        </w:rPr>
        <w:t>Data Sekunder, data yang diperoleh dari berbagai buku literature, tulisan-tulisan ilmiah, serta data-data yang diperoleh dari situs web internet.</w:t>
      </w:r>
    </w:p>
    <w:p w:rsidR="00D95E32" w:rsidRPr="00115BF0" w:rsidRDefault="00D95E32" w:rsidP="009700B2">
      <w:pPr>
        <w:pStyle w:val="Heading3"/>
        <w:spacing w:line="276" w:lineRule="auto"/>
      </w:pPr>
      <w:bookmarkStart w:id="79" w:name="_Toc124089505"/>
      <w:bookmarkStart w:id="80" w:name="_Toc124174772"/>
      <w:r w:rsidRPr="00115BF0">
        <w:t>3.4 Operasionalisasi Variabel</w:t>
      </w:r>
      <w:bookmarkEnd w:id="79"/>
      <w:bookmarkEnd w:id="80"/>
    </w:p>
    <w:p w:rsidR="00D95E32" w:rsidRPr="00115BF0" w:rsidRDefault="00D95E32" w:rsidP="00C5411F">
      <w:pPr>
        <w:spacing w:line="276" w:lineRule="auto"/>
        <w:ind w:firstLine="720"/>
        <w:jc w:val="both"/>
        <w:rPr>
          <w:rFonts w:cs="Times New Roman"/>
          <w:sz w:val="24"/>
          <w:szCs w:val="24"/>
        </w:rPr>
      </w:pPr>
      <w:r w:rsidRPr="00115BF0">
        <w:rPr>
          <w:rFonts w:cs="Times New Roman"/>
          <w:sz w:val="24"/>
          <w:szCs w:val="24"/>
        </w:rPr>
        <w:t>Operasionalisasi variable diperlukan untuk menentukan jenis dan indikator dari variable-variabel yang berkaitan dalam penelitian ini. Operasionalisasi variable bertujuan untuk menentukan skala pengukuran dari masing-masing variable, sehingga pengujian hipotesis dengan menggunakan alat bantu dapat dilakukan dengan tepat. Variable-variabel yang digunakan dalam penelitian ini yaitu:</w:t>
      </w:r>
    </w:p>
    <w:p w:rsidR="00D95E32" w:rsidRPr="00115BF0" w:rsidRDefault="00D95E32" w:rsidP="009700B2">
      <w:pPr>
        <w:pStyle w:val="ListParagraph"/>
        <w:widowControl/>
        <w:numPr>
          <w:ilvl w:val="0"/>
          <w:numId w:val="27"/>
        </w:numPr>
        <w:autoSpaceDE/>
        <w:autoSpaceDN/>
        <w:spacing w:before="0" w:after="160" w:line="276" w:lineRule="auto"/>
        <w:contextualSpacing/>
        <w:rPr>
          <w:sz w:val="24"/>
          <w:szCs w:val="24"/>
        </w:rPr>
      </w:pPr>
      <w:r>
        <w:rPr>
          <w:sz w:val="24"/>
          <w:szCs w:val="24"/>
        </w:rPr>
        <w:t>Variabel Independen (</w:t>
      </w:r>
      <w:r w:rsidRPr="00115BF0">
        <w:rPr>
          <w:sz w:val="24"/>
          <w:szCs w:val="24"/>
        </w:rPr>
        <w:t>X)</w:t>
      </w:r>
    </w:p>
    <w:p w:rsidR="00D95E32" w:rsidRPr="00115BF0" w:rsidRDefault="00D95E32" w:rsidP="009700B2">
      <w:pPr>
        <w:pStyle w:val="ListParagraph"/>
        <w:spacing w:line="276" w:lineRule="auto"/>
        <w:ind w:left="720" w:firstLine="0"/>
        <w:rPr>
          <w:sz w:val="24"/>
          <w:szCs w:val="24"/>
        </w:rPr>
      </w:pPr>
      <w:r w:rsidRPr="00115BF0">
        <w:rPr>
          <w:sz w:val="24"/>
          <w:szCs w:val="24"/>
        </w:rPr>
        <w:t>Dalam penelitian ini yang menjadi variable independen yaitu Motivasi Kerja.</w:t>
      </w:r>
    </w:p>
    <w:p w:rsidR="00D95E32" w:rsidRPr="00115BF0" w:rsidRDefault="00D95E32" w:rsidP="009700B2">
      <w:pPr>
        <w:pStyle w:val="ListParagraph"/>
        <w:widowControl/>
        <w:numPr>
          <w:ilvl w:val="0"/>
          <w:numId w:val="27"/>
        </w:numPr>
        <w:autoSpaceDE/>
        <w:autoSpaceDN/>
        <w:spacing w:before="0" w:after="160" w:line="276" w:lineRule="auto"/>
        <w:contextualSpacing/>
        <w:rPr>
          <w:sz w:val="24"/>
          <w:szCs w:val="24"/>
        </w:rPr>
      </w:pPr>
      <w:r>
        <w:rPr>
          <w:sz w:val="24"/>
          <w:szCs w:val="24"/>
        </w:rPr>
        <w:t>Variabel Dependen (</w:t>
      </w:r>
      <w:r w:rsidRPr="00115BF0">
        <w:rPr>
          <w:sz w:val="24"/>
          <w:szCs w:val="24"/>
        </w:rPr>
        <w:t>Y)</w:t>
      </w:r>
    </w:p>
    <w:p w:rsidR="00123C13" w:rsidRDefault="00D95E32" w:rsidP="005546C1">
      <w:pPr>
        <w:pStyle w:val="ListParagraph"/>
        <w:spacing w:line="276" w:lineRule="auto"/>
        <w:ind w:left="810" w:hanging="90"/>
        <w:rPr>
          <w:sz w:val="24"/>
          <w:szCs w:val="24"/>
        </w:rPr>
      </w:pPr>
      <w:r w:rsidRPr="00115BF0">
        <w:rPr>
          <w:sz w:val="24"/>
          <w:szCs w:val="24"/>
        </w:rPr>
        <w:t>Dalam penelitian ini yang menjadi variable dependen yaitu Kinerja Pegawai.</w:t>
      </w:r>
    </w:p>
    <w:p w:rsidR="005546C1" w:rsidRPr="005546C1" w:rsidRDefault="005546C1" w:rsidP="005546C1">
      <w:pPr>
        <w:pStyle w:val="ListParagraph"/>
        <w:spacing w:line="276" w:lineRule="auto"/>
        <w:ind w:left="810" w:hanging="90"/>
        <w:rPr>
          <w:sz w:val="24"/>
          <w:szCs w:val="24"/>
        </w:rPr>
      </w:pPr>
    </w:p>
    <w:p w:rsidR="00D95E32" w:rsidRPr="00135AAD" w:rsidRDefault="00D95E32" w:rsidP="00135AAD">
      <w:pPr>
        <w:pStyle w:val="Heading5"/>
        <w:spacing w:before="0"/>
        <w:jc w:val="center"/>
        <w:rPr>
          <w:rFonts w:cs="Times New Roman"/>
          <w:color w:val="000000" w:themeColor="text1"/>
        </w:rPr>
      </w:pPr>
      <w:r w:rsidRPr="00135AAD">
        <w:rPr>
          <w:rFonts w:cs="Times New Roman"/>
          <w:color w:val="000000" w:themeColor="text1"/>
        </w:rPr>
        <w:t>Tabel 3.1 Operasionalisasi Variabel</w:t>
      </w:r>
    </w:p>
    <w:p w:rsidR="00D95E32" w:rsidRPr="00115BF0" w:rsidRDefault="00D95E32" w:rsidP="009700B2">
      <w:pPr>
        <w:spacing w:after="0" w:line="276" w:lineRule="auto"/>
        <w:jc w:val="center"/>
        <w:rPr>
          <w:rFonts w:cs="Times New Roman"/>
          <w:sz w:val="24"/>
          <w:szCs w:val="24"/>
        </w:rPr>
      </w:pPr>
      <w:r w:rsidRPr="00115BF0">
        <w:rPr>
          <w:rFonts w:cs="Times New Roman"/>
          <w:sz w:val="24"/>
          <w:szCs w:val="24"/>
        </w:rPr>
        <w:t>Hubungan Motivasi Kerja dengan Kinerja Pegawai kantor</w:t>
      </w:r>
    </w:p>
    <w:p w:rsidR="00D95E32" w:rsidRPr="00115BF0" w:rsidRDefault="00D95E32" w:rsidP="005546C1">
      <w:pPr>
        <w:spacing w:after="0" w:line="276" w:lineRule="auto"/>
        <w:jc w:val="center"/>
        <w:rPr>
          <w:rFonts w:cs="Times New Roman"/>
          <w:sz w:val="24"/>
          <w:szCs w:val="24"/>
        </w:rPr>
      </w:pPr>
      <w:r w:rsidRPr="00115BF0">
        <w:rPr>
          <w:rFonts w:cs="Times New Roman"/>
          <w:sz w:val="24"/>
          <w:szCs w:val="24"/>
        </w:rPr>
        <w:t>UPTD Pe</w:t>
      </w:r>
      <w:r w:rsidR="00603CF4">
        <w:rPr>
          <w:rFonts w:cs="Times New Roman"/>
          <w:sz w:val="24"/>
          <w:szCs w:val="24"/>
        </w:rPr>
        <w:t>ngelolaan Prasarana Perhubungan</w:t>
      </w:r>
      <w:r w:rsidRPr="00115BF0">
        <w:rPr>
          <w:rFonts w:cs="Times New Roman"/>
          <w:sz w:val="24"/>
          <w:szCs w:val="24"/>
        </w:rPr>
        <w:t xml:space="preserve">LLAJ wilayah 1 </w:t>
      </w:r>
      <w:r w:rsidR="00123C13">
        <w:rPr>
          <w:rFonts w:cs="Times New Roman"/>
          <w:sz w:val="24"/>
          <w:szCs w:val="24"/>
        </w:rPr>
        <w:t xml:space="preserve">Cibinong Kabupaten  </w:t>
      </w:r>
      <w:r w:rsidR="005546C1">
        <w:rPr>
          <w:rFonts w:cs="Times New Roman"/>
          <w:sz w:val="24"/>
          <w:szCs w:val="24"/>
        </w:rPr>
        <w:t>Bogor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69"/>
        <w:gridCol w:w="3725"/>
        <w:gridCol w:w="1256"/>
      </w:tblGrid>
      <w:tr w:rsidR="00D95E32" w:rsidRPr="00115BF0" w:rsidTr="00AB4B52">
        <w:tc>
          <w:tcPr>
            <w:tcW w:w="1540"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Variabel</w:t>
            </w:r>
          </w:p>
        </w:tc>
        <w:tc>
          <w:tcPr>
            <w:tcW w:w="1569"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Indikator</w:t>
            </w:r>
          </w:p>
        </w:tc>
        <w:tc>
          <w:tcPr>
            <w:tcW w:w="3725"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Ukuran</w:t>
            </w:r>
          </w:p>
        </w:tc>
        <w:tc>
          <w:tcPr>
            <w:tcW w:w="1256"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Skala</w:t>
            </w:r>
          </w:p>
        </w:tc>
      </w:tr>
      <w:tr w:rsidR="00D95E32" w:rsidRPr="00115BF0" w:rsidTr="00AB4B52">
        <w:trPr>
          <w:trHeight w:val="450"/>
        </w:trPr>
        <w:tc>
          <w:tcPr>
            <w:tcW w:w="1540" w:type="dxa"/>
            <w:vMerge w:val="restart"/>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Motivasi Kerja (X)</w:t>
            </w:r>
          </w:p>
          <w:p w:rsidR="00D95E32" w:rsidRPr="009446D8" w:rsidRDefault="00D95E32" w:rsidP="00C5411F">
            <w:pPr>
              <w:spacing w:after="0" w:line="276" w:lineRule="auto"/>
              <w:jc w:val="center"/>
              <w:rPr>
                <w:rFonts w:cs="Times New Roman"/>
                <w:sz w:val="20"/>
                <w:szCs w:val="20"/>
              </w:rPr>
            </w:pPr>
          </w:p>
          <w:p w:rsidR="00D95E32" w:rsidRPr="009446D8" w:rsidRDefault="00D95E32" w:rsidP="00C5411F">
            <w:pPr>
              <w:spacing w:after="0" w:line="276" w:lineRule="auto"/>
              <w:jc w:val="center"/>
              <w:rPr>
                <w:rFonts w:cs="Times New Roman"/>
                <w:sz w:val="20"/>
                <w:szCs w:val="20"/>
              </w:rPr>
            </w:pPr>
          </w:p>
          <w:p w:rsidR="00D95E32" w:rsidRDefault="00D95E32" w:rsidP="00C5411F">
            <w:pPr>
              <w:spacing w:after="0" w:line="276" w:lineRule="auto"/>
              <w:jc w:val="center"/>
              <w:rPr>
                <w:rFonts w:cs="Times New Roman"/>
                <w:sz w:val="20"/>
                <w:szCs w:val="20"/>
              </w:rPr>
            </w:pPr>
          </w:p>
          <w:p w:rsidR="0033245F" w:rsidRDefault="0033245F" w:rsidP="00C5411F">
            <w:pPr>
              <w:spacing w:after="0" w:line="276" w:lineRule="auto"/>
              <w:jc w:val="center"/>
              <w:rPr>
                <w:rFonts w:cs="Times New Roman"/>
                <w:sz w:val="20"/>
                <w:szCs w:val="20"/>
              </w:rPr>
            </w:pPr>
          </w:p>
          <w:p w:rsidR="0033245F" w:rsidRDefault="0033245F" w:rsidP="00C5411F">
            <w:pPr>
              <w:spacing w:after="0" w:line="276" w:lineRule="auto"/>
              <w:jc w:val="center"/>
              <w:rPr>
                <w:rFonts w:cs="Times New Roman"/>
                <w:sz w:val="20"/>
                <w:szCs w:val="20"/>
              </w:rPr>
            </w:pPr>
            <w:r>
              <w:rPr>
                <w:rFonts w:cs="Times New Roman"/>
                <w:sz w:val="20"/>
                <w:szCs w:val="20"/>
              </w:rPr>
              <w:t xml:space="preserve">Hanifah </w:t>
            </w:r>
          </w:p>
          <w:p w:rsidR="0033245F" w:rsidRPr="009446D8" w:rsidRDefault="0033245F" w:rsidP="00C5411F">
            <w:pPr>
              <w:spacing w:after="0" w:line="276" w:lineRule="auto"/>
              <w:jc w:val="center"/>
              <w:rPr>
                <w:rFonts w:cs="Times New Roman"/>
                <w:sz w:val="20"/>
                <w:szCs w:val="20"/>
              </w:rPr>
            </w:pPr>
            <w:r>
              <w:rPr>
                <w:rFonts w:cs="Times New Roman"/>
                <w:sz w:val="20"/>
                <w:szCs w:val="20"/>
              </w:rPr>
              <w:t>(</w:t>
            </w:r>
            <w:r w:rsidR="005400BF">
              <w:rPr>
                <w:rFonts w:cs="Times New Roman"/>
                <w:sz w:val="20"/>
                <w:szCs w:val="20"/>
              </w:rPr>
              <w:t>2017</w:t>
            </w:r>
            <w:r>
              <w:rPr>
                <w:rFonts w:cs="Times New Roman"/>
                <w:sz w:val="20"/>
                <w:szCs w:val="20"/>
              </w:rPr>
              <w:t>)</w:t>
            </w:r>
          </w:p>
        </w:tc>
        <w:tc>
          <w:tcPr>
            <w:tcW w:w="1569" w:type="dxa"/>
            <w:vMerge w:val="restart"/>
          </w:tcPr>
          <w:p w:rsidR="00D95E32" w:rsidRPr="009446D8" w:rsidRDefault="00D95E32" w:rsidP="00C5411F">
            <w:pPr>
              <w:spacing w:after="0" w:line="276" w:lineRule="auto"/>
              <w:rPr>
                <w:rFonts w:cs="Times New Roman"/>
                <w:sz w:val="20"/>
                <w:szCs w:val="20"/>
              </w:rPr>
            </w:pPr>
            <w:r w:rsidRPr="009446D8">
              <w:rPr>
                <w:rFonts w:cs="Times New Roman"/>
                <w:sz w:val="20"/>
                <w:szCs w:val="20"/>
              </w:rPr>
              <w:t xml:space="preserve">1. Motivasi </w:t>
            </w:r>
          </w:p>
          <w:p w:rsidR="00D95E32" w:rsidRPr="009446D8" w:rsidRDefault="00D95E32" w:rsidP="00C5411F">
            <w:pPr>
              <w:spacing w:after="0" w:line="276" w:lineRule="auto"/>
              <w:ind w:left="252"/>
              <w:rPr>
                <w:rFonts w:cs="Times New Roman"/>
                <w:sz w:val="20"/>
                <w:szCs w:val="20"/>
              </w:rPr>
            </w:pPr>
            <w:r w:rsidRPr="009446D8">
              <w:rPr>
                <w:rFonts w:cs="Times New Roman"/>
                <w:sz w:val="20"/>
                <w:szCs w:val="20"/>
              </w:rPr>
              <w:t>Intrinsik</w:t>
            </w:r>
          </w:p>
          <w:p w:rsidR="00D95E32" w:rsidRPr="009446D8" w:rsidRDefault="00D95E32" w:rsidP="00C5411F">
            <w:pPr>
              <w:spacing w:after="0" w:line="276" w:lineRule="auto"/>
              <w:rPr>
                <w:rFonts w:cs="Times New Roman"/>
                <w:sz w:val="20"/>
                <w:szCs w:val="20"/>
              </w:rPr>
            </w:pPr>
          </w:p>
          <w:p w:rsidR="00D95E32" w:rsidRPr="009446D8" w:rsidRDefault="00D95E32" w:rsidP="00C5411F">
            <w:pPr>
              <w:spacing w:after="0" w:line="276" w:lineRule="auto"/>
              <w:rPr>
                <w:rFonts w:cs="Times New Roman"/>
                <w:sz w:val="20"/>
                <w:szCs w:val="20"/>
              </w:rPr>
            </w:pPr>
          </w:p>
          <w:p w:rsidR="00D95E32" w:rsidRPr="009446D8" w:rsidRDefault="00D95E32" w:rsidP="00C5411F">
            <w:pPr>
              <w:spacing w:after="0" w:line="276" w:lineRule="auto"/>
              <w:rPr>
                <w:rFonts w:cs="Times New Roman"/>
                <w:sz w:val="20"/>
                <w:szCs w:val="20"/>
              </w:rPr>
            </w:pPr>
          </w:p>
        </w:tc>
        <w:tc>
          <w:tcPr>
            <w:tcW w:w="3725" w:type="dxa"/>
          </w:tcPr>
          <w:p w:rsidR="008B66DE" w:rsidRDefault="008B66DE" w:rsidP="00C5411F">
            <w:pPr>
              <w:spacing w:after="0" w:line="276" w:lineRule="auto"/>
              <w:ind w:left="252" w:hanging="252"/>
              <w:rPr>
                <w:rFonts w:cs="Times New Roman"/>
                <w:sz w:val="20"/>
                <w:szCs w:val="20"/>
              </w:rPr>
            </w:pPr>
            <w:r>
              <w:rPr>
                <w:rFonts w:cs="Times New Roman"/>
                <w:sz w:val="20"/>
                <w:szCs w:val="20"/>
              </w:rPr>
              <w:t>Pekerjaan itu sendiri:</w:t>
            </w:r>
          </w:p>
          <w:p w:rsidR="00C529B3" w:rsidRDefault="008B66DE" w:rsidP="00C5411F">
            <w:pPr>
              <w:spacing w:after="0" w:line="276" w:lineRule="auto"/>
              <w:ind w:left="252" w:hanging="252"/>
              <w:rPr>
                <w:rFonts w:cs="Times New Roman"/>
                <w:sz w:val="20"/>
                <w:szCs w:val="20"/>
              </w:rPr>
            </w:pPr>
            <w:r>
              <w:rPr>
                <w:rFonts w:cs="Times New Roman"/>
                <w:sz w:val="20"/>
                <w:szCs w:val="20"/>
              </w:rPr>
              <w:t xml:space="preserve">1. </w:t>
            </w:r>
            <w:r w:rsidR="0033245F">
              <w:rPr>
                <w:rFonts w:cs="Times New Roman"/>
                <w:sz w:val="20"/>
                <w:szCs w:val="20"/>
              </w:rPr>
              <w:t xml:space="preserve"> </w:t>
            </w:r>
            <w:r w:rsidR="00A42721">
              <w:rPr>
                <w:rFonts w:cs="Times New Roman"/>
                <w:sz w:val="20"/>
                <w:szCs w:val="20"/>
              </w:rPr>
              <w:t>Keahlian kerja</w:t>
            </w:r>
          </w:p>
          <w:p w:rsidR="006E663B" w:rsidRDefault="006E663B" w:rsidP="00C5411F">
            <w:pPr>
              <w:spacing w:after="0" w:line="276" w:lineRule="auto"/>
              <w:ind w:left="252" w:hanging="252"/>
              <w:rPr>
                <w:rFonts w:cs="Times New Roman"/>
                <w:sz w:val="20"/>
                <w:szCs w:val="20"/>
              </w:rPr>
            </w:pPr>
            <w:r>
              <w:rPr>
                <w:rFonts w:cs="Times New Roman"/>
                <w:sz w:val="20"/>
                <w:szCs w:val="20"/>
              </w:rPr>
              <w:t>2. Keterampilan kerja</w:t>
            </w:r>
          </w:p>
          <w:p w:rsidR="00B37108" w:rsidRPr="009446D8" w:rsidRDefault="00B37108" w:rsidP="00C5411F">
            <w:pPr>
              <w:spacing w:after="0" w:line="276" w:lineRule="auto"/>
              <w:ind w:left="252" w:hanging="252"/>
              <w:rPr>
                <w:rFonts w:cs="Times New Roman"/>
                <w:sz w:val="20"/>
                <w:szCs w:val="20"/>
              </w:rPr>
            </w:pPr>
            <w:r>
              <w:rPr>
                <w:rFonts w:cs="Times New Roman"/>
                <w:sz w:val="20"/>
                <w:szCs w:val="20"/>
              </w:rPr>
              <w:t>3. Pekerjaan yang menantang</w:t>
            </w:r>
          </w:p>
        </w:tc>
        <w:tc>
          <w:tcPr>
            <w:tcW w:w="1256"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Ordinal</w:t>
            </w:r>
          </w:p>
        </w:tc>
      </w:tr>
      <w:tr w:rsidR="00D95E32" w:rsidRPr="00115BF0" w:rsidTr="00AB4B52">
        <w:trPr>
          <w:trHeight w:val="420"/>
        </w:trPr>
        <w:tc>
          <w:tcPr>
            <w:tcW w:w="1540" w:type="dxa"/>
            <w:vMerge/>
          </w:tcPr>
          <w:p w:rsidR="00D95E32" w:rsidRPr="009446D8" w:rsidRDefault="00D95E32" w:rsidP="00C5411F">
            <w:pPr>
              <w:spacing w:after="0" w:line="276" w:lineRule="auto"/>
              <w:jc w:val="center"/>
              <w:rPr>
                <w:rFonts w:cs="Times New Roman"/>
                <w:sz w:val="20"/>
                <w:szCs w:val="20"/>
              </w:rPr>
            </w:pPr>
          </w:p>
        </w:tc>
        <w:tc>
          <w:tcPr>
            <w:tcW w:w="1569" w:type="dxa"/>
            <w:vMerge/>
          </w:tcPr>
          <w:p w:rsidR="00D95E32" w:rsidRPr="009446D8" w:rsidRDefault="00D95E32" w:rsidP="00C5411F">
            <w:pPr>
              <w:spacing w:after="0" w:line="276" w:lineRule="auto"/>
              <w:rPr>
                <w:rFonts w:cs="Times New Roman"/>
                <w:sz w:val="20"/>
                <w:szCs w:val="20"/>
              </w:rPr>
            </w:pPr>
          </w:p>
        </w:tc>
        <w:tc>
          <w:tcPr>
            <w:tcW w:w="3725" w:type="dxa"/>
          </w:tcPr>
          <w:p w:rsidR="008B66DE" w:rsidRDefault="008B66DE" w:rsidP="00C5411F">
            <w:pPr>
              <w:spacing w:after="0" w:line="276" w:lineRule="auto"/>
              <w:ind w:left="252" w:hanging="252"/>
              <w:rPr>
                <w:rFonts w:cs="Times New Roman"/>
                <w:sz w:val="20"/>
                <w:szCs w:val="20"/>
              </w:rPr>
            </w:pPr>
            <w:r>
              <w:rPr>
                <w:rFonts w:cs="Times New Roman"/>
                <w:sz w:val="20"/>
                <w:szCs w:val="20"/>
              </w:rPr>
              <w:t>Kemajuan:</w:t>
            </w:r>
          </w:p>
          <w:p w:rsidR="00D95E32" w:rsidRDefault="00A832F2" w:rsidP="00C5411F">
            <w:pPr>
              <w:spacing w:after="0" w:line="276" w:lineRule="auto"/>
              <w:rPr>
                <w:rFonts w:cs="Times New Roman"/>
                <w:sz w:val="20"/>
                <w:szCs w:val="20"/>
              </w:rPr>
            </w:pPr>
            <w:r>
              <w:rPr>
                <w:rFonts w:cs="Times New Roman"/>
                <w:sz w:val="20"/>
                <w:szCs w:val="20"/>
              </w:rPr>
              <w:t>4</w:t>
            </w:r>
            <w:r w:rsidR="00C529B3">
              <w:rPr>
                <w:rFonts w:cs="Times New Roman"/>
                <w:sz w:val="20"/>
                <w:szCs w:val="20"/>
              </w:rPr>
              <w:t>.</w:t>
            </w:r>
            <w:r w:rsidR="00D95E32" w:rsidRPr="009446D8">
              <w:rPr>
                <w:rFonts w:cs="Times New Roman"/>
                <w:sz w:val="20"/>
                <w:szCs w:val="20"/>
              </w:rPr>
              <w:t xml:space="preserve"> </w:t>
            </w:r>
            <w:r w:rsidR="009127AC">
              <w:rPr>
                <w:rFonts w:cs="Times New Roman"/>
                <w:sz w:val="20"/>
                <w:szCs w:val="20"/>
              </w:rPr>
              <w:t>Pendidikan dan pelatihan</w:t>
            </w:r>
          </w:p>
          <w:p w:rsidR="00C529B3" w:rsidRDefault="00A832F2" w:rsidP="00C5411F">
            <w:pPr>
              <w:spacing w:after="0" w:line="276" w:lineRule="auto"/>
              <w:rPr>
                <w:rFonts w:cs="Times New Roman"/>
                <w:sz w:val="20"/>
                <w:szCs w:val="20"/>
              </w:rPr>
            </w:pPr>
            <w:r>
              <w:rPr>
                <w:rFonts w:cs="Times New Roman"/>
                <w:sz w:val="20"/>
                <w:szCs w:val="20"/>
              </w:rPr>
              <w:t>5</w:t>
            </w:r>
            <w:r w:rsidR="00C529B3">
              <w:rPr>
                <w:rFonts w:cs="Times New Roman"/>
                <w:sz w:val="20"/>
                <w:szCs w:val="20"/>
              </w:rPr>
              <w:t>. Jabatan menjadikan motivasi</w:t>
            </w:r>
          </w:p>
          <w:p w:rsidR="00A832F2" w:rsidRPr="009446D8" w:rsidRDefault="00A832F2" w:rsidP="00C5411F">
            <w:pPr>
              <w:spacing w:after="0" w:line="276" w:lineRule="auto"/>
              <w:ind w:left="279" w:hanging="279"/>
              <w:rPr>
                <w:rFonts w:cs="Times New Roman"/>
                <w:sz w:val="20"/>
                <w:szCs w:val="20"/>
              </w:rPr>
            </w:pPr>
            <w:r>
              <w:rPr>
                <w:rFonts w:cs="Times New Roman"/>
                <w:sz w:val="20"/>
                <w:szCs w:val="20"/>
              </w:rPr>
              <w:t>6. Bekerja di instansi membuat kemampuan dan keterampilan berkembang</w:t>
            </w:r>
          </w:p>
        </w:tc>
        <w:tc>
          <w:tcPr>
            <w:tcW w:w="1256"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Ordinal</w:t>
            </w:r>
          </w:p>
        </w:tc>
      </w:tr>
      <w:tr w:rsidR="00D95E32" w:rsidRPr="00115BF0" w:rsidTr="00AB4B52">
        <w:trPr>
          <w:trHeight w:val="405"/>
        </w:trPr>
        <w:tc>
          <w:tcPr>
            <w:tcW w:w="1540" w:type="dxa"/>
            <w:vMerge/>
          </w:tcPr>
          <w:p w:rsidR="00D95E32" w:rsidRPr="009446D8" w:rsidRDefault="00D95E32" w:rsidP="00C5411F">
            <w:pPr>
              <w:spacing w:after="0" w:line="276" w:lineRule="auto"/>
              <w:jc w:val="center"/>
              <w:rPr>
                <w:rFonts w:cs="Times New Roman"/>
                <w:sz w:val="20"/>
                <w:szCs w:val="20"/>
              </w:rPr>
            </w:pPr>
          </w:p>
        </w:tc>
        <w:tc>
          <w:tcPr>
            <w:tcW w:w="1569" w:type="dxa"/>
            <w:vMerge/>
          </w:tcPr>
          <w:p w:rsidR="00D95E32" w:rsidRPr="009446D8" w:rsidRDefault="00D95E32" w:rsidP="00C5411F">
            <w:pPr>
              <w:spacing w:after="0" w:line="276" w:lineRule="auto"/>
              <w:rPr>
                <w:rFonts w:cs="Times New Roman"/>
                <w:sz w:val="20"/>
                <w:szCs w:val="20"/>
              </w:rPr>
            </w:pPr>
          </w:p>
        </w:tc>
        <w:tc>
          <w:tcPr>
            <w:tcW w:w="3725" w:type="dxa"/>
          </w:tcPr>
          <w:p w:rsidR="008B66DE" w:rsidRDefault="008B66DE" w:rsidP="00C5411F">
            <w:pPr>
              <w:spacing w:after="0" w:line="276" w:lineRule="auto"/>
              <w:ind w:left="252" w:hanging="252"/>
              <w:rPr>
                <w:rFonts w:cs="Times New Roman"/>
                <w:sz w:val="20"/>
                <w:szCs w:val="20"/>
              </w:rPr>
            </w:pPr>
            <w:r>
              <w:rPr>
                <w:rFonts w:cs="Times New Roman"/>
                <w:sz w:val="20"/>
                <w:szCs w:val="20"/>
              </w:rPr>
              <w:t>Tanggung jawab:</w:t>
            </w:r>
          </w:p>
          <w:p w:rsidR="00D95E32" w:rsidRDefault="00A832F2" w:rsidP="00C5411F">
            <w:pPr>
              <w:spacing w:after="0" w:line="276" w:lineRule="auto"/>
              <w:ind w:left="252" w:hanging="252"/>
              <w:rPr>
                <w:rFonts w:cs="Times New Roman"/>
                <w:sz w:val="20"/>
                <w:szCs w:val="20"/>
              </w:rPr>
            </w:pPr>
            <w:r>
              <w:rPr>
                <w:rFonts w:cs="Times New Roman"/>
                <w:sz w:val="20"/>
                <w:szCs w:val="20"/>
              </w:rPr>
              <w:t>7</w:t>
            </w:r>
            <w:r w:rsidR="00D95E32" w:rsidRPr="009446D8">
              <w:rPr>
                <w:rFonts w:cs="Times New Roman"/>
                <w:sz w:val="20"/>
                <w:szCs w:val="20"/>
              </w:rPr>
              <w:t xml:space="preserve">. Tanggung jawab terhadap pekerjaan </w:t>
            </w:r>
          </w:p>
          <w:p w:rsidR="00C529B3" w:rsidRDefault="00A832F2" w:rsidP="00C5411F">
            <w:pPr>
              <w:spacing w:after="0" w:line="276" w:lineRule="auto"/>
              <w:ind w:left="252" w:hanging="252"/>
              <w:rPr>
                <w:rFonts w:cs="Times New Roman"/>
                <w:sz w:val="20"/>
                <w:szCs w:val="20"/>
              </w:rPr>
            </w:pPr>
            <w:r>
              <w:rPr>
                <w:rFonts w:cs="Times New Roman"/>
                <w:sz w:val="20"/>
                <w:szCs w:val="20"/>
              </w:rPr>
              <w:t>8</w:t>
            </w:r>
            <w:r w:rsidR="00C529B3">
              <w:rPr>
                <w:rFonts w:cs="Times New Roman"/>
                <w:sz w:val="20"/>
                <w:szCs w:val="20"/>
              </w:rPr>
              <w:t>. Menyele</w:t>
            </w:r>
            <w:r w:rsidR="00FB618A">
              <w:rPr>
                <w:rFonts w:cs="Times New Roman"/>
                <w:sz w:val="20"/>
                <w:szCs w:val="20"/>
              </w:rPr>
              <w:t>s</w:t>
            </w:r>
            <w:r w:rsidR="00C529B3">
              <w:rPr>
                <w:rFonts w:cs="Times New Roman"/>
                <w:sz w:val="20"/>
                <w:szCs w:val="20"/>
              </w:rPr>
              <w:t>aikan tugas tepat waktu</w:t>
            </w:r>
          </w:p>
          <w:p w:rsidR="00A832F2" w:rsidRPr="009446D8" w:rsidRDefault="00A832F2" w:rsidP="00C5411F">
            <w:pPr>
              <w:spacing w:after="0" w:line="276" w:lineRule="auto"/>
              <w:ind w:left="252" w:hanging="252"/>
              <w:rPr>
                <w:rFonts w:cs="Times New Roman"/>
                <w:sz w:val="20"/>
                <w:szCs w:val="20"/>
              </w:rPr>
            </w:pPr>
            <w:r>
              <w:rPr>
                <w:rFonts w:cs="Times New Roman"/>
                <w:sz w:val="20"/>
                <w:szCs w:val="20"/>
              </w:rPr>
              <w:t xml:space="preserve">9. </w:t>
            </w:r>
            <w:r w:rsidR="005A3CBB">
              <w:rPr>
                <w:rFonts w:cs="Times New Roman"/>
                <w:sz w:val="20"/>
                <w:szCs w:val="20"/>
              </w:rPr>
              <w:t>Tugas atau pekerjaan yang diberikan oleh pimpinan kepada pegawai dalam waktu yang ditentukan</w:t>
            </w:r>
          </w:p>
        </w:tc>
        <w:tc>
          <w:tcPr>
            <w:tcW w:w="1256"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Ordinal</w:t>
            </w:r>
          </w:p>
        </w:tc>
      </w:tr>
      <w:tr w:rsidR="00D95E32" w:rsidRPr="00115BF0" w:rsidTr="00AB4B52">
        <w:trPr>
          <w:trHeight w:val="540"/>
        </w:trPr>
        <w:tc>
          <w:tcPr>
            <w:tcW w:w="1540" w:type="dxa"/>
            <w:vMerge/>
          </w:tcPr>
          <w:p w:rsidR="00D95E32" w:rsidRPr="009446D8" w:rsidRDefault="00D95E32" w:rsidP="00C5411F">
            <w:pPr>
              <w:spacing w:after="0" w:line="276" w:lineRule="auto"/>
              <w:jc w:val="center"/>
              <w:rPr>
                <w:rFonts w:cs="Times New Roman"/>
                <w:sz w:val="20"/>
                <w:szCs w:val="20"/>
              </w:rPr>
            </w:pPr>
          </w:p>
        </w:tc>
        <w:tc>
          <w:tcPr>
            <w:tcW w:w="1569" w:type="dxa"/>
            <w:vMerge/>
          </w:tcPr>
          <w:p w:rsidR="00D95E32" w:rsidRPr="009446D8" w:rsidRDefault="00D95E32" w:rsidP="00C5411F">
            <w:pPr>
              <w:spacing w:after="0" w:line="276" w:lineRule="auto"/>
              <w:rPr>
                <w:rFonts w:cs="Times New Roman"/>
                <w:sz w:val="20"/>
                <w:szCs w:val="20"/>
              </w:rPr>
            </w:pPr>
          </w:p>
        </w:tc>
        <w:tc>
          <w:tcPr>
            <w:tcW w:w="3725" w:type="dxa"/>
          </w:tcPr>
          <w:p w:rsidR="00871B70" w:rsidRDefault="001130C6" w:rsidP="00C5411F">
            <w:pPr>
              <w:spacing w:after="0" w:line="276" w:lineRule="auto"/>
              <w:ind w:left="252" w:hanging="252"/>
              <w:rPr>
                <w:rFonts w:cs="Times New Roman"/>
                <w:sz w:val="20"/>
                <w:szCs w:val="20"/>
              </w:rPr>
            </w:pPr>
            <w:r>
              <w:rPr>
                <w:rFonts w:cs="Times New Roman"/>
                <w:sz w:val="20"/>
                <w:szCs w:val="20"/>
              </w:rPr>
              <w:t>Pengakuan:</w:t>
            </w:r>
          </w:p>
          <w:p w:rsidR="00C529B3" w:rsidRDefault="00A832F2" w:rsidP="00C5411F">
            <w:pPr>
              <w:spacing w:after="0" w:line="276" w:lineRule="auto"/>
              <w:ind w:left="252" w:hanging="252"/>
              <w:rPr>
                <w:rFonts w:cs="Times New Roman"/>
                <w:sz w:val="20"/>
                <w:szCs w:val="20"/>
              </w:rPr>
            </w:pPr>
            <w:r>
              <w:rPr>
                <w:rFonts w:cs="Times New Roman"/>
                <w:sz w:val="20"/>
                <w:szCs w:val="20"/>
              </w:rPr>
              <w:t>10</w:t>
            </w:r>
            <w:r w:rsidR="00C529B3">
              <w:rPr>
                <w:rFonts w:cs="Times New Roman"/>
                <w:sz w:val="20"/>
                <w:szCs w:val="20"/>
              </w:rPr>
              <w:t xml:space="preserve">. </w:t>
            </w:r>
            <w:r w:rsidR="00B37108">
              <w:rPr>
                <w:rFonts w:cs="Times New Roman"/>
                <w:sz w:val="20"/>
                <w:szCs w:val="20"/>
              </w:rPr>
              <w:t>Mendapatkan penghargaan/pujian</w:t>
            </w:r>
          </w:p>
          <w:p w:rsidR="006E663B" w:rsidRDefault="00A832F2" w:rsidP="00C5411F">
            <w:pPr>
              <w:spacing w:after="0" w:line="276" w:lineRule="auto"/>
              <w:ind w:left="252" w:hanging="252"/>
              <w:rPr>
                <w:rFonts w:cs="Times New Roman"/>
                <w:sz w:val="20"/>
                <w:szCs w:val="20"/>
              </w:rPr>
            </w:pPr>
            <w:r>
              <w:rPr>
                <w:rFonts w:cs="Times New Roman"/>
                <w:sz w:val="20"/>
                <w:szCs w:val="20"/>
              </w:rPr>
              <w:t>11</w:t>
            </w:r>
            <w:r w:rsidR="006E663B">
              <w:rPr>
                <w:rFonts w:cs="Times New Roman"/>
                <w:sz w:val="20"/>
                <w:szCs w:val="20"/>
              </w:rPr>
              <w:t>. Pengakuan terhadap pekerjaan</w:t>
            </w:r>
          </w:p>
          <w:p w:rsidR="00B37108" w:rsidRPr="009446D8" w:rsidRDefault="00A832F2" w:rsidP="00C5411F">
            <w:pPr>
              <w:spacing w:after="0" w:line="276" w:lineRule="auto"/>
              <w:ind w:left="252" w:hanging="252"/>
              <w:rPr>
                <w:rFonts w:cs="Times New Roman"/>
                <w:sz w:val="20"/>
                <w:szCs w:val="20"/>
              </w:rPr>
            </w:pPr>
            <w:r>
              <w:rPr>
                <w:rFonts w:cs="Times New Roman"/>
                <w:sz w:val="20"/>
                <w:szCs w:val="20"/>
              </w:rPr>
              <w:t>12</w:t>
            </w:r>
            <w:r w:rsidR="00B37108">
              <w:rPr>
                <w:rFonts w:cs="Times New Roman"/>
                <w:sz w:val="20"/>
                <w:szCs w:val="20"/>
              </w:rPr>
              <w:t>. Penghargaan atau reward yang diberikan perusahaan memotivasi untuk bekerja dengan semangat</w:t>
            </w:r>
          </w:p>
        </w:tc>
        <w:tc>
          <w:tcPr>
            <w:tcW w:w="1256"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Ordinal</w:t>
            </w:r>
          </w:p>
        </w:tc>
      </w:tr>
      <w:tr w:rsidR="00D95E32" w:rsidRPr="00115BF0" w:rsidTr="00AB4B52">
        <w:trPr>
          <w:trHeight w:val="585"/>
        </w:trPr>
        <w:tc>
          <w:tcPr>
            <w:tcW w:w="1540" w:type="dxa"/>
            <w:vMerge/>
          </w:tcPr>
          <w:p w:rsidR="00D95E32" w:rsidRPr="009446D8" w:rsidRDefault="00D95E32" w:rsidP="00C5411F">
            <w:pPr>
              <w:spacing w:after="0" w:line="276" w:lineRule="auto"/>
              <w:jc w:val="center"/>
              <w:rPr>
                <w:rFonts w:cs="Times New Roman"/>
                <w:sz w:val="20"/>
                <w:szCs w:val="20"/>
              </w:rPr>
            </w:pPr>
          </w:p>
        </w:tc>
        <w:tc>
          <w:tcPr>
            <w:tcW w:w="1569" w:type="dxa"/>
            <w:vMerge/>
          </w:tcPr>
          <w:p w:rsidR="00D95E32" w:rsidRPr="009446D8" w:rsidRDefault="00D95E32" w:rsidP="00C5411F">
            <w:pPr>
              <w:spacing w:after="0" w:line="276" w:lineRule="auto"/>
              <w:rPr>
                <w:rFonts w:cs="Times New Roman"/>
                <w:sz w:val="20"/>
                <w:szCs w:val="20"/>
              </w:rPr>
            </w:pPr>
          </w:p>
        </w:tc>
        <w:tc>
          <w:tcPr>
            <w:tcW w:w="3725" w:type="dxa"/>
          </w:tcPr>
          <w:p w:rsidR="008B66DE" w:rsidRDefault="008B66DE" w:rsidP="00C5411F">
            <w:pPr>
              <w:spacing w:after="0" w:line="276" w:lineRule="auto"/>
              <w:ind w:left="252" w:hanging="252"/>
              <w:rPr>
                <w:rFonts w:cs="Times New Roman"/>
                <w:sz w:val="20"/>
                <w:szCs w:val="20"/>
              </w:rPr>
            </w:pPr>
            <w:r>
              <w:rPr>
                <w:rFonts w:cs="Times New Roman"/>
                <w:sz w:val="20"/>
                <w:szCs w:val="20"/>
              </w:rPr>
              <w:t>Pencapaian</w:t>
            </w:r>
            <w:r w:rsidR="00A42721">
              <w:rPr>
                <w:rFonts w:cs="Times New Roman"/>
                <w:sz w:val="20"/>
                <w:szCs w:val="20"/>
              </w:rPr>
              <w:t>:</w:t>
            </w:r>
          </w:p>
          <w:p w:rsidR="00D95E32" w:rsidRDefault="00A832F2" w:rsidP="00C5411F">
            <w:pPr>
              <w:spacing w:after="0" w:line="276" w:lineRule="auto"/>
              <w:ind w:left="252" w:hanging="252"/>
              <w:rPr>
                <w:rFonts w:cs="Times New Roman"/>
                <w:sz w:val="20"/>
                <w:szCs w:val="20"/>
              </w:rPr>
            </w:pPr>
            <w:r>
              <w:rPr>
                <w:rFonts w:cs="Times New Roman"/>
                <w:sz w:val="20"/>
                <w:szCs w:val="20"/>
              </w:rPr>
              <w:t>13</w:t>
            </w:r>
            <w:r w:rsidR="00BA18C0">
              <w:rPr>
                <w:rFonts w:cs="Times New Roman"/>
                <w:sz w:val="20"/>
                <w:szCs w:val="20"/>
              </w:rPr>
              <w:t xml:space="preserve">. </w:t>
            </w:r>
            <w:r w:rsidR="0073567B">
              <w:rPr>
                <w:rFonts w:cs="Times New Roman"/>
                <w:sz w:val="20"/>
                <w:szCs w:val="20"/>
              </w:rPr>
              <w:t>Pencapaian yang maksimal dari hasil kerjasama</w:t>
            </w:r>
          </w:p>
          <w:p w:rsidR="00CC3699" w:rsidRDefault="00B36378" w:rsidP="00C5411F">
            <w:pPr>
              <w:spacing w:after="0" w:line="276" w:lineRule="auto"/>
              <w:ind w:left="252" w:hanging="252"/>
              <w:rPr>
                <w:rFonts w:cs="Times New Roman"/>
                <w:sz w:val="20"/>
                <w:szCs w:val="20"/>
              </w:rPr>
            </w:pPr>
            <w:r>
              <w:rPr>
                <w:rFonts w:cs="Times New Roman"/>
                <w:sz w:val="20"/>
                <w:szCs w:val="20"/>
              </w:rPr>
              <w:t>14</w:t>
            </w:r>
            <w:r w:rsidR="00CC3699">
              <w:rPr>
                <w:rFonts w:cs="Times New Roman"/>
                <w:sz w:val="20"/>
                <w:szCs w:val="20"/>
              </w:rPr>
              <w:t>. Menghargai yang telah dicapai</w:t>
            </w:r>
          </w:p>
          <w:p w:rsidR="00E276EC" w:rsidRPr="009446D8" w:rsidRDefault="00B36378" w:rsidP="00C5411F">
            <w:pPr>
              <w:spacing w:after="0" w:line="276" w:lineRule="auto"/>
              <w:ind w:left="252" w:hanging="252"/>
              <w:rPr>
                <w:rFonts w:cs="Times New Roman"/>
                <w:sz w:val="20"/>
                <w:szCs w:val="20"/>
              </w:rPr>
            </w:pPr>
            <w:r>
              <w:rPr>
                <w:rFonts w:cs="Times New Roman"/>
                <w:sz w:val="20"/>
                <w:szCs w:val="20"/>
              </w:rPr>
              <w:t>15</w:t>
            </w:r>
            <w:r w:rsidR="00E276EC">
              <w:rPr>
                <w:rFonts w:cs="Times New Roman"/>
                <w:sz w:val="20"/>
                <w:szCs w:val="20"/>
              </w:rPr>
              <w:t>. Memiliki prestasi baik dalam pekerjaan</w:t>
            </w:r>
          </w:p>
        </w:tc>
        <w:tc>
          <w:tcPr>
            <w:tcW w:w="1256"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Ordinal</w:t>
            </w:r>
          </w:p>
        </w:tc>
      </w:tr>
      <w:tr w:rsidR="00D95E32" w:rsidRPr="00115BF0" w:rsidTr="00AB4B52">
        <w:trPr>
          <w:trHeight w:val="366"/>
        </w:trPr>
        <w:tc>
          <w:tcPr>
            <w:tcW w:w="1540" w:type="dxa"/>
            <w:vMerge/>
          </w:tcPr>
          <w:p w:rsidR="00D95E32" w:rsidRPr="009446D8" w:rsidRDefault="00D95E32" w:rsidP="00C5411F">
            <w:pPr>
              <w:spacing w:after="0" w:line="276" w:lineRule="auto"/>
              <w:jc w:val="center"/>
              <w:rPr>
                <w:rFonts w:cs="Times New Roman"/>
                <w:sz w:val="20"/>
                <w:szCs w:val="20"/>
              </w:rPr>
            </w:pPr>
          </w:p>
        </w:tc>
        <w:tc>
          <w:tcPr>
            <w:tcW w:w="1569" w:type="dxa"/>
            <w:vMerge w:val="restart"/>
          </w:tcPr>
          <w:p w:rsidR="00D95E32" w:rsidRPr="009446D8" w:rsidRDefault="00D95E32" w:rsidP="00C5411F">
            <w:pPr>
              <w:spacing w:after="0" w:line="276" w:lineRule="auto"/>
              <w:rPr>
                <w:rFonts w:cs="Times New Roman"/>
                <w:sz w:val="20"/>
                <w:szCs w:val="20"/>
              </w:rPr>
            </w:pPr>
            <w:r w:rsidRPr="009446D8">
              <w:rPr>
                <w:rFonts w:cs="Times New Roman"/>
                <w:sz w:val="20"/>
                <w:szCs w:val="20"/>
              </w:rPr>
              <w:t xml:space="preserve">2. Motivasi </w:t>
            </w:r>
          </w:p>
          <w:p w:rsidR="00D95E32" w:rsidRPr="009446D8" w:rsidRDefault="00D95E32" w:rsidP="00C5411F">
            <w:pPr>
              <w:spacing w:after="0" w:line="276" w:lineRule="auto"/>
              <w:ind w:left="252"/>
              <w:rPr>
                <w:rFonts w:cs="Times New Roman"/>
                <w:sz w:val="20"/>
                <w:szCs w:val="20"/>
              </w:rPr>
            </w:pPr>
            <w:r w:rsidRPr="009446D8">
              <w:rPr>
                <w:rFonts w:cs="Times New Roman"/>
                <w:sz w:val="20"/>
                <w:szCs w:val="20"/>
              </w:rPr>
              <w:t>Ekstrinsik</w:t>
            </w:r>
          </w:p>
          <w:p w:rsidR="00D95E32" w:rsidRPr="009446D8" w:rsidRDefault="00D95E32" w:rsidP="00C5411F">
            <w:pPr>
              <w:spacing w:after="0" w:line="276" w:lineRule="auto"/>
              <w:rPr>
                <w:rFonts w:cs="Times New Roman"/>
                <w:sz w:val="20"/>
                <w:szCs w:val="20"/>
              </w:rPr>
            </w:pPr>
          </w:p>
          <w:p w:rsidR="00D95E32" w:rsidRPr="009446D8" w:rsidRDefault="00D95E32" w:rsidP="00C5411F">
            <w:pPr>
              <w:spacing w:after="0" w:line="276" w:lineRule="auto"/>
              <w:rPr>
                <w:rFonts w:cs="Times New Roman"/>
                <w:sz w:val="20"/>
                <w:szCs w:val="20"/>
              </w:rPr>
            </w:pPr>
          </w:p>
          <w:p w:rsidR="00D95E32" w:rsidRPr="009446D8" w:rsidRDefault="00D95E32" w:rsidP="00C5411F">
            <w:pPr>
              <w:spacing w:after="0" w:line="276" w:lineRule="auto"/>
              <w:rPr>
                <w:rFonts w:cs="Times New Roman"/>
                <w:sz w:val="20"/>
                <w:szCs w:val="20"/>
              </w:rPr>
            </w:pPr>
          </w:p>
        </w:tc>
        <w:tc>
          <w:tcPr>
            <w:tcW w:w="3725" w:type="dxa"/>
          </w:tcPr>
          <w:p w:rsidR="00A42721" w:rsidRDefault="00A42721" w:rsidP="00C5411F">
            <w:pPr>
              <w:spacing w:after="0" w:line="276" w:lineRule="auto"/>
              <w:ind w:left="279" w:hanging="279"/>
              <w:rPr>
                <w:rFonts w:cs="Times New Roman"/>
                <w:sz w:val="20"/>
                <w:szCs w:val="20"/>
              </w:rPr>
            </w:pPr>
            <w:r>
              <w:rPr>
                <w:rFonts w:cs="Times New Roman"/>
                <w:sz w:val="20"/>
                <w:szCs w:val="20"/>
              </w:rPr>
              <w:t>Administrasi dan kebijakan perusahaan:</w:t>
            </w:r>
          </w:p>
          <w:p w:rsidR="00871B70" w:rsidRDefault="00B36378" w:rsidP="00C5411F">
            <w:pPr>
              <w:spacing w:after="0" w:line="276" w:lineRule="auto"/>
              <w:ind w:left="279" w:hanging="279"/>
              <w:rPr>
                <w:rFonts w:cs="Times New Roman"/>
                <w:sz w:val="20"/>
                <w:szCs w:val="20"/>
              </w:rPr>
            </w:pPr>
            <w:r>
              <w:rPr>
                <w:rFonts w:cs="Times New Roman"/>
                <w:sz w:val="20"/>
                <w:szCs w:val="20"/>
              </w:rPr>
              <w:t>16</w:t>
            </w:r>
            <w:r w:rsidR="00871B70">
              <w:rPr>
                <w:rFonts w:cs="Times New Roman"/>
                <w:sz w:val="20"/>
                <w:szCs w:val="20"/>
              </w:rPr>
              <w:t xml:space="preserve">. </w:t>
            </w:r>
            <w:r w:rsidR="00DD6C64">
              <w:rPr>
                <w:rFonts w:cs="Times New Roman"/>
                <w:sz w:val="20"/>
                <w:szCs w:val="20"/>
              </w:rPr>
              <w:t>Kebijakan yang diterapkan pimpinan sudah sesuai dengan standar instansi</w:t>
            </w:r>
          </w:p>
          <w:p w:rsidR="00CC3699" w:rsidRDefault="00B36378" w:rsidP="00C5411F">
            <w:pPr>
              <w:spacing w:after="0" w:line="276" w:lineRule="auto"/>
              <w:ind w:left="279" w:hanging="279"/>
              <w:rPr>
                <w:rFonts w:cs="Times New Roman"/>
                <w:sz w:val="20"/>
                <w:szCs w:val="20"/>
              </w:rPr>
            </w:pPr>
            <w:r>
              <w:rPr>
                <w:rFonts w:cs="Times New Roman"/>
                <w:sz w:val="20"/>
                <w:szCs w:val="20"/>
              </w:rPr>
              <w:t>17</w:t>
            </w:r>
            <w:r w:rsidR="00CC3699">
              <w:rPr>
                <w:rFonts w:cs="Times New Roman"/>
                <w:sz w:val="20"/>
                <w:szCs w:val="20"/>
              </w:rPr>
              <w:t>.</w:t>
            </w:r>
            <w:r w:rsidR="00CC3699" w:rsidRPr="009446D8">
              <w:rPr>
                <w:rFonts w:cs="Times New Roman"/>
                <w:sz w:val="20"/>
                <w:szCs w:val="20"/>
              </w:rPr>
              <w:t xml:space="preserve"> sistem administrasi</w:t>
            </w:r>
            <w:r w:rsidR="00DD6C64">
              <w:rPr>
                <w:rFonts w:cs="Times New Roman"/>
                <w:sz w:val="20"/>
                <w:szCs w:val="20"/>
              </w:rPr>
              <w:t xml:space="preserve"> memudahkan dalam bekerja</w:t>
            </w:r>
          </w:p>
          <w:p w:rsidR="005A3CBB" w:rsidRPr="009446D8" w:rsidRDefault="005A3CBB" w:rsidP="00C5411F">
            <w:pPr>
              <w:spacing w:after="0" w:line="276" w:lineRule="auto"/>
              <w:ind w:left="279" w:hanging="279"/>
              <w:rPr>
                <w:rFonts w:cs="Times New Roman"/>
                <w:sz w:val="20"/>
                <w:szCs w:val="20"/>
              </w:rPr>
            </w:pPr>
            <w:r>
              <w:rPr>
                <w:rFonts w:cs="Times New Roman"/>
                <w:sz w:val="20"/>
                <w:szCs w:val="20"/>
              </w:rPr>
              <w:t xml:space="preserve">18. </w:t>
            </w:r>
            <w:r w:rsidR="006E1650">
              <w:rPr>
                <w:rFonts w:cs="Times New Roman"/>
                <w:sz w:val="20"/>
                <w:szCs w:val="20"/>
              </w:rPr>
              <w:t>Kebijakan perusahaan membantu dalam pencapaian tujuan</w:t>
            </w:r>
          </w:p>
        </w:tc>
        <w:tc>
          <w:tcPr>
            <w:tcW w:w="1256"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Ordinal</w:t>
            </w:r>
          </w:p>
        </w:tc>
      </w:tr>
      <w:tr w:rsidR="00D95E32" w:rsidRPr="00115BF0" w:rsidTr="00AB4B52">
        <w:trPr>
          <w:trHeight w:val="258"/>
        </w:trPr>
        <w:tc>
          <w:tcPr>
            <w:tcW w:w="1540" w:type="dxa"/>
            <w:vMerge/>
          </w:tcPr>
          <w:p w:rsidR="00D95E32" w:rsidRPr="009446D8" w:rsidRDefault="00D95E32" w:rsidP="00C5411F">
            <w:pPr>
              <w:spacing w:after="0" w:line="276" w:lineRule="auto"/>
              <w:jc w:val="center"/>
              <w:rPr>
                <w:rFonts w:cs="Times New Roman"/>
                <w:sz w:val="20"/>
                <w:szCs w:val="20"/>
              </w:rPr>
            </w:pPr>
          </w:p>
        </w:tc>
        <w:tc>
          <w:tcPr>
            <w:tcW w:w="1569" w:type="dxa"/>
            <w:vMerge/>
          </w:tcPr>
          <w:p w:rsidR="00D95E32" w:rsidRPr="009446D8" w:rsidRDefault="00D95E32" w:rsidP="00C5411F">
            <w:pPr>
              <w:spacing w:after="0" w:line="276" w:lineRule="auto"/>
              <w:rPr>
                <w:rFonts w:cs="Times New Roman"/>
                <w:sz w:val="20"/>
                <w:szCs w:val="20"/>
              </w:rPr>
            </w:pPr>
          </w:p>
        </w:tc>
        <w:tc>
          <w:tcPr>
            <w:tcW w:w="3725" w:type="dxa"/>
          </w:tcPr>
          <w:p w:rsidR="00A42721" w:rsidRDefault="00A42721" w:rsidP="00C5411F">
            <w:pPr>
              <w:spacing w:after="0" w:line="276" w:lineRule="auto"/>
              <w:ind w:left="252" w:hanging="252"/>
              <w:rPr>
                <w:rFonts w:cs="Times New Roman"/>
                <w:sz w:val="20"/>
                <w:szCs w:val="20"/>
              </w:rPr>
            </w:pPr>
            <w:r>
              <w:rPr>
                <w:rFonts w:cs="Times New Roman"/>
                <w:sz w:val="20"/>
                <w:szCs w:val="20"/>
              </w:rPr>
              <w:t>Penyeliaan:</w:t>
            </w:r>
          </w:p>
          <w:p w:rsidR="00C2266B" w:rsidRDefault="0054014F" w:rsidP="00C5411F">
            <w:pPr>
              <w:spacing w:after="0" w:line="276" w:lineRule="auto"/>
              <w:ind w:left="279" w:hanging="279"/>
              <w:rPr>
                <w:rFonts w:cs="Times New Roman"/>
                <w:sz w:val="20"/>
                <w:szCs w:val="20"/>
              </w:rPr>
            </w:pPr>
            <w:r>
              <w:rPr>
                <w:rFonts w:cs="Times New Roman"/>
                <w:sz w:val="20"/>
                <w:szCs w:val="20"/>
              </w:rPr>
              <w:t>19</w:t>
            </w:r>
            <w:r w:rsidR="00C2266B">
              <w:rPr>
                <w:rFonts w:cs="Times New Roman"/>
                <w:sz w:val="20"/>
                <w:szCs w:val="20"/>
              </w:rPr>
              <w:t>.</w:t>
            </w:r>
            <w:r w:rsidR="00D95E32" w:rsidRPr="009446D8">
              <w:rPr>
                <w:rFonts w:cs="Times New Roman"/>
                <w:sz w:val="20"/>
                <w:szCs w:val="20"/>
              </w:rPr>
              <w:t xml:space="preserve"> </w:t>
            </w:r>
            <w:r w:rsidR="00F91F31">
              <w:rPr>
                <w:rFonts w:cs="Times New Roman"/>
                <w:sz w:val="20"/>
                <w:szCs w:val="20"/>
              </w:rPr>
              <w:t>Instansi membe</w:t>
            </w:r>
            <w:r w:rsidR="00DD6C64">
              <w:rPr>
                <w:rFonts w:cs="Times New Roman"/>
                <w:sz w:val="20"/>
                <w:szCs w:val="20"/>
              </w:rPr>
              <w:t xml:space="preserve">rikan keleluasaan dalam bekerja </w:t>
            </w:r>
            <w:r w:rsidR="00F91F31">
              <w:rPr>
                <w:rFonts w:cs="Times New Roman"/>
                <w:sz w:val="20"/>
                <w:szCs w:val="20"/>
              </w:rPr>
              <w:t>dengan tidak selalu diawasi oleh supervisor</w:t>
            </w:r>
          </w:p>
          <w:p w:rsidR="00F91F31" w:rsidRDefault="0054014F" w:rsidP="00C5411F">
            <w:pPr>
              <w:spacing w:after="0" w:line="276" w:lineRule="auto"/>
              <w:ind w:left="279" w:hanging="279"/>
              <w:rPr>
                <w:rFonts w:cs="Times New Roman"/>
                <w:sz w:val="20"/>
                <w:szCs w:val="20"/>
              </w:rPr>
            </w:pPr>
            <w:r>
              <w:rPr>
                <w:rFonts w:cs="Times New Roman"/>
                <w:sz w:val="20"/>
                <w:szCs w:val="20"/>
              </w:rPr>
              <w:t>20</w:t>
            </w:r>
            <w:r w:rsidR="006E663B">
              <w:rPr>
                <w:rFonts w:cs="Times New Roman"/>
                <w:sz w:val="20"/>
                <w:szCs w:val="20"/>
              </w:rPr>
              <w:t xml:space="preserve">. </w:t>
            </w:r>
            <w:r w:rsidR="00F91F31">
              <w:rPr>
                <w:rFonts w:cs="Times New Roman"/>
                <w:sz w:val="20"/>
                <w:szCs w:val="20"/>
              </w:rPr>
              <w:t>Supervisor telah memiliki kemampuan yang mencukupi untuk untuk memperbaiki kesalahan yang dibuat dalam bekerja</w:t>
            </w:r>
          </w:p>
          <w:p w:rsidR="00B36378" w:rsidRPr="009446D8" w:rsidRDefault="0054014F" w:rsidP="00C5411F">
            <w:pPr>
              <w:spacing w:after="0" w:line="276" w:lineRule="auto"/>
              <w:ind w:left="279" w:hanging="279"/>
              <w:rPr>
                <w:rFonts w:cs="Times New Roman"/>
                <w:sz w:val="20"/>
                <w:szCs w:val="20"/>
              </w:rPr>
            </w:pPr>
            <w:r>
              <w:rPr>
                <w:rFonts w:cs="Times New Roman"/>
                <w:sz w:val="20"/>
                <w:szCs w:val="20"/>
              </w:rPr>
              <w:t>21</w:t>
            </w:r>
            <w:r w:rsidR="00B36378">
              <w:rPr>
                <w:rFonts w:cs="Times New Roman"/>
                <w:sz w:val="20"/>
                <w:szCs w:val="20"/>
              </w:rPr>
              <w:t>.</w:t>
            </w:r>
            <w:r w:rsidR="00A66E03">
              <w:rPr>
                <w:rFonts w:cs="Times New Roman"/>
                <w:sz w:val="20"/>
                <w:szCs w:val="20"/>
              </w:rPr>
              <w:t xml:space="preserve"> </w:t>
            </w:r>
            <w:r w:rsidR="00F91F31">
              <w:rPr>
                <w:rFonts w:cs="Times New Roman"/>
                <w:sz w:val="20"/>
                <w:szCs w:val="20"/>
              </w:rPr>
              <w:t>Supervisor telah memberikan dukungan yang membuat bersemangat dan nyaman bekerja</w:t>
            </w:r>
          </w:p>
        </w:tc>
        <w:tc>
          <w:tcPr>
            <w:tcW w:w="1256"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Ordinal</w:t>
            </w:r>
          </w:p>
        </w:tc>
      </w:tr>
      <w:tr w:rsidR="00D95E32" w:rsidRPr="00115BF0" w:rsidTr="00AB4B52">
        <w:trPr>
          <w:trHeight w:val="525"/>
        </w:trPr>
        <w:tc>
          <w:tcPr>
            <w:tcW w:w="1540" w:type="dxa"/>
            <w:vMerge/>
          </w:tcPr>
          <w:p w:rsidR="00D95E32" w:rsidRPr="009446D8" w:rsidRDefault="00D95E32" w:rsidP="00C5411F">
            <w:pPr>
              <w:spacing w:after="0" w:line="276" w:lineRule="auto"/>
              <w:jc w:val="center"/>
              <w:rPr>
                <w:rFonts w:cs="Times New Roman"/>
                <w:sz w:val="20"/>
                <w:szCs w:val="20"/>
              </w:rPr>
            </w:pPr>
          </w:p>
        </w:tc>
        <w:tc>
          <w:tcPr>
            <w:tcW w:w="1569" w:type="dxa"/>
            <w:vMerge/>
          </w:tcPr>
          <w:p w:rsidR="00D95E32" w:rsidRPr="009446D8" w:rsidRDefault="00D95E32" w:rsidP="00C5411F">
            <w:pPr>
              <w:spacing w:after="0" w:line="276" w:lineRule="auto"/>
              <w:rPr>
                <w:rFonts w:cs="Times New Roman"/>
                <w:sz w:val="20"/>
                <w:szCs w:val="20"/>
              </w:rPr>
            </w:pPr>
          </w:p>
        </w:tc>
        <w:tc>
          <w:tcPr>
            <w:tcW w:w="3725" w:type="dxa"/>
          </w:tcPr>
          <w:p w:rsidR="00A42721" w:rsidRDefault="00A42721" w:rsidP="00C5411F">
            <w:pPr>
              <w:spacing w:after="0" w:line="276" w:lineRule="auto"/>
              <w:ind w:left="252" w:hanging="252"/>
              <w:rPr>
                <w:rFonts w:cs="Times New Roman"/>
                <w:sz w:val="20"/>
                <w:szCs w:val="20"/>
              </w:rPr>
            </w:pPr>
            <w:r>
              <w:rPr>
                <w:rFonts w:cs="Times New Roman"/>
                <w:sz w:val="20"/>
                <w:szCs w:val="20"/>
              </w:rPr>
              <w:t>Gaji:</w:t>
            </w:r>
          </w:p>
          <w:p w:rsidR="00D95E32" w:rsidRDefault="0054014F" w:rsidP="00C5411F">
            <w:pPr>
              <w:spacing w:after="0" w:line="276" w:lineRule="auto"/>
              <w:ind w:left="252" w:hanging="252"/>
              <w:rPr>
                <w:rFonts w:cs="Times New Roman"/>
                <w:sz w:val="20"/>
                <w:szCs w:val="20"/>
              </w:rPr>
            </w:pPr>
            <w:r>
              <w:rPr>
                <w:rFonts w:cs="Times New Roman"/>
                <w:sz w:val="20"/>
                <w:szCs w:val="20"/>
              </w:rPr>
              <w:t>22</w:t>
            </w:r>
            <w:r w:rsidR="00D95E32" w:rsidRPr="009446D8">
              <w:rPr>
                <w:rFonts w:cs="Times New Roman"/>
                <w:sz w:val="20"/>
                <w:szCs w:val="20"/>
              </w:rPr>
              <w:t xml:space="preserve">. </w:t>
            </w:r>
            <w:r w:rsidR="00BA18C0" w:rsidRPr="009446D8">
              <w:rPr>
                <w:rFonts w:cs="Times New Roman"/>
                <w:sz w:val="20"/>
                <w:szCs w:val="20"/>
              </w:rPr>
              <w:t>Gaji/upah yang diterima</w:t>
            </w:r>
            <w:r>
              <w:rPr>
                <w:rFonts w:cs="Times New Roman"/>
                <w:sz w:val="20"/>
                <w:szCs w:val="20"/>
              </w:rPr>
              <w:t xml:space="preserve"> sesuai dengan peraturan </w:t>
            </w:r>
            <w:r w:rsidR="00BA18C0" w:rsidRPr="009446D8">
              <w:rPr>
                <w:rFonts w:cs="Times New Roman"/>
                <w:sz w:val="20"/>
                <w:szCs w:val="20"/>
              </w:rPr>
              <w:t>pemerintah</w:t>
            </w:r>
          </w:p>
          <w:p w:rsidR="0054014F" w:rsidRDefault="0054014F" w:rsidP="00C5411F">
            <w:pPr>
              <w:spacing w:after="0" w:line="276" w:lineRule="auto"/>
              <w:ind w:left="252" w:hanging="252"/>
              <w:rPr>
                <w:rFonts w:cs="Times New Roman"/>
                <w:sz w:val="20"/>
                <w:szCs w:val="20"/>
              </w:rPr>
            </w:pPr>
            <w:r>
              <w:rPr>
                <w:rFonts w:cs="Times New Roman"/>
                <w:sz w:val="20"/>
                <w:szCs w:val="20"/>
              </w:rPr>
              <w:t>23. Gaji yang telah diberikan Instansi sesuai dengan tanggung jawab yang dibebankan</w:t>
            </w:r>
          </w:p>
          <w:p w:rsidR="0054014F" w:rsidRPr="009446D8" w:rsidRDefault="0054014F" w:rsidP="00C5411F">
            <w:pPr>
              <w:spacing w:after="0" w:line="276" w:lineRule="auto"/>
              <w:ind w:left="252" w:hanging="252"/>
              <w:rPr>
                <w:rFonts w:cs="Times New Roman"/>
                <w:sz w:val="20"/>
                <w:szCs w:val="20"/>
              </w:rPr>
            </w:pPr>
            <w:r>
              <w:rPr>
                <w:rFonts w:cs="Times New Roman"/>
                <w:sz w:val="20"/>
                <w:szCs w:val="20"/>
              </w:rPr>
              <w:t>24. Gaji yang telah diberikan cukup untuk kebutuhan sehari-hari</w:t>
            </w:r>
          </w:p>
        </w:tc>
        <w:tc>
          <w:tcPr>
            <w:tcW w:w="1256"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Ordinal</w:t>
            </w:r>
          </w:p>
        </w:tc>
      </w:tr>
      <w:tr w:rsidR="00D95E32" w:rsidRPr="00115BF0" w:rsidTr="00AB4B52">
        <w:trPr>
          <w:trHeight w:val="414"/>
        </w:trPr>
        <w:tc>
          <w:tcPr>
            <w:tcW w:w="1540" w:type="dxa"/>
            <w:vMerge/>
          </w:tcPr>
          <w:p w:rsidR="00D95E32" w:rsidRPr="009446D8" w:rsidRDefault="00D95E32" w:rsidP="00C5411F">
            <w:pPr>
              <w:spacing w:after="0" w:line="276" w:lineRule="auto"/>
              <w:jc w:val="center"/>
              <w:rPr>
                <w:rFonts w:cs="Times New Roman"/>
                <w:sz w:val="20"/>
                <w:szCs w:val="20"/>
              </w:rPr>
            </w:pPr>
          </w:p>
        </w:tc>
        <w:tc>
          <w:tcPr>
            <w:tcW w:w="1569" w:type="dxa"/>
            <w:vMerge/>
          </w:tcPr>
          <w:p w:rsidR="00D95E32" w:rsidRPr="009446D8" w:rsidRDefault="00D95E32" w:rsidP="00C5411F">
            <w:pPr>
              <w:spacing w:after="0" w:line="276" w:lineRule="auto"/>
              <w:rPr>
                <w:rFonts w:cs="Times New Roman"/>
                <w:sz w:val="20"/>
                <w:szCs w:val="20"/>
              </w:rPr>
            </w:pPr>
          </w:p>
        </w:tc>
        <w:tc>
          <w:tcPr>
            <w:tcW w:w="3725" w:type="dxa"/>
          </w:tcPr>
          <w:p w:rsidR="00A42721" w:rsidRDefault="00A42721" w:rsidP="00C5411F">
            <w:pPr>
              <w:spacing w:after="0" w:line="276" w:lineRule="auto"/>
              <w:ind w:left="252" w:hanging="252"/>
              <w:rPr>
                <w:rFonts w:cs="Times New Roman"/>
                <w:sz w:val="20"/>
                <w:szCs w:val="20"/>
              </w:rPr>
            </w:pPr>
            <w:r>
              <w:rPr>
                <w:rFonts w:cs="Times New Roman"/>
                <w:sz w:val="20"/>
                <w:szCs w:val="20"/>
              </w:rPr>
              <w:t>Hubungan antar pribadi:</w:t>
            </w:r>
          </w:p>
          <w:p w:rsidR="00D95E32" w:rsidRDefault="0054014F" w:rsidP="00C5411F">
            <w:pPr>
              <w:spacing w:after="0" w:line="276" w:lineRule="auto"/>
              <w:ind w:left="252" w:hanging="252"/>
              <w:rPr>
                <w:rFonts w:cs="Times New Roman"/>
                <w:sz w:val="20"/>
                <w:szCs w:val="20"/>
              </w:rPr>
            </w:pPr>
            <w:r>
              <w:rPr>
                <w:rFonts w:cs="Times New Roman"/>
                <w:sz w:val="20"/>
                <w:szCs w:val="20"/>
              </w:rPr>
              <w:t>25</w:t>
            </w:r>
            <w:r w:rsidR="00714D96">
              <w:rPr>
                <w:rFonts w:cs="Times New Roman"/>
                <w:sz w:val="20"/>
                <w:szCs w:val="20"/>
              </w:rPr>
              <w:t>. Hubungan baik dengan pegawai</w:t>
            </w:r>
          </w:p>
          <w:p w:rsidR="00E276EC" w:rsidRDefault="0054014F" w:rsidP="00C5411F">
            <w:pPr>
              <w:spacing w:after="0" w:line="276" w:lineRule="auto"/>
              <w:ind w:left="252" w:hanging="252"/>
              <w:rPr>
                <w:rFonts w:cs="Times New Roman"/>
                <w:sz w:val="20"/>
                <w:szCs w:val="20"/>
              </w:rPr>
            </w:pPr>
            <w:r>
              <w:rPr>
                <w:rFonts w:cs="Times New Roman"/>
                <w:sz w:val="20"/>
                <w:szCs w:val="20"/>
              </w:rPr>
              <w:t>26</w:t>
            </w:r>
            <w:r w:rsidR="00E276EC">
              <w:rPr>
                <w:rFonts w:cs="Times New Roman"/>
                <w:sz w:val="20"/>
                <w:szCs w:val="20"/>
              </w:rPr>
              <w:t>. Rekan kerja sangat penting</w:t>
            </w:r>
          </w:p>
          <w:p w:rsidR="0054014F" w:rsidRPr="009446D8" w:rsidRDefault="0054014F" w:rsidP="00C5411F">
            <w:pPr>
              <w:spacing w:after="0" w:line="276" w:lineRule="auto"/>
              <w:ind w:left="252" w:hanging="252"/>
              <w:rPr>
                <w:rFonts w:cs="Times New Roman"/>
                <w:sz w:val="20"/>
                <w:szCs w:val="20"/>
              </w:rPr>
            </w:pPr>
            <w:r>
              <w:rPr>
                <w:rFonts w:cs="Times New Roman"/>
                <w:sz w:val="20"/>
                <w:szCs w:val="20"/>
              </w:rPr>
              <w:t>27. Senang bekerja di Instansi</w:t>
            </w:r>
            <w:r w:rsidR="00A66E03">
              <w:rPr>
                <w:rFonts w:cs="Times New Roman"/>
                <w:sz w:val="20"/>
                <w:szCs w:val="20"/>
              </w:rPr>
              <w:t xml:space="preserve"> karena rekan kerja saling membantu satu sama lain</w:t>
            </w:r>
          </w:p>
        </w:tc>
        <w:tc>
          <w:tcPr>
            <w:tcW w:w="1256"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Ordinal</w:t>
            </w:r>
          </w:p>
        </w:tc>
      </w:tr>
      <w:tr w:rsidR="00D95E32" w:rsidRPr="00115BF0" w:rsidTr="00AB4B52">
        <w:trPr>
          <w:trHeight w:val="622"/>
        </w:trPr>
        <w:tc>
          <w:tcPr>
            <w:tcW w:w="1540" w:type="dxa"/>
            <w:vMerge/>
          </w:tcPr>
          <w:p w:rsidR="00D95E32" w:rsidRPr="009446D8" w:rsidRDefault="00D95E32" w:rsidP="00C5411F">
            <w:pPr>
              <w:spacing w:after="0" w:line="276" w:lineRule="auto"/>
              <w:jc w:val="center"/>
              <w:rPr>
                <w:rFonts w:cs="Times New Roman"/>
                <w:sz w:val="20"/>
                <w:szCs w:val="20"/>
              </w:rPr>
            </w:pPr>
          </w:p>
        </w:tc>
        <w:tc>
          <w:tcPr>
            <w:tcW w:w="1569" w:type="dxa"/>
            <w:vMerge/>
          </w:tcPr>
          <w:p w:rsidR="00D95E32" w:rsidRPr="009446D8" w:rsidRDefault="00D95E32" w:rsidP="00C5411F">
            <w:pPr>
              <w:spacing w:after="0" w:line="276" w:lineRule="auto"/>
              <w:rPr>
                <w:rFonts w:cs="Times New Roman"/>
                <w:sz w:val="20"/>
                <w:szCs w:val="20"/>
              </w:rPr>
            </w:pPr>
          </w:p>
        </w:tc>
        <w:tc>
          <w:tcPr>
            <w:tcW w:w="3725" w:type="dxa"/>
          </w:tcPr>
          <w:p w:rsidR="00D55037" w:rsidRDefault="00A42721" w:rsidP="00C5411F">
            <w:pPr>
              <w:spacing w:after="0" w:line="276" w:lineRule="auto"/>
              <w:rPr>
                <w:rFonts w:cs="Times New Roman"/>
                <w:sz w:val="20"/>
                <w:szCs w:val="20"/>
              </w:rPr>
            </w:pPr>
            <w:r>
              <w:rPr>
                <w:rFonts w:cs="Times New Roman"/>
                <w:sz w:val="20"/>
                <w:szCs w:val="20"/>
              </w:rPr>
              <w:t>Kondisi kerja:</w:t>
            </w:r>
          </w:p>
          <w:p w:rsidR="00A42721" w:rsidRDefault="00F91F31" w:rsidP="00C5411F">
            <w:pPr>
              <w:spacing w:after="0" w:line="276" w:lineRule="auto"/>
              <w:rPr>
                <w:rFonts w:cs="Times New Roman"/>
                <w:sz w:val="20"/>
                <w:szCs w:val="20"/>
              </w:rPr>
            </w:pPr>
            <w:r>
              <w:rPr>
                <w:rFonts w:cs="Times New Roman"/>
                <w:sz w:val="20"/>
                <w:szCs w:val="20"/>
              </w:rPr>
              <w:t>28</w:t>
            </w:r>
            <w:r w:rsidR="00A42721">
              <w:rPr>
                <w:rFonts w:cs="Times New Roman"/>
                <w:sz w:val="20"/>
                <w:szCs w:val="20"/>
              </w:rPr>
              <w:t>. Sarana dan prasarana kantor</w:t>
            </w:r>
          </w:p>
          <w:p w:rsidR="00C2266B" w:rsidRDefault="00F91F31" w:rsidP="00C5411F">
            <w:pPr>
              <w:spacing w:after="0" w:line="276" w:lineRule="auto"/>
              <w:rPr>
                <w:rFonts w:cs="Times New Roman"/>
                <w:sz w:val="20"/>
                <w:szCs w:val="20"/>
              </w:rPr>
            </w:pPr>
            <w:r>
              <w:rPr>
                <w:rFonts w:cs="Times New Roman"/>
                <w:sz w:val="20"/>
                <w:szCs w:val="20"/>
              </w:rPr>
              <w:t>29</w:t>
            </w:r>
            <w:r w:rsidR="00C2266B">
              <w:rPr>
                <w:rFonts w:cs="Times New Roman"/>
                <w:sz w:val="20"/>
                <w:szCs w:val="20"/>
              </w:rPr>
              <w:t>. Lingkungan kerja</w:t>
            </w:r>
          </w:p>
          <w:p w:rsidR="00A66E03" w:rsidRPr="009446D8" w:rsidRDefault="00F91F31" w:rsidP="00C5411F">
            <w:pPr>
              <w:spacing w:after="0" w:line="276" w:lineRule="auto"/>
              <w:ind w:left="279" w:hanging="279"/>
              <w:rPr>
                <w:rFonts w:cs="Times New Roman"/>
                <w:sz w:val="20"/>
                <w:szCs w:val="20"/>
              </w:rPr>
            </w:pPr>
            <w:r>
              <w:rPr>
                <w:rFonts w:cs="Times New Roman"/>
                <w:sz w:val="20"/>
                <w:szCs w:val="20"/>
              </w:rPr>
              <w:t>30</w:t>
            </w:r>
            <w:r w:rsidR="00A66E03">
              <w:rPr>
                <w:rFonts w:cs="Times New Roman"/>
                <w:sz w:val="20"/>
                <w:szCs w:val="20"/>
              </w:rPr>
              <w:t>. Kondisi di tempat kerja sangat bagus</w:t>
            </w:r>
          </w:p>
        </w:tc>
        <w:tc>
          <w:tcPr>
            <w:tcW w:w="1256"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Ordinal</w:t>
            </w:r>
          </w:p>
        </w:tc>
      </w:tr>
      <w:tr w:rsidR="00D95E32" w:rsidRPr="00115BF0" w:rsidTr="00AB4B52">
        <w:trPr>
          <w:trHeight w:val="450"/>
        </w:trPr>
        <w:tc>
          <w:tcPr>
            <w:tcW w:w="1540" w:type="dxa"/>
            <w:vMerge w:val="restart"/>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Kinerja Pegawai (Y)</w:t>
            </w:r>
          </w:p>
          <w:p w:rsidR="00D95E32" w:rsidRPr="009446D8" w:rsidRDefault="00D95E32" w:rsidP="00C5411F">
            <w:pPr>
              <w:spacing w:after="0" w:line="276" w:lineRule="auto"/>
              <w:jc w:val="center"/>
              <w:rPr>
                <w:rFonts w:cs="Times New Roman"/>
                <w:sz w:val="20"/>
                <w:szCs w:val="20"/>
              </w:rPr>
            </w:pPr>
          </w:p>
          <w:p w:rsidR="00D95E32" w:rsidRPr="009446D8" w:rsidRDefault="00D95E32" w:rsidP="00C5411F">
            <w:pPr>
              <w:spacing w:after="0" w:line="276" w:lineRule="auto"/>
              <w:jc w:val="center"/>
              <w:rPr>
                <w:rFonts w:cs="Times New Roman"/>
                <w:sz w:val="20"/>
                <w:szCs w:val="20"/>
              </w:rPr>
            </w:pPr>
          </w:p>
          <w:p w:rsidR="00D95E32" w:rsidRPr="009446D8" w:rsidRDefault="00B441CC" w:rsidP="00C5411F">
            <w:pPr>
              <w:spacing w:after="0" w:line="276" w:lineRule="auto"/>
              <w:jc w:val="center"/>
              <w:rPr>
                <w:rFonts w:cs="Times New Roman"/>
                <w:sz w:val="20"/>
                <w:szCs w:val="20"/>
              </w:rPr>
            </w:pPr>
            <w:r>
              <w:rPr>
                <w:rFonts w:cs="Times New Roman"/>
                <w:sz w:val="20"/>
                <w:szCs w:val="20"/>
              </w:rPr>
              <w:lastRenderedPageBreak/>
              <w:t>Anwar Prabu Mangkunegara (2013)</w:t>
            </w:r>
          </w:p>
        </w:tc>
        <w:tc>
          <w:tcPr>
            <w:tcW w:w="1569" w:type="dxa"/>
          </w:tcPr>
          <w:p w:rsidR="00D95E32" w:rsidRPr="009446D8" w:rsidRDefault="00B441CC" w:rsidP="00C5411F">
            <w:pPr>
              <w:spacing w:after="0" w:line="276" w:lineRule="auto"/>
              <w:ind w:left="252" w:hanging="270"/>
              <w:rPr>
                <w:rFonts w:cs="Times New Roman"/>
                <w:sz w:val="20"/>
                <w:szCs w:val="20"/>
              </w:rPr>
            </w:pPr>
            <w:r>
              <w:rPr>
                <w:rFonts w:cs="Times New Roman"/>
                <w:sz w:val="20"/>
                <w:szCs w:val="20"/>
              </w:rPr>
              <w:lastRenderedPageBreak/>
              <w:t>1. Kualitas</w:t>
            </w:r>
          </w:p>
          <w:p w:rsidR="00D95E32" w:rsidRPr="009446D8" w:rsidRDefault="00D95E32" w:rsidP="00C5411F">
            <w:pPr>
              <w:spacing w:after="0" w:line="276" w:lineRule="auto"/>
              <w:rPr>
                <w:rFonts w:cs="Times New Roman"/>
                <w:sz w:val="20"/>
                <w:szCs w:val="20"/>
              </w:rPr>
            </w:pPr>
          </w:p>
        </w:tc>
        <w:tc>
          <w:tcPr>
            <w:tcW w:w="3725" w:type="dxa"/>
          </w:tcPr>
          <w:p w:rsidR="00D95E32" w:rsidRPr="009446D8" w:rsidRDefault="00FE40D4" w:rsidP="00C5411F">
            <w:pPr>
              <w:spacing w:after="0" w:line="276" w:lineRule="auto"/>
              <w:ind w:left="279" w:hanging="279"/>
              <w:rPr>
                <w:rFonts w:cs="Times New Roman"/>
                <w:sz w:val="20"/>
                <w:szCs w:val="20"/>
              </w:rPr>
            </w:pPr>
            <w:r>
              <w:rPr>
                <w:rFonts w:cs="Times New Roman"/>
                <w:sz w:val="20"/>
                <w:szCs w:val="20"/>
              </w:rPr>
              <w:t>31.</w:t>
            </w:r>
            <w:r w:rsidR="007636F6">
              <w:rPr>
                <w:rFonts w:cs="Times New Roman"/>
                <w:sz w:val="20"/>
                <w:szCs w:val="20"/>
              </w:rPr>
              <w:t xml:space="preserve"> </w:t>
            </w:r>
            <w:r w:rsidR="00714D96">
              <w:rPr>
                <w:rFonts w:cs="Times New Roman"/>
                <w:sz w:val="20"/>
                <w:szCs w:val="20"/>
              </w:rPr>
              <w:t>Hasil kerja sesuai dengan standar yang ditetapkan instansi</w:t>
            </w:r>
          </w:p>
          <w:p w:rsidR="00D95E32" w:rsidRDefault="00FE40D4" w:rsidP="00C5411F">
            <w:pPr>
              <w:spacing w:after="0" w:line="276" w:lineRule="auto"/>
              <w:ind w:left="279" w:hanging="279"/>
              <w:rPr>
                <w:rFonts w:cs="Times New Roman"/>
                <w:sz w:val="20"/>
                <w:szCs w:val="20"/>
              </w:rPr>
            </w:pPr>
            <w:r>
              <w:rPr>
                <w:rFonts w:cs="Times New Roman"/>
                <w:sz w:val="20"/>
                <w:szCs w:val="20"/>
              </w:rPr>
              <w:t>32</w:t>
            </w:r>
            <w:r w:rsidR="00714D96">
              <w:rPr>
                <w:rFonts w:cs="Times New Roman"/>
                <w:sz w:val="20"/>
                <w:szCs w:val="20"/>
              </w:rPr>
              <w:t>. Pegawai melakukan pekerjaan dengan teliti</w:t>
            </w:r>
          </w:p>
          <w:p w:rsidR="00714D96" w:rsidRPr="009446D8" w:rsidRDefault="00FE40D4" w:rsidP="00C5411F">
            <w:pPr>
              <w:spacing w:after="0" w:line="276" w:lineRule="auto"/>
              <w:ind w:left="279" w:hanging="279"/>
              <w:rPr>
                <w:rFonts w:cs="Times New Roman"/>
                <w:sz w:val="20"/>
                <w:szCs w:val="20"/>
              </w:rPr>
            </w:pPr>
            <w:r>
              <w:rPr>
                <w:rFonts w:cs="Times New Roman"/>
                <w:sz w:val="20"/>
                <w:szCs w:val="20"/>
              </w:rPr>
              <w:t>33</w:t>
            </w:r>
            <w:r w:rsidR="00714D96">
              <w:rPr>
                <w:rFonts w:cs="Times New Roman"/>
                <w:sz w:val="20"/>
                <w:szCs w:val="20"/>
              </w:rPr>
              <w:t>. Pegawai mengikuti arahan yang ditetapkan</w:t>
            </w:r>
          </w:p>
        </w:tc>
        <w:tc>
          <w:tcPr>
            <w:tcW w:w="1256"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Ordinal</w:t>
            </w:r>
          </w:p>
        </w:tc>
      </w:tr>
      <w:tr w:rsidR="00D95E32" w:rsidRPr="00115BF0" w:rsidTr="00AB4B52">
        <w:trPr>
          <w:trHeight w:val="1332"/>
        </w:trPr>
        <w:tc>
          <w:tcPr>
            <w:tcW w:w="1540" w:type="dxa"/>
            <w:vMerge/>
          </w:tcPr>
          <w:p w:rsidR="00D95E32" w:rsidRPr="009446D8" w:rsidRDefault="00D95E32" w:rsidP="00C5411F">
            <w:pPr>
              <w:spacing w:after="0" w:line="276" w:lineRule="auto"/>
              <w:jc w:val="center"/>
              <w:rPr>
                <w:rFonts w:cs="Times New Roman"/>
                <w:sz w:val="20"/>
                <w:szCs w:val="20"/>
              </w:rPr>
            </w:pPr>
          </w:p>
        </w:tc>
        <w:tc>
          <w:tcPr>
            <w:tcW w:w="1569" w:type="dxa"/>
          </w:tcPr>
          <w:p w:rsidR="00D95E32" w:rsidRPr="009446D8" w:rsidRDefault="00D95E32" w:rsidP="00C5411F">
            <w:pPr>
              <w:spacing w:after="0" w:line="276" w:lineRule="auto"/>
              <w:ind w:left="252" w:hanging="252"/>
              <w:rPr>
                <w:rFonts w:cs="Times New Roman"/>
                <w:sz w:val="20"/>
                <w:szCs w:val="20"/>
              </w:rPr>
            </w:pPr>
            <w:r w:rsidRPr="009446D8">
              <w:rPr>
                <w:rFonts w:cs="Times New Roman"/>
                <w:sz w:val="20"/>
                <w:szCs w:val="20"/>
              </w:rPr>
              <w:t xml:space="preserve">2. </w:t>
            </w:r>
            <w:r w:rsidR="007636F6">
              <w:rPr>
                <w:rFonts w:cs="Times New Roman"/>
                <w:sz w:val="20"/>
                <w:szCs w:val="20"/>
              </w:rPr>
              <w:t>Kuantitas</w:t>
            </w:r>
          </w:p>
        </w:tc>
        <w:tc>
          <w:tcPr>
            <w:tcW w:w="3725" w:type="dxa"/>
          </w:tcPr>
          <w:p w:rsidR="003C08E5" w:rsidRDefault="00FE40D4" w:rsidP="00C5411F">
            <w:pPr>
              <w:spacing w:after="0" w:line="276" w:lineRule="auto"/>
              <w:ind w:left="279" w:hanging="279"/>
              <w:rPr>
                <w:rFonts w:cs="Times New Roman"/>
                <w:sz w:val="20"/>
                <w:szCs w:val="20"/>
              </w:rPr>
            </w:pPr>
            <w:r>
              <w:rPr>
                <w:rFonts w:cs="Times New Roman"/>
                <w:sz w:val="20"/>
                <w:szCs w:val="20"/>
              </w:rPr>
              <w:t>34</w:t>
            </w:r>
            <w:r w:rsidR="00714D96">
              <w:rPr>
                <w:rFonts w:cs="Times New Roman"/>
                <w:sz w:val="20"/>
                <w:szCs w:val="20"/>
              </w:rPr>
              <w:t xml:space="preserve">. </w:t>
            </w:r>
            <w:r w:rsidR="000A3921">
              <w:rPr>
                <w:rFonts w:cs="Times New Roman"/>
                <w:sz w:val="20"/>
                <w:szCs w:val="20"/>
              </w:rPr>
              <w:t>Pegawai mengurangi kesalahan dalam melaksanakan pekerjaan</w:t>
            </w:r>
          </w:p>
          <w:p w:rsidR="000A3921" w:rsidRDefault="00FE40D4" w:rsidP="00C5411F">
            <w:pPr>
              <w:spacing w:after="0" w:line="276" w:lineRule="auto"/>
              <w:ind w:left="279" w:hanging="279"/>
              <w:rPr>
                <w:rFonts w:cs="Times New Roman"/>
                <w:sz w:val="20"/>
                <w:szCs w:val="20"/>
              </w:rPr>
            </w:pPr>
            <w:r>
              <w:rPr>
                <w:rFonts w:cs="Times New Roman"/>
                <w:sz w:val="20"/>
                <w:szCs w:val="20"/>
              </w:rPr>
              <w:t>35</w:t>
            </w:r>
            <w:r w:rsidR="000A3921">
              <w:rPr>
                <w:rFonts w:cs="Times New Roman"/>
                <w:sz w:val="20"/>
                <w:szCs w:val="20"/>
              </w:rPr>
              <w:t>. Hasil pekerjaan sesuai target</w:t>
            </w:r>
          </w:p>
          <w:p w:rsidR="000A3921" w:rsidRPr="009446D8" w:rsidRDefault="00FE40D4" w:rsidP="00C5411F">
            <w:pPr>
              <w:spacing w:after="0" w:line="276" w:lineRule="auto"/>
              <w:ind w:left="279" w:hanging="279"/>
              <w:rPr>
                <w:rFonts w:cs="Times New Roman"/>
                <w:sz w:val="20"/>
                <w:szCs w:val="20"/>
              </w:rPr>
            </w:pPr>
            <w:r>
              <w:rPr>
                <w:rFonts w:cs="Times New Roman"/>
                <w:sz w:val="20"/>
                <w:szCs w:val="20"/>
              </w:rPr>
              <w:t>36</w:t>
            </w:r>
            <w:r w:rsidR="000A3921">
              <w:rPr>
                <w:rFonts w:cs="Times New Roman"/>
                <w:sz w:val="20"/>
                <w:szCs w:val="20"/>
              </w:rPr>
              <w:t>. Pegawai mampu menyelesaikan tugas tambahan</w:t>
            </w:r>
          </w:p>
        </w:tc>
        <w:tc>
          <w:tcPr>
            <w:tcW w:w="1256"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Ordinal</w:t>
            </w:r>
          </w:p>
          <w:p w:rsidR="00D95E32" w:rsidRPr="009446D8" w:rsidRDefault="00D95E32" w:rsidP="00C5411F">
            <w:pPr>
              <w:spacing w:after="0" w:line="276" w:lineRule="auto"/>
              <w:jc w:val="center"/>
              <w:rPr>
                <w:rFonts w:cs="Times New Roman"/>
                <w:sz w:val="20"/>
                <w:szCs w:val="20"/>
              </w:rPr>
            </w:pPr>
          </w:p>
        </w:tc>
      </w:tr>
      <w:tr w:rsidR="00D95E32" w:rsidRPr="00115BF0" w:rsidTr="00AB4B52">
        <w:trPr>
          <w:trHeight w:val="1106"/>
        </w:trPr>
        <w:tc>
          <w:tcPr>
            <w:tcW w:w="1540" w:type="dxa"/>
            <w:vMerge/>
          </w:tcPr>
          <w:p w:rsidR="00D95E32" w:rsidRPr="009446D8" w:rsidRDefault="00D95E32" w:rsidP="00C5411F">
            <w:pPr>
              <w:spacing w:after="0" w:line="276" w:lineRule="auto"/>
              <w:jc w:val="center"/>
              <w:rPr>
                <w:rFonts w:cs="Times New Roman"/>
                <w:sz w:val="20"/>
                <w:szCs w:val="20"/>
              </w:rPr>
            </w:pPr>
          </w:p>
        </w:tc>
        <w:tc>
          <w:tcPr>
            <w:tcW w:w="1569" w:type="dxa"/>
          </w:tcPr>
          <w:p w:rsidR="00D95E32" w:rsidRPr="009446D8" w:rsidRDefault="00D95E32" w:rsidP="00C5411F">
            <w:pPr>
              <w:spacing w:after="0" w:line="276" w:lineRule="auto"/>
              <w:ind w:left="252" w:hanging="252"/>
              <w:rPr>
                <w:rFonts w:cs="Times New Roman"/>
                <w:sz w:val="20"/>
                <w:szCs w:val="20"/>
              </w:rPr>
            </w:pPr>
            <w:r w:rsidRPr="009446D8">
              <w:rPr>
                <w:rFonts w:cs="Times New Roman"/>
                <w:sz w:val="20"/>
                <w:szCs w:val="20"/>
              </w:rPr>
              <w:t xml:space="preserve">3. </w:t>
            </w:r>
            <w:r w:rsidR="007636F6">
              <w:rPr>
                <w:rFonts w:cs="Times New Roman"/>
                <w:sz w:val="20"/>
                <w:szCs w:val="20"/>
              </w:rPr>
              <w:t>Pelaksanaan Tugas</w:t>
            </w:r>
          </w:p>
        </w:tc>
        <w:tc>
          <w:tcPr>
            <w:tcW w:w="3725" w:type="dxa"/>
          </w:tcPr>
          <w:p w:rsidR="000A3921" w:rsidRDefault="00FE40D4" w:rsidP="00C5411F">
            <w:pPr>
              <w:spacing w:after="0" w:line="276" w:lineRule="auto"/>
              <w:ind w:left="342" w:hanging="342"/>
              <w:rPr>
                <w:rFonts w:cs="Times New Roman"/>
                <w:sz w:val="20"/>
                <w:szCs w:val="20"/>
              </w:rPr>
            </w:pPr>
            <w:r>
              <w:rPr>
                <w:rFonts w:cs="Times New Roman"/>
                <w:sz w:val="20"/>
                <w:szCs w:val="20"/>
              </w:rPr>
              <w:t>37</w:t>
            </w:r>
            <w:r w:rsidR="007636F6">
              <w:rPr>
                <w:rFonts w:cs="Times New Roman"/>
                <w:sz w:val="20"/>
                <w:szCs w:val="20"/>
              </w:rPr>
              <w:t xml:space="preserve">. </w:t>
            </w:r>
            <w:r w:rsidR="000A3921">
              <w:rPr>
                <w:rFonts w:cs="Times New Roman"/>
                <w:sz w:val="20"/>
                <w:szCs w:val="20"/>
              </w:rPr>
              <w:t>Pegawai melaksanakan tugas hingga selesai</w:t>
            </w:r>
          </w:p>
          <w:p w:rsidR="000A3921" w:rsidRDefault="00FE40D4" w:rsidP="00C5411F">
            <w:pPr>
              <w:spacing w:after="0" w:line="276" w:lineRule="auto"/>
              <w:ind w:left="342" w:hanging="342"/>
              <w:rPr>
                <w:rFonts w:cs="Times New Roman"/>
                <w:sz w:val="20"/>
                <w:szCs w:val="20"/>
              </w:rPr>
            </w:pPr>
            <w:r>
              <w:rPr>
                <w:rFonts w:cs="Times New Roman"/>
                <w:sz w:val="20"/>
                <w:szCs w:val="20"/>
              </w:rPr>
              <w:t>38</w:t>
            </w:r>
            <w:r w:rsidR="000A3921">
              <w:rPr>
                <w:rFonts w:cs="Times New Roman"/>
                <w:sz w:val="20"/>
                <w:szCs w:val="20"/>
              </w:rPr>
              <w:t>. Pegawai mampu melaksanakan tugas sesuai tujuan yang ditetapkan</w:t>
            </w:r>
          </w:p>
          <w:p w:rsidR="00D95E32" w:rsidRPr="009446D8" w:rsidRDefault="00FE40D4" w:rsidP="00C5411F">
            <w:pPr>
              <w:spacing w:after="0" w:line="276" w:lineRule="auto"/>
              <w:rPr>
                <w:rFonts w:cs="Times New Roman"/>
                <w:sz w:val="20"/>
                <w:szCs w:val="20"/>
              </w:rPr>
            </w:pPr>
            <w:r>
              <w:rPr>
                <w:rFonts w:cs="Times New Roman"/>
                <w:sz w:val="20"/>
                <w:szCs w:val="20"/>
              </w:rPr>
              <w:t>39</w:t>
            </w:r>
            <w:r w:rsidR="000A3921">
              <w:rPr>
                <w:rFonts w:cs="Times New Roman"/>
                <w:sz w:val="20"/>
                <w:szCs w:val="20"/>
              </w:rPr>
              <w:t>. Pegawai mampu melaksanakan tugas yang dibebankan kepadanya</w:t>
            </w:r>
          </w:p>
        </w:tc>
        <w:tc>
          <w:tcPr>
            <w:tcW w:w="1256"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Ordinal</w:t>
            </w:r>
          </w:p>
          <w:p w:rsidR="00D95E32" w:rsidRPr="009446D8" w:rsidRDefault="00D95E32" w:rsidP="00C5411F">
            <w:pPr>
              <w:spacing w:after="0" w:line="276" w:lineRule="auto"/>
              <w:jc w:val="center"/>
              <w:rPr>
                <w:rFonts w:cs="Times New Roman"/>
                <w:sz w:val="20"/>
                <w:szCs w:val="20"/>
              </w:rPr>
            </w:pPr>
          </w:p>
        </w:tc>
      </w:tr>
      <w:tr w:rsidR="00D95E32" w:rsidRPr="00115BF0" w:rsidTr="00AB4B52">
        <w:trPr>
          <w:trHeight w:val="1442"/>
        </w:trPr>
        <w:tc>
          <w:tcPr>
            <w:tcW w:w="1540" w:type="dxa"/>
            <w:vMerge/>
          </w:tcPr>
          <w:p w:rsidR="00D95E32" w:rsidRPr="009446D8" w:rsidRDefault="00D95E32" w:rsidP="00C5411F">
            <w:pPr>
              <w:spacing w:after="0" w:line="276" w:lineRule="auto"/>
              <w:jc w:val="center"/>
              <w:rPr>
                <w:rFonts w:cs="Times New Roman"/>
                <w:sz w:val="20"/>
                <w:szCs w:val="20"/>
              </w:rPr>
            </w:pPr>
          </w:p>
        </w:tc>
        <w:tc>
          <w:tcPr>
            <w:tcW w:w="1569" w:type="dxa"/>
          </w:tcPr>
          <w:p w:rsidR="00D95E32" w:rsidRPr="009446D8" w:rsidRDefault="00D95E32" w:rsidP="00C5411F">
            <w:pPr>
              <w:spacing w:after="0" w:line="276" w:lineRule="auto"/>
              <w:rPr>
                <w:rFonts w:cs="Times New Roman"/>
                <w:sz w:val="20"/>
                <w:szCs w:val="20"/>
              </w:rPr>
            </w:pPr>
            <w:r w:rsidRPr="009446D8">
              <w:rPr>
                <w:rFonts w:cs="Times New Roman"/>
                <w:sz w:val="20"/>
                <w:szCs w:val="20"/>
              </w:rPr>
              <w:t xml:space="preserve">4. </w:t>
            </w:r>
            <w:r w:rsidR="007636F6">
              <w:rPr>
                <w:rFonts w:cs="Times New Roman"/>
                <w:sz w:val="20"/>
                <w:szCs w:val="20"/>
              </w:rPr>
              <w:t>Tanggung Jawab</w:t>
            </w:r>
          </w:p>
        </w:tc>
        <w:tc>
          <w:tcPr>
            <w:tcW w:w="3725" w:type="dxa"/>
          </w:tcPr>
          <w:p w:rsidR="000A3921" w:rsidRDefault="00FE40D4" w:rsidP="00C5411F">
            <w:pPr>
              <w:spacing w:after="0" w:line="276" w:lineRule="auto"/>
              <w:ind w:left="279" w:hanging="279"/>
              <w:rPr>
                <w:rFonts w:cs="Times New Roman"/>
                <w:sz w:val="20"/>
                <w:szCs w:val="20"/>
              </w:rPr>
            </w:pPr>
            <w:r>
              <w:rPr>
                <w:rFonts w:cs="Times New Roman"/>
                <w:sz w:val="20"/>
                <w:szCs w:val="20"/>
              </w:rPr>
              <w:t>40</w:t>
            </w:r>
            <w:r w:rsidR="000A3921">
              <w:rPr>
                <w:rFonts w:cs="Times New Roman"/>
                <w:sz w:val="20"/>
                <w:szCs w:val="20"/>
              </w:rPr>
              <w:t>. Pegawai mampu melaksanakan tugas dengan penuh tanggung jawab</w:t>
            </w:r>
          </w:p>
          <w:p w:rsidR="000A3921" w:rsidRPr="009446D8" w:rsidRDefault="00FE40D4" w:rsidP="00C5411F">
            <w:pPr>
              <w:spacing w:after="0" w:line="276" w:lineRule="auto"/>
              <w:rPr>
                <w:rFonts w:cs="Times New Roman"/>
                <w:sz w:val="20"/>
                <w:szCs w:val="20"/>
              </w:rPr>
            </w:pPr>
            <w:r>
              <w:rPr>
                <w:rFonts w:cs="Times New Roman"/>
                <w:sz w:val="20"/>
                <w:szCs w:val="20"/>
              </w:rPr>
              <w:t>41</w:t>
            </w:r>
            <w:r w:rsidR="000A3921">
              <w:rPr>
                <w:rFonts w:cs="Times New Roman"/>
                <w:sz w:val="20"/>
                <w:szCs w:val="20"/>
              </w:rPr>
              <w:t>. Pegawai memeriksa kembali pekerjaan yang telah selesai dikerjakan</w:t>
            </w:r>
          </w:p>
          <w:p w:rsidR="000A3921" w:rsidRPr="000A3921" w:rsidRDefault="00FE40D4" w:rsidP="00C5411F">
            <w:pPr>
              <w:spacing w:after="0" w:line="276" w:lineRule="auto"/>
              <w:ind w:left="279" w:hanging="279"/>
              <w:rPr>
                <w:rFonts w:cs="Times New Roman"/>
                <w:sz w:val="20"/>
                <w:szCs w:val="20"/>
              </w:rPr>
            </w:pPr>
            <w:r>
              <w:rPr>
                <w:rFonts w:cs="Times New Roman"/>
                <w:sz w:val="20"/>
                <w:szCs w:val="20"/>
              </w:rPr>
              <w:t>42</w:t>
            </w:r>
            <w:r w:rsidR="000A3921">
              <w:rPr>
                <w:rFonts w:cs="Times New Roman"/>
                <w:sz w:val="20"/>
                <w:szCs w:val="20"/>
              </w:rPr>
              <w:t>. Menyelesaikan pekerjaan sesuai SOP</w:t>
            </w:r>
          </w:p>
        </w:tc>
        <w:tc>
          <w:tcPr>
            <w:tcW w:w="1256" w:type="dxa"/>
          </w:tcPr>
          <w:p w:rsidR="00D95E32" w:rsidRPr="009446D8" w:rsidRDefault="00D95E32" w:rsidP="00C5411F">
            <w:pPr>
              <w:spacing w:after="0" w:line="276" w:lineRule="auto"/>
              <w:jc w:val="center"/>
              <w:rPr>
                <w:rFonts w:cs="Times New Roman"/>
                <w:sz w:val="20"/>
                <w:szCs w:val="20"/>
              </w:rPr>
            </w:pPr>
            <w:r w:rsidRPr="009446D8">
              <w:rPr>
                <w:rFonts w:cs="Times New Roman"/>
                <w:sz w:val="20"/>
                <w:szCs w:val="20"/>
              </w:rPr>
              <w:t>Ordinal</w:t>
            </w:r>
          </w:p>
          <w:p w:rsidR="00D95E32" w:rsidRPr="009446D8" w:rsidRDefault="00D95E32" w:rsidP="00C5411F">
            <w:pPr>
              <w:spacing w:after="0" w:line="276" w:lineRule="auto"/>
              <w:jc w:val="center"/>
              <w:rPr>
                <w:rFonts w:cs="Times New Roman"/>
                <w:sz w:val="20"/>
                <w:szCs w:val="20"/>
              </w:rPr>
            </w:pPr>
          </w:p>
        </w:tc>
      </w:tr>
    </w:tbl>
    <w:p w:rsidR="00D95E32" w:rsidRPr="00115BF0" w:rsidRDefault="00D95E32" w:rsidP="00135AAD">
      <w:pPr>
        <w:pStyle w:val="Heading3"/>
        <w:spacing w:before="120" w:line="276" w:lineRule="auto"/>
      </w:pPr>
      <w:bookmarkStart w:id="81" w:name="_Toc124089506"/>
      <w:bookmarkStart w:id="82" w:name="_Toc124174773"/>
      <w:r w:rsidRPr="00115BF0">
        <w:t>3.5 Metode Penarikan Sampel</w:t>
      </w:r>
      <w:bookmarkEnd w:id="81"/>
      <w:bookmarkEnd w:id="82"/>
      <w:r w:rsidRPr="00115BF0">
        <w:t xml:space="preserve"> </w:t>
      </w:r>
    </w:p>
    <w:p w:rsidR="00D95E32" w:rsidRDefault="00D95E32" w:rsidP="00C5411F">
      <w:pPr>
        <w:spacing w:line="276" w:lineRule="auto"/>
        <w:ind w:firstLine="709"/>
        <w:jc w:val="both"/>
        <w:rPr>
          <w:rFonts w:cs="Times New Roman"/>
          <w:sz w:val="24"/>
          <w:szCs w:val="24"/>
        </w:rPr>
      </w:pPr>
      <w:r w:rsidRPr="00115BF0">
        <w:rPr>
          <w:rFonts w:cs="Times New Roman"/>
          <w:sz w:val="24"/>
          <w:szCs w:val="24"/>
        </w:rPr>
        <w:t>Metode penarikan sampel dapat diartikan sebagai individu yang akan diselidiki dari keseluruhan i</w:t>
      </w:r>
      <w:r w:rsidR="00755626">
        <w:rPr>
          <w:rFonts w:cs="Times New Roman"/>
          <w:sz w:val="24"/>
          <w:szCs w:val="24"/>
        </w:rPr>
        <w:t>ndividu. Menurut Sugiyono (2019) populasi adalah wilayah generalisasi yang terdiri atas objek/subjek yang mempunyai kuantitas dan karakteristik tertentu yang ditetapkan oleh peneliti untuk dipelajari dan kemudian ditarik kesimpulannya</w:t>
      </w:r>
      <w:r w:rsidRPr="00115BF0">
        <w:rPr>
          <w:rFonts w:cs="Times New Roman"/>
          <w:sz w:val="24"/>
          <w:szCs w:val="24"/>
        </w:rPr>
        <w:t>. Apa yang dipelajari dari sampel tersebut, kesimpulannya akan dapat diberlakukan untuk populasi.</w:t>
      </w:r>
    </w:p>
    <w:p w:rsidR="00D95E32" w:rsidRPr="00115BF0" w:rsidRDefault="00D95E32" w:rsidP="00C5411F">
      <w:pPr>
        <w:spacing w:line="276" w:lineRule="auto"/>
        <w:ind w:firstLine="709"/>
        <w:jc w:val="both"/>
        <w:rPr>
          <w:rFonts w:cs="Times New Roman"/>
          <w:sz w:val="24"/>
          <w:szCs w:val="24"/>
        </w:rPr>
      </w:pPr>
      <w:r w:rsidRPr="00115BF0">
        <w:rPr>
          <w:rFonts w:cs="Times New Roman"/>
          <w:sz w:val="24"/>
          <w:szCs w:val="24"/>
        </w:rPr>
        <w:t xml:space="preserve">Selanjutnya, teknik </w:t>
      </w:r>
      <w:r w:rsidRPr="00115BF0">
        <w:rPr>
          <w:rFonts w:cs="Times New Roman"/>
          <w:i/>
          <w:sz w:val="24"/>
          <w:szCs w:val="24"/>
        </w:rPr>
        <w:t xml:space="preserve">sampling </w:t>
      </w:r>
      <w:r w:rsidRPr="00115BF0">
        <w:rPr>
          <w:rFonts w:cs="Times New Roman"/>
          <w:sz w:val="24"/>
          <w:szCs w:val="24"/>
        </w:rPr>
        <w:t xml:space="preserve">yang akan digunakan dalam penelitian ini adalah teknik </w:t>
      </w:r>
      <w:r w:rsidRPr="00115BF0">
        <w:rPr>
          <w:rFonts w:cs="Times New Roman"/>
          <w:i/>
          <w:sz w:val="24"/>
          <w:szCs w:val="24"/>
        </w:rPr>
        <w:t xml:space="preserve">sampling jenuh </w:t>
      </w:r>
      <w:r w:rsidRPr="00115BF0">
        <w:rPr>
          <w:rFonts w:cs="Times New Roman"/>
          <w:sz w:val="24"/>
          <w:szCs w:val="24"/>
        </w:rPr>
        <w:t>atau sampel sensus, Penelitian memilih menggunakan teknik sampel je</w:t>
      </w:r>
      <w:r w:rsidR="001D4430">
        <w:rPr>
          <w:rFonts w:cs="Times New Roman"/>
          <w:sz w:val="24"/>
          <w:szCs w:val="24"/>
        </w:rPr>
        <w:t xml:space="preserve">nuh karena sampel jenuh adalah </w:t>
      </w:r>
      <w:r w:rsidRPr="00115BF0">
        <w:rPr>
          <w:rFonts w:cs="Times New Roman"/>
          <w:sz w:val="24"/>
          <w:szCs w:val="24"/>
        </w:rPr>
        <w:t>Teknik penentuan sampel bila semua anggota populasi digunakan sebagai sampel. Hal ini sering dilaku</w:t>
      </w:r>
      <w:r w:rsidR="00370DA6">
        <w:rPr>
          <w:rFonts w:cs="Times New Roman"/>
          <w:sz w:val="24"/>
          <w:szCs w:val="24"/>
        </w:rPr>
        <w:t>kan bila jumlah populasi realatif</w:t>
      </w:r>
      <w:r w:rsidRPr="00115BF0">
        <w:rPr>
          <w:rFonts w:cs="Times New Roman"/>
          <w:sz w:val="24"/>
          <w:szCs w:val="24"/>
        </w:rPr>
        <w:t xml:space="preserve"> kecil.</w:t>
      </w:r>
      <w:r w:rsidR="001D4430">
        <w:rPr>
          <w:rFonts w:cs="Times New Roman"/>
          <w:sz w:val="24"/>
          <w:szCs w:val="24"/>
        </w:rPr>
        <w:t xml:space="preserve"> </w:t>
      </w:r>
      <w:r w:rsidRPr="00115BF0">
        <w:rPr>
          <w:rFonts w:cs="Times New Roman"/>
          <w:sz w:val="24"/>
          <w:szCs w:val="24"/>
        </w:rPr>
        <w:t xml:space="preserve">Dari data yang diperoleh dari kantor UPTD Pengelolaan Prasarana Perhubungan LLAJ wilayah 1 </w:t>
      </w:r>
      <w:r w:rsidR="001D4430">
        <w:rPr>
          <w:rFonts w:cs="Times New Roman"/>
          <w:sz w:val="24"/>
          <w:szCs w:val="24"/>
        </w:rPr>
        <w:t>Cibinong</w:t>
      </w:r>
      <w:r w:rsidR="00123C13">
        <w:rPr>
          <w:rFonts w:cs="Times New Roman"/>
          <w:sz w:val="24"/>
          <w:szCs w:val="24"/>
        </w:rPr>
        <w:t xml:space="preserve"> Kabupaten Bogor</w:t>
      </w:r>
      <w:r w:rsidRPr="00115BF0">
        <w:rPr>
          <w:rFonts w:cs="Times New Roman"/>
          <w:sz w:val="24"/>
          <w:szCs w:val="24"/>
        </w:rPr>
        <w:t xml:space="preserve"> diketahui bahwa jumlah populasi 65 </w:t>
      </w:r>
      <w:r w:rsidR="00123C13">
        <w:rPr>
          <w:rFonts w:cs="Times New Roman"/>
          <w:sz w:val="24"/>
          <w:szCs w:val="24"/>
        </w:rPr>
        <w:t xml:space="preserve">dengan menggunakan 30 sampel </w:t>
      </w:r>
      <w:r w:rsidRPr="00115BF0">
        <w:rPr>
          <w:rFonts w:cs="Times New Roman"/>
          <w:sz w:val="24"/>
          <w:szCs w:val="24"/>
        </w:rPr>
        <w:t xml:space="preserve">maka jumlah responden dalam penelitian ini adalah sebanyak 65 orang pegawai. </w:t>
      </w:r>
    </w:p>
    <w:p w:rsidR="00D95E32" w:rsidRPr="00115BF0" w:rsidRDefault="00D95E32" w:rsidP="009700B2">
      <w:pPr>
        <w:pStyle w:val="Heading3"/>
        <w:spacing w:line="276" w:lineRule="auto"/>
      </w:pPr>
      <w:bookmarkStart w:id="83" w:name="_Toc124089507"/>
      <w:bookmarkStart w:id="84" w:name="_Toc124174774"/>
      <w:r w:rsidRPr="00115BF0">
        <w:t>3.6 Metode Pengumpulan Data</w:t>
      </w:r>
      <w:bookmarkEnd w:id="83"/>
      <w:bookmarkEnd w:id="84"/>
      <w:r w:rsidRPr="00115BF0">
        <w:t xml:space="preserve"> </w:t>
      </w:r>
    </w:p>
    <w:p w:rsidR="00D95E32" w:rsidRPr="00115BF0" w:rsidRDefault="00D95E32" w:rsidP="00C5411F">
      <w:pPr>
        <w:spacing w:line="276" w:lineRule="auto"/>
        <w:ind w:firstLine="720"/>
        <w:jc w:val="both"/>
        <w:rPr>
          <w:rFonts w:cs="Times New Roman"/>
          <w:sz w:val="24"/>
          <w:szCs w:val="24"/>
        </w:rPr>
      </w:pPr>
      <w:r w:rsidRPr="00115BF0">
        <w:rPr>
          <w:rFonts w:cs="Times New Roman"/>
          <w:sz w:val="24"/>
          <w:szCs w:val="24"/>
        </w:rPr>
        <w:t xml:space="preserve">Metode pengumpulan data </w:t>
      </w:r>
      <w:r w:rsidR="00755626">
        <w:rPr>
          <w:rFonts w:cs="Times New Roman"/>
          <w:sz w:val="24"/>
          <w:szCs w:val="24"/>
        </w:rPr>
        <w:t xml:space="preserve">yang digunakan penulis dalam penelitian ini </w:t>
      </w:r>
      <w:r w:rsidRPr="00115BF0">
        <w:rPr>
          <w:rFonts w:cs="Times New Roman"/>
          <w:sz w:val="24"/>
          <w:szCs w:val="24"/>
        </w:rPr>
        <w:t>adalah data primer dan data sekunder.</w:t>
      </w:r>
    </w:p>
    <w:p w:rsidR="00D95E32" w:rsidRPr="00115BF0" w:rsidRDefault="00D95E32" w:rsidP="009700B2">
      <w:pPr>
        <w:pStyle w:val="ListParagraph"/>
        <w:widowControl/>
        <w:numPr>
          <w:ilvl w:val="0"/>
          <w:numId w:val="28"/>
        </w:numPr>
        <w:autoSpaceDE/>
        <w:autoSpaceDN/>
        <w:spacing w:before="0" w:after="160" w:line="276" w:lineRule="auto"/>
        <w:contextualSpacing/>
        <w:rPr>
          <w:sz w:val="24"/>
          <w:szCs w:val="24"/>
        </w:rPr>
      </w:pPr>
      <w:r w:rsidRPr="00115BF0">
        <w:rPr>
          <w:sz w:val="24"/>
          <w:szCs w:val="24"/>
        </w:rPr>
        <w:t>Data primer</w:t>
      </w:r>
    </w:p>
    <w:p w:rsidR="00D95E32" w:rsidRPr="00964FC3" w:rsidRDefault="00D95E32" w:rsidP="009700B2">
      <w:pPr>
        <w:pStyle w:val="ListParagraph"/>
        <w:spacing w:line="276" w:lineRule="auto"/>
        <w:ind w:left="720" w:firstLine="0"/>
        <w:rPr>
          <w:sz w:val="24"/>
          <w:szCs w:val="24"/>
        </w:rPr>
      </w:pPr>
      <w:r w:rsidRPr="00115BF0">
        <w:rPr>
          <w:sz w:val="24"/>
          <w:szCs w:val="24"/>
        </w:rPr>
        <w:t>Diperoleh dengan cara memberikan kuesioner kepada pegawai kantor UPTD Pengelolaan Prasarana Perhubungan LLAJ wilayah 1</w:t>
      </w:r>
      <w:r w:rsidR="00123C13">
        <w:rPr>
          <w:sz w:val="24"/>
          <w:szCs w:val="24"/>
        </w:rPr>
        <w:t xml:space="preserve"> Cibinong Kabupaten</w:t>
      </w:r>
      <w:r w:rsidRPr="00115BF0">
        <w:rPr>
          <w:sz w:val="24"/>
          <w:szCs w:val="24"/>
        </w:rPr>
        <w:t xml:space="preserve"> Bogor. Dan diperoleh dengan cara wawancara terhadap beberapa pegawai di kantor tersebut.</w:t>
      </w:r>
    </w:p>
    <w:p w:rsidR="00D95E32" w:rsidRPr="00115BF0" w:rsidRDefault="00D95E32" w:rsidP="009700B2">
      <w:pPr>
        <w:pStyle w:val="ListParagraph"/>
        <w:widowControl/>
        <w:numPr>
          <w:ilvl w:val="0"/>
          <w:numId w:val="28"/>
        </w:numPr>
        <w:autoSpaceDE/>
        <w:autoSpaceDN/>
        <w:spacing w:before="0" w:after="160" w:line="276" w:lineRule="auto"/>
        <w:contextualSpacing/>
        <w:rPr>
          <w:sz w:val="24"/>
          <w:szCs w:val="24"/>
        </w:rPr>
      </w:pPr>
      <w:r w:rsidRPr="00115BF0">
        <w:rPr>
          <w:sz w:val="24"/>
          <w:szCs w:val="24"/>
        </w:rPr>
        <w:t xml:space="preserve">Data sekunder </w:t>
      </w:r>
    </w:p>
    <w:p w:rsidR="00D95E32" w:rsidRPr="00115BF0" w:rsidRDefault="00D95E32" w:rsidP="009700B2">
      <w:pPr>
        <w:pStyle w:val="ListParagraph"/>
        <w:spacing w:line="276" w:lineRule="auto"/>
        <w:ind w:left="720" w:firstLine="0"/>
        <w:rPr>
          <w:sz w:val="24"/>
          <w:szCs w:val="24"/>
        </w:rPr>
      </w:pPr>
      <w:r w:rsidRPr="00115BF0">
        <w:rPr>
          <w:sz w:val="24"/>
          <w:szCs w:val="24"/>
        </w:rPr>
        <w:t xml:space="preserve">Diperoleh dari pengumpulan dokumen seperti data rekapitulasi nilai SKP, data kehadiran pegawai kantor UPTD Pengelolaan Prasarana Perhubungan LLAJ </w:t>
      </w:r>
      <w:r w:rsidRPr="00115BF0">
        <w:rPr>
          <w:sz w:val="24"/>
          <w:szCs w:val="24"/>
        </w:rPr>
        <w:lastRenderedPageBreak/>
        <w:t xml:space="preserve">wilayah 1 </w:t>
      </w:r>
      <w:r w:rsidR="00123C13">
        <w:rPr>
          <w:sz w:val="24"/>
          <w:szCs w:val="24"/>
        </w:rPr>
        <w:t xml:space="preserve">Cibinong Kabupaten </w:t>
      </w:r>
      <w:r w:rsidRPr="00115BF0">
        <w:rPr>
          <w:sz w:val="24"/>
          <w:szCs w:val="24"/>
        </w:rPr>
        <w:t>Bogor. Serta dari buku-buku dan jurnal-jurnal yang sudah ada.</w:t>
      </w:r>
    </w:p>
    <w:p w:rsidR="00D95E32" w:rsidRPr="00115BF0" w:rsidRDefault="00D95E32" w:rsidP="009700B2">
      <w:pPr>
        <w:pStyle w:val="Heading3"/>
        <w:spacing w:line="276" w:lineRule="auto"/>
      </w:pPr>
      <w:bookmarkStart w:id="85" w:name="_Toc124089508"/>
      <w:bookmarkStart w:id="86" w:name="_Toc124174775"/>
      <w:r w:rsidRPr="00115BF0">
        <w:t xml:space="preserve">3.7 </w:t>
      </w:r>
      <w:r w:rsidR="005400BF">
        <w:t>Kalibrasi Instrumen</w:t>
      </w:r>
      <w:r w:rsidR="00AE12B7">
        <w:t>t</w:t>
      </w:r>
      <w:bookmarkEnd w:id="85"/>
      <w:bookmarkEnd w:id="86"/>
    </w:p>
    <w:p w:rsidR="00D95E32" w:rsidRPr="00115BF0" w:rsidRDefault="00327DD1" w:rsidP="00C5411F">
      <w:pPr>
        <w:spacing w:line="276" w:lineRule="auto"/>
        <w:ind w:firstLine="709"/>
        <w:jc w:val="both"/>
        <w:rPr>
          <w:rFonts w:cs="Times New Roman"/>
          <w:sz w:val="24"/>
          <w:szCs w:val="24"/>
        </w:rPr>
      </w:pPr>
      <w:r w:rsidRPr="00327DD1">
        <w:rPr>
          <w:rFonts w:cs="Times New Roman"/>
          <w:sz w:val="24"/>
          <w:szCs w:val="24"/>
        </w:rPr>
        <w:t>Kalibrasi adalah perbandingan antara pengukuran (standar) yang diketahui dan pengukuran dengan menggunakan instrumen. Biasanya, standar keakuratan harus menjadi keakuratan alat ukur yang diuji.</w:t>
      </w:r>
    </w:p>
    <w:p w:rsidR="00D95E32" w:rsidRPr="00115BF0" w:rsidRDefault="00D95E32" w:rsidP="009700B2">
      <w:pPr>
        <w:pStyle w:val="Heading4"/>
        <w:spacing w:line="276" w:lineRule="auto"/>
      </w:pPr>
      <w:bookmarkStart w:id="87" w:name="_Toc124174776"/>
      <w:r w:rsidRPr="00115BF0">
        <w:t>3.7.1. Uji Validitas</w:t>
      </w:r>
      <w:bookmarkEnd w:id="87"/>
    </w:p>
    <w:p w:rsidR="00AB4B52" w:rsidRPr="00115BF0" w:rsidRDefault="00D95E32" w:rsidP="00C5411F">
      <w:pPr>
        <w:spacing w:line="276" w:lineRule="auto"/>
        <w:ind w:firstLine="709"/>
        <w:jc w:val="both"/>
        <w:rPr>
          <w:rFonts w:cs="Times New Roman"/>
          <w:sz w:val="24"/>
          <w:szCs w:val="24"/>
        </w:rPr>
      </w:pPr>
      <w:r w:rsidRPr="00115BF0">
        <w:rPr>
          <w:rFonts w:cs="Times New Roman"/>
          <w:sz w:val="24"/>
          <w:szCs w:val="24"/>
        </w:rPr>
        <w:t>Uji Validitas adalah suatu data dapat dipercaya kebenarannya sesuai dengan kenyataan. Valid berarti instrument tersebut dapat digunakan untuk mengukur apa yang seharusnya diukur. Valid menunjukkan derajat ketepatan antara data yang sesungguhnya terjadi pada objek dengan data yang dapat dikumpulkan oleh peneliti. Jika ada item yang tidak memenuhi syarat</w:t>
      </w:r>
      <w:r w:rsidR="002D337D">
        <w:rPr>
          <w:rFonts w:cs="Times New Roman"/>
          <w:sz w:val="24"/>
          <w:szCs w:val="24"/>
        </w:rPr>
        <w:t xml:space="preserve"> </w:t>
      </w:r>
      <w:r w:rsidRPr="00115BF0">
        <w:rPr>
          <w:rFonts w:cs="Times New Roman"/>
          <w:sz w:val="24"/>
          <w:szCs w:val="24"/>
        </w:rPr>
        <w:t>item tersebut tidak akan diteliti lebih lanjut. Suatu item pertanyaan dinyatakan valid jika syarat yang harus dipenuhi yaitu harus memiliki kriteria jika nilai r</w:t>
      </w:r>
      <w:r w:rsidRPr="00115BF0">
        <w:rPr>
          <w:rFonts w:cs="Times New Roman"/>
          <w:sz w:val="24"/>
          <w:szCs w:val="24"/>
          <w:vertAlign w:val="subscript"/>
        </w:rPr>
        <w:t>hitung</w:t>
      </w:r>
      <w:r w:rsidRPr="00115BF0">
        <w:rPr>
          <w:rFonts w:cs="Times New Roman"/>
          <w:sz w:val="24"/>
          <w:szCs w:val="24"/>
        </w:rPr>
        <w:t xml:space="preserve"> &gt;r</w:t>
      </w:r>
      <w:r w:rsidRPr="00115BF0">
        <w:rPr>
          <w:rFonts w:cs="Times New Roman"/>
          <w:sz w:val="24"/>
          <w:szCs w:val="24"/>
          <w:vertAlign w:val="subscript"/>
        </w:rPr>
        <w:t xml:space="preserve">tabel </w:t>
      </w:r>
      <w:r w:rsidRPr="00115BF0">
        <w:rPr>
          <w:rFonts w:cs="Times New Roman"/>
          <w:sz w:val="24"/>
          <w:szCs w:val="24"/>
        </w:rPr>
        <w:t>atau nilai p&lt;0,05.</w:t>
      </w:r>
    </w:p>
    <w:p w:rsidR="00D95E32" w:rsidRPr="00115BF0" w:rsidRDefault="00D95E32" w:rsidP="009700B2">
      <w:pPr>
        <w:spacing w:line="276" w:lineRule="auto"/>
        <w:jc w:val="both"/>
        <w:rPr>
          <w:rFonts w:cs="Times New Roman"/>
          <w:sz w:val="24"/>
          <w:szCs w:val="24"/>
        </w:rPr>
      </w:pPr>
      <w:r w:rsidRPr="00115BF0">
        <w:rPr>
          <w:rFonts w:cs="Times New Roman"/>
          <w:sz w:val="24"/>
          <w:szCs w:val="24"/>
        </w:rPr>
        <w:t>Uji validitas penelitian ini menggunakan rumus pearson product moment:</w:t>
      </w:r>
    </w:p>
    <w:p w:rsidR="00D95E32" w:rsidRPr="001C40C7" w:rsidRDefault="00000000" w:rsidP="009700B2">
      <w:pPr>
        <w:spacing w:line="276" w:lineRule="auto"/>
        <w:rPr>
          <w:rFonts w:cs="Times New Roman"/>
          <w:sz w:val="28"/>
          <w:szCs w:val="28"/>
        </w:rPr>
      </w:pPr>
      <m:oMathPara>
        <m:oMathParaPr>
          <m:jc m:val="left"/>
        </m:oMathParaPr>
        <m:oMath>
          <m:sSub>
            <m:sSubPr>
              <m:ctrlPr>
                <w:rPr>
                  <w:rFonts w:ascii="Cambria Math" w:hAnsi="Cambria Math" w:cs="Times New Roman"/>
                  <w:i/>
                  <w:sz w:val="28"/>
                  <w:szCs w:val="28"/>
                </w:rPr>
              </m:ctrlPr>
            </m:sSubPr>
            <m:e>
              <m:eqArr>
                <m:eqArrPr>
                  <m:ctrlPr>
                    <w:rPr>
                      <w:rFonts w:ascii="Cambria Math" w:hAnsi="Cambria Math" w:cs="Times New Roman"/>
                      <w:sz w:val="28"/>
                      <w:szCs w:val="28"/>
                    </w:rPr>
                  </m:ctrlPr>
                </m:eqArrPr>
                <m:e/>
                <m:e>
                  <m:r>
                    <m:rPr>
                      <m:sty m:val="p"/>
                    </m:rPr>
                    <w:rPr>
                      <w:rFonts w:ascii="Cambria Math" w:hAnsi="Cambria Math" w:cs="Times New Roman"/>
                      <w:sz w:val="28"/>
                      <w:szCs w:val="28"/>
                    </w:rPr>
                    <m:t>r</m:t>
                  </m:r>
                </m:e>
              </m:eqArr>
            </m:e>
            <m:sub>
              <m:r>
                <m:rPr>
                  <m:sty m:val="p"/>
                </m:rPr>
                <w:rPr>
                  <w:rFonts w:ascii="Cambria Math" w:hAnsi="Cambria Math" w:cs="Times New Roman"/>
                  <w:sz w:val="28"/>
                  <w:szCs w:val="28"/>
                </w:rPr>
                <m:t>hitung</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n(</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XY)-(</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X).(</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Y)</m:t>
                              </m:r>
                            </m:e>
                          </m:nary>
                        </m:e>
                      </m:nary>
                    </m:e>
                  </m:nary>
                </m:num>
                <m:den>
                  <m:rad>
                    <m:radPr>
                      <m:degHide m:val="1"/>
                      <m:ctrlPr>
                        <w:rPr>
                          <w:rFonts w:ascii="Cambria Math" w:hAnsi="Cambria Math" w:cs="Times New Roman"/>
                          <w:i/>
                          <w:sz w:val="28"/>
                          <w:szCs w:val="28"/>
                        </w:rPr>
                      </m:ctrlPr>
                    </m:radPr>
                    <m:deg/>
                    <m:e>
                      <m:r>
                        <w:rPr>
                          <w:rFonts w:ascii="Cambria Math" w:hAnsi="Cambria Math" w:cs="Times New Roman"/>
                          <w:sz w:val="28"/>
                          <w:szCs w:val="28"/>
                        </w:rPr>
                        <m:t>(n.</m:t>
                      </m:r>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)).(n.</m:t>
                              </m:r>
                            </m:e>
                          </m:nary>
                          <m:sSup>
                            <m:sSupPr>
                              <m:ctrlPr>
                                <w:rPr>
                                  <w:rFonts w:ascii="Cambria Math" w:hAnsi="Cambria Math" w:cs="Times New Roman"/>
                                  <w:i/>
                                  <w:sz w:val="28"/>
                                  <w:szCs w:val="28"/>
                                </w:rPr>
                              </m:ctrlPr>
                            </m:sSupPr>
                            <m:e>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Y</m:t>
                                  </m:r>
                                </m:e>
                              </m:nary>
                            </m:e>
                            <m:sup>
                              <m:r>
                                <w:rPr>
                                  <w:rFonts w:ascii="Cambria Math" w:hAnsi="Cambria Math" w:cs="Times New Roman"/>
                                  <w:sz w:val="28"/>
                                  <w:szCs w:val="28"/>
                                </w:rPr>
                                <m:t>2</m:t>
                              </m:r>
                            </m:sup>
                          </m:sSup>
                          <m:r>
                            <w:rPr>
                              <w:rFonts w:ascii="Cambria Math" w:hAnsi="Cambria Math" w:cs="Times New Roman"/>
                              <w:sz w:val="28"/>
                              <w:szCs w:val="28"/>
                            </w:rPr>
                            <m:t>-</m:t>
                          </m:r>
                          <m:d>
                            <m:dPr>
                              <m:ctrlPr>
                                <w:rPr>
                                  <w:rFonts w:ascii="Cambria Math" w:hAnsi="Cambria Math" w:cs="Times New Roman"/>
                                  <w:i/>
                                  <w:sz w:val="28"/>
                                  <w:szCs w:val="28"/>
                                </w:rPr>
                              </m:ctrlPr>
                            </m:dPr>
                            <m:e>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e>
                              </m:nary>
                            </m:e>
                          </m:d>
                          <m:r>
                            <w:rPr>
                              <w:rFonts w:ascii="Cambria Math" w:hAnsi="Cambria Math" w:cs="Times New Roman"/>
                              <w:sz w:val="28"/>
                              <w:szCs w:val="28"/>
                            </w:rPr>
                            <m:t>)</m:t>
                          </m:r>
                        </m:e>
                      </m:nary>
                    </m:e>
                  </m:rad>
                </m:den>
              </m:f>
            </m:sub>
          </m:sSub>
        </m:oMath>
      </m:oMathPara>
    </w:p>
    <w:p w:rsidR="00D95E32" w:rsidRPr="00115BF0" w:rsidRDefault="00D95E32" w:rsidP="009700B2">
      <w:pPr>
        <w:spacing w:line="276" w:lineRule="auto"/>
        <w:jc w:val="both"/>
        <w:rPr>
          <w:rFonts w:eastAsiaTheme="minorEastAsia" w:cs="Times New Roman"/>
          <w:sz w:val="24"/>
          <w:szCs w:val="24"/>
        </w:rPr>
      </w:pPr>
      <w:r w:rsidRPr="00115BF0">
        <w:rPr>
          <w:rFonts w:eastAsiaTheme="minorEastAsia" w:cs="Times New Roman"/>
          <w:sz w:val="24"/>
          <w:szCs w:val="24"/>
        </w:rPr>
        <w:t>Keterangan:</w:t>
      </w:r>
    </w:p>
    <w:p w:rsidR="00D95E32" w:rsidRPr="00115BF0" w:rsidRDefault="00D95E32" w:rsidP="009700B2">
      <w:pPr>
        <w:spacing w:after="0" w:line="276" w:lineRule="auto"/>
        <w:jc w:val="both"/>
        <w:rPr>
          <w:rFonts w:eastAsiaTheme="minorEastAsia" w:cs="Times New Roman"/>
          <w:sz w:val="24"/>
          <w:szCs w:val="24"/>
        </w:rPr>
      </w:pPr>
      <w:r w:rsidRPr="00115BF0">
        <w:rPr>
          <w:rFonts w:eastAsiaTheme="minorEastAsia" w:cs="Times New Roman"/>
          <w:sz w:val="24"/>
          <w:szCs w:val="24"/>
        </w:rPr>
        <w:t>r</w:t>
      </w:r>
      <w:r w:rsidR="00C5411F">
        <w:rPr>
          <w:rFonts w:eastAsiaTheme="minorEastAsia" w:cs="Times New Roman"/>
          <w:sz w:val="24"/>
          <w:szCs w:val="24"/>
          <w:vertAlign w:val="subscript"/>
        </w:rPr>
        <w:t xml:space="preserve">hitung </w:t>
      </w:r>
      <w:r w:rsidRPr="00115BF0">
        <w:rPr>
          <w:rFonts w:eastAsiaTheme="minorEastAsia" w:cs="Times New Roman"/>
          <w:sz w:val="24"/>
          <w:szCs w:val="24"/>
          <w:vertAlign w:val="subscript"/>
        </w:rPr>
        <w:t xml:space="preserve">: </w:t>
      </w:r>
      <w:r w:rsidRPr="00115BF0">
        <w:rPr>
          <w:rFonts w:eastAsiaTheme="minorEastAsia" w:cs="Times New Roman"/>
          <w:sz w:val="24"/>
          <w:szCs w:val="24"/>
        </w:rPr>
        <w:t>koefisien korelasi</w:t>
      </w:r>
    </w:p>
    <w:p w:rsidR="00D95E32" w:rsidRPr="00115BF0" w:rsidRDefault="00000000" w:rsidP="009700B2">
      <w:pPr>
        <w:spacing w:after="0" w:line="276" w:lineRule="auto"/>
        <w:jc w:val="both"/>
        <w:rPr>
          <w:rFonts w:eastAsiaTheme="minorEastAsia" w:cs="Times New Roman"/>
          <w:sz w:val="24"/>
          <w:szCs w:val="24"/>
        </w:rPr>
      </w:pPr>
      <m:oMath>
        <m:nary>
          <m:naryPr>
            <m:chr m:val="∑"/>
            <m:limLoc m:val="undOvr"/>
            <m:subHide m:val="1"/>
            <m:supHide m:val="1"/>
            <m:ctrlPr>
              <w:rPr>
                <w:rFonts w:ascii="Cambria Math" w:eastAsiaTheme="minorEastAsia" w:hAnsi="Cambria Math" w:cs="Times New Roman"/>
                <w:sz w:val="24"/>
                <w:szCs w:val="24"/>
              </w:rPr>
            </m:ctrlPr>
          </m:naryPr>
          <m:sub/>
          <m:sup/>
          <m:e>
            <m:r>
              <m:rPr>
                <m:sty m:val="p"/>
              </m:rPr>
              <w:rPr>
                <w:rFonts w:ascii="Cambria Math" w:eastAsiaTheme="minorEastAsia" w:hAnsi="Cambria Math" w:cs="Times New Roman"/>
                <w:sz w:val="24"/>
                <w:szCs w:val="24"/>
              </w:rPr>
              <m:t>Xi</m:t>
            </m:r>
          </m:e>
        </m:nary>
      </m:oMath>
      <w:r w:rsidR="00C5411F">
        <w:rPr>
          <w:rFonts w:eastAsiaTheme="minorEastAsia" w:cs="Times New Roman"/>
          <w:sz w:val="24"/>
          <w:szCs w:val="24"/>
        </w:rPr>
        <w:t xml:space="preserve">  </w:t>
      </w:r>
      <w:r w:rsidR="00D95E32" w:rsidRPr="00115BF0">
        <w:rPr>
          <w:rFonts w:eastAsiaTheme="minorEastAsia" w:cs="Times New Roman"/>
          <w:sz w:val="24"/>
          <w:szCs w:val="24"/>
        </w:rPr>
        <w:t>: jumlah skor item</w:t>
      </w:r>
    </w:p>
    <w:p w:rsidR="00D95E32" w:rsidRPr="00115BF0" w:rsidRDefault="00000000" w:rsidP="009700B2">
      <w:pPr>
        <w:spacing w:after="0" w:line="276" w:lineRule="auto"/>
        <w:jc w:val="both"/>
        <w:rPr>
          <w:rFonts w:eastAsiaTheme="minorEastAsia" w:cs="Times New Roman"/>
          <w:sz w:val="24"/>
          <w:szCs w:val="24"/>
        </w:rPr>
      </w:pPr>
      <m:oMath>
        <m:nary>
          <m:naryPr>
            <m:chr m:val="∑"/>
            <m:limLoc m:val="undOvr"/>
            <m:subHide m:val="1"/>
            <m:supHide m:val="1"/>
            <m:ctrlPr>
              <w:rPr>
                <w:rFonts w:ascii="Cambria Math" w:eastAsiaTheme="minorEastAsia" w:hAnsi="Cambria Math" w:cs="Times New Roman"/>
                <w:sz w:val="24"/>
                <w:szCs w:val="24"/>
              </w:rPr>
            </m:ctrlPr>
          </m:naryPr>
          <m:sub/>
          <m:sup/>
          <m:e>
            <m:r>
              <m:rPr>
                <m:sty m:val="p"/>
              </m:rPr>
              <w:rPr>
                <w:rFonts w:ascii="Cambria Math" w:eastAsiaTheme="minorEastAsia" w:hAnsi="Cambria Math" w:cs="Times New Roman"/>
                <w:sz w:val="24"/>
                <w:szCs w:val="24"/>
              </w:rPr>
              <m:t>Yi</m:t>
            </m:r>
          </m:e>
        </m:nary>
      </m:oMath>
      <w:r w:rsidR="00C5411F">
        <w:rPr>
          <w:rFonts w:eastAsiaTheme="minorEastAsia" w:cs="Times New Roman"/>
          <w:sz w:val="24"/>
          <w:szCs w:val="24"/>
        </w:rPr>
        <w:t xml:space="preserve">  </w:t>
      </w:r>
      <w:r w:rsidR="00D95E32" w:rsidRPr="00115BF0">
        <w:rPr>
          <w:rFonts w:eastAsiaTheme="minorEastAsia" w:cs="Times New Roman"/>
          <w:sz w:val="24"/>
          <w:szCs w:val="24"/>
        </w:rPr>
        <w:t>: jumlah skor total (item)</w:t>
      </w:r>
    </w:p>
    <w:p w:rsidR="00D95E32" w:rsidRPr="00115BF0" w:rsidRDefault="00C5411F" w:rsidP="009700B2">
      <w:pPr>
        <w:spacing w:after="0" w:line="276" w:lineRule="auto"/>
        <w:jc w:val="both"/>
        <w:rPr>
          <w:rFonts w:eastAsiaTheme="minorEastAsia" w:cs="Times New Roman"/>
          <w:sz w:val="24"/>
          <w:szCs w:val="24"/>
        </w:rPr>
      </w:pPr>
      <w:r>
        <w:rPr>
          <w:rFonts w:eastAsiaTheme="minorEastAsia" w:cs="Times New Roman"/>
          <w:sz w:val="24"/>
          <w:szCs w:val="24"/>
        </w:rPr>
        <w:t xml:space="preserve">n       </w:t>
      </w:r>
      <w:r w:rsidR="00D95E32" w:rsidRPr="00115BF0">
        <w:rPr>
          <w:rFonts w:eastAsiaTheme="minorEastAsia" w:cs="Times New Roman"/>
          <w:sz w:val="24"/>
          <w:szCs w:val="24"/>
        </w:rPr>
        <w:t>: jumlah responden</w:t>
      </w:r>
    </w:p>
    <w:p w:rsidR="00D95E32" w:rsidRDefault="003F7948" w:rsidP="009700B2">
      <w:pPr>
        <w:spacing w:line="276" w:lineRule="auto"/>
        <w:ind w:left="1350" w:firstLine="5130"/>
        <w:jc w:val="both"/>
        <w:rPr>
          <w:rFonts w:eastAsiaTheme="minorEastAsia" w:cs="Times New Roman"/>
          <w:sz w:val="24"/>
          <w:szCs w:val="24"/>
        </w:rPr>
      </w:pPr>
      <w:r>
        <w:rPr>
          <w:rFonts w:eastAsiaTheme="minorEastAsia" w:cs="Times New Roman"/>
          <w:sz w:val="24"/>
          <w:szCs w:val="24"/>
        </w:rPr>
        <w:t>(Sugiyono, 2016</w:t>
      </w:r>
      <w:r w:rsidR="00D95E32" w:rsidRPr="00115BF0">
        <w:rPr>
          <w:rFonts w:eastAsiaTheme="minorEastAsia" w:cs="Times New Roman"/>
          <w:sz w:val="24"/>
          <w:szCs w:val="24"/>
        </w:rPr>
        <w:t>)</w:t>
      </w:r>
    </w:p>
    <w:p w:rsidR="00D95E32" w:rsidRPr="00115BF0" w:rsidRDefault="00D95E32" w:rsidP="001D4430">
      <w:pPr>
        <w:spacing w:after="0" w:line="276" w:lineRule="auto"/>
        <w:jc w:val="both"/>
        <w:rPr>
          <w:rFonts w:eastAsiaTheme="minorEastAsia" w:cs="Times New Roman"/>
          <w:sz w:val="24"/>
          <w:szCs w:val="24"/>
        </w:rPr>
      </w:pPr>
      <w:r w:rsidRPr="00115BF0">
        <w:rPr>
          <w:rFonts w:eastAsiaTheme="minorEastAsia" w:cs="Times New Roman"/>
          <w:sz w:val="24"/>
          <w:szCs w:val="24"/>
        </w:rPr>
        <w:t xml:space="preserve">Untuk table </w:t>
      </w:r>
      <w:r w:rsidRPr="00115BF0">
        <w:rPr>
          <w:rFonts w:eastAsiaTheme="minorEastAsia" w:cs="Times New Roman"/>
          <w:i/>
          <w:sz w:val="24"/>
          <w:szCs w:val="24"/>
        </w:rPr>
        <w:t>a</w:t>
      </w:r>
      <w:r w:rsidRPr="00115BF0">
        <w:rPr>
          <w:rFonts w:eastAsiaTheme="minorEastAsia" w:cs="Times New Roman"/>
          <w:sz w:val="24"/>
          <w:szCs w:val="24"/>
        </w:rPr>
        <w:t>=0.05 derajat kebebasan (df=n-2). Jika t</w:t>
      </w:r>
      <w:r w:rsidRPr="00115BF0">
        <w:rPr>
          <w:rFonts w:eastAsiaTheme="minorEastAsia" w:cs="Times New Roman"/>
          <w:sz w:val="24"/>
          <w:szCs w:val="24"/>
          <w:vertAlign w:val="subscript"/>
        </w:rPr>
        <w:t>hitung</w:t>
      </w:r>
      <w:r w:rsidRPr="00115BF0">
        <w:rPr>
          <w:rFonts w:eastAsiaTheme="minorEastAsia" w:cs="Times New Roman"/>
          <w:sz w:val="24"/>
          <w:szCs w:val="24"/>
        </w:rPr>
        <w:t xml:space="preserve"> &gt; t tabel berarti valid demikian sebaliknya, t</w:t>
      </w:r>
      <w:r w:rsidRPr="00115BF0">
        <w:rPr>
          <w:rFonts w:eastAsiaTheme="minorEastAsia" w:cs="Times New Roman"/>
          <w:sz w:val="24"/>
          <w:szCs w:val="24"/>
          <w:vertAlign w:val="subscript"/>
        </w:rPr>
        <w:t>hitung</w:t>
      </w:r>
      <w:r w:rsidRPr="00115BF0">
        <w:rPr>
          <w:rFonts w:eastAsiaTheme="minorEastAsia" w:cs="Times New Roman"/>
          <w:sz w:val="24"/>
          <w:szCs w:val="24"/>
        </w:rPr>
        <w:t xml:space="preserve"> &lt; t tabel maka tidak valid, apabila instrument valid, maka indeks korelasinya (r) adalah sebagai berikut:</w:t>
      </w:r>
    </w:p>
    <w:p w:rsidR="00D95E32" w:rsidRPr="00135AAD" w:rsidRDefault="003E3797" w:rsidP="001D4430">
      <w:pPr>
        <w:pStyle w:val="Heading5"/>
        <w:jc w:val="center"/>
        <w:rPr>
          <w:rFonts w:eastAsiaTheme="minorEastAsia" w:cs="Times New Roman"/>
          <w:color w:val="000000" w:themeColor="text1"/>
        </w:rPr>
      </w:pPr>
      <w:r>
        <w:rPr>
          <w:rFonts w:eastAsiaTheme="minorEastAsia" w:cs="Times New Roman"/>
          <w:color w:val="000000" w:themeColor="text1"/>
        </w:rPr>
        <w:t>Tabel 3.2</w:t>
      </w:r>
      <w:r w:rsidR="00D95E32" w:rsidRPr="00135AAD">
        <w:rPr>
          <w:rFonts w:eastAsiaTheme="minorEastAsia" w:cs="Times New Roman"/>
          <w:color w:val="000000" w:themeColor="text1"/>
        </w:rPr>
        <w:t>. Indeks Korelasi</w:t>
      </w:r>
    </w:p>
    <w:tbl>
      <w:tblPr>
        <w:tblW w:w="0" w:type="auto"/>
        <w:tblInd w:w="1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919"/>
        <w:gridCol w:w="2610"/>
      </w:tblGrid>
      <w:tr w:rsidR="00D95E32" w:rsidRPr="00115BF0" w:rsidTr="005B0757">
        <w:tc>
          <w:tcPr>
            <w:tcW w:w="511"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No</w:t>
            </w:r>
          </w:p>
        </w:tc>
        <w:tc>
          <w:tcPr>
            <w:tcW w:w="1919"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Nilai</w:t>
            </w:r>
          </w:p>
        </w:tc>
        <w:tc>
          <w:tcPr>
            <w:tcW w:w="261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Keterangan</w:t>
            </w:r>
          </w:p>
        </w:tc>
      </w:tr>
      <w:tr w:rsidR="00D95E32" w:rsidRPr="00115BF0" w:rsidTr="005B0757">
        <w:tc>
          <w:tcPr>
            <w:tcW w:w="511"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1</w:t>
            </w:r>
          </w:p>
        </w:tc>
        <w:tc>
          <w:tcPr>
            <w:tcW w:w="1919"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0,800 – 1,000</w:t>
            </w:r>
          </w:p>
        </w:tc>
        <w:tc>
          <w:tcPr>
            <w:tcW w:w="261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Sangat tinggi</w:t>
            </w:r>
          </w:p>
        </w:tc>
      </w:tr>
      <w:tr w:rsidR="00D95E32" w:rsidRPr="00115BF0" w:rsidTr="005B0757">
        <w:tc>
          <w:tcPr>
            <w:tcW w:w="511"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2</w:t>
            </w:r>
          </w:p>
        </w:tc>
        <w:tc>
          <w:tcPr>
            <w:tcW w:w="1919"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0,600 – 0,799</w:t>
            </w:r>
          </w:p>
        </w:tc>
        <w:tc>
          <w:tcPr>
            <w:tcW w:w="261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Tinggi</w:t>
            </w:r>
          </w:p>
        </w:tc>
      </w:tr>
      <w:tr w:rsidR="00D95E32" w:rsidRPr="00115BF0" w:rsidTr="005B0757">
        <w:tc>
          <w:tcPr>
            <w:tcW w:w="511"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3</w:t>
            </w:r>
          </w:p>
        </w:tc>
        <w:tc>
          <w:tcPr>
            <w:tcW w:w="1919"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0,400 – 0,599</w:t>
            </w:r>
          </w:p>
        </w:tc>
        <w:tc>
          <w:tcPr>
            <w:tcW w:w="261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Cukup tinggi</w:t>
            </w:r>
          </w:p>
        </w:tc>
      </w:tr>
      <w:tr w:rsidR="00D95E32" w:rsidRPr="00115BF0" w:rsidTr="005B0757">
        <w:tc>
          <w:tcPr>
            <w:tcW w:w="511"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4</w:t>
            </w:r>
          </w:p>
        </w:tc>
        <w:tc>
          <w:tcPr>
            <w:tcW w:w="1919"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0,200 – 0,399</w:t>
            </w:r>
          </w:p>
        </w:tc>
        <w:tc>
          <w:tcPr>
            <w:tcW w:w="261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Rendah</w:t>
            </w:r>
          </w:p>
        </w:tc>
      </w:tr>
      <w:tr w:rsidR="00D95E32" w:rsidRPr="00115BF0" w:rsidTr="005B0757">
        <w:tc>
          <w:tcPr>
            <w:tcW w:w="511"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5</w:t>
            </w:r>
          </w:p>
        </w:tc>
        <w:tc>
          <w:tcPr>
            <w:tcW w:w="1919"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0,000 – 0,199</w:t>
            </w:r>
          </w:p>
        </w:tc>
        <w:tc>
          <w:tcPr>
            <w:tcW w:w="261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Sangat rendah</w:t>
            </w:r>
          </w:p>
        </w:tc>
      </w:tr>
    </w:tbl>
    <w:p w:rsidR="00EC56CC" w:rsidRDefault="00EC56CC" w:rsidP="001D4430">
      <w:pPr>
        <w:spacing w:after="0"/>
      </w:pPr>
    </w:p>
    <w:p w:rsidR="00C5411F" w:rsidRDefault="00BA4D03" w:rsidP="001D4430">
      <w:pPr>
        <w:widowControl w:val="0"/>
        <w:autoSpaceDE w:val="0"/>
        <w:autoSpaceDN w:val="0"/>
        <w:spacing w:before="118" w:after="0" w:line="276" w:lineRule="auto"/>
        <w:ind w:firstLine="720"/>
        <w:jc w:val="both"/>
        <w:rPr>
          <w:rFonts w:cs="Times New Roman"/>
          <w:noProof/>
          <w:sz w:val="24"/>
          <w:szCs w:val="24"/>
        </w:rPr>
      </w:pPr>
      <w:r w:rsidRPr="00B60ECC">
        <w:rPr>
          <w:rFonts w:cs="Times New Roman"/>
          <w:noProof/>
          <w:sz w:val="24"/>
          <w:szCs w:val="24"/>
        </w:rPr>
        <w:t>Dalam melakukan uji vali</w:t>
      </w:r>
      <w:r>
        <w:rPr>
          <w:rFonts w:cs="Times New Roman"/>
          <w:noProof/>
          <w:sz w:val="24"/>
          <w:szCs w:val="24"/>
        </w:rPr>
        <w:t xml:space="preserve">ditas terhadap variabel motivasi </w:t>
      </w:r>
      <w:r w:rsidRPr="00B60ECC">
        <w:rPr>
          <w:rFonts w:cs="Times New Roman"/>
          <w:noProof/>
          <w:sz w:val="24"/>
          <w:szCs w:val="24"/>
        </w:rPr>
        <w:t xml:space="preserve"> kerja dan variabel kinerja pegawai menggunaka</w:t>
      </w:r>
      <w:r>
        <w:rPr>
          <w:rFonts w:cs="Times New Roman"/>
          <w:noProof/>
          <w:sz w:val="24"/>
          <w:szCs w:val="24"/>
        </w:rPr>
        <w:t>n SPSS 23</w:t>
      </w:r>
      <w:r w:rsidRPr="00B60ECC">
        <w:rPr>
          <w:rFonts w:cs="Times New Roman"/>
          <w:noProof/>
          <w:sz w:val="24"/>
          <w:szCs w:val="24"/>
        </w:rPr>
        <w:t xml:space="preserve"> pada taraf nyata atau tingkat signifikan sebesar 0,05. Dengan nilai r</w:t>
      </w:r>
      <w:r w:rsidRPr="007D53FA">
        <w:rPr>
          <w:rFonts w:cs="Times New Roman"/>
          <w:noProof/>
          <w:sz w:val="24"/>
          <w:szCs w:val="24"/>
          <w:vertAlign w:val="subscript"/>
        </w:rPr>
        <w:t>tabel</w:t>
      </w:r>
      <w:r w:rsidRPr="00B60ECC">
        <w:rPr>
          <w:rFonts w:cs="Times New Roman"/>
          <w:noProof/>
          <w:sz w:val="24"/>
          <w:szCs w:val="24"/>
        </w:rPr>
        <w:t xml:space="preserve"> = 0,3</w:t>
      </w:r>
      <w:r>
        <w:rPr>
          <w:rFonts w:cs="Times New Roman"/>
          <w:noProof/>
          <w:sz w:val="24"/>
          <w:szCs w:val="24"/>
        </w:rPr>
        <w:t>74</w:t>
      </w:r>
      <w:r w:rsidRPr="00B60ECC">
        <w:rPr>
          <w:rFonts w:cs="Times New Roman"/>
          <w:noProof/>
          <w:sz w:val="24"/>
          <w:szCs w:val="24"/>
        </w:rPr>
        <w:t>. Kemudian nilai r</w:t>
      </w:r>
      <w:r w:rsidRPr="00EA0AE3">
        <w:rPr>
          <w:rFonts w:cs="Times New Roman"/>
          <w:noProof/>
          <w:sz w:val="24"/>
          <w:szCs w:val="24"/>
          <w:vertAlign w:val="subscript"/>
        </w:rPr>
        <w:t>hitung</w:t>
      </w:r>
      <w:r w:rsidRPr="00B60ECC">
        <w:rPr>
          <w:rFonts w:cs="Times New Roman"/>
          <w:noProof/>
          <w:sz w:val="24"/>
          <w:szCs w:val="24"/>
        </w:rPr>
        <w:t xml:space="preserve"> yang diperoleh dibandingkan dengan nilai r</w:t>
      </w:r>
      <w:r w:rsidRPr="007D53FA">
        <w:rPr>
          <w:rFonts w:cs="Times New Roman"/>
          <w:noProof/>
          <w:sz w:val="24"/>
          <w:szCs w:val="24"/>
          <w:vertAlign w:val="subscript"/>
        </w:rPr>
        <w:t>tabel</w:t>
      </w:r>
      <w:r w:rsidRPr="00B60ECC">
        <w:rPr>
          <w:rFonts w:cs="Times New Roman"/>
          <w:noProof/>
          <w:sz w:val="24"/>
          <w:szCs w:val="24"/>
        </w:rPr>
        <w:t xml:space="preserve"> untuk mengetahui apakah butir pernyataan dikatakan </w:t>
      </w:r>
      <w:r w:rsidRPr="00B60ECC">
        <w:rPr>
          <w:rFonts w:cs="Times New Roman"/>
          <w:noProof/>
          <w:sz w:val="24"/>
          <w:szCs w:val="24"/>
        </w:rPr>
        <w:lastRenderedPageBreak/>
        <w:t>valid atau tidak. Dari hasil pengujian diperoleh hasil bahwa semua pernyataan dinyatakan valid. Untuk lebih jela</w:t>
      </w:r>
      <w:r>
        <w:rPr>
          <w:rFonts w:cs="Times New Roman"/>
          <w:noProof/>
          <w:sz w:val="24"/>
          <w:szCs w:val="24"/>
        </w:rPr>
        <w:t xml:space="preserve">snya dapat </w:t>
      </w:r>
      <w:r w:rsidR="001D4430">
        <w:rPr>
          <w:rFonts w:cs="Times New Roman"/>
          <w:noProof/>
          <w:sz w:val="24"/>
          <w:szCs w:val="24"/>
        </w:rPr>
        <w:t>dilihat pada tabel 3.3 dan 3.4.</w:t>
      </w:r>
    </w:p>
    <w:p w:rsidR="001D4430" w:rsidRPr="001D4430" w:rsidRDefault="00BA4D03" w:rsidP="001D4430">
      <w:pPr>
        <w:pStyle w:val="ListParagraph"/>
        <w:numPr>
          <w:ilvl w:val="0"/>
          <w:numId w:val="61"/>
        </w:numPr>
        <w:tabs>
          <w:tab w:val="left" w:pos="2522"/>
        </w:tabs>
        <w:spacing w:before="121" w:line="276" w:lineRule="auto"/>
        <w:contextualSpacing/>
        <w:rPr>
          <w:sz w:val="24"/>
          <w:szCs w:val="24"/>
        </w:rPr>
      </w:pPr>
      <w:r w:rsidRPr="006E29BC">
        <w:rPr>
          <w:sz w:val="24"/>
          <w:szCs w:val="24"/>
        </w:rPr>
        <w:t xml:space="preserve">Uji Validitas Variabel Motivasi Kerja </w:t>
      </w:r>
    </w:p>
    <w:p w:rsidR="00BA4D03" w:rsidRPr="00135AAD" w:rsidRDefault="003E3797" w:rsidP="00135AAD">
      <w:pPr>
        <w:pStyle w:val="Heading5"/>
        <w:ind w:firstLine="709"/>
        <w:jc w:val="center"/>
        <w:rPr>
          <w:rFonts w:cs="Times New Roman"/>
          <w:color w:val="000000" w:themeColor="text1"/>
        </w:rPr>
      </w:pPr>
      <w:r>
        <w:rPr>
          <w:rFonts w:cs="Times New Roman"/>
          <w:color w:val="000000" w:themeColor="text1"/>
        </w:rPr>
        <w:t>Tabel 3.3</w:t>
      </w:r>
    </w:p>
    <w:p w:rsidR="00BA4D03" w:rsidRPr="00BA4D03" w:rsidRDefault="00BA1036" w:rsidP="00135AAD">
      <w:pPr>
        <w:pStyle w:val="ListParagraph"/>
        <w:tabs>
          <w:tab w:val="left" w:pos="2522"/>
        </w:tabs>
        <w:spacing w:before="0" w:after="80" w:line="276" w:lineRule="auto"/>
        <w:ind w:left="720" w:firstLine="0"/>
        <w:jc w:val="center"/>
        <w:rPr>
          <w:sz w:val="24"/>
          <w:szCs w:val="24"/>
        </w:rPr>
      </w:pPr>
      <w:r>
        <w:rPr>
          <w:sz w:val="24"/>
          <w:szCs w:val="24"/>
        </w:rPr>
        <w:t>Hasil Uji Validitas Motivasi</w:t>
      </w:r>
      <w:r w:rsidR="00BA4D03" w:rsidRPr="00BA4D03">
        <w:rPr>
          <w:sz w:val="24"/>
          <w:szCs w:val="24"/>
        </w:rPr>
        <w:t xml:space="preserve"> Kerja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694"/>
        <w:gridCol w:w="1134"/>
        <w:gridCol w:w="1082"/>
        <w:gridCol w:w="1469"/>
        <w:gridCol w:w="1269"/>
      </w:tblGrid>
      <w:tr w:rsidR="00BA4D03" w:rsidTr="00B1272C">
        <w:tc>
          <w:tcPr>
            <w:tcW w:w="562" w:type="dxa"/>
          </w:tcPr>
          <w:p w:rsidR="00BA4D03" w:rsidRPr="00B60ECC" w:rsidRDefault="00BA4D03" w:rsidP="009700B2">
            <w:pPr>
              <w:tabs>
                <w:tab w:val="left" w:pos="2522"/>
              </w:tabs>
              <w:spacing w:before="121" w:line="276" w:lineRule="auto"/>
              <w:jc w:val="center"/>
              <w:rPr>
                <w:rFonts w:cs="Times New Roman"/>
                <w:sz w:val="20"/>
                <w:szCs w:val="20"/>
                <w:lang w:val="id-ID"/>
              </w:rPr>
            </w:pPr>
            <w:r w:rsidRPr="00B60ECC">
              <w:rPr>
                <w:rFonts w:cs="Times New Roman"/>
                <w:sz w:val="20"/>
                <w:szCs w:val="20"/>
                <w:lang w:val="id-ID"/>
              </w:rPr>
              <w:t>No</w:t>
            </w:r>
          </w:p>
        </w:tc>
        <w:tc>
          <w:tcPr>
            <w:tcW w:w="2694" w:type="dxa"/>
          </w:tcPr>
          <w:p w:rsidR="00BA4D03" w:rsidRPr="00B60ECC" w:rsidRDefault="00BA4D03" w:rsidP="009700B2">
            <w:pPr>
              <w:tabs>
                <w:tab w:val="left" w:pos="2522"/>
              </w:tabs>
              <w:spacing w:before="121" w:line="276" w:lineRule="auto"/>
              <w:jc w:val="center"/>
              <w:rPr>
                <w:rFonts w:cs="Times New Roman"/>
                <w:sz w:val="20"/>
                <w:szCs w:val="20"/>
                <w:lang w:val="id-ID"/>
              </w:rPr>
            </w:pPr>
            <w:r w:rsidRPr="00B60ECC">
              <w:rPr>
                <w:rFonts w:cs="Times New Roman"/>
                <w:sz w:val="20"/>
                <w:szCs w:val="20"/>
                <w:lang w:val="id-ID"/>
              </w:rPr>
              <w:t>Pernyataan</w:t>
            </w:r>
          </w:p>
        </w:tc>
        <w:tc>
          <w:tcPr>
            <w:tcW w:w="1134" w:type="dxa"/>
          </w:tcPr>
          <w:p w:rsidR="00BA4D03" w:rsidRPr="00DA49DA" w:rsidRDefault="00BA4D03" w:rsidP="009700B2">
            <w:pPr>
              <w:tabs>
                <w:tab w:val="left" w:pos="2522"/>
              </w:tabs>
              <w:spacing w:before="121" w:line="276" w:lineRule="auto"/>
              <w:jc w:val="center"/>
              <w:rPr>
                <w:rFonts w:cs="Times New Roman"/>
                <w:vertAlign w:val="subscript"/>
                <w:lang w:val="id-ID"/>
              </w:rPr>
            </w:pPr>
            <w:r w:rsidRPr="00DA49DA">
              <w:rPr>
                <w:rFonts w:cs="Times New Roman"/>
                <w:lang w:val="id-ID"/>
              </w:rPr>
              <w:t>r</w:t>
            </w:r>
            <w:r w:rsidRPr="00DA49DA">
              <w:rPr>
                <w:rFonts w:cs="Times New Roman"/>
                <w:vertAlign w:val="subscript"/>
                <w:lang w:val="id-ID"/>
              </w:rPr>
              <w:t>hitung</w:t>
            </w:r>
          </w:p>
        </w:tc>
        <w:tc>
          <w:tcPr>
            <w:tcW w:w="1082" w:type="dxa"/>
          </w:tcPr>
          <w:p w:rsidR="00BA4D03" w:rsidRPr="00DA49DA" w:rsidRDefault="00BA4D03" w:rsidP="009700B2">
            <w:pPr>
              <w:tabs>
                <w:tab w:val="left" w:pos="2522"/>
              </w:tabs>
              <w:spacing w:before="121" w:line="276" w:lineRule="auto"/>
              <w:jc w:val="center"/>
              <w:rPr>
                <w:rFonts w:cs="Times New Roman"/>
                <w:vertAlign w:val="subscript"/>
                <w:lang w:val="id-ID"/>
              </w:rPr>
            </w:pPr>
            <w:r w:rsidRPr="00DA49DA">
              <w:rPr>
                <w:rFonts w:cs="Times New Roman"/>
                <w:lang w:val="id-ID"/>
              </w:rPr>
              <w:t>r</w:t>
            </w:r>
            <w:r w:rsidRPr="00DA49DA">
              <w:rPr>
                <w:rFonts w:cs="Times New Roman"/>
                <w:vertAlign w:val="subscript"/>
                <w:lang w:val="id-ID"/>
              </w:rPr>
              <w:t>tabel</w:t>
            </w:r>
          </w:p>
        </w:tc>
        <w:tc>
          <w:tcPr>
            <w:tcW w:w="1469" w:type="dxa"/>
          </w:tcPr>
          <w:p w:rsidR="00BA4D03" w:rsidRPr="00B60ECC" w:rsidRDefault="00BA4D03" w:rsidP="009700B2">
            <w:pPr>
              <w:tabs>
                <w:tab w:val="left" w:pos="2522"/>
              </w:tabs>
              <w:spacing w:before="121" w:line="276" w:lineRule="auto"/>
              <w:jc w:val="center"/>
              <w:rPr>
                <w:rFonts w:cs="Times New Roman"/>
                <w:sz w:val="20"/>
                <w:szCs w:val="20"/>
                <w:lang w:val="id-ID"/>
              </w:rPr>
            </w:pPr>
            <w:r w:rsidRPr="00B60ECC">
              <w:rPr>
                <w:rFonts w:cs="Times New Roman"/>
                <w:sz w:val="20"/>
                <w:szCs w:val="20"/>
                <w:lang w:val="id-ID"/>
              </w:rPr>
              <w:t>Keterangan</w:t>
            </w:r>
          </w:p>
        </w:tc>
        <w:tc>
          <w:tcPr>
            <w:tcW w:w="1269" w:type="dxa"/>
          </w:tcPr>
          <w:p w:rsidR="00BA4D03" w:rsidRPr="00B60ECC" w:rsidRDefault="00BA4D03" w:rsidP="009700B2">
            <w:pPr>
              <w:tabs>
                <w:tab w:val="left" w:pos="2522"/>
              </w:tabs>
              <w:spacing w:before="121" w:line="276" w:lineRule="auto"/>
              <w:jc w:val="center"/>
              <w:rPr>
                <w:rFonts w:cs="Times New Roman"/>
                <w:sz w:val="20"/>
                <w:szCs w:val="20"/>
                <w:lang w:val="id-ID"/>
              </w:rPr>
            </w:pPr>
            <w:r w:rsidRPr="00B60ECC">
              <w:rPr>
                <w:rFonts w:cs="Times New Roman"/>
                <w:sz w:val="20"/>
                <w:szCs w:val="20"/>
                <w:lang w:val="id-ID"/>
              </w:rPr>
              <w:t>Kesimpulan</w:t>
            </w:r>
          </w:p>
        </w:tc>
      </w:tr>
      <w:tr w:rsidR="00BA4D03" w:rsidTr="00B1272C">
        <w:tc>
          <w:tcPr>
            <w:tcW w:w="562" w:type="dxa"/>
          </w:tcPr>
          <w:p w:rsidR="00BA4D03" w:rsidRPr="00CF7709" w:rsidRDefault="00BA4D03" w:rsidP="009700B2">
            <w:pPr>
              <w:tabs>
                <w:tab w:val="left" w:pos="2522"/>
              </w:tabs>
              <w:spacing w:before="121" w:line="276" w:lineRule="auto"/>
              <w:jc w:val="center"/>
              <w:rPr>
                <w:rFonts w:cs="Times New Roman"/>
                <w:sz w:val="20"/>
                <w:szCs w:val="20"/>
                <w:lang w:val="id-ID"/>
              </w:rPr>
            </w:pPr>
            <w:r>
              <w:rPr>
                <w:rFonts w:cs="Times New Roman"/>
                <w:sz w:val="20"/>
                <w:szCs w:val="20"/>
                <w:lang w:val="id-ID"/>
              </w:rPr>
              <w:t>1</w:t>
            </w:r>
          </w:p>
        </w:tc>
        <w:tc>
          <w:tcPr>
            <w:tcW w:w="2694" w:type="dxa"/>
          </w:tcPr>
          <w:p w:rsidR="00BA4D03" w:rsidRPr="00CF7709" w:rsidRDefault="00BA1036" w:rsidP="009700B2">
            <w:pPr>
              <w:tabs>
                <w:tab w:val="left" w:pos="2522"/>
              </w:tabs>
              <w:spacing w:before="121" w:line="276" w:lineRule="auto"/>
              <w:rPr>
                <w:rFonts w:cs="Times New Roman"/>
                <w:sz w:val="20"/>
                <w:szCs w:val="20"/>
                <w:lang w:val="id-ID"/>
              </w:rPr>
            </w:pPr>
            <w:r>
              <w:rPr>
                <w:rFonts w:cs="Times New Roman"/>
                <w:sz w:val="20"/>
                <w:szCs w:val="20"/>
              </w:rPr>
              <w:t>Saya mempunyai keahlian dalam  pekerjaan</w:t>
            </w:r>
          </w:p>
        </w:tc>
        <w:tc>
          <w:tcPr>
            <w:tcW w:w="1134" w:type="dxa"/>
          </w:tcPr>
          <w:p w:rsidR="00BA4D03" w:rsidRPr="000A228A" w:rsidRDefault="000A228A" w:rsidP="009700B2">
            <w:pPr>
              <w:tabs>
                <w:tab w:val="left" w:pos="2522"/>
              </w:tabs>
              <w:spacing w:before="121" w:line="276" w:lineRule="auto"/>
              <w:jc w:val="center"/>
              <w:rPr>
                <w:rFonts w:cs="Times New Roman"/>
                <w:sz w:val="20"/>
                <w:szCs w:val="20"/>
              </w:rPr>
            </w:pPr>
            <w:r>
              <w:rPr>
                <w:rFonts w:cs="Times New Roman"/>
                <w:sz w:val="20"/>
                <w:szCs w:val="20"/>
              </w:rPr>
              <w:t>0,513</w:t>
            </w:r>
          </w:p>
        </w:tc>
        <w:tc>
          <w:tcPr>
            <w:tcW w:w="1082" w:type="dxa"/>
          </w:tcPr>
          <w:p w:rsidR="00BA4D03" w:rsidRPr="00413D02" w:rsidRDefault="00BA1036" w:rsidP="009700B2">
            <w:pPr>
              <w:tabs>
                <w:tab w:val="left" w:pos="2522"/>
              </w:tabs>
              <w:spacing w:before="121" w:line="276" w:lineRule="auto"/>
              <w:jc w:val="center"/>
              <w:rPr>
                <w:rFonts w:cs="Times New Roman"/>
                <w:sz w:val="20"/>
                <w:szCs w:val="20"/>
                <w:lang w:val="id-ID"/>
              </w:rPr>
            </w:pPr>
            <w:r>
              <w:rPr>
                <w:rFonts w:cs="Times New Roman"/>
                <w:sz w:val="20"/>
                <w:szCs w:val="20"/>
                <w:lang w:val="id-ID"/>
              </w:rPr>
              <w:t>0,374</w:t>
            </w:r>
          </w:p>
        </w:tc>
        <w:tc>
          <w:tcPr>
            <w:tcW w:w="1469" w:type="dxa"/>
          </w:tcPr>
          <w:p w:rsidR="00BA4D03" w:rsidRPr="00413D02" w:rsidRDefault="00BA4D03" w:rsidP="009700B2">
            <w:pPr>
              <w:tabs>
                <w:tab w:val="left" w:pos="2522"/>
              </w:tabs>
              <w:spacing w:before="121" w:line="276" w:lineRule="auto"/>
              <w:jc w:val="center"/>
              <w:rPr>
                <w:rFonts w:cs="Times New Roman"/>
                <w:sz w:val="20"/>
                <w:szCs w:val="20"/>
                <w:vertAlign w:val="subscript"/>
                <w:lang w:val="id-ID"/>
              </w:rPr>
            </w:pPr>
            <w:r>
              <w:rPr>
                <w:rFonts w:cs="Times New Roman"/>
                <w:sz w:val="20"/>
                <w:szCs w:val="20"/>
                <w:lang w:val="id-ID"/>
              </w:rPr>
              <w:t>r</w:t>
            </w:r>
            <w:r>
              <w:rPr>
                <w:rFonts w:cs="Times New Roman"/>
                <w:sz w:val="20"/>
                <w:szCs w:val="20"/>
                <w:vertAlign w:val="subscript"/>
                <w:lang w:val="id-ID"/>
              </w:rPr>
              <w:t xml:space="preserve">hitung </w:t>
            </w:r>
            <w:r>
              <w:rPr>
                <w:rFonts w:cs="Times New Roman"/>
                <w:sz w:val="20"/>
                <w:szCs w:val="20"/>
                <w:lang w:val="id-ID"/>
              </w:rPr>
              <w:t>&gt; r</w:t>
            </w:r>
            <w:r>
              <w:rPr>
                <w:rFonts w:cs="Times New Roman"/>
                <w:sz w:val="20"/>
                <w:szCs w:val="20"/>
                <w:vertAlign w:val="subscript"/>
                <w:lang w:val="id-ID"/>
              </w:rPr>
              <w:t>tabel</w:t>
            </w:r>
          </w:p>
        </w:tc>
        <w:tc>
          <w:tcPr>
            <w:tcW w:w="1269" w:type="dxa"/>
          </w:tcPr>
          <w:p w:rsidR="00BA4D03" w:rsidRPr="00413D02" w:rsidRDefault="00BA4D03" w:rsidP="009700B2">
            <w:pPr>
              <w:tabs>
                <w:tab w:val="left" w:pos="2522"/>
              </w:tabs>
              <w:spacing w:before="121" w:line="276" w:lineRule="auto"/>
              <w:jc w:val="center"/>
              <w:rPr>
                <w:rFonts w:cs="Times New Roman"/>
                <w:sz w:val="20"/>
                <w:szCs w:val="20"/>
                <w:lang w:val="id-ID"/>
              </w:rPr>
            </w:pPr>
            <w:r>
              <w:rPr>
                <w:rFonts w:cs="Times New Roman"/>
                <w:sz w:val="20"/>
                <w:szCs w:val="20"/>
                <w:lang w:val="id-ID"/>
              </w:rPr>
              <w:t xml:space="preserve">Valid </w:t>
            </w:r>
          </w:p>
        </w:tc>
      </w:tr>
      <w:tr w:rsidR="00BA4D03" w:rsidTr="00B1272C">
        <w:tc>
          <w:tcPr>
            <w:tcW w:w="562" w:type="dxa"/>
          </w:tcPr>
          <w:p w:rsidR="00BA4D03" w:rsidRPr="00CF7709" w:rsidRDefault="00BA4D03" w:rsidP="009700B2">
            <w:pPr>
              <w:tabs>
                <w:tab w:val="left" w:pos="2522"/>
              </w:tabs>
              <w:spacing w:before="121" w:line="276" w:lineRule="auto"/>
              <w:jc w:val="center"/>
              <w:rPr>
                <w:rFonts w:cs="Times New Roman"/>
                <w:sz w:val="20"/>
                <w:szCs w:val="20"/>
                <w:lang w:val="id-ID"/>
              </w:rPr>
            </w:pPr>
            <w:r>
              <w:rPr>
                <w:rFonts w:cs="Times New Roman"/>
                <w:sz w:val="20"/>
                <w:szCs w:val="20"/>
                <w:lang w:val="id-ID"/>
              </w:rPr>
              <w:t>2</w:t>
            </w:r>
          </w:p>
        </w:tc>
        <w:tc>
          <w:tcPr>
            <w:tcW w:w="2694" w:type="dxa"/>
          </w:tcPr>
          <w:p w:rsidR="00BA4D03" w:rsidRPr="00CF7709" w:rsidRDefault="00BA1036" w:rsidP="009700B2">
            <w:pPr>
              <w:tabs>
                <w:tab w:val="left" w:pos="2522"/>
              </w:tabs>
              <w:spacing w:before="121" w:line="276" w:lineRule="auto"/>
              <w:rPr>
                <w:rFonts w:cs="Times New Roman"/>
                <w:sz w:val="20"/>
                <w:szCs w:val="20"/>
                <w:lang w:val="id-ID"/>
              </w:rPr>
            </w:pPr>
            <w:r>
              <w:rPr>
                <w:rFonts w:cs="Times New Roman"/>
                <w:sz w:val="20"/>
                <w:szCs w:val="20"/>
              </w:rPr>
              <w:t>Saya memiliki keterampilan dalam bekerja</w:t>
            </w:r>
          </w:p>
        </w:tc>
        <w:tc>
          <w:tcPr>
            <w:tcW w:w="1134" w:type="dxa"/>
          </w:tcPr>
          <w:p w:rsidR="00BA4D03" w:rsidRPr="000A228A" w:rsidRDefault="000A228A" w:rsidP="009700B2">
            <w:pPr>
              <w:tabs>
                <w:tab w:val="left" w:pos="2522"/>
              </w:tabs>
              <w:spacing w:before="121" w:line="276" w:lineRule="auto"/>
              <w:jc w:val="center"/>
              <w:rPr>
                <w:rFonts w:cs="Times New Roman"/>
                <w:sz w:val="20"/>
                <w:szCs w:val="20"/>
              </w:rPr>
            </w:pPr>
            <w:r>
              <w:rPr>
                <w:rFonts w:cs="Times New Roman"/>
                <w:sz w:val="20"/>
                <w:szCs w:val="20"/>
              </w:rPr>
              <w:t>0,425</w:t>
            </w:r>
          </w:p>
        </w:tc>
        <w:tc>
          <w:tcPr>
            <w:tcW w:w="1082" w:type="dxa"/>
          </w:tcPr>
          <w:p w:rsidR="00BA4D03" w:rsidRPr="00B60ECC" w:rsidRDefault="000B0BD1"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BA4D03">
              <w:rPr>
                <w:rFonts w:cs="Times New Roman"/>
                <w:sz w:val="20"/>
                <w:szCs w:val="20"/>
                <w:lang w:val="id-ID"/>
              </w:rPr>
              <w:t>4</w:t>
            </w:r>
          </w:p>
        </w:tc>
        <w:tc>
          <w:tcPr>
            <w:tcW w:w="1469" w:type="dxa"/>
          </w:tcPr>
          <w:p w:rsidR="00BA4D03" w:rsidRPr="00B60ECC" w:rsidRDefault="00BA4D03"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BA4D03" w:rsidRPr="00B60ECC" w:rsidRDefault="00BA4D03" w:rsidP="009700B2">
            <w:pPr>
              <w:tabs>
                <w:tab w:val="left" w:pos="2522"/>
              </w:tabs>
              <w:spacing w:before="121" w:line="276" w:lineRule="auto"/>
              <w:jc w:val="center"/>
              <w:rPr>
                <w:rFonts w:cs="Times New Roman"/>
                <w:sz w:val="20"/>
                <w:szCs w:val="20"/>
              </w:rPr>
            </w:pPr>
            <w:r w:rsidRPr="00C93FF5">
              <w:rPr>
                <w:rFonts w:cs="Times New Roman"/>
                <w:sz w:val="20"/>
                <w:szCs w:val="20"/>
                <w:lang w:val="id-ID"/>
              </w:rPr>
              <w:t xml:space="preserve">Valid </w:t>
            </w:r>
          </w:p>
        </w:tc>
      </w:tr>
      <w:tr w:rsidR="00BA4D03" w:rsidTr="00B1272C">
        <w:tc>
          <w:tcPr>
            <w:tcW w:w="562" w:type="dxa"/>
          </w:tcPr>
          <w:p w:rsidR="00BA4D03" w:rsidRPr="00CF7709" w:rsidRDefault="00BA4D03" w:rsidP="009700B2">
            <w:pPr>
              <w:tabs>
                <w:tab w:val="left" w:pos="2522"/>
              </w:tabs>
              <w:spacing w:before="121" w:line="276" w:lineRule="auto"/>
              <w:jc w:val="center"/>
              <w:rPr>
                <w:rFonts w:cs="Times New Roman"/>
                <w:sz w:val="20"/>
                <w:szCs w:val="20"/>
                <w:lang w:val="id-ID"/>
              </w:rPr>
            </w:pPr>
            <w:r>
              <w:rPr>
                <w:rFonts w:cs="Times New Roman"/>
                <w:sz w:val="20"/>
                <w:szCs w:val="20"/>
                <w:lang w:val="id-ID"/>
              </w:rPr>
              <w:t>3</w:t>
            </w:r>
          </w:p>
        </w:tc>
        <w:tc>
          <w:tcPr>
            <w:tcW w:w="2694" w:type="dxa"/>
          </w:tcPr>
          <w:p w:rsidR="00BA4D03" w:rsidRPr="00CF7709" w:rsidRDefault="00BA1036" w:rsidP="009700B2">
            <w:pPr>
              <w:tabs>
                <w:tab w:val="left" w:pos="2522"/>
              </w:tabs>
              <w:spacing w:before="121" w:line="276" w:lineRule="auto"/>
              <w:rPr>
                <w:rFonts w:cs="Times New Roman"/>
                <w:sz w:val="20"/>
                <w:szCs w:val="20"/>
                <w:lang w:val="id-ID"/>
              </w:rPr>
            </w:pPr>
            <w:r>
              <w:rPr>
                <w:rFonts w:cs="Times New Roman"/>
                <w:sz w:val="20"/>
                <w:szCs w:val="20"/>
              </w:rPr>
              <w:t>Saya suka dengan pekerjaan yang menantang</w:t>
            </w:r>
          </w:p>
        </w:tc>
        <w:tc>
          <w:tcPr>
            <w:tcW w:w="1134" w:type="dxa"/>
          </w:tcPr>
          <w:p w:rsidR="000A228A" w:rsidRPr="000A228A" w:rsidRDefault="000A228A" w:rsidP="009700B2">
            <w:pPr>
              <w:tabs>
                <w:tab w:val="left" w:pos="2522"/>
              </w:tabs>
              <w:spacing w:before="121" w:line="276" w:lineRule="auto"/>
              <w:jc w:val="center"/>
              <w:rPr>
                <w:rFonts w:cs="Times New Roman"/>
                <w:sz w:val="20"/>
                <w:szCs w:val="20"/>
              </w:rPr>
            </w:pPr>
            <w:r>
              <w:rPr>
                <w:rFonts w:cs="Times New Roman"/>
                <w:sz w:val="20"/>
                <w:szCs w:val="20"/>
              </w:rPr>
              <w:t>0,427</w:t>
            </w:r>
          </w:p>
        </w:tc>
        <w:tc>
          <w:tcPr>
            <w:tcW w:w="1082" w:type="dxa"/>
          </w:tcPr>
          <w:p w:rsidR="00BA4D03" w:rsidRPr="00B60ECC" w:rsidRDefault="000B0BD1"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BA4D03">
              <w:rPr>
                <w:rFonts w:cs="Times New Roman"/>
                <w:sz w:val="20"/>
                <w:szCs w:val="20"/>
                <w:lang w:val="id-ID"/>
              </w:rPr>
              <w:t>4</w:t>
            </w:r>
          </w:p>
        </w:tc>
        <w:tc>
          <w:tcPr>
            <w:tcW w:w="1469" w:type="dxa"/>
          </w:tcPr>
          <w:p w:rsidR="00BA4D03" w:rsidRPr="00B60ECC" w:rsidRDefault="00BA4D03"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BA4D03" w:rsidRPr="00B60ECC" w:rsidRDefault="00BA4D03" w:rsidP="009700B2">
            <w:pPr>
              <w:tabs>
                <w:tab w:val="left" w:pos="2522"/>
              </w:tabs>
              <w:spacing w:before="121" w:line="276" w:lineRule="auto"/>
              <w:jc w:val="center"/>
              <w:rPr>
                <w:rFonts w:cs="Times New Roman"/>
                <w:sz w:val="20"/>
                <w:szCs w:val="20"/>
              </w:rPr>
            </w:pPr>
            <w:r w:rsidRPr="00C93FF5">
              <w:rPr>
                <w:rFonts w:cs="Times New Roman"/>
                <w:sz w:val="20"/>
                <w:szCs w:val="20"/>
                <w:lang w:val="id-ID"/>
              </w:rPr>
              <w:t xml:space="preserve">Valid </w:t>
            </w:r>
          </w:p>
        </w:tc>
      </w:tr>
      <w:tr w:rsidR="00BA4D03" w:rsidTr="00B1272C">
        <w:tc>
          <w:tcPr>
            <w:tcW w:w="562" w:type="dxa"/>
          </w:tcPr>
          <w:p w:rsidR="00BA4D03" w:rsidRPr="00CF7709" w:rsidRDefault="00BA4D03" w:rsidP="009700B2">
            <w:pPr>
              <w:tabs>
                <w:tab w:val="left" w:pos="2522"/>
              </w:tabs>
              <w:spacing w:before="121" w:line="276" w:lineRule="auto"/>
              <w:jc w:val="center"/>
              <w:rPr>
                <w:rFonts w:cs="Times New Roman"/>
                <w:sz w:val="20"/>
                <w:szCs w:val="20"/>
                <w:lang w:val="id-ID"/>
              </w:rPr>
            </w:pPr>
            <w:r>
              <w:rPr>
                <w:rFonts w:cs="Times New Roman"/>
                <w:sz w:val="20"/>
                <w:szCs w:val="20"/>
                <w:lang w:val="id-ID"/>
              </w:rPr>
              <w:t>4</w:t>
            </w:r>
          </w:p>
        </w:tc>
        <w:tc>
          <w:tcPr>
            <w:tcW w:w="2694" w:type="dxa"/>
          </w:tcPr>
          <w:p w:rsidR="00BA4D03" w:rsidRPr="00BA1036" w:rsidRDefault="00BA1036" w:rsidP="009700B2">
            <w:pPr>
              <w:spacing w:line="276" w:lineRule="auto"/>
              <w:rPr>
                <w:rFonts w:cs="Times New Roman"/>
                <w:sz w:val="20"/>
                <w:szCs w:val="20"/>
              </w:rPr>
            </w:pPr>
            <w:r>
              <w:rPr>
                <w:rFonts w:cs="Times New Roman"/>
                <w:sz w:val="20"/>
                <w:szCs w:val="20"/>
              </w:rPr>
              <w:t>Kesempatan bagi pegawai untuk mengikuti Pendidikan dan pelatihan</w:t>
            </w:r>
          </w:p>
        </w:tc>
        <w:tc>
          <w:tcPr>
            <w:tcW w:w="1134" w:type="dxa"/>
          </w:tcPr>
          <w:p w:rsidR="00BA4D03" w:rsidRPr="000A228A" w:rsidRDefault="000A228A" w:rsidP="009700B2">
            <w:pPr>
              <w:tabs>
                <w:tab w:val="left" w:pos="2522"/>
              </w:tabs>
              <w:spacing w:before="121" w:line="276" w:lineRule="auto"/>
              <w:jc w:val="center"/>
              <w:rPr>
                <w:rFonts w:cs="Times New Roman"/>
                <w:sz w:val="20"/>
                <w:szCs w:val="20"/>
              </w:rPr>
            </w:pPr>
            <w:r>
              <w:rPr>
                <w:rFonts w:cs="Times New Roman"/>
                <w:sz w:val="20"/>
                <w:szCs w:val="20"/>
              </w:rPr>
              <w:t>0,426</w:t>
            </w:r>
          </w:p>
        </w:tc>
        <w:tc>
          <w:tcPr>
            <w:tcW w:w="1082" w:type="dxa"/>
          </w:tcPr>
          <w:p w:rsidR="00BA4D03" w:rsidRPr="00B60ECC" w:rsidRDefault="000B0BD1"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BA4D03">
              <w:rPr>
                <w:rFonts w:cs="Times New Roman"/>
                <w:sz w:val="20"/>
                <w:szCs w:val="20"/>
                <w:lang w:val="id-ID"/>
              </w:rPr>
              <w:t>4</w:t>
            </w:r>
          </w:p>
        </w:tc>
        <w:tc>
          <w:tcPr>
            <w:tcW w:w="1469" w:type="dxa"/>
          </w:tcPr>
          <w:p w:rsidR="00BA4D03" w:rsidRPr="00B60ECC" w:rsidRDefault="00BA4D03"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BA4D03" w:rsidRPr="00B60ECC" w:rsidRDefault="00BA4D03" w:rsidP="009700B2">
            <w:pPr>
              <w:tabs>
                <w:tab w:val="left" w:pos="2522"/>
              </w:tabs>
              <w:spacing w:before="121" w:line="276" w:lineRule="auto"/>
              <w:jc w:val="center"/>
              <w:rPr>
                <w:rFonts w:cs="Times New Roman"/>
                <w:sz w:val="20"/>
                <w:szCs w:val="20"/>
              </w:rPr>
            </w:pPr>
            <w:r w:rsidRPr="00C93FF5">
              <w:rPr>
                <w:rFonts w:cs="Times New Roman"/>
                <w:sz w:val="20"/>
                <w:szCs w:val="20"/>
                <w:lang w:val="id-ID"/>
              </w:rPr>
              <w:t xml:space="preserve">Valid </w:t>
            </w:r>
          </w:p>
        </w:tc>
      </w:tr>
      <w:tr w:rsidR="00BA4D03" w:rsidTr="00B1272C">
        <w:tc>
          <w:tcPr>
            <w:tcW w:w="562" w:type="dxa"/>
          </w:tcPr>
          <w:p w:rsidR="00BA4D03" w:rsidRPr="00CF7709" w:rsidRDefault="00BA4D03" w:rsidP="009700B2">
            <w:pPr>
              <w:tabs>
                <w:tab w:val="left" w:pos="2522"/>
              </w:tabs>
              <w:spacing w:before="121" w:line="276" w:lineRule="auto"/>
              <w:jc w:val="center"/>
              <w:rPr>
                <w:rFonts w:cs="Times New Roman"/>
                <w:sz w:val="20"/>
                <w:szCs w:val="20"/>
                <w:lang w:val="id-ID"/>
              </w:rPr>
            </w:pPr>
            <w:r>
              <w:rPr>
                <w:rFonts w:cs="Times New Roman"/>
                <w:sz w:val="20"/>
                <w:szCs w:val="20"/>
                <w:lang w:val="id-ID"/>
              </w:rPr>
              <w:t>5</w:t>
            </w:r>
          </w:p>
        </w:tc>
        <w:tc>
          <w:tcPr>
            <w:tcW w:w="2694" w:type="dxa"/>
          </w:tcPr>
          <w:p w:rsidR="00BA4D03" w:rsidRPr="00BA1036" w:rsidRDefault="00BA1036" w:rsidP="009700B2">
            <w:pPr>
              <w:spacing w:line="276" w:lineRule="auto"/>
              <w:rPr>
                <w:rFonts w:cs="Times New Roman"/>
                <w:sz w:val="20"/>
                <w:szCs w:val="20"/>
              </w:rPr>
            </w:pPr>
            <w:r>
              <w:rPr>
                <w:rFonts w:cs="Times New Roman"/>
                <w:sz w:val="20"/>
                <w:szCs w:val="20"/>
              </w:rPr>
              <w:t>Jabatan yang saya miliki dapat  memotivasi dalam bekerja</w:t>
            </w:r>
          </w:p>
        </w:tc>
        <w:tc>
          <w:tcPr>
            <w:tcW w:w="1134" w:type="dxa"/>
          </w:tcPr>
          <w:p w:rsidR="00BA4D03" w:rsidRPr="000A228A" w:rsidRDefault="000A228A" w:rsidP="009700B2">
            <w:pPr>
              <w:tabs>
                <w:tab w:val="left" w:pos="2522"/>
              </w:tabs>
              <w:spacing w:before="121" w:line="276" w:lineRule="auto"/>
              <w:jc w:val="center"/>
              <w:rPr>
                <w:rFonts w:cs="Times New Roman"/>
                <w:sz w:val="20"/>
                <w:szCs w:val="20"/>
              </w:rPr>
            </w:pPr>
            <w:r>
              <w:rPr>
                <w:rFonts w:cs="Times New Roman"/>
                <w:sz w:val="20"/>
                <w:szCs w:val="20"/>
              </w:rPr>
              <w:t>0</w:t>
            </w:r>
            <w:r w:rsidR="00687F14">
              <w:rPr>
                <w:rFonts w:cs="Times New Roman"/>
                <w:sz w:val="20"/>
                <w:szCs w:val="20"/>
              </w:rPr>
              <w:t>,542</w:t>
            </w:r>
          </w:p>
        </w:tc>
        <w:tc>
          <w:tcPr>
            <w:tcW w:w="1082" w:type="dxa"/>
          </w:tcPr>
          <w:p w:rsidR="00BA4D03" w:rsidRPr="00B60ECC" w:rsidRDefault="000B0BD1"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BA4D03">
              <w:rPr>
                <w:rFonts w:cs="Times New Roman"/>
                <w:sz w:val="20"/>
                <w:szCs w:val="20"/>
                <w:lang w:val="id-ID"/>
              </w:rPr>
              <w:t>4</w:t>
            </w:r>
          </w:p>
        </w:tc>
        <w:tc>
          <w:tcPr>
            <w:tcW w:w="1469" w:type="dxa"/>
          </w:tcPr>
          <w:p w:rsidR="00BA4D03" w:rsidRPr="00B60ECC" w:rsidRDefault="00BA4D03"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BA4D03" w:rsidRPr="00B60ECC" w:rsidRDefault="00BA4D03" w:rsidP="009700B2">
            <w:pPr>
              <w:tabs>
                <w:tab w:val="left" w:pos="2522"/>
              </w:tabs>
              <w:spacing w:before="121" w:line="276" w:lineRule="auto"/>
              <w:jc w:val="center"/>
              <w:rPr>
                <w:rFonts w:cs="Times New Roman"/>
                <w:sz w:val="20"/>
                <w:szCs w:val="20"/>
              </w:rPr>
            </w:pPr>
            <w:r w:rsidRPr="00C93FF5">
              <w:rPr>
                <w:rFonts w:cs="Times New Roman"/>
                <w:sz w:val="20"/>
                <w:szCs w:val="20"/>
                <w:lang w:val="id-ID"/>
              </w:rPr>
              <w:t xml:space="preserve">Valid </w:t>
            </w:r>
          </w:p>
        </w:tc>
      </w:tr>
      <w:tr w:rsidR="00BA4D03" w:rsidTr="00B1272C">
        <w:tc>
          <w:tcPr>
            <w:tcW w:w="562" w:type="dxa"/>
          </w:tcPr>
          <w:p w:rsidR="00BA4D03" w:rsidRPr="00CF7709" w:rsidRDefault="00BA4D03" w:rsidP="009700B2">
            <w:pPr>
              <w:tabs>
                <w:tab w:val="left" w:pos="2522"/>
              </w:tabs>
              <w:spacing w:before="121" w:line="276" w:lineRule="auto"/>
              <w:jc w:val="center"/>
              <w:rPr>
                <w:rFonts w:cs="Times New Roman"/>
                <w:sz w:val="20"/>
                <w:szCs w:val="20"/>
                <w:lang w:val="id-ID"/>
              </w:rPr>
            </w:pPr>
            <w:r>
              <w:rPr>
                <w:rFonts w:cs="Times New Roman"/>
                <w:sz w:val="20"/>
                <w:szCs w:val="20"/>
                <w:lang w:val="id-ID"/>
              </w:rPr>
              <w:t>6</w:t>
            </w:r>
          </w:p>
        </w:tc>
        <w:tc>
          <w:tcPr>
            <w:tcW w:w="2694" w:type="dxa"/>
          </w:tcPr>
          <w:p w:rsidR="00BA4D03" w:rsidRPr="00CF7709" w:rsidRDefault="00BA1036" w:rsidP="009700B2">
            <w:pPr>
              <w:tabs>
                <w:tab w:val="left" w:pos="2522"/>
              </w:tabs>
              <w:spacing w:before="121" w:line="276" w:lineRule="auto"/>
              <w:rPr>
                <w:rFonts w:cs="Times New Roman"/>
                <w:sz w:val="20"/>
                <w:szCs w:val="20"/>
                <w:lang w:val="id-ID"/>
              </w:rPr>
            </w:pPr>
            <w:r>
              <w:rPr>
                <w:rFonts w:cs="Times New Roman"/>
                <w:sz w:val="20"/>
                <w:szCs w:val="20"/>
              </w:rPr>
              <w:t>Bekerja di instansi membuat kemampuan dan keterampilan saya berkembang</w:t>
            </w:r>
          </w:p>
        </w:tc>
        <w:tc>
          <w:tcPr>
            <w:tcW w:w="1134" w:type="dxa"/>
          </w:tcPr>
          <w:p w:rsidR="00BA4D03" w:rsidRPr="00687F14" w:rsidRDefault="00687F14" w:rsidP="009700B2">
            <w:pPr>
              <w:tabs>
                <w:tab w:val="left" w:pos="2522"/>
              </w:tabs>
              <w:spacing w:before="121" w:line="276" w:lineRule="auto"/>
              <w:jc w:val="center"/>
              <w:rPr>
                <w:rFonts w:cs="Times New Roman"/>
                <w:sz w:val="20"/>
                <w:szCs w:val="20"/>
              </w:rPr>
            </w:pPr>
            <w:r>
              <w:rPr>
                <w:rFonts w:cs="Times New Roman"/>
                <w:sz w:val="20"/>
                <w:szCs w:val="20"/>
              </w:rPr>
              <w:t>0,456</w:t>
            </w:r>
          </w:p>
        </w:tc>
        <w:tc>
          <w:tcPr>
            <w:tcW w:w="1082" w:type="dxa"/>
          </w:tcPr>
          <w:p w:rsidR="00BA4D03" w:rsidRPr="00B60ECC" w:rsidRDefault="000B0BD1"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BA4D03">
              <w:rPr>
                <w:rFonts w:cs="Times New Roman"/>
                <w:sz w:val="20"/>
                <w:szCs w:val="20"/>
                <w:lang w:val="id-ID"/>
              </w:rPr>
              <w:t>4</w:t>
            </w:r>
          </w:p>
        </w:tc>
        <w:tc>
          <w:tcPr>
            <w:tcW w:w="1469" w:type="dxa"/>
          </w:tcPr>
          <w:p w:rsidR="00BA4D03" w:rsidRPr="00B60ECC" w:rsidRDefault="00BA4D03"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BA4D03" w:rsidRPr="00B60ECC" w:rsidRDefault="00BA4D03" w:rsidP="009700B2">
            <w:pPr>
              <w:tabs>
                <w:tab w:val="left" w:pos="2522"/>
              </w:tabs>
              <w:spacing w:before="121" w:line="276" w:lineRule="auto"/>
              <w:jc w:val="center"/>
              <w:rPr>
                <w:rFonts w:cs="Times New Roman"/>
                <w:sz w:val="20"/>
                <w:szCs w:val="20"/>
              </w:rPr>
            </w:pPr>
            <w:r w:rsidRPr="00C93FF5">
              <w:rPr>
                <w:rFonts w:cs="Times New Roman"/>
                <w:sz w:val="20"/>
                <w:szCs w:val="20"/>
                <w:lang w:val="id-ID"/>
              </w:rPr>
              <w:t xml:space="preserve">Valid </w:t>
            </w:r>
          </w:p>
        </w:tc>
      </w:tr>
      <w:tr w:rsidR="00BA4D03" w:rsidTr="00B1272C">
        <w:tc>
          <w:tcPr>
            <w:tcW w:w="562" w:type="dxa"/>
          </w:tcPr>
          <w:p w:rsidR="00BA4D03" w:rsidRPr="00CF7709" w:rsidRDefault="00BA4D03" w:rsidP="009700B2">
            <w:pPr>
              <w:tabs>
                <w:tab w:val="left" w:pos="2522"/>
              </w:tabs>
              <w:spacing w:before="121" w:line="276" w:lineRule="auto"/>
              <w:jc w:val="center"/>
              <w:rPr>
                <w:rFonts w:cs="Times New Roman"/>
                <w:sz w:val="20"/>
                <w:szCs w:val="20"/>
                <w:lang w:val="id-ID"/>
              </w:rPr>
            </w:pPr>
            <w:r>
              <w:rPr>
                <w:rFonts w:cs="Times New Roman"/>
                <w:sz w:val="20"/>
                <w:szCs w:val="20"/>
                <w:lang w:val="id-ID"/>
              </w:rPr>
              <w:t>7</w:t>
            </w:r>
          </w:p>
        </w:tc>
        <w:tc>
          <w:tcPr>
            <w:tcW w:w="2694" w:type="dxa"/>
          </w:tcPr>
          <w:p w:rsidR="00BA4D03" w:rsidRPr="00CF7709" w:rsidRDefault="00BA1036" w:rsidP="009700B2">
            <w:pPr>
              <w:tabs>
                <w:tab w:val="left" w:pos="2522"/>
              </w:tabs>
              <w:spacing w:before="121" w:line="276" w:lineRule="auto"/>
              <w:rPr>
                <w:rFonts w:cs="Times New Roman"/>
                <w:sz w:val="20"/>
                <w:szCs w:val="20"/>
                <w:lang w:val="id-ID"/>
              </w:rPr>
            </w:pPr>
            <w:r>
              <w:rPr>
                <w:rFonts w:cs="Times New Roman"/>
                <w:sz w:val="20"/>
                <w:szCs w:val="20"/>
              </w:rPr>
              <w:t>Saya memiliki t</w:t>
            </w:r>
            <w:r w:rsidRPr="009446D8">
              <w:rPr>
                <w:rFonts w:cs="Times New Roman"/>
                <w:sz w:val="20"/>
                <w:szCs w:val="20"/>
              </w:rPr>
              <w:t>a</w:t>
            </w:r>
            <w:r>
              <w:rPr>
                <w:rFonts w:cs="Times New Roman"/>
                <w:sz w:val="20"/>
                <w:szCs w:val="20"/>
              </w:rPr>
              <w:t>nggung jawab terhadap pekerjaan tersebut</w:t>
            </w:r>
          </w:p>
        </w:tc>
        <w:tc>
          <w:tcPr>
            <w:tcW w:w="1134" w:type="dxa"/>
          </w:tcPr>
          <w:p w:rsidR="00BA4D03" w:rsidRPr="00687F14" w:rsidRDefault="00687F14" w:rsidP="009700B2">
            <w:pPr>
              <w:tabs>
                <w:tab w:val="left" w:pos="2522"/>
              </w:tabs>
              <w:spacing w:before="121" w:line="276" w:lineRule="auto"/>
              <w:jc w:val="center"/>
              <w:rPr>
                <w:rFonts w:cs="Times New Roman"/>
                <w:sz w:val="20"/>
                <w:szCs w:val="20"/>
              </w:rPr>
            </w:pPr>
            <w:r>
              <w:rPr>
                <w:rFonts w:cs="Times New Roman"/>
                <w:sz w:val="20"/>
                <w:szCs w:val="20"/>
              </w:rPr>
              <w:t>0,449</w:t>
            </w:r>
          </w:p>
        </w:tc>
        <w:tc>
          <w:tcPr>
            <w:tcW w:w="1082" w:type="dxa"/>
          </w:tcPr>
          <w:p w:rsidR="00BA4D03" w:rsidRPr="00B60ECC" w:rsidRDefault="006E29BC" w:rsidP="009700B2">
            <w:pPr>
              <w:tabs>
                <w:tab w:val="left" w:pos="2522"/>
              </w:tabs>
              <w:spacing w:before="121" w:line="276" w:lineRule="auto"/>
              <w:jc w:val="center"/>
              <w:rPr>
                <w:rFonts w:cs="Times New Roman"/>
                <w:sz w:val="20"/>
                <w:szCs w:val="20"/>
              </w:rPr>
            </w:pPr>
            <w:r>
              <w:rPr>
                <w:rFonts w:cs="Times New Roman"/>
                <w:sz w:val="20"/>
                <w:szCs w:val="20"/>
                <w:lang w:val="id-ID"/>
              </w:rPr>
              <w:t>0,374</w:t>
            </w:r>
          </w:p>
        </w:tc>
        <w:tc>
          <w:tcPr>
            <w:tcW w:w="1469" w:type="dxa"/>
          </w:tcPr>
          <w:p w:rsidR="00BA4D03" w:rsidRPr="00B60ECC" w:rsidRDefault="00BA4D03"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BA4D03" w:rsidRPr="00B60ECC" w:rsidRDefault="00BA4D03" w:rsidP="009700B2">
            <w:pPr>
              <w:tabs>
                <w:tab w:val="left" w:pos="2522"/>
              </w:tabs>
              <w:spacing w:before="121" w:line="276" w:lineRule="auto"/>
              <w:jc w:val="center"/>
              <w:rPr>
                <w:rFonts w:cs="Times New Roman"/>
                <w:sz w:val="20"/>
                <w:szCs w:val="20"/>
              </w:rPr>
            </w:pPr>
            <w:r w:rsidRPr="00C93FF5">
              <w:rPr>
                <w:rFonts w:cs="Times New Roman"/>
                <w:sz w:val="20"/>
                <w:szCs w:val="20"/>
                <w:lang w:val="id-ID"/>
              </w:rPr>
              <w:t xml:space="preserve">Valid </w:t>
            </w:r>
          </w:p>
        </w:tc>
      </w:tr>
      <w:tr w:rsidR="00BA4D03" w:rsidTr="00B1272C">
        <w:tc>
          <w:tcPr>
            <w:tcW w:w="562" w:type="dxa"/>
          </w:tcPr>
          <w:p w:rsidR="00BA4D03" w:rsidRPr="00CF7709" w:rsidRDefault="00BA4D03" w:rsidP="009700B2">
            <w:pPr>
              <w:tabs>
                <w:tab w:val="left" w:pos="2522"/>
              </w:tabs>
              <w:spacing w:before="121" w:line="276" w:lineRule="auto"/>
              <w:jc w:val="center"/>
              <w:rPr>
                <w:rFonts w:cs="Times New Roman"/>
                <w:sz w:val="20"/>
                <w:szCs w:val="20"/>
                <w:lang w:val="id-ID"/>
              </w:rPr>
            </w:pPr>
            <w:r>
              <w:rPr>
                <w:rFonts w:cs="Times New Roman"/>
                <w:sz w:val="20"/>
                <w:szCs w:val="20"/>
                <w:lang w:val="id-ID"/>
              </w:rPr>
              <w:t>8</w:t>
            </w:r>
          </w:p>
        </w:tc>
        <w:tc>
          <w:tcPr>
            <w:tcW w:w="2694" w:type="dxa"/>
          </w:tcPr>
          <w:p w:rsidR="00BA4D03" w:rsidRPr="00BA1036" w:rsidRDefault="00BA1036" w:rsidP="009700B2">
            <w:pPr>
              <w:spacing w:line="276" w:lineRule="auto"/>
              <w:rPr>
                <w:rFonts w:cs="Times New Roman"/>
                <w:sz w:val="20"/>
                <w:szCs w:val="20"/>
              </w:rPr>
            </w:pPr>
            <w:r>
              <w:rPr>
                <w:rFonts w:cs="Times New Roman"/>
                <w:sz w:val="20"/>
                <w:szCs w:val="20"/>
              </w:rPr>
              <w:t>Saya menyelesaikan pekerjaan dengan tepat waktu</w:t>
            </w:r>
          </w:p>
        </w:tc>
        <w:tc>
          <w:tcPr>
            <w:tcW w:w="1134" w:type="dxa"/>
          </w:tcPr>
          <w:p w:rsidR="00BA4D03" w:rsidRPr="00687F14" w:rsidRDefault="00687F14" w:rsidP="009700B2">
            <w:pPr>
              <w:tabs>
                <w:tab w:val="left" w:pos="2522"/>
              </w:tabs>
              <w:spacing w:before="121" w:line="276" w:lineRule="auto"/>
              <w:jc w:val="center"/>
              <w:rPr>
                <w:rFonts w:cs="Times New Roman"/>
                <w:sz w:val="20"/>
                <w:szCs w:val="20"/>
              </w:rPr>
            </w:pPr>
            <w:r>
              <w:rPr>
                <w:rFonts w:cs="Times New Roman"/>
                <w:sz w:val="20"/>
                <w:szCs w:val="20"/>
              </w:rPr>
              <w:t>0,497</w:t>
            </w:r>
          </w:p>
        </w:tc>
        <w:tc>
          <w:tcPr>
            <w:tcW w:w="1082" w:type="dxa"/>
          </w:tcPr>
          <w:p w:rsidR="00BA4D03" w:rsidRPr="00B60ECC" w:rsidRDefault="000B0BD1"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BA4D03">
              <w:rPr>
                <w:rFonts w:cs="Times New Roman"/>
                <w:sz w:val="20"/>
                <w:szCs w:val="20"/>
                <w:lang w:val="id-ID"/>
              </w:rPr>
              <w:t>4</w:t>
            </w:r>
          </w:p>
        </w:tc>
        <w:tc>
          <w:tcPr>
            <w:tcW w:w="1469" w:type="dxa"/>
          </w:tcPr>
          <w:p w:rsidR="00BA4D03" w:rsidRPr="00B60ECC" w:rsidRDefault="00BA4D03"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BA4D03" w:rsidRPr="00B60ECC" w:rsidRDefault="00BA4D03" w:rsidP="009700B2">
            <w:pPr>
              <w:tabs>
                <w:tab w:val="left" w:pos="2522"/>
              </w:tabs>
              <w:spacing w:before="121" w:line="276" w:lineRule="auto"/>
              <w:jc w:val="center"/>
              <w:rPr>
                <w:rFonts w:cs="Times New Roman"/>
                <w:sz w:val="20"/>
                <w:szCs w:val="20"/>
              </w:rPr>
            </w:pPr>
            <w:r w:rsidRPr="00C93FF5">
              <w:rPr>
                <w:rFonts w:cs="Times New Roman"/>
                <w:sz w:val="20"/>
                <w:szCs w:val="20"/>
                <w:lang w:val="id-ID"/>
              </w:rPr>
              <w:t xml:space="preserve">Valid </w:t>
            </w:r>
          </w:p>
        </w:tc>
      </w:tr>
      <w:tr w:rsidR="00BA4D03" w:rsidTr="00B1272C">
        <w:tc>
          <w:tcPr>
            <w:tcW w:w="562" w:type="dxa"/>
          </w:tcPr>
          <w:p w:rsidR="00BA4D03" w:rsidRPr="00CF7709" w:rsidRDefault="00BA4D03" w:rsidP="009700B2">
            <w:pPr>
              <w:tabs>
                <w:tab w:val="left" w:pos="2522"/>
              </w:tabs>
              <w:spacing w:before="121" w:line="276" w:lineRule="auto"/>
              <w:jc w:val="center"/>
              <w:rPr>
                <w:rFonts w:cs="Times New Roman"/>
                <w:sz w:val="20"/>
                <w:szCs w:val="20"/>
                <w:lang w:val="id-ID"/>
              </w:rPr>
            </w:pPr>
            <w:r>
              <w:rPr>
                <w:rFonts w:cs="Times New Roman"/>
                <w:sz w:val="20"/>
                <w:szCs w:val="20"/>
                <w:lang w:val="id-ID"/>
              </w:rPr>
              <w:t>9</w:t>
            </w:r>
          </w:p>
        </w:tc>
        <w:tc>
          <w:tcPr>
            <w:tcW w:w="2694" w:type="dxa"/>
          </w:tcPr>
          <w:p w:rsidR="00BA4D03" w:rsidRPr="005A61C4" w:rsidRDefault="00BA1036" w:rsidP="009700B2">
            <w:pPr>
              <w:tabs>
                <w:tab w:val="left" w:pos="2522"/>
              </w:tabs>
              <w:spacing w:before="121" w:line="276" w:lineRule="auto"/>
              <w:rPr>
                <w:rFonts w:cs="Times New Roman"/>
                <w:sz w:val="20"/>
                <w:szCs w:val="20"/>
                <w:lang w:val="id-ID"/>
              </w:rPr>
            </w:pPr>
            <w:r w:rsidRPr="005A61C4">
              <w:rPr>
                <w:rFonts w:cs="Times New Roman"/>
                <w:sz w:val="20"/>
                <w:szCs w:val="20"/>
              </w:rPr>
              <w:t>Tugas atau pekerjaan yang diberikan oleh pimpinan kepada pegawai dalam waktu yang ditentukan</w:t>
            </w:r>
          </w:p>
        </w:tc>
        <w:tc>
          <w:tcPr>
            <w:tcW w:w="1134" w:type="dxa"/>
          </w:tcPr>
          <w:p w:rsidR="00BA4D03" w:rsidRPr="00687F14" w:rsidRDefault="00687F14" w:rsidP="009700B2">
            <w:pPr>
              <w:tabs>
                <w:tab w:val="left" w:pos="2522"/>
              </w:tabs>
              <w:spacing w:before="121" w:line="276" w:lineRule="auto"/>
              <w:jc w:val="center"/>
              <w:rPr>
                <w:rFonts w:cs="Times New Roman"/>
                <w:sz w:val="20"/>
                <w:szCs w:val="20"/>
              </w:rPr>
            </w:pPr>
            <w:r>
              <w:rPr>
                <w:rFonts w:cs="Times New Roman"/>
                <w:sz w:val="20"/>
                <w:szCs w:val="20"/>
              </w:rPr>
              <w:t>0,475</w:t>
            </w:r>
          </w:p>
        </w:tc>
        <w:tc>
          <w:tcPr>
            <w:tcW w:w="1082" w:type="dxa"/>
          </w:tcPr>
          <w:p w:rsidR="00BA4D03" w:rsidRPr="00B60ECC" w:rsidRDefault="000B0BD1"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BA4D03">
              <w:rPr>
                <w:rFonts w:cs="Times New Roman"/>
                <w:sz w:val="20"/>
                <w:szCs w:val="20"/>
                <w:lang w:val="id-ID"/>
              </w:rPr>
              <w:t>4</w:t>
            </w:r>
          </w:p>
        </w:tc>
        <w:tc>
          <w:tcPr>
            <w:tcW w:w="1469" w:type="dxa"/>
          </w:tcPr>
          <w:p w:rsidR="00BA4D03" w:rsidRPr="00B60ECC" w:rsidRDefault="00BA4D03"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BA4D03" w:rsidRPr="00B60ECC" w:rsidRDefault="00BA4D03" w:rsidP="009700B2">
            <w:pPr>
              <w:tabs>
                <w:tab w:val="left" w:pos="2522"/>
              </w:tabs>
              <w:spacing w:before="121" w:line="276" w:lineRule="auto"/>
              <w:jc w:val="center"/>
              <w:rPr>
                <w:rFonts w:cs="Times New Roman"/>
                <w:sz w:val="20"/>
                <w:szCs w:val="20"/>
              </w:rPr>
            </w:pPr>
            <w:r w:rsidRPr="00C93FF5">
              <w:rPr>
                <w:rFonts w:cs="Times New Roman"/>
                <w:sz w:val="20"/>
                <w:szCs w:val="20"/>
                <w:lang w:val="id-ID"/>
              </w:rPr>
              <w:t xml:space="preserve">Valid </w:t>
            </w:r>
          </w:p>
        </w:tc>
      </w:tr>
      <w:tr w:rsidR="00BA4D03" w:rsidTr="00B1272C">
        <w:tc>
          <w:tcPr>
            <w:tcW w:w="562" w:type="dxa"/>
          </w:tcPr>
          <w:p w:rsidR="00BA4D03" w:rsidRPr="00CF7709" w:rsidRDefault="00BA4D03" w:rsidP="009700B2">
            <w:pPr>
              <w:tabs>
                <w:tab w:val="left" w:pos="2522"/>
              </w:tabs>
              <w:spacing w:before="121" w:line="276" w:lineRule="auto"/>
              <w:jc w:val="center"/>
              <w:rPr>
                <w:rFonts w:cs="Times New Roman"/>
                <w:sz w:val="20"/>
                <w:szCs w:val="20"/>
                <w:lang w:val="id-ID"/>
              </w:rPr>
            </w:pPr>
            <w:r>
              <w:rPr>
                <w:rFonts w:cs="Times New Roman"/>
                <w:sz w:val="20"/>
                <w:szCs w:val="20"/>
                <w:lang w:val="id-ID"/>
              </w:rPr>
              <w:t>10</w:t>
            </w:r>
          </w:p>
        </w:tc>
        <w:tc>
          <w:tcPr>
            <w:tcW w:w="2694" w:type="dxa"/>
          </w:tcPr>
          <w:p w:rsidR="00BA4D03" w:rsidRPr="00AF64C8" w:rsidRDefault="005A61C4" w:rsidP="009700B2">
            <w:pPr>
              <w:tabs>
                <w:tab w:val="left" w:pos="2522"/>
              </w:tabs>
              <w:spacing w:before="121" w:line="276" w:lineRule="auto"/>
              <w:rPr>
                <w:rFonts w:cs="Times New Roman"/>
                <w:sz w:val="20"/>
                <w:szCs w:val="20"/>
                <w:lang w:val="id-ID"/>
              </w:rPr>
            </w:pPr>
            <w:r>
              <w:rPr>
                <w:rFonts w:cs="Times New Roman"/>
                <w:sz w:val="20"/>
                <w:szCs w:val="20"/>
              </w:rPr>
              <w:t>Penghargaan/reward yang diberikan instansi memotivasi saya untuk bekerja dengan semangat</w:t>
            </w:r>
          </w:p>
        </w:tc>
        <w:tc>
          <w:tcPr>
            <w:tcW w:w="1134" w:type="dxa"/>
          </w:tcPr>
          <w:p w:rsidR="00BA4D03" w:rsidRPr="00687F14" w:rsidRDefault="00687F14" w:rsidP="009700B2">
            <w:pPr>
              <w:tabs>
                <w:tab w:val="left" w:pos="2522"/>
              </w:tabs>
              <w:spacing w:before="121" w:line="276" w:lineRule="auto"/>
              <w:jc w:val="center"/>
              <w:rPr>
                <w:rFonts w:cs="Times New Roman"/>
                <w:sz w:val="20"/>
                <w:szCs w:val="20"/>
              </w:rPr>
            </w:pPr>
            <w:r>
              <w:rPr>
                <w:rFonts w:cs="Times New Roman"/>
                <w:sz w:val="20"/>
                <w:szCs w:val="20"/>
              </w:rPr>
              <w:t>0,415</w:t>
            </w:r>
          </w:p>
        </w:tc>
        <w:tc>
          <w:tcPr>
            <w:tcW w:w="1082" w:type="dxa"/>
          </w:tcPr>
          <w:p w:rsidR="00BA4D03" w:rsidRPr="00B60ECC" w:rsidRDefault="000B0BD1"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BA4D03">
              <w:rPr>
                <w:rFonts w:cs="Times New Roman"/>
                <w:sz w:val="20"/>
                <w:szCs w:val="20"/>
                <w:lang w:val="id-ID"/>
              </w:rPr>
              <w:t>4</w:t>
            </w:r>
          </w:p>
        </w:tc>
        <w:tc>
          <w:tcPr>
            <w:tcW w:w="1469" w:type="dxa"/>
          </w:tcPr>
          <w:p w:rsidR="00BA4D03" w:rsidRPr="00B60ECC" w:rsidRDefault="00BA4D03"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BA4D03" w:rsidRPr="00B60ECC" w:rsidRDefault="00BA4D03" w:rsidP="009700B2">
            <w:pPr>
              <w:tabs>
                <w:tab w:val="left" w:pos="2522"/>
              </w:tabs>
              <w:spacing w:before="121" w:line="276" w:lineRule="auto"/>
              <w:jc w:val="center"/>
              <w:rPr>
                <w:rFonts w:cs="Times New Roman"/>
                <w:sz w:val="20"/>
                <w:szCs w:val="20"/>
              </w:rPr>
            </w:pPr>
            <w:r w:rsidRPr="00C93FF5">
              <w:rPr>
                <w:rFonts w:cs="Times New Roman"/>
                <w:sz w:val="20"/>
                <w:szCs w:val="20"/>
                <w:lang w:val="id-ID"/>
              </w:rPr>
              <w:t xml:space="preserve">Valid </w:t>
            </w:r>
          </w:p>
        </w:tc>
      </w:tr>
      <w:tr w:rsidR="00BA4D03" w:rsidTr="00B1272C">
        <w:tc>
          <w:tcPr>
            <w:tcW w:w="562" w:type="dxa"/>
          </w:tcPr>
          <w:p w:rsidR="00BA4D03" w:rsidRPr="00CF7709" w:rsidRDefault="00BA4D03" w:rsidP="009700B2">
            <w:pPr>
              <w:tabs>
                <w:tab w:val="left" w:pos="2522"/>
              </w:tabs>
              <w:spacing w:before="121" w:line="276" w:lineRule="auto"/>
              <w:jc w:val="center"/>
              <w:rPr>
                <w:rFonts w:cs="Times New Roman"/>
                <w:sz w:val="20"/>
                <w:szCs w:val="20"/>
                <w:lang w:val="id-ID"/>
              </w:rPr>
            </w:pPr>
            <w:r>
              <w:rPr>
                <w:rFonts w:cs="Times New Roman"/>
                <w:sz w:val="20"/>
                <w:szCs w:val="20"/>
                <w:lang w:val="id-ID"/>
              </w:rPr>
              <w:t>11</w:t>
            </w:r>
          </w:p>
        </w:tc>
        <w:tc>
          <w:tcPr>
            <w:tcW w:w="2694" w:type="dxa"/>
          </w:tcPr>
          <w:p w:rsidR="00BA4D03" w:rsidRPr="00AF64C8" w:rsidRDefault="00685122" w:rsidP="009700B2">
            <w:pPr>
              <w:tabs>
                <w:tab w:val="left" w:pos="2522"/>
              </w:tabs>
              <w:spacing w:before="121" w:line="276" w:lineRule="auto"/>
              <w:rPr>
                <w:rFonts w:cs="Times New Roman"/>
                <w:sz w:val="20"/>
                <w:szCs w:val="20"/>
                <w:lang w:val="id-ID"/>
              </w:rPr>
            </w:pPr>
            <w:r>
              <w:rPr>
                <w:rFonts w:cs="Times New Roman"/>
                <w:sz w:val="20"/>
                <w:szCs w:val="20"/>
              </w:rPr>
              <w:t>Hasil pekerjaan mendapat pengakuan yang baik dari pimpinan</w:t>
            </w:r>
          </w:p>
        </w:tc>
        <w:tc>
          <w:tcPr>
            <w:tcW w:w="1134" w:type="dxa"/>
          </w:tcPr>
          <w:p w:rsidR="00BA4D03" w:rsidRPr="00687F14" w:rsidRDefault="00687F14" w:rsidP="009700B2">
            <w:pPr>
              <w:tabs>
                <w:tab w:val="left" w:pos="2522"/>
              </w:tabs>
              <w:spacing w:before="121" w:line="276" w:lineRule="auto"/>
              <w:jc w:val="center"/>
              <w:rPr>
                <w:rFonts w:cs="Times New Roman"/>
                <w:sz w:val="20"/>
                <w:szCs w:val="20"/>
              </w:rPr>
            </w:pPr>
            <w:r>
              <w:rPr>
                <w:rFonts w:cs="Times New Roman"/>
                <w:sz w:val="20"/>
                <w:szCs w:val="20"/>
              </w:rPr>
              <w:t>0,444</w:t>
            </w:r>
          </w:p>
        </w:tc>
        <w:tc>
          <w:tcPr>
            <w:tcW w:w="1082" w:type="dxa"/>
          </w:tcPr>
          <w:p w:rsidR="00BA4D03" w:rsidRPr="00B60ECC" w:rsidRDefault="000B0BD1"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BA4D03">
              <w:rPr>
                <w:rFonts w:cs="Times New Roman"/>
                <w:sz w:val="20"/>
                <w:szCs w:val="20"/>
                <w:lang w:val="id-ID"/>
              </w:rPr>
              <w:t>4</w:t>
            </w:r>
          </w:p>
        </w:tc>
        <w:tc>
          <w:tcPr>
            <w:tcW w:w="1469" w:type="dxa"/>
          </w:tcPr>
          <w:p w:rsidR="00BA4D03" w:rsidRPr="00B60ECC" w:rsidRDefault="00BA4D03"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BA4D03" w:rsidRPr="00B60ECC" w:rsidRDefault="00BA4D03" w:rsidP="009700B2">
            <w:pPr>
              <w:tabs>
                <w:tab w:val="left" w:pos="2522"/>
              </w:tabs>
              <w:spacing w:before="121" w:line="276" w:lineRule="auto"/>
              <w:jc w:val="center"/>
              <w:rPr>
                <w:rFonts w:cs="Times New Roman"/>
                <w:sz w:val="20"/>
                <w:szCs w:val="20"/>
              </w:rPr>
            </w:pPr>
            <w:r w:rsidRPr="00C93FF5">
              <w:rPr>
                <w:rFonts w:cs="Times New Roman"/>
                <w:sz w:val="20"/>
                <w:szCs w:val="20"/>
                <w:lang w:val="id-ID"/>
              </w:rPr>
              <w:t xml:space="preserve">Valid </w:t>
            </w:r>
          </w:p>
        </w:tc>
      </w:tr>
      <w:tr w:rsidR="00BA4D03" w:rsidTr="00B1272C">
        <w:tc>
          <w:tcPr>
            <w:tcW w:w="562" w:type="dxa"/>
          </w:tcPr>
          <w:p w:rsidR="00BA4D03" w:rsidRPr="00CF7709" w:rsidRDefault="00BA4D03" w:rsidP="009700B2">
            <w:pPr>
              <w:tabs>
                <w:tab w:val="left" w:pos="2522"/>
              </w:tabs>
              <w:spacing w:before="121" w:line="276" w:lineRule="auto"/>
              <w:jc w:val="center"/>
              <w:rPr>
                <w:rFonts w:cs="Times New Roman"/>
                <w:sz w:val="20"/>
                <w:szCs w:val="20"/>
                <w:lang w:val="id-ID"/>
              </w:rPr>
            </w:pPr>
            <w:r>
              <w:rPr>
                <w:rFonts w:cs="Times New Roman"/>
                <w:sz w:val="20"/>
                <w:szCs w:val="20"/>
                <w:lang w:val="id-ID"/>
              </w:rPr>
              <w:lastRenderedPageBreak/>
              <w:t>12</w:t>
            </w:r>
          </w:p>
        </w:tc>
        <w:tc>
          <w:tcPr>
            <w:tcW w:w="2694" w:type="dxa"/>
          </w:tcPr>
          <w:p w:rsidR="00BA4D03" w:rsidRPr="00AF64C8" w:rsidRDefault="00685122" w:rsidP="009700B2">
            <w:pPr>
              <w:tabs>
                <w:tab w:val="left" w:pos="2522"/>
              </w:tabs>
              <w:spacing w:before="121" w:line="276" w:lineRule="auto"/>
              <w:rPr>
                <w:rFonts w:cs="Times New Roman"/>
                <w:sz w:val="20"/>
                <w:szCs w:val="20"/>
                <w:lang w:val="id-ID"/>
              </w:rPr>
            </w:pPr>
            <w:r>
              <w:rPr>
                <w:rFonts w:cs="Times New Roman"/>
                <w:sz w:val="20"/>
                <w:szCs w:val="20"/>
              </w:rPr>
              <w:t>Instansi memberikan penghargaan/reward apabila saya bekerja dengan baik dan melebihi target yang ditetapkan</w:t>
            </w:r>
          </w:p>
        </w:tc>
        <w:tc>
          <w:tcPr>
            <w:tcW w:w="1134" w:type="dxa"/>
          </w:tcPr>
          <w:p w:rsidR="00BA4D03" w:rsidRPr="00687F14" w:rsidRDefault="00687F14" w:rsidP="009700B2">
            <w:pPr>
              <w:tabs>
                <w:tab w:val="left" w:pos="2522"/>
              </w:tabs>
              <w:spacing w:before="121" w:line="276" w:lineRule="auto"/>
              <w:jc w:val="center"/>
              <w:rPr>
                <w:rFonts w:cs="Times New Roman"/>
                <w:sz w:val="20"/>
                <w:szCs w:val="20"/>
              </w:rPr>
            </w:pPr>
            <w:r>
              <w:rPr>
                <w:rFonts w:cs="Times New Roman"/>
                <w:sz w:val="20"/>
                <w:szCs w:val="20"/>
              </w:rPr>
              <w:t>0,446</w:t>
            </w:r>
          </w:p>
        </w:tc>
        <w:tc>
          <w:tcPr>
            <w:tcW w:w="1082" w:type="dxa"/>
          </w:tcPr>
          <w:p w:rsidR="00BA4D03" w:rsidRPr="00B60ECC" w:rsidRDefault="000B0BD1"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BA4D03">
              <w:rPr>
                <w:rFonts w:cs="Times New Roman"/>
                <w:sz w:val="20"/>
                <w:szCs w:val="20"/>
                <w:lang w:val="id-ID"/>
              </w:rPr>
              <w:t>4</w:t>
            </w:r>
          </w:p>
        </w:tc>
        <w:tc>
          <w:tcPr>
            <w:tcW w:w="1469" w:type="dxa"/>
          </w:tcPr>
          <w:p w:rsidR="00BA4D03" w:rsidRPr="00B60ECC" w:rsidRDefault="00BA4D03"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BA4D03" w:rsidRPr="00B60ECC" w:rsidRDefault="00BA4D03" w:rsidP="009700B2">
            <w:pPr>
              <w:tabs>
                <w:tab w:val="left" w:pos="2522"/>
              </w:tabs>
              <w:spacing w:before="121" w:line="276" w:lineRule="auto"/>
              <w:jc w:val="center"/>
              <w:rPr>
                <w:rFonts w:cs="Times New Roman"/>
                <w:sz w:val="20"/>
                <w:szCs w:val="20"/>
              </w:rPr>
            </w:pPr>
            <w:r w:rsidRPr="00C93FF5">
              <w:rPr>
                <w:rFonts w:cs="Times New Roman"/>
                <w:sz w:val="20"/>
                <w:szCs w:val="20"/>
                <w:lang w:val="id-ID"/>
              </w:rPr>
              <w:t xml:space="preserve">Valid </w:t>
            </w:r>
          </w:p>
        </w:tc>
      </w:tr>
      <w:tr w:rsidR="00BA4D03" w:rsidTr="00B1272C">
        <w:tc>
          <w:tcPr>
            <w:tcW w:w="562" w:type="dxa"/>
          </w:tcPr>
          <w:p w:rsidR="00BA4D03" w:rsidRPr="00CF7709" w:rsidRDefault="00BA4D03" w:rsidP="009700B2">
            <w:pPr>
              <w:tabs>
                <w:tab w:val="left" w:pos="2522"/>
              </w:tabs>
              <w:spacing w:before="121" w:line="276" w:lineRule="auto"/>
              <w:jc w:val="center"/>
              <w:rPr>
                <w:rFonts w:cs="Times New Roman"/>
                <w:sz w:val="20"/>
                <w:szCs w:val="20"/>
                <w:lang w:val="id-ID"/>
              </w:rPr>
            </w:pPr>
            <w:r>
              <w:rPr>
                <w:rFonts w:cs="Times New Roman"/>
                <w:sz w:val="20"/>
                <w:szCs w:val="20"/>
                <w:lang w:val="id-ID"/>
              </w:rPr>
              <w:t>13</w:t>
            </w:r>
          </w:p>
        </w:tc>
        <w:tc>
          <w:tcPr>
            <w:tcW w:w="2694" w:type="dxa"/>
          </w:tcPr>
          <w:p w:rsidR="00BA4D03" w:rsidRPr="00687F14" w:rsidRDefault="00685122" w:rsidP="009700B2">
            <w:pPr>
              <w:spacing w:line="276" w:lineRule="auto"/>
              <w:rPr>
                <w:rFonts w:cs="Times New Roman"/>
                <w:sz w:val="20"/>
                <w:szCs w:val="20"/>
              </w:rPr>
            </w:pPr>
            <w:r>
              <w:rPr>
                <w:rFonts w:cs="Times New Roman"/>
                <w:sz w:val="20"/>
                <w:szCs w:val="20"/>
              </w:rPr>
              <w:t>Saya memiliki pencapaian ya</w:t>
            </w:r>
            <w:r w:rsidR="00687F14">
              <w:rPr>
                <w:rFonts w:cs="Times New Roman"/>
                <w:sz w:val="20"/>
                <w:szCs w:val="20"/>
              </w:rPr>
              <w:t>ng maksimal dari hasil kerjasama</w:t>
            </w:r>
          </w:p>
        </w:tc>
        <w:tc>
          <w:tcPr>
            <w:tcW w:w="1134" w:type="dxa"/>
          </w:tcPr>
          <w:p w:rsidR="00BA4D03" w:rsidRPr="00687F14" w:rsidRDefault="00687F14" w:rsidP="009700B2">
            <w:pPr>
              <w:tabs>
                <w:tab w:val="left" w:pos="2522"/>
              </w:tabs>
              <w:spacing w:before="121" w:line="276" w:lineRule="auto"/>
              <w:jc w:val="center"/>
              <w:rPr>
                <w:rFonts w:cs="Times New Roman"/>
                <w:sz w:val="20"/>
                <w:szCs w:val="20"/>
              </w:rPr>
            </w:pPr>
            <w:r>
              <w:rPr>
                <w:rFonts w:cs="Times New Roman"/>
                <w:sz w:val="20"/>
                <w:szCs w:val="20"/>
              </w:rPr>
              <w:t>0,411</w:t>
            </w:r>
          </w:p>
        </w:tc>
        <w:tc>
          <w:tcPr>
            <w:tcW w:w="1082" w:type="dxa"/>
          </w:tcPr>
          <w:p w:rsidR="00BA4D03" w:rsidRPr="00B60ECC" w:rsidRDefault="000B0BD1"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BA4D03">
              <w:rPr>
                <w:rFonts w:cs="Times New Roman"/>
                <w:sz w:val="20"/>
                <w:szCs w:val="20"/>
                <w:lang w:val="id-ID"/>
              </w:rPr>
              <w:t>4</w:t>
            </w:r>
          </w:p>
        </w:tc>
        <w:tc>
          <w:tcPr>
            <w:tcW w:w="1469" w:type="dxa"/>
          </w:tcPr>
          <w:p w:rsidR="00BA4D03" w:rsidRPr="00B60ECC" w:rsidRDefault="00BA4D03"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BA4D03" w:rsidRPr="00B60ECC" w:rsidRDefault="00BA4D03" w:rsidP="009700B2">
            <w:pPr>
              <w:tabs>
                <w:tab w:val="left" w:pos="2522"/>
              </w:tabs>
              <w:spacing w:before="121" w:line="276" w:lineRule="auto"/>
              <w:jc w:val="center"/>
              <w:rPr>
                <w:rFonts w:cs="Times New Roman"/>
                <w:sz w:val="20"/>
                <w:szCs w:val="20"/>
              </w:rPr>
            </w:pPr>
            <w:r w:rsidRPr="00C93FF5">
              <w:rPr>
                <w:rFonts w:cs="Times New Roman"/>
                <w:sz w:val="20"/>
                <w:szCs w:val="20"/>
                <w:lang w:val="id-ID"/>
              </w:rPr>
              <w:t xml:space="preserve">Valid </w:t>
            </w:r>
          </w:p>
        </w:tc>
      </w:tr>
      <w:tr w:rsidR="00BA4D03" w:rsidTr="00B1272C">
        <w:tc>
          <w:tcPr>
            <w:tcW w:w="562" w:type="dxa"/>
          </w:tcPr>
          <w:p w:rsidR="00BA4D03" w:rsidRPr="00CF7709" w:rsidRDefault="00BA4D03" w:rsidP="009700B2">
            <w:pPr>
              <w:tabs>
                <w:tab w:val="left" w:pos="2522"/>
              </w:tabs>
              <w:spacing w:before="121" w:line="276" w:lineRule="auto"/>
              <w:jc w:val="center"/>
              <w:rPr>
                <w:rFonts w:cs="Times New Roman"/>
                <w:sz w:val="20"/>
                <w:szCs w:val="20"/>
                <w:lang w:val="id-ID"/>
              </w:rPr>
            </w:pPr>
            <w:r>
              <w:rPr>
                <w:rFonts w:cs="Times New Roman"/>
                <w:sz w:val="20"/>
                <w:szCs w:val="20"/>
                <w:lang w:val="id-ID"/>
              </w:rPr>
              <w:t>14</w:t>
            </w:r>
          </w:p>
        </w:tc>
        <w:tc>
          <w:tcPr>
            <w:tcW w:w="2694" w:type="dxa"/>
          </w:tcPr>
          <w:p w:rsidR="00BA4D03" w:rsidRPr="00685122" w:rsidRDefault="00685122" w:rsidP="009700B2">
            <w:pPr>
              <w:spacing w:line="276" w:lineRule="auto"/>
              <w:rPr>
                <w:rFonts w:cs="Times New Roman"/>
                <w:sz w:val="20"/>
                <w:szCs w:val="20"/>
              </w:rPr>
            </w:pPr>
            <w:r>
              <w:rPr>
                <w:rFonts w:cs="Times New Roman"/>
                <w:sz w:val="20"/>
                <w:szCs w:val="20"/>
              </w:rPr>
              <w:t>Saya bangga bekerja di instansi ini karena instansi menghargai apa yang telah dicapai</w:t>
            </w:r>
          </w:p>
        </w:tc>
        <w:tc>
          <w:tcPr>
            <w:tcW w:w="1134" w:type="dxa"/>
          </w:tcPr>
          <w:p w:rsidR="00BA4D03" w:rsidRPr="00687F14" w:rsidRDefault="00687F14" w:rsidP="009700B2">
            <w:pPr>
              <w:tabs>
                <w:tab w:val="left" w:pos="2522"/>
              </w:tabs>
              <w:spacing w:before="121" w:line="276" w:lineRule="auto"/>
              <w:jc w:val="center"/>
              <w:rPr>
                <w:rFonts w:cs="Times New Roman"/>
                <w:sz w:val="20"/>
                <w:szCs w:val="20"/>
              </w:rPr>
            </w:pPr>
            <w:r>
              <w:rPr>
                <w:rFonts w:cs="Times New Roman"/>
                <w:sz w:val="20"/>
                <w:szCs w:val="20"/>
              </w:rPr>
              <w:t>0,484</w:t>
            </w:r>
          </w:p>
        </w:tc>
        <w:tc>
          <w:tcPr>
            <w:tcW w:w="1082" w:type="dxa"/>
          </w:tcPr>
          <w:p w:rsidR="00BA4D03" w:rsidRPr="00B60ECC" w:rsidRDefault="000B0BD1"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BA4D03">
              <w:rPr>
                <w:rFonts w:cs="Times New Roman"/>
                <w:sz w:val="20"/>
                <w:szCs w:val="20"/>
                <w:lang w:val="id-ID"/>
              </w:rPr>
              <w:t>4</w:t>
            </w:r>
          </w:p>
        </w:tc>
        <w:tc>
          <w:tcPr>
            <w:tcW w:w="1469" w:type="dxa"/>
          </w:tcPr>
          <w:p w:rsidR="00BA4D03" w:rsidRPr="00B60ECC" w:rsidRDefault="00BA4D03"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BA4D03" w:rsidRPr="00B60ECC" w:rsidRDefault="00BA4D03" w:rsidP="009700B2">
            <w:pPr>
              <w:tabs>
                <w:tab w:val="left" w:pos="2522"/>
              </w:tabs>
              <w:spacing w:before="121" w:line="276" w:lineRule="auto"/>
              <w:jc w:val="center"/>
              <w:rPr>
                <w:rFonts w:cs="Times New Roman"/>
                <w:sz w:val="20"/>
                <w:szCs w:val="20"/>
              </w:rPr>
            </w:pPr>
            <w:r w:rsidRPr="00C93FF5">
              <w:rPr>
                <w:rFonts w:cs="Times New Roman"/>
                <w:sz w:val="20"/>
                <w:szCs w:val="20"/>
                <w:lang w:val="id-ID"/>
              </w:rPr>
              <w:t xml:space="preserve">Valid </w:t>
            </w:r>
          </w:p>
        </w:tc>
      </w:tr>
      <w:tr w:rsidR="00BA4D03" w:rsidTr="00B1272C">
        <w:tc>
          <w:tcPr>
            <w:tcW w:w="562" w:type="dxa"/>
          </w:tcPr>
          <w:p w:rsidR="00BA4D03" w:rsidRPr="00AF64C8" w:rsidRDefault="00BA4D03" w:rsidP="009700B2">
            <w:pPr>
              <w:tabs>
                <w:tab w:val="left" w:pos="2522"/>
              </w:tabs>
              <w:spacing w:before="121" w:line="276" w:lineRule="auto"/>
              <w:jc w:val="center"/>
              <w:rPr>
                <w:rFonts w:cs="Times New Roman"/>
                <w:sz w:val="20"/>
                <w:szCs w:val="20"/>
                <w:lang w:val="id-ID"/>
              </w:rPr>
            </w:pPr>
            <w:r>
              <w:rPr>
                <w:rFonts w:cs="Times New Roman"/>
                <w:sz w:val="20"/>
                <w:szCs w:val="20"/>
                <w:lang w:val="id-ID"/>
              </w:rPr>
              <w:t>15</w:t>
            </w:r>
          </w:p>
        </w:tc>
        <w:tc>
          <w:tcPr>
            <w:tcW w:w="2694" w:type="dxa"/>
          </w:tcPr>
          <w:p w:rsidR="00BA4D03" w:rsidRPr="00AF64C8" w:rsidRDefault="00685122" w:rsidP="009700B2">
            <w:pPr>
              <w:tabs>
                <w:tab w:val="left" w:pos="2522"/>
              </w:tabs>
              <w:spacing w:before="121" w:line="276" w:lineRule="auto"/>
              <w:rPr>
                <w:rFonts w:cs="Times New Roman"/>
                <w:sz w:val="20"/>
                <w:szCs w:val="20"/>
                <w:lang w:val="id-ID"/>
              </w:rPr>
            </w:pPr>
            <w:r>
              <w:rPr>
                <w:rFonts w:cs="Times New Roman"/>
                <w:sz w:val="20"/>
                <w:szCs w:val="20"/>
              </w:rPr>
              <w:t>Saya ingin memiliki prestasi baik dalam pekerjaan</w:t>
            </w:r>
          </w:p>
        </w:tc>
        <w:tc>
          <w:tcPr>
            <w:tcW w:w="1134" w:type="dxa"/>
          </w:tcPr>
          <w:p w:rsidR="00BA4D03" w:rsidRPr="00687F14" w:rsidRDefault="00687F14" w:rsidP="009700B2">
            <w:pPr>
              <w:tabs>
                <w:tab w:val="left" w:pos="2522"/>
              </w:tabs>
              <w:spacing w:before="121" w:line="276" w:lineRule="auto"/>
              <w:jc w:val="center"/>
              <w:rPr>
                <w:rFonts w:cs="Times New Roman"/>
                <w:sz w:val="20"/>
                <w:szCs w:val="20"/>
              </w:rPr>
            </w:pPr>
            <w:r>
              <w:rPr>
                <w:rFonts w:cs="Times New Roman"/>
                <w:sz w:val="20"/>
                <w:szCs w:val="20"/>
              </w:rPr>
              <w:t>0,456</w:t>
            </w:r>
          </w:p>
        </w:tc>
        <w:tc>
          <w:tcPr>
            <w:tcW w:w="1082" w:type="dxa"/>
          </w:tcPr>
          <w:p w:rsidR="00BA4D03" w:rsidRPr="00B60ECC" w:rsidRDefault="000B0BD1"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BA4D03">
              <w:rPr>
                <w:rFonts w:cs="Times New Roman"/>
                <w:sz w:val="20"/>
                <w:szCs w:val="20"/>
                <w:lang w:val="id-ID"/>
              </w:rPr>
              <w:t>4</w:t>
            </w:r>
          </w:p>
        </w:tc>
        <w:tc>
          <w:tcPr>
            <w:tcW w:w="1469" w:type="dxa"/>
          </w:tcPr>
          <w:p w:rsidR="00BA4D03" w:rsidRPr="00B60ECC" w:rsidRDefault="00BA4D03"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85122" w:rsidRPr="00685122" w:rsidRDefault="00BA4D03" w:rsidP="009700B2">
            <w:pPr>
              <w:tabs>
                <w:tab w:val="left" w:pos="2522"/>
              </w:tabs>
              <w:spacing w:before="121" w:line="276" w:lineRule="auto"/>
              <w:jc w:val="center"/>
              <w:rPr>
                <w:rFonts w:cs="Times New Roman"/>
                <w:sz w:val="20"/>
                <w:szCs w:val="20"/>
                <w:lang w:val="id-ID"/>
              </w:rPr>
            </w:pPr>
            <w:r w:rsidRPr="00C93FF5">
              <w:rPr>
                <w:rFonts w:cs="Times New Roman"/>
                <w:sz w:val="20"/>
                <w:szCs w:val="20"/>
                <w:lang w:val="id-ID"/>
              </w:rPr>
              <w:t xml:space="preserve">Valid </w:t>
            </w:r>
          </w:p>
        </w:tc>
      </w:tr>
      <w:tr w:rsidR="006E29BC" w:rsidTr="00B1272C">
        <w:tc>
          <w:tcPr>
            <w:tcW w:w="562" w:type="dxa"/>
          </w:tcPr>
          <w:p w:rsidR="006E29BC" w:rsidRPr="00685122" w:rsidRDefault="006E29BC" w:rsidP="009700B2">
            <w:pPr>
              <w:tabs>
                <w:tab w:val="left" w:pos="2522"/>
              </w:tabs>
              <w:spacing w:before="121" w:line="276" w:lineRule="auto"/>
              <w:rPr>
                <w:rFonts w:cs="Times New Roman"/>
                <w:sz w:val="20"/>
                <w:szCs w:val="20"/>
              </w:rPr>
            </w:pPr>
            <w:r>
              <w:rPr>
                <w:rFonts w:cs="Times New Roman"/>
                <w:sz w:val="20"/>
                <w:szCs w:val="20"/>
              </w:rPr>
              <w:t>16</w:t>
            </w:r>
          </w:p>
        </w:tc>
        <w:tc>
          <w:tcPr>
            <w:tcW w:w="2694" w:type="dxa"/>
          </w:tcPr>
          <w:p w:rsidR="006E29BC" w:rsidRDefault="006E29BC" w:rsidP="009700B2">
            <w:pPr>
              <w:tabs>
                <w:tab w:val="left" w:pos="2522"/>
              </w:tabs>
              <w:spacing w:before="121" w:line="276" w:lineRule="auto"/>
              <w:rPr>
                <w:rFonts w:cs="Times New Roman"/>
                <w:sz w:val="20"/>
                <w:szCs w:val="20"/>
              </w:rPr>
            </w:pPr>
            <w:r>
              <w:rPr>
                <w:rFonts w:cs="Times New Roman"/>
                <w:sz w:val="20"/>
                <w:szCs w:val="20"/>
              </w:rPr>
              <w:t>Kebijakan yang diterapkan pimpinan sudah sesuai dengan standar instansi</w:t>
            </w:r>
          </w:p>
        </w:tc>
        <w:tc>
          <w:tcPr>
            <w:tcW w:w="1134" w:type="dxa"/>
          </w:tcPr>
          <w:p w:rsidR="006E29BC" w:rsidRPr="00687F14" w:rsidRDefault="006E29BC" w:rsidP="009700B2">
            <w:pPr>
              <w:tabs>
                <w:tab w:val="left" w:pos="2522"/>
              </w:tabs>
              <w:spacing w:before="121" w:line="276" w:lineRule="auto"/>
              <w:jc w:val="center"/>
              <w:rPr>
                <w:rFonts w:cs="Times New Roman"/>
                <w:sz w:val="20"/>
                <w:szCs w:val="20"/>
              </w:rPr>
            </w:pPr>
            <w:r>
              <w:rPr>
                <w:rFonts w:cs="Times New Roman"/>
                <w:sz w:val="20"/>
                <w:szCs w:val="20"/>
              </w:rPr>
              <w:t>0,476</w:t>
            </w:r>
          </w:p>
        </w:tc>
        <w:tc>
          <w:tcPr>
            <w:tcW w:w="1082" w:type="dxa"/>
          </w:tcPr>
          <w:p w:rsidR="006E29BC" w:rsidRPr="000B0BD1" w:rsidRDefault="006E29BC" w:rsidP="009700B2">
            <w:pPr>
              <w:tabs>
                <w:tab w:val="left" w:pos="2522"/>
              </w:tabs>
              <w:spacing w:before="121" w:line="276" w:lineRule="auto"/>
              <w:jc w:val="center"/>
              <w:rPr>
                <w:rFonts w:cs="Times New Roman"/>
                <w:sz w:val="20"/>
                <w:szCs w:val="20"/>
              </w:rPr>
            </w:pPr>
            <w:r>
              <w:rPr>
                <w:rFonts w:cs="Times New Roman"/>
                <w:sz w:val="20"/>
                <w:szCs w:val="20"/>
              </w:rPr>
              <w:t>0,374</w:t>
            </w:r>
          </w:p>
        </w:tc>
        <w:tc>
          <w:tcPr>
            <w:tcW w:w="1469" w:type="dxa"/>
          </w:tcPr>
          <w:p w:rsidR="006E29BC" w:rsidRPr="00B60ECC" w:rsidRDefault="006E29BC"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E29BC" w:rsidRPr="00685122" w:rsidRDefault="006E29BC" w:rsidP="009700B2">
            <w:pPr>
              <w:tabs>
                <w:tab w:val="left" w:pos="2522"/>
              </w:tabs>
              <w:spacing w:before="121" w:line="276" w:lineRule="auto"/>
              <w:jc w:val="center"/>
              <w:rPr>
                <w:rFonts w:cs="Times New Roman"/>
                <w:sz w:val="20"/>
                <w:szCs w:val="20"/>
                <w:lang w:val="id-ID"/>
              </w:rPr>
            </w:pPr>
            <w:r w:rsidRPr="00C93FF5">
              <w:rPr>
                <w:rFonts w:cs="Times New Roman"/>
                <w:sz w:val="20"/>
                <w:szCs w:val="20"/>
                <w:lang w:val="id-ID"/>
              </w:rPr>
              <w:t xml:space="preserve">Valid </w:t>
            </w:r>
          </w:p>
        </w:tc>
      </w:tr>
      <w:tr w:rsidR="006E29BC" w:rsidTr="00B1272C">
        <w:tc>
          <w:tcPr>
            <w:tcW w:w="562" w:type="dxa"/>
          </w:tcPr>
          <w:p w:rsidR="006E29BC" w:rsidRPr="00685122" w:rsidRDefault="006E29BC" w:rsidP="009700B2">
            <w:pPr>
              <w:tabs>
                <w:tab w:val="left" w:pos="2522"/>
              </w:tabs>
              <w:spacing w:before="121" w:line="276" w:lineRule="auto"/>
              <w:rPr>
                <w:rFonts w:cs="Times New Roman"/>
                <w:sz w:val="20"/>
                <w:szCs w:val="20"/>
              </w:rPr>
            </w:pPr>
            <w:r>
              <w:rPr>
                <w:rFonts w:cs="Times New Roman"/>
                <w:sz w:val="20"/>
                <w:szCs w:val="20"/>
              </w:rPr>
              <w:t>17</w:t>
            </w:r>
          </w:p>
        </w:tc>
        <w:tc>
          <w:tcPr>
            <w:tcW w:w="2694" w:type="dxa"/>
          </w:tcPr>
          <w:p w:rsidR="006E29BC" w:rsidRDefault="006E29BC" w:rsidP="009700B2">
            <w:pPr>
              <w:spacing w:line="276" w:lineRule="auto"/>
              <w:rPr>
                <w:rFonts w:cs="Times New Roman"/>
                <w:sz w:val="20"/>
                <w:szCs w:val="20"/>
              </w:rPr>
            </w:pPr>
            <w:r w:rsidRPr="009446D8">
              <w:rPr>
                <w:rFonts w:cs="Times New Roman"/>
                <w:sz w:val="20"/>
                <w:szCs w:val="20"/>
              </w:rPr>
              <w:t>sistem administrasi</w:t>
            </w:r>
            <w:r>
              <w:rPr>
                <w:rFonts w:cs="Times New Roman"/>
                <w:sz w:val="20"/>
                <w:szCs w:val="20"/>
              </w:rPr>
              <w:t xml:space="preserve"> memudahkan saya dalam bekerja</w:t>
            </w:r>
          </w:p>
        </w:tc>
        <w:tc>
          <w:tcPr>
            <w:tcW w:w="1134" w:type="dxa"/>
          </w:tcPr>
          <w:p w:rsidR="006E29BC" w:rsidRPr="00687F14" w:rsidRDefault="006E29BC" w:rsidP="009700B2">
            <w:pPr>
              <w:tabs>
                <w:tab w:val="left" w:pos="2522"/>
              </w:tabs>
              <w:spacing w:before="121" w:line="276" w:lineRule="auto"/>
              <w:jc w:val="center"/>
              <w:rPr>
                <w:rFonts w:cs="Times New Roman"/>
                <w:sz w:val="20"/>
                <w:szCs w:val="20"/>
              </w:rPr>
            </w:pPr>
            <w:r>
              <w:rPr>
                <w:rFonts w:cs="Times New Roman"/>
                <w:sz w:val="20"/>
                <w:szCs w:val="20"/>
              </w:rPr>
              <w:t>0,463</w:t>
            </w:r>
          </w:p>
        </w:tc>
        <w:tc>
          <w:tcPr>
            <w:tcW w:w="1082" w:type="dxa"/>
          </w:tcPr>
          <w:p w:rsidR="006E29BC" w:rsidRPr="000B0BD1" w:rsidRDefault="006E29BC" w:rsidP="009700B2">
            <w:pPr>
              <w:tabs>
                <w:tab w:val="left" w:pos="2522"/>
              </w:tabs>
              <w:spacing w:before="121" w:line="276" w:lineRule="auto"/>
              <w:jc w:val="center"/>
              <w:rPr>
                <w:rFonts w:cs="Times New Roman"/>
                <w:sz w:val="20"/>
                <w:szCs w:val="20"/>
              </w:rPr>
            </w:pPr>
            <w:r>
              <w:rPr>
                <w:rFonts w:cs="Times New Roman"/>
                <w:sz w:val="20"/>
                <w:szCs w:val="20"/>
              </w:rPr>
              <w:t>0,374</w:t>
            </w:r>
          </w:p>
        </w:tc>
        <w:tc>
          <w:tcPr>
            <w:tcW w:w="1469" w:type="dxa"/>
          </w:tcPr>
          <w:p w:rsidR="006E29BC" w:rsidRPr="00B60ECC" w:rsidRDefault="006E29BC"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E29BC" w:rsidRPr="00685122" w:rsidRDefault="006E29BC" w:rsidP="009700B2">
            <w:pPr>
              <w:tabs>
                <w:tab w:val="left" w:pos="2522"/>
              </w:tabs>
              <w:spacing w:before="121" w:line="276" w:lineRule="auto"/>
              <w:jc w:val="center"/>
              <w:rPr>
                <w:rFonts w:cs="Times New Roman"/>
                <w:sz w:val="20"/>
                <w:szCs w:val="20"/>
                <w:lang w:val="id-ID"/>
              </w:rPr>
            </w:pPr>
            <w:r w:rsidRPr="00C93FF5">
              <w:rPr>
                <w:rFonts w:cs="Times New Roman"/>
                <w:sz w:val="20"/>
                <w:szCs w:val="20"/>
                <w:lang w:val="id-ID"/>
              </w:rPr>
              <w:t xml:space="preserve">Valid </w:t>
            </w:r>
          </w:p>
        </w:tc>
      </w:tr>
      <w:tr w:rsidR="006E29BC" w:rsidTr="00B1272C">
        <w:tc>
          <w:tcPr>
            <w:tcW w:w="562" w:type="dxa"/>
          </w:tcPr>
          <w:p w:rsidR="006E29BC" w:rsidRPr="00685122" w:rsidRDefault="006E29BC" w:rsidP="009700B2">
            <w:pPr>
              <w:tabs>
                <w:tab w:val="left" w:pos="2522"/>
              </w:tabs>
              <w:spacing w:before="121" w:line="276" w:lineRule="auto"/>
              <w:rPr>
                <w:rFonts w:cs="Times New Roman"/>
                <w:sz w:val="20"/>
                <w:szCs w:val="20"/>
              </w:rPr>
            </w:pPr>
            <w:r>
              <w:rPr>
                <w:rFonts w:cs="Times New Roman"/>
                <w:sz w:val="20"/>
                <w:szCs w:val="20"/>
              </w:rPr>
              <w:t>18</w:t>
            </w:r>
          </w:p>
        </w:tc>
        <w:tc>
          <w:tcPr>
            <w:tcW w:w="2694" w:type="dxa"/>
          </w:tcPr>
          <w:p w:rsidR="006E29BC" w:rsidRDefault="006E29BC" w:rsidP="009700B2">
            <w:pPr>
              <w:tabs>
                <w:tab w:val="left" w:pos="2522"/>
              </w:tabs>
              <w:spacing w:before="121" w:line="276" w:lineRule="auto"/>
              <w:rPr>
                <w:rFonts w:cs="Times New Roman"/>
                <w:sz w:val="20"/>
                <w:szCs w:val="20"/>
              </w:rPr>
            </w:pPr>
            <w:r>
              <w:rPr>
                <w:rFonts w:cs="Times New Roman"/>
                <w:sz w:val="20"/>
                <w:szCs w:val="20"/>
              </w:rPr>
              <w:t>Kebijakan yang dikeluarkan pimpinan dapat  membantu saya dalam mencapai tujuan</w:t>
            </w:r>
          </w:p>
        </w:tc>
        <w:tc>
          <w:tcPr>
            <w:tcW w:w="1134" w:type="dxa"/>
          </w:tcPr>
          <w:p w:rsidR="006E29BC" w:rsidRPr="00687F14" w:rsidRDefault="006E29BC" w:rsidP="009700B2">
            <w:pPr>
              <w:tabs>
                <w:tab w:val="left" w:pos="2522"/>
              </w:tabs>
              <w:spacing w:before="121" w:line="276" w:lineRule="auto"/>
              <w:jc w:val="center"/>
              <w:rPr>
                <w:rFonts w:cs="Times New Roman"/>
                <w:sz w:val="20"/>
                <w:szCs w:val="20"/>
              </w:rPr>
            </w:pPr>
            <w:r>
              <w:rPr>
                <w:rFonts w:cs="Times New Roman"/>
                <w:sz w:val="20"/>
                <w:szCs w:val="20"/>
              </w:rPr>
              <w:t>0,421</w:t>
            </w:r>
          </w:p>
        </w:tc>
        <w:tc>
          <w:tcPr>
            <w:tcW w:w="1082" w:type="dxa"/>
          </w:tcPr>
          <w:p w:rsidR="006E29BC" w:rsidRPr="000B0BD1" w:rsidRDefault="006E29BC" w:rsidP="009700B2">
            <w:pPr>
              <w:tabs>
                <w:tab w:val="left" w:pos="2522"/>
              </w:tabs>
              <w:spacing w:before="121" w:line="276" w:lineRule="auto"/>
              <w:jc w:val="center"/>
              <w:rPr>
                <w:rFonts w:cs="Times New Roman"/>
                <w:sz w:val="20"/>
                <w:szCs w:val="20"/>
              </w:rPr>
            </w:pPr>
            <w:r>
              <w:rPr>
                <w:rFonts w:cs="Times New Roman"/>
                <w:sz w:val="20"/>
                <w:szCs w:val="20"/>
              </w:rPr>
              <w:t>0,374</w:t>
            </w:r>
          </w:p>
        </w:tc>
        <w:tc>
          <w:tcPr>
            <w:tcW w:w="1469" w:type="dxa"/>
          </w:tcPr>
          <w:p w:rsidR="006E29BC" w:rsidRPr="00B60ECC" w:rsidRDefault="006E29BC"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E29BC" w:rsidRPr="00685122" w:rsidRDefault="006E29BC" w:rsidP="009700B2">
            <w:pPr>
              <w:tabs>
                <w:tab w:val="left" w:pos="2522"/>
              </w:tabs>
              <w:spacing w:before="121" w:line="276" w:lineRule="auto"/>
              <w:jc w:val="center"/>
              <w:rPr>
                <w:rFonts w:cs="Times New Roman"/>
                <w:sz w:val="20"/>
                <w:szCs w:val="20"/>
                <w:lang w:val="id-ID"/>
              </w:rPr>
            </w:pPr>
            <w:r w:rsidRPr="00C93FF5">
              <w:rPr>
                <w:rFonts w:cs="Times New Roman"/>
                <w:sz w:val="20"/>
                <w:szCs w:val="20"/>
                <w:lang w:val="id-ID"/>
              </w:rPr>
              <w:t xml:space="preserve">Valid </w:t>
            </w:r>
          </w:p>
        </w:tc>
      </w:tr>
      <w:tr w:rsidR="006E29BC" w:rsidTr="00B1272C">
        <w:tc>
          <w:tcPr>
            <w:tcW w:w="562" w:type="dxa"/>
          </w:tcPr>
          <w:p w:rsidR="006E29BC" w:rsidRPr="00685122" w:rsidRDefault="006E29BC" w:rsidP="009700B2">
            <w:pPr>
              <w:tabs>
                <w:tab w:val="left" w:pos="2522"/>
              </w:tabs>
              <w:spacing w:before="121" w:line="276" w:lineRule="auto"/>
              <w:rPr>
                <w:rFonts w:cs="Times New Roman"/>
                <w:sz w:val="20"/>
                <w:szCs w:val="20"/>
              </w:rPr>
            </w:pPr>
            <w:r>
              <w:rPr>
                <w:rFonts w:cs="Times New Roman"/>
                <w:sz w:val="20"/>
                <w:szCs w:val="20"/>
              </w:rPr>
              <w:t>19</w:t>
            </w:r>
          </w:p>
        </w:tc>
        <w:tc>
          <w:tcPr>
            <w:tcW w:w="2694" w:type="dxa"/>
          </w:tcPr>
          <w:p w:rsidR="006E29BC" w:rsidRDefault="006E29BC" w:rsidP="009700B2">
            <w:pPr>
              <w:tabs>
                <w:tab w:val="left" w:pos="2522"/>
              </w:tabs>
              <w:spacing w:before="121" w:line="276" w:lineRule="auto"/>
              <w:rPr>
                <w:rFonts w:cs="Times New Roman"/>
                <w:sz w:val="20"/>
                <w:szCs w:val="20"/>
              </w:rPr>
            </w:pPr>
            <w:r>
              <w:rPr>
                <w:rFonts w:cs="Times New Roman"/>
                <w:sz w:val="20"/>
                <w:szCs w:val="20"/>
              </w:rPr>
              <w:t>Pimpinan memberikan saya keleluasaan dalam bekerja dengan tidak selalu diawasi oleh supervisor</w:t>
            </w:r>
          </w:p>
        </w:tc>
        <w:tc>
          <w:tcPr>
            <w:tcW w:w="1134" w:type="dxa"/>
          </w:tcPr>
          <w:p w:rsidR="006E29BC" w:rsidRPr="00687F14" w:rsidRDefault="006E29BC" w:rsidP="009700B2">
            <w:pPr>
              <w:tabs>
                <w:tab w:val="left" w:pos="2522"/>
              </w:tabs>
              <w:spacing w:before="121" w:line="276" w:lineRule="auto"/>
              <w:jc w:val="center"/>
              <w:rPr>
                <w:rFonts w:cs="Times New Roman"/>
                <w:sz w:val="20"/>
                <w:szCs w:val="20"/>
              </w:rPr>
            </w:pPr>
            <w:r>
              <w:rPr>
                <w:rFonts w:cs="Times New Roman"/>
                <w:sz w:val="20"/>
                <w:szCs w:val="20"/>
              </w:rPr>
              <w:t>0,484</w:t>
            </w:r>
          </w:p>
        </w:tc>
        <w:tc>
          <w:tcPr>
            <w:tcW w:w="1082" w:type="dxa"/>
          </w:tcPr>
          <w:p w:rsidR="006E29BC" w:rsidRPr="000B0BD1" w:rsidRDefault="006E29BC" w:rsidP="009700B2">
            <w:pPr>
              <w:tabs>
                <w:tab w:val="left" w:pos="2522"/>
              </w:tabs>
              <w:spacing w:before="121" w:line="276" w:lineRule="auto"/>
              <w:jc w:val="center"/>
              <w:rPr>
                <w:rFonts w:cs="Times New Roman"/>
                <w:sz w:val="20"/>
                <w:szCs w:val="20"/>
              </w:rPr>
            </w:pPr>
            <w:r>
              <w:rPr>
                <w:rFonts w:cs="Times New Roman"/>
                <w:sz w:val="20"/>
                <w:szCs w:val="20"/>
              </w:rPr>
              <w:t>0,374</w:t>
            </w:r>
          </w:p>
        </w:tc>
        <w:tc>
          <w:tcPr>
            <w:tcW w:w="1469" w:type="dxa"/>
          </w:tcPr>
          <w:p w:rsidR="006E29BC" w:rsidRPr="00B60ECC" w:rsidRDefault="006E29BC"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E29BC" w:rsidRPr="00685122" w:rsidRDefault="006E29BC" w:rsidP="009700B2">
            <w:pPr>
              <w:tabs>
                <w:tab w:val="left" w:pos="2522"/>
              </w:tabs>
              <w:spacing w:before="121" w:line="276" w:lineRule="auto"/>
              <w:jc w:val="center"/>
              <w:rPr>
                <w:rFonts w:cs="Times New Roman"/>
                <w:sz w:val="20"/>
                <w:szCs w:val="20"/>
                <w:lang w:val="id-ID"/>
              </w:rPr>
            </w:pPr>
            <w:r w:rsidRPr="00C93FF5">
              <w:rPr>
                <w:rFonts w:cs="Times New Roman"/>
                <w:sz w:val="20"/>
                <w:szCs w:val="20"/>
                <w:lang w:val="id-ID"/>
              </w:rPr>
              <w:t xml:space="preserve">Valid </w:t>
            </w:r>
          </w:p>
        </w:tc>
      </w:tr>
      <w:tr w:rsidR="006E29BC" w:rsidTr="00B1272C">
        <w:tc>
          <w:tcPr>
            <w:tcW w:w="562" w:type="dxa"/>
          </w:tcPr>
          <w:p w:rsidR="006E29BC" w:rsidRPr="00685122" w:rsidRDefault="006E29BC" w:rsidP="009700B2">
            <w:pPr>
              <w:tabs>
                <w:tab w:val="left" w:pos="2522"/>
              </w:tabs>
              <w:spacing w:before="121" w:line="276" w:lineRule="auto"/>
              <w:rPr>
                <w:rFonts w:cs="Times New Roman"/>
                <w:sz w:val="20"/>
                <w:szCs w:val="20"/>
              </w:rPr>
            </w:pPr>
            <w:r>
              <w:rPr>
                <w:rFonts w:cs="Times New Roman"/>
                <w:sz w:val="20"/>
                <w:szCs w:val="20"/>
              </w:rPr>
              <w:t>20</w:t>
            </w:r>
          </w:p>
        </w:tc>
        <w:tc>
          <w:tcPr>
            <w:tcW w:w="2694" w:type="dxa"/>
          </w:tcPr>
          <w:p w:rsidR="006E29BC" w:rsidRDefault="006E29BC" w:rsidP="009700B2">
            <w:pPr>
              <w:spacing w:line="276" w:lineRule="auto"/>
              <w:rPr>
                <w:rFonts w:cs="Times New Roman"/>
                <w:sz w:val="20"/>
                <w:szCs w:val="20"/>
              </w:rPr>
            </w:pPr>
            <w:r>
              <w:rPr>
                <w:rFonts w:cs="Times New Roman"/>
                <w:sz w:val="20"/>
                <w:szCs w:val="20"/>
              </w:rPr>
              <w:t>Supervisor telah memiliki kemampuan yang mencukupi untuk untuk memperbaiki kesalahan yang dibuat dalam bekerja</w:t>
            </w:r>
          </w:p>
        </w:tc>
        <w:tc>
          <w:tcPr>
            <w:tcW w:w="1134" w:type="dxa"/>
          </w:tcPr>
          <w:p w:rsidR="006E29BC" w:rsidRPr="00687F14" w:rsidRDefault="006E29BC" w:rsidP="009700B2">
            <w:pPr>
              <w:tabs>
                <w:tab w:val="left" w:pos="2522"/>
              </w:tabs>
              <w:spacing w:before="121" w:line="276" w:lineRule="auto"/>
              <w:jc w:val="center"/>
              <w:rPr>
                <w:rFonts w:cs="Times New Roman"/>
                <w:sz w:val="20"/>
                <w:szCs w:val="20"/>
              </w:rPr>
            </w:pPr>
            <w:r>
              <w:rPr>
                <w:rFonts w:cs="Times New Roman"/>
                <w:sz w:val="20"/>
                <w:szCs w:val="20"/>
              </w:rPr>
              <w:t>0,387</w:t>
            </w:r>
          </w:p>
        </w:tc>
        <w:tc>
          <w:tcPr>
            <w:tcW w:w="1082" w:type="dxa"/>
          </w:tcPr>
          <w:p w:rsidR="006E29BC" w:rsidRPr="000B0BD1" w:rsidRDefault="006E29BC" w:rsidP="009700B2">
            <w:pPr>
              <w:tabs>
                <w:tab w:val="left" w:pos="2522"/>
              </w:tabs>
              <w:spacing w:before="121" w:line="276" w:lineRule="auto"/>
              <w:jc w:val="center"/>
              <w:rPr>
                <w:rFonts w:cs="Times New Roman"/>
                <w:sz w:val="20"/>
                <w:szCs w:val="20"/>
              </w:rPr>
            </w:pPr>
            <w:r>
              <w:rPr>
                <w:rFonts w:cs="Times New Roman"/>
                <w:sz w:val="20"/>
                <w:szCs w:val="20"/>
              </w:rPr>
              <w:t>0,374</w:t>
            </w:r>
          </w:p>
        </w:tc>
        <w:tc>
          <w:tcPr>
            <w:tcW w:w="1469" w:type="dxa"/>
          </w:tcPr>
          <w:p w:rsidR="006E29BC" w:rsidRPr="00B60ECC" w:rsidRDefault="006E29BC"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E29BC" w:rsidRPr="00685122" w:rsidRDefault="006E29BC" w:rsidP="009700B2">
            <w:pPr>
              <w:tabs>
                <w:tab w:val="left" w:pos="2522"/>
              </w:tabs>
              <w:spacing w:before="121" w:line="276" w:lineRule="auto"/>
              <w:jc w:val="center"/>
              <w:rPr>
                <w:rFonts w:cs="Times New Roman"/>
                <w:sz w:val="20"/>
                <w:szCs w:val="20"/>
                <w:lang w:val="id-ID"/>
              </w:rPr>
            </w:pPr>
            <w:r w:rsidRPr="00C93FF5">
              <w:rPr>
                <w:rFonts w:cs="Times New Roman"/>
                <w:sz w:val="20"/>
                <w:szCs w:val="20"/>
                <w:lang w:val="id-ID"/>
              </w:rPr>
              <w:t xml:space="preserve">Valid </w:t>
            </w:r>
          </w:p>
        </w:tc>
      </w:tr>
      <w:tr w:rsidR="006E29BC" w:rsidTr="00B1272C">
        <w:tc>
          <w:tcPr>
            <w:tcW w:w="562" w:type="dxa"/>
          </w:tcPr>
          <w:p w:rsidR="006E29BC" w:rsidRPr="00685122" w:rsidRDefault="006E29BC" w:rsidP="009700B2">
            <w:pPr>
              <w:tabs>
                <w:tab w:val="left" w:pos="2522"/>
              </w:tabs>
              <w:spacing w:before="121" w:line="276" w:lineRule="auto"/>
              <w:rPr>
                <w:rFonts w:cs="Times New Roman"/>
                <w:sz w:val="20"/>
                <w:szCs w:val="20"/>
              </w:rPr>
            </w:pPr>
            <w:r>
              <w:rPr>
                <w:rFonts w:cs="Times New Roman"/>
                <w:sz w:val="20"/>
                <w:szCs w:val="20"/>
              </w:rPr>
              <w:t>21</w:t>
            </w:r>
          </w:p>
        </w:tc>
        <w:tc>
          <w:tcPr>
            <w:tcW w:w="2694" w:type="dxa"/>
          </w:tcPr>
          <w:p w:rsidR="006E29BC" w:rsidRDefault="006E29BC" w:rsidP="009700B2">
            <w:pPr>
              <w:tabs>
                <w:tab w:val="left" w:pos="2522"/>
              </w:tabs>
              <w:spacing w:before="121" w:line="276" w:lineRule="auto"/>
              <w:rPr>
                <w:rFonts w:cs="Times New Roman"/>
                <w:sz w:val="20"/>
                <w:szCs w:val="20"/>
              </w:rPr>
            </w:pPr>
            <w:r>
              <w:rPr>
                <w:rFonts w:cs="Times New Roman"/>
                <w:sz w:val="20"/>
                <w:szCs w:val="20"/>
              </w:rPr>
              <w:t>Supervisor telah memberikan dukungan yang membuat saya bersemangat dan nyaman bekerja</w:t>
            </w:r>
          </w:p>
        </w:tc>
        <w:tc>
          <w:tcPr>
            <w:tcW w:w="1134" w:type="dxa"/>
          </w:tcPr>
          <w:p w:rsidR="006E29BC" w:rsidRPr="00687F14" w:rsidRDefault="006E29BC" w:rsidP="009700B2">
            <w:pPr>
              <w:tabs>
                <w:tab w:val="left" w:pos="2522"/>
              </w:tabs>
              <w:spacing w:before="121" w:line="276" w:lineRule="auto"/>
              <w:jc w:val="center"/>
              <w:rPr>
                <w:rFonts w:cs="Times New Roman"/>
                <w:sz w:val="20"/>
                <w:szCs w:val="20"/>
              </w:rPr>
            </w:pPr>
            <w:r>
              <w:rPr>
                <w:rFonts w:cs="Times New Roman"/>
                <w:sz w:val="20"/>
                <w:szCs w:val="20"/>
              </w:rPr>
              <w:t>0,406</w:t>
            </w:r>
          </w:p>
        </w:tc>
        <w:tc>
          <w:tcPr>
            <w:tcW w:w="1082" w:type="dxa"/>
          </w:tcPr>
          <w:p w:rsidR="006E29BC" w:rsidRPr="000B0BD1" w:rsidRDefault="006E29BC" w:rsidP="009700B2">
            <w:pPr>
              <w:tabs>
                <w:tab w:val="left" w:pos="2522"/>
              </w:tabs>
              <w:spacing w:before="121" w:line="276" w:lineRule="auto"/>
              <w:jc w:val="center"/>
              <w:rPr>
                <w:rFonts w:cs="Times New Roman"/>
                <w:sz w:val="20"/>
                <w:szCs w:val="20"/>
              </w:rPr>
            </w:pPr>
            <w:r>
              <w:rPr>
                <w:rFonts w:cs="Times New Roman"/>
                <w:sz w:val="20"/>
                <w:szCs w:val="20"/>
              </w:rPr>
              <w:t>0,374</w:t>
            </w:r>
          </w:p>
        </w:tc>
        <w:tc>
          <w:tcPr>
            <w:tcW w:w="1469" w:type="dxa"/>
          </w:tcPr>
          <w:p w:rsidR="006E29BC" w:rsidRPr="00B60ECC" w:rsidRDefault="006E29BC"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E29BC" w:rsidRPr="00685122" w:rsidRDefault="006E29BC" w:rsidP="009700B2">
            <w:pPr>
              <w:tabs>
                <w:tab w:val="left" w:pos="2522"/>
              </w:tabs>
              <w:spacing w:before="121" w:line="276" w:lineRule="auto"/>
              <w:jc w:val="center"/>
              <w:rPr>
                <w:rFonts w:cs="Times New Roman"/>
                <w:sz w:val="20"/>
                <w:szCs w:val="20"/>
                <w:lang w:val="id-ID"/>
              </w:rPr>
            </w:pPr>
            <w:r w:rsidRPr="00C93FF5">
              <w:rPr>
                <w:rFonts w:cs="Times New Roman"/>
                <w:sz w:val="20"/>
                <w:szCs w:val="20"/>
                <w:lang w:val="id-ID"/>
              </w:rPr>
              <w:t xml:space="preserve">Valid </w:t>
            </w:r>
          </w:p>
        </w:tc>
      </w:tr>
      <w:tr w:rsidR="006E29BC" w:rsidTr="00B1272C">
        <w:tc>
          <w:tcPr>
            <w:tcW w:w="562" w:type="dxa"/>
          </w:tcPr>
          <w:p w:rsidR="006E29BC" w:rsidRPr="00685122" w:rsidRDefault="006E29BC" w:rsidP="009700B2">
            <w:pPr>
              <w:tabs>
                <w:tab w:val="left" w:pos="2522"/>
              </w:tabs>
              <w:spacing w:before="121" w:line="276" w:lineRule="auto"/>
              <w:rPr>
                <w:rFonts w:cs="Times New Roman"/>
                <w:sz w:val="20"/>
                <w:szCs w:val="20"/>
              </w:rPr>
            </w:pPr>
            <w:r>
              <w:rPr>
                <w:rFonts w:cs="Times New Roman"/>
                <w:sz w:val="20"/>
                <w:szCs w:val="20"/>
              </w:rPr>
              <w:t>22</w:t>
            </w:r>
          </w:p>
        </w:tc>
        <w:tc>
          <w:tcPr>
            <w:tcW w:w="2694" w:type="dxa"/>
          </w:tcPr>
          <w:p w:rsidR="006E29BC" w:rsidRDefault="006E29BC" w:rsidP="009700B2">
            <w:pPr>
              <w:spacing w:line="276" w:lineRule="auto"/>
              <w:rPr>
                <w:rFonts w:cs="Times New Roman"/>
                <w:sz w:val="20"/>
                <w:szCs w:val="20"/>
              </w:rPr>
            </w:pPr>
            <w:r>
              <w:rPr>
                <w:rFonts w:cs="Times New Roman"/>
                <w:sz w:val="20"/>
                <w:szCs w:val="20"/>
              </w:rPr>
              <w:t xml:space="preserve">Gaji/upah yang saya </w:t>
            </w:r>
            <w:r w:rsidRPr="009446D8">
              <w:rPr>
                <w:rFonts w:cs="Times New Roman"/>
                <w:sz w:val="20"/>
                <w:szCs w:val="20"/>
              </w:rPr>
              <w:t>terima</w:t>
            </w:r>
            <w:r>
              <w:rPr>
                <w:rFonts w:cs="Times New Roman"/>
                <w:sz w:val="20"/>
                <w:szCs w:val="20"/>
              </w:rPr>
              <w:t xml:space="preserve"> sesuai dengan peraturan </w:t>
            </w:r>
            <w:r w:rsidRPr="009446D8">
              <w:rPr>
                <w:rFonts w:cs="Times New Roman"/>
                <w:sz w:val="20"/>
                <w:szCs w:val="20"/>
              </w:rPr>
              <w:t>pemerintah</w:t>
            </w:r>
          </w:p>
        </w:tc>
        <w:tc>
          <w:tcPr>
            <w:tcW w:w="1134" w:type="dxa"/>
          </w:tcPr>
          <w:p w:rsidR="006E29BC" w:rsidRPr="00687F14" w:rsidRDefault="006E29BC" w:rsidP="009700B2">
            <w:pPr>
              <w:tabs>
                <w:tab w:val="left" w:pos="2522"/>
              </w:tabs>
              <w:spacing w:before="121" w:line="276" w:lineRule="auto"/>
              <w:jc w:val="center"/>
              <w:rPr>
                <w:rFonts w:cs="Times New Roman"/>
                <w:sz w:val="20"/>
                <w:szCs w:val="20"/>
              </w:rPr>
            </w:pPr>
            <w:r>
              <w:rPr>
                <w:rFonts w:cs="Times New Roman"/>
                <w:sz w:val="20"/>
                <w:szCs w:val="20"/>
              </w:rPr>
              <w:t>0,388</w:t>
            </w:r>
          </w:p>
        </w:tc>
        <w:tc>
          <w:tcPr>
            <w:tcW w:w="1082" w:type="dxa"/>
          </w:tcPr>
          <w:p w:rsidR="006E29BC" w:rsidRPr="00AE0746" w:rsidRDefault="006E29BC" w:rsidP="009700B2">
            <w:pPr>
              <w:tabs>
                <w:tab w:val="left" w:pos="2522"/>
              </w:tabs>
              <w:spacing w:before="121" w:line="276" w:lineRule="auto"/>
              <w:jc w:val="center"/>
              <w:rPr>
                <w:rFonts w:cs="Times New Roman"/>
                <w:sz w:val="20"/>
                <w:szCs w:val="20"/>
              </w:rPr>
            </w:pPr>
            <w:r>
              <w:rPr>
                <w:rFonts w:cs="Times New Roman"/>
                <w:sz w:val="20"/>
                <w:szCs w:val="20"/>
              </w:rPr>
              <w:t>0,374</w:t>
            </w:r>
          </w:p>
        </w:tc>
        <w:tc>
          <w:tcPr>
            <w:tcW w:w="1469" w:type="dxa"/>
          </w:tcPr>
          <w:p w:rsidR="006E29BC" w:rsidRPr="00B60ECC" w:rsidRDefault="006E29BC"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E29BC" w:rsidRPr="00685122" w:rsidRDefault="006E29BC" w:rsidP="009700B2">
            <w:pPr>
              <w:tabs>
                <w:tab w:val="left" w:pos="2522"/>
              </w:tabs>
              <w:spacing w:before="121" w:line="276" w:lineRule="auto"/>
              <w:jc w:val="center"/>
              <w:rPr>
                <w:rFonts w:cs="Times New Roman"/>
                <w:sz w:val="20"/>
                <w:szCs w:val="20"/>
                <w:lang w:val="id-ID"/>
              </w:rPr>
            </w:pPr>
            <w:r w:rsidRPr="00C93FF5">
              <w:rPr>
                <w:rFonts w:cs="Times New Roman"/>
                <w:sz w:val="20"/>
                <w:szCs w:val="20"/>
                <w:lang w:val="id-ID"/>
              </w:rPr>
              <w:t xml:space="preserve">Valid </w:t>
            </w:r>
          </w:p>
        </w:tc>
      </w:tr>
      <w:tr w:rsidR="006E29BC" w:rsidTr="00B1272C">
        <w:tc>
          <w:tcPr>
            <w:tcW w:w="562" w:type="dxa"/>
          </w:tcPr>
          <w:p w:rsidR="006E29BC" w:rsidRPr="00685122" w:rsidRDefault="006E29BC" w:rsidP="009700B2">
            <w:pPr>
              <w:tabs>
                <w:tab w:val="left" w:pos="2522"/>
              </w:tabs>
              <w:spacing w:before="121" w:line="276" w:lineRule="auto"/>
              <w:rPr>
                <w:rFonts w:cs="Times New Roman"/>
                <w:sz w:val="20"/>
                <w:szCs w:val="20"/>
              </w:rPr>
            </w:pPr>
            <w:r>
              <w:rPr>
                <w:rFonts w:cs="Times New Roman"/>
                <w:sz w:val="20"/>
                <w:szCs w:val="20"/>
              </w:rPr>
              <w:lastRenderedPageBreak/>
              <w:t>23</w:t>
            </w:r>
          </w:p>
        </w:tc>
        <w:tc>
          <w:tcPr>
            <w:tcW w:w="2694" w:type="dxa"/>
          </w:tcPr>
          <w:p w:rsidR="006E29BC" w:rsidRDefault="006E29BC" w:rsidP="009700B2">
            <w:pPr>
              <w:tabs>
                <w:tab w:val="left" w:pos="2522"/>
              </w:tabs>
              <w:spacing w:before="121" w:line="276" w:lineRule="auto"/>
              <w:rPr>
                <w:rFonts w:cs="Times New Roman"/>
                <w:sz w:val="20"/>
                <w:szCs w:val="20"/>
              </w:rPr>
            </w:pPr>
            <w:r>
              <w:rPr>
                <w:rFonts w:cs="Times New Roman"/>
                <w:sz w:val="20"/>
                <w:szCs w:val="20"/>
              </w:rPr>
              <w:t>Gaji yang telah diberikan Instansi sesuai dengan tanggung jawab yang dibebankan kepada saya</w:t>
            </w:r>
          </w:p>
        </w:tc>
        <w:tc>
          <w:tcPr>
            <w:tcW w:w="1134" w:type="dxa"/>
          </w:tcPr>
          <w:p w:rsidR="006E29BC" w:rsidRPr="00687F14" w:rsidRDefault="006E29BC" w:rsidP="009700B2">
            <w:pPr>
              <w:tabs>
                <w:tab w:val="left" w:pos="2522"/>
              </w:tabs>
              <w:spacing w:before="121" w:line="276" w:lineRule="auto"/>
              <w:jc w:val="center"/>
              <w:rPr>
                <w:rFonts w:cs="Times New Roman"/>
                <w:sz w:val="20"/>
                <w:szCs w:val="20"/>
              </w:rPr>
            </w:pPr>
            <w:r>
              <w:rPr>
                <w:rFonts w:cs="Times New Roman"/>
                <w:sz w:val="20"/>
                <w:szCs w:val="20"/>
              </w:rPr>
              <w:t>0,396</w:t>
            </w:r>
          </w:p>
        </w:tc>
        <w:tc>
          <w:tcPr>
            <w:tcW w:w="1082" w:type="dxa"/>
          </w:tcPr>
          <w:p w:rsidR="006E29BC" w:rsidRPr="00AE0746" w:rsidRDefault="006E29BC" w:rsidP="009700B2">
            <w:pPr>
              <w:tabs>
                <w:tab w:val="left" w:pos="2522"/>
              </w:tabs>
              <w:spacing w:before="121" w:line="276" w:lineRule="auto"/>
              <w:jc w:val="center"/>
              <w:rPr>
                <w:rFonts w:cs="Times New Roman"/>
                <w:sz w:val="20"/>
                <w:szCs w:val="20"/>
              </w:rPr>
            </w:pPr>
            <w:r>
              <w:rPr>
                <w:rFonts w:cs="Times New Roman"/>
                <w:sz w:val="20"/>
                <w:szCs w:val="20"/>
              </w:rPr>
              <w:t>0,374</w:t>
            </w:r>
          </w:p>
        </w:tc>
        <w:tc>
          <w:tcPr>
            <w:tcW w:w="1469" w:type="dxa"/>
          </w:tcPr>
          <w:p w:rsidR="006E29BC" w:rsidRPr="00B60ECC" w:rsidRDefault="006E29BC"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E29BC" w:rsidRPr="00685122" w:rsidRDefault="006E29BC" w:rsidP="009700B2">
            <w:pPr>
              <w:tabs>
                <w:tab w:val="left" w:pos="2522"/>
              </w:tabs>
              <w:spacing w:before="121" w:line="276" w:lineRule="auto"/>
              <w:jc w:val="center"/>
              <w:rPr>
                <w:rFonts w:cs="Times New Roman"/>
                <w:sz w:val="20"/>
                <w:szCs w:val="20"/>
                <w:lang w:val="id-ID"/>
              </w:rPr>
            </w:pPr>
            <w:r w:rsidRPr="00C93FF5">
              <w:rPr>
                <w:rFonts w:cs="Times New Roman"/>
                <w:sz w:val="20"/>
                <w:szCs w:val="20"/>
                <w:lang w:val="id-ID"/>
              </w:rPr>
              <w:t xml:space="preserve">Valid </w:t>
            </w:r>
          </w:p>
        </w:tc>
      </w:tr>
      <w:tr w:rsidR="006E29BC" w:rsidTr="00B1272C">
        <w:tc>
          <w:tcPr>
            <w:tcW w:w="562" w:type="dxa"/>
          </w:tcPr>
          <w:p w:rsidR="006E29BC" w:rsidRPr="00685122" w:rsidRDefault="006E29BC" w:rsidP="009700B2">
            <w:pPr>
              <w:tabs>
                <w:tab w:val="left" w:pos="2522"/>
              </w:tabs>
              <w:spacing w:before="121" w:line="276" w:lineRule="auto"/>
              <w:rPr>
                <w:rFonts w:cs="Times New Roman"/>
                <w:sz w:val="20"/>
                <w:szCs w:val="20"/>
              </w:rPr>
            </w:pPr>
            <w:r>
              <w:rPr>
                <w:rFonts w:cs="Times New Roman"/>
                <w:sz w:val="20"/>
                <w:szCs w:val="20"/>
              </w:rPr>
              <w:t>24</w:t>
            </w:r>
          </w:p>
        </w:tc>
        <w:tc>
          <w:tcPr>
            <w:tcW w:w="2694" w:type="dxa"/>
          </w:tcPr>
          <w:p w:rsidR="006E29BC" w:rsidRDefault="006E29BC" w:rsidP="009700B2">
            <w:pPr>
              <w:tabs>
                <w:tab w:val="left" w:pos="2522"/>
              </w:tabs>
              <w:spacing w:before="121" w:line="276" w:lineRule="auto"/>
              <w:rPr>
                <w:rFonts w:cs="Times New Roman"/>
                <w:sz w:val="20"/>
                <w:szCs w:val="20"/>
              </w:rPr>
            </w:pPr>
            <w:r>
              <w:rPr>
                <w:rFonts w:cs="Times New Roman"/>
                <w:sz w:val="20"/>
                <w:szCs w:val="20"/>
              </w:rPr>
              <w:t>Gaji yang telah diberikan cukup untuk kebutuhan sehari-hari</w:t>
            </w:r>
          </w:p>
        </w:tc>
        <w:tc>
          <w:tcPr>
            <w:tcW w:w="1134" w:type="dxa"/>
          </w:tcPr>
          <w:p w:rsidR="006E29BC" w:rsidRPr="00687F14" w:rsidRDefault="006E29BC" w:rsidP="009700B2">
            <w:pPr>
              <w:tabs>
                <w:tab w:val="left" w:pos="2522"/>
              </w:tabs>
              <w:spacing w:before="121" w:line="276" w:lineRule="auto"/>
              <w:jc w:val="center"/>
              <w:rPr>
                <w:rFonts w:cs="Times New Roman"/>
                <w:sz w:val="20"/>
                <w:szCs w:val="20"/>
              </w:rPr>
            </w:pPr>
            <w:r>
              <w:rPr>
                <w:rFonts w:cs="Times New Roman"/>
                <w:sz w:val="20"/>
                <w:szCs w:val="20"/>
              </w:rPr>
              <w:t>0,436</w:t>
            </w:r>
          </w:p>
        </w:tc>
        <w:tc>
          <w:tcPr>
            <w:tcW w:w="1082" w:type="dxa"/>
          </w:tcPr>
          <w:p w:rsidR="006E29BC" w:rsidRPr="00AE0746" w:rsidRDefault="006E29BC" w:rsidP="009700B2">
            <w:pPr>
              <w:tabs>
                <w:tab w:val="left" w:pos="2522"/>
              </w:tabs>
              <w:spacing w:before="121" w:line="276" w:lineRule="auto"/>
              <w:jc w:val="center"/>
              <w:rPr>
                <w:rFonts w:cs="Times New Roman"/>
                <w:sz w:val="20"/>
                <w:szCs w:val="20"/>
              </w:rPr>
            </w:pPr>
            <w:r>
              <w:rPr>
                <w:rFonts w:cs="Times New Roman"/>
                <w:sz w:val="20"/>
                <w:szCs w:val="20"/>
              </w:rPr>
              <w:t>0,374</w:t>
            </w:r>
          </w:p>
        </w:tc>
        <w:tc>
          <w:tcPr>
            <w:tcW w:w="1469" w:type="dxa"/>
          </w:tcPr>
          <w:p w:rsidR="006E29BC" w:rsidRPr="00B60ECC" w:rsidRDefault="006E29BC"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E29BC" w:rsidRPr="00685122" w:rsidRDefault="006E29BC" w:rsidP="009700B2">
            <w:pPr>
              <w:tabs>
                <w:tab w:val="left" w:pos="2522"/>
              </w:tabs>
              <w:spacing w:before="121" w:line="276" w:lineRule="auto"/>
              <w:jc w:val="center"/>
              <w:rPr>
                <w:rFonts w:cs="Times New Roman"/>
                <w:sz w:val="20"/>
                <w:szCs w:val="20"/>
                <w:lang w:val="id-ID"/>
              </w:rPr>
            </w:pPr>
            <w:r w:rsidRPr="00C93FF5">
              <w:rPr>
                <w:rFonts w:cs="Times New Roman"/>
                <w:sz w:val="20"/>
                <w:szCs w:val="20"/>
                <w:lang w:val="id-ID"/>
              </w:rPr>
              <w:t xml:space="preserve">Valid </w:t>
            </w:r>
          </w:p>
        </w:tc>
      </w:tr>
      <w:tr w:rsidR="006E29BC" w:rsidTr="00B1272C">
        <w:tc>
          <w:tcPr>
            <w:tcW w:w="562" w:type="dxa"/>
          </w:tcPr>
          <w:p w:rsidR="006E29BC" w:rsidRDefault="006E29BC" w:rsidP="009700B2">
            <w:pPr>
              <w:tabs>
                <w:tab w:val="left" w:pos="2522"/>
              </w:tabs>
              <w:spacing w:before="121" w:line="276" w:lineRule="auto"/>
              <w:rPr>
                <w:rFonts w:cs="Times New Roman"/>
                <w:sz w:val="20"/>
                <w:szCs w:val="20"/>
              </w:rPr>
            </w:pPr>
            <w:r>
              <w:rPr>
                <w:rFonts w:cs="Times New Roman"/>
                <w:sz w:val="20"/>
                <w:szCs w:val="20"/>
              </w:rPr>
              <w:t>25</w:t>
            </w:r>
          </w:p>
        </w:tc>
        <w:tc>
          <w:tcPr>
            <w:tcW w:w="2694" w:type="dxa"/>
          </w:tcPr>
          <w:p w:rsidR="006E29BC" w:rsidRDefault="006E29BC" w:rsidP="009700B2">
            <w:pPr>
              <w:spacing w:line="276" w:lineRule="auto"/>
              <w:ind w:left="34" w:hanging="34"/>
              <w:rPr>
                <w:rFonts w:cs="Times New Roman"/>
                <w:sz w:val="20"/>
                <w:szCs w:val="20"/>
              </w:rPr>
            </w:pPr>
            <w:r>
              <w:rPr>
                <w:rFonts w:cs="Times New Roman"/>
                <w:sz w:val="20"/>
                <w:szCs w:val="20"/>
              </w:rPr>
              <w:t>Saya dengan rekan kerja memiliki hubungan baik</w:t>
            </w:r>
          </w:p>
        </w:tc>
        <w:tc>
          <w:tcPr>
            <w:tcW w:w="1134" w:type="dxa"/>
          </w:tcPr>
          <w:p w:rsidR="006E29BC" w:rsidRPr="00687F14" w:rsidRDefault="006E29BC" w:rsidP="009700B2">
            <w:pPr>
              <w:tabs>
                <w:tab w:val="left" w:pos="2522"/>
              </w:tabs>
              <w:spacing w:before="121" w:line="276" w:lineRule="auto"/>
              <w:jc w:val="center"/>
              <w:rPr>
                <w:rFonts w:cs="Times New Roman"/>
                <w:sz w:val="20"/>
                <w:szCs w:val="20"/>
              </w:rPr>
            </w:pPr>
            <w:r>
              <w:rPr>
                <w:rFonts w:cs="Times New Roman"/>
                <w:sz w:val="20"/>
                <w:szCs w:val="20"/>
              </w:rPr>
              <w:t>0,413</w:t>
            </w:r>
          </w:p>
        </w:tc>
        <w:tc>
          <w:tcPr>
            <w:tcW w:w="1082" w:type="dxa"/>
          </w:tcPr>
          <w:p w:rsidR="006E29BC" w:rsidRPr="00AE0746" w:rsidRDefault="006E29BC" w:rsidP="009700B2">
            <w:pPr>
              <w:tabs>
                <w:tab w:val="left" w:pos="2522"/>
              </w:tabs>
              <w:spacing w:before="121" w:line="276" w:lineRule="auto"/>
              <w:jc w:val="center"/>
              <w:rPr>
                <w:rFonts w:cs="Times New Roman"/>
                <w:sz w:val="20"/>
                <w:szCs w:val="20"/>
              </w:rPr>
            </w:pPr>
            <w:r>
              <w:rPr>
                <w:rFonts w:cs="Times New Roman"/>
                <w:sz w:val="20"/>
                <w:szCs w:val="20"/>
              </w:rPr>
              <w:t>0,374</w:t>
            </w:r>
          </w:p>
        </w:tc>
        <w:tc>
          <w:tcPr>
            <w:tcW w:w="1469" w:type="dxa"/>
          </w:tcPr>
          <w:p w:rsidR="006E29BC" w:rsidRPr="00B60ECC" w:rsidRDefault="006E29BC"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E29BC" w:rsidRPr="00685122" w:rsidRDefault="006E29BC" w:rsidP="009700B2">
            <w:pPr>
              <w:tabs>
                <w:tab w:val="left" w:pos="2522"/>
              </w:tabs>
              <w:spacing w:before="121" w:line="276" w:lineRule="auto"/>
              <w:jc w:val="center"/>
              <w:rPr>
                <w:rFonts w:cs="Times New Roman"/>
                <w:sz w:val="20"/>
                <w:szCs w:val="20"/>
                <w:lang w:val="id-ID"/>
              </w:rPr>
            </w:pPr>
            <w:r w:rsidRPr="00C93FF5">
              <w:rPr>
                <w:rFonts w:cs="Times New Roman"/>
                <w:sz w:val="20"/>
                <w:szCs w:val="20"/>
                <w:lang w:val="id-ID"/>
              </w:rPr>
              <w:t xml:space="preserve">Valid </w:t>
            </w:r>
          </w:p>
        </w:tc>
      </w:tr>
      <w:tr w:rsidR="006E29BC" w:rsidTr="00B1272C">
        <w:tc>
          <w:tcPr>
            <w:tcW w:w="562" w:type="dxa"/>
          </w:tcPr>
          <w:p w:rsidR="006E29BC" w:rsidRDefault="006E29BC" w:rsidP="009700B2">
            <w:pPr>
              <w:tabs>
                <w:tab w:val="left" w:pos="2522"/>
              </w:tabs>
              <w:spacing w:before="121" w:line="276" w:lineRule="auto"/>
              <w:rPr>
                <w:rFonts w:cs="Times New Roman"/>
                <w:sz w:val="20"/>
                <w:szCs w:val="20"/>
              </w:rPr>
            </w:pPr>
            <w:r>
              <w:rPr>
                <w:rFonts w:cs="Times New Roman"/>
                <w:sz w:val="20"/>
                <w:szCs w:val="20"/>
              </w:rPr>
              <w:t>26</w:t>
            </w:r>
          </w:p>
        </w:tc>
        <w:tc>
          <w:tcPr>
            <w:tcW w:w="2694" w:type="dxa"/>
          </w:tcPr>
          <w:p w:rsidR="006E29BC" w:rsidRDefault="006E29BC" w:rsidP="009700B2">
            <w:pPr>
              <w:spacing w:line="276" w:lineRule="auto"/>
              <w:rPr>
                <w:rFonts w:cs="Times New Roman"/>
                <w:sz w:val="20"/>
                <w:szCs w:val="20"/>
              </w:rPr>
            </w:pPr>
            <w:r>
              <w:rPr>
                <w:rFonts w:cs="Times New Roman"/>
                <w:sz w:val="20"/>
                <w:szCs w:val="20"/>
              </w:rPr>
              <w:t>Rekan kerja sangat penting dalam penyelesaian kerja tim</w:t>
            </w:r>
          </w:p>
        </w:tc>
        <w:tc>
          <w:tcPr>
            <w:tcW w:w="1134" w:type="dxa"/>
          </w:tcPr>
          <w:p w:rsidR="006E29BC" w:rsidRPr="00687F14" w:rsidRDefault="006E29BC" w:rsidP="009700B2">
            <w:pPr>
              <w:tabs>
                <w:tab w:val="left" w:pos="2522"/>
              </w:tabs>
              <w:spacing w:before="121" w:line="276" w:lineRule="auto"/>
              <w:jc w:val="center"/>
              <w:rPr>
                <w:rFonts w:cs="Times New Roman"/>
                <w:sz w:val="20"/>
                <w:szCs w:val="20"/>
              </w:rPr>
            </w:pPr>
            <w:r>
              <w:rPr>
                <w:rFonts w:cs="Times New Roman"/>
                <w:sz w:val="20"/>
                <w:szCs w:val="20"/>
              </w:rPr>
              <w:t>0,432</w:t>
            </w:r>
          </w:p>
        </w:tc>
        <w:tc>
          <w:tcPr>
            <w:tcW w:w="1082" w:type="dxa"/>
          </w:tcPr>
          <w:p w:rsidR="006E29BC" w:rsidRPr="00AE0746" w:rsidRDefault="006E29BC" w:rsidP="009700B2">
            <w:pPr>
              <w:tabs>
                <w:tab w:val="left" w:pos="2522"/>
              </w:tabs>
              <w:spacing w:before="121" w:line="276" w:lineRule="auto"/>
              <w:jc w:val="center"/>
              <w:rPr>
                <w:rFonts w:cs="Times New Roman"/>
                <w:sz w:val="20"/>
                <w:szCs w:val="20"/>
              </w:rPr>
            </w:pPr>
            <w:r>
              <w:rPr>
                <w:rFonts w:cs="Times New Roman"/>
                <w:sz w:val="20"/>
                <w:szCs w:val="20"/>
              </w:rPr>
              <w:t>0,374</w:t>
            </w:r>
          </w:p>
        </w:tc>
        <w:tc>
          <w:tcPr>
            <w:tcW w:w="1469" w:type="dxa"/>
          </w:tcPr>
          <w:p w:rsidR="006E29BC" w:rsidRPr="00B60ECC" w:rsidRDefault="006E29BC"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E29BC" w:rsidRPr="00685122" w:rsidRDefault="006E29BC" w:rsidP="009700B2">
            <w:pPr>
              <w:tabs>
                <w:tab w:val="left" w:pos="2522"/>
              </w:tabs>
              <w:spacing w:before="121" w:line="276" w:lineRule="auto"/>
              <w:jc w:val="center"/>
              <w:rPr>
                <w:rFonts w:cs="Times New Roman"/>
                <w:sz w:val="20"/>
                <w:szCs w:val="20"/>
                <w:lang w:val="id-ID"/>
              </w:rPr>
            </w:pPr>
            <w:r w:rsidRPr="00C93FF5">
              <w:rPr>
                <w:rFonts w:cs="Times New Roman"/>
                <w:sz w:val="20"/>
                <w:szCs w:val="20"/>
                <w:lang w:val="id-ID"/>
              </w:rPr>
              <w:t xml:space="preserve">Valid </w:t>
            </w:r>
          </w:p>
        </w:tc>
      </w:tr>
      <w:tr w:rsidR="006E29BC" w:rsidTr="00B1272C">
        <w:tc>
          <w:tcPr>
            <w:tcW w:w="562" w:type="dxa"/>
          </w:tcPr>
          <w:p w:rsidR="006E29BC" w:rsidRDefault="006E29BC" w:rsidP="009700B2">
            <w:pPr>
              <w:tabs>
                <w:tab w:val="left" w:pos="2522"/>
              </w:tabs>
              <w:spacing w:before="121" w:line="276" w:lineRule="auto"/>
              <w:rPr>
                <w:rFonts w:cs="Times New Roman"/>
                <w:sz w:val="20"/>
                <w:szCs w:val="20"/>
              </w:rPr>
            </w:pPr>
            <w:r>
              <w:rPr>
                <w:rFonts w:cs="Times New Roman"/>
                <w:sz w:val="20"/>
                <w:szCs w:val="20"/>
              </w:rPr>
              <w:t>27</w:t>
            </w:r>
          </w:p>
        </w:tc>
        <w:tc>
          <w:tcPr>
            <w:tcW w:w="2694" w:type="dxa"/>
          </w:tcPr>
          <w:p w:rsidR="006E29BC" w:rsidRDefault="006E29BC" w:rsidP="009700B2">
            <w:pPr>
              <w:tabs>
                <w:tab w:val="left" w:pos="2522"/>
              </w:tabs>
              <w:spacing w:before="121" w:line="276" w:lineRule="auto"/>
              <w:rPr>
                <w:rFonts w:cs="Times New Roman"/>
                <w:sz w:val="20"/>
                <w:szCs w:val="20"/>
              </w:rPr>
            </w:pPr>
            <w:r>
              <w:rPr>
                <w:rFonts w:cs="Times New Roman"/>
                <w:sz w:val="20"/>
                <w:szCs w:val="20"/>
              </w:rPr>
              <w:t>Saya senang bekerja di Instansi ini karena rekan kerja saling membantu satu sama lain</w:t>
            </w:r>
          </w:p>
        </w:tc>
        <w:tc>
          <w:tcPr>
            <w:tcW w:w="1134" w:type="dxa"/>
          </w:tcPr>
          <w:p w:rsidR="006E29BC" w:rsidRPr="00687F14" w:rsidRDefault="006E29BC" w:rsidP="009700B2">
            <w:pPr>
              <w:tabs>
                <w:tab w:val="left" w:pos="2522"/>
              </w:tabs>
              <w:spacing w:before="121" w:line="276" w:lineRule="auto"/>
              <w:jc w:val="center"/>
              <w:rPr>
                <w:rFonts w:cs="Times New Roman"/>
                <w:sz w:val="20"/>
                <w:szCs w:val="20"/>
              </w:rPr>
            </w:pPr>
            <w:r>
              <w:rPr>
                <w:rFonts w:cs="Times New Roman"/>
                <w:sz w:val="20"/>
                <w:szCs w:val="20"/>
              </w:rPr>
              <w:t>0,431</w:t>
            </w:r>
          </w:p>
        </w:tc>
        <w:tc>
          <w:tcPr>
            <w:tcW w:w="1082" w:type="dxa"/>
          </w:tcPr>
          <w:p w:rsidR="006E29BC" w:rsidRPr="00AE0746" w:rsidRDefault="006E29BC" w:rsidP="009700B2">
            <w:pPr>
              <w:tabs>
                <w:tab w:val="left" w:pos="2522"/>
              </w:tabs>
              <w:spacing w:before="121" w:line="276" w:lineRule="auto"/>
              <w:jc w:val="center"/>
              <w:rPr>
                <w:rFonts w:cs="Times New Roman"/>
                <w:sz w:val="20"/>
                <w:szCs w:val="20"/>
              </w:rPr>
            </w:pPr>
            <w:r>
              <w:rPr>
                <w:rFonts w:cs="Times New Roman"/>
                <w:sz w:val="20"/>
                <w:szCs w:val="20"/>
              </w:rPr>
              <w:t>0,374</w:t>
            </w:r>
          </w:p>
        </w:tc>
        <w:tc>
          <w:tcPr>
            <w:tcW w:w="1469" w:type="dxa"/>
          </w:tcPr>
          <w:p w:rsidR="006E29BC" w:rsidRPr="00B60ECC" w:rsidRDefault="006E29BC"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E29BC" w:rsidRPr="00685122" w:rsidRDefault="006E29BC" w:rsidP="009700B2">
            <w:pPr>
              <w:tabs>
                <w:tab w:val="left" w:pos="2522"/>
              </w:tabs>
              <w:spacing w:before="121" w:line="276" w:lineRule="auto"/>
              <w:jc w:val="center"/>
              <w:rPr>
                <w:rFonts w:cs="Times New Roman"/>
                <w:sz w:val="20"/>
                <w:szCs w:val="20"/>
                <w:lang w:val="id-ID"/>
              </w:rPr>
            </w:pPr>
            <w:r w:rsidRPr="00C93FF5">
              <w:rPr>
                <w:rFonts w:cs="Times New Roman"/>
                <w:sz w:val="20"/>
                <w:szCs w:val="20"/>
                <w:lang w:val="id-ID"/>
              </w:rPr>
              <w:t xml:space="preserve">Valid </w:t>
            </w:r>
          </w:p>
        </w:tc>
      </w:tr>
      <w:tr w:rsidR="006E29BC" w:rsidTr="00B1272C">
        <w:tc>
          <w:tcPr>
            <w:tcW w:w="562" w:type="dxa"/>
          </w:tcPr>
          <w:p w:rsidR="006E29BC" w:rsidRDefault="006E29BC" w:rsidP="009700B2">
            <w:pPr>
              <w:tabs>
                <w:tab w:val="left" w:pos="2522"/>
              </w:tabs>
              <w:spacing w:before="121" w:line="276" w:lineRule="auto"/>
              <w:rPr>
                <w:rFonts w:cs="Times New Roman"/>
                <w:sz w:val="20"/>
                <w:szCs w:val="20"/>
              </w:rPr>
            </w:pPr>
            <w:r>
              <w:rPr>
                <w:rFonts w:cs="Times New Roman"/>
                <w:sz w:val="20"/>
                <w:szCs w:val="20"/>
              </w:rPr>
              <w:t>28</w:t>
            </w:r>
          </w:p>
        </w:tc>
        <w:tc>
          <w:tcPr>
            <w:tcW w:w="2694" w:type="dxa"/>
          </w:tcPr>
          <w:p w:rsidR="006E29BC" w:rsidRDefault="006E29BC" w:rsidP="009700B2">
            <w:pPr>
              <w:spacing w:line="276" w:lineRule="auto"/>
              <w:rPr>
                <w:rFonts w:cs="Times New Roman"/>
                <w:sz w:val="20"/>
                <w:szCs w:val="20"/>
              </w:rPr>
            </w:pPr>
            <w:r>
              <w:rPr>
                <w:rFonts w:cs="Times New Roman"/>
                <w:sz w:val="20"/>
                <w:szCs w:val="20"/>
              </w:rPr>
              <w:t>Sarana dan prasarana kantor sangat sesuai dengan kebutuhan saya</w:t>
            </w:r>
          </w:p>
        </w:tc>
        <w:tc>
          <w:tcPr>
            <w:tcW w:w="1134" w:type="dxa"/>
          </w:tcPr>
          <w:p w:rsidR="006E29BC" w:rsidRPr="00687F14" w:rsidRDefault="006E29BC" w:rsidP="009700B2">
            <w:pPr>
              <w:tabs>
                <w:tab w:val="left" w:pos="2522"/>
              </w:tabs>
              <w:spacing w:before="121" w:line="276" w:lineRule="auto"/>
              <w:jc w:val="center"/>
              <w:rPr>
                <w:rFonts w:cs="Times New Roman"/>
                <w:sz w:val="20"/>
                <w:szCs w:val="20"/>
              </w:rPr>
            </w:pPr>
            <w:r>
              <w:rPr>
                <w:rFonts w:cs="Times New Roman"/>
                <w:sz w:val="20"/>
                <w:szCs w:val="20"/>
              </w:rPr>
              <w:t>0,404</w:t>
            </w:r>
          </w:p>
        </w:tc>
        <w:tc>
          <w:tcPr>
            <w:tcW w:w="1082" w:type="dxa"/>
          </w:tcPr>
          <w:p w:rsidR="006E29BC" w:rsidRPr="00AE0746" w:rsidRDefault="006E29BC" w:rsidP="009700B2">
            <w:pPr>
              <w:tabs>
                <w:tab w:val="left" w:pos="2522"/>
              </w:tabs>
              <w:spacing w:before="121" w:line="276" w:lineRule="auto"/>
              <w:jc w:val="center"/>
              <w:rPr>
                <w:rFonts w:cs="Times New Roman"/>
                <w:sz w:val="20"/>
                <w:szCs w:val="20"/>
              </w:rPr>
            </w:pPr>
            <w:r>
              <w:rPr>
                <w:rFonts w:cs="Times New Roman"/>
                <w:sz w:val="20"/>
                <w:szCs w:val="20"/>
              </w:rPr>
              <w:t>0,374</w:t>
            </w:r>
          </w:p>
        </w:tc>
        <w:tc>
          <w:tcPr>
            <w:tcW w:w="1469" w:type="dxa"/>
          </w:tcPr>
          <w:p w:rsidR="006E29BC" w:rsidRPr="00B60ECC" w:rsidRDefault="006E29BC"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E29BC" w:rsidRPr="00685122" w:rsidRDefault="006E29BC" w:rsidP="009700B2">
            <w:pPr>
              <w:tabs>
                <w:tab w:val="left" w:pos="2522"/>
              </w:tabs>
              <w:spacing w:before="121" w:line="276" w:lineRule="auto"/>
              <w:jc w:val="center"/>
              <w:rPr>
                <w:rFonts w:cs="Times New Roman"/>
                <w:sz w:val="20"/>
                <w:szCs w:val="20"/>
                <w:lang w:val="id-ID"/>
              </w:rPr>
            </w:pPr>
            <w:r w:rsidRPr="00C93FF5">
              <w:rPr>
                <w:rFonts w:cs="Times New Roman"/>
                <w:sz w:val="20"/>
                <w:szCs w:val="20"/>
                <w:lang w:val="id-ID"/>
              </w:rPr>
              <w:t xml:space="preserve">Valid </w:t>
            </w:r>
          </w:p>
        </w:tc>
      </w:tr>
      <w:tr w:rsidR="006E29BC" w:rsidTr="00B1272C">
        <w:tc>
          <w:tcPr>
            <w:tcW w:w="562" w:type="dxa"/>
          </w:tcPr>
          <w:p w:rsidR="006E29BC" w:rsidRDefault="006E29BC" w:rsidP="009700B2">
            <w:pPr>
              <w:tabs>
                <w:tab w:val="left" w:pos="2522"/>
              </w:tabs>
              <w:spacing w:before="121" w:line="276" w:lineRule="auto"/>
              <w:rPr>
                <w:rFonts w:cs="Times New Roman"/>
                <w:sz w:val="20"/>
                <w:szCs w:val="20"/>
              </w:rPr>
            </w:pPr>
            <w:r>
              <w:rPr>
                <w:rFonts w:cs="Times New Roman"/>
                <w:sz w:val="20"/>
                <w:szCs w:val="20"/>
              </w:rPr>
              <w:t>29</w:t>
            </w:r>
          </w:p>
        </w:tc>
        <w:tc>
          <w:tcPr>
            <w:tcW w:w="2694" w:type="dxa"/>
          </w:tcPr>
          <w:p w:rsidR="006E29BC" w:rsidRDefault="006E29BC" w:rsidP="009700B2">
            <w:pPr>
              <w:tabs>
                <w:tab w:val="left" w:pos="2522"/>
              </w:tabs>
              <w:spacing w:before="121" w:line="276" w:lineRule="auto"/>
              <w:rPr>
                <w:rFonts w:cs="Times New Roman"/>
                <w:sz w:val="20"/>
                <w:szCs w:val="20"/>
              </w:rPr>
            </w:pPr>
            <w:r>
              <w:rPr>
                <w:rFonts w:cs="Times New Roman"/>
                <w:sz w:val="20"/>
                <w:szCs w:val="20"/>
              </w:rPr>
              <w:t>Lingkungan kerja sangat mendukung saya dalam melakukan aktivitas kerja</w:t>
            </w:r>
          </w:p>
        </w:tc>
        <w:tc>
          <w:tcPr>
            <w:tcW w:w="1134" w:type="dxa"/>
          </w:tcPr>
          <w:p w:rsidR="006E29BC" w:rsidRPr="00687F14" w:rsidRDefault="006E29BC" w:rsidP="009700B2">
            <w:pPr>
              <w:tabs>
                <w:tab w:val="left" w:pos="2522"/>
              </w:tabs>
              <w:spacing w:before="121" w:line="276" w:lineRule="auto"/>
              <w:jc w:val="center"/>
              <w:rPr>
                <w:rFonts w:cs="Times New Roman"/>
                <w:sz w:val="20"/>
                <w:szCs w:val="20"/>
              </w:rPr>
            </w:pPr>
            <w:r>
              <w:rPr>
                <w:rFonts w:cs="Times New Roman"/>
                <w:sz w:val="20"/>
                <w:szCs w:val="20"/>
              </w:rPr>
              <w:t>0,759</w:t>
            </w:r>
          </w:p>
        </w:tc>
        <w:tc>
          <w:tcPr>
            <w:tcW w:w="1082" w:type="dxa"/>
          </w:tcPr>
          <w:p w:rsidR="006E29BC" w:rsidRPr="00AE0746" w:rsidRDefault="006E29BC" w:rsidP="009700B2">
            <w:pPr>
              <w:tabs>
                <w:tab w:val="left" w:pos="2522"/>
              </w:tabs>
              <w:spacing w:before="121" w:line="276" w:lineRule="auto"/>
              <w:jc w:val="center"/>
              <w:rPr>
                <w:rFonts w:cs="Times New Roman"/>
                <w:sz w:val="20"/>
                <w:szCs w:val="20"/>
              </w:rPr>
            </w:pPr>
            <w:r>
              <w:rPr>
                <w:rFonts w:cs="Times New Roman"/>
                <w:sz w:val="20"/>
                <w:szCs w:val="20"/>
              </w:rPr>
              <w:t>0,374</w:t>
            </w:r>
          </w:p>
        </w:tc>
        <w:tc>
          <w:tcPr>
            <w:tcW w:w="1469" w:type="dxa"/>
          </w:tcPr>
          <w:p w:rsidR="006E29BC" w:rsidRPr="00B60ECC" w:rsidRDefault="006E29BC"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E29BC" w:rsidRPr="00685122" w:rsidRDefault="006E29BC" w:rsidP="009700B2">
            <w:pPr>
              <w:tabs>
                <w:tab w:val="left" w:pos="2522"/>
              </w:tabs>
              <w:spacing w:before="121" w:line="276" w:lineRule="auto"/>
              <w:jc w:val="center"/>
              <w:rPr>
                <w:rFonts w:cs="Times New Roman"/>
                <w:sz w:val="20"/>
                <w:szCs w:val="20"/>
                <w:lang w:val="id-ID"/>
              </w:rPr>
            </w:pPr>
            <w:r w:rsidRPr="00C93FF5">
              <w:rPr>
                <w:rFonts w:cs="Times New Roman"/>
                <w:sz w:val="20"/>
                <w:szCs w:val="20"/>
                <w:lang w:val="id-ID"/>
              </w:rPr>
              <w:t xml:space="preserve">Valid </w:t>
            </w:r>
          </w:p>
        </w:tc>
      </w:tr>
      <w:tr w:rsidR="006E29BC" w:rsidTr="00B1272C">
        <w:tc>
          <w:tcPr>
            <w:tcW w:w="562" w:type="dxa"/>
          </w:tcPr>
          <w:p w:rsidR="006E29BC" w:rsidRDefault="006E29BC" w:rsidP="009700B2">
            <w:pPr>
              <w:tabs>
                <w:tab w:val="left" w:pos="2522"/>
              </w:tabs>
              <w:spacing w:before="121" w:line="276" w:lineRule="auto"/>
              <w:rPr>
                <w:rFonts w:cs="Times New Roman"/>
                <w:sz w:val="20"/>
                <w:szCs w:val="20"/>
              </w:rPr>
            </w:pPr>
            <w:r>
              <w:rPr>
                <w:rFonts w:cs="Times New Roman"/>
                <w:sz w:val="20"/>
                <w:szCs w:val="20"/>
              </w:rPr>
              <w:t>30</w:t>
            </w:r>
          </w:p>
        </w:tc>
        <w:tc>
          <w:tcPr>
            <w:tcW w:w="2694" w:type="dxa"/>
          </w:tcPr>
          <w:p w:rsidR="006E29BC" w:rsidRDefault="006E29BC" w:rsidP="009700B2">
            <w:pPr>
              <w:tabs>
                <w:tab w:val="left" w:pos="2522"/>
              </w:tabs>
              <w:spacing w:before="121" w:line="276" w:lineRule="auto"/>
              <w:rPr>
                <w:rFonts w:cs="Times New Roman"/>
                <w:sz w:val="20"/>
                <w:szCs w:val="20"/>
              </w:rPr>
            </w:pPr>
            <w:r>
              <w:rPr>
                <w:rFonts w:cs="Times New Roman"/>
                <w:sz w:val="20"/>
                <w:szCs w:val="20"/>
              </w:rPr>
              <w:t>Kondisi di tempat kerja sangat kondusif</w:t>
            </w:r>
          </w:p>
        </w:tc>
        <w:tc>
          <w:tcPr>
            <w:tcW w:w="1134" w:type="dxa"/>
          </w:tcPr>
          <w:p w:rsidR="006E29BC" w:rsidRPr="00687F14" w:rsidRDefault="006E29BC" w:rsidP="009700B2">
            <w:pPr>
              <w:tabs>
                <w:tab w:val="left" w:pos="2522"/>
              </w:tabs>
              <w:spacing w:before="121" w:line="276" w:lineRule="auto"/>
              <w:jc w:val="center"/>
              <w:rPr>
                <w:rFonts w:cs="Times New Roman"/>
                <w:sz w:val="20"/>
                <w:szCs w:val="20"/>
              </w:rPr>
            </w:pPr>
            <w:r>
              <w:rPr>
                <w:rFonts w:cs="Times New Roman"/>
                <w:sz w:val="20"/>
                <w:szCs w:val="20"/>
              </w:rPr>
              <w:t>0,593</w:t>
            </w:r>
          </w:p>
        </w:tc>
        <w:tc>
          <w:tcPr>
            <w:tcW w:w="1082" w:type="dxa"/>
          </w:tcPr>
          <w:p w:rsidR="006E29BC" w:rsidRPr="00AE0746" w:rsidRDefault="006E29BC" w:rsidP="009700B2">
            <w:pPr>
              <w:tabs>
                <w:tab w:val="left" w:pos="2522"/>
              </w:tabs>
              <w:spacing w:before="121" w:line="276" w:lineRule="auto"/>
              <w:jc w:val="center"/>
              <w:rPr>
                <w:rFonts w:cs="Times New Roman"/>
                <w:sz w:val="20"/>
                <w:szCs w:val="20"/>
              </w:rPr>
            </w:pPr>
            <w:r>
              <w:rPr>
                <w:rFonts w:cs="Times New Roman"/>
                <w:sz w:val="20"/>
                <w:szCs w:val="20"/>
              </w:rPr>
              <w:t>0,374</w:t>
            </w:r>
          </w:p>
        </w:tc>
        <w:tc>
          <w:tcPr>
            <w:tcW w:w="1469" w:type="dxa"/>
          </w:tcPr>
          <w:p w:rsidR="006E29BC" w:rsidRPr="00B60ECC" w:rsidRDefault="006E29BC"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E29BC" w:rsidRPr="00685122" w:rsidRDefault="006E29BC" w:rsidP="009700B2">
            <w:pPr>
              <w:tabs>
                <w:tab w:val="left" w:pos="2522"/>
              </w:tabs>
              <w:spacing w:before="121" w:line="276" w:lineRule="auto"/>
              <w:jc w:val="center"/>
              <w:rPr>
                <w:rFonts w:cs="Times New Roman"/>
                <w:sz w:val="20"/>
                <w:szCs w:val="20"/>
                <w:lang w:val="id-ID"/>
              </w:rPr>
            </w:pPr>
            <w:r w:rsidRPr="00C93FF5">
              <w:rPr>
                <w:rFonts w:cs="Times New Roman"/>
                <w:sz w:val="20"/>
                <w:szCs w:val="20"/>
                <w:lang w:val="id-ID"/>
              </w:rPr>
              <w:t xml:space="preserve">Valid </w:t>
            </w:r>
          </w:p>
        </w:tc>
      </w:tr>
    </w:tbl>
    <w:p w:rsidR="00BA4D03" w:rsidRDefault="00BA4D03" w:rsidP="009700B2">
      <w:pPr>
        <w:tabs>
          <w:tab w:val="left" w:pos="2522"/>
        </w:tabs>
        <w:spacing w:before="121" w:line="276" w:lineRule="auto"/>
        <w:rPr>
          <w:i/>
          <w:iCs/>
        </w:rPr>
      </w:pPr>
      <w:r w:rsidRPr="00BA4D03">
        <w:t xml:space="preserve">Sumber Data : </w:t>
      </w:r>
      <w:r w:rsidR="00685122">
        <w:rPr>
          <w:i/>
          <w:iCs/>
        </w:rPr>
        <w:t>Output SPSS 23</w:t>
      </w:r>
    </w:p>
    <w:p w:rsidR="006E29BC" w:rsidRDefault="006E29BC" w:rsidP="009700B2">
      <w:pPr>
        <w:widowControl w:val="0"/>
        <w:tabs>
          <w:tab w:val="left" w:pos="709"/>
        </w:tabs>
        <w:autoSpaceDE w:val="0"/>
        <w:autoSpaceDN w:val="0"/>
        <w:spacing w:before="121" w:line="276" w:lineRule="auto"/>
        <w:jc w:val="both"/>
        <w:rPr>
          <w:rFonts w:cs="Times New Roman"/>
          <w:sz w:val="24"/>
          <w:szCs w:val="24"/>
        </w:rPr>
      </w:pPr>
      <w:r>
        <w:rPr>
          <w:rFonts w:cs="Times New Roman"/>
          <w:sz w:val="24"/>
          <w:szCs w:val="24"/>
        </w:rPr>
        <w:tab/>
      </w:r>
      <w:r w:rsidRPr="002610C7">
        <w:rPr>
          <w:rFonts w:cs="Times New Roman"/>
          <w:sz w:val="24"/>
          <w:szCs w:val="24"/>
        </w:rPr>
        <w:t>Berdasarkan tabel di atas, menunjukkan hasil uji vali</w:t>
      </w:r>
      <w:r>
        <w:rPr>
          <w:rFonts w:cs="Times New Roman"/>
          <w:sz w:val="24"/>
          <w:szCs w:val="24"/>
        </w:rPr>
        <w:t>ditas terhadap variabel motivasi</w:t>
      </w:r>
      <w:r w:rsidRPr="002610C7">
        <w:rPr>
          <w:rFonts w:cs="Times New Roman"/>
          <w:sz w:val="24"/>
          <w:szCs w:val="24"/>
        </w:rPr>
        <w:t xml:space="preserve"> kerja pegawai dengan</w:t>
      </w:r>
      <w:r>
        <w:rPr>
          <w:rFonts w:cs="Times New Roman"/>
          <w:sz w:val="24"/>
          <w:szCs w:val="24"/>
        </w:rPr>
        <w:t xml:space="preserve"> sampel yang diteliti sebanyak 28</w:t>
      </w:r>
      <w:r w:rsidRPr="002610C7">
        <w:rPr>
          <w:rFonts w:cs="Times New Roman"/>
          <w:sz w:val="24"/>
          <w:szCs w:val="24"/>
        </w:rPr>
        <w:t xml:space="preserve"> re</w:t>
      </w:r>
      <w:r>
        <w:rPr>
          <w:rFonts w:cs="Times New Roman"/>
          <w:sz w:val="24"/>
          <w:szCs w:val="24"/>
        </w:rPr>
        <w:t>sponden dan digambarkan dalam 30</w:t>
      </w:r>
      <w:r w:rsidRPr="002610C7">
        <w:rPr>
          <w:rFonts w:cs="Times New Roman"/>
          <w:sz w:val="24"/>
          <w:szCs w:val="24"/>
        </w:rPr>
        <w:t xml:space="preserve"> pernyataan, bahwa hasil uji validitas semua pernyataan dinyatakan valid dengan koefisien r</w:t>
      </w:r>
      <w:r w:rsidRPr="00B717D7">
        <w:rPr>
          <w:rFonts w:cs="Times New Roman"/>
          <w:sz w:val="24"/>
          <w:szCs w:val="24"/>
          <w:vertAlign w:val="subscript"/>
        </w:rPr>
        <w:t>hitung</w:t>
      </w:r>
      <w:r w:rsidRPr="002610C7">
        <w:rPr>
          <w:rFonts w:cs="Times New Roman"/>
          <w:sz w:val="24"/>
          <w:szCs w:val="24"/>
        </w:rPr>
        <w:t xml:space="preserve"> &gt; 0,3</w:t>
      </w:r>
      <w:r>
        <w:rPr>
          <w:rFonts w:cs="Times New Roman"/>
          <w:sz w:val="24"/>
          <w:szCs w:val="24"/>
        </w:rPr>
        <w:t>74</w:t>
      </w:r>
      <w:r w:rsidRPr="002610C7">
        <w:rPr>
          <w:rFonts w:cs="Times New Roman"/>
          <w:sz w:val="24"/>
          <w:szCs w:val="24"/>
        </w:rPr>
        <w:t>.</w:t>
      </w:r>
    </w:p>
    <w:p w:rsidR="006E29BC" w:rsidRPr="006E29BC" w:rsidRDefault="006E29BC" w:rsidP="009700B2">
      <w:pPr>
        <w:pStyle w:val="ListParagraph"/>
        <w:numPr>
          <w:ilvl w:val="0"/>
          <w:numId w:val="61"/>
        </w:numPr>
        <w:tabs>
          <w:tab w:val="left" w:pos="2522"/>
        </w:tabs>
        <w:spacing w:before="121" w:line="276" w:lineRule="auto"/>
        <w:contextualSpacing/>
        <w:rPr>
          <w:sz w:val="24"/>
          <w:szCs w:val="24"/>
        </w:rPr>
      </w:pPr>
      <w:r w:rsidRPr="006E29BC">
        <w:rPr>
          <w:sz w:val="24"/>
          <w:szCs w:val="24"/>
        </w:rPr>
        <w:t>Uji Validitas Variabel Kinerja Pegawai</w:t>
      </w:r>
    </w:p>
    <w:p w:rsidR="006E29BC" w:rsidRPr="004D057A" w:rsidRDefault="003E3797" w:rsidP="004D057A">
      <w:pPr>
        <w:pStyle w:val="Heading5"/>
        <w:jc w:val="center"/>
        <w:rPr>
          <w:rFonts w:cs="Times New Roman"/>
          <w:color w:val="000000" w:themeColor="text1"/>
        </w:rPr>
      </w:pPr>
      <w:r>
        <w:rPr>
          <w:rFonts w:cs="Times New Roman"/>
          <w:color w:val="000000" w:themeColor="text1"/>
        </w:rPr>
        <w:t>Tabel 3.4</w:t>
      </w:r>
    </w:p>
    <w:p w:rsidR="006E29BC" w:rsidRDefault="006E29BC" w:rsidP="004D057A">
      <w:pPr>
        <w:widowControl w:val="0"/>
        <w:tabs>
          <w:tab w:val="left" w:pos="2522"/>
        </w:tabs>
        <w:autoSpaceDE w:val="0"/>
        <w:autoSpaceDN w:val="0"/>
        <w:spacing w:after="80" w:line="276" w:lineRule="auto"/>
        <w:jc w:val="center"/>
        <w:rPr>
          <w:rFonts w:cs="Times New Roman"/>
          <w:sz w:val="24"/>
          <w:szCs w:val="24"/>
        </w:rPr>
      </w:pPr>
      <w:r>
        <w:rPr>
          <w:rFonts w:cs="Times New Roman"/>
          <w:sz w:val="24"/>
          <w:szCs w:val="24"/>
        </w:rPr>
        <w:t>Ha</w:t>
      </w:r>
      <w:r w:rsidR="0020576F">
        <w:rPr>
          <w:rFonts w:cs="Times New Roman"/>
          <w:sz w:val="24"/>
          <w:szCs w:val="24"/>
        </w:rPr>
        <w:t>s</w:t>
      </w:r>
      <w:r>
        <w:rPr>
          <w:rFonts w:cs="Times New Roman"/>
          <w:sz w:val="24"/>
          <w:szCs w:val="24"/>
        </w:rPr>
        <w:t>il Uji Validitas Kinerja Pegawai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694"/>
        <w:gridCol w:w="1134"/>
        <w:gridCol w:w="1082"/>
        <w:gridCol w:w="1469"/>
        <w:gridCol w:w="1269"/>
      </w:tblGrid>
      <w:tr w:rsidR="006E29BC" w:rsidTr="00B1272C">
        <w:tc>
          <w:tcPr>
            <w:tcW w:w="562" w:type="dxa"/>
          </w:tcPr>
          <w:p w:rsidR="006E29BC" w:rsidRPr="00DA49DA" w:rsidRDefault="006E29BC" w:rsidP="009700B2">
            <w:pPr>
              <w:tabs>
                <w:tab w:val="left" w:pos="2522"/>
              </w:tabs>
              <w:spacing w:before="121" w:line="276" w:lineRule="auto"/>
              <w:jc w:val="center"/>
              <w:rPr>
                <w:rFonts w:cs="Times New Roman"/>
                <w:sz w:val="20"/>
                <w:szCs w:val="20"/>
                <w:lang w:val="id-ID"/>
              </w:rPr>
            </w:pPr>
            <w:r w:rsidRPr="00DA49DA">
              <w:rPr>
                <w:rFonts w:cs="Times New Roman"/>
                <w:sz w:val="20"/>
                <w:szCs w:val="20"/>
                <w:lang w:val="id-ID"/>
              </w:rPr>
              <w:t>No</w:t>
            </w:r>
          </w:p>
        </w:tc>
        <w:tc>
          <w:tcPr>
            <w:tcW w:w="2694" w:type="dxa"/>
          </w:tcPr>
          <w:p w:rsidR="006E29BC" w:rsidRPr="00DA49DA" w:rsidRDefault="006E29BC" w:rsidP="009700B2">
            <w:pPr>
              <w:tabs>
                <w:tab w:val="left" w:pos="2522"/>
              </w:tabs>
              <w:spacing w:before="121" w:line="276" w:lineRule="auto"/>
              <w:jc w:val="center"/>
              <w:rPr>
                <w:rFonts w:cs="Times New Roman"/>
                <w:sz w:val="20"/>
                <w:szCs w:val="20"/>
                <w:lang w:val="id-ID"/>
              </w:rPr>
            </w:pPr>
            <w:r w:rsidRPr="00DA49DA">
              <w:rPr>
                <w:rFonts w:cs="Times New Roman"/>
                <w:sz w:val="20"/>
                <w:szCs w:val="20"/>
                <w:lang w:val="id-ID"/>
              </w:rPr>
              <w:t>Pernyataan</w:t>
            </w:r>
          </w:p>
        </w:tc>
        <w:tc>
          <w:tcPr>
            <w:tcW w:w="1134" w:type="dxa"/>
          </w:tcPr>
          <w:p w:rsidR="006E29BC" w:rsidRPr="00DA49DA" w:rsidRDefault="006E29BC" w:rsidP="009700B2">
            <w:pPr>
              <w:tabs>
                <w:tab w:val="left" w:pos="2522"/>
              </w:tabs>
              <w:spacing w:before="121" w:line="276" w:lineRule="auto"/>
              <w:jc w:val="center"/>
              <w:rPr>
                <w:rFonts w:cs="Times New Roman"/>
                <w:vertAlign w:val="subscript"/>
                <w:lang w:val="id-ID"/>
              </w:rPr>
            </w:pPr>
            <w:r w:rsidRPr="00DA49DA">
              <w:rPr>
                <w:rFonts w:cs="Times New Roman"/>
                <w:lang w:val="id-ID"/>
              </w:rPr>
              <w:t>r</w:t>
            </w:r>
            <w:r w:rsidRPr="00DA49DA">
              <w:rPr>
                <w:rFonts w:cs="Times New Roman"/>
                <w:vertAlign w:val="subscript"/>
                <w:lang w:val="id-ID"/>
              </w:rPr>
              <w:t>hitung</w:t>
            </w:r>
          </w:p>
        </w:tc>
        <w:tc>
          <w:tcPr>
            <w:tcW w:w="1082" w:type="dxa"/>
          </w:tcPr>
          <w:p w:rsidR="006E29BC" w:rsidRPr="00DA49DA" w:rsidRDefault="006E29BC" w:rsidP="009700B2">
            <w:pPr>
              <w:tabs>
                <w:tab w:val="left" w:pos="2522"/>
              </w:tabs>
              <w:spacing w:before="121" w:line="276" w:lineRule="auto"/>
              <w:jc w:val="center"/>
              <w:rPr>
                <w:rFonts w:cs="Times New Roman"/>
                <w:vertAlign w:val="subscript"/>
                <w:lang w:val="id-ID"/>
              </w:rPr>
            </w:pPr>
            <w:r w:rsidRPr="00DA49DA">
              <w:rPr>
                <w:rFonts w:cs="Times New Roman"/>
                <w:lang w:val="id-ID"/>
              </w:rPr>
              <w:t>r</w:t>
            </w:r>
            <w:r w:rsidRPr="00DA49DA">
              <w:rPr>
                <w:rFonts w:cs="Times New Roman"/>
                <w:vertAlign w:val="subscript"/>
                <w:lang w:val="id-ID"/>
              </w:rPr>
              <w:t>tabel</w:t>
            </w:r>
          </w:p>
        </w:tc>
        <w:tc>
          <w:tcPr>
            <w:tcW w:w="1469" w:type="dxa"/>
          </w:tcPr>
          <w:p w:rsidR="006E29BC" w:rsidRPr="00DA49DA" w:rsidRDefault="006E29BC" w:rsidP="009700B2">
            <w:pPr>
              <w:tabs>
                <w:tab w:val="left" w:pos="2522"/>
              </w:tabs>
              <w:spacing w:before="121" w:line="276" w:lineRule="auto"/>
              <w:jc w:val="center"/>
              <w:rPr>
                <w:rFonts w:cs="Times New Roman"/>
                <w:sz w:val="20"/>
                <w:szCs w:val="20"/>
                <w:lang w:val="id-ID"/>
              </w:rPr>
            </w:pPr>
            <w:r w:rsidRPr="00DA49DA">
              <w:rPr>
                <w:rFonts w:cs="Times New Roman"/>
                <w:sz w:val="20"/>
                <w:szCs w:val="20"/>
                <w:lang w:val="id-ID"/>
              </w:rPr>
              <w:t>Keterangan</w:t>
            </w:r>
          </w:p>
        </w:tc>
        <w:tc>
          <w:tcPr>
            <w:tcW w:w="1269" w:type="dxa"/>
          </w:tcPr>
          <w:p w:rsidR="006E29BC" w:rsidRPr="00DA49DA" w:rsidRDefault="006E29BC" w:rsidP="009700B2">
            <w:pPr>
              <w:tabs>
                <w:tab w:val="left" w:pos="2522"/>
              </w:tabs>
              <w:spacing w:before="121" w:line="276" w:lineRule="auto"/>
              <w:jc w:val="center"/>
              <w:rPr>
                <w:rFonts w:cs="Times New Roman"/>
                <w:sz w:val="20"/>
                <w:szCs w:val="20"/>
                <w:lang w:val="id-ID"/>
              </w:rPr>
            </w:pPr>
            <w:r w:rsidRPr="00DA49DA">
              <w:rPr>
                <w:rFonts w:cs="Times New Roman"/>
                <w:sz w:val="20"/>
                <w:szCs w:val="20"/>
                <w:lang w:val="id-ID"/>
              </w:rPr>
              <w:t>Kesimpulan</w:t>
            </w:r>
          </w:p>
        </w:tc>
      </w:tr>
      <w:tr w:rsidR="006E29BC" w:rsidTr="00B1272C">
        <w:tc>
          <w:tcPr>
            <w:tcW w:w="562" w:type="dxa"/>
          </w:tcPr>
          <w:p w:rsidR="006E29BC" w:rsidRPr="00C1465F" w:rsidRDefault="006E29BC" w:rsidP="009700B2">
            <w:pPr>
              <w:tabs>
                <w:tab w:val="left" w:pos="2522"/>
              </w:tabs>
              <w:spacing w:before="121" w:line="276" w:lineRule="auto"/>
              <w:jc w:val="center"/>
              <w:rPr>
                <w:rFonts w:cs="Times New Roman"/>
                <w:sz w:val="20"/>
                <w:szCs w:val="20"/>
                <w:lang w:val="id-ID"/>
              </w:rPr>
            </w:pPr>
            <w:r w:rsidRPr="00C1465F">
              <w:rPr>
                <w:rFonts w:cs="Times New Roman"/>
                <w:sz w:val="20"/>
                <w:szCs w:val="20"/>
                <w:lang w:val="id-ID"/>
              </w:rPr>
              <w:t>1</w:t>
            </w:r>
          </w:p>
        </w:tc>
        <w:tc>
          <w:tcPr>
            <w:tcW w:w="2694" w:type="dxa"/>
          </w:tcPr>
          <w:p w:rsidR="006E29BC" w:rsidRPr="00165EFB" w:rsidRDefault="006E29BC" w:rsidP="009700B2">
            <w:pPr>
              <w:tabs>
                <w:tab w:val="left" w:pos="2522"/>
              </w:tabs>
              <w:spacing w:before="121" w:line="276" w:lineRule="auto"/>
              <w:rPr>
                <w:rFonts w:cs="Times New Roman"/>
                <w:sz w:val="20"/>
                <w:szCs w:val="20"/>
                <w:lang w:val="id-ID"/>
              </w:rPr>
            </w:pPr>
            <w:r>
              <w:rPr>
                <w:rFonts w:cs="Times New Roman"/>
                <w:sz w:val="20"/>
                <w:szCs w:val="20"/>
              </w:rPr>
              <w:t>Pegawai memberikan hasil kerja sesuai dengan standar yang ditetapkan oleh instansi</w:t>
            </w:r>
          </w:p>
        </w:tc>
        <w:tc>
          <w:tcPr>
            <w:tcW w:w="1134" w:type="dxa"/>
          </w:tcPr>
          <w:p w:rsidR="006E29BC" w:rsidRPr="005E538F" w:rsidRDefault="005E538F" w:rsidP="009700B2">
            <w:pPr>
              <w:tabs>
                <w:tab w:val="left" w:pos="2522"/>
              </w:tabs>
              <w:spacing w:before="121" w:line="276" w:lineRule="auto"/>
              <w:jc w:val="center"/>
              <w:rPr>
                <w:rFonts w:cs="Times New Roman"/>
                <w:sz w:val="20"/>
                <w:szCs w:val="20"/>
              </w:rPr>
            </w:pPr>
            <w:r>
              <w:rPr>
                <w:rFonts w:cs="Times New Roman"/>
                <w:sz w:val="20"/>
                <w:szCs w:val="20"/>
                <w:lang w:val="id-ID"/>
              </w:rPr>
              <w:t>0,</w:t>
            </w:r>
            <w:r>
              <w:rPr>
                <w:rFonts w:cs="Times New Roman"/>
                <w:sz w:val="20"/>
                <w:szCs w:val="20"/>
              </w:rPr>
              <w:t>517</w:t>
            </w:r>
          </w:p>
        </w:tc>
        <w:tc>
          <w:tcPr>
            <w:tcW w:w="1082" w:type="dxa"/>
          </w:tcPr>
          <w:p w:rsidR="006E29BC" w:rsidRPr="00C1465F" w:rsidRDefault="005E538F"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6E29BC">
              <w:rPr>
                <w:rFonts w:cs="Times New Roman"/>
                <w:sz w:val="20"/>
                <w:szCs w:val="20"/>
                <w:lang w:val="id-ID"/>
              </w:rPr>
              <w:t>4</w:t>
            </w:r>
          </w:p>
        </w:tc>
        <w:tc>
          <w:tcPr>
            <w:tcW w:w="1469" w:type="dxa"/>
          </w:tcPr>
          <w:p w:rsidR="006E29BC" w:rsidRPr="00C1465F" w:rsidRDefault="006E29BC" w:rsidP="009700B2">
            <w:pPr>
              <w:tabs>
                <w:tab w:val="left" w:pos="2522"/>
              </w:tabs>
              <w:spacing w:before="121" w:line="276" w:lineRule="auto"/>
              <w:jc w:val="center"/>
              <w:rPr>
                <w:rFonts w:cs="Times New Roman"/>
                <w:sz w:val="20"/>
                <w:szCs w:val="20"/>
              </w:rPr>
            </w:pPr>
            <w:r w:rsidRPr="00531DA5">
              <w:rPr>
                <w:rFonts w:cs="Times New Roman"/>
                <w:sz w:val="20"/>
                <w:szCs w:val="20"/>
                <w:lang w:val="id-ID"/>
              </w:rPr>
              <w:t>r</w:t>
            </w:r>
            <w:r w:rsidRPr="00531DA5">
              <w:rPr>
                <w:rFonts w:cs="Times New Roman"/>
                <w:sz w:val="20"/>
                <w:szCs w:val="20"/>
                <w:vertAlign w:val="subscript"/>
                <w:lang w:val="id-ID"/>
              </w:rPr>
              <w:t xml:space="preserve">hitung </w:t>
            </w:r>
            <w:r w:rsidRPr="00531DA5">
              <w:rPr>
                <w:rFonts w:cs="Times New Roman"/>
                <w:sz w:val="20"/>
                <w:szCs w:val="20"/>
                <w:lang w:val="id-ID"/>
              </w:rPr>
              <w:t>&gt; r</w:t>
            </w:r>
            <w:r w:rsidRPr="00531DA5">
              <w:rPr>
                <w:rFonts w:cs="Times New Roman"/>
                <w:sz w:val="20"/>
                <w:szCs w:val="20"/>
                <w:vertAlign w:val="subscript"/>
                <w:lang w:val="id-ID"/>
              </w:rPr>
              <w:t>tabel</w:t>
            </w:r>
          </w:p>
        </w:tc>
        <w:tc>
          <w:tcPr>
            <w:tcW w:w="1269" w:type="dxa"/>
          </w:tcPr>
          <w:p w:rsidR="006E29BC" w:rsidRPr="00C1465F" w:rsidRDefault="006E29BC" w:rsidP="009700B2">
            <w:pPr>
              <w:tabs>
                <w:tab w:val="left" w:pos="2522"/>
              </w:tabs>
              <w:spacing w:before="121" w:line="276" w:lineRule="auto"/>
              <w:jc w:val="center"/>
              <w:rPr>
                <w:rFonts w:cs="Times New Roman"/>
                <w:sz w:val="20"/>
                <w:szCs w:val="20"/>
                <w:lang w:val="id-ID"/>
              </w:rPr>
            </w:pPr>
            <w:r>
              <w:rPr>
                <w:rFonts w:cs="Times New Roman"/>
                <w:sz w:val="20"/>
                <w:szCs w:val="20"/>
                <w:lang w:val="id-ID"/>
              </w:rPr>
              <w:t xml:space="preserve">Valid </w:t>
            </w:r>
          </w:p>
        </w:tc>
      </w:tr>
      <w:tr w:rsidR="006E29BC" w:rsidTr="00B1272C">
        <w:tc>
          <w:tcPr>
            <w:tcW w:w="562" w:type="dxa"/>
          </w:tcPr>
          <w:p w:rsidR="006E29BC" w:rsidRPr="00C1465F" w:rsidRDefault="006E29BC" w:rsidP="009700B2">
            <w:pPr>
              <w:tabs>
                <w:tab w:val="left" w:pos="2522"/>
              </w:tabs>
              <w:spacing w:before="121" w:line="276" w:lineRule="auto"/>
              <w:jc w:val="center"/>
              <w:rPr>
                <w:rFonts w:cs="Times New Roman"/>
                <w:sz w:val="20"/>
                <w:szCs w:val="20"/>
                <w:lang w:val="id-ID"/>
              </w:rPr>
            </w:pPr>
            <w:r w:rsidRPr="00C1465F">
              <w:rPr>
                <w:rFonts w:cs="Times New Roman"/>
                <w:sz w:val="20"/>
                <w:szCs w:val="20"/>
                <w:lang w:val="id-ID"/>
              </w:rPr>
              <w:lastRenderedPageBreak/>
              <w:t>2</w:t>
            </w:r>
          </w:p>
        </w:tc>
        <w:tc>
          <w:tcPr>
            <w:tcW w:w="2694" w:type="dxa"/>
          </w:tcPr>
          <w:p w:rsidR="006E29BC" w:rsidRPr="006E29BC" w:rsidRDefault="006E29BC" w:rsidP="009700B2">
            <w:pPr>
              <w:spacing w:line="276" w:lineRule="auto"/>
              <w:ind w:left="34" w:hanging="34"/>
              <w:rPr>
                <w:rFonts w:cs="Times New Roman"/>
                <w:sz w:val="20"/>
                <w:szCs w:val="20"/>
              </w:rPr>
            </w:pPr>
            <w:r>
              <w:rPr>
                <w:rFonts w:cs="Times New Roman"/>
                <w:sz w:val="20"/>
                <w:szCs w:val="20"/>
              </w:rPr>
              <w:t>Semua pegawai dituntut untuk  melakukan pekerjaan dengan teliti</w:t>
            </w:r>
          </w:p>
        </w:tc>
        <w:tc>
          <w:tcPr>
            <w:tcW w:w="1134" w:type="dxa"/>
          </w:tcPr>
          <w:p w:rsidR="006E29BC" w:rsidRPr="00633DFE" w:rsidRDefault="005E538F" w:rsidP="009700B2">
            <w:pPr>
              <w:tabs>
                <w:tab w:val="left" w:pos="2522"/>
              </w:tabs>
              <w:spacing w:before="121" w:line="276" w:lineRule="auto"/>
              <w:jc w:val="center"/>
              <w:rPr>
                <w:rFonts w:cs="Times New Roman"/>
                <w:sz w:val="20"/>
                <w:szCs w:val="20"/>
                <w:lang w:val="id-ID"/>
              </w:rPr>
            </w:pPr>
            <w:r>
              <w:rPr>
                <w:rFonts w:cs="Times New Roman"/>
                <w:sz w:val="20"/>
                <w:szCs w:val="20"/>
                <w:lang w:val="id-ID"/>
              </w:rPr>
              <w:t>0,594</w:t>
            </w:r>
          </w:p>
        </w:tc>
        <w:tc>
          <w:tcPr>
            <w:tcW w:w="1082" w:type="dxa"/>
          </w:tcPr>
          <w:p w:rsidR="006E29BC" w:rsidRPr="00C1465F" w:rsidRDefault="005E538F"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6E29BC">
              <w:rPr>
                <w:rFonts w:cs="Times New Roman"/>
                <w:sz w:val="20"/>
                <w:szCs w:val="20"/>
                <w:lang w:val="id-ID"/>
              </w:rPr>
              <w:t>4</w:t>
            </w:r>
          </w:p>
        </w:tc>
        <w:tc>
          <w:tcPr>
            <w:tcW w:w="1469" w:type="dxa"/>
          </w:tcPr>
          <w:p w:rsidR="006E29BC" w:rsidRPr="00C1465F" w:rsidRDefault="006E29BC" w:rsidP="009700B2">
            <w:pPr>
              <w:tabs>
                <w:tab w:val="left" w:pos="2522"/>
              </w:tabs>
              <w:spacing w:before="121" w:line="276" w:lineRule="auto"/>
              <w:jc w:val="center"/>
              <w:rPr>
                <w:rFonts w:cs="Times New Roman"/>
                <w:sz w:val="20"/>
                <w:szCs w:val="20"/>
              </w:rPr>
            </w:pPr>
            <w:r w:rsidRPr="0079205D">
              <w:rPr>
                <w:rFonts w:cs="Times New Roman"/>
                <w:sz w:val="20"/>
                <w:szCs w:val="20"/>
                <w:lang w:val="id-ID"/>
              </w:rPr>
              <w:t>r</w:t>
            </w:r>
            <w:r w:rsidRPr="0079205D">
              <w:rPr>
                <w:rFonts w:cs="Times New Roman"/>
                <w:sz w:val="20"/>
                <w:szCs w:val="20"/>
                <w:vertAlign w:val="subscript"/>
                <w:lang w:val="id-ID"/>
              </w:rPr>
              <w:t xml:space="preserve">hitung </w:t>
            </w:r>
            <w:r w:rsidRPr="0079205D">
              <w:rPr>
                <w:rFonts w:cs="Times New Roman"/>
                <w:sz w:val="20"/>
                <w:szCs w:val="20"/>
                <w:lang w:val="id-ID"/>
              </w:rPr>
              <w:t>&gt; r</w:t>
            </w:r>
            <w:r w:rsidRPr="0079205D">
              <w:rPr>
                <w:rFonts w:cs="Times New Roman"/>
                <w:sz w:val="20"/>
                <w:szCs w:val="20"/>
                <w:vertAlign w:val="subscript"/>
                <w:lang w:val="id-ID"/>
              </w:rPr>
              <w:t>tabel</w:t>
            </w:r>
          </w:p>
        </w:tc>
        <w:tc>
          <w:tcPr>
            <w:tcW w:w="1269" w:type="dxa"/>
          </w:tcPr>
          <w:p w:rsidR="006E29BC" w:rsidRPr="00C1465F" w:rsidRDefault="006E29BC" w:rsidP="009700B2">
            <w:pPr>
              <w:tabs>
                <w:tab w:val="left" w:pos="2522"/>
              </w:tabs>
              <w:spacing w:before="121" w:line="276" w:lineRule="auto"/>
              <w:jc w:val="center"/>
              <w:rPr>
                <w:rFonts w:cs="Times New Roman"/>
                <w:sz w:val="20"/>
                <w:szCs w:val="20"/>
              </w:rPr>
            </w:pPr>
            <w:r w:rsidRPr="00C00792">
              <w:rPr>
                <w:rFonts w:cs="Times New Roman"/>
                <w:sz w:val="20"/>
                <w:szCs w:val="20"/>
                <w:lang w:val="id-ID"/>
              </w:rPr>
              <w:t xml:space="preserve">Valid </w:t>
            </w:r>
          </w:p>
        </w:tc>
      </w:tr>
      <w:tr w:rsidR="006E29BC" w:rsidTr="00B1272C">
        <w:tc>
          <w:tcPr>
            <w:tcW w:w="562" w:type="dxa"/>
          </w:tcPr>
          <w:p w:rsidR="006E29BC" w:rsidRPr="00C1465F" w:rsidRDefault="006E29BC" w:rsidP="009700B2">
            <w:pPr>
              <w:tabs>
                <w:tab w:val="left" w:pos="2522"/>
              </w:tabs>
              <w:spacing w:before="121" w:line="276" w:lineRule="auto"/>
              <w:jc w:val="center"/>
              <w:rPr>
                <w:rFonts w:cs="Times New Roman"/>
                <w:sz w:val="20"/>
                <w:szCs w:val="20"/>
                <w:lang w:val="id-ID"/>
              </w:rPr>
            </w:pPr>
            <w:r w:rsidRPr="00C1465F">
              <w:rPr>
                <w:rFonts w:cs="Times New Roman"/>
                <w:sz w:val="20"/>
                <w:szCs w:val="20"/>
                <w:lang w:val="id-ID"/>
              </w:rPr>
              <w:t>3</w:t>
            </w:r>
          </w:p>
        </w:tc>
        <w:tc>
          <w:tcPr>
            <w:tcW w:w="2694" w:type="dxa"/>
          </w:tcPr>
          <w:p w:rsidR="006E29BC" w:rsidRPr="00165EFB" w:rsidRDefault="006E29BC" w:rsidP="009700B2">
            <w:pPr>
              <w:tabs>
                <w:tab w:val="left" w:pos="2522"/>
              </w:tabs>
              <w:spacing w:before="121" w:line="276" w:lineRule="auto"/>
              <w:rPr>
                <w:rFonts w:cs="Times New Roman"/>
                <w:sz w:val="20"/>
                <w:szCs w:val="20"/>
                <w:lang w:val="id-ID"/>
              </w:rPr>
            </w:pPr>
            <w:r>
              <w:rPr>
                <w:rFonts w:cs="Times New Roman"/>
                <w:sz w:val="20"/>
                <w:szCs w:val="20"/>
              </w:rPr>
              <w:t>Pegawai mengikuti arahan yang ditetapkan oleh instansi</w:t>
            </w:r>
          </w:p>
        </w:tc>
        <w:tc>
          <w:tcPr>
            <w:tcW w:w="1134" w:type="dxa"/>
          </w:tcPr>
          <w:p w:rsidR="006E29BC" w:rsidRPr="00633DFE" w:rsidRDefault="005E538F" w:rsidP="009700B2">
            <w:pPr>
              <w:tabs>
                <w:tab w:val="left" w:pos="2522"/>
              </w:tabs>
              <w:spacing w:before="121" w:line="276" w:lineRule="auto"/>
              <w:jc w:val="center"/>
              <w:rPr>
                <w:rFonts w:cs="Times New Roman"/>
                <w:sz w:val="20"/>
                <w:szCs w:val="20"/>
                <w:lang w:val="id-ID"/>
              </w:rPr>
            </w:pPr>
            <w:r>
              <w:rPr>
                <w:rFonts w:cs="Times New Roman"/>
                <w:sz w:val="20"/>
                <w:szCs w:val="20"/>
                <w:lang w:val="id-ID"/>
              </w:rPr>
              <w:t>0,425</w:t>
            </w:r>
          </w:p>
        </w:tc>
        <w:tc>
          <w:tcPr>
            <w:tcW w:w="1082" w:type="dxa"/>
          </w:tcPr>
          <w:p w:rsidR="006E29BC" w:rsidRPr="00C1465F" w:rsidRDefault="005E538F"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6E29BC">
              <w:rPr>
                <w:rFonts w:cs="Times New Roman"/>
                <w:sz w:val="20"/>
                <w:szCs w:val="20"/>
                <w:lang w:val="id-ID"/>
              </w:rPr>
              <w:t>4</w:t>
            </w:r>
          </w:p>
        </w:tc>
        <w:tc>
          <w:tcPr>
            <w:tcW w:w="1469" w:type="dxa"/>
          </w:tcPr>
          <w:p w:rsidR="006E29BC" w:rsidRPr="00C1465F" w:rsidRDefault="006E29BC" w:rsidP="009700B2">
            <w:pPr>
              <w:tabs>
                <w:tab w:val="left" w:pos="2522"/>
              </w:tabs>
              <w:spacing w:before="121" w:line="276" w:lineRule="auto"/>
              <w:jc w:val="center"/>
              <w:rPr>
                <w:rFonts w:cs="Times New Roman"/>
                <w:sz w:val="20"/>
                <w:szCs w:val="20"/>
              </w:rPr>
            </w:pPr>
            <w:r w:rsidRPr="0079205D">
              <w:rPr>
                <w:rFonts w:cs="Times New Roman"/>
                <w:sz w:val="20"/>
                <w:szCs w:val="20"/>
                <w:lang w:val="id-ID"/>
              </w:rPr>
              <w:t>r</w:t>
            </w:r>
            <w:r w:rsidRPr="0079205D">
              <w:rPr>
                <w:rFonts w:cs="Times New Roman"/>
                <w:sz w:val="20"/>
                <w:szCs w:val="20"/>
                <w:vertAlign w:val="subscript"/>
                <w:lang w:val="id-ID"/>
              </w:rPr>
              <w:t xml:space="preserve">hitung </w:t>
            </w:r>
            <w:r w:rsidRPr="0079205D">
              <w:rPr>
                <w:rFonts w:cs="Times New Roman"/>
                <w:sz w:val="20"/>
                <w:szCs w:val="20"/>
                <w:lang w:val="id-ID"/>
              </w:rPr>
              <w:t>&gt; r</w:t>
            </w:r>
            <w:r w:rsidRPr="0079205D">
              <w:rPr>
                <w:rFonts w:cs="Times New Roman"/>
                <w:sz w:val="20"/>
                <w:szCs w:val="20"/>
                <w:vertAlign w:val="subscript"/>
                <w:lang w:val="id-ID"/>
              </w:rPr>
              <w:t>tabel</w:t>
            </w:r>
          </w:p>
        </w:tc>
        <w:tc>
          <w:tcPr>
            <w:tcW w:w="1269" w:type="dxa"/>
          </w:tcPr>
          <w:p w:rsidR="006E29BC" w:rsidRPr="00C1465F" w:rsidRDefault="006E29BC" w:rsidP="009700B2">
            <w:pPr>
              <w:tabs>
                <w:tab w:val="left" w:pos="2522"/>
              </w:tabs>
              <w:spacing w:before="121" w:line="276" w:lineRule="auto"/>
              <w:jc w:val="center"/>
              <w:rPr>
                <w:rFonts w:cs="Times New Roman"/>
                <w:sz w:val="20"/>
                <w:szCs w:val="20"/>
              </w:rPr>
            </w:pPr>
            <w:r w:rsidRPr="00C00792">
              <w:rPr>
                <w:rFonts w:cs="Times New Roman"/>
                <w:sz w:val="20"/>
                <w:szCs w:val="20"/>
                <w:lang w:val="id-ID"/>
              </w:rPr>
              <w:t xml:space="preserve">Valid </w:t>
            </w:r>
          </w:p>
        </w:tc>
      </w:tr>
      <w:tr w:rsidR="006E29BC" w:rsidTr="00B1272C">
        <w:tc>
          <w:tcPr>
            <w:tcW w:w="562" w:type="dxa"/>
          </w:tcPr>
          <w:p w:rsidR="006E29BC" w:rsidRPr="00C1465F" w:rsidRDefault="006E29BC" w:rsidP="009700B2">
            <w:pPr>
              <w:tabs>
                <w:tab w:val="left" w:pos="2522"/>
              </w:tabs>
              <w:spacing w:before="121" w:line="276" w:lineRule="auto"/>
              <w:jc w:val="center"/>
              <w:rPr>
                <w:rFonts w:cs="Times New Roman"/>
                <w:sz w:val="20"/>
                <w:szCs w:val="20"/>
                <w:lang w:val="id-ID"/>
              </w:rPr>
            </w:pPr>
            <w:r w:rsidRPr="00C1465F">
              <w:rPr>
                <w:rFonts w:cs="Times New Roman"/>
                <w:sz w:val="20"/>
                <w:szCs w:val="20"/>
                <w:lang w:val="id-ID"/>
              </w:rPr>
              <w:t>4</w:t>
            </w:r>
          </w:p>
        </w:tc>
        <w:tc>
          <w:tcPr>
            <w:tcW w:w="2694" w:type="dxa"/>
          </w:tcPr>
          <w:p w:rsidR="006E29BC" w:rsidRPr="006E29BC" w:rsidRDefault="006E29BC" w:rsidP="009700B2">
            <w:pPr>
              <w:spacing w:line="276" w:lineRule="auto"/>
              <w:ind w:left="34" w:hanging="34"/>
              <w:rPr>
                <w:rFonts w:cs="Times New Roman"/>
                <w:sz w:val="20"/>
                <w:szCs w:val="20"/>
              </w:rPr>
            </w:pPr>
            <w:r>
              <w:rPr>
                <w:rFonts w:cs="Times New Roman"/>
                <w:sz w:val="20"/>
                <w:szCs w:val="20"/>
              </w:rPr>
              <w:t>Pegawai dituntut mengurangi kesalahan pada saat bekerja</w:t>
            </w:r>
          </w:p>
        </w:tc>
        <w:tc>
          <w:tcPr>
            <w:tcW w:w="1134" w:type="dxa"/>
          </w:tcPr>
          <w:p w:rsidR="006E29BC" w:rsidRPr="00633DFE" w:rsidRDefault="005E538F" w:rsidP="009700B2">
            <w:pPr>
              <w:tabs>
                <w:tab w:val="left" w:pos="2522"/>
              </w:tabs>
              <w:spacing w:before="121" w:line="276" w:lineRule="auto"/>
              <w:jc w:val="center"/>
              <w:rPr>
                <w:rFonts w:cs="Times New Roman"/>
                <w:sz w:val="20"/>
                <w:szCs w:val="20"/>
                <w:lang w:val="id-ID"/>
              </w:rPr>
            </w:pPr>
            <w:r>
              <w:rPr>
                <w:rFonts w:cs="Times New Roman"/>
                <w:sz w:val="20"/>
                <w:szCs w:val="20"/>
                <w:lang w:val="id-ID"/>
              </w:rPr>
              <w:t>0,439</w:t>
            </w:r>
          </w:p>
        </w:tc>
        <w:tc>
          <w:tcPr>
            <w:tcW w:w="1082" w:type="dxa"/>
          </w:tcPr>
          <w:p w:rsidR="006E29BC" w:rsidRPr="00C1465F" w:rsidRDefault="005E538F"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6E29BC">
              <w:rPr>
                <w:rFonts w:cs="Times New Roman"/>
                <w:sz w:val="20"/>
                <w:szCs w:val="20"/>
                <w:lang w:val="id-ID"/>
              </w:rPr>
              <w:t>4</w:t>
            </w:r>
          </w:p>
        </w:tc>
        <w:tc>
          <w:tcPr>
            <w:tcW w:w="1469" w:type="dxa"/>
          </w:tcPr>
          <w:p w:rsidR="006E29BC" w:rsidRPr="00C1465F" w:rsidRDefault="006E29BC" w:rsidP="009700B2">
            <w:pPr>
              <w:tabs>
                <w:tab w:val="left" w:pos="2522"/>
              </w:tabs>
              <w:spacing w:before="121" w:line="276" w:lineRule="auto"/>
              <w:jc w:val="center"/>
              <w:rPr>
                <w:rFonts w:cs="Times New Roman"/>
                <w:sz w:val="20"/>
                <w:szCs w:val="20"/>
              </w:rPr>
            </w:pPr>
            <w:r w:rsidRPr="0079205D">
              <w:rPr>
                <w:rFonts w:cs="Times New Roman"/>
                <w:sz w:val="20"/>
                <w:szCs w:val="20"/>
                <w:lang w:val="id-ID"/>
              </w:rPr>
              <w:t>r</w:t>
            </w:r>
            <w:r w:rsidRPr="0079205D">
              <w:rPr>
                <w:rFonts w:cs="Times New Roman"/>
                <w:sz w:val="20"/>
                <w:szCs w:val="20"/>
                <w:vertAlign w:val="subscript"/>
                <w:lang w:val="id-ID"/>
              </w:rPr>
              <w:t xml:space="preserve">hitung </w:t>
            </w:r>
            <w:r w:rsidRPr="0079205D">
              <w:rPr>
                <w:rFonts w:cs="Times New Roman"/>
                <w:sz w:val="20"/>
                <w:szCs w:val="20"/>
                <w:lang w:val="id-ID"/>
              </w:rPr>
              <w:t>&gt; r</w:t>
            </w:r>
            <w:r w:rsidRPr="0079205D">
              <w:rPr>
                <w:rFonts w:cs="Times New Roman"/>
                <w:sz w:val="20"/>
                <w:szCs w:val="20"/>
                <w:vertAlign w:val="subscript"/>
                <w:lang w:val="id-ID"/>
              </w:rPr>
              <w:t>tabel</w:t>
            </w:r>
          </w:p>
        </w:tc>
        <w:tc>
          <w:tcPr>
            <w:tcW w:w="1269" w:type="dxa"/>
          </w:tcPr>
          <w:p w:rsidR="006E29BC" w:rsidRPr="00C1465F" w:rsidRDefault="006E29BC" w:rsidP="009700B2">
            <w:pPr>
              <w:tabs>
                <w:tab w:val="left" w:pos="2522"/>
              </w:tabs>
              <w:spacing w:before="121" w:line="276" w:lineRule="auto"/>
              <w:jc w:val="center"/>
              <w:rPr>
                <w:rFonts w:cs="Times New Roman"/>
                <w:sz w:val="20"/>
                <w:szCs w:val="20"/>
              </w:rPr>
            </w:pPr>
            <w:r w:rsidRPr="00C00792">
              <w:rPr>
                <w:rFonts w:cs="Times New Roman"/>
                <w:sz w:val="20"/>
                <w:szCs w:val="20"/>
                <w:lang w:val="id-ID"/>
              </w:rPr>
              <w:t xml:space="preserve">Valid </w:t>
            </w:r>
          </w:p>
        </w:tc>
      </w:tr>
      <w:tr w:rsidR="006E29BC" w:rsidTr="00B1272C">
        <w:tc>
          <w:tcPr>
            <w:tcW w:w="562" w:type="dxa"/>
          </w:tcPr>
          <w:p w:rsidR="006E29BC" w:rsidRPr="00C1465F" w:rsidRDefault="006E29BC" w:rsidP="009700B2">
            <w:pPr>
              <w:tabs>
                <w:tab w:val="left" w:pos="2522"/>
              </w:tabs>
              <w:spacing w:before="121" w:line="276" w:lineRule="auto"/>
              <w:jc w:val="center"/>
              <w:rPr>
                <w:rFonts w:cs="Times New Roman"/>
                <w:sz w:val="20"/>
                <w:szCs w:val="20"/>
                <w:lang w:val="id-ID"/>
              </w:rPr>
            </w:pPr>
            <w:r w:rsidRPr="00C1465F">
              <w:rPr>
                <w:rFonts w:cs="Times New Roman"/>
                <w:sz w:val="20"/>
                <w:szCs w:val="20"/>
                <w:lang w:val="id-ID"/>
              </w:rPr>
              <w:t>5</w:t>
            </w:r>
          </w:p>
        </w:tc>
        <w:tc>
          <w:tcPr>
            <w:tcW w:w="2694" w:type="dxa"/>
          </w:tcPr>
          <w:p w:rsidR="006E29BC" w:rsidRPr="006E29BC" w:rsidRDefault="006E29BC" w:rsidP="009700B2">
            <w:pPr>
              <w:spacing w:line="276" w:lineRule="auto"/>
              <w:rPr>
                <w:rFonts w:cs="Times New Roman"/>
                <w:sz w:val="20"/>
                <w:szCs w:val="20"/>
              </w:rPr>
            </w:pPr>
            <w:r>
              <w:rPr>
                <w:rFonts w:cs="Times New Roman"/>
                <w:sz w:val="20"/>
                <w:szCs w:val="20"/>
              </w:rPr>
              <w:t>Pegawai memberikan hasil pekerjaan sesuai dengan target yang sudah ditetapkan instansi</w:t>
            </w:r>
          </w:p>
        </w:tc>
        <w:tc>
          <w:tcPr>
            <w:tcW w:w="1134" w:type="dxa"/>
          </w:tcPr>
          <w:p w:rsidR="006E29BC" w:rsidRPr="00633DFE" w:rsidRDefault="005E538F" w:rsidP="009700B2">
            <w:pPr>
              <w:tabs>
                <w:tab w:val="left" w:pos="2522"/>
              </w:tabs>
              <w:spacing w:before="121" w:line="276" w:lineRule="auto"/>
              <w:jc w:val="center"/>
              <w:rPr>
                <w:rFonts w:cs="Times New Roman"/>
                <w:sz w:val="20"/>
                <w:szCs w:val="20"/>
                <w:lang w:val="id-ID"/>
              </w:rPr>
            </w:pPr>
            <w:r>
              <w:rPr>
                <w:rFonts w:cs="Times New Roman"/>
                <w:sz w:val="20"/>
                <w:szCs w:val="20"/>
                <w:lang w:val="id-ID"/>
              </w:rPr>
              <w:t>0,484</w:t>
            </w:r>
          </w:p>
        </w:tc>
        <w:tc>
          <w:tcPr>
            <w:tcW w:w="1082" w:type="dxa"/>
          </w:tcPr>
          <w:p w:rsidR="006E29BC" w:rsidRPr="00C1465F" w:rsidRDefault="005E538F"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6E29BC">
              <w:rPr>
                <w:rFonts w:cs="Times New Roman"/>
                <w:sz w:val="20"/>
                <w:szCs w:val="20"/>
                <w:lang w:val="id-ID"/>
              </w:rPr>
              <w:t>4</w:t>
            </w:r>
          </w:p>
        </w:tc>
        <w:tc>
          <w:tcPr>
            <w:tcW w:w="1469" w:type="dxa"/>
          </w:tcPr>
          <w:p w:rsidR="006E29BC" w:rsidRPr="00C1465F" w:rsidRDefault="006E29BC" w:rsidP="009700B2">
            <w:pPr>
              <w:tabs>
                <w:tab w:val="left" w:pos="2522"/>
              </w:tabs>
              <w:spacing w:before="121" w:line="276" w:lineRule="auto"/>
              <w:jc w:val="center"/>
              <w:rPr>
                <w:rFonts w:cs="Times New Roman"/>
                <w:sz w:val="20"/>
                <w:szCs w:val="20"/>
              </w:rPr>
            </w:pPr>
            <w:r w:rsidRPr="0079205D">
              <w:rPr>
                <w:rFonts w:cs="Times New Roman"/>
                <w:sz w:val="20"/>
                <w:szCs w:val="20"/>
                <w:lang w:val="id-ID"/>
              </w:rPr>
              <w:t>r</w:t>
            </w:r>
            <w:r w:rsidRPr="0079205D">
              <w:rPr>
                <w:rFonts w:cs="Times New Roman"/>
                <w:sz w:val="20"/>
                <w:szCs w:val="20"/>
                <w:vertAlign w:val="subscript"/>
                <w:lang w:val="id-ID"/>
              </w:rPr>
              <w:t xml:space="preserve">hitung </w:t>
            </w:r>
            <w:r w:rsidRPr="0079205D">
              <w:rPr>
                <w:rFonts w:cs="Times New Roman"/>
                <w:sz w:val="20"/>
                <w:szCs w:val="20"/>
                <w:lang w:val="id-ID"/>
              </w:rPr>
              <w:t>&gt; r</w:t>
            </w:r>
            <w:r w:rsidRPr="0079205D">
              <w:rPr>
                <w:rFonts w:cs="Times New Roman"/>
                <w:sz w:val="20"/>
                <w:szCs w:val="20"/>
                <w:vertAlign w:val="subscript"/>
                <w:lang w:val="id-ID"/>
              </w:rPr>
              <w:t>tabel</w:t>
            </w:r>
          </w:p>
        </w:tc>
        <w:tc>
          <w:tcPr>
            <w:tcW w:w="1269" w:type="dxa"/>
          </w:tcPr>
          <w:p w:rsidR="006E29BC" w:rsidRPr="00C1465F" w:rsidRDefault="006E29BC" w:rsidP="009700B2">
            <w:pPr>
              <w:tabs>
                <w:tab w:val="left" w:pos="2522"/>
              </w:tabs>
              <w:spacing w:before="121" w:line="276" w:lineRule="auto"/>
              <w:jc w:val="center"/>
              <w:rPr>
                <w:rFonts w:cs="Times New Roman"/>
                <w:sz w:val="20"/>
                <w:szCs w:val="20"/>
              </w:rPr>
            </w:pPr>
            <w:r w:rsidRPr="00C00792">
              <w:rPr>
                <w:rFonts w:cs="Times New Roman"/>
                <w:sz w:val="20"/>
                <w:szCs w:val="20"/>
                <w:lang w:val="id-ID"/>
              </w:rPr>
              <w:t xml:space="preserve">Valid </w:t>
            </w:r>
          </w:p>
        </w:tc>
      </w:tr>
      <w:tr w:rsidR="006E29BC" w:rsidTr="00B1272C">
        <w:tc>
          <w:tcPr>
            <w:tcW w:w="562" w:type="dxa"/>
          </w:tcPr>
          <w:p w:rsidR="006E29BC" w:rsidRPr="00C1465F" w:rsidRDefault="006E29BC" w:rsidP="009700B2">
            <w:pPr>
              <w:tabs>
                <w:tab w:val="left" w:pos="2522"/>
              </w:tabs>
              <w:spacing w:before="121" w:line="276" w:lineRule="auto"/>
              <w:jc w:val="center"/>
              <w:rPr>
                <w:rFonts w:cs="Times New Roman"/>
                <w:sz w:val="20"/>
                <w:szCs w:val="20"/>
                <w:lang w:val="id-ID"/>
              </w:rPr>
            </w:pPr>
            <w:r w:rsidRPr="00C1465F">
              <w:rPr>
                <w:rFonts w:cs="Times New Roman"/>
                <w:sz w:val="20"/>
                <w:szCs w:val="20"/>
                <w:lang w:val="id-ID"/>
              </w:rPr>
              <w:t>6</w:t>
            </w:r>
          </w:p>
        </w:tc>
        <w:tc>
          <w:tcPr>
            <w:tcW w:w="2694" w:type="dxa"/>
          </w:tcPr>
          <w:p w:rsidR="006E29BC" w:rsidRPr="00165EFB" w:rsidRDefault="005E538F" w:rsidP="009700B2">
            <w:pPr>
              <w:tabs>
                <w:tab w:val="left" w:pos="2522"/>
              </w:tabs>
              <w:spacing w:before="121" w:line="276" w:lineRule="auto"/>
              <w:rPr>
                <w:rFonts w:cs="Times New Roman"/>
                <w:sz w:val="20"/>
                <w:szCs w:val="20"/>
                <w:lang w:val="id-ID"/>
              </w:rPr>
            </w:pPr>
            <w:r>
              <w:rPr>
                <w:rFonts w:cs="Times New Roman"/>
                <w:sz w:val="20"/>
                <w:szCs w:val="20"/>
              </w:rPr>
              <w:t>Pegawai harus mampu menyelesaikan tugas tambahan dari instansi</w:t>
            </w:r>
          </w:p>
        </w:tc>
        <w:tc>
          <w:tcPr>
            <w:tcW w:w="1134" w:type="dxa"/>
          </w:tcPr>
          <w:p w:rsidR="006E29BC" w:rsidRPr="00633DFE" w:rsidRDefault="005E538F" w:rsidP="009700B2">
            <w:pPr>
              <w:tabs>
                <w:tab w:val="left" w:pos="2522"/>
              </w:tabs>
              <w:spacing w:before="121" w:line="276" w:lineRule="auto"/>
              <w:jc w:val="center"/>
              <w:rPr>
                <w:rFonts w:cs="Times New Roman"/>
                <w:sz w:val="20"/>
                <w:szCs w:val="20"/>
                <w:lang w:val="id-ID"/>
              </w:rPr>
            </w:pPr>
            <w:r>
              <w:rPr>
                <w:rFonts w:cs="Times New Roman"/>
                <w:sz w:val="20"/>
                <w:szCs w:val="20"/>
                <w:lang w:val="id-ID"/>
              </w:rPr>
              <w:t>0,472</w:t>
            </w:r>
          </w:p>
        </w:tc>
        <w:tc>
          <w:tcPr>
            <w:tcW w:w="1082" w:type="dxa"/>
          </w:tcPr>
          <w:p w:rsidR="006E29BC" w:rsidRPr="00C1465F" w:rsidRDefault="005E538F"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6E29BC">
              <w:rPr>
                <w:rFonts w:cs="Times New Roman"/>
                <w:sz w:val="20"/>
                <w:szCs w:val="20"/>
                <w:lang w:val="id-ID"/>
              </w:rPr>
              <w:t>4</w:t>
            </w:r>
          </w:p>
        </w:tc>
        <w:tc>
          <w:tcPr>
            <w:tcW w:w="1469" w:type="dxa"/>
          </w:tcPr>
          <w:p w:rsidR="006E29BC" w:rsidRPr="00C1465F" w:rsidRDefault="006E29BC" w:rsidP="009700B2">
            <w:pPr>
              <w:tabs>
                <w:tab w:val="left" w:pos="2522"/>
              </w:tabs>
              <w:spacing w:before="121" w:line="276" w:lineRule="auto"/>
              <w:jc w:val="center"/>
              <w:rPr>
                <w:rFonts w:cs="Times New Roman"/>
                <w:sz w:val="20"/>
                <w:szCs w:val="20"/>
              </w:rPr>
            </w:pPr>
            <w:r w:rsidRPr="0079205D">
              <w:rPr>
                <w:rFonts w:cs="Times New Roman"/>
                <w:sz w:val="20"/>
                <w:szCs w:val="20"/>
                <w:lang w:val="id-ID"/>
              </w:rPr>
              <w:t>r</w:t>
            </w:r>
            <w:r w:rsidRPr="0079205D">
              <w:rPr>
                <w:rFonts w:cs="Times New Roman"/>
                <w:sz w:val="20"/>
                <w:szCs w:val="20"/>
                <w:vertAlign w:val="subscript"/>
                <w:lang w:val="id-ID"/>
              </w:rPr>
              <w:t xml:space="preserve">hitung </w:t>
            </w:r>
            <w:r w:rsidRPr="0079205D">
              <w:rPr>
                <w:rFonts w:cs="Times New Roman"/>
                <w:sz w:val="20"/>
                <w:szCs w:val="20"/>
                <w:lang w:val="id-ID"/>
              </w:rPr>
              <w:t>&gt; r</w:t>
            </w:r>
            <w:r w:rsidRPr="0079205D">
              <w:rPr>
                <w:rFonts w:cs="Times New Roman"/>
                <w:sz w:val="20"/>
                <w:szCs w:val="20"/>
                <w:vertAlign w:val="subscript"/>
                <w:lang w:val="id-ID"/>
              </w:rPr>
              <w:t>tabel</w:t>
            </w:r>
          </w:p>
        </w:tc>
        <w:tc>
          <w:tcPr>
            <w:tcW w:w="1269" w:type="dxa"/>
          </w:tcPr>
          <w:p w:rsidR="006E29BC" w:rsidRPr="00C1465F" w:rsidRDefault="006E29BC" w:rsidP="009700B2">
            <w:pPr>
              <w:tabs>
                <w:tab w:val="left" w:pos="2522"/>
              </w:tabs>
              <w:spacing w:before="121" w:line="276" w:lineRule="auto"/>
              <w:jc w:val="center"/>
              <w:rPr>
                <w:rFonts w:cs="Times New Roman"/>
                <w:sz w:val="20"/>
                <w:szCs w:val="20"/>
              </w:rPr>
            </w:pPr>
            <w:r w:rsidRPr="00C00792">
              <w:rPr>
                <w:rFonts w:cs="Times New Roman"/>
                <w:sz w:val="20"/>
                <w:szCs w:val="20"/>
                <w:lang w:val="id-ID"/>
              </w:rPr>
              <w:t xml:space="preserve">Valid </w:t>
            </w:r>
          </w:p>
        </w:tc>
      </w:tr>
      <w:tr w:rsidR="006E29BC" w:rsidTr="00B1272C">
        <w:tc>
          <w:tcPr>
            <w:tcW w:w="562" w:type="dxa"/>
          </w:tcPr>
          <w:p w:rsidR="006E29BC" w:rsidRPr="00C1465F" w:rsidRDefault="006E29BC" w:rsidP="009700B2">
            <w:pPr>
              <w:tabs>
                <w:tab w:val="left" w:pos="2522"/>
              </w:tabs>
              <w:spacing w:before="121" w:line="276" w:lineRule="auto"/>
              <w:jc w:val="center"/>
              <w:rPr>
                <w:rFonts w:cs="Times New Roman"/>
                <w:sz w:val="20"/>
                <w:szCs w:val="20"/>
                <w:lang w:val="id-ID"/>
              </w:rPr>
            </w:pPr>
            <w:r w:rsidRPr="00C1465F">
              <w:rPr>
                <w:rFonts w:cs="Times New Roman"/>
                <w:sz w:val="20"/>
                <w:szCs w:val="20"/>
                <w:lang w:val="id-ID"/>
              </w:rPr>
              <w:t>7</w:t>
            </w:r>
          </w:p>
        </w:tc>
        <w:tc>
          <w:tcPr>
            <w:tcW w:w="2694" w:type="dxa"/>
          </w:tcPr>
          <w:p w:rsidR="006E29BC" w:rsidRPr="005E538F" w:rsidRDefault="005E538F" w:rsidP="009700B2">
            <w:pPr>
              <w:spacing w:line="276" w:lineRule="auto"/>
              <w:rPr>
                <w:rFonts w:cs="Times New Roman"/>
                <w:sz w:val="20"/>
                <w:szCs w:val="20"/>
              </w:rPr>
            </w:pPr>
            <w:r>
              <w:rPr>
                <w:rFonts w:cs="Times New Roman"/>
                <w:sz w:val="20"/>
                <w:szCs w:val="20"/>
              </w:rPr>
              <w:t>Pegawai dituntut melaksanakan tugas hingga selesai</w:t>
            </w:r>
          </w:p>
        </w:tc>
        <w:tc>
          <w:tcPr>
            <w:tcW w:w="1134" w:type="dxa"/>
          </w:tcPr>
          <w:p w:rsidR="006E29BC" w:rsidRPr="00633DFE" w:rsidRDefault="005E538F" w:rsidP="009700B2">
            <w:pPr>
              <w:tabs>
                <w:tab w:val="left" w:pos="2522"/>
              </w:tabs>
              <w:spacing w:before="121" w:line="276" w:lineRule="auto"/>
              <w:jc w:val="center"/>
              <w:rPr>
                <w:rFonts w:cs="Times New Roman"/>
                <w:sz w:val="20"/>
                <w:szCs w:val="20"/>
                <w:lang w:val="id-ID"/>
              </w:rPr>
            </w:pPr>
            <w:r>
              <w:rPr>
                <w:rFonts w:cs="Times New Roman"/>
                <w:sz w:val="20"/>
                <w:szCs w:val="20"/>
                <w:lang w:val="id-ID"/>
              </w:rPr>
              <w:t>0,415</w:t>
            </w:r>
          </w:p>
        </w:tc>
        <w:tc>
          <w:tcPr>
            <w:tcW w:w="1082" w:type="dxa"/>
          </w:tcPr>
          <w:p w:rsidR="006E29BC" w:rsidRPr="00C1465F" w:rsidRDefault="005E538F"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6E29BC">
              <w:rPr>
                <w:rFonts w:cs="Times New Roman"/>
                <w:sz w:val="20"/>
                <w:szCs w:val="20"/>
                <w:lang w:val="id-ID"/>
              </w:rPr>
              <w:t>4</w:t>
            </w:r>
          </w:p>
        </w:tc>
        <w:tc>
          <w:tcPr>
            <w:tcW w:w="1469" w:type="dxa"/>
          </w:tcPr>
          <w:p w:rsidR="006E29BC" w:rsidRPr="00C1465F" w:rsidRDefault="006E29BC" w:rsidP="009700B2">
            <w:pPr>
              <w:tabs>
                <w:tab w:val="left" w:pos="2522"/>
              </w:tabs>
              <w:spacing w:before="121" w:line="276" w:lineRule="auto"/>
              <w:jc w:val="center"/>
              <w:rPr>
                <w:rFonts w:cs="Times New Roman"/>
                <w:sz w:val="20"/>
                <w:szCs w:val="20"/>
              </w:rPr>
            </w:pPr>
            <w:r w:rsidRPr="0079205D">
              <w:rPr>
                <w:rFonts w:cs="Times New Roman"/>
                <w:sz w:val="20"/>
                <w:szCs w:val="20"/>
                <w:lang w:val="id-ID"/>
              </w:rPr>
              <w:t>r</w:t>
            </w:r>
            <w:r w:rsidRPr="0079205D">
              <w:rPr>
                <w:rFonts w:cs="Times New Roman"/>
                <w:sz w:val="20"/>
                <w:szCs w:val="20"/>
                <w:vertAlign w:val="subscript"/>
                <w:lang w:val="id-ID"/>
              </w:rPr>
              <w:t xml:space="preserve">hitung </w:t>
            </w:r>
            <w:r w:rsidRPr="0079205D">
              <w:rPr>
                <w:rFonts w:cs="Times New Roman"/>
                <w:sz w:val="20"/>
                <w:szCs w:val="20"/>
                <w:lang w:val="id-ID"/>
              </w:rPr>
              <w:t>&gt; r</w:t>
            </w:r>
            <w:r w:rsidRPr="0079205D">
              <w:rPr>
                <w:rFonts w:cs="Times New Roman"/>
                <w:sz w:val="20"/>
                <w:szCs w:val="20"/>
                <w:vertAlign w:val="subscript"/>
                <w:lang w:val="id-ID"/>
              </w:rPr>
              <w:t>tabel</w:t>
            </w:r>
          </w:p>
        </w:tc>
        <w:tc>
          <w:tcPr>
            <w:tcW w:w="1269" w:type="dxa"/>
          </w:tcPr>
          <w:p w:rsidR="006E29BC" w:rsidRPr="00C1465F" w:rsidRDefault="006E29BC" w:rsidP="009700B2">
            <w:pPr>
              <w:tabs>
                <w:tab w:val="left" w:pos="2522"/>
              </w:tabs>
              <w:spacing w:before="121" w:line="276" w:lineRule="auto"/>
              <w:jc w:val="center"/>
              <w:rPr>
                <w:rFonts w:cs="Times New Roman"/>
                <w:sz w:val="20"/>
                <w:szCs w:val="20"/>
              </w:rPr>
            </w:pPr>
            <w:r w:rsidRPr="00C00792">
              <w:rPr>
                <w:rFonts w:cs="Times New Roman"/>
                <w:sz w:val="20"/>
                <w:szCs w:val="20"/>
                <w:lang w:val="id-ID"/>
              </w:rPr>
              <w:t xml:space="preserve">Valid </w:t>
            </w:r>
          </w:p>
        </w:tc>
      </w:tr>
      <w:tr w:rsidR="006E29BC" w:rsidTr="00B1272C">
        <w:tc>
          <w:tcPr>
            <w:tcW w:w="562" w:type="dxa"/>
          </w:tcPr>
          <w:p w:rsidR="006E29BC" w:rsidRPr="00C1465F" w:rsidRDefault="006E29BC" w:rsidP="009700B2">
            <w:pPr>
              <w:tabs>
                <w:tab w:val="left" w:pos="2522"/>
              </w:tabs>
              <w:spacing w:before="121" w:line="276" w:lineRule="auto"/>
              <w:jc w:val="center"/>
              <w:rPr>
                <w:rFonts w:cs="Times New Roman"/>
                <w:sz w:val="20"/>
                <w:szCs w:val="20"/>
                <w:lang w:val="id-ID"/>
              </w:rPr>
            </w:pPr>
            <w:r w:rsidRPr="00C1465F">
              <w:rPr>
                <w:rFonts w:cs="Times New Roman"/>
                <w:sz w:val="20"/>
                <w:szCs w:val="20"/>
                <w:lang w:val="id-ID"/>
              </w:rPr>
              <w:t>8</w:t>
            </w:r>
          </w:p>
        </w:tc>
        <w:tc>
          <w:tcPr>
            <w:tcW w:w="2694" w:type="dxa"/>
          </w:tcPr>
          <w:p w:rsidR="006E29BC" w:rsidRPr="00165EFB" w:rsidRDefault="005E538F" w:rsidP="009700B2">
            <w:pPr>
              <w:tabs>
                <w:tab w:val="left" w:pos="2522"/>
              </w:tabs>
              <w:spacing w:before="121" w:line="276" w:lineRule="auto"/>
              <w:rPr>
                <w:rFonts w:cs="Times New Roman"/>
                <w:sz w:val="20"/>
                <w:szCs w:val="20"/>
                <w:lang w:val="id-ID"/>
              </w:rPr>
            </w:pPr>
            <w:r>
              <w:rPr>
                <w:rFonts w:cs="Times New Roman"/>
                <w:sz w:val="20"/>
                <w:szCs w:val="20"/>
              </w:rPr>
              <w:t>Pegawai mampu melaksanakan tugas sesuai tujuan yang ditetapkan</w:t>
            </w:r>
          </w:p>
        </w:tc>
        <w:tc>
          <w:tcPr>
            <w:tcW w:w="1134" w:type="dxa"/>
          </w:tcPr>
          <w:p w:rsidR="006E29BC" w:rsidRPr="00633DFE" w:rsidRDefault="005E538F" w:rsidP="009700B2">
            <w:pPr>
              <w:tabs>
                <w:tab w:val="left" w:pos="2522"/>
              </w:tabs>
              <w:spacing w:before="121" w:line="276" w:lineRule="auto"/>
              <w:jc w:val="center"/>
              <w:rPr>
                <w:rFonts w:cs="Times New Roman"/>
                <w:sz w:val="20"/>
                <w:szCs w:val="20"/>
                <w:lang w:val="id-ID"/>
              </w:rPr>
            </w:pPr>
            <w:r>
              <w:rPr>
                <w:rFonts w:cs="Times New Roman"/>
                <w:sz w:val="20"/>
                <w:szCs w:val="20"/>
                <w:lang w:val="id-ID"/>
              </w:rPr>
              <w:t>0,469</w:t>
            </w:r>
          </w:p>
        </w:tc>
        <w:tc>
          <w:tcPr>
            <w:tcW w:w="1082" w:type="dxa"/>
          </w:tcPr>
          <w:p w:rsidR="006E29BC" w:rsidRPr="00C1465F" w:rsidRDefault="005E538F"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6E29BC">
              <w:rPr>
                <w:rFonts w:cs="Times New Roman"/>
                <w:sz w:val="20"/>
                <w:szCs w:val="20"/>
                <w:lang w:val="id-ID"/>
              </w:rPr>
              <w:t>4</w:t>
            </w:r>
          </w:p>
        </w:tc>
        <w:tc>
          <w:tcPr>
            <w:tcW w:w="1469" w:type="dxa"/>
          </w:tcPr>
          <w:p w:rsidR="006E29BC" w:rsidRPr="00C1465F" w:rsidRDefault="006E29BC" w:rsidP="009700B2">
            <w:pPr>
              <w:tabs>
                <w:tab w:val="left" w:pos="2522"/>
              </w:tabs>
              <w:spacing w:before="121" w:line="276" w:lineRule="auto"/>
              <w:jc w:val="center"/>
              <w:rPr>
                <w:rFonts w:cs="Times New Roman"/>
                <w:sz w:val="20"/>
                <w:szCs w:val="20"/>
              </w:rPr>
            </w:pPr>
            <w:r w:rsidRPr="0079205D">
              <w:rPr>
                <w:rFonts w:cs="Times New Roman"/>
                <w:sz w:val="20"/>
                <w:szCs w:val="20"/>
                <w:lang w:val="id-ID"/>
              </w:rPr>
              <w:t>r</w:t>
            </w:r>
            <w:r w:rsidRPr="0079205D">
              <w:rPr>
                <w:rFonts w:cs="Times New Roman"/>
                <w:sz w:val="20"/>
                <w:szCs w:val="20"/>
                <w:vertAlign w:val="subscript"/>
                <w:lang w:val="id-ID"/>
              </w:rPr>
              <w:t xml:space="preserve">hitung </w:t>
            </w:r>
            <w:r w:rsidRPr="0079205D">
              <w:rPr>
                <w:rFonts w:cs="Times New Roman"/>
                <w:sz w:val="20"/>
                <w:szCs w:val="20"/>
                <w:lang w:val="id-ID"/>
              </w:rPr>
              <w:t>&gt; r</w:t>
            </w:r>
            <w:r w:rsidRPr="0079205D">
              <w:rPr>
                <w:rFonts w:cs="Times New Roman"/>
                <w:sz w:val="20"/>
                <w:szCs w:val="20"/>
                <w:vertAlign w:val="subscript"/>
                <w:lang w:val="id-ID"/>
              </w:rPr>
              <w:t>tabel</w:t>
            </w:r>
          </w:p>
        </w:tc>
        <w:tc>
          <w:tcPr>
            <w:tcW w:w="1269" w:type="dxa"/>
          </w:tcPr>
          <w:p w:rsidR="006E29BC" w:rsidRPr="00C1465F" w:rsidRDefault="006E29BC" w:rsidP="009700B2">
            <w:pPr>
              <w:tabs>
                <w:tab w:val="left" w:pos="2522"/>
              </w:tabs>
              <w:spacing w:before="121" w:line="276" w:lineRule="auto"/>
              <w:jc w:val="center"/>
              <w:rPr>
                <w:rFonts w:cs="Times New Roman"/>
                <w:sz w:val="20"/>
                <w:szCs w:val="20"/>
              </w:rPr>
            </w:pPr>
            <w:r w:rsidRPr="00C00792">
              <w:rPr>
                <w:rFonts w:cs="Times New Roman"/>
                <w:sz w:val="20"/>
                <w:szCs w:val="20"/>
                <w:lang w:val="id-ID"/>
              </w:rPr>
              <w:t xml:space="preserve">Valid </w:t>
            </w:r>
          </w:p>
        </w:tc>
      </w:tr>
      <w:tr w:rsidR="006E29BC" w:rsidTr="00B1272C">
        <w:tc>
          <w:tcPr>
            <w:tcW w:w="562" w:type="dxa"/>
          </w:tcPr>
          <w:p w:rsidR="006E29BC" w:rsidRPr="00C1465F" w:rsidRDefault="006E29BC" w:rsidP="009700B2">
            <w:pPr>
              <w:tabs>
                <w:tab w:val="left" w:pos="2522"/>
              </w:tabs>
              <w:spacing w:before="121" w:line="276" w:lineRule="auto"/>
              <w:jc w:val="center"/>
              <w:rPr>
                <w:rFonts w:cs="Times New Roman"/>
                <w:sz w:val="20"/>
                <w:szCs w:val="20"/>
                <w:lang w:val="id-ID"/>
              </w:rPr>
            </w:pPr>
            <w:r w:rsidRPr="00C1465F">
              <w:rPr>
                <w:rFonts w:cs="Times New Roman"/>
                <w:sz w:val="20"/>
                <w:szCs w:val="20"/>
                <w:lang w:val="id-ID"/>
              </w:rPr>
              <w:t>9</w:t>
            </w:r>
          </w:p>
        </w:tc>
        <w:tc>
          <w:tcPr>
            <w:tcW w:w="2694" w:type="dxa"/>
          </w:tcPr>
          <w:p w:rsidR="006E29BC" w:rsidRPr="00165EFB" w:rsidRDefault="005E538F" w:rsidP="009700B2">
            <w:pPr>
              <w:tabs>
                <w:tab w:val="left" w:pos="2522"/>
              </w:tabs>
              <w:spacing w:before="121" w:line="276" w:lineRule="auto"/>
              <w:rPr>
                <w:rFonts w:cs="Times New Roman"/>
                <w:sz w:val="20"/>
                <w:szCs w:val="20"/>
                <w:lang w:val="id-ID"/>
              </w:rPr>
            </w:pPr>
            <w:r>
              <w:rPr>
                <w:rFonts w:cs="Times New Roman"/>
                <w:sz w:val="20"/>
                <w:szCs w:val="20"/>
              </w:rPr>
              <w:t>Pegawai bersedia melaksanakan tugas yang dibebankan kepadanya hingga selesai</w:t>
            </w:r>
          </w:p>
        </w:tc>
        <w:tc>
          <w:tcPr>
            <w:tcW w:w="1134" w:type="dxa"/>
          </w:tcPr>
          <w:p w:rsidR="006E29BC" w:rsidRPr="00633DFE" w:rsidRDefault="005E538F" w:rsidP="009700B2">
            <w:pPr>
              <w:tabs>
                <w:tab w:val="left" w:pos="2522"/>
              </w:tabs>
              <w:spacing w:before="121" w:line="276" w:lineRule="auto"/>
              <w:jc w:val="center"/>
              <w:rPr>
                <w:rFonts w:cs="Times New Roman"/>
                <w:sz w:val="20"/>
                <w:szCs w:val="20"/>
                <w:lang w:val="id-ID"/>
              </w:rPr>
            </w:pPr>
            <w:r>
              <w:rPr>
                <w:rFonts w:cs="Times New Roman"/>
                <w:sz w:val="20"/>
                <w:szCs w:val="20"/>
                <w:lang w:val="id-ID"/>
              </w:rPr>
              <w:t>0,505</w:t>
            </w:r>
          </w:p>
        </w:tc>
        <w:tc>
          <w:tcPr>
            <w:tcW w:w="1082" w:type="dxa"/>
          </w:tcPr>
          <w:p w:rsidR="006E29BC" w:rsidRPr="00C1465F" w:rsidRDefault="005E538F"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6E29BC">
              <w:rPr>
                <w:rFonts w:cs="Times New Roman"/>
                <w:sz w:val="20"/>
                <w:szCs w:val="20"/>
                <w:lang w:val="id-ID"/>
              </w:rPr>
              <w:t>4</w:t>
            </w:r>
          </w:p>
        </w:tc>
        <w:tc>
          <w:tcPr>
            <w:tcW w:w="1469" w:type="dxa"/>
          </w:tcPr>
          <w:p w:rsidR="006E29BC" w:rsidRPr="00C1465F" w:rsidRDefault="006E29BC" w:rsidP="009700B2">
            <w:pPr>
              <w:tabs>
                <w:tab w:val="left" w:pos="2522"/>
              </w:tabs>
              <w:spacing w:before="121" w:line="276" w:lineRule="auto"/>
              <w:jc w:val="center"/>
              <w:rPr>
                <w:rFonts w:cs="Times New Roman"/>
                <w:sz w:val="20"/>
                <w:szCs w:val="20"/>
              </w:rPr>
            </w:pPr>
            <w:r w:rsidRPr="0079205D">
              <w:rPr>
                <w:rFonts w:cs="Times New Roman"/>
                <w:sz w:val="20"/>
                <w:szCs w:val="20"/>
                <w:lang w:val="id-ID"/>
              </w:rPr>
              <w:t>r</w:t>
            </w:r>
            <w:r w:rsidRPr="0079205D">
              <w:rPr>
                <w:rFonts w:cs="Times New Roman"/>
                <w:sz w:val="20"/>
                <w:szCs w:val="20"/>
                <w:vertAlign w:val="subscript"/>
                <w:lang w:val="id-ID"/>
              </w:rPr>
              <w:t xml:space="preserve">hitung </w:t>
            </w:r>
            <w:r w:rsidRPr="0079205D">
              <w:rPr>
                <w:rFonts w:cs="Times New Roman"/>
                <w:sz w:val="20"/>
                <w:szCs w:val="20"/>
                <w:lang w:val="id-ID"/>
              </w:rPr>
              <w:t>&gt; r</w:t>
            </w:r>
            <w:r w:rsidRPr="0079205D">
              <w:rPr>
                <w:rFonts w:cs="Times New Roman"/>
                <w:sz w:val="20"/>
                <w:szCs w:val="20"/>
                <w:vertAlign w:val="subscript"/>
                <w:lang w:val="id-ID"/>
              </w:rPr>
              <w:t>tabel</w:t>
            </w:r>
          </w:p>
        </w:tc>
        <w:tc>
          <w:tcPr>
            <w:tcW w:w="1269" w:type="dxa"/>
          </w:tcPr>
          <w:p w:rsidR="006E29BC" w:rsidRPr="00C1465F" w:rsidRDefault="006E29BC" w:rsidP="009700B2">
            <w:pPr>
              <w:tabs>
                <w:tab w:val="left" w:pos="2522"/>
              </w:tabs>
              <w:spacing w:before="121" w:line="276" w:lineRule="auto"/>
              <w:jc w:val="center"/>
              <w:rPr>
                <w:rFonts w:cs="Times New Roman"/>
                <w:sz w:val="20"/>
                <w:szCs w:val="20"/>
              </w:rPr>
            </w:pPr>
            <w:r w:rsidRPr="00C00792">
              <w:rPr>
                <w:rFonts w:cs="Times New Roman"/>
                <w:sz w:val="20"/>
                <w:szCs w:val="20"/>
                <w:lang w:val="id-ID"/>
              </w:rPr>
              <w:t xml:space="preserve">Valid </w:t>
            </w:r>
          </w:p>
        </w:tc>
      </w:tr>
      <w:tr w:rsidR="006E29BC" w:rsidTr="00B1272C">
        <w:tc>
          <w:tcPr>
            <w:tcW w:w="562" w:type="dxa"/>
          </w:tcPr>
          <w:p w:rsidR="006E29BC" w:rsidRPr="00C1465F" w:rsidRDefault="006E29BC" w:rsidP="009700B2">
            <w:pPr>
              <w:tabs>
                <w:tab w:val="left" w:pos="2522"/>
              </w:tabs>
              <w:spacing w:before="121" w:line="276" w:lineRule="auto"/>
              <w:jc w:val="center"/>
              <w:rPr>
                <w:rFonts w:cs="Times New Roman"/>
                <w:sz w:val="20"/>
                <w:szCs w:val="20"/>
                <w:lang w:val="id-ID"/>
              </w:rPr>
            </w:pPr>
            <w:r w:rsidRPr="00C1465F">
              <w:rPr>
                <w:rFonts w:cs="Times New Roman"/>
                <w:sz w:val="20"/>
                <w:szCs w:val="20"/>
                <w:lang w:val="id-ID"/>
              </w:rPr>
              <w:t>10</w:t>
            </w:r>
          </w:p>
        </w:tc>
        <w:tc>
          <w:tcPr>
            <w:tcW w:w="2694" w:type="dxa"/>
          </w:tcPr>
          <w:p w:rsidR="006E29BC" w:rsidRPr="00633DFE" w:rsidRDefault="005E538F" w:rsidP="009700B2">
            <w:pPr>
              <w:tabs>
                <w:tab w:val="left" w:pos="2522"/>
              </w:tabs>
              <w:spacing w:before="121" w:line="276" w:lineRule="auto"/>
              <w:rPr>
                <w:rFonts w:cs="Times New Roman"/>
                <w:sz w:val="20"/>
                <w:szCs w:val="20"/>
                <w:lang w:val="id-ID"/>
              </w:rPr>
            </w:pPr>
            <w:r>
              <w:rPr>
                <w:rFonts w:cs="Times New Roman"/>
                <w:sz w:val="20"/>
                <w:szCs w:val="20"/>
              </w:rPr>
              <w:t>Pegawai mampu melaksanakan tugas dengan penuh tanggung jawab</w:t>
            </w:r>
          </w:p>
        </w:tc>
        <w:tc>
          <w:tcPr>
            <w:tcW w:w="1134" w:type="dxa"/>
          </w:tcPr>
          <w:p w:rsidR="006E29BC" w:rsidRPr="00633DFE" w:rsidRDefault="005E538F" w:rsidP="009700B2">
            <w:pPr>
              <w:tabs>
                <w:tab w:val="left" w:pos="2522"/>
              </w:tabs>
              <w:spacing w:before="121" w:line="276" w:lineRule="auto"/>
              <w:jc w:val="center"/>
              <w:rPr>
                <w:rFonts w:cs="Times New Roman"/>
                <w:sz w:val="20"/>
                <w:szCs w:val="20"/>
                <w:lang w:val="id-ID"/>
              </w:rPr>
            </w:pPr>
            <w:r>
              <w:rPr>
                <w:rFonts w:cs="Times New Roman"/>
                <w:sz w:val="20"/>
                <w:szCs w:val="20"/>
                <w:lang w:val="id-ID"/>
              </w:rPr>
              <w:t>0,402</w:t>
            </w:r>
          </w:p>
        </w:tc>
        <w:tc>
          <w:tcPr>
            <w:tcW w:w="1082" w:type="dxa"/>
          </w:tcPr>
          <w:p w:rsidR="006E29BC" w:rsidRPr="00C1465F" w:rsidRDefault="005E538F"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6E29BC">
              <w:rPr>
                <w:rFonts w:cs="Times New Roman"/>
                <w:sz w:val="20"/>
                <w:szCs w:val="20"/>
                <w:lang w:val="id-ID"/>
              </w:rPr>
              <w:t>4</w:t>
            </w:r>
          </w:p>
        </w:tc>
        <w:tc>
          <w:tcPr>
            <w:tcW w:w="1469" w:type="dxa"/>
          </w:tcPr>
          <w:p w:rsidR="006E29BC" w:rsidRPr="00C1465F" w:rsidRDefault="006E29BC" w:rsidP="009700B2">
            <w:pPr>
              <w:tabs>
                <w:tab w:val="left" w:pos="2522"/>
              </w:tabs>
              <w:spacing w:before="121" w:line="276" w:lineRule="auto"/>
              <w:jc w:val="center"/>
              <w:rPr>
                <w:rFonts w:cs="Times New Roman"/>
                <w:sz w:val="20"/>
                <w:szCs w:val="20"/>
              </w:rPr>
            </w:pPr>
            <w:r w:rsidRPr="0079205D">
              <w:rPr>
                <w:rFonts w:cs="Times New Roman"/>
                <w:sz w:val="20"/>
                <w:szCs w:val="20"/>
                <w:lang w:val="id-ID"/>
              </w:rPr>
              <w:t>r</w:t>
            </w:r>
            <w:r w:rsidRPr="0079205D">
              <w:rPr>
                <w:rFonts w:cs="Times New Roman"/>
                <w:sz w:val="20"/>
                <w:szCs w:val="20"/>
                <w:vertAlign w:val="subscript"/>
                <w:lang w:val="id-ID"/>
              </w:rPr>
              <w:t xml:space="preserve">hitung </w:t>
            </w:r>
            <w:r w:rsidRPr="0079205D">
              <w:rPr>
                <w:rFonts w:cs="Times New Roman"/>
                <w:sz w:val="20"/>
                <w:szCs w:val="20"/>
                <w:lang w:val="id-ID"/>
              </w:rPr>
              <w:t>&gt; r</w:t>
            </w:r>
            <w:r w:rsidRPr="0079205D">
              <w:rPr>
                <w:rFonts w:cs="Times New Roman"/>
                <w:sz w:val="20"/>
                <w:szCs w:val="20"/>
                <w:vertAlign w:val="subscript"/>
                <w:lang w:val="id-ID"/>
              </w:rPr>
              <w:t>tabel</w:t>
            </w:r>
          </w:p>
        </w:tc>
        <w:tc>
          <w:tcPr>
            <w:tcW w:w="1269" w:type="dxa"/>
          </w:tcPr>
          <w:p w:rsidR="006E29BC" w:rsidRPr="00C1465F" w:rsidRDefault="006E29BC" w:rsidP="009700B2">
            <w:pPr>
              <w:tabs>
                <w:tab w:val="left" w:pos="2522"/>
              </w:tabs>
              <w:spacing w:before="121" w:line="276" w:lineRule="auto"/>
              <w:jc w:val="center"/>
              <w:rPr>
                <w:rFonts w:cs="Times New Roman"/>
                <w:sz w:val="20"/>
                <w:szCs w:val="20"/>
              </w:rPr>
            </w:pPr>
            <w:r w:rsidRPr="00C00792">
              <w:rPr>
                <w:rFonts w:cs="Times New Roman"/>
                <w:sz w:val="20"/>
                <w:szCs w:val="20"/>
                <w:lang w:val="id-ID"/>
              </w:rPr>
              <w:t xml:space="preserve">Valid </w:t>
            </w:r>
          </w:p>
        </w:tc>
      </w:tr>
      <w:tr w:rsidR="006E29BC" w:rsidTr="00B1272C">
        <w:tc>
          <w:tcPr>
            <w:tcW w:w="562" w:type="dxa"/>
          </w:tcPr>
          <w:p w:rsidR="006E29BC" w:rsidRPr="00C1465F" w:rsidRDefault="006E29BC" w:rsidP="009700B2">
            <w:pPr>
              <w:tabs>
                <w:tab w:val="left" w:pos="2522"/>
              </w:tabs>
              <w:spacing w:before="121" w:line="276" w:lineRule="auto"/>
              <w:jc w:val="center"/>
              <w:rPr>
                <w:rFonts w:cs="Times New Roman"/>
                <w:sz w:val="20"/>
                <w:szCs w:val="20"/>
                <w:lang w:val="id-ID"/>
              </w:rPr>
            </w:pPr>
            <w:r w:rsidRPr="00C1465F">
              <w:rPr>
                <w:rFonts w:cs="Times New Roman"/>
                <w:sz w:val="20"/>
                <w:szCs w:val="20"/>
                <w:lang w:val="id-ID"/>
              </w:rPr>
              <w:t>11</w:t>
            </w:r>
          </w:p>
        </w:tc>
        <w:tc>
          <w:tcPr>
            <w:tcW w:w="2694" w:type="dxa"/>
          </w:tcPr>
          <w:p w:rsidR="006E29BC" w:rsidRPr="005E538F" w:rsidRDefault="005E538F" w:rsidP="009700B2">
            <w:pPr>
              <w:spacing w:line="276" w:lineRule="auto"/>
              <w:rPr>
                <w:rFonts w:cs="Times New Roman"/>
                <w:sz w:val="20"/>
                <w:szCs w:val="20"/>
              </w:rPr>
            </w:pPr>
            <w:r>
              <w:rPr>
                <w:rFonts w:cs="Times New Roman"/>
                <w:sz w:val="20"/>
                <w:szCs w:val="20"/>
              </w:rPr>
              <w:t>Pegawai memeriksa kembali pekerjaan yang telah selesai dikerjakan</w:t>
            </w:r>
          </w:p>
        </w:tc>
        <w:tc>
          <w:tcPr>
            <w:tcW w:w="1134" w:type="dxa"/>
          </w:tcPr>
          <w:p w:rsidR="006E29BC" w:rsidRPr="00F80902" w:rsidRDefault="005E538F" w:rsidP="009700B2">
            <w:pPr>
              <w:tabs>
                <w:tab w:val="left" w:pos="2522"/>
              </w:tabs>
              <w:spacing w:before="121" w:line="276" w:lineRule="auto"/>
              <w:jc w:val="center"/>
              <w:rPr>
                <w:rFonts w:cs="Times New Roman"/>
                <w:sz w:val="20"/>
                <w:szCs w:val="20"/>
                <w:lang w:val="id-ID"/>
              </w:rPr>
            </w:pPr>
            <w:r>
              <w:rPr>
                <w:rFonts w:cs="Times New Roman"/>
                <w:sz w:val="20"/>
                <w:szCs w:val="20"/>
                <w:lang w:val="id-ID"/>
              </w:rPr>
              <w:t>0,418</w:t>
            </w:r>
          </w:p>
        </w:tc>
        <w:tc>
          <w:tcPr>
            <w:tcW w:w="1082" w:type="dxa"/>
          </w:tcPr>
          <w:p w:rsidR="006E29BC" w:rsidRPr="00C1465F" w:rsidRDefault="005E538F"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6E29BC">
              <w:rPr>
                <w:rFonts w:cs="Times New Roman"/>
                <w:sz w:val="20"/>
                <w:szCs w:val="20"/>
                <w:lang w:val="id-ID"/>
              </w:rPr>
              <w:t>4</w:t>
            </w:r>
          </w:p>
        </w:tc>
        <w:tc>
          <w:tcPr>
            <w:tcW w:w="1469" w:type="dxa"/>
          </w:tcPr>
          <w:p w:rsidR="006E29BC" w:rsidRPr="00C1465F" w:rsidRDefault="006E29BC" w:rsidP="009700B2">
            <w:pPr>
              <w:tabs>
                <w:tab w:val="left" w:pos="2522"/>
              </w:tabs>
              <w:spacing w:before="121" w:line="276" w:lineRule="auto"/>
              <w:jc w:val="center"/>
              <w:rPr>
                <w:rFonts w:cs="Times New Roman"/>
                <w:sz w:val="20"/>
                <w:szCs w:val="20"/>
              </w:rPr>
            </w:pPr>
            <w:r w:rsidRPr="0079205D">
              <w:rPr>
                <w:rFonts w:cs="Times New Roman"/>
                <w:sz w:val="20"/>
                <w:szCs w:val="20"/>
                <w:lang w:val="id-ID"/>
              </w:rPr>
              <w:t>r</w:t>
            </w:r>
            <w:r w:rsidRPr="0079205D">
              <w:rPr>
                <w:rFonts w:cs="Times New Roman"/>
                <w:sz w:val="20"/>
                <w:szCs w:val="20"/>
                <w:vertAlign w:val="subscript"/>
                <w:lang w:val="id-ID"/>
              </w:rPr>
              <w:t xml:space="preserve">hitung </w:t>
            </w:r>
            <w:r w:rsidRPr="0079205D">
              <w:rPr>
                <w:rFonts w:cs="Times New Roman"/>
                <w:sz w:val="20"/>
                <w:szCs w:val="20"/>
                <w:lang w:val="id-ID"/>
              </w:rPr>
              <w:t>&gt; r</w:t>
            </w:r>
            <w:r w:rsidRPr="0079205D">
              <w:rPr>
                <w:rFonts w:cs="Times New Roman"/>
                <w:sz w:val="20"/>
                <w:szCs w:val="20"/>
                <w:vertAlign w:val="subscript"/>
                <w:lang w:val="id-ID"/>
              </w:rPr>
              <w:t>tabel</w:t>
            </w:r>
          </w:p>
        </w:tc>
        <w:tc>
          <w:tcPr>
            <w:tcW w:w="1269" w:type="dxa"/>
          </w:tcPr>
          <w:p w:rsidR="006E29BC" w:rsidRPr="00C1465F" w:rsidRDefault="006E29BC" w:rsidP="009700B2">
            <w:pPr>
              <w:tabs>
                <w:tab w:val="left" w:pos="2522"/>
              </w:tabs>
              <w:spacing w:before="121" w:line="276" w:lineRule="auto"/>
              <w:jc w:val="center"/>
              <w:rPr>
                <w:rFonts w:cs="Times New Roman"/>
                <w:sz w:val="20"/>
                <w:szCs w:val="20"/>
              </w:rPr>
            </w:pPr>
            <w:r w:rsidRPr="00C00792">
              <w:rPr>
                <w:rFonts w:cs="Times New Roman"/>
                <w:sz w:val="20"/>
                <w:szCs w:val="20"/>
                <w:lang w:val="id-ID"/>
              </w:rPr>
              <w:t xml:space="preserve">Valid </w:t>
            </w:r>
          </w:p>
        </w:tc>
      </w:tr>
      <w:tr w:rsidR="006E29BC" w:rsidTr="00B1272C">
        <w:tc>
          <w:tcPr>
            <w:tcW w:w="562" w:type="dxa"/>
          </w:tcPr>
          <w:p w:rsidR="006E29BC" w:rsidRPr="00C1465F" w:rsidRDefault="006E29BC" w:rsidP="009700B2">
            <w:pPr>
              <w:tabs>
                <w:tab w:val="left" w:pos="2522"/>
              </w:tabs>
              <w:spacing w:before="121" w:line="276" w:lineRule="auto"/>
              <w:jc w:val="center"/>
              <w:rPr>
                <w:rFonts w:cs="Times New Roman"/>
                <w:sz w:val="20"/>
                <w:szCs w:val="20"/>
                <w:lang w:val="id-ID"/>
              </w:rPr>
            </w:pPr>
            <w:r w:rsidRPr="00C1465F">
              <w:rPr>
                <w:rFonts w:cs="Times New Roman"/>
                <w:sz w:val="20"/>
                <w:szCs w:val="20"/>
                <w:lang w:val="id-ID"/>
              </w:rPr>
              <w:t>12</w:t>
            </w:r>
          </w:p>
        </w:tc>
        <w:tc>
          <w:tcPr>
            <w:tcW w:w="2694" w:type="dxa"/>
          </w:tcPr>
          <w:p w:rsidR="006E29BC" w:rsidRPr="005E538F" w:rsidRDefault="005E538F" w:rsidP="009700B2">
            <w:pPr>
              <w:spacing w:line="276" w:lineRule="auto"/>
              <w:rPr>
                <w:rFonts w:cs="Times New Roman"/>
                <w:sz w:val="20"/>
                <w:szCs w:val="20"/>
              </w:rPr>
            </w:pPr>
            <w:r>
              <w:rPr>
                <w:rFonts w:cs="Times New Roman"/>
                <w:sz w:val="20"/>
                <w:szCs w:val="20"/>
              </w:rPr>
              <w:t>Pegawai dalam bekerja harus menyelesaikan pekerjaan sesuai dengan SOP</w:t>
            </w:r>
          </w:p>
        </w:tc>
        <w:tc>
          <w:tcPr>
            <w:tcW w:w="1134" w:type="dxa"/>
          </w:tcPr>
          <w:p w:rsidR="006E29BC" w:rsidRPr="00F80902" w:rsidRDefault="005E538F" w:rsidP="009700B2">
            <w:pPr>
              <w:tabs>
                <w:tab w:val="left" w:pos="2522"/>
              </w:tabs>
              <w:spacing w:before="121" w:line="276" w:lineRule="auto"/>
              <w:jc w:val="center"/>
              <w:rPr>
                <w:rFonts w:cs="Times New Roman"/>
                <w:sz w:val="20"/>
                <w:szCs w:val="20"/>
                <w:lang w:val="id-ID"/>
              </w:rPr>
            </w:pPr>
            <w:r>
              <w:rPr>
                <w:rFonts w:cs="Times New Roman"/>
                <w:sz w:val="20"/>
                <w:szCs w:val="20"/>
                <w:lang w:val="id-ID"/>
              </w:rPr>
              <w:t>0,390</w:t>
            </w:r>
          </w:p>
        </w:tc>
        <w:tc>
          <w:tcPr>
            <w:tcW w:w="1082" w:type="dxa"/>
          </w:tcPr>
          <w:p w:rsidR="006E29BC" w:rsidRPr="00C1465F" w:rsidRDefault="005E538F" w:rsidP="009700B2">
            <w:pPr>
              <w:tabs>
                <w:tab w:val="left" w:pos="2522"/>
              </w:tabs>
              <w:spacing w:before="121" w:line="276" w:lineRule="auto"/>
              <w:jc w:val="center"/>
              <w:rPr>
                <w:rFonts w:cs="Times New Roman"/>
                <w:sz w:val="20"/>
                <w:szCs w:val="20"/>
              </w:rPr>
            </w:pPr>
            <w:r>
              <w:rPr>
                <w:rFonts w:cs="Times New Roman"/>
                <w:sz w:val="20"/>
                <w:szCs w:val="20"/>
                <w:lang w:val="id-ID"/>
              </w:rPr>
              <w:t>0,37</w:t>
            </w:r>
            <w:r w:rsidR="006E29BC">
              <w:rPr>
                <w:rFonts w:cs="Times New Roman"/>
                <w:sz w:val="20"/>
                <w:szCs w:val="20"/>
                <w:lang w:val="id-ID"/>
              </w:rPr>
              <w:t>4</w:t>
            </w:r>
          </w:p>
        </w:tc>
        <w:tc>
          <w:tcPr>
            <w:tcW w:w="1469" w:type="dxa"/>
          </w:tcPr>
          <w:p w:rsidR="006E29BC" w:rsidRPr="00C1465F" w:rsidRDefault="006E29BC" w:rsidP="009700B2">
            <w:pPr>
              <w:tabs>
                <w:tab w:val="left" w:pos="2522"/>
              </w:tabs>
              <w:spacing w:before="121" w:line="276" w:lineRule="auto"/>
              <w:jc w:val="center"/>
              <w:rPr>
                <w:rFonts w:cs="Times New Roman"/>
                <w:sz w:val="20"/>
                <w:szCs w:val="20"/>
              </w:rPr>
            </w:pPr>
            <w:r w:rsidRPr="0079205D">
              <w:rPr>
                <w:rFonts w:cs="Times New Roman"/>
                <w:sz w:val="20"/>
                <w:szCs w:val="20"/>
                <w:lang w:val="id-ID"/>
              </w:rPr>
              <w:t>r</w:t>
            </w:r>
            <w:r w:rsidRPr="0079205D">
              <w:rPr>
                <w:rFonts w:cs="Times New Roman"/>
                <w:sz w:val="20"/>
                <w:szCs w:val="20"/>
                <w:vertAlign w:val="subscript"/>
                <w:lang w:val="id-ID"/>
              </w:rPr>
              <w:t xml:space="preserve">hitung </w:t>
            </w:r>
            <w:r w:rsidRPr="0079205D">
              <w:rPr>
                <w:rFonts w:cs="Times New Roman"/>
                <w:sz w:val="20"/>
                <w:szCs w:val="20"/>
                <w:lang w:val="id-ID"/>
              </w:rPr>
              <w:t>&gt; r</w:t>
            </w:r>
            <w:r w:rsidRPr="0079205D">
              <w:rPr>
                <w:rFonts w:cs="Times New Roman"/>
                <w:sz w:val="20"/>
                <w:szCs w:val="20"/>
                <w:vertAlign w:val="subscript"/>
                <w:lang w:val="id-ID"/>
              </w:rPr>
              <w:t>tabel</w:t>
            </w:r>
          </w:p>
        </w:tc>
        <w:tc>
          <w:tcPr>
            <w:tcW w:w="1269" w:type="dxa"/>
          </w:tcPr>
          <w:p w:rsidR="006E29BC" w:rsidRPr="00C1465F" w:rsidRDefault="006E29BC" w:rsidP="009700B2">
            <w:pPr>
              <w:tabs>
                <w:tab w:val="left" w:pos="2522"/>
              </w:tabs>
              <w:spacing w:before="121" w:line="276" w:lineRule="auto"/>
              <w:jc w:val="center"/>
              <w:rPr>
                <w:rFonts w:cs="Times New Roman"/>
                <w:sz w:val="20"/>
                <w:szCs w:val="20"/>
              </w:rPr>
            </w:pPr>
            <w:r w:rsidRPr="00C00792">
              <w:rPr>
                <w:rFonts w:cs="Times New Roman"/>
                <w:sz w:val="20"/>
                <w:szCs w:val="20"/>
                <w:lang w:val="id-ID"/>
              </w:rPr>
              <w:t xml:space="preserve">Valid </w:t>
            </w:r>
          </w:p>
        </w:tc>
      </w:tr>
    </w:tbl>
    <w:p w:rsidR="006E29BC" w:rsidRDefault="006E29BC" w:rsidP="009700B2">
      <w:pPr>
        <w:widowControl w:val="0"/>
        <w:tabs>
          <w:tab w:val="left" w:pos="2522"/>
        </w:tabs>
        <w:autoSpaceDE w:val="0"/>
        <w:autoSpaceDN w:val="0"/>
        <w:spacing w:before="121" w:line="276" w:lineRule="auto"/>
        <w:jc w:val="both"/>
        <w:rPr>
          <w:rFonts w:cs="Times New Roman"/>
          <w:i/>
          <w:iCs/>
        </w:rPr>
      </w:pPr>
      <w:r w:rsidRPr="00F80902">
        <w:rPr>
          <w:rFonts w:cs="Times New Roman"/>
        </w:rPr>
        <w:t xml:space="preserve">Sumber Data : </w:t>
      </w:r>
      <w:r w:rsidR="006C2207">
        <w:rPr>
          <w:rFonts w:cs="Times New Roman"/>
          <w:i/>
          <w:iCs/>
        </w:rPr>
        <w:t>Output SPSS 23</w:t>
      </w:r>
    </w:p>
    <w:p w:rsidR="00C62506" w:rsidRPr="006C2207" w:rsidRDefault="006C2207" w:rsidP="009700B2">
      <w:pPr>
        <w:widowControl w:val="0"/>
        <w:autoSpaceDE w:val="0"/>
        <w:autoSpaceDN w:val="0"/>
        <w:spacing w:before="121" w:line="276" w:lineRule="auto"/>
        <w:ind w:firstLine="720"/>
        <w:jc w:val="both"/>
        <w:rPr>
          <w:rFonts w:cs="Times New Roman"/>
          <w:position w:val="2"/>
          <w:sz w:val="24"/>
          <w:szCs w:val="24"/>
        </w:rPr>
      </w:pPr>
      <w:r w:rsidRPr="00F80902">
        <w:rPr>
          <w:rFonts w:cs="Times New Roman"/>
          <w:sz w:val="24"/>
          <w:szCs w:val="24"/>
        </w:rPr>
        <w:t>Berdasarkan</w:t>
      </w:r>
      <w:r w:rsidRPr="00F80902">
        <w:rPr>
          <w:rFonts w:cs="Times New Roman"/>
          <w:spacing w:val="-8"/>
          <w:sz w:val="24"/>
          <w:szCs w:val="24"/>
        </w:rPr>
        <w:t xml:space="preserve"> </w:t>
      </w:r>
      <w:r w:rsidRPr="00F80902">
        <w:rPr>
          <w:rFonts w:cs="Times New Roman"/>
          <w:sz w:val="24"/>
          <w:szCs w:val="24"/>
        </w:rPr>
        <w:t>tabel</w:t>
      </w:r>
      <w:r w:rsidRPr="00F80902">
        <w:rPr>
          <w:rFonts w:cs="Times New Roman"/>
          <w:spacing w:val="-7"/>
          <w:sz w:val="24"/>
          <w:szCs w:val="24"/>
        </w:rPr>
        <w:t xml:space="preserve"> </w:t>
      </w:r>
      <w:r w:rsidRPr="00F80902">
        <w:rPr>
          <w:rFonts w:cs="Times New Roman"/>
          <w:sz w:val="24"/>
          <w:szCs w:val="24"/>
        </w:rPr>
        <w:t>di</w:t>
      </w:r>
      <w:r w:rsidRPr="00F80902">
        <w:rPr>
          <w:rFonts w:cs="Times New Roman"/>
          <w:spacing w:val="-7"/>
          <w:sz w:val="24"/>
          <w:szCs w:val="24"/>
        </w:rPr>
        <w:t xml:space="preserve"> </w:t>
      </w:r>
      <w:r w:rsidRPr="00F80902">
        <w:rPr>
          <w:rFonts w:cs="Times New Roman"/>
          <w:sz w:val="24"/>
          <w:szCs w:val="24"/>
        </w:rPr>
        <w:t>atas,</w:t>
      </w:r>
      <w:r w:rsidRPr="00F80902">
        <w:rPr>
          <w:rFonts w:cs="Times New Roman"/>
          <w:spacing w:val="-5"/>
          <w:sz w:val="24"/>
          <w:szCs w:val="24"/>
        </w:rPr>
        <w:t xml:space="preserve"> </w:t>
      </w:r>
      <w:r w:rsidRPr="00F80902">
        <w:rPr>
          <w:rFonts w:cs="Times New Roman"/>
          <w:sz w:val="24"/>
          <w:szCs w:val="24"/>
        </w:rPr>
        <w:t>menunjukkan</w:t>
      </w:r>
      <w:r w:rsidRPr="00F80902">
        <w:rPr>
          <w:rFonts w:cs="Times New Roman"/>
          <w:spacing w:val="-7"/>
          <w:sz w:val="24"/>
          <w:szCs w:val="24"/>
        </w:rPr>
        <w:t xml:space="preserve"> </w:t>
      </w:r>
      <w:r w:rsidRPr="00F80902">
        <w:rPr>
          <w:rFonts w:cs="Times New Roman"/>
          <w:sz w:val="24"/>
          <w:szCs w:val="24"/>
        </w:rPr>
        <w:t>hasil</w:t>
      </w:r>
      <w:r w:rsidRPr="00F80902">
        <w:rPr>
          <w:rFonts w:cs="Times New Roman"/>
          <w:spacing w:val="-7"/>
          <w:sz w:val="24"/>
          <w:szCs w:val="24"/>
        </w:rPr>
        <w:t xml:space="preserve"> </w:t>
      </w:r>
      <w:r w:rsidRPr="00F80902">
        <w:rPr>
          <w:rFonts w:cs="Times New Roman"/>
          <w:sz w:val="24"/>
          <w:szCs w:val="24"/>
        </w:rPr>
        <w:t>uji</w:t>
      </w:r>
      <w:r w:rsidRPr="00F80902">
        <w:rPr>
          <w:rFonts w:cs="Times New Roman"/>
          <w:spacing w:val="-7"/>
          <w:sz w:val="24"/>
          <w:szCs w:val="24"/>
        </w:rPr>
        <w:t xml:space="preserve"> </w:t>
      </w:r>
      <w:r w:rsidRPr="00F80902">
        <w:rPr>
          <w:rFonts w:cs="Times New Roman"/>
          <w:sz w:val="24"/>
          <w:szCs w:val="24"/>
        </w:rPr>
        <w:t>validitas</w:t>
      </w:r>
      <w:r w:rsidRPr="00F80902">
        <w:rPr>
          <w:rFonts w:cs="Times New Roman"/>
          <w:spacing w:val="-7"/>
          <w:sz w:val="24"/>
          <w:szCs w:val="24"/>
        </w:rPr>
        <w:t xml:space="preserve"> </w:t>
      </w:r>
      <w:r w:rsidRPr="00F80902">
        <w:rPr>
          <w:rFonts w:cs="Times New Roman"/>
          <w:sz w:val="24"/>
          <w:szCs w:val="24"/>
        </w:rPr>
        <w:t>terhadap variabel kinerja pegawai dengan</w:t>
      </w:r>
      <w:r>
        <w:rPr>
          <w:rFonts w:cs="Times New Roman"/>
          <w:sz w:val="24"/>
          <w:szCs w:val="24"/>
        </w:rPr>
        <w:t xml:space="preserve"> sampel yang diteliti sebanyak 28</w:t>
      </w:r>
      <w:r w:rsidRPr="00F80902">
        <w:rPr>
          <w:rFonts w:cs="Times New Roman"/>
          <w:sz w:val="24"/>
          <w:szCs w:val="24"/>
        </w:rPr>
        <w:t xml:space="preserve"> responden</w:t>
      </w:r>
      <w:r w:rsidRPr="00F80902">
        <w:rPr>
          <w:rFonts w:cs="Times New Roman"/>
          <w:spacing w:val="-16"/>
          <w:sz w:val="24"/>
          <w:szCs w:val="24"/>
        </w:rPr>
        <w:t xml:space="preserve"> </w:t>
      </w:r>
      <w:r w:rsidRPr="00F80902">
        <w:rPr>
          <w:rFonts w:cs="Times New Roman"/>
          <w:sz w:val="24"/>
          <w:szCs w:val="24"/>
        </w:rPr>
        <w:t>dan</w:t>
      </w:r>
      <w:r w:rsidRPr="00F80902">
        <w:rPr>
          <w:rFonts w:cs="Times New Roman"/>
          <w:spacing w:val="-16"/>
          <w:sz w:val="24"/>
          <w:szCs w:val="24"/>
        </w:rPr>
        <w:t xml:space="preserve"> </w:t>
      </w:r>
      <w:r w:rsidRPr="00F80902">
        <w:rPr>
          <w:rFonts w:cs="Times New Roman"/>
          <w:sz w:val="24"/>
          <w:szCs w:val="24"/>
        </w:rPr>
        <w:t>digambarkan</w:t>
      </w:r>
      <w:r w:rsidRPr="00F80902">
        <w:rPr>
          <w:rFonts w:cs="Times New Roman"/>
          <w:spacing w:val="-15"/>
          <w:sz w:val="24"/>
          <w:szCs w:val="24"/>
        </w:rPr>
        <w:t xml:space="preserve"> </w:t>
      </w:r>
      <w:r w:rsidRPr="00F80902">
        <w:rPr>
          <w:rFonts w:cs="Times New Roman"/>
          <w:sz w:val="24"/>
          <w:szCs w:val="24"/>
        </w:rPr>
        <w:t>dalam</w:t>
      </w:r>
      <w:r w:rsidRPr="00F80902">
        <w:rPr>
          <w:rFonts w:cs="Times New Roman"/>
          <w:spacing w:val="-16"/>
          <w:sz w:val="24"/>
          <w:szCs w:val="24"/>
        </w:rPr>
        <w:t xml:space="preserve"> </w:t>
      </w:r>
      <w:r>
        <w:rPr>
          <w:rFonts w:cs="Times New Roman"/>
          <w:sz w:val="24"/>
          <w:szCs w:val="24"/>
        </w:rPr>
        <w:t>12</w:t>
      </w:r>
      <w:r w:rsidRPr="00F80902">
        <w:rPr>
          <w:rFonts w:cs="Times New Roman"/>
          <w:spacing w:val="-15"/>
          <w:sz w:val="24"/>
          <w:szCs w:val="24"/>
        </w:rPr>
        <w:t xml:space="preserve"> </w:t>
      </w:r>
      <w:r w:rsidRPr="00F80902">
        <w:rPr>
          <w:rFonts w:cs="Times New Roman"/>
          <w:sz w:val="24"/>
          <w:szCs w:val="24"/>
        </w:rPr>
        <w:t>pernyataan,</w:t>
      </w:r>
      <w:r w:rsidRPr="00F80902">
        <w:rPr>
          <w:rFonts w:cs="Times New Roman"/>
          <w:spacing w:val="-13"/>
          <w:sz w:val="24"/>
          <w:szCs w:val="24"/>
        </w:rPr>
        <w:t xml:space="preserve"> </w:t>
      </w:r>
      <w:r w:rsidRPr="00F80902">
        <w:rPr>
          <w:rFonts w:cs="Times New Roman"/>
          <w:sz w:val="24"/>
          <w:szCs w:val="24"/>
        </w:rPr>
        <w:t>bahwa</w:t>
      </w:r>
      <w:r w:rsidRPr="00F80902">
        <w:rPr>
          <w:rFonts w:cs="Times New Roman"/>
          <w:spacing w:val="-16"/>
          <w:sz w:val="24"/>
          <w:szCs w:val="24"/>
        </w:rPr>
        <w:t xml:space="preserve"> </w:t>
      </w:r>
      <w:r w:rsidRPr="00F80902">
        <w:rPr>
          <w:rFonts w:cs="Times New Roman"/>
          <w:sz w:val="24"/>
          <w:szCs w:val="24"/>
        </w:rPr>
        <w:t>hasil</w:t>
      </w:r>
      <w:r w:rsidRPr="00F80902">
        <w:rPr>
          <w:rFonts w:cs="Times New Roman"/>
          <w:spacing w:val="-15"/>
          <w:sz w:val="24"/>
          <w:szCs w:val="24"/>
        </w:rPr>
        <w:t xml:space="preserve"> </w:t>
      </w:r>
      <w:r w:rsidRPr="00F80902">
        <w:rPr>
          <w:rFonts w:cs="Times New Roman"/>
          <w:sz w:val="24"/>
          <w:szCs w:val="24"/>
        </w:rPr>
        <w:t>uji</w:t>
      </w:r>
      <w:r w:rsidRPr="00F80902">
        <w:rPr>
          <w:rFonts w:cs="Times New Roman"/>
          <w:spacing w:val="-14"/>
          <w:sz w:val="24"/>
          <w:szCs w:val="24"/>
        </w:rPr>
        <w:t xml:space="preserve"> </w:t>
      </w:r>
      <w:r w:rsidRPr="00F80902">
        <w:rPr>
          <w:rFonts w:cs="Times New Roman"/>
          <w:sz w:val="24"/>
          <w:szCs w:val="24"/>
        </w:rPr>
        <w:t xml:space="preserve">validitas </w:t>
      </w:r>
      <w:r w:rsidRPr="00F80902">
        <w:rPr>
          <w:rFonts w:cs="Times New Roman"/>
          <w:position w:val="2"/>
          <w:sz w:val="24"/>
          <w:szCs w:val="24"/>
        </w:rPr>
        <w:t>semua pernyataan dinyatakan valid dengan koefisien r</w:t>
      </w:r>
      <w:r w:rsidRPr="00B717D7">
        <w:rPr>
          <w:rFonts w:cs="Times New Roman"/>
          <w:sz w:val="24"/>
          <w:szCs w:val="24"/>
          <w:vertAlign w:val="subscript"/>
        </w:rPr>
        <w:t>hitung</w:t>
      </w:r>
      <w:r w:rsidRPr="00F80902">
        <w:rPr>
          <w:rFonts w:cs="Times New Roman"/>
          <w:sz w:val="24"/>
          <w:szCs w:val="24"/>
        </w:rPr>
        <w:t xml:space="preserve"> </w:t>
      </w:r>
      <w:r w:rsidRPr="00F80902">
        <w:rPr>
          <w:rFonts w:cs="Times New Roman"/>
          <w:position w:val="2"/>
          <w:sz w:val="24"/>
          <w:szCs w:val="24"/>
        </w:rPr>
        <w:t>&gt;</w:t>
      </w:r>
      <w:r w:rsidRPr="00F80902">
        <w:rPr>
          <w:rFonts w:cs="Times New Roman"/>
          <w:spacing w:val="-23"/>
          <w:position w:val="2"/>
          <w:sz w:val="24"/>
          <w:szCs w:val="24"/>
        </w:rPr>
        <w:t xml:space="preserve"> </w:t>
      </w:r>
      <w:r w:rsidRPr="00F80902">
        <w:rPr>
          <w:rFonts w:cs="Times New Roman"/>
          <w:position w:val="2"/>
          <w:sz w:val="24"/>
          <w:szCs w:val="24"/>
        </w:rPr>
        <w:t>0,3</w:t>
      </w:r>
      <w:r>
        <w:rPr>
          <w:rFonts w:cs="Times New Roman"/>
          <w:position w:val="2"/>
          <w:sz w:val="24"/>
          <w:szCs w:val="24"/>
        </w:rPr>
        <w:t>74</w:t>
      </w:r>
      <w:r w:rsidRPr="00F80902">
        <w:rPr>
          <w:rFonts w:cs="Times New Roman"/>
          <w:position w:val="2"/>
          <w:sz w:val="24"/>
          <w:szCs w:val="24"/>
        </w:rPr>
        <w:t>.</w:t>
      </w:r>
    </w:p>
    <w:p w:rsidR="00D95E32" w:rsidRPr="00115BF0" w:rsidRDefault="00D95E32" w:rsidP="009700B2">
      <w:pPr>
        <w:pStyle w:val="Heading4"/>
        <w:spacing w:line="276" w:lineRule="auto"/>
        <w:rPr>
          <w:rFonts w:eastAsiaTheme="minorEastAsia"/>
        </w:rPr>
      </w:pPr>
      <w:bookmarkStart w:id="88" w:name="_Toc124174777"/>
      <w:r w:rsidRPr="00115BF0">
        <w:rPr>
          <w:rFonts w:eastAsiaTheme="minorEastAsia"/>
        </w:rPr>
        <w:lastRenderedPageBreak/>
        <w:t>3.7.2. Uji Reliabilitas</w:t>
      </w:r>
      <w:bookmarkEnd w:id="88"/>
    </w:p>
    <w:p w:rsidR="00B1272C" w:rsidRPr="00115BF0" w:rsidRDefault="00D95E32" w:rsidP="00C5411F">
      <w:pPr>
        <w:spacing w:line="276" w:lineRule="auto"/>
        <w:ind w:firstLine="720"/>
        <w:jc w:val="both"/>
        <w:rPr>
          <w:rFonts w:eastAsiaTheme="minorEastAsia" w:cs="Times New Roman"/>
          <w:sz w:val="24"/>
          <w:szCs w:val="24"/>
        </w:rPr>
      </w:pPr>
      <w:r w:rsidRPr="00115BF0">
        <w:rPr>
          <w:rFonts w:eastAsiaTheme="minorEastAsia" w:cs="Times New Roman"/>
          <w:sz w:val="24"/>
          <w:szCs w:val="24"/>
        </w:rPr>
        <w:t>Uji</w:t>
      </w:r>
      <w:r w:rsidRPr="00115BF0">
        <w:rPr>
          <w:rFonts w:eastAsiaTheme="minorEastAsia" w:cs="Times New Roman"/>
          <w:b/>
          <w:sz w:val="24"/>
          <w:szCs w:val="24"/>
        </w:rPr>
        <w:t xml:space="preserve"> </w:t>
      </w:r>
      <w:r w:rsidRPr="00115BF0">
        <w:rPr>
          <w:rFonts w:eastAsiaTheme="minorEastAsia" w:cs="Times New Roman"/>
          <w:sz w:val="24"/>
          <w:szCs w:val="24"/>
        </w:rPr>
        <w:t xml:space="preserve">reliabilitas merupakan tes berkenaan dengan pertanyaan apakah suatu tes teliti dan dapat dipercaya sesuai dengan kriteria yang telah ditetapkan. Suatu tes dapat dikatakan reliable jika selalu memberikan hasil yang sama bila diteskan pada kelompok yang sama pada waktu yang berbeda atau kesempatan yang berbeda. Reliabilitas suatu konstruk variable dikatakan baik jika memiliki nilai </w:t>
      </w:r>
      <w:r w:rsidRPr="00115BF0">
        <w:rPr>
          <w:rFonts w:eastAsiaTheme="minorEastAsia" w:cs="Times New Roman"/>
          <w:i/>
          <w:sz w:val="24"/>
          <w:szCs w:val="24"/>
        </w:rPr>
        <w:t>Cronbach’s Alpha</w:t>
      </w:r>
      <w:r w:rsidR="00C5411F">
        <w:rPr>
          <w:rFonts w:eastAsiaTheme="minorEastAsia" w:cs="Times New Roman"/>
          <w:sz w:val="24"/>
          <w:szCs w:val="24"/>
        </w:rPr>
        <w:t xml:space="preserve"> &gt; 0,06.</w:t>
      </w:r>
    </w:p>
    <w:p w:rsidR="00D95E32" w:rsidRPr="00115BF0" w:rsidRDefault="00D95E32" w:rsidP="00C5411F">
      <w:pPr>
        <w:spacing w:line="276" w:lineRule="auto"/>
        <w:ind w:firstLine="720"/>
        <w:rPr>
          <w:rFonts w:eastAsiaTheme="minorEastAsia" w:cs="Times New Roman"/>
          <w:sz w:val="24"/>
          <w:szCs w:val="24"/>
        </w:rPr>
      </w:pPr>
      <w:r w:rsidRPr="00115BF0">
        <w:rPr>
          <w:rFonts w:eastAsiaTheme="minorEastAsia" w:cs="Times New Roman"/>
          <w:sz w:val="24"/>
          <w:szCs w:val="24"/>
        </w:rPr>
        <w:t xml:space="preserve">Rumus menghitung uji reliabilitas menggunakan </w:t>
      </w:r>
      <w:r w:rsidRPr="00115BF0">
        <w:rPr>
          <w:rFonts w:eastAsiaTheme="minorEastAsia" w:cs="Times New Roman"/>
          <w:i/>
          <w:sz w:val="24"/>
          <w:szCs w:val="24"/>
        </w:rPr>
        <w:t xml:space="preserve">Cronbach’s Alpha, </w:t>
      </w:r>
      <w:r w:rsidRPr="00115BF0">
        <w:rPr>
          <w:rFonts w:eastAsiaTheme="minorEastAsia" w:cs="Times New Roman"/>
          <w:sz w:val="24"/>
          <w:szCs w:val="24"/>
        </w:rPr>
        <w:t>menurut Sugiyono (2013) yaitu:</w:t>
      </w:r>
    </w:p>
    <w:p w:rsidR="00D95E32" w:rsidRPr="001C40C7" w:rsidRDefault="00D95E32" w:rsidP="009700B2">
      <w:pPr>
        <w:spacing w:line="276" w:lineRule="auto"/>
        <w:rPr>
          <w:rFonts w:eastAsiaTheme="minorEastAsia" w:cs="Times New Roman"/>
          <w:sz w:val="28"/>
          <w:szCs w:val="28"/>
        </w:rPr>
      </w:pPr>
      <w:r w:rsidRPr="001C40C7">
        <w:rPr>
          <w:rFonts w:eastAsiaTheme="minorEastAsia" w:cs="Times New Roman"/>
          <w:sz w:val="28"/>
          <w:szCs w:val="28"/>
        </w:rPr>
        <w:t xml:space="preserve">rit= </w:t>
      </w:r>
      <m:oMath>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rPr>
                  <m:t>K</m:t>
                </m:r>
              </m:num>
              <m:den>
                <m:r>
                  <m:rPr>
                    <m:sty m:val="p"/>
                  </m:rPr>
                  <w:rPr>
                    <w:rFonts w:ascii="Cambria Math" w:eastAsiaTheme="minorEastAsia" w:hAnsi="Cambria Math" w:cs="Times New Roman"/>
                    <w:sz w:val="28"/>
                    <w:szCs w:val="28"/>
                  </w:rPr>
                  <m:t>K</m:t>
                </m:r>
                <m:r>
                  <w:rPr>
                    <w:rFonts w:ascii="Cambria Math" w:eastAsiaTheme="minorEastAsia" w:hAnsi="Cambria Math" w:cs="Times New Roman"/>
                    <w:sz w:val="28"/>
                    <w:szCs w:val="28"/>
                  </w:rPr>
                  <m:t>-1</m:t>
                </m:r>
              </m:den>
            </m:f>
          </m:e>
        </m:d>
      </m:oMath>
      <w:r w:rsidRPr="001C40C7">
        <w:rPr>
          <w:rFonts w:eastAsiaTheme="minorEastAsia" w:cs="Times New Roman"/>
          <w:sz w:val="28"/>
          <w:szCs w:val="28"/>
        </w:rPr>
        <w:t xml:space="preserve">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nary>
                  <m:naryPr>
                    <m:chr m:val="∑"/>
                    <m:limLoc m:val="undOvr"/>
                    <m:subHide m:val="1"/>
                    <m:supHide m:val="1"/>
                    <m:ctrlPr>
                      <w:rPr>
                        <w:rFonts w:ascii="Cambria Math" w:eastAsiaTheme="minorEastAsia" w:hAnsi="Cambria Math" w:cs="Times New Roman"/>
                        <w:i/>
                        <w:sz w:val="28"/>
                        <w:szCs w:val="28"/>
                      </w:rPr>
                    </m:ctrlPr>
                  </m:naryP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2</m:t>
                        </m:r>
                      </m:sup>
                    </m:sSup>
                  </m:e>
                </m:nary>
              </m:num>
              <m:den>
                <m:nary>
                  <m:naryPr>
                    <m:chr m:val="∑"/>
                    <m:limLoc m:val="undOvr"/>
                    <m:subHide m:val="1"/>
                    <m:supHide m:val="1"/>
                    <m:ctrlPr>
                      <w:rPr>
                        <w:rFonts w:ascii="Cambria Math" w:eastAsiaTheme="minorEastAsia" w:hAnsi="Cambria Math" w:cs="Times New Roman"/>
                        <w:i/>
                        <w:sz w:val="28"/>
                        <w:szCs w:val="28"/>
                      </w:rPr>
                    </m:ctrlPr>
                  </m:naryP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St</m:t>
                        </m:r>
                      </m:e>
                      <m:sup>
                        <m:r>
                          <w:rPr>
                            <w:rFonts w:ascii="Cambria Math" w:eastAsiaTheme="minorEastAsia" w:hAnsi="Cambria Math" w:cs="Times New Roman"/>
                            <w:sz w:val="28"/>
                            <w:szCs w:val="28"/>
                          </w:rPr>
                          <m:t>2</m:t>
                        </m:r>
                      </m:sup>
                    </m:sSup>
                  </m:e>
                </m:nary>
              </m:den>
            </m:f>
          </m:e>
        </m:d>
      </m:oMath>
    </w:p>
    <w:p w:rsidR="00D95E32" w:rsidRPr="00115BF0" w:rsidRDefault="00D95E32" w:rsidP="009700B2">
      <w:pPr>
        <w:spacing w:after="0" w:line="276" w:lineRule="auto"/>
        <w:rPr>
          <w:rFonts w:eastAsiaTheme="minorEastAsia" w:cs="Times New Roman"/>
          <w:sz w:val="24"/>
          <w:szCs w:val="24"/>
        </w:rPr>
      </w:pPr>
      <w:r w:rsidRPr="00115BF0">
        <w:rPr>
          <w:rFonts w:eastAsiaTheme="minorEastAsia" w:cs="Times New Roman"/>
          <w:sz w:val="24"/>
          <w:szCs w:val="24"/>
        </w:rPr>
        <w:t>Keterangan:</w:t>
      </w:r>
    </w:p>
    <w:p w:rsidR="00D95E32" w:rsidRPr="00115BF0" w:rsidRDefault="00C5411F" w:rsidP="009700B2">
      <w:pPr>
        <w:spacing w:after="0" w:line="276" w:lineRule="auto"/>
        <w:rPr>
          <w:rFonts w:eastAsiaTheme="minorEastAsia" w:cs="Times New Roman"/>
          <w:sz w:val="24"/>
          <w:szCs w:val="24"/>
        </w:rPr>
      </w:pPr>
      <w:r>
        <w:rPr>
          <w:rFonts w:eastAsiaTheme="minorEastAsia" w:cs="Times New Roman"/>
          <w:sz w:val="24"/>
          <w:szCs w:val="24"/>
        </w:rPr>
        <w:t xml:space="preserve">rit      </w:t>
      </w:r>
      <w:r w:rsidR="00D95E32" w:rsidRPr="00115BF0">
        <w:rPr>
          <w:rFonts w:eastAsiaTheme="minorEastAsia" w:cs="Times New Roman"/>
          <w:sz w:val="24"/>
          <w:szCs w:val="24"/>
        </w:rPr>
        <w:t xml:space="preserve">: koefisien reliabilitas </w:t>
      </w:r>
    </w:p>
    <w:p w:rsidR="00D95E32" w:rsidRPr="00115BF0" w:rsidRDefault="00C5411F" w:rsidP="009700B2">
      <w:pPr>
        <w:spacing w:after="0" w:line="276" w:lineRule="auto"/>
        <w:rPr>
          <w:rFonts w:eastAsiaTheme="minorEastAsia" w:cs="Times New Roman"/>
          <w:sz w:val="24"/>
          <w:szCs w:val="24"/>
        </w:rPr>
      </w:pPr>
      <w:r>
        <w:rPr>
          <w:rFonts w:eastAsiaTheme="minorEastAsia" w:cs="Times New Roman"/>
          <w:sz w:val="24"/>
          <w:szCs w:val="24"/>
        </w:rPr>
        <w:t xml:space="preserve">k        </w:t>
      </w:r>
      <w:r w:rsidR="00D95E32" w:rsidRPr="00115BF0">
        <w:rPr>
          <w:rFonts w:eastAsiaTheme="minorEastAsia" w:cs="Times New Roman"/>
          <w:sz w:val="24"/>
          <w:szCs w:val="24"/>
        </w:rPr>
        <w:t>: banyaknya butir pertanyaan</w:t>
      </w:r>
    </w:p>
    <w:p w:rsidR="00D95E32" w:rsidRPr="00115BF0" w:rsidRDefault="00000000" w:rsidP="009700B2">
      <w:pPr>
        <w:spacing w:after="0" w:line="276" w:lineRule="auto"/>
        <w:rPr>
          <w:rFonts w:eastAsiaTheme="minorEastAsia" w:cs="Times New Roman"/>
          <w:sz w:val="24"/>
          <w:szCs w:val="24"/>
        </w:rPr>
      </w:pPr>
      <m:oMath>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Si</m:t>
                </m:r>
              </m:e>
              <m:sup>
                <m:r>
                  <m:rPr>
                    <m:sty m:val="p"/>
                  </m:rPr>
                  <w:rPr>
                    <w:rFonts w:ascii="Cambria Math" w:eastAsiaTheme="minorEastAsia" w:hAnsi="Cambria Math" w:cs="Times New Roman"/>
                    <w:sz w:val="24"/>
                    <w:szCs w:val="24"/>
                  </w:rPr>
                  <m:t xml:space="preserve">2 </m:t>
                </m:r>
              </m:sup>
            </m:sSup>
          </m:e>
        </m:nary>
      </m:oMath>
      <w:r w:rsidR="00C5411F">
        <w:rPr>
          <w:rFonts w:eastAsiaTheme="minorEastAsia" w:cs="Times New Roman"/>
          <w:sz w:val="24"/>
          <w:szCs w:val="24"/>
        </w:rPr>
        <w:t xml:space="preserve"> </w:t>
      </w:r>
      <w:r w:rsidR="00D95E32" w:rsidRPr="00115BF0">
        <w:rPr>
          <w:rFonts w:eastAsiaTheme="minorEastAsia" w:cs="Times New Roman"/>
          <w:sz w:val="24"/>
          <w:szCs w:val="24"/>
        </w:rPr>
        <w:t>:</w:t>
      </w:r>
      <w:r w:rsidR="00C5411F">
        <w:rPr>
          <w:rFonts w:eastAsiaTheme="minorEastAsia" w:cs="Times New Roman"/>
          <w:sz w:val="24"/>
          <w:szCs w:val="24"/>
        </w:rPr>
        <w:t xml:space="preserve"> </w:t>
      </w:r>
      <w:r w:rsidR="00D95E32" w:rsidRPr="00115BF0">
        <w:rPr>
          <w:rFonts w:eastAsiaTheme="minorEastAsia" w:cs="Times New Roman"/>
          <w:sz w:val="24"/>
          <w:szCs w:val="24"/>
        </w:rPr>
        <w:t>jumlah varians butir</w:t>
      </w:r>
    </w:p>
    <w:p w:rsidR="00D95E32" w:rsidRDefault="00000000" w:rsidP="009700B2">
      <w:pPr>
        <w:spacing w:after="0" w:line="276" w:lineRule="auto"/>
        <w:rPr>
          <w:rFonts w:eastAsiaTheme="minorEastAsia" w:cs="Times New Roman"/>
          <w:sz w:val="24"/>
          <w:szCs w:val="24"/>
        </w:rPr>
      </w:pPr>
      <m:oMath>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St</m:t>
                </m:r>
              </m:e>
              <m:sup>
                <m:r>
                  <w:rPr>
                    <w:rFonts w:ascii="Cambria Math" w:eastAsiaTheme="minorEastAsia" w:hAnsi="Cambria Math" w:cs="Times New Roman"/>
                    <w:sz w:val="24"/>
                    <w:szCs w:val="24"/>
                  </w:rPr>
                  <m:t>2</m:t>
                </m:r>
              </m:sup>
            </m:sSup>
          </m:e>
        </m:nary>
      </m:oMath>
      <w:r w:rsidR="00C5411F">
        <w:rPr>
          <w:rFonts w:eastAsiaTheme="minorEastAsia" w:cs="Times New Roman"/>
          <w:sz w:val="24"/>
          <w:szCs w:val="24"/>
        </w:rPr>
        <w:t xml:space="preserve"> </w:t>
      </w:r>
      <w:r w:rsidR="00D95E32" w:rsidRPr="00115BF0">
        <w:rPr>
          <w:rFonts w:eastAsiaTheme="minorEastAsia" w:cs="Times New Roman"/>
          <w:sz w:val="24"/>
          <w:szCs w:val="24"/>
        </w:rPr>
        <w:t>: varians total</w:t>
      </w:r>
    </w:p>
    <w:p w:rsidR="00964FC3" w:rsidRDefault="00D95E32" w:rsidP="009700B2">
      <w:pPr>
        <w:spacing w:line="276" w:lineRule="auto"/>
        <w:rPr>
          <w:rFonts w:eastAsiaTheme="minorEastAsia" w:cs="Times New Roman"/>
          <w:sz w:val="24"/>
          <w:szCs w:val="24"/>
        </w:rPr>
      </w:pPr>
      <w:r w:rsidRPr="00115BF0">
        <w:rPr>
          <w:rFonts w:eastAsiaTheme="minorEastAsia" w:cs="Times New Roman"/>
          <w:sz w:val="24"/>
          <w:szCs w:val="24"/>
        </w:rPr>
        <w:t xml:space="preserve">Kriteria penilaian terhadap koefisien </w:t>
      </w:r>
      <w:r w:rsidRPr="00115BF0">
        <w:rPr>
          <w:rFonts w:eastAsiaTheme="minorEastAsia" w:cs="Times New Roman"/>
          <w:i/>
          <w:sz w:val="24"/>
          <w:szCs w:val="24"/>
        </w:rPr>
        <w:t>a-Cronbach’s Alpha</w:t>
      </w:r>
      <w:r w:rsidRPr="00115BF0">
        <w:rPr>
          <w:rFonts w:eastAsiaTheme="minorEastAsia" w:cs="Times New Roman"/>
          <w:sz w:val="24"/>
          <w:szCs w:val="24"/>
        </w:rPr>
        <w:t xml:space="preserve"> sebagai berikut:</w:t>
      </w:r>
    </w:p>
    <w:p w:rsidR="00D95E32" w:rsidRPr="004D057A" w:rsidRDefault="003E3797" w:rsidP="001D4430">
      <w:pPr>
        <w:pStyle w:val="Heading5"/>
        <w:spacing w:before="0"/>
        <w:jc w:val="center"/>
        <w:rPr>
          <w:rFonts w:eastAsiaTheme="minorEastAsia" w:cs="Times New Roman"/>
          <w:color w:val="000000" w:themeColor="text1"/>
        </w:rPr>
      </w:pPr>
      <w:r>
        <w:rPr>
          <w:rFonts w:eastAsiaTheme="minorEastAsia" w:cs="Times New Roman"/>
          <w:color w:val="000000" w:themeColor="text1"/>
        </w:rPr>
        <w:t>Tabel 3.5</w:t>
      </w:r>
      <w:r w:rsidR="00D95E32" w:rsidRPr="004D057A">
        <w:rPr>
          <w:rFonts w:eastAsiaTheme="minorEastAsia" w:cs="Times New Roman"/>
          <w:color w:val="000000" w:themeColor="text1"/>
        </w:rPr>
        <w:t xml:space="preserve"> Kriteria Uji Reliabilitas</w:t>
      </w:r>
    </w:p>
    <w:tbl>
      <w:tblPr>
        <w:tblW w:w="0" w:type="auto"/>
        <w:tblInd w:w="1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2160"/>
      </w:tblGrid>
      <w:tr w:rsidR="00D95E32" w:rsidRPr="00115BF0" w:rsidTr="00B1272C">
        <w:tc>
          <w:tcPr>
            <w:tcW w:w="63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No</w:t>
            </w:r>
          </w:p>
        </w:tc>
        <w:tc>
          <w:tcPr>
            <w:tcW w:w="1980" w:type="dxa"/>
          </w:tcPr>
          <w:p w:rsidR="00D95E32" w:rsidRPr="009446D8" w:rsidRDefault="00D95E32" w:rsidP="001D4430">
            <w:pPr>
              <w:spacing w:after="0" w:line="276" w:lineRule="auto"/>
              <w:jc w:val="center"/>
              <w:rPr>
                <w:rFonts w:eastAsiaTheme="minorEastAsia" w:cs="Times New Roman"/>
                <w:i/>
                <w:sz w:val="20"/>
                <w:szCs w:val="20"/>
              </w:rPr>
            </w:pPr>
            <w:r w:rsidRPr="009446D8">
              <w:rPr>
                <w:rFonts w:eastAsiaTheme="minorEastAsia" w:cs="Times New Roman"/>
                <w:sz w:val="20"/>
                <w:szCs w:val="20"/>
              </w:rPr>
              <w:t xml:space="preserve">Nilai </w:t>
            </w:r>
            <w:r w:rsidRPr="009446D8">
              <w:rPr>
                <w:rFonts w:eastAsiaTheme="minorEastAsia" w:cs="Times New Roman"/>
                <w:i/>
                <w:sz w:val="20"/>
                <w:szCs w:val="20"/>
              </w:rPr>
              <w:t>a</w:t>
            </w:r>
          </w:p>
        </w:tc>
        <w:tc>
          <w:tcPr>
            <w:tcW w:w="216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Keterangan</w:t>
            </w:r>
          </w:p>
        </w:tc>
      </w:tr>
      <w:tr w:rsidR="00D95E32" w:rsidRPr="00115BF0" w:rsidTr="00B1272C">
        <w:tc>
          <w:tcPr>
            <w:tcW w:w="63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1</w:t>
            </w:r>
          </w:p>
        </w:tc>
        <w:tc>
          <w:tcPr>
            <w:tcW w:w="198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i/>
                <w:sz w:val="20"/>
                <w:szCs w:val="20"/>
              </w:rPr>
              <w:t xml:space="preserve">a </w:t>
            </w:r>
            <w:r w:rsidRPr="009446D8">
              <w:rPr>
                <w:rFonts w:eastAsiaTheme="minorEastAsia" w:cs="Times New Roman"/>
                <w:sz w:val="20"/>
                <w:szCs w:val="20"/>
              </w:rPr>
              <w:t>&lt; 0,6</w:t>
            </w:r>
          </w:p>
        </w:tc>
        <w:tc>
          <w:tcPr>
            <w:tcW w:w="216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Kurang Reliabel</w:t>
            </w:r>
          </w:p>
        </w:tc>
      </w:tr>
      <w:tr w:rsidR="00D95E32" w:rsidRPr="00115BF0" w:rsidTr="00B1272C">
        <w:tc>
          <w:tcPr>
            <w:tcW w:w="63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2</w:t>
            </w:r>
          </w:p>
        </w:tc>
        <w:tc>
          <w:tcPr>
            <w:tcW w:w="198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 xml:space="preserve">0,6 &lt; </w:t>
            </w:r>
            <w:r w:rsidRPr="009446D8">
              <w:rPr>
                <w:rFonts w:eastAsiaTheme="minorEastAsia" w:cs="Times New Roman"/>
                <w:i/>
                <w:sz w:val="20"/>
                <w:szCs w:val="20"/>
              </w:rPr>
              <w:t xml:space="preserve">a </w:t>
            </w:r>
            <w:r w:rsidRPr="009446D8">
              <w:rPr>
                <w:rFonts w:eastAsiaTheme="minorEastAsia" w:cs="Times New Roman"/>
                <w:sz w:val="20"/>
                <w:szCs w:val="20"/>
              </w:rPr>
              <w:t>&lt; 0,8</w:t>
            </w:r>
          </w:p>
        </w:tc>
        <w:tc>
          <w:tcPr>
            <w:tcW w:w="216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Cukup Reliabel</w:t>
            </w:r>
          </w:p>
        </w:tc>
      </w:tr>
      <w:tr w:rsidR="00D95E32" w:rsidRPr="00115BF0" w:rsidTr="00B1272C">
        <w:tc>
          <w:tcPr>
            <w:tcW w:w="63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3</w:t>
            </w:r>
          </w:p>
        </w:tc>
        <w:tc>
          <w:tcPr>
            <w:tcW w:w="198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i/>
                <w:sz w:val="20"/>
                <w:szCs w:val="20"/>
              </w:rPr>
              <w:t>a</w:t>
            </w:r>
            <w:r w:rsidRPr="009446D8">
              <w:rPr>
                <w:rFonts w:eastAsiaTheme="minorEastAsia" w:cs="Times New Roman"/>
                <w:sz w:val="20"/>
                <w:szCs w:val="20"/>
              </w:rPr>
              <w:t xml:space="preserve"> &gt; 0,8</w:t>
            </w:r>
          </w:p>
        </w:tc>
        <w:tc>
          <w:tcPr>
            <w:tcW w:w="2160" w:type="dxa"/>
          </w:tcPr>
          <w:p w:rsidR="00D95E32" w:rsidRPr="009446D8" w:rsidRDefault="00D95E32" w:rsidP="001D4430">
            <w:pPr>
              <w:spacing w:after="0" w:line="276" w:lineRule="auto"/>
              <w:jc w:val="center"/>
              <w:rPr>
                <w:rFonts w:eastAsiaTheme="minorEastAsia" w:cs="Times New Roman"/>
                <w:sz w:val="20"/>
                <w:szCs w:val="20"/>
              </w:rPr>
            </w:pPr>
            <w:r w:rsidRPr="009446D8">
              <w:rPr>
                <w:rFonts w:eastAsiaTheme="minorEastAsia" w:cs="Times New Roman"/>
                <w:sz w:val="20"/>
                <w:szCs w:val="20"/>
              </w:rPr>
              <w:t>Sangat Reliabel</w:t>
            </w:r>
          </w:p>
        </w:tc>
      </w:tr>
    </w:tbl>
    <w:p w:rsidR="00D95E32" w:rsidRDefault="00D95E32" w:rsidP="001D4430">
      <w:pPr>
        <w:spacing w:after="0" w:line="276" w:lineRule="auto"/>
        <w:rPr>
          <w:rFonts w:eastAsiaTheme="minorEastAsia" w:cs="Times New Roman"/>
          <w:sz w:val="24"/>
          <w:szCs w:val="24"/>
        </w:rPr>
      </w:pPr>
    </w:p>
    <w:p w:rsidR="006C2207" w:rsidRPr="00FE7C33" w:rsidRDefault="006C2207" w:rsidP="001D4430">
      <w:pPr>
        <w:widowControl w:val="0"/>
        <w:autoSpaceDE w:val="0"/>
        <w:autoSpaceDN w:val="0"/>
        <w:spacing w:after="0" w:line="276" w:lineRule="auto"/>
        <w:jc w:val="both"/>
        <w:rPr>
          <w:rFonts w:cs="Times New Roman"/>
          <w:sz w:val="24"/>
          <w:szCs w:val="24"/>
        </w:rPr>
      </w:pPr>
      <w:r>
        <w:rPr>
          <w:rFonts w:cs="Times New Roman"/>
          <w:sz w:val="24"/>
          <w:szCs w:val="24"/>
        </w:rPr>
        <w:t>B</w:t>
      </w:r>
      <w:r w:rsidRPr="00FE7C33">
        <w:rPr>
          <w:rFonts w:cs="Times New Roman"/>
          <w:sz w:val="24"/>
          <w:szCs w:val="24"/>
        </w:rPr>
        <w:t>erikut</w:t>
      </w:r>
      <w:r w:rsidRPr="00FE7C33">
        <w:rPr>
          <w:rFonts w:cs="Times New Roman"/>
          <w:spacing w:val="-14"/>
          <w:sz w:val="24"/>
          <w:szCs w:val="24"/>
        </w:rPr>
        <w:t xml:space="preserve"> </w:t>
      </w:r>
      <w:r w:rsidRPr="00FE7C33">
        <w:rPr>
          <w:rFonts w:cs="Times New Roman"/>
          <w:sz w:val="24"/>
          <w:szCs w:val="24"/>
        </w:rPr>
        <w:t>hasil</w:t>
      </w:r>
      <w:r w:rsidRPr="00FE7C33">
        <w:rPr>
          <w:rFonts w:cs="Times New Roman"/>
          <w:spacing w:val="-13"/>
          <w:sz w:val="24"/>
          <w:szCs w:val="24"/>
        </w:rPr>
        <w:t xml:space="preserve"> </w:t>
      </w:r>
      <w:r w:rsidRPr="00FE7C33">
        <w:rPr>
          <w:rFonts w:cs="Times New Roman"/>
          <w:sz w:val="24"/>
          <w:szCs w:val="24"/>
        </w:rPr>
        <w:t>uji</w:t>
      </w:r>
      <w:r w:rsidRPr="00FE7C33">
        <w:rPr>
          <w:rFonts w:cs="Times New Roman"/>
          <w:spacing w:val="-14"/>
          <w:sz w:val="24"/>
          <w:szCs w:val="24"/>
        </w:rPr>
        <w:t xml:space="preserve"> </w:t>
      </w:r>
      <w:r w:rsidRPr="00FE7C33">
        <w:rPr>
          <w:rFonts w:cs="Times New Roman"/>
          <w:sz w:val="24"/>
          <w:szCs w:val="24"/>
        </w:rPr>
        <w:t>reliabilitas</w:t>
      </w:r>
      <w:r w:rsidRPr="00FE7C33">
        <w:rPr>
          <w:rFonts w:cs="Times New Roman"/>
          <w:spacing w:val="-13"/>
          <w:sz w:val="24"/>
          <w:szCs w:val="24"/>
        </w:rPr>
        <w:t xml:space="preserve"> </w:t>
      </w:r>
      <w:r w:rsidRPr="00FE7C33">
        <w:rPr>
          <w:rFonts w:cs="Times New Roman"/>
          <w:sz w:val="24"/>
          <w:szCs w:val="24"/>
        </w:rPr>
        <w:t>terhadap</w:t>
      </w:r>
      <w:r w:rsidRPr="00FE7C33">
        <w:rPr>
          <w:rFonts w:cs="Times New Roman"/>
          <w:spacing w:val="-14"/>
          <w:sz w:val="24"/>
          <w:szCs w:val="24"/>
        </w:rPr>
        <w:t xml:space="preserve"> </w:t>
      </w:r>
      <w:r w:rsidRPr="00FE7C33">
        <w:rPr>
          <w:rFonts w:cs="Times New Roman"/>
          <w:sz w:val="24"/>
          <w:szCs w:val="24"/>
        </w:rPr>
        <w:t>variabel</w:t>
      </w:r>
      <w:r w:rsidRPr="00FE7C33">
        <w:rPr>
          <w:rFonts w:cs="Times New Roman"/>
          <w:spacing w:val="-13"/>
          <w:sz w:val="24"/>
          <w:szCs w:val="24"/>
        </w:rPr>
        <w:t xml:space="preserve"> </w:t>
      </w:r>
      <w:r>
        <w:rPr>
          <w:rFonts w:cs="Times New Roman"/>
          <w:sz w:val="24"/>
          <w:szCs w:val="24"/>
        </w:rPr>
        <w:t>motivasi</w:t>
      </w:r>
      <w:r w:rsidRPr="00FE7C33">
        <w:rPr>
          <w:rFonts w:cs="Times New Roman"/>
          <w:spacing w:val="-14"/>
          <w:sz w:val="24"/>
          <w:szCs w:val="24"/>
        </w:rPr>
        <w:t xml:space="preserve"> </w:t>
      </w:r>
      <w:r w:rsidRPr="00FE7C33">
        <w:rPr>
          <w:rFonts w:cs="Times New Roman"/>
          <w:sz w:val="24"/>
          <w:szCs w:val="24"/>
        </w:rPr>
        <w:t>kerja</w:t>
      </w:r>
      <w:r w:rsidRPr="00FE7C33">
        <w:rPr>
          <w:rFonts w:cs="Times New Roman"/>
          <w:spacing w:val="-15"/>
          <w:sz w:val="24"/>
          <w:szCs w:val="24"/>
        </w:rPr>
        <w:t xml:space="preserve"> </w:t>
      </w:r>
      <w:r w:rsidRPr="00FE7C33">
        <w:rPr>
          <w:rFonts w:cs="Times New Roman"/>
          <w:sz w:val="24"/>
          <w:szCs w:val="24"/>
        </w:rPr>
        <w:t>dan</w:t>
      </w:r>
      <w:r w:rsidRPr="00FE7C33">
        <w:rPr>
          <w:rFonts w:cs="Times New Roman"/>
          <w:spacing w:val="-14"/>
          <w:sz w:val="24"/>
          <w:szCs w:val="24"/>
        </w:rPr>
        <w:t xml:space="preserve"> </w:t>
      </w:r>
      <w:r w:rsidRPr="00FE7C33">
        <w:rPr>
          <w:rFonts w:cs="Times New Roman"/>
          <w:sz w:val="24"/>
          <w:szCs w:val="24"/>
        </w:rPr>
        <w:t>variabel</w:t>
      </w:r>
      <w:r w:rsidRPr="00FE7C33">
        <w:rPr>
          <w:rFonts w:cs="Times New Roman"/>
          <w:spacing w:val="-13"/>
          <w:sz w:val="24"/>
          <w:szCs w:val="24"/>
        </w:rPr>
        <w:t xml:space="preserve"> </w:t>
      </w:r>
      <w:r w:rsidRPr="00FE7C33">
        <w:rPr>
          <w:rFonts w:cs="Times New Roman"/>
          <w:sz w:val="24"/>
          <w:szCs w:val="24"/>
        </w:rPr>
        <w:t>kinerja pegawai adalah sebagai berikut</w:t>
      </w:r>
      <w:r w:rsidRPr="00FE7C33">
        <w:rPr>
          <w:rFonts w:cs="Times New Roman"/>
          <w:spacing w:val="1"/>
          <w:sz w:val="24"/>
          <w:szCs w:val="24"/>
        </w:rPr>
        <w:t xml:space="preserve"> </w:t>
      </w:r>
      <w:r w:rsidRPr="00FE7C33">
        <w:rPr>
          <w:rFonts w:cs="Times New Roman"/>
          <w:sz w:val="24"/>
          <w:szCs w:val="24"/>
        </w:rPr>
        <w:t>:</w:t>
      </w:r>
    </w:p>
    <w:p w:rsidR="006C2207" w:rsidRPr="001E433A" w:rsidRDefault="006C2207" w:rsidP="001D4430">
      <w:pPr>
        <w:pStyle w:val="ListParagraph"/>
        <w:numPr>
          <w:ilvl w:val="0"/>
          <w:numId w:val="62"/>
        </w:numPr>
        <w:tabs>
          <w:tab w:val="left" w:pos="2522"/>
        </w:tabs>
        <w:spacing w:before="121" w:line="276" w:lineRule="auto"/>
        <w:contextualSpacing/>
        <w:jc w:val="left"/>
        <w:rPr>
          <w:b/>
          <w:bCs/>
          <w:i/>
          <w:iCs/>
          <w:sz w:val="24"/>
          <w:szCs w:val="24"/>
        </w:rPr>
      </w:pPr>
      <w:r>
        <w:rPr>
          <w:sz w:val="24"/>
          <w:szCs w:val="24"/>
        </w:rPr>
        <w:t xml:space="preserve">Uji Reliabilitas Variabel Motivasi Kerja </w:t>
      </w:r>
    </w:p>
    <w:p w:rsidR="006C2207" w:rsidRPr="0045101C" w:rsidRDefault="003E3797" w:rsidP="001D4430">
      <w:pPr>
        <w:pStyle w:val="Heading5"/>
        <w:jc w:val="center"/>
        <w:rPr>
          <w:b/>
          <w:bCs/>
          <w:i/>
          <w:iCs/>
        </w:rPr>
      </w:pPr>
      <w:r>
        <w:t>Tabel 3.6</w:t>
      </w:r>
      <w:r w:rsidR="005447AE">
        <w:t xml:space="preserve"> </w:t>
      </w:r>
      <w:r w:rsidR="005447AE">
        <w:rPr>
          <w:rFonts w:cs="Times New Roman"/>
          <w:szCs w:val="24"/>
        </w:rPr>
        <w:t>Hasil Uji Reliabilitas Motivasi Kerja</w:t>
      </w:r>
    </w:p>
    <w:tbl>
      <w:tblPr>
        <w:tblW w:w="3666" w:type="dxa"/>
        <w:tblInd w:w="2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71"/>
        <w:gridCol w:w="1853"/>
        <w:gridCol w:w="242"/>
      </w:tblGrid>
      <w:tr w:rsidR="006C2207" w:rsidRPr="006C2207" w:rsidTr="00AB7559">
        <w:trPr>
          <w:cantSplit/>
          <w:trHeight w:val="80"/>
        </w:trPr>
        <w:tc>
          <w:tcPr>
            <w:tcW w:w="3666" w:type="dxa"/>
            <w:gridSpan w:val="3"/>
            <w:tcBorders>
              <w:top w:val="nil"/>
              <w:left w:val="nil"/>
              <w:bottom w:val="nil"/>
              <w:right w:val="nil"/>
            </w:tcBorders>
            <w:shd w:val="clear" w:color="auto" w:fill="FFFFFF"/>
            <w:vAlign w:val="center"/>
          </w:tcPr>
          <w:p w:rsidR="006C2207" w:rsidRPr="006C2207" w:rsidRDefault="006C2207" w:rsidP="009700B2">
            <w:pPr>
              <w:autoSpaceDE w:val="0"/>
              <w:autoSpaceDN w:val="0"/>
              <w:adjustRightInd w:val="0"/>
              <w:spacing w:after="0" w:line="276" w:lineRule="auto"/>
              <w:ind w:right="60"/>
              <w:rPr>
                <w:rFonts w:ascii="Arial" w:hAnsi="Arial" w:cs="Arial"/>
                <w:color w:val="000000"/>
                <w:sz w:val="18"/>
                <w:szCs w:val="18"/>
              </w:rPr>
            </w:pPr>
          </w:p>
        </w:tc>
      </w:tr>
      <w:tr w:rsidR="00AB7559" w:rsidRPr="006C2207" w:rsidTr="00AB7559">
        <w:trPr>
          <w:gridAfter w:val="1"/>
          <w:wAfter w:w="242" w:type="dxa"/>
          <w:cantSplit/>
        </w:trPr>
        <w:tc>
          <w:tcPr>
            <w:tcW w:w="3424" w:type="dxa"/>
            <w:gridSpan w:val="2"/>
            <w:vAlign w:val="center"/>
          </w:tcPr>
          <w:p w:rsidR="00AB7559" w:rsidRPr="00814BD1" w:rsidRDefault="00AB7559" w:rsidP="009700B2">
            <w:pPr>
              <w:autoSpaceDE w:val="0"/>
              <w:autoSpaceDN w:val="0"/>
              <w:adjustRightInd w:val="0"/>
              <w:spacing w:line="276" w:lineRule="auto"/>
              <w:ind w:left="60" w:right="60"/>
              <w:jc w:val="center"/>
              <w:rPr>
                <w:rFonts w:ascii="Arial" w:hAnsi="Arial" w:cs="Arial"/>
                <w:color w:val="010205"/>
              </w:rPr>
            </w:pPr>
            <w:r w:rsidRPr="00492BB5">
              <w:rPr>
                <w:rFonts w:ascii="Arial" w:hAnsi="Arial" w:cs="Arial"/>
                <w:b/>
                <w:bCs/>
                <w:color w:val="010205"/>
              </w:rPr>
              <w:t>Reliability Statistics</w:t>
            </w:r>
          </w:p>
        </w:tc>
      </w:tr>
      <w:tr w:rsidR="00AB7559" w:rsidRPr="006C2207" w:rsidTr="00600355">
        <w:trPr>
          <w:gridAfter w:val="1"/>
          <w:wAfter w:w="242" w:type="dxa"/>
          <w:cantSplit/>
          <w:trHeight w:val="1078"/>
        </w:trPr>
        <w:tc>
          <w:tcPr>
            <w:tcW w:w="1571" w:type="dxa"/>
            <w:vAlign w:val="bottom"/>
          </w:tcPr>
          <w:p w:rsidR="00AB7559" w:rsidRPr="00492BB5" w:rsidRDefault="00AB7559" w:rsidP="009700B2">
            <w:pPr>
              <w:autoSpaceDE w:val="0"/>
              <w:autoSpaceDN w:val="0"/>
              <w:adjustRightInd w:val="0"/>
              <w:spacing w:line="276" w:lineRule="auto"/>
              <w:ind w:left="60" w:right="60"/>
              <w:jc w:val="center"/>
              <w:rPr>
                <w:rFonts w:ascii="Arial" w:hAnsi="Arial" w:cs="Arial"/>
                <w:color w:val="264A60"/>
                <w:sz w:val="18"/>
                <w:szCs w:val="18"/>
              </w:rPr>
            </w:pPr>
            <w:r w:rsidRPr="00492BB5">
              <w:rPr>
                <w:rFonts w:ascii="Arial" w:hAnsi="Arial" w:cs="Arial"/>
                <w:color w:val="264A60"/>
                <w:sz w:val="18"/>
                <w:szCs w:val="18"/>
              </w:rPr>
              <w:t>Cronbach's Alpha</w:t>
            </w:r>
          </w:p>
        </w:tc>
        <w:tc>
          <w:tcPr>
            <w:tcW w:w="1853" w:type="dxa"/>
            <w:vAlign w:val="bottom"/>
          </w:tcPr>
          <w:p w:rsidR="00AB7559" w:rsidRPr="00492BB5" w:rsidRDefault="00AB7559" w:rsidP="009700B2">
            <w:pPr>
              <w:autoSpaceDE w:val="0"/>
              <w:autoSpaceDN w:val="0"/>
              <w:adjustRightInd w:val="0"/>
              <w:spacing w:line="276" w:lineRule="auto"/>
              <w:ind w:left="60" w:right="60"/>
              <w:jc w:val="center"/>
              <w:rPr>
                <w:rFonts w:ascii="Arial" w:hAnsi="Arial" w:cs="Arial"/>
                <w:color w:val="264A60"/>
                <w:sz w:val="18"/>
                <w:szCs w:val="18"/>
              </w:rPr>
            </w:pPr>
            <w:r w:rsidRPr="00492BB5">
              <w:rPr>
                <w:rFonts w:ascii="Arial" w:hAnsi="Arial" w:cs="Arial"/>
                <w:color w:val="264A60"/>
                <w:sz w:val="18"/>
                <w:szCs w:val="18"/>
              </w:rPr>
              <w:t>N of Items</w:t>
            </w:r>
          </w:p>
        </w:tc>
      </w:tr>
      <w:tr w:rsidR="00AB7559" w:rsidRPr="006C2207" w:rsidTr="00600355">
        <w:trPr>
          <w:gridAfter w:val="1"/>
          <w:wAfter w:w="242" w:type="dxa"/>
          <w:cantSplit/>
          <w:trHeight w:val="555"/>
        </w:trPr>
        <w:tc>
          <w:tcPr>
            <w:tcW w:w="1571" w:type="dxa"/>
          </w:tcPr>
          <w:p w:rsidR="00AB7559" w:rsidRPr="00492BB5" w:rsidRDefault="00AB7559" w:rsidP="009700B2">
            <w:pPr>
              <w:autoSpaceDE w:val="0"/>
              <w:autoSpaceDN w:val="0"/>
              <w:adjustRightInd w:val="0"/>
              <w:spacing w:line="276" w:lineRule="auto"/>
              <w:ind w:left="60" w:right="60"/>
              <w:jc w:val="right"/>
              <w:rPr>
                <w:rFonts w:ascii="Arial" w:hAnsi="Arial" w:cs="Arial"/>
                <w:color w:val="010205"/>
                <w:sz w:val="18"/>
                <w:szCs w:val="18"/>
              </w:rPr>
            </w:pPr>
            <w:r>
              <w:rPr>
                <w:rFonts w:ascii="Arial" w:hAnsi="Arial" w:cs="Arial"/>
                <w:color w:val="010205"/>
                <w:sz w:val="18"/>
                <w:szCs w:val="18"/>
              </w:rPr>
              <w:t>.872</w:t>
            </w:r>
          </w:p>
        </w:tc>
        <w:tc>
          <w:tcPr>
            <w:tcW w:w="1853" w:type="dxa"/>
          </w:tcPr>
          <w:p w:rsidR="00AB7559" w:rsidRPr="00492BB5" w:rsidRDefault="00AB7559" w:rsidP="009700B2">
            <w:pPr>
              <w:autoSpaceDE w:val="0"/>
              <w:autoSpaceDN w:val="0"/>
              <w:adjustRightInd w:val="0"/>
              <w:spacing w:line="276" w:lineRule="auto"/>
              <w:ind w:left="60" w:right="60"/>
              <w:jc w:val="right"/>
              <w:rPr>
                <w:rFonts w:ascii="Arial" w:hAnsi="Arial" w:cs="Arial"/>
                <w:color w:val="010205"/>
                <w:sz w:val="18"/>
                <w:szCs w:val="18"/>
              </w:rPr>
            </w:pPr>
            <w:r>
              <w:rPr>
                <w:rFonts w:ascii="Arial" w:hAnsi="Arial" w:cs="Arial"/>
                <w:color w:val="010205"/>
                <w:sz w:val="18"/>
                <w:szCs w:val="18"/>
              </w:rPr>
              <w:t>30</w:t>
            </w:r>
          </w:p>
        </w:tc>
      </w:tr>
    </w:tbl>
    <w:p w:rsidR="00953FD1" w:rsidRPr="00B420DD" w:rsidRDefault="00AB7559" w:rsidP="00B420DD">
      <w:pPr>
        <w:widowControl w:val="0"/>
        <w:autoSpaceDE w:val="0"/>
        <w:autoSpaceDN w:val="0"/>
        <w:spacing w:before="121" w:line="276" w:lineRule="auto"/>
        <w:ind w:firstLine="360"/>
        <w:jc w:val="both"/>
        <w:rPr>
          <w:rFonts w:cs="Times New Roman"/>
          <w:sz w:val="24"/>
          <w:szCs w:val="24"/>
        </w:rPr>
      </w:pPr>
      <w:r w:rsidRPr="00E93869">
        <w:rPr>
          <w:rFonts w:cs="Times New Roman"/>
          <w:sz w:val="24"/>
          <w:szCs w:val="24"/>
        </w:rPr>
        <w:t xml:space="preserve">Berdasarkan tabel diatas, diketahui bahwa nilai </w:t>
      </w:r>
      <w:r w:rsidRPr="00E93869">
        <w:rPr>
          <w:rFonts w:cs="Times New Roman"/>
          <w:i/>
          <w:sz w:val="24"/>
          <w:szCs w:val="24"/>
        </w:rPr>
        <w:t xml:space="preserve">Cronbach’s Alpha </w:t>
      </w:r>
      <w:r w:rsidR="00227A98">
        <w:rPr>
          <w:rFonts w:cs="Times New Roman"/>
          <w:sz w:val="24"/>
          <w:szCs w:val="24"/>
        </w:rPr>
        <w:t xml:space="preserve">Motivasi </w:t>
      </w:r>
      <w:r w:rsidRPr="00E93869">
        <w:rPr>
          <w:rFonts w:cs="Times New Roman"/>
          <w:sz w:val="24"/>
          <w:szCs w:val="24"/>
        </w:rPr>
        <w:t xml:space="preserve"> Kerja Pegawai sebesar 0,</w:t>
      </w:r>
      <w:r w:rsidR="00227A98">
        <w:rPr>
          <w:rFonts w:cs="Times New Roman"/>
          <w:sz w:val="24"/>
          <w:szCs w:val="24"/>
        </w:rPr>
        <w:t>8</w:t>
      </w:r>
      <w:r>
        <w:rPr>
          <w:rFonts w:cs="Times New Roman"/>
          <w:sz w:val="24"/>
          <w:szCs w:val="24"/>
        </w:rPr>
        <w:t>7</w:t>
      </w:r>
      <w:r w:rsidR="00227A98">
        <w:rPr>
          <w:rFonts w:cs="Times New Roman"/>
          <w:sz w:val="24"/>
          <w:szCs w:val="24"/>
        </w:rPr>
        <w:t>2</w:t>
      </w:r>
      <w:r w:rsidRPr="00E93869">
        <w:rPr>
          <w:rFonts w:cs="Times New Roman"/>
          <w:sz w:val="24"/>
          <w:szCs w:val="24"/>
        </w:rPr>
        <w:t xml:space="preserve"> dimana nilai 0</w:t>
      </w:r>
      <w:r w:rsidR="00227A98">
        <w:rPr>
          <w:rFonts w:cs="Times New Roman"/>
          <w:sz w:val="24"/>
          <w:szCs w:val="24"/>
        </w:rPr>
        <w:t>,8</w:t>
      </w:r>
      <w:r>
        <w:rPr>
          <w:rFonts w:cs="Times New Roman"/>
          <w:sz w:val="24"/>
          <w:szCs w:val="24"/>
        </w:rPr>
        <w:t>7</w:t>
      </w:r>
      <w:r w:rsidR="00227A98">
        <w:rPr>
          <w:rFonts w:cs="Times New Roman"/>
          <w:sz w:val="24"/>
          <w:szCs w:val="24"/>
        </w:rPr>
        <w:t>2</w:t>
      </w:r>
      <w:r w:rsidRPr="00E93869">
        <w:rPr>
          <w:rFonts w:cs="Times New Roman"/>
          <w:sz w:val="24"/>
          <w:szCs w:val="24"/>
        </w:rPr>
        <w:t xml:space="preserve"> ini</w:t>
      </w:r>
      <w:r w:rsidR="009A1571">
        <w:rPr>
          <w:rFonts w:cs="Times New Roman"/>
          <w:sz w:val="24"/>
          <w:szCs w:val="24"/>
        </w:rPr>
        <w:t xml:space="preserve"> berada pada interval &gt;0,8 </w:t>
      </w:r>
      <w:r w:rsidRPr="00E93869">
        <w:rPr>
          <w:rFonts w:cs="Times New Roman"/>
          <w:sz w:val="24"/>
          <w:szCs w:val="24"/>
        </w:rPr>
        <w:t>yang artiny</w:t>
      </w:r>
      <w:r w:rsidR="009A1571">
        <w:rPr>
          <w:rFonts w:cs="Times New Roman"/>
          <w:sz w:val="24"/>
          <w:szCs w:val="24"/>
        </w:rPr>
        <w:t xml:space="preserve">a sangat reabilitas </w:t>
      </w:r>
      <w:r w:rsidRPr="00E93869">
        <w:rPr>
          <w:rFonts w:cs="Times New Roman"/>
          <w:sz w:val="24"/>
          <w:szCs w:val="24"/>
        </w:rPr>
        <w:t>serta semu</w:t>
      </w:r>
      <w:r>
        <w:rPr>
          <w:rFonts w:cs="Times New Roman"/>
          <w:sz w:val="24"/>
          <w:szCs w:val="24"/>
        </w:rPr>
        <w:t>a butir pernyataan pada motivasi</w:t>
      </w:r>
      <w:r w:rsidRPr="00E93869">
        <w:rPr>
          <w:rFonts w:cs="Times New Roman"/>
          <w:sz w:val="24"/>
          <w:szCs w:val="24"/>
        </w:rPr>
        <w:t xml:space="preserve"> kerja pegawai itu dinyatakan reliabel.</w:t>
      </w:r>
    </w:p>
    <w:p w:rsidR="00AB7559" w:rsidRPr="00FE7C33" w:rsidRDefault="00AB7559" w:rsidP="009700B2">
      <w:pPr>
        <w:pStyle w:val="ListParagraph"/>
        <w:numPr>
          <w:ilvl w:val="0"/>
          <w:numId w:val="62"/>
        </w:numPr>
        <w:tabs>
          <w:tab w:val="left" w:pos="2522"/>
        </w:tabs>
        <w:spacing w:before="121" w:line="276" w:lineRule="auto"/>
        <w:contextualSpacing/>
        <w:jc w:val="left"/>
        <w:rPr>
          <w:sz w:val="24"/>
          <w:szCs w:val="24"/>
        </w:rPr>
      </w:pPr>
      <w:r w:rsidRPr="00FE7C33">
        <w:rPr>
          <w:sz w:val="24"/>
          <w:szCs w:val="24"/>
        </w:rPr>
        <w:t xml:space="preserve">Uji Reliabilitas Variabel Kinerja Pegawai </w:t>
      </w:r>
    </w:p>
    <w:p w:rsidR="00AB7559" w:rsidRDefault="003E3797" w:rsidP="0045101C">
      <w:pPr>
        <w:pStyle w:val="Heading5"/>
        <w:jc w:val="center"/>
      </w:pPr>
      <w:r>
        <w:lastRenderedPageBreak/>
        <w:t>Tabel 3.7</w:t>
      </w:r>
      <w:r w:rsidR="0045101C">
        <w:t xml:space="preserve"> </w:t>
      </w:r>
      <w:r w:rsidR="00AB7559" w:rsidRPr="00FE7C33">
        <w:t>Ha</w:t>
      </w:r>
      <w:r w:rsidR="00AB7559">
        <w:t>s</w:t>
      </w:r>
      <w:r w:rsidR="00AB7559" w:rsidRPr="00FE7C33">
        <w:t>il Uji Reliabilitas Kinerja Pegawai</w:t>
      </w:r>
    </w:p>
    <w:tbl>
      <w:tblPr>
        <w:tblpPr w:leftFromText="180" w:rightFromText="180" w:vertAnchor="text" w:horzAnchor="margin" w:tblpXSpec="center" w:tblpY="180"/>
        <w:tblW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00"/>
        <w:gridCol w:w="1497"/>
      </w:tblGrid>
      <w:tr w:rsidR="00AB7559" w:rsidRPr="00492BB5" w:rsidTr="00AB7559">
        <w:trPr>
          <w:cantSplit/>
          <w:trHeight w:val="463"/>
        </w:trPr>
        <w:tc>
          <w:tcPr>
            <w:tcW w:w="3397" w:type="dxa"/>
            <w:gridSpan w:val="2"/>
            <w:shd w:val="clear" w:color="auto" w:fill="FFFFFF"/>
            <w:vAlign w:val="center"/>
          </w:tcPr>
          <w:p w:rsidR="00AB7559" w:rsidRPr="00814BD1" w:rsidRDefault="00AB7559" w:rsidP="009700B2">
            <w:pPr>
              <w:autoSpaceDE w:val="0"/>
              <w:autoSpaceDN w:val="0"/>
              <w:adjustRightInd w:val="0"/>
              <w:spacing w:line="276" w:lineRule="auto"/>
              <w:ind w:left="60" w:right="60"/>
              <w:jc w:val="center"/>
              <w:rPr>
                <w:rFonts w:ascii="Arial" w:hAnsi="Arial" w:cs="Arial"/>
                <w:color w:val="010205"/>
              </w:rPr>
            </w:pPr>
            <w:r w:rsidRPr="00492BB5">
              <w:rPr>
                <w:rFonts w:ascii="Arial" w:hAnsi="Arial" w:cs="Arial"/>
                <w:b/>
                <w:bCs/>
                <w:color w:val="010205"/>
              </w:rPr>
              <w:t>Reliability Statistics</w:t>
            </w:r>
          </w:p>
        </w:tc>
      </w:tr>
      <w:tr w:rsidR="00AB7559" w:rsidRPr="00492BB5" w:rsidTr="00AB7559">
        <w:trPr>
          <w:cantSplit/>
          <w:trHeight w:val="929"/>
        </w:trPr>
        <w:tc>
          <w:tcPr>
            <w:tcW w:w="1900" w:type="dxa"/>
            <w:shd w:val="clear" w:color="auto" w:fill="FFFFFF"/>
            <w:vAlign w:val="bottom"/>
          </w:tcPr>
          <w:p w:rsidR="00AB7559" w:rsidRPr="00492BB5" w:rsidRDefault="00AB7559" w:rsidP="009700B2">
            <w:pPr>
              <w:autoSpaceDE w:val="0"/>
              <w:autoSpaceDN w:val="0"/>
              <w:adjustRightInd w:val="0"/>
              <w:spacing w:line="276" w:lineRule="auto"/>
              <w:ind w:left="60" w:right="60"/>
              <w:jc w:val="center"/>
              <w:rPr>
                <w:rFonts w:ascii="Arial" w:hAnsi="Arial" w:cs="Arial"/>
                <w:color w:val="264A60"/>
                <w:sz w:val="18"/>
                <w:szCs w:val="18"/>
              </w:rPr>
            </w:pPr>
            <w:r w:rsidRPr="00492BB5">
              <w:rPr>
                <w:rFonts w:ascii="Arial" w:hAnsi="Arial" w:cs="Arial"/>
                <w:color w:val="264A60"/>
                <w:sz w:val="18"/>
                <w:szCs w:val="18"/>
              </w:rPr>
              <w:t>Cronbach's Alpha</w:t>
            </w:r>
          </w:p>
        </w:tc>
        <w:tc>
          <w:tcPr>
            <w:tcW w:w="1497" w:type="dxa"/>
            <w:shd w:val="clear" w:color="auto" w:fill="FFFFFF"/>
            <w:vAlign w:val="bottom"/>
          </w:tcPr>
          <w:p w:rsidR="00AB7559" w:rsidRPr="00492BB5" w:rsidRDefault="00AB7559" w:rsidP="009700B2">
            <w:pPr>
              <w:autoSpaceDE w:val="0"/>
              <w:autoSpaceDN w:val="0"/>
              <w:adjustRightInd w:val="0"/>
              <w:spacing w:line="276" w:lineRule="auto"/>
              <w:ind w:left="60" w:right="60"/>
              <w:jc w:val="center"/>
              <w:rPr>
                <w:rFonts w:ascii="Arial" w:hAnsi="Arial" w:cs="Arial"/>
                <w:color w:val="264A60"/>
                <w:sz w:val="18"/>
                <w:szCs w:val="18"/>
              </w:rPr>
            </w:pPr>
            <w:r w:rsidRPr="00492BB5">
              <w:rPr>
                <w:rFonts w:ascii="Arial" w:hAnsi="Arial" w:cs="Arial"/>
                <w:color w:val="264A60"/>
                <w:sz w:val="18"/>
                <w:szCs w:val="18"/>
              </w:rPr>
              <w:t>N of Items</w:t>
            </w:r>
          </w:p>
        </w:tc>
      </w:tr>
      <w:tr w:rsidR="00AB7559" w:rsidRPr="00492BB5" w:rsidTr="00AB7559">
        <w:trPr>
          <w:cantSplit/>
          <w:trHeight w:val="463"/>
        </w:trPr>
        <w:tc>
          <w:tcPr>
            <w:tcW w:w="1900" w:type="dxa"/>
            <w:shd w:val="clear" w:color="auto" w:fill="FFFFFF"/>
          </w:tcPr>
          <w:p w:rsidR="00AB7559" w:rsidRPr="00492BB5" w:rsidRDefault="00AB7559" w:rsidP="009700B2">
            <w:pPr>
              <w:autoSpaceDE w:val="0"/>
              <w:autoSpaceDN w:val="0"/>
              <w:adjustRightInd w:val="0"/>
              <w:spacing w:line="276" w:lineRule="auto"/>
              <w:ind w:left="60" w:right="60"/>
              <w:jc w:val="right"/>
              <w:rPr>
                <w:rFonts w:ascii="Arial" w:hAnsi="Arial" w:cs="Arial"/>
                <w:color w:val="010205"/>
                <w:sz w:val="18"/>
                <w:szCs w:val="18"/>
              </w:rPr>
            </w:pPr>
            <w:r>
              <w:rPr>
                <w:rFonts w:ascii="Arial" w:hAnsi="Arial" w:cs="Arial"/>
                <w:color w:val="010205"/>
                <w:sz w:val="18"/>
                <w:szCs w:val="18"/>
              </w:rPr>
              <w:t>.607</w:t>
            </w:r>
          </w:p>
        </w:tc>
        <w:tc>
          <w:tcPr>
            <w:tcW w:w="1497" w:type="dxa"/>
            <w:shd w:val="clear" w:color="auto" w:fill="FFFFFF"/>
          </w:tcPr>
          <w:p w:rsidR="00AB7559" w:rsidRPr="00492BB5" w:rsidRDefault="00AB7559" w:rsidP="009700B2">
            <w:pPr>
              <w:autoSpaceDE w:val="0"/>
              <w:autoSpaceDN w:val="0"/>
              <w:adjustRightInd w:val="0"/>
              <w:spacing w:line="276" w:lineRule="auto"/>
              <w:ind w:left="60" w:right="60"/>
              <w:jc w:val="right"/>
              <w:rPr>
                <w:rFonts w:ascii="Arial" w:hAnsi="Arial" w:cs="Arial"/>
                <w:color w:val="010205"/>
                <w:sz w:val="18"/>
                <w:szCs w:val="18"/>
              </w:rPr>
            </w:pPr>
            <w:r>
              <w:rPr>
                <w:rFonts w:ascii="Arial" w:hAnsi="Arial" w:cs="Arial"/>
                <w:color w:val="010205"/>
                <w:sz w:val="18"/>
                <w:szCs w:val="18"/>
              </w:rPr>
              <w:t>12</w:t>
            </w:r>
          </w:p>
        </w:tc>
      </w:tr>
    </w:tbl>
    <w:p w:rsidR="006C2207" w:rsidRDefault="006C2207" w:rsidP="009700B2">
      <w:pPr>
        <w:widowControl w:val="0"/>
        <w:tabs>
          <w:tab w:val="left" w:pos="2522"/>
        </w:tabs>
        <w:autoSpaceDE w:val="0"/>
        <w:autoSpaceDN w:val="0"/>
        <w:spacing w:before="121" w:line="276" w:lineRule="auto"/>
        <w:rPr>
          <w:rFonts w:cs="Times New Roman"/>
          <w:sz w:val="24"/>
          <w:szCs w:val="24"/>
        </w:rPr>
      </w:pPr>
    </w:p>
    <w:p w:rsidR="006C2207" w:rsidRDefault="006C2207" w:rsidP="009700B2">
      <w:pPr>
        <w:spacing w:line="276" w:lineRule="auto"/>
        <w:rPr>
          <w:rFonts w:eastAsiaTheme="minorEastAsia" w:cs="Times New Roman"/>
          <w:sz w:val="24"/>
          <w:szCs w:val="24"/>
        </w:rPr>
      </w:pPr>
    </w:p>
    <w:p w:rsidR="00AB7559" w:rsidRDefault="00AB7559" w:rsidP="009700B2">
      <w:pPr>
        <w:spacing w:line="276" w:lineRule="auto"/>
        <w:rPr>
          <w:rFonts w:eastAsiaTheme="minorEastAsia" w:cs="Times New Roman"/>
          <w:sz w:val="24"/>
          <w:szCs w:val="24"/>
        </w:rPr>
      </w:pPr>
    </w:p>
    <w:p w:rsidR="00AB7559" w:rsidRDefault="00AB7559" w:rsidP="009700B2">
      <w:pPr>
        <w:spacing w:line="276" w:lineRule="auto"/>
        <w:rPr>
          <w:rFonts w:eastAsiaTheme="minorEastAsia" w:cs="Times New Roman"/>
          <w:sz w:val="24"/>
          <w:szCs w:val="24"/>
        </w:rPr>
      </w:pPr>
    </w:p>
    <w:p w:rsidR="00927705" w:rsidRDefault="00927705" w:rsidP="009700B2">
      <w:pPr>
        <w:spacing w:line="276" w:lineRule="auto"/>
        <w:rPr>
          <w:rFonts w:eastAsiaTheme="minorEastAsia" w:cs="Times New Roman"/>
          <w:sz w:val="24"/>
          <w:szCs w:val="24"/>
        </w:rPr>
      </w:pPr>
    </w:p>
    <w:p w:rsidR="009A1571" w:rsidRPr="00FE7C33" w:rsidRDefault="009A1571" w:rsidP="009700B2">
      <w:pPr>
        <w:widowControl w:val="0"/>
        <w:autoSpaceDE w:val="0"/>
        <w:autoSpaceDN w:val="0"/>
        <w:spacing w:before="121" w:line="276" w:lineRule="auto"/>
        <w:ind w:firstLine="720"/>
        <w:jc w:val="both"/>
        <w:rPr>
          <w:rFonts w:cs="Times New Roman"/>
          <w:sz w:val="24"/>
          <w:szCs w:val="24"/>
        </w:rPr>
      </w:pPr>
      <w:r w:rsidRPr="00FE7C33">
        <w:rPr>
          <w:rFonts w:cs="Times New Roman"/>
          <w:sz w:val="24"/>
          <w:szCs w:val="24"/>
        </w:rPr>
        <w:t xml:space="preserve">Berdasarkan tabel diatas, diketahui bahwa nilai </w:t>
      </w:r>
      <w:r w:rsidRPr="00FE7C33">
        <w:rPr>
          <w:rFonts w:cs="Times New Roman"/>
          <w:i/>
          <w:sz w:val="24"/>
          <w:szCs w:val="24"/>
        </w:rPr>
        <w:t xml:space="preserve">Cronbach’s Alpha </w:t>
      </w:r>
      <w:r w:rsidRPr="00FE7C33">
        <w:rPr>
          <w:rFonts w:cs="Times New Roman"/>
          <w:sz w:val="24"/>
          <w:szCs w:val="24"/>
        </w:rPr>
        <w:t>Kinerja</w:t>
      </w:r>
      <w:r w:rsidRPr="00FE7C33">
        <w:rPr>
          <w:rFonts w:cs="Times New Roman"/>
          <w:spacing w:val="-7"/>
          <w:sz w:val="24"/>
          <w:szCs w:val="24"/>
        </w:rPr>
        <w:t xml:space="preserve"> </w:t>
      </w:r>
      <w:r w:rsidRPr="00FE7C33">
        <w:rPr>
          <w:rFonts w:cs="Times New Roman"/>
          <w:sz w:val="24"/>
          <w:szCs w:val="24"/>
        </w:rPr>
        <w:t>Pegawai</w:t>
      </w:r>
      <w:r w:rsidRPr="00FE7C33">
        <w:rPr>
          <w:rFonts w:cs="Times New Roman"/>
          <w:spacing w:val="-6"/>
          <w:sz w:val="24"/>
          <w:szCs w:val="24"/>
        </w:rPr>
        <w:t xml:space="preserve"> </w:t>
      </w:r>
      <w:r w:rsidRPr="00FE7C33">
        <w:rPr>
          <w:rFonts w:cs="Times New Roman"/>
          <w:sz w:val="24"/>
          <w:szCs w:val="24"/>
        </w:rPr>
        <w:t>sebesar</w:t>
      </w:r>
      <w:r w:rsidRPr="00FE7C33">
        <w:rPr>
          <w:rFonts w:cs="Times New Roman"/>
          <w:spacing w:val="-5"/>
          <w:sz w:val="24"/>
          <w:szCs w:val="24"/>
        </w:rPr>
        <w:t xml:space="preserve"> </w:t>
      </w:r>
      <w:r w:rsidRPr="00FE7C33">
        <w:rPr>
          <w:rFonts w:cs="Times New Roman"/>
          <w:sz w:val="24"/>
          <w:szCs w:val="24"/>
        </w:rPr>
        <w:t>0,</w:t>
      </w:r>
      <w:r>
        <w:rPr>
          <w:rFonts w:cs="Times New Roman"/>
          <w:sz w:val="24"/>
          <w:szCs w:val="24"/>
        </w:rPr>
        <w:t>607</w:t>
      </w:r>
      <w:r w:rsidRPr="00FE7C33">
        <w:rPr>
          <w:rFonts w:cs="Times New Roman"/>
          <w:spacing w:val="-5"/>
          <w:sz w:val="24"/>
          <w:szCs w:val="24"/>
        </w:rPr>
        <w:t xml:space="preserve"> </w:t>
      </w:r>
      <w:r w:rsidRPr="00FE7C33">
        <w:rPr>
          <w:rFonts w:cs="Times New Roman"/>
          <w:sz w:val="24"/>
          <w:szCs w:val="24"/>
        </w:rPr>
        <w:t>dimana</w:t>
      </w:r>
      <w:r w:rsidRPr="00FE7C33">
        <w:rPr>
          <w:rFonts w:cs="Times New Roman"/>
          <w:spacing w:val="-6"/>
          <w:sz w:val="24"/>
          <w:szCs w:val="24"/>
        </w:rPr>
        <w:t xml:space="preserve"> </w:t>
      </w:r>
      <w:r w:rsidRPr="00FE7C33">
        <w:rPr>
          <w:rFonts w:cs="Times New Roman"/>
          <w:sz w:val="24"/>
          <w:szCs w:val="24"/>
        </w:rPr>
        <w:t>nilai</w:t>
      </w:r>
      <w:r w:rsidRPr="00FE7C33">
        <w:rPr>
          <w:rFonts w:cs="Times New Roman"/>
          <w:spacing w:val="-6"/>
          <w:sz w:val="24"/>
          <w:szCs w:val="24"/>
        </w:rPr>
        <w:t xml:space="preserve"> </w:t>
      </w:r>
      <w:r w:rsidRPr="00FE7C33">
        <w:rPr>
          <w:rFonts w:cs="Times New Roman"/>
          <w:sz w:val="24"/>
          <w:szCs w:val="24"/>
        </w:rPr>
        <w:t>0,</w:t>
      </w:r>
      <w:r>
        <w:rPr>
          <w:rFonts w:cs="Times New Roman"/>
          <w:sz w:val="24"/>
          <w:szCs w:val="24"/>
        </w:rPr>
        <w:t>607</w:t>
      </w:r>
      <w:r w:rsidRPr="00FE7C33">
        <w:rPr>
          <w:rFonts w:cs="Times New Roman"/>
          <w:spacing w:val="-4"/>
          <w:sz w:val="24"/>
          <w:szCs w:val="24"/>
        </w:rPr>
        <w:t xml:space="preserve"> </w:t>
      </w:r>
      <w:r w:rsidRPr="00FE7C33">
        <w:rPr>
          <w:rFonts w:cs="Times New Roman"/>
          <w:sz w:val="24"/>
          <w:szCs w:val="24"/>
        </w:rPr>
        <w:t>ini</w:t>
      </w:r>
      <w:r w:rsidRPr="00FE7C33">
        <w:rPr>
          <w:rFonts w:cs="Times New Roman"/>
          <w:spacing w:val="-6"/>
          <w:sz w:val="24"/>
          <w:szCs w:val="24"/>
        </w:rPr>
        <w:t xml:space="preserve"> </w:t>
      </w:r>
      <w:r w:rsidRPr="00FE7C33">
        <w:rPr>
          <w:rFonts w:cs="Times New Roman"/>
          <w:sz w:val="24"/>
          <w:szCs w:val="24"/>
        </w:rPr>
        <w:t>berada</w:t>
      </w:r>
      <w:r w:rsidRPr="00FE7C33">
        <w:rPr>
          <w:rFonts w:cs="Times New Roman"/>
          <w:spacing w:val="-7"/>
          <w:sz w:val="24"/>
          <w:szCs w:val="24"/>
        </w:rPr>
        <w:t xml:space="preserve"> </w:t>
      </w:r>
      <w:r w:rsidRPr="00FE7C33">
        <w:rPr>
          <w:rFonts w:cs="Times New Roman"/>
          <w:sz w:val="24"/>
          <w:szCs w:val="24"/>
        </w:rPr>
        <w:t>pada</w:t>
      </w:r>
      <w:r w:rsidRPr="00FE7C33">
        <w:rPr>
          <w:rFonts w:cs="Times New Roman"/>
          <w:spacing w:val="-6"/>
          <w:sz w:val="24"/>
          <w:szCs w:val="24"/>
        </w:rPr>
        <w:t xml:space="preserve"> </w:t>
      </w:r>
      <w:r>
        <w:rPr>
          <w:rFonts w:cs="Times New Roman"/>
          <w:sz w:val="24"/>
          <w:szCs w:val="24"/>
        </w:rPr>
        <w:t>interval 0,6 – 0,8 yang artinya cukup</w:t>
      </w:r>
      <w:r w:rsidRPr="00FE7C33">
        <w:rPr>
          <w:rFonts w:cs="Times New Roman"/>
          <w:sz w:val="24"/>
          <w:szCs w:val="24"/>
        </w:rPr>
        <w:t xml:space="preserve"> reabilitas</w:t>
      </w:r>
      <w:r>
        <w:rPr>
          <w:rFonts w:cs="Times New Roman"/>
          <w:sz w:val="24"/>
          <w:szCs w:val="24"/>
        </w:rPr>
        <w:t xml:space="preserve"> </w:t>
      </w:r>
      <w:r w:rsidRPr="00FE7C33">
        <w:rPr>
          <w:rFonts w:cs="Times New Roman"/>
          <w:sz w:val="24"/>
          <w:szCs w:val="24"/>
        </w:rPr>
        <w:t>serta semua butir pernyataan pada kinerja pegawai itu dinyatakan</w:t>
      </w:r>
      <w:r w:rsidRPr="00FE7C33">
        <w:rPr>
          <w:rFonts w:cs="Times New Roman"/>
          <w:spacing w:val="-2"/>
          <w:sz w:val="24"/>
          <w:szCs w:val="24"/>
        </w:rPr>
        <w:t xml:space="preserve"> </w:t>
      </w:r>
      <w:r w:rsidRPr="00FE7C33">
        <w:rPr>
          <w:rFonts w:cs="Times New Roman"/>
          <w:sz w:val="24"/>
          <w:szCs w:val="24"/>
        </w:rPr>
        <w:t>reliabel.</w:t>
      </w:r>
    </w:p>
    <w:p w:rsidR="00AB7559" w:rsidRPr="009A1571" w:rsidRDefault="009A1571" w:rsidP="00C5411F">
      <w:pPr>
        <w:widowControl w:val="0"/>
        <w:autoSpaceDE w:val="0"/>
        <w:autoSpaceDN w:val="0"/>
        <w:spacing w:before="121" w:line="276" w:lineRule="auto"/>
        <w:ind w:firstLine="720"/>
        <w:jc w:val="both"/>
        <w:rPr>
          <w:rFonts w:cs="Times New Roman"/>
          <w:sz w:val="24"/>
          <w:szCs w:val="24"/>
        </w:rPr>
      </w:pPr>
      <w:r w:rsidRPr="00FE7C33">
        <w:rPr>
          <w:rFonts w:cs="Times New Roman"/>
          <w:sz w:val="24"/>
          <w:szCs w:val="24"/>
        </w:rPr>
        <w:t>Berikut akan dijela</w:t>
      </w:r>
      <w:r>
        <w:rPr>
          <w:rFonts w:cs="Times New Roman"/>
          <w:sz w:val="24"/>
          <w:szCs w:val="24"/>
        </w:rPr>
        <w:t>skan mengenai indikator Motivasi</w:t>
      </w:r>
      <w:r w:rsidRPr="00FE7C33">
        <w:rPr>
          <w:rFonts w:cs="Times New Roman"/>
          <w:sz w:val="24"/>
          <w:szCs w:val="24"/>
        </w:rPr>
        <w:t xml:space="preserve"> Kerja dan Kinerja Pegawai UPTD Pengelolaan Prasarana Perhubungan LLAJ Wilayah 1</w:t>
      </w:r>
      <w:r>
        <w:rPr>
          <w:rFonts w:cs="Times New Roman"/>
          <w:sz w:val="24"/>
          <w:szCs w:val="24"/>
        </w:rPr>
        <w:t xml:space="preserve"> Bogor</w:t>
      </w:r>
      <w:r w:rsidRPr="00FE7C33">
        <w:rPr>
          <w:rFonts w:cs="Times New Roman"/>
          <w:sz w:val="24"/>
          <w:szCs w:val="24"/>
        </w:rPr>
        <w:t>. Setiap hasil indikator akan mempunyai perolehan masing-masing skor per indikator dan diolah lebih detail meggunakan program SPSS 2</w:t>
      </w:r>
      <w:r>
        <w:rPr>
          <w:rFonts w:cs="Times New Roman"/>
          <w:sz w:val="24"/>
          <w:szCs w:val="24"/>
        </w:rPr>
        <w:t>3</w:t>
      </w:r>
      <w:r w:rsidRPr="00FE7C33">
        <w:rPr>
          <w:rFonts w:cs="Times New Roman"/>
          <w:sz w:val="24"/>
          <w:szCs w:val="24"/>
        </w:rPr>
        <w:t>.</w:t>
      </w:r>
    </w:p>
    <w:p w:rsidR="00D95E32" w:rsidRPr="00115BF0" w:rsidRDefault="00D95E32" w:rsidP="009700B2">
      <w:pPr>
        <w:pStyle w:val="Heading3"/>
        <w:spacing w:line="276" w:lineRule="auto"/>
        <w:rPr>
          <w:rFonts w:eastAsiaTheme="minorEastAsia"/>
        </w:rPr>
      </w:pPr>
      <w:bookmarkStart w:id="89" w:name="_Toc124089509"/>
      <w:bookmarkStart w:id="90" w:name="_Toc124174778"/>
      <w:r w:rsidRPr="00115BF0">
        <w:rPr>
          <w:rFonts w:eastAsiaTheme="minorEastAsia"/>
        </w:rPr>
        <w:t>3.8 Metode Pengelolaan atau Analisis Data</w:t>
      </w:r>
      <w:bookmarkEnd w:id="89"/>
      <w:bookmarkEnd w:id="90"/>
    </w:p>
    <w:p w:rsidR="00D95E32" w:rsidRPr="00115BF0" w:rsidRDefault="00D95E32" w:rsidP="00C5411F">
      <w:pPr>
        <w:spacing w:line="276" w:lineRule="auto"/>
        <w:ind w:firstLine="709"/>
        <w:jc w:val="both"/>
        <w:rPr>
          <w:rFonts w:eastAsiaTheme="minorEastAsia" w:cs="Times New Roman"/>
          <w:sz w:val="24"/>
          <w:szCs w:val="24"/>
        </w:rPr>
      </w:pPr>
      <w:r w:rsidRPr="00115BF0">
        <w:rPr>
          <w:rFonts w:eastAsiaTheme="minorEastAsia" w:cs="Times New Roman"/>
          <w:sz w:val="24"/>
          <w:szCs w:val="24"/>
        </w:rPr>
        <w:t>Setelah data diambil melalui proses metode pengumpulan data, langkah selanjutnya yaitu untuk melihat gambaran hasil penelitian, menguji hasil hipotesis dan selanjutnya dilakukan pengolahan atau analisis data. Untuk mengetahui hubungan motivasi kerja dengan kinerja pegawai maka digunakan alat analisis sebagai berikut.</w:t>
      </w:r>
    </w:p>
    <w:p w:rsidR="00D95E32" w:rsidRPr="00115BF0" w:rsidRDefault="00D95E32" w:rsidP="009700B2">
      <w:pPr>
        <w:pStyle w:val="Heading4"/>
        <w:spacing w:line="276" w:lineRule="auto"/>
        <w:rPr>
          <w:rFonts w:eastAsiaTheme="minorEastAsia"/>
        </w:rPr>
      </w:pPr>
      <w:bookmarkStart w:id="91" w:name="_Toc124174779"/>
      <w:r w:rsidRPr="00115BF0">
        <w:rPr>
          <w:rFonts w:eastAsiaTheme="minorEastAsia"/>
        </w:rPr>
        <w:t>3.8.1 Analisis Deskriptif</w:t>
      </w:r>
      <w:bookmarkEnd w:id="91"/>
    </w:p>
    <w:p w:rsidR="00D95E32" w:rsidRPr="00115BF0" w:rsidRDefault="00D95E32" w:rsidP="00C5411F">
      <w:pPr>
        <w:spacing w:line="276" w:lineRule="auto"/>
        <w:ind w:firstLine="709"/>
        <w:jc w:val="both"/>
        <w:rPr>
          <w:rFonts w:cs="Times New Roman"/>
          <w:sz w:val="24"/>
          <w:szCs w:val="24"/>
        </w:rPr>
      </w:pPr>
      <w:r w:rsidRPr="00115BF0">
        <w:rPr>
          <w:rFonts w:eastAsiaTheme="minorEastAsia" w:cs="Times New Roman"/>
          <w:sz w:val="24"/>
          <w:szCs w:val="24"/>
        </w:rPr>
        <w:t xml:space="preserve">Analisis deskriptif merupakan analisis yang mengemukakan tentang data diri responden, yang diperoleh dari jawaban responden melalui kuesioner. Kemudian, data yang diperoleh dari jawaban responden tersebut dihitung presentasinya. Analisis deskriptif dalam penelitian pada dasarnya mengemukakan proses transformasi data penelitian dalam bentuk tabulasi sehingga mudah dipahami dan diinterprestasikan. Analisis deskriptif berfungsi untuk mendeskripsikan atau memberikan gambaran terhadap objek yang diteliti </w:t>
      </w:r>
      <w:r w:rsidRPr="00115BF0">
        <w:rPr>
          <w:rFonts w:cs="Times New Roman"/>
          <w:sz w:val="24"/>
          <w:szCs w:val="24"/>
        </w:rPr>
        <w:t xml:space="preserve"> melalui data sampel populasi. Sebagaimana adanya, tanpa melakukan analisis dan membuat kesimpulan yang berlaku umum. Caranya adalah sebagai berikut:</w:t>
      </w:r>
    </w:p>
    <w:p w:rsidR="00D95E32" w:rsidRPr="00115BF0" w:rsidRDefault="00D95E32" w:rsidP="009700B2">
      <w:pPr>
        <w:spacing w:line="276" w:lineRule="auto"/>
        <w:ind w:left="270" w:hanging="270"/>
        <w:jc w:val="both"/>
        <w:rPr>
          <w:rFonts w:cs="Times New Roman"/>
          <w:sz w:val="24"/>
          <w:szCs w:val="24"/>
        </w:rPr>
      </w:pPr>
      <w:r w:rsidRPr="00115BF0">
        <w:rPr>
          <w:rFonts w:cs="Times New Roman"/>
          <w:sz w:val="24"/>
          <w:szCs w:val="24"/>
        </w:rPr>
        <w:t xml:space="preserve">1. Editing, merupakan langkah pertama pada tahap pengolahan data. Proses editing ini di maksudkan untuk mengetahui kelengkapan dan kejelasan data. Proses editing meliputi: </w:t>
      </w:r>
    </w:p>
    <w:p w:rsidR="00D95E32" w:rsidRPr="00115BF0" w:rsidRDefault="00D95E32" w:rsidP="009700B2">
      <w:pPr>
        <w:pStyle w:val="ListParagraph"/>
        <w:widowControl/>
        <w:numPr>
          <w:ilvl w:val="0"/>
          <w:numId w:val="29"/>
        </w:numPr>
        <w:autoSpaceDE/>
        <w:autoSpaceDN/>
        <w:spacing w:before="0" w:after="160" w:line="276" w:lineRule="auto"/>
        <w:ind w:left="630"/>
        <w:contextualSpacing/>
        <w:rPr>
          <w:rFonts w:eastAsiaTheme="minorEastAsia"/>
          <w:sz w:val="24"/>
          <w:szCs w:val="24"/>
        </w:rPr>
      </w:pPr>
      <w:r w:rsidRPr="00115BF0">
        <w:rPr>
          <w:rFonts w:eastAsiaTheme="minorEastAsia"/>
          <w:sz w:val="24"/>
          <w:szCs w:val="24"/>
        </w:rPr>
        <w:t>Mensortir kuesioner yang masuk apakah layak diproses atau di drop misalnya untuk jawaban tidak lengkap.</w:t>
      </w:r>
    </w:p>
    <w:p w:rsidR="00D95E32" w:rsidRPr="00115BF0" w:rsidRDefault="00D95E32" w:rsidP="009700B2">
      <w:pPr>
        <w:pStyle w:val="ListParagraph"/>
        <w:widowControl/>
        <w:numPr>
          <w:ilvl w:val="0"/>
          <w:numId w:val="29"/>
        </w:numPr>
        <w:autoSpaceDE/>
        <w:autoSpaceDN/>
        <w:spacing w:before="0" w:after="160" w:line="276" w:lineRule="auto"/>
        <w:ind w:left="630"/>
        <w:contextualSpacing/>
        <w:rPr>
          <w:rFonts w:eastAsiaTheme="minorEastAsia"/>
          <w:sz w:val="24"/>
          <w:szCs w:val="24"/>
        </w:rPr>
      </w:pPr>
      <w:r w:rsidRPr="00115BF0">
        <w:rPr>
          <w:rFonts w:eastAsiaTheme="minorEastAsia"/>
          <w:sz w:val="24"/>
          <w:szCs w:val="24"/>
        </w:rPr>
        <w:t>Memberi nomor kuesioner sebagai kendali.</w:t>
      </w:r>
    </w:p>
    <w:p w:rsidR="00D95E32" w:rsidRPr="00115BF0" w:rsidRDefault="00D95E32" w:rsidP="009700B2">
      <w:pPr>
        <w:pStyle w:val="ListParagraph"/>
        <w:widowControl/>
        <w:numPr>
          <w:ilvl w:val="0"/>
          <w:numId w:val="29"/>
        </w:numPr>
        <w:autoSpaceDE/>
        <w:autoSpaceDN/>
        <w:spacing w:before="0" w:after="160" w:line="276" w:lineRule="auto"/>
        <w:ind w:left="630"/>
        <w:contextualSpacing/>
        <w:rPr>
          <w:rFonts w:eastAsiaTheme="minorEastAsia"/>
          <w:sz w:val="24"/>
          <w:szCs w:val="24"/>
        </w:rPr>
      </w:pPr>
      <w:r w:rsidRPr="00115BF0">
        <w:rPr>
          <w:rFonts w:eastAsiaTheme="minorEastAsia"/>
          <w:sz w:val="24"/>
          <w:szCs w:val="24"/>
        </w:rPr>
        <w:t>Memeriksa kelengkapan jawaban dan kejelasan makna jawaban.</w:t>
      </w:r>
    </w:p>
    <w:p w:rsidR="00D95E32" w:rsidRPr="00115BF0" w:rsidRDefault="00D95E32" w:rsidP="009700B2">
      <w:pPr>
        <w:spacing w:line="276" w:lineRule="auto"/>
        <w:ind w:left="270" w:hanging="270"/>
        <w:jc w:val="both"/>
        <w:rPr>
          <w:rFonts w:eastAsiaTheme="minorEastAsia" w:cs="Times New Roman"/>
          <w:sz w:val="24"/>
          <w:szCs w:val="24"/>
        </w:rPr>
      </w:pPr>
      <w:r w:rsidRPr="00115BF0">
        <w:rPr>
          <w:rFonts w:eastAsiaTheme="minorEastAsia" w:cs="Times New Roman"/>
          <w:sz w:val="24"/>
          <w:szCs w:val="24"/>
        </w:rPr>
        <w:lastRenderedPageBreak/>
        <w:t>2. Scoring, yaitu langkah-langkah untuk pemberian skor atau nilai-nilai pada tiap butir pertanyaan dengan setiap variable dalam kuesioner</w:t>
      </w:r>
    </w:p>
    <w:p w:rsidR="00D95E32" w:rsidRDefault="00D95E32" w:rsidP="009700B2">
      <w:pPr>
        <w:pStyle w:val="ListParagraph"/>
        <w:widowControl/>
        <w:numPr>
          <w:ilvl w:val="0"/>
          <w:numId w:val="30"/>
        </w:numPr>
        <w:autoSpaceDE/>
        <w:autoSpaceDN/>
        <w:spacing w:before="0" w:after="160" w:line="276" w:lineRule="auto"/>
        <w:ind w:left="630"/>
        <w:contextualSpacing/>
        <w:rPr>
          <w:rFonts w:eastAsiaTheme="minorEastAsia"/>
          <w:sz w:val="24"/>
          <w:szCs w:val="24"/>
        </w:rPr>
      </w:pPr>
      <w:r w:rsidRPr="00115BF0">
        <w:rPr>
          <w:rFonts w:eastAsiaTheme="minorEastAsia"/>
          <w:sz w:val="24"/>
          <w:szCs w:val="24"/>
        </w:rPr>
        <w:t>Scoring untuk variable Motivasi kerja menggunakan skala likert perilaku yaitu:</w:t>
      </w:r>
    </w:p>
    <w:p w:rsidR="00D95E32" w:rsidRPr="00D95E32" w:rsidRDefault="00D95E32" w:rsidP="009700B2">
      <w:pPr>
        <w:pStyle w:val="ListParagraph"/>
        <w:widowControl/>
        <w:autoSpaceDE/>
        <w:autoSpaceDN/>
        <w:spacing w:before="0" w:after="160" w:line="276" w:lineRule="auto"/>
        <w:ind w:left="630" w:firstLine="0"/>
        <w:contextualSpacing/>
        <w:rPr>
          <w:rFonts w:eastAsiaTheme="minorEastAsia"/>
          <w:sz w:val="24"/>
          <w:szCs w:val="24"/>
        </w:rPr>
      </w:pPr>
    </w:p>
    <w:p w:rsidR="00D95E32" w:rsidRPr="00115BF0" w:rsidRDefault="00C5411F" w:rsidP="00927705">
      <w:pPr>
        <w:pStyle w:val="ListParagraph"/>
        <w:spacing w:before="0" w:line="276" w:lineRule="auto"/>
        <w:ind w:left="540"/>
        <w:rPr>
          <w:rFonts w:eastAsiaTheme="minorEastAsia"/>
          <w:sz w:val="24"/>
          <w:szCs w:val="24"/>
        </w:rPr>
      </w:pPr>
      <w:r>
        <w:rPr>
          <w:rFonts w:eastAsiaTheme="minorEastAsia"/>
          <w:sz w:val="24"/>
          <w:szCs w:val="24"/>
        </w:rPr>
        <w:t>STS :</w:t>
      </w:r>
      <w:r w:rsidR="00D95E32" w:rsidRPr="00115BF0">
        <w:rPr>
          <w:rFonts w:eastAsiaTheme="minorEastAsia"/>
          <w:sz w:val="24"/>
          <w:szCs w:val="24"/>
        </w:rPr>
        <w:t>Sangat Tidak Setuju</w:t>
      </w:r>
    </w:p>
    <w:p w:rsidR="00D95E32" w:rsidRPr="00115BF0" w:rsidRDefault="00D95E32" w:rsidP="00927705">
      <w:pPr>
        <w:pStyle w:val="ListParagraph"/>
        <w:spacing w:before="0" w:line="276" w:lineRule="auto"/>
        <w:ind w:left="540"/>
        <w:rPr>
          <w:rFonts w:eastAsiaTheme="minorEastAsia"/>
          <w:sz w:val="24"/>
          <w:szCs w:val="24"/>
        </w:rPr>
      </w:pPr>
      <w:r w:rsidRPr="00115BF0">
        <w:rPr>
          <w:rFonts w:eastAsiaTheme="minorEastAsia"/>
          <w:sz w:val="24"/>
          <w:szCs w:val="24"/>
        </w:rPr>
        <w:t>TS</w:t>
      </w:r>
      <w:r w:rsidRPr="00115BF0">
        <w:rPr>
          <w:rFonts w:eastAsiaTheme="minorEastAsia"/>
          <w:sz w:val="24"/>
          <w:szCs w:val="24"/>
        </w:rPr>
        <w:tab/>
        <w:t>: Tidak Setuju</w:t>
      </w:r>
    </w:p>
    <w:p w:rsidR="00D95E32" w:rsidRPr="00115BF0" w:rsidRDefault="00D95E32" w:rsidP="00927705">
      <w:pPr>
        <w:pStyle w:val="ListParagraph"/>
        <w:spacing w:before="0" w:line="276" w:lineRule="auto"/>
        <w:ind w:left="540"/>
        <w:rPr>
          <w:rFonts w:eastAsiaTheme="minorEastAsia"/>
          <w:sz w:val="24"/>
          <w:szCs w:val="24"/>
        </w:rPr>
      </w:pPr>
      <w:r w:rsidRPr="00115BF0">
        <w:rPr>
          <w:rFonts w:eastAsiaTheme="minorEastAsia"/>
          <w:sz w:val="24"/>
          <w:szCs w:val="24"/>
        </w:rPr>
        <w:t>KS</w:t>
      </w:r>
      <w:r w:rsidRPr="00115BF0">
        <w:rPr>
          <w:rFonts w:eastAsiaTheme="minorEastAsia"/>
          <w:sz w:val="24"/>
          <w:szCs w:val="24"/>
        </w:rPr>
        <w:tab/>
        <w:t>: Kurang Setuju</w:t>
      </w:r>
    </w:p>
    <w:p w:rsidR="00D95E32" w:rsidRPr="00115BF0" w:rsidRDefault="005940BC" w:rsidP="00927705">
      <w:pPr>
        <w:pStyle w:val="ListParagraph"/>
        <w:spacing w:before="0" w:line="276" w:lineRule="auto"/>
        <w:ind w:left="540"/>
        <w:rPr>
          <w:rFonts w:eastAsiaTheme="minorEastAsia"/>
          <w:sz w:val="24"/>
          <w:szCs w:val="24"/>
        </w:rPr>
      </w:pPr>
      <w:r>
        <w:rPr>
          <w:rFonts w:eastAsiaTheme="minorEastAsia"/>
          <w:sz w:val="24"/>
          <w:szCs w:val="24"/>
        </w:rPr>
        <w:t>S</w:t>
      </w:r>
      <w:r>
        <w:rPr>
          <w:rFonts w:eastAsiaTheme="minorEastAsia"/>
          <w:sz w:val="24"/>
          <w:szCs w:val="24"/>
        </w:rPr>
        <w:tab/>
      </w:r>
      <w:r w:rsidR="00D95E32" w:rsidRPr="00115BF0">
        <w:rPr>
          <w:rFonts w:eastAsiaTheme="minorEastAsia"/>
          <w:sz w:val="24"/>
          <w:szCs w:val="24"/>
        </w:rPr>
        <w:t>: Setuju</w:t>
      </w:r>
    </w:p>
    <w:p w:rsidR="00927705" w:rsidRPr="00927705" w:rsidRDefault="00D95E32" w:rsidP="00927705">
      <w:pPr>
        <w:pStyle w:val="ListParagraph"/>
        <w:spacing w:before="0" w:line="276" w:lineRule="auto"/>
        <w:ind w:left="540"/>
        <w:rPr>
          <w:rFonts w:eastAsiaTheme="minorEastAsia"/>
          <w:sz w:val="24"/>
          <w:szCs w:val="24"/>
        </w:rPr>
      </w:pPr>
      <w:r w:rsidRPr="00115BF0">
        <w:rPr>
          <w:rFonts w:eastAsiaTheme="minorEastAsia"/>
          <w:sz w:val="24"/>
          <w:szCs w:val="24"/>
        </w:rPr>
        <w:t>SS</w:t>
      </w:r>
      <w:r w:rsidRPr="00115BF0">
        <w:rPr>
          <w:rFonts w:eastAsiaTheme="minorEastAsia"/>
          <w:sz w:val="24"/>
          <w:szCs w:val="24"/>
        </w:rPr>
        <w:tab/>
        <w:t>: Sangat Setuju</w:t>
      </w:r>
    </w:p>
    <w:tbl>
      <w:tblPr>
        <w:tblW w:w="0" w:type="auto"/>
        <w:tblInd w:w="2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136"/>
        <w:gridCol w:w="1133"/>
        <w:gridCol w:w="1136"/>
        <w:gridCol w:w="1074"/>
      </w:tblGrid>
      <w:tr w:rsidR="00D95E32" w:rsidRPr="00115BF0" w:rsidTr="00D95E32">
        <w:trPr>
          <w:trHeight w:val="395"/>
        </w:trPr>
        <w:tc>
          <w:tcPr>
            <w:tcW w:w="1133" w:type="dxa"/>
            <w:tcBorders>
              <w:top w:val="nil"/>
            </w:tcBorders>
          </w:tcPr>
          <w:p w:rsidR="00D95E32" w:rsidRPr="00115BF0" w:rsidRDefault="00D95E32" w:rsidP="00927705">
            <w:pPr>
              <w:pStyle w:val="TableParagraph"/>
              <w:spacing w:before="120" w:line="276" w:lineRule="auto"/>
              <w:ind w:left="107"/>
              <w:rPr>
                <w:sz w:val="24"/>
                <w:szCs w:val="24"/>
              </w:rPr>
            </w:pPr>
            <w:r w:rsidRPr="00115BF0">
              <w:rPr>
                <w:sz w:val="24"/>
                <w:szCs w:val="24"/>
              </w:rPr>
              <w:t>STS</w:t>
            </w:r>
          </w:p>
        </w:tc>
        <w:tc>
          <w:tcPr>
            <w:tcW w:w="1136" w:type="dxa"/>
            <w:tcBorders>
              <w:top w:val="nil"/>
            </w:tcBorders>
          </w:tcPr>
          <w:p w:rsidR="00D95E32" w:rsidRPr="00115BF0" w:rsidRDefault="00D95E32" w:rsidP="00927705">
            <w:pPr>
              <w:pStyle w:val="TableParagraph"/>
              <w:spacing w:before="120" w:line="276" w:lineRule="auto"/>
              <w:ind w:left="107"/>
              <w:rPr>
                <w:sz w:val="24"/>
                <w:szCs w:val="24"/>
              </w:rPr>
            </w:pPr>
            <w:r w:rsidRPr="00115BF0">
              <w:rPr>
                <w:sz w:val="24"/>
                <w:szCs w:val="24"/>
              </w:rPr>
              <w:t>TS</w:t>
            </w:r>
          </w:p>
        </w:tc>
        <w:tc>
          <w:tcPr>
            <w:tcW w:w="1133" w:type="dxa"/>
            <w:tcBorders>
              <w:top w:val="nil"/>
            </w:tcBorders>
          </w:tcPr>
          <w:p w:rsidR="00D95E32" w:rsidRPr="00115BF0" w:rsidRDefault="00D95E32" w:rsidP="00927705">
            <w:pPr>
              <w:pStyle w:val="TableParagraph"/>
              <w:spacing w:before="120" w:line="276" w:lineRule="auto"/>
              <w:ind w:left="107"/>
              <w:rPr>
                <w:sz w:val="24"/>
                <w:szCs w:val="24"/>
              </w:rPr>
            </w:pPr>
            <w:r w:rsidRPr="00115BF0">
              <w:rPr>
                <w:sz w:val="24"/>
                <w:szCs w:val="24"/>
              </w:rPr>
              <w:t>KS</w:t>
            </w:r>
          </w:p>
        </w:tc>
        <w:tc>
          <w:tcPr>
            <w:tcW w:w="1136" w:type="dxa"/>
            <w:tcBorders>
              <w:top w:val="nil"/>
            </w:tcBorders>
          </w:tcPr>
          <w:p w:rsidR="00D95E32" w:rsidRPr="00115BF0" w:rsidRDefault="00D95E32" w:rsidP="00927705">
            <w:pPr>
              <w:pStyle w:val="TableParagraph"/>
              <w:spacing w:before="120" w:line="276" w:lineRule="auto"/>
              <w:ind w:left="107"/>
              <w:rPr>
                <w:sz w:val="24"/>
                <w:szCs w:val="24"/>
              </w:rPr>
            </w:pPr>
            <w:r w:rsidRPr="00115BF0">
              <w:rPr>
                <w:sz w:val="24"/>
                <w:szCs w:val="24"/>
              </w:rPr>
              <w:t>S</w:t>
            </w:r>
          </w:p>
        </w:tc>
        <w:tc>
          <w:tcPr>
            <w:tcW w:w="1074" w:type="dxa"/>
            <w:tcBorders>
              <w:top w:val="nil"/>
            </w:tcBorders>
          </w:tcPr>
          <w:p w:rsidR="00D95E32" w:rsidRPr="00115BF0" w:rsidRDefault="00D95E32" w:rsidP="00927705">
            <w:pPr>
              <w:pStyle w:val="TableParagraph"/>
              <w:spacing w:before="120" w:line="276" w:lineRule="auto"/>
              <w:ind w:left="106"/>
              <w:rPr>
                <w:sz w:val="24"/>
                <w:szCs w:val="24"/>
              </w:rPr>
            </w:pPr>
            <w:r w:rsidRPr="00115BF0">
              <w:rPr>
                <w:sz w:val="24"/>
                <w:szCs w:val="24"/>
              </w:rPr>
              <w:t>SS</w:t>
            </w:r>
          </w:p>
        </w:tc>
      </w:tr>
      <w:tr w:rsidR="00D95E32" w:rsidRPr="00115BF0" w:rsidTr="00D95E32">
        <w:trPr>
          <w:trHeight w:val="398"/>
        </w:trPr>
        <w:tc>
          <w:tcPr>
            <w:tcW w:w="1133" w:type="dxa"/>
            <w:tcBorders>
              <w:bottom w:val="nil"/>
            </w:tcBorders>
          </w:tcPr>
          <w:p w:rsidR="00D95E32" w:rsidRPr="00115BF0" w:rsidRDefault="00D95E32" w:rsidP="00927705">
            <w:pPr>
              <w:pStyle w:val="TableParagraph"/>
              <w:spacing w:before="120" w:line="276" w:lineRule="auto"/>
              <w:jc w:val="left"/>
              <w:rPr>
                <w:sz w:val="24"/>
                <w:szCs w:val="24"/>
              </w:rPr>
            </w:pPr>
          </w:p>
        </w:tc>
        <w:tc>
          <w:tcPr>
            <w:tcW w:w="1136" w:type="dxa"/>
            <w:tcBorders>
              <w:bottom w:val="nil"/>
            </w:tcBorders>
          </w:tcPr>
          <w:p w:rsidR="00D95E32" w:rsidRPr="00115BF0" w:rsidRDefault="00D95E32" w:rsidP="00927705">
            <w:pPr>
              <w:pStyle w:val="TableParagraph"/>
              <w:spacing w:before="120" w:line="276" w:lineRule="auto"/>
              <w:jc w:val="left"/>
              <w:rPr>
                <w:sz w:val="24"/>
                <w:szCs w:val="24"/>
              </w:rPr>
            </w:pPr>
          </w:p>
        </w:tc>
        <w:tc>
          <w:tcPr>
            <w:tcW w:w="1133" w:type="dxa"/>
            <w:tcBorders>
              <w:bottom w:val="nil"/>
            </w:tcBorders>
          </w:tcPr>
          <w:p w:rsidR="00D95E32" w:rsidRPr="00115BF0" w:rsidRDefault="00D95E32" w:rsidP="00927705">
            <w:pPr>
              <w:pStyle w:val="TableParagraph"/>
              <w:spacing w:before="120" w:line="276" w:lineRule="auto"/>
              <w:jc w:val="left"/>
              <w:rPr>
                <w:sz w:val="24"/>
                <w:szCs w:val="24"/>
              </w:rPr>
            </w:pPr>
          </w:p>
        </w:tc>
        <w:tc>
          <w:tcPr>
            <w:tcW w:w="1136" w:type="dxa"/>
            <w:tcBorders>
              <w:bottom w:val="nil"/>
            </w:tcBorders>
          </w:tcPr>
          <w:p w:rsidR="00D95E32" w:rsidRPr="00115BF0" w:rsidRDefault="00D95E32" w:rsidP="00927705">
            <w:pPr>
              <w:pStyle w:val="TableParagraph"/>
              <w:spacing w:before="120" w:line="276" w:lineRule="auto"/>
              <w:jc w:val="left"/>
              <w:rPr>
                <w:sz w:val="24"/>
                <w:szCs w:val="24"/>
              </w:rPr>
            </w:pPr>
          </w:p>
        </w:tc>
        <w:tc>
          <w:tcPr>
            <w:tcW w:w="1074" w:type="dxa"/>
            <w:tcBorders>
              <w:bottom w:val="nil"/>
            </w:tcBorders>
          </w:tcPr>
          <w:p w:rsidR="00D95E32" w:rsidRPr="00115BF0" w:rsidRDefault="00D95E32" w:rsidP="00927705">
            <w:pPr>
              <w:pStyle w:val="TableParagraph"/>
              <w:spacing w:before="120" w:line="276" w:lineRule="auto"/>
              <w:jc w:val="left"/>
              <w:rPr>
                <w:sz w:val="24"/>
                <w:szCs w:val="24"/>
              </w:rPr>
            </w:pPr>
          </w:p>
        </w:tc>
      </w:tr>
    </w:tbl>
    <w:p w:rsidR="00D95E32" w:rsidRPr="00927705" w:rsidRDefault="00927705" w:rsidP="00927705">
      <w:pPr>
        <w:pStyle w:val="BodyText"/>
        <w:tabs>
          <w:tab w:val="left" w:pos="4038"/>
          <w:tab w:val="left" w:pos="5246"/>
          <w:tab w:val="left" w:pos="6330"/>
          <w:tab w:val="left" w:pos="7469"/>
          <w:tab w:val="left" w:pos="8537"/>
        </w:tabs>
        <w:spacing w:before="120" w:line="276" w:lineRule="auto"/>
        <w:ind w:left="2970" w:hanging="1080"/>
      </w:pPr>
      <w:r>
        <w:t>0%</w:t>
      </w:r>
      <w:r>
        <w:tab/>
        <w:t>20%</w:t>
      </w:r>
      <w:r>
        <w:tab/>
        <w:t>40%</w:t>
      </w:r>
      <w:r>
        <w:tab/>
        <w:t>60%</w:t>
      </w:r>
      <w:r>
        <w:tab/>
        <w:t>80%</w:t>
      </w:r>
      <w:r>
        <w:tab/>
        <w:t>100%</w:t>
      </w:r>
    </w:p>
    <w:p w:rsidR="00D95E32" w:rsidRDefault="00D95E32" w:rsidP="00927705">
      <w:pPr>
        <w:pStyle w:val="ListParagraph"/>
        <w:widowControl/>
        <w:numPr>
          <w:ilvl w:val="0"/>
          <w:numId w:val="30"/>
        </w:numPr>
        <w:autoSpaceDE/>
        <w:autoSpaceDN/>
        <w:spacing w:after="160" w:line="276" w:lineRule="auto"/>
        <w:contextualSpacing/>
        <w:rPr>
          <w:rFonts w:eastAsiaTheme="minorEastAsia"/>
          <w:sz w:val="24"/>
          <w:szCs w:val="24"/>
        </w:rPr>
      </w:pPr>
      <w:r w:rsidRPr="00115BF0">
        <w:rPr>
          <w:rFonts w:eastAsiaTheme="minorEastAsia"/>
          <w:sz w:val="24"/>
          <w:szCs w:val="24"/>
        </w:rPr>
        <w:t>Scoring untuk variable kinerja pegawai menggunakan skala likert perilaku yaitu:</w:t>
      </w:r>
    </w:p>
    <w:p w:rsidR="00953FD1" w:rsidRPr="00953FD1" w:rsidRDefault="00953FD1" w:rsidP="00953FD1">
      <w:pPr>
        <w:pStyle w:val="ListParagraph"/>
        <w:widowControl/>
        <w:autoSpaceDE/>
        <w:autoSpaceDN/>
        <w:spacing w:before="0" w:after="160" w:line="276" w:lineRule="auto"/>
        <w:ind w:left="720" w:firstLine="0"/>
        <w:contextualSpacing/>
        <w:rPr>
          <w:rFonts w:eastAsiaTheme="minorEastAsia"/>
          <w:sz w:val="24"/>
          <w:szCs w:val="24"/>
        </w:rPr>
      </w:pPr>
    </w:p>
    <w:p w:rsidR="00D95E32" w:rsidRPr="00115BF0" w:rsidRDefault="00665B6A" w:rsidP="00927705">
      <w:pPr>
        <w:pStyle w:val="ListParagraph"/>
        <w:spacing w:before="0" w:line="276" w:lineRule="auto"/>
        <w:ind w:left="270" w:firstLine="0"/>
        <w:rPr>
          <w:rFonts w:eastAsiaTheme="minorEastAsia"/>
          <w:sz w:val="24"/>
          <w:szCs w:val="24"/>
        </w:rPr>
      </w:pPr>
      <w:r>
        <w:rPr>
          <w:rFonts w:eastAsiaTheme="minorEastAsia"/>
          <w:sz w:val="24"/>
          <w:szCs w:val="24"/>
        </w:rPr>
        <w:t xml:space="preserve">TP </w:t>
      </w:r>
      <w:r w:rsidR="00D95E32">
        <w:rPr>
          <w:rFonts w:eastAsiaTheme="minorEastAsia"/>
          <w:sz w:val="24"/>
          <w:szCs w:val="24"/>
        </w:rPr>
        <w:t>: Tidak Pernah</w:t>
      </w:r>
    </w:p>
    <w:p w:rsidR="00D95E32" w:rsidRPr="00115BF0" w:rsidRDefault="00665B6A" w:rsidP="00927705">
      <w:pPr>
        <w:pStyle w:val="ListParagraph"/>
        <w:spacing w:before="0" w:line="276" w:lineRule="auto"/>
        <w:ind w:left="270" w:firstLine="0"/>
        <w:rPr>
          <w:rFonts w:eastAsiaTheme="minorEastAsia"/>
          <w:sz w:val="24"/>
          <w:szCs w:val="24"/>
        </w:rPr>
      </w:pPr>
      <w:r>
        <w:rPr>
          <w:rFonts w:eastAsiaTheme="minorEastAsia"/>
          <w:sz w:val="24"/>
          <w:szCs w:val="24"/>
        </w:rPr>
        <w:t xml:space="preserve">P    </w:t>
      </w:r>
      <w:r w:rsidR="00D95E32">
        <w:rPr>
          <w:rFonts w:eastAsiaTheme="minorEastAsia"/>
          <w:sz w:val="24"/>
          <w:szCs w:val="24"/>
        </w:rPr>
        <w:t>: Pernah</w:t>
      </w:r>
    </w:p>
    <w:p w:rsidR="00D95E32" w:rsidRPr="00115BF0" w:rsidRDefault="00665B6A" w:rsidP="00927705">
      <w:pPr>
        <w:pStyle w:val="ListParagraph"/>
        <w:spacing w:before="0" w:line="276" w:lineRule="auto"/>
        <w:ind w:left="270" w:firstLine="0"/>
        <w:rPr>
          <w:rFonts w:eastAsiaTheme="minorEastAsia"/>
          <w:sz w:val="24"/>
          <w:szCs w:val="24"/>
        </w:rPr>
      </w:pPr>
      <w:r>
        <w:rPr>
          <w:rFonts w:eastAsiaTheme="minorEastAsia"/>
          <w:sz w:val="24"/>
          <w:szCs w:val="24"/>
        </w:rPr>
        <w:t xml:space="preserve">J     </w:t>
      </w:r>
      <w:r w:rsidR="00D95E32">
        <w:rPr>
          <w:rFonts w:eastAsiaTheme="minorEastAsia"/>
          <w:sz w:val="24"/>
          <w:szCs w:val="24"/>
        </w:rPr>
        <w:t>: Jarang</w:t>
      </w:r>
    </w:p>
    <w:p w:rsidR="00D95E32" w:rsidRPr="00115BF0" w:rsidRDefault="00665B6A" w:rsidP="00927705">
      <w:pPr>
        <w:pStyle w:val="ListParagraph"/>
        <w:spacing w:before="0" w:line="276" w:lineRule="auto"/>
        <w:ind w:left="270" w:firstLine="0"/>
        <w:rPr>
          <w:rFonts w:eastAsiaTheme="minorEastAsia"/>
          <w:sz w:val="24"/>
          <w:szCs w:val="24"/>
        </w:rPr>
      </w:pPr>
      <w:r>
        <w:rPr>
          <w:rFonts w:eastAsiaTheme="minorEastAsia"/>
          <w:sz w:val="24"/>
          <w:szCs w:val="24"/>
        </w:rPr>
        <w:t xml:space="preserve">Sr   </w:t>
      </w:r>
      <w:r w:rsidR="00D95E32">
        <w:rPr>
          <w:rFonts w:eastAsiaTheme="minorEastAsia"/>
          <w:sz w:val="24"/>
          <w:szCs w:val="24"/>
        </w:rPr>
        <w:t>: Sering</w:t>
      </w:r>
    </w:p>
    <w:tbl>
      <w:tblPr>
        <w:tblpPr w:leftFromText="180" w:rightFromText="180" w:vertAnchor="text" w:horzAnchor="page" w:tblpX="4216" w:tblpY="6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136"/>
        <w:gridCol w:w="1133"/>
        <w:gridCol w:w="1136"/>
        <w:gridCol w:w="1074"/>
      </w:tblGrid>
      <w:tr w:rsidR="00927705" w:rsidRPr="00115BF0" w:rsidTr="00927705">
        <w:trPr>
          <w:trHeight w:val="395"/>
        </w:trPr>
        <w:tc>
          <w:tcPr>
            <w:tcW w:w="1133" w:type="dxa"/>
            <w:tcBorders>
              <w:top w:val="nil"/>
            </w:tcBorders>
          </w:tcPr>
          <w:p w:rsidR="00927705" w:rsidRPr="00115BF0" w:rsidRDefault="00927705" w:rsidP="00927705">
            <w:pPr>
              <w:pStyle w:val="TableParagraph"/>
              <w:spacing w:line="276" w:lineRule="auto"/>
              <w:ind w:left="107"/>
              <w:rPr>
                <w:sz w:val="24"/>
                <w:szCs w:val="24"/>
              </w:rPr>
            </w:pPr>
            <w:r>
              <w:rPr>
                <w:sz w:val="24"/>
                <w:szCs w:val="24"/>
              </w:rPr>
              <w:t>TP</w:t>
            </w:r>
          </w:p>
        </w:tc>
        <w:tc>
          <w:tcPr>
            <w:tcW w:w="1136" w:type="dxa"/>
            <w:tcBorders>
              <w:top w:val="nil"/>
            </w:tcBorders>
          </w:tcPr>
          <w:p w:rsidR="00927705" w:rsidRPr="00115BF0" w:rsidRDefault="00927705" w:rsidP="00927705">
            <w:pPr>
              <w:pStyle w:val="TableParagraph"/>
              <w:spacing w:line="276" w:lineRule="auto"/>
              <w:ind w:left="107"/>
              <w:rPr>
                <w:sz w:val="24"/>
                <w:szCs w:val="24"/>
              </w:rPr>
            </w:pPr>
            <w:r>
              <w:rPr>
                <w:sz w:val="24"/>
                <w:szCs w:val="24"/>
              </w:rPr>
              <w:t>P</w:t>
            </w:r>
          </w:p>
        </w:tc>
        <w:tc>
          <w:tcPr>
            <w:tcW w:w="1133" w:type="dxa"/>
            <w:tcBorders>
              <w:top w:val="nil"/>
            </w:tcBorders>
          </w:tcPr>
          <w:p w:rsidR="00927705" w:rsidRPr="00115BF0" w:rsidRDefault="00927705" w:rsidP="00927705">
            <w:pPr>
              <w:pStyle w:val="TableParagraph"/>
              <w:spacing w:line="276" w:lineRule="auto"/>
              <w:ind w:left="107"/>
              <w:rPr>
                <w:sz w:val="24"/>
                <w:szCs w:val="24"/>
              </w:rPr>
            </w:pPr>
            <w:r>
              <w:rPr>
                <w:sz w:val="24"/>
                <w:szCs w:val="24"/>
              </w:rPr>
              <w:t>J</w:t>
            </w:r>
          </w:p>
        </w:tc>
        <w:tc>
          <w:tcPr>
            <w:tcW w:w="1136" w:type="dxa"/>
            <w:tcBorders>
              <w:top w:val="nil"/>
            </w:tcBorders>
          </w:tcPr>
          <w:p w:rsidR="00927705" w:rsidRPr="00115BF0" w:rsidRDefault="00927705" w:rsidP="00927705">
            <w:pPr>
              <w:pStyle w:val="TableParagraph"/>
              <w:spacing w:line="276" w:lineRule="auto"/>
              <w:ind w:left="107"/>
              <w:rPr>
                <w:sz w:val="24"/>
                <w:szCs w:val="24"/>
              </w:rPr>
            </w:pPr>
            <w:r>
              <w:rPr>
                <w:sz w:val="24"/>
                <w:szCs w:val="24"/>
              </w:rPr>
              <w:t>Sr</w:t>
            </w:r>
          </w:p>
        </w:tc>
        <w:tc>
          <w:tcPr>
            <w:tcW w:w="1074" w:type="dxa"/>
            <w:tcBorders>
              <w:top w:val="nil"/>
            </w:tcBorders>
          </w:tcPr>
          <w:p w:rsidR="00927705" w:rsidRPr="00115BF0" w:rsidRDefault="00927705" w:rsidP="00927705">
            <w:pPr>
              <w:pStyle w:val="TableParagraph"/>
              <w:spacing w:line="276" w:lineRule="auto"/>
              <w:ind w:left="106"/>
              <w:rPr>
                <w:sz w:val="24"/>
                <w:szCs w:val="24"/>
              </w:rPr>
            </w:pPr>
            <w:r>
              <w:rPr>
                <w:sz w:val="24"/>
                <w:szCs w:val="24"/>
              </w:rPr>
              <w:t>Se</w:t>
            </w:r>
          </w:p>
        </w:tc>
      </w:tr>
      <w:tr w:rsidR="00927705" w:rsidRPr="00115BF0" w:rsidTr="00927705">
        <w:trPr>
          <w:trHeight w:val="398"/>
        </w:trPr>
        <w:tc>
          <w:tcPr>
            <w:tcW w:w="1133" w:type="dxa"/>
            <w:tcBorders>
              <w:bottom w:val="nil"/>
            </w:tcBorders>
          </w:tcPr>
          <w:p w:rsidR="00927705" w:rsidRPr="00115BF0" w:rsidRDefault="00927705" w:rsidP="00927705">
            <w:pPr>
              <w:pStyle w:val="TableParagraph"/>
              <w:spacing w:line="276" w:lineRule="auto"/>
              <w:jc w:val="left"/>
              <w:rPr>
                <w:sz w:val="24"/>
                <w:szCs w:val="24"/>
              </w:rPr>
            </w:pPr>
          </w:p>
        </w:tc>
        <w:tc>
          <w:tcPr>
            <w:tcW w:w="1136" w:type="dxa"/>
            <w:tcBorders>
              <w:bottom w:val="nil"/>
            </w:tcBorders>
          </w:tcPr>
          <w:p w:rsidR="00927705" w:rsidRPr="00115BF0" w:rsidRDefault="00927705" w:rsidP="00927705">
            <w:pPr>
              <w:pStyle w:val="TableParagraph"/>
              <w:spacing w:line="276" w:lineRule="auto"/>
              <w:jc w:val="left"/>
              <w:rPr>
                <w:sz w:val="24"/>
                <w:szCs w:val="24"/>
              </w:rPr>
            </w:pPr>
          </w:p>
        </w:tc>
        <w:tc>
          <w:tcPr>
            <w:tcW w:w="1133" w:type="dxa"/>
            <w:tcBorders>
              <w:bottom w:val="nil"/>
            </w:tcBorders>
          </w:tcPr>
          <w:p w:rsidR="00927705" w:rsidRPr="00115BF0" w:rsidRDefault="00927705" w:rsidP="00927705">
            <w:pPr>
              <w:pStyle w:val="TableParagraph"/>
              <w:spacing w:line="276" w:lineRule="auto"/>
              <w:jc w:val="left"/>
              <w:rPr>
                <w:sz w:val="24"/>
                <w:szCs w:val="24"/>
              </w:rPr>
            </w:pPr>
          </w:p>
        </w:tc>
        <w:tc>
          <w:tcPr>
            <w:tcW w:w="1136" w:type="dxa"/>
            <w:tcBorders>
              <w:bottom w:val="nil"/>
            </w:tcBorders>
          </w:tcPr>
          <w:p w:rsidR="00927705" w:rsidRPr="00115BF0" w:rsidRDefault="00927705" w:rsidP="00927705">
            <w:pPr>
              <w:pStyle w:val="TableParagraph"/>
              <w:spacing w:line="276" w:lineRule="auto"/>
              <w:jc w:val="left"/>
              <w:rPr>
                <w:sz w:val="24"/>
                <w:szCs w:val="24"/>
              </w:rPr>
            </w:pPr>
          </w:p>
        </w:tc>
        <w:tc>
          <w:tcPr>
            <w:tcW w:w="1074" w:type="dxa"/>
            <w:tcBorders>
              <w:bottom w:val="nil"/>
            </w:tcBorders>
          </w:tcPr>
          <w:p w:rsidR="00927705" w:rsidRPr="00115BF0" w:rsidRDefault="00927705" w:rsidP="00927705">
            <w:pPr>
              <w:pStyle w:val="TableParagraph"/>
              <w:spacing w:line="276" w:lineRule="auto"/>
              <w:jc w:val="left"/>
              <w:rPr>
                <w:sz w:val="24"/>
                <w:szCs w:val="24"/>
              </w:rPr>
            </w:pPr>
          </w:p>
        </w:tc>
      </w:tr>
    </w:tbl>
    <w:p w:rsidR="00D95E32" w:rsidRPr="00115BF0" w:rsidRDefault="00927705" w:rsidP="00927705">
      <w:pPr>
        <w:pStyle w:val="ListParagraph"/>
        <w:spacing w:before="0" w:line="276" w:lineRule="auto"/>
        <w:ind w:left="270" w:firstLine="0"/>
        <w:rPr>
          <w:rFonts w:eastAsiaTheme="minorEastAsia"/>
          <w:sz w:val="24"/>
          <w:szCs w:val="24"/>
        </w:rPr>
      </w:pPr>
      <w:r>
        <w:rPr>
          <w:rFonts w:eastAsiaTheme="minorEastAsia"/>
          <w:sz w:val="24"/>
          <w:szCs w:val="24"/>
        </w:rPr>
        <w:t xml:space="preserve"> </w:t>
      </w:r>
      <w:r w:rsidR="00665B6A">
        <w:rPr>
          <w:rFonts w:eastAsiaTheme="minorEastAsia"/>
          <w:sz w:val="24"/>
          <w:szCs w:val="24"/>
        </w:rPr>
        <w:t xml:space="preserve">Se   </w:t>
      </w:r>
      <w:r w:rsidR="00D95E32">
        <w:rPr>
          <w:rFonts w:eastAsiaTheme="minorEastAsia"/>
          <w:sz w:val="24"/>
          <w:szCs w:val="24"/>
        </w:rPr>
        <w:t>: Selalu</w:t>
      </w:r>
    </w:p>
    <w:p w:rsidR="00D95E32" w:rsidRPr="00927705" w:rsidRDefault="00D95E32" w:rsidP="00927705">
      <w:pPr>
        <w:spacing w:line="276" w:lineRule="auto"/>
        <w:rPr>
          <w:rFonts w:eastAsiaTheme="minorEastAsia"/>
          <w:sz w:val="24"/>
          <w:szCs w:val="24"/>
        </w:rPr>
      </w:pPr>
    </w:p>
    <w:p w:rsidR="00D95E32" w:rsidRPr="00115BF0" w:rsidRDefault="00D95E32" w:rsidP="009700B2">
      <w:pPr>
        <w:pStyle w:val="BodyText"/>
        <w:tabs>
          <w:tab w:val="left" w:pos="4038"/>
          <w:tab w:val="left" w:pos="5246"/>
          <w:tab w:val="left" w:pos="6330"/>
          <w:tab w:val="left" w:pos="7469"/>
          <w:tab w:val="left" w:pos="8537"/>
        </w:tabs>
        <w:spacing w:line="276" w:lineRule="auto"/>
        <w:ind w:left="2970" w:hanging="1080"/>
      </w:pPr>
      <w:r w:rsidRPr="00115BF0">
        <w:t>0%</w:t>
      </w:r>
      <w:r w:rsidRPr="00115BF0">
        <w:tab/>
        <w:t>20%</w:t>
      </w:r>
      <w:r w:rsidRPr="00115BF0">
        <w:tab/>
        <w:t>40%</w:t>
      </w:r>
      <w:r w:rsidRPr="00115BF0">
        <w:tab/>
        <w:t>60%</w:t>
      </w:r>
      <w:r w:rsidRPr="00115BF0">
        <w:tab/>
        <w:t>80%</w:t>
      </w:r>
      <w:r w:rsidRPr="00115BF0">
        <w:tab/>
        <w:t>100%</w:t>
      </w:r>
    </w:p>
    <w:p w:rsidR="00D95E32" w:rsidRPr="00115BF0" w:rsidRDefault="00D95E32" w:rsidP="009700B2">
      <w:pPr>
        <w:spacing w:line="276" w:lineRule="auto"/>
        <w:jc w:val="both"/>
        <w:rPr>
          <w:rFonts w:eastAsiaTheme="minorEastAsia" w:cs="Times New Roman"/>
          <w:sz w:val="24"/>
          <w:szCs w:val="24"/>
        </w:rPr>
      </w:pPr>
    </w:p>
    <w:p w:rsidR="00D95E32" w:rsidRPr="00115BF0" w:rsidRDefault="00D95E32" w:rsidP="00927705">
      <w:pPr>
        <w:pStyle w:val="ListParagraph"/>
        <w:widowControl/>
        <w:numPr>
          <w:ilvl w:val="0"/>
          <w:numId w:val="31"/>
        </w:numPr>
        <w:autoSpaceDE/>
        <w:autoSpaceDN/>
        <w:spacing w:before="0" w:line="276" w:lineRule="auto"/>
        <w:ind w:left="990"/>
        <w:contextualSpacing/>
        <w:rPr>
          <w:rFonts w:eastAsiaTheme="minorEastAsia"/>
          <w:sz w:val="24"/>
          <w:szCs w:val="24"/>
        </w:rPr>
      </w:pPr>
      <w:r w:rsidRPr="00115BF0">
        <w:rPr>
          <w:rFonts w:eastAsiaTheme="minorEastAsia"/>
          <w:sz w:val="24"/>
          <w:szCs w:val="24"/>
        </w:rPr>
        <w:t>Tabulating</w:t>
      </w:r>
    </w:p>
    <w:p w:rsidR="00D95E32" w:rsidRPr="00115BF0" w:rsidRDefault="00D95E32" w:rsidP="00927705">
      <w:pPr>
        <w:spacing w:after="0" w:line="276" w:lineRule="auto"/>
        <w:jc w:val="both"/>
        <w:rPr>
          <w:rFonts w:eastAsiaTheme="minorEastAsia" w:cs="Times New Roman"/>
          <w:sz w:val="24"/>
          <w:szCs w:val="24"/>
        </w:rPr>
      </w:pPr>
      <w:r w:rsidRPr="00115BF0">
        <w:rPr>
          <w:rFonts w:eastAsiaTheme="minorEastAsia" w:cs="Times New Roman"/>
          <w:sz w:val="24"/>
          <w:szCs w:val="24"/>
        </w:rPr>
        <w:t>Merupakan tahapan lanjutan dalam rangkaian proses analisis data, lewat tabulasi akan segera tampak ringkasan dan susunan dalam bentuk table. Sehingga variable bebas dan vaiabel terikat yang rela dijawab oleh responden melalui kuesioner dapat diperoleh kemudian data ini siap dianalisis.</w:t>
      </w:r>
    </w:p>
    <w:p w:rsidR="00D95E32" w:rsidRPr="00115BF0" w:rsidRDefault="00D95E32" w:rsidP="009700B2">
      <w:pPr>
        <w:pStyle w:val="ListParagraph"/>
        <w:widowControl/>
        <w:numPr>
          <w:ilvl w:val="0"/>
          <w:numId w:val="31"/>
        </w:numPr>
        <w:autoSpaceDE/>
        <w:autoSpaceDN/>
        <w:spacing w:before="0" w:after="160" w:line="276" w:lineRule="auto"/>
        <w:ind w:left="990"/>
        <w:contextualSpacing/>
        <w:rPr>
          <w:rFonts w:eastAsiaTheme="minorEastAsia"/>
          <w:sz w:val="24"/>
          <w:szCs w:val="24"/>
        </w:rPr>
      </w:pPr>
      <w:r w:rsidRPr="00115BF0">
        <w:rPr>
          <w:rFonts w:eastAsiaTheme="minorEastAsia"/>
          <w:sz w:val="24"/>
          <w:szCs w:val="24"/>
        </w:rPr>
        <w:t>Nilai harapan dari suatu perubahan acak, dan ukuran pemusatan dari suatu seberan probabilitas.</w:t>
      </w:r>
    </w:p>
    <w:p w:rsidR="00D95E32" w:rsidRPr="0007156D" w:rsidRDefault="00D95E32" w:rsidP="009700B2">
      <w:pPr>
        <w:spacing w:line="276" w:lineRule="auto"/>
        <w:jc w:val="both"/>
        <w:rPr>
          <w:rFonts w:eastAsiaTheme="minorEastAsia" w:cs="Times New Roman"/>
          <w:sz w:val="24"/>
          <w:szCs w:val="24"/>
        </w:rPr>
      </w:pPr>
      <w:r w:rsidRPr="00115BF0">
        <w:rPr>
          <w:rFonts w:eastAsiaTheme="minorEastAsia" w:cs="Times New Roman"/>
          <w:sz w:val="24"/>
          <w:szCs w:val="24"/>
        </w:rPr>
        <w:t xml:space="preserve">Total Tanggapan Responden= </w:t>
      </w:r>
      <m:oMath>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rPr>
              <m:t xml:space="preserve"> Skor total hasil jawaban responden</m:t>
            </m:r>
          </m:num>
          <m:den>
            <m:r>
              <m:rPr>
                <m:sty m:val="p"/>
              </m:rPr>
              <w:rPr>
                <w:rFonts w:ascii="Cambria Math" w:eastAsiaTheme="minorEastAsia" w:hAnsi="Cambria Math" w:cs="Times New Roman"/>
                <w:sz w:val="28"/>
                <w:szCs w:val="28"/>
              </w:rPr>
              <m:t>Skor tertinggi responden</m:t>
            </m:r>
          </m:den>
        </m:f>
      </m:oMath>
      <w:r w:rsidRPr="00115BF0">
        <w:rPr>
          <w:rFonts w:eastAsiaTheme="minorEastAsia" w:cs="Times New Roman"/>
          <w:sz w:val="24"/>
          <w:szCs w:val="24"/>
        </w:rPr>
        <w:t xml:space="preserve"> x 100%</w:t>
      </w:r>
    </w:p>
    <w:p w:rsidR="00D95E32" w:rsidRPr="00115BF0" w:rsidRDefault="00D95E32" w:rsidP="009700B2">
      <w:pPr>
        <w:pStyle w:val="Heading4"/>
        <w:spacing w:line="276" w:lineRule="auto"/>
        <w:rPr>
          <w:rFonts w:eastAsiaTheme="minorEastAsia"/>
        </w:rPr>
      </w:pPr>
      <w:bookmarkStart w:id="92" w:name="_Toc124174780"/>
      <w:r w:rsidRPr="00115BF0">
        <w:rPr>
          <w:rFonts w:eastAsiaTheme="minorEastAsia"/>
        </w:rPr>
        <w:lastRenderedPageBreak/>
        <w:t>3.8.2 Analisis Korelasi Rank Spearman</w:t>
      </w:r>
      <w:bookmarkEnd w:id="92"/>
    </w:p>
    <w:p w:rsidR="00D95E32" w:rsidRPr="00115BF0" w:rsidRDefault="00D95E32" w:rsidP="00665B6A">
      <w:pPr>
        <w:spacing w:line="276" w:lineRule="auto"/>
        <w:ind w:firstLine="567"/>
        <w:jc w:val="both"/>
        <w:rPr>
          <w:rFonts w:eastAsiaTheme="minorEastAsia" w:cs="Times New Roman"/>
          <w:sz w:val="24"/>
          <w:szCs w:val="24"/>
        </w:rPr>
      </w:pPr>
      <w:r w:rsidRPr="00115BF0">
        <w:rPr>
          <w:rFonts w:eastAsiaTheme="minorEastAsia" w:cs="Times New Roman"/>
          <w:sz w:val="24"/>
          <w:szCs w:val="24"/>
        </w:rPr>
        <w:t>Rumus korelasi Rank Spearman yaitu untuk mengukur tingkat atau eratnya hubungan antara dua variable yaitu Motivasi Kerja dan variable Kinerja yang berskala ordinal. Rumus yang digunakan untuk menghitung korelasi Rank Spearman adalah:</w:t>
      </w:r>
    </w:p>
    <w:p w:rsidR="00D95E32" w:rsidRPr="00115BF0" w:rsidRDefault="003F7948" w:rsidP="003E3797">
      <w:pPr>
        <w:spacing w:after="0" w:line="276" w:lineRule="auto"/>
        <w:ind w:left="6570"/>
        <w:jc w:val="both"/>
        <w:rPr>
          <w:rFonts w:eastAsiaTheme="minorEastAsia" w:cs="Times New Roman"/>
          <w:sz w:val="24"/>
          <w:szCs w:val="24"/>
        </w:rPr>
      </w:pPr>
      <w:r>
        <w:rPr>
          <w:rFonts w:eastAsiaTheme="minorEastAsia" w:cs="Times New Roman"/>
          <w:sz w:val="24"/>
          <w:szCs w:val="24"/>
        </w:rPr>
        <w:t>(Sugiyono,2016</w:t>
      </w:r>
      <w:r w:rsidR="00D95E32" w:rsidRPr="00115BF0">
        <w:rPr>
          <w:rFonts w:eastAsiaTheme="minorEastAsia" w:cs="Times New Roman"/>
          <w:sz w:val="24"/>
          <w:szCs w:val="24"/>
        </w:rPr>
        <w:t>)</w:t>
      </w:r>
    </w:p>
    <w:p w:rsidR="00D95E32" w:rsidRPr="001C40C7" w:rsidRDefault="00D95E32" w:rsidP="003E3797">
      <w:pPr>
        <w:spacing w:after="0" w:line="276" w:lineRule="auto"/>
        <w:jc w:val="center"/>
        <w:rPr>
          <w:rFonts w:eastAsiaTheme="minorEastAsia" w:cs="Times New Roman"/>
          <w:sz w:val="28"/>
          <w:szCs w:val="28"/>
        </w:rPr>
      </w:pPr>
      <w:r w:rsidRPr="001C40C7">
        <w:rPr>
          <w:rFonts w:eastAsiaTheme="minorEastAsia" w:cs="Times New Roman"/>
          <w:sz w:val="28"/>
          <w:szCs w:val="28"/>
        </w:rPr>
        <w:t>r</w:t>
      </w:r>
      <w:r w:rsidRPr="001C40C7">
        <w:rPr>
          <w:rFonts w:eastAsiaTheme="minorEastAsia" w:cs="Times New Roman"/>
          <w:sz w:val="28"/>
          <w:szCs w:val="28"/>
          <w:vertAlign w:val="subscript"/>
        </w:rPr>
        <w:t xml:space="preserve">s </w:t>
      </w:r>
      <w:r w:rsidRPr="001C40C7">
        <w:rPr>
          <w:rFonts w:eastAsiaTheme="minorEastAsia" w:cs="Times New Roman"/>
          <w:sz w:val="28"/>
          <w:szCs w:val="28"/>
        </w:rPr>
        <w:t xml:space="preserve">= </w:t>
      </w:r>
      <m:oMath>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m:t>
            </m:r>
            <m:nary>
              <m:naryPr>
                <m:chr m:val="∑"/>
                <m:limLoc m:val="undOvr"/>
                <m:subHide m:val="1"/>
                <m:supHide m:val="1"/>
                <m:ctrlPr>
                  <w:rPr>
                    <w:rFonts w:ascii="Cambria Math" w:eastAsiaTheme="minorEastAsia" w:hAnsi="Cambria Math" w:cs="Times New Roman"/>
                    <w:i/>
                    <w:sz w:val="28"/>
                    <w:szCs w:val="28"/>
                  </w:rPr>
                </m:ctrlPr>
              </m:naryP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di</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e>
            </m:nary>
          </m:num>
          <m:den>
            <m:r>
              <w:rPr>
                <w:rFonts w:ascii="Cambria Math" w:eastAsiaTheme="minorEastAsia" w:hAnsi="Cambria Math" w:cs="Times New Roman"/>
                <w:sz w:val="28"/>
                <w:szCs w:val="28"/>
              </w:rPr>
              <m:t>n(</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den>
        </m:f>
      </m:oMath>
    </w:p>
    <w:p w:rsidR="00D95E32" w:rsidRPr="00115BF0" w:rsidRDefault="00D95E32" w:rsidP="003E3797">
      <w:pPr>
        <w:spacing w:after="0" w:line="276" w:lineRule="auto"/>
        <w:rPr>
          <w:rFonts w:eastAsiaTheme="minorEastAsia" w:cs="Times New Roman"/>
          <w:sz w:val="24"/>
          <w:szCs w:val="24"/>
        </w:rPr>
      </w:pPr>
      <w:r w:rsidRPr="00115BF0">
        <w:rPr>
          <w:rFonts w:eastAsiaTheme="minorEastAsia" w:cs="Times New Roman"/>
          <w:sz w:val="24"/>
          <w:szCs w:val="24"/>
        </w:rPr>
        <w:t xml:space="preserve">dimana: </w:t>
      </w:r>
    </w:p>
    <w:p w:rsidR="00D95E32" w:rsidRPr="00115BF0" w:rsidRDefault="00000000" w:rsidP="009700B2">
      <w:pPr>
        <w:spacing w:after="0" w:line="276" w:lineRule="auto"/>
        <w:rPr>
          <w:rFonts w:eastAsiaTheme="minorEastAsia"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[R</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Xi</m:t>
                      </m:r>
                    </m:e>
                  </m:d>
                  <m:r>
                    <m:rPr>
                      <m:sty m:val="p"/>
                    </m:rPr>
                    <w:rPr>
                      <w:rFonts w:ascii="Cambria Math" w:eastAsiaTheme="minorEastAsia" w:hAnsi="Cambria Math" w:cs="Times New Roman"/>
                      <w:sz w:val="24"/>
                      <w:szCs w:val="24"/>
                    </w:rPr>
                    <m:t>-R</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Yi</m:t>
                      </m:r>
                    </m:e>
                  </m:d>
                  <m:r>
                    <m:rPr>
                      <m:sty m:val="p"/>
                    </m:rP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nary>
        </m:oMath>
      </m:oMathPara>
    </w:p>
    <w:p w:rsidR="00D95E32" w:rsidRPr="00115BF0" w:rsidRDefault="00D95E32" w:rsidP="009700B2">
      <w:pPr>
        <w:spacing w:after="0" w:line="276" w:lineRule="auto"/>
        <w:rPr>
          <w:rFonts w:eastAsiaTheme="minorEastAsia" w:cs="Times New Roman"/>
          <w:sz w:val="24"/>
          <w:szCs w:val="24"/>
        </w:rPr>
      </w:pPr>
      <w:r w:rsidRPr="00115BF0">
        <w:rPr>
          <w:rFonts w:eastAsiaTheme="minorEastAsia" w:cs="Times New Roman"/>
          <w:sz w:val="24"/>
          <w:szCs w:val="24"/>
        </w:rPr>
        <w:t>Keterangan:</w:t>
      </w:r>
    </w:p>
    <w:p w:rsidR="00D95E32" w:rsidRPr="00115BF0" w:rsidRDefault="00D95E32" w:rsidP="009700B2">
      <w:pPr>
        <w:spacing w:after="0" w:line="276" w:lineRule="auto"/>
        <w:rPr>
          <w:rFonts w:eastAsiaTheme="minorEastAsia" w:cs="Times New Roman"/>
          <w:sz w:val="24"/>
          <w:szCs w:val="24"/>
        </w:rPr>
      </w:pPr>
      <w:r w:rsidRPr="00115BF0">
        <w:rPr>
          <w:rFonts w:eastAsiaTheme="minorEastAsia" w:cs="Times New Roman"/>
          <w:sz w:val="24"/>
          <w:szCs w:val="24"/>
        </w:rPr>
        <w:t>r</w:t>
      </w:r>
      <w:r w:rsidRPr="00115BF0">
        <w:rPr>
          <w:rFonts w:eastAsiaTheme="minorEastAsia" w:cs="Times New Roman"/>
          <w:sz w:val="24"/>
          <w:szCs w:val="24"/>
          <w:vertAlign w:val="subscript"/>
        </w:rPr>
        <w:t>s</w:t>
      </w:r>
      <w:r w:rsidR="00665B6A">
        <w:rPr>
          <w:rFonts w:eastAsiaTheme="minorEastAsia" w:cs="Times New Roman"/>
          <w:sz w:val="24"/>
          <w:szCs w:val="24"/>
        </w:rPr>
        <w:t xml:space="preserve"> </w:t>
      </w:r>
      <w:r w:rsidRPr="00115BF0">
        <w:rPr>
          <w:rFonts w:eastAsiaTheme="minorEastAsia" w:cs="Times New Roman"/>
          <w:sz w:val="24"/>
          <w:szCs w:val="24"/>
        </w:rPr>
        <w:t>: Nilai Korelasi Rank Spearman</w:t>
      </w:r>
    </w:p>
    <w:p w:rsidR="00D95E32" w:rsidRPr="00115BF0" w:rsidRDefault="00665B6A" w:rsidP="009700B2">
      <w:pPr>
        <w:spacing w:after="0" w:line="276" w:lineRule="auto"/>
        <w:rPr>
          <w:rFonts w:eastAsiaTheme="minorEastAsia" w:cs="Times New Roman"/>
          <w:sz w:val="24"/>
          <w:szCs w:val="24"/>
        </w:rPr>
      </w:pPr>
      <w:r>
        <w:rPr>
          <w:rFonts w:eastAsiaTheme="minorEastAsia" w:cs="Times New Roman"/>
          <w:sz w:val="24"/>
          <w:szCs w:val="24"/>
        </w:rPr>
        <w:t xml:space="preserve">n </w:t>
      </w:r>
      <w:r w:rsidR="00D95E32" w:rsidRPr="00115BF0">
        <w:rPr>
          <w:rFonts w:eastAsiaTheme="minorEastAsia" w:cs="Times New Roman"/>
          <w:sz w:val="24"/>
          <w:szCs w:val="24"/>
        </w:rPr>
        <w:t xml:space="preserve">: Ukuran sampel </w:t>
      </w:r>
    </w:p>
    <w:p w:rsidR="00D95E32" w:rsidRPr="00115BF0" w:rsidRDefault="00665B6A" w:rsidP="009700B2">
      <w:pPr>
        <w:spacing w:after="0" w:line="276" w:lineRule="auto"/>
        <w:rPr>
          <w:rFonts w:eastAsiaTheme="minorEastAsia" w:cs="Times New Roman"/>
          <w:sz w:val="24"/>
          <w:szCs w:val="24"/>
        </w:rPr>
      </w:pPr>
      <w:r>
        <w:rPr>
          <w:rFonts w:eastAsiaTheme="minorEastAsia" w:cs="Times New Roman"/>
          <w:sz w:val="24"/>
          <w:szCs w:val="24"/>
        </w:rPr>
        <w:t>di</w:t>
      </w:r>
      <w:r w:rsidR="00D95E32" w:rsidRPr="00115BF0">
        <w:rPr>
          <w:rFonts w:eastAsiaTheme="minorEastAsia" w:cs="Times New Roman"/>
          <w:sz w:val="24"/>
          <w:szCs w:val="24"/>
        </w:rPr>
        <w:t>: Selisih setiap pasang rank</w:t>
      </w:r>
    </w:p>
    <w:p w:rsidR="00D95E32" w:rsidRDefault="00665B6A" w:rsidP="003E3797">
      <w:pPr>
        <w:spacing w:after="0" w:line="276" w:lineRule="auto"/>
        <w:rPr>
          <w:rFonts w:eastAsiaTheme="minorEastAsia" w:cs="Times New Roman"/>
          <w:sz w:val="24"/>
          <w:szCs w:val="24"/>
        </w:rPr>
      </w:pPr>
      <w:r>
        <w:rPr>
          <w:rFonts w:eastAsiaTheme="minorEastAsia" w:cs="Times New Roman"/>
          <w:sz w:val="24"/>
          <w:szCs w:val="24"/>
        </w:rPr>
        <w:t xml:space="preserve">R </w:t>
      </w:r>
      <w:r w:rsidR="00D95E32" w:rsidRPr="00115BF0">
        <w:rPr>
          <w:rFonts w:eastAsiaTheme="minorEastAsia" w:cs="Times New Roman"/>
          <w:sz w:val="24"/>
          <w:szCs w:val="24"/>
        </w:rPr>
        <w:t>: Ranking</w:t>
      </w:r>
    </w:p>
    <w:p w:rsidR="0045101C" w:rsidRPr="00F94063" w:rsidRDefault="00D95E32" w:rsidP="003E3797">
      <w:pPr>
        <w:spacing w:after="0" w:line="276" w:lineRule="auto"/>
        <w:ind w:firstLine="720"/>
        <w:jc w:val="both"/>
        <w:rPr>
          <w:rFonts w:eastAsiaTheme="minorEastAsia" w:cs="Times New Roman"/>
          <w:sz w:val="24"/>
          <w:szCs w:val="24"/>
        </w:rPr>
      </w:pPr>
      <w:r w:rsidRPr="00115BF0">
        <w:rPr>
          <w:rFonts w:eastAsiaTheme="minorEastAsia" w:cs="Times New Roman"/>
          <w:sz w:val="24"/>
          <w:szCs w:val="24"/>
        </w:rPr>
        <w:t>Untuk dapat memberikan penafsiran terhadap koefisien korelasi yang ditemukan besar atau kecil, maka dapat berpedoman pada ketentuan yang tertera pada table berikut:</w:t>
      </w:r>
    </w:p>
    <w:p w:rsidR="00D95E32" w:rsidRDefault="003E3797" w:rsidP="003E3797">
      <w:pPr>
        <w:pStyle w:val="Heading5"/>
        <w:spacing w:before="0"/>
        <w:jc w:val="center"/>
        <w:rPr>
          <w:rFonts w:eastAsiaTheme="minorEastAsia"/>
        </w:rPr>
      </w:pPr>
      <w:r>
        <w:rPr>
          <w:rFonts w:eastAsiaTheme="minorEastAsia"/>
        </w:rPr>
        <w:t>Tabel 3.8</w:t>
      </w:r>
      <w:r w:rsidR="00D95E32" w:rsidRPr="00115BF0">
        <w:rPr>
          <w:rFonts w:eastAsiaTheme="minorEastAsia"/>
        </w:rPr>
        <w:t xml:space="preserve"> Tingkat Korelasi dan Kekuatan Hubungan</w:t>
      </w:r>
    </w:p>
    <w:p w:rsidR="00953FD1" w:rsidRPr="00953FD1" w:rsidRDefault="00953FD1" w:rsidP="003E3797">
      <w:pPr>
        <w:spacing w:after="0"/>
        <w:rPr>
          <w:sz w:val="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3"/>
        <w:gridCol w:w="3240"/>
      </w:tblGrid>
      <w:tr w:rsidR="00D95E32" w:rsidRPr="00115BF0" w:rsidTr="00953FD1">
        <w:tc>
          <w:tcPr>
            <w:tcW w:w="3623" w:type="dxa"/>
          </w:tcPr>
          <w:p w:rsidR="00D95E32" w:rsidRPr="009446D8" w:rsidRDefault="00D95E32" w:rsidP="003E3797">
            <w:pPr>
              <w:spacing w:after="0" w:line="276" w:lineRule="auto"/>
              <w:jc w:val="center"/>
              <w:rPr>
                <w:rFonts w:eastAsiaTheme="minorEastAsia" w:cs="Times New Roman"/>
                <w:sz w:val="20"/>
                <w:szCs w:val="20"/>
              </w:rPr>
            </w:pPr>
            <w:r w:rsidRPr="009446D8">
              <w:rPr>
                <w:rFonts w:eastAsiaTheme="minorEastAsia" w:cs="Times New Roman"/>
                <w:sz w:val="20"/>
                <w:szCs w:val="20"/>
              </w:rPr>
              <w:t>Interval Koefisien</w:t>
            </w:r>
          </w:p>
        </w:tc>
        <w:tc>
          <w:tcPr>
            <w:tcW w:w="3240" w:type="dxa"/>
          </w:tcPr>
          <w:p w:rsidR="00D95E32" w:rsidRPr="009446D8" w:rsidRDefault="00D95E32" w:rsidP="003E3797">
            <w:pPr>
              <w:spacing w:after="0" w:line="276" w:lineRule="auto"/>
              <w:jc w:val="center"/>
              <w:rPr>
                <w:rFonts w:eastAsiaTheme="minorEastAsia" w:cs="Times New Roman"/>
                <w:sz w:val="20"/>
                <w:szCs w:val="20"/>
              </w:rPr>
            </w:pPr>
            <w:r w:rsidRPr="009446D8">
              <w:rPr>
                <w:rFonts w:eastAsiaTheme="minorEastAsia" w:cs="Times New Roman"/>
                <w:sz w:val="20"/>
                <w:szCs w:val="20"/>
              </w:rPr>
              <w:t>Tingkat Hubungan</w:t>
            </w:r>
          </w:p>
        </w:tc>
      </w:tr>
      <w:tr w:rsidR="00D95E32" w:rsidRPr="00115BF0" w:rsidTr="00953FD1">
        <w:tc>
          <w:tcPr>
            <w:tcW w:w="3623" w:type="dxa"/>
          </w:tcPr>
          <w:p w:rsidR="00D95E32" w:rsidRPr="009446D8" w:rsidRDefault="00D95E32" w:rsidP="00927705">
            <w:pPr>
              <w:spacing w:line="276" w:lineRule="auto"/>
              <w:jc w:val="center"/>
              <w:rPr>
                <w:rFonts w:eastAsiaTheme="minorEastAsia" w:cs="Times New Roman"/>
                <w:sz w:val="20"/>
                <w:szCs w:val="20"/>
              </w:rPr>
            </w:pPr>
            <w:r w:rsidRPr="009446D8">
              <w:rPr>
                <w:rFonts w:eastAsiaTheme="minorEastAsia" w:cs="Times New Roman"/>
                <w:sz w:val="20"/>
                <w:szCs w:val="20"/>
              </w:rPr>
              <w:t>0,00 – 0,199</w:t>
            </w:r>
          </w:p>
        </w:tc>
        <w:tc>
          <w:tcPr>
            <w:tcW w:w="3240" w:type="dxa"/>
          </w:tcPr>
          <w:p w:rsidR="00D95E32" w:rsidRPr="009446D8" w:rsidRDefault="00D95E32" w:rsidP="00927705">
            <w:pPr>
              <w:spacing w:line="276" w:lineRule="auto"/>
              <w:jc w:val="center"/>
              <w:rPr>
                <w:rFonts w:eastAsiaTheme="minorEastAsia" w:cs="Times New Roman"/>
                <w:sz w:val="20"/>
                <w:szCs w:val="20"/>
              </w:rPr>
            </w:pPr>
            <w:r w:rsidRPr="009446D8">
              <w:rPr>
                <w:rFonts w:eastAsiaTheme="minorEastAsia" w:cs="Times New Roman"/>
                <w:sz w:val="20"/>
                <w:szCs w:val="20"/>
              </w:rPr>
              <w:t>Sangat Lemah</w:t>
            </w:r>
          </w:p>
        </w:tc>
      </w:tr>
      <w:tr w:rsidR="00D95E32" w:rsidRPr="00115BF0" w:rsidTr="00953FD1">
        <w:tc>
          <w:tcPr>
            <w:tcW w:w="3623" w:type="dxa"/>
          </w:tcPr>
          <w:p w:rsidR="00D95E32" w:rsidRPr="009446D8" w:rsidRDefault="00D95E32" w:rsidP="00927705">
            <w:pPr>
              <w:spacing w:line="276" w:lineRule="auto"/>
              <w:jc w:val="center"/>
              <w:rPr>
                <w:rFonts w:eastAsiaTheme="minorEastAsia" w:cs="Times New Roman"/>
                <w:sz w:val="20"/>
                <w:szCs w:val="20"/>
              </w:rPr>
            </w:pPr>
            <w:r w:rsidRPr="009446D8">
              <w:rPr>
                <w:rFonts w:eastAsiaTheme="minorEastAsia" w:cs="Times New Roman"/>
                <w:sz w:val="20"/>
                <w:szCs w:val="20"/>
              </w:rPr>
              <w:t>0,20 – 399</w:t>
            </w:r>
          </w:p>
        </w:tc>
        <w:tc>
          <w:tcPr>
            <w:tcW w:w="3240" w:type="dxa"/>
          </w:tcPr>
          <w:p w:rsidR="00D95E32" w:rsidRPr="009446D8" w:rsidRDefault="00D95E32" w:rsidP="00927705">
            <w:pPr>
              <w:spacing w:line="276" w:lineRule="auto"/>
              <w:jc w:val="center"/>
              <w:rPr>
                <w:rFonts w:eastAsiaTheme="minorEastAsia" w:cs="Times New Roman"/>
                <w:sz w:val="20"/>
                <w:szCs w:val="20"/>
              </w:rPr>
            </w:pPr>
            <w:r w:rsidRPr="009446D8">
              <w:rPr>
                <w:rFonts w:eastAsiaTheme="minorEastAsia" w:cs="Times New Roman"/>
                <w:sz w:val="20"/>
                <w:szCs w:val="20"/>
              </w:rPr>
              <w:t>Lemah</w:t>
            </w:r>
          </w:p>
        </w:tc>
      </w:tr>
      <w:tr w:rsidR="00D95E32" w:rsidRPr="00115BF0" w:rsidTr="00953FD1">
        <w:tc>
          <w:tcPr>
            <w:tcW w:w="3623" w:type="dxa"/>
          </w:tcPr>
          <w:p w:rsidR="00D95E32" w:rsidRPr="009446D8" w:rsidRDefault="00D95E32" w:rsidP="00927705">
            <w:pPr>
              <w:spacing w:line="276" w:lineRule="auto"/>
              <w:jc w:val="center"/>
              <w:rPr>
                <w:rFonts w:eastAsiaTheme="minorEastAsia" w:cs="Times New Roman"/>
                <w:sz w:val="20"/>
                <w:szCs w:val="20"/>
              </w:rPr>
            </w:pPr>
            <w:r w:rsidRPr="009446D8">
              <w:rPr>
                <w:rFonts w:eastAsiaTheme="minorEastAsia" w:cs="Times New Roman"/>
                <w:sz w:val="20"/>
                <w:szCs w:val="20"/>
              </w:rPr>
              <w:t>0,4 – 0,599</w:t>
            </w:r>
          </w:p>
        </w:tc>
        <w:tc>
          <w:tcPr>
            <w:tcW w:w="3240" w:type="dxa"/>
          </w:tcPr>
          <w:p w:rsidR="00D95E32" w:rsidRPr="009446D8" w:rsidRDefault="00D95E32" w:rsidP="00927705">
            <w:pPr>
              <w:spacing w:line="276" w:lineRule="auto"/>
              <w:jc w:val="center"/>
              <w:rPr>
                <w:rFonts w:eastAsiaTheme="minorEastAsia" w:cs="Times New Roman"/>
                <w:sz w:val="20"/>
                <w:szCs w:val="20"/>
              </w:rPr>
            </w:pPr>
            <w:r w:rsidRPr="009446D8">
              <w:rPr>
                <w:rFonts w:eastAsiaTheme="minorEastAsia" w:cs="Times New Roman"/>
                <w:sz w:val="20"/>
                <w:szCs w:val="20"/>
              </w:rPr>
              <w:t>Sedang</w:t>
            </w:r>
          </w:p>
        </w:tc>
      </w:tr>
      <w:tr w:rsidR="00D95E32" w:rsidRPr="00115BF0" w:rsidTr="00953FD1">
        <w:tc>
          <w:tcPr>
            <w:tcW w:w="3623" w:type="dxa"/>
          </w:tcPr>
          <w:p w:rsidR="00D95E32" w:rsidRPr="009446D8" w:rsidRDefault="00D95E32" w:rsidP="00927705">
            <w:pPr>
              <w:spacing w:line="276" w:lineRule="auto"/>
              <w:jc w:val="center"/>
              <w:rPr>
                <w:rFonts w:eastAsiaTheme="minorEastAsia" w:cs="Times New Roman"/>
                <w:sz w:val="20"/>
                <w:szCs w:val="20"/>
              </w:rPr>
            </w:pPr>
            <w:r w:rsidRPr="009446D8">
              <w:rPr>
                <w:rFonts w:eastAsiaTheme="minorEastAsia" w:cs="Times New Roman"/>
                <w:sz w:val="20"/>
                <w:szCs w:val="20"/>
              </w:rPr>
              <w:t>0,60 – 0,799</w:t>
            </w:r>
          </w:p>
        </w:tc>
        <w:tc>
          <w:tcPr>
            <w:tcW w:w="3240" w:type="dxa"/>
          </w:tcPr>
          <w:p w:rsidR="00D95E32" w:rsidRPr="009446D8" w:rsidRDefault="00D95E32" w:rsidP="00927705">
            <w:pPr>
              <w:spacing w:line="276" w:lineRule="auto"/>
              <w:jc w:val="center"/>
              <w:rPr>
                <w:rFonts w:eastAsiaTheme="minorEastAsia" w:cs="Times New Roman"/>
                <w:sz w:val="20"/>
                <w:szCs w:val="20"/>
              </w:rPr>
            </w:pPr>
            <w:r w:rsidRPr="009446D8">
              <w:rPr>
                <w:rFonts w:eastAsiaTheme="minorEastAsia" w:cs="Times New Roman"/>
                <w:sz w:val="20"/>
                <w:szCs w:val="20"/>
              </w:rPr>
              <w:t>Kuat</w:t>
            </w:r>
          </w:p>
        </w:tc>
      </w:tr>
      <w:tr w:rsidR="00D95E32" w:rsidRPr="00115BF0" w:rsidTr="00953FD1">
        <w:tc>
          <w:tcPr>
            <w:tcW w:w="3623" w:type="dxa"/>
          </w:tcPr>
          <w:p w:rsidR="00D95E32" w:rsidRPr="009446D8" w:rsidRDefault="00D95E32" w:rsidP="00927705">
            <w:pPr>
              <w:spacing w:line="276" w:lineRule="auto"/>
              <w:jc w:val="center"/>
              <w:rPr>
                <w:rFonts w:eastAsiaTheme="minorEastAsia" w:cs="Times New Roman"/>
                <w:sz w:val="20"/>
                <w:szCs w:val="20"/>
              </w:rPr>
            </w:pPr>
            <w:r w:rsidRPr="009446D8">
              <w:rPr>
                <w:rFonts w:eastAsiaTheme="minorEastAsia" w:cs="Times New Roman"/>
                <w:sz w:val="20"/>
                <w:szCs w:val="20"/>
              </w:rPr>
              <w:t>0,80 – 0,100</w:t>
            </w:r>
          </w:p>
        </w:tc>
        <w:tc>
          <w:tcPr>
            <w:tcW w:w="3240" w:type="dxa"/>
          </w:tcPr>
          <w:p w:rsidR="00D95E32" w:rsidRPr="009446D8" w:rsidRDefault="00D95E32" w:rsidP="00927705">
            <w:pPr>
              <w:spacing w:line="276" w:lineRule="auto"/>
              <w:jc w:val="center"/>
              <w:rPr>
                <w:rFonts w:eastAsiaTheme="minorEastAsia" w:cs="Times New Roman"/>
                <w:sz w:val="20"/>
                <w:szCs w:val="20"/>
              </w:rPr>
            </w:pPr>
            <w:r w:rsidRPr="009446D8">
              <w:rPr>
                <w:rFonts w:eastAsiaTheme="minorEastAsia" w:cs="Times New Roman"/>
                <w:sz w:val="20"/>
                <w:szCs w:val="20"/>
              </w:rPr>
              <w:t>Sangat Kuat</w:t>
            </w:r>
          </w:p>
        </w:tc>
      </w:tr>
    </w:tbl>
    <w:p w:rsidR="00D95E32" w:rsidRDefault="00D95E32" w:rsidP="004A4194">
      <w:pPr>
        <w:spacing w:line="276" w:lineRule="auto"/>
        <w:ind w:left="1980" w:hanging="1413"/>
        <w:rPr>
          <w:rFonts w:eastAsiaTheme="minorEastAsia" w:cs="Times New Roman"/>
          <w:i/>
          <w:sz w:val="24"/>
          <w:szCs w:val="24"/>
        </w:rPr>
      </w:pPr>
      <w:r w:rsidRPr="00115BF0">
        <w:rPr>
          <w:rFonts w:eastAsiaTheme="minorEastAsia" w:cs="Times New Roman"/>
          <w:i/>
          <w:sz w:val="24"/>
          <w:szCs w:val="24"/>
        </w:rPr>
        <w:t>Sumber : Sugiyono (2013)</w:t>
      </w:r>
    </w:p>
    <w:p w:rsidR="00D95E32" w:rsidRDefault="00D95E32" w:rsidP="009700B2">
      <w:pPr>
        <w:pStyle w:val="Heading4"/>
        <w:spacing w:line="276" w:lineRule="auto"/>
        <w:rPr>
          <w:rFonts w:eastAsiaTheme="minorEastAsia"/>
        </w:rPr>
      </w:pPr>
      <w:bookmarkStart w:id="93" w:name="_Toc124174781"/>
      <w:r w:rsidRPr="00697D16">
        <w:rPr>
          <w:rFonts w:eastAsiaTheme="minorEastAsia"/>
        </w:rPr>
        <w:t>3.8.3 Analisis Koefisien Determinasi</w:t>
      </w:r>
      <w:bookmarkEnd w:id="93"/>
    </w:p>
    <w:p w:rsidR="00D95E32" w:rsidRDefault="00D95E32" w:rsidP="003E3797">
      <w:pPr>
        <w:spacing w:after="0" w:line="276" w:lineRule="auto"/>
        <w:ind w:firstLine="709"/>
        <w:jc w:val="both"/>
        <w:rPr>
          <w:rFonts w:eastAsiaTheme="minorEastAsia" w:cs="Times New Roman"/>
          <w:sz w:val="24"/>
          <w:szCs w:val="24"/>
        </w:rPr>
      </w:pPr>
      <w:r>
        <w:rPr>
          <w:rFonts w:eastAsiaTheme="minorEastAsia" w:cs="Times New Roman"/>
          <w:sz w:val="24"/>
          <w:szCs w:val="24"/>
        </w:rPr>
        <w:t>Analisis Koefisien Determinasi merupakan sebagai sumbangan kontribusi atau peranan yang diberikan variable independen (X) dan variable dependen (Y) yang telah diuji melalui analisis korelasi. Untuk menunjukkan sejauh mana hub</w:t>
      </w:r>
      <w:r w:rsidR="002D337D">
        <w:rPr>
          <w:rFonts w:eastAsiaTheme="minorEastAsia" w:cs="Times New Roman"/>
          <w:sz w:val="24"/>
          <w:szCs w:val="24"/>
        </w:rPr>
        <w:t>u</w:t>
      </w:r>
      <w:r>
        <w:rPr>
          <w:rFonts w:eastAsiaTheme="minorEastAsia" w:cs="Times New Roman"/>
          <w:sz w:val="24"/>
          <w:szCs w:val="24"/>
        </w:rPr>
        <w:t xml:space="preserve">ngan variable independen dan variable dependen. Rumus </w:t>
      </w:r>
      <w:r w:rsidR="002D337D">
        <w:rPr>
          <w:rFonts w:eastAsiaTheme="minorEastAsia" w:cs="Times New Roman"/>
          <w:sz w:val="24"/>
          <w:szCs w:val="24"/>
        </w:rPr>
        <w:t>y</w:t>
      </w:r>
      <w:r>
        <w:rPr>
          <w:rFonts w:eastAsiaTheme="minorEastAsia" w:cs="Times New Roman"/>
          <w:sz w:val="24"/>
          <w:szCs w:val="24"/>
        </w:rPr>
        <w:t>ang digunakan untuk menghitung nilai koefisien determinasi yaitu:</w:t>
      </w:r>
    </w:p>
    <w:p w:rsidR="00D95E32" w:rsidRDefault="00D95E32" w:rsidP="003E3797">
      <w:pPr>
        <w:spacing w:after="0" w:line="276" w:lineRule="auto"/>
        <w:jc w:val="both"/>
        <w:rPr>
          <w:rFonts w:eastAsiaTheme="minorEastAsia" w:cs="Times New Roman"/>
          <w:sz w:val="24"/>
          <w:szCs w:val="24"/>
        </w:rPr>
      </w:pPr>
      <w:r>
        <w:rPr>
          <w:rFonts w:eastAsiaTheme="minorEastAsia" w:cs="Times New Roman"/>
          <w:sz w:val="24"/>
          <w:szCs w:val="24"/>
        </w:rPr>
        <w:t>KD = r</w:t>
      </w:r>
      <w:r>
        <w:rPr>
          <w:rFonts w:eastAsiaTheme="minorEastAsia" w:cs="Times New Roman"/>
          <w:sz w:val="24"/>
          <w:szCs w:val="24"/>
          <w:vertAlign w:val="superscript"/>
        </w:rPr>
        <w:t>2</w:t>
      </w:r>
      <w:r>
        <w:rPr>
          <w:rFonts w:eastAsiaTheme="minorEastAsia" w:cs="Times New Roman"/>
          <w:sz w:val="24"/>
          <w:szCs w:val="24"/>
        </w:rPr>
        <w:t xml:space="preserve"> x 100%</w:t>
      </w:r>
    </w:p>
    <w:p w:rsidR="00D95E32" w:rsidRDefault="00D95E32" w:rsidP="003E3797">
      <w:pPr>
        <w:spacing w:after="0" w:line="276" w:lineRule="auto"/>
        <w:jc w:val="both"/>
        <w:rPr>
          <w:rFonts w:eastAsiaTheme="minorEastAsia" w:cs="Times New Roman"/>
          <w:sz w:val="24"/>
          <w:szCs w:val="24"/>
        </w:rPr>
      </w:pPr>
      <w:r>
        <w:rPr>
          <w:rFonts w:eastAsiaTheme="minorEastAsia" w:cs="Times New Roman"/>
          <w:sz w:val="24"/>
          <w:szCs w:val="24"/>
        </w:rPr>
        <w:t>Keterangan :</w:t>
      </w:r>
    </w:p>
    <w:p w:rsidR="00D95E32" w:rsidRDefault="00665B6A" w:rsidP="003E3797">
      <w:pPr>
        <w:spacing w:after="0" w:line="276" w:lineRule="auto"/>
        <w:jc w:val="both"/>
        <w:rPr>
          <w:rFonts w:eastAsiaTheme="minorEastAsia" w:cs="Times New Roman"/>
          <w:sz w:val="24"/>
          <w:szCs w:val="24"/>
        </w:rPr>
      </w:pPr>
      <w:r>
        <w:rPr>
          <w:rFonts w:eastAsiaTheme="minorEastAsia" w:cs="Times New Roman"/>
          <w:sz w:val="24"/>
          <w:szCs w:val="24"/>
        </w:rPr>
        <w:t xml:space="preserve">KD </w:t>
      </w:r>
      <w:r w:rsidR="00D95E32">
        <w:rPr>
          <w:rFonts w:eastAsiaTheme="minorEastAsia" w:cs="Times New Roman"/>
          <w:sz w:val="24"/>
          <w:szCs w:val="24"/>
        </w:rPr>
        <w:t xml:space="preserve">: koefisien determinasi </w:t>
      </w:r>
    </w:p>
    <w:p w:rsidR="007B063E" w:rsidRPr="00766CBD" w:rsidRDefault="00000000" w:rsidP="009700B2">
      <w:pPr>
        <w:spacing w:after="0" w:line="276" w:lineRule="auto"/>
        <w:jc w:val="both"/>
        <w:rPr>
          <w:rFonts w:eastAsiaTheme="minorEastAsia" w:cs="Times New Roman"/>
          <w:sz w:val="24"/>
          <w:szCs w:val="24"/>
        </w:rPr>
      </w:pPr>
      <m:oMath>
        <m:sSup>
          <m:sSupPr>
            <m:ctrlPr>
              <w:rPr>
                <w:rFonts w:ascii="Cambria Math" w:eastAsiaTheme="minorEastAsia" w:hAnsi="Cambria Math" w:cs="Times New Roman"/>
                <w:i/>
                <w:sz w:val="24"/>
                <w:szCs w:val="24"/>
                <w:vertAlign w:val="superscript"/>
              </w:rPr>
            </m:ctrlPr>
          </m:sSupPr>
          <m:e>
            <m:r>
              <m:rPr>
                <m:sty m:val="p"/>
              </m:rPr>
              <w:rPr>
                <w:rFonts w:ascii="Cambria Math" w:eastAsiaTheme="minorEastAsia" w:hAnsi="Cambria Math" w:cs="Times New Roman"/>
                <w:sz w:val="24"/>
                <w:szCs w:val="24"/>
                <w:vertAlign w:val="superscript"/>
              </w:rPr>
              <m:t>r</m:t>
            </m:r>
          </m:e>
          <m:sup>
            <m:r>
              <w:rPr>
                <w:rFonts w:ascii="Cambria Math" w:eastAsiaTheme="minorEastAsia" w:hAnsi="Cambria Math" w:cs="Times New Roman"/>
                <w:sz w:val="24"/>
                <w:szCs w:val="24"/>
                <w:vertAlign w:val="superscript"/>
              </w:rPr>
              <m:t>2</m:t>
            </m:r>
          </m:sup>
        </m:sSup>
      </m:oMath>
      <w:r w:rsidR="00665B6A">
        <w:rPr>
          <w:rFonts w:eastAsiaTheme="minorEastAsia" w:cs="Times New Roman"/>
          <w:sz w:val="24"/>
          <w:szCs w:val="24"/>
          <w:vertAlign w:val="superscript"/>
        </w:rPr>
        <w:t xml:space="preserve">    </w:t>
      </w:r>
      <w:r w:rsidR="00D95E32">
        <w:rPr>
          <w:rFonts w:eastAsiaTheme="minorEastAsia" w:cs="Times New Roman"/>
          <w:sz w:val="24"/>
          <w:szCs w:val="24"/>
          <w:vertAlign w:val="superscript"/>
        </w:rPr>
        <w:t xml:space="preserve">: </w:t>
      </w:r>
      <w:r w:rsidR="003E3797">
        <w:rPr>
          <w:rFonts w:eastAsiaTheme="minorEastAsia" w:cs="Times New Roman"/>
          <w:sz w:val="24"/>
          <w:szCs w:val="24"/>
        </w:rPr>
        <w:t>koefisien korelasi</w:t>
      </w:r>
    </w:p>
    <w:p w:rsidR="00D95E32" w:rsidRPr="00115BF0" w:rsidRDefault="00D95E32" w:rsidP="009700B2">
      <w:pPr>
        <w:pStyle w:val="Heading4"/>
        <w:spacing w:line="276" w:lineRule="auto"/>
        <w:rPr>
          <w:rFonts w:eastAsiaTheme="minorEastAsia"/>
        </w:rPr>
      </w:pPr>
      <w:bookmarkStart w:id="94" w:name="_Toc124174782"/>
      <w:r>
        <w:rPr>
          <w:rFonts w:eastAsiaTheme="minorEastAsia"/>
        </w:rPr>
        <w:t>3.8.4</w:t>
      </w:r>
      <w:r w:rsidRPr="00115BF0">
        <w:rPr>
          <w:rFonts w:eastAsiaTheme="minorEastAsia"/>
        </w:rPr>
        <w:t xml:space="preserve"> Uji Hipotesis Koefisien Korelasi</w:t>
      </w:r>
      <w:bookmarkEnd w:id="94"/>
    </w:p>
    <w:p w:rsidR="00D95E32" w:rsidRPr="00115BF0" w:rsidRDefault="00D95E32" w:rsidP="00665B6A">
      <w:pPr>
        <w:spacing w:line="276" w:lineRule="auto"/>
        <w:ind w:firstLine="567"/>
        <w:jc w:val="both"/>
        <w:rPr>
          <w:rFonts w:eastAsiaTheme="minorEastAsia" w:cs="Times New Roman"/>
          <w:sz w:val="24"/>
          <w:szCs w:val="24"/>
        </w:rPr>
      </w:pPr>
      <w:r w:rsidRPr="00115BF0">
        <w:rPr>
          <w:rFonts w:eastAsiaTheme="minorEastAsia" w:cs="Times New Roman"/>
          <w:sz w:val="24"/>
          <w:szCs w:val="24"/>
        </w:rPr>
        <w:t xml:space="preserve">Untuk mengetahui seberapa besar hubungan Motivasi kerja dengan Kinerja pegawai signifikan atau tidak maka perlu dilakukan uji hipotesis koefisien korelasi. </w:t>
      </w:r>
      <w:r w:rsidRPr="00115BF0">
        <w:rPr>
          <w:rFonts w:eastAsiaTheme="minorEastAsia" w:cs="Times New Roman"/>
          <w:sz w:val="24"/>
          <w:szCs w:val="24"/>
        </w:rPr>
        <w:lastRenderedPageBreak/>
        <w:t>Selain menggunakan table, juga dapat dihitung dengan uji t yang rumus nya sebagai berikut:</w:t>
      </w:r>
    </w:p>
    <w:p w:rsidR="00D95E32" w:rsidRDefault="00D95E32" w:rsidP="009700B2">
      <w:pPr>
        <w:spacing w:line="276" w:lineRule="auto"/>
        <w:ind w:left="6570"/>
        <w:jc w:val="both"/>
        <w:rPr>
          <w:rFonts w:eastAsiaTheme="minorEastAsia" w:cs="Times New Roman"/>
          <w:sz w:val="24"/>
          <w:szCs w:val="24"/>
        </w:rPr>
      </w:pPr>
      <w:r w:rsidRPr="00115BF0">
        <w:rPr>
          <w:rFonts w:eastAsiaTheme="minorEastAsia" w:cs="Times New Roman"/>
          <w:sz w:val="24"/>
          <w:szCs w:val="24"/>
        </w:rPr>
        <w:t>(Sugiyono,2017)</w:t>
      </w:r>
    </w:p>
    <w:p w:rsidR="00D95E32" w:rsidRPr="00F94063" w:rsidRDefault="00000000" w:rsidP="009700B2">
      <w:pPr>
        <w:spacing w:line="276" w:lineRule="auto"/>
        <w:jc w:val="center"/>
        <w:rPr>
          <w:rFonts w:eastAsiaTheme="minorEastAsia" w:cs="Times New Roman"/>
          <w:sz w:val="28"/>
          <w:szCs w:val="28"/>
        </w:rPr>
      </w:pPr>
      <m:oMath>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h</m:t>
            </m:r>
          </m:sub>
        </m:sSub>
      </m:oMath>
      <w:r w:rsidR="00D95E32" w:rsidRPr="001C40C7">
        <w:rPr>
          <w:rFonts w:eastAsiaTheme="minorEastAsia" w:cs="Times New Roman"/>
          <w:sz w:val="28"/>
          <w:szCs w:val="28"/>
        </w:rPr>
        <w:t xml:space="preserve"> = </w:t>
      </w:r>
      <m:oMath>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rPr>
              <m:t>r</m:t>
            </m:r>
            <m:rad>
              <m:radPr>
                <m:degHide m:val="1"/>
                <m:ctrlPr>
                  <w:rPr>
                    <w:rFonts w:ascii="Cambria Math" w:eastAsiaTheme="minorEastAsia" w:hAnsi="Cambria Math" w:cs="Times New Roman"/>
                    <w:sz w:val="28"/>
                    <w:szCs w:val="28"/>
                  </w:rPr>
                </m:ctrlPr>
              </m:radPr>
              <m:deg/>
              <m:e>
                <m:r>
                  <w:rPr>
                    <w:rFonts w:ascii="Cambria Math" w:eastAsiaTheme="minorEastAsia" w:hAnsi="Cambria Math" w:cs="Times New Roman"/>
                    <w:sz w:val="28"/>
                    <w:szCs w:val="28"/>
                  </w:rPr>
                  <m:t>n-2</m:t>
                </m:r>
              </m:e>
            </m:rad>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e>
            </m:rad>
          </m:den>
        </m:f>
      </m:oMath>
    </w:p>
    <w:p w:rsidR="00D95E32" w:rsidRPr="00115BF0" w:rsidRDefault="00D95E32" w:rsidP="009700B2">
      <w:pPr>
        <w:spacing w:after="0" w:line="276" w:lineRule="auto"/>
        <w:rPr>
          <w:rFonts w:eastAsiaTheme="minorEastAsia" w:cs="Times New Roman"/>
          <w:sz w:val="24"/>
          <w:szCs w:val="24"/>
        </w:rPr>
      </w:pPr>
      <w:r w:rsidRPr="00115BF0">
        <w:rPr>
          <w:rFonts w:eastAsiaTheme="minorEastAsia" w:cs="Times New Roman"/>
          <w:sz w:val="24"/>
          <w:szCs w:val="24"/>
        </w:rPr>
        <w:t xml:space="preserve">Keterangan : </w:t>
      </w:r>
    </w:p>
    <w:p w:rsidR="00D95E32" w:rsidRPr="00115BF0" w:rsidRDefault="00D95E32" w:rsidP="009700B2">
      <w:pPr>
        <w:spacing w:after="0" w:line="276" w:lineRule="auto"/>
        <w:rPr>
          <w:rFonts w:eastAsiaTheme="minorEastAsia" w:cs="Times New Roman"/>
          <w:sz w:val="24"/>
          <w:szCs w:val="24"/>
          <w:vertAlign w:val="subscript"/>
        </w:rPr>
      </w:pPr>
      <w:r w:rsidRPr="00115BF0">
        <w:rPr>
          <w:rFonts w:eastAsiaTheme="minorEastAsia" w:cs="Times New Roman"/>
          <w:sz w:val="24"/>
          <w:szCs w:val="24"/>
        </w:rPr>
        <w:t>t</w:t>
      </w:r>
      <w:r w:rsidRPr="00115BF0">
        <w:rPr>
          <w:rFonts w:eastAsiaTheme="minorEastAsia" w:cs="Times New Roman"/>
          <w:sz w:val="24"/>
          <w:szCs w:val="24"/>
          <w:vertAlign w:val="subscript"/>
        </w:rPr>
        <w:t>h</w:t>
      </w:r>
      <w:r w:rsidRPr="00115BF0">
        <w:rPr>
          <w:rFonts w:eastAsiaTheme="minorEastAsia" w:cs="Times New Roman"/>
          <w:sz w:val="24"/>
          <w:szCs w:val="24"/>
        </w:rPr>
        <w:t xml:space="preserve"> = t</w:t>
      </w:r>
      <w:r w:rsidRPr="00115BF0">
        <w:rPr>
          <w:rFonts w:eastAsiaTheme="minorEastAsia" w:cs="Times New Roman"/>
          <w:sz w:val="24"/>
          <w:szCs w:val="24"/>
          <w:vertAlign w:val="subscript"/>
        </w:rPr>
        <w:t xml:space="preserve">hitung </w:t>
      </w:r>
    </w:p>
    <w:p w:rsidR="00D95E32" w:rsidRPr="00115BF0" w:rsidRDefault="00D95E32" w:rsidP="009700B2">
      <w:pPr>
        <w:spacing w:after="0" w:line="276" w:lineRule="auto"/>
        <w:rPr>
          <w:rFonts w:eastAsiaTheme="minorEastAsia" w:cs="Times New Roman"/>
          <w:sz w:val="24"/>
          <w:szCs w:val="24"/>
        </w:rPr>
      </w:pPr>
      <w:r w:rsidRPr="00115BF0">
        <w:rPr>
          <w:rFonts w:eastAsiaTheme="minorEastAsia" w:cs="Times New Roman"/>
          <w:sz w:val="24"/>
          <w:szCs w:val="24"/>
        </w:rPr>
        <w:t>r = Koefeisien Korelasi</w:t>
      </w:r>
    </w:p>
    <w:p w:rsidR="00D95E32" w:rsidRPr="00115BF0" w:rsidRDefault="00D95E32" w:rsidP="009700B2">
      <w:pPr>
        <w:spacing w:after="0" w:line="276" w:lineRule="auto"/>
        <w:rPr>
          <w:rFonts w:eastAsiaTheme="minorEastAsia" w:cs="Times New Roman"/>
          <w:sz w:val="24"/>
          <w:szCs w:val="24"/>
        </w:rPr>
      </w:pPr>
      <w:r w:rsidRPr="00115BF0">
        <w:rPr>
          <w:rFonts w:eastAsiaTheme="minorEastAsia" w:cs="Times New Roman"/>
          <w:sz w:val="24"/>
          <w:szCs w:val="24"/>
        </w:rPr>
        <w:t>n =Banyaknya responden</w:t>
      </w:r>
    </w:p>
    <w:p w:rsidR="00D95E32" w:rsidRPr="00115BF0" w:rsidRDefault="00D95E32" w:rsidP="009700B2">
      <w:pPr>
        <w:spacing w:after="0" w:line="276" w:lineRule="auto"/>
        <w:rPr>
          <w:rFonts w:eastAsiaTheme="minorEastAsia" w:cs="Times New Roman"/>
          <w:sz w:val="24"/>
          <w:szCs w:val="24"/>
        </w:rPr>
      </w:pPr>
      <w:r w:rsidRPr="00115BF0">
        <w:rPr>
          <w:rFonts w:eastAsiaTheme="minorEastAsia" w:cs="Times New Roman"/>
          <w:sz w:val="24"/>
          <w:szCs w:val="24"/>
        </w:rPr>
        <w:t>Hipotesis statistik dirumuskan sebagai berikut:</w:t>
      </w:r>
    </w:p>
    <w:p w:rsidR="00D95E32" w:rsidRPr="00115BF0" w:rsidRDefault="00D95E32" w:rsidP="009700B2">
      <w:pPr>
        <w:pStyle w:val="ListParagraph"/>
        <w:widowControl/>
        <w:numPr>
          <w:ilvl w:val="0"/>
          <w:numId w:val="33"/>
        </w:numPr>
        <w:autoSpaceDE/>
        <w:autoSpaceDN/>
        <w:spacing w:before="0" w:line="276" w:lineRule="auto"/>
        <w:contextualSpacing/>
        <w:rPr>
          <w:rFonts w:eastAsiaTheme="minorEastAsia"/>
          <w:sz w:val="24"/>
          <w:szCs w:val="24"/>
        </w:rPr>
      </w:pPr>
      <w:r w:rsidRPr="00115BF0">
        <w:rPr>
          <w:rFonts w:eastAsiaTheme="minorEastAsia"/>
          <w:sz w:val="24"/>
          <w:szCs w:val="24"/>
        </w:rPr>
        <w:t xml:space="preserve">Ho : </w:t>
      </w:r>
      <w:r w:rsidRPr="00115BF0">
        <w:rPr>
          <w:rFonts w:eastAsiaTheme="minorEastAsia"/>
          <w:i/>
          <w:sz w:val="24"/>
          <w:szCs w:val="24"/>
        </w:rPr>
        <w:t>p</w:t>
      </w:r>
      <w:r w:rsidRPr="00115BF0">
        <w:rPr>
          <w:rFonts w:eastAsiaTheme="minorEastAsia"/>
          <w:sz w:val="24"/>
          <w:szCs w:val="24"/>
        </w:rPr>
        <w:t xml:space="preserve"> &lt; 0, Tidak ada hubungan nyata dan positif antara motivasi kerja dengan kinerja pegawai.</w:t>
      </w:r>
    </w:p>
    <w:p w:rsidR="00D95E32" w:rsidRPr="005453FE" w:rsidRDefault="00D95E32" w:rsidP="009700B2">
      <w:pPr>
        <w:pStyle w:val="ListParagraph"/>
        <w:widowControl/>
        <w:numPr>
          <w:ilvl w:val="0"/>
          <w:numId w:val="33"/>
        </w:numPr>
        <w:autoSpaceDE/>
        <w:autoSpaceDN/>
        <w:spacing w:before="0" w:line="276" w:lineRule="auto"/>
        <w:contextualSpacing/>
        <w:rPr>
          <w:rFonts w:eastAsiaTheme="minorEastAsia"/>
          <w:sz w:val="24"/>
          <w:szCs w:val="24"/>
        </w:rPr>
      </w:pPr>
      <w:r w:rsidRPr="00115BF0">
        <w:rPr>
          <w:rFonts w:eastAsiaTheme="minorEastAsia"/>
          <w:sz w:val="24"/>
          <w:szCs w:val="24"/>
        </w:rPr>
        <w:t xml:space="preserve">Ha : </w:t>
      </w:r>
      <w:r w:rsidRPr="00115BF0">
        <w:rPr>
          <w:rFonts w:eastAsiaTheme="minorEastAsia"/>
          <w:i/>
          <w:sz w:val="24"/>
          <w:szCs w:val="24"/>
        </w:rPr>
        <w:t>p</w:t>
      </w:r>
      <w:r w:rsidRPr="00115BF0">
        <w:rPr>
          <w:rFonts w:eastAsiaTheme="minorEastAsia"/>
          <w:sz w:val="24"/>
          <w:szCs w:val="24"/>
        </w:rPr>
        <w:t xml:space="preserve"> &lt; 0, Ada hubungan yang nyata dan positif antara motivasi kerja dengan kinerja pegawai.</w:t>
      </w:r>
    </w:p>
    <w:p w:rsidR="00D95E32" w:rsidRPr="00115BF0" w:rsidRDefault="00D95E32" w:rsidP="009700B2">
      <w:pPr>
        <w:spacing w:after="0" w:line="276" w:lineRule="auto"/>
        <w:ind w:left="720"/>
        <w:rPr>
          <w:rFonts w:eastAsiaTheme="minorEastAsia" w:cs="Times New Roman"/>
          <w:sz w:val="24"/>
          <w:szCs w:val="24"/>
        </w:rPr>
      </w:pPr>
      <w:r w:rsidRPr="00115BF0">
        <w:rPr>
          <w:rFonts w:eastAsiaTheme="minorEastAsia" w:cs="Times New Roman"/>
          <w:sz w:val="24"/>
          <w:szCs w:val="24"/>
        </w:rPr>
        <w:t>Hasil yang didapatkan dari perhitungan uji hipotesis adalah sebagai berikut:</w:t>
      </w:r>
    </w:p>
    <w:p w:rsidR="00D95E32" w:rsidRPr="00115BF0" w:rsidRDefault="00D95E32" w:rsidP="009700B2">
      <w:pPr>
        <w:pStyle w:val="ListParagraph"/>
        <w:widowControl/>
        <w:numPr>
          <w:ilvl w:val="0"/>
          <w:numId w:val="32"/>
        </w:numPr>
        <w:autoSpaceDE/>
        <w:autoSpaceDN/>
        <w:spacing w:before="0" w:after="160" w:line="276" w:lineRule="auto"/>
        <w:contextualSpacing/>
        <w:jc w:val="left"/>
        <w:rPr>
          <w:rFonts w:eastAsiaTheme="minorEastAsia"/>
          <w:sz w:val="24"/>
          <w:szCs w:val="24"/>
        </w:rPr>
      </w:pPr>
      <w:r w:rsidRPr="00115BF0">
        <w:rPr>
          <w:rFonts w:eastAsiaTheme="minorEastAsia"/>
          <w:sz w:val="24"/>
          <w:szCs w:val="24"/>
        </w:rPr>
        <w:t>Jika nilai t</w:t>
      </w:r>
      <w:r w:rsidRPr="00115BF0">
        <w:rPr>
          <w:rFonts w:eastAsiaTheme="minorEastAsia"/>
          <w:sz w:val="24"/>
          <w:szCs w:val="24"/>
          <w:vertAlign w:val="subscript"/>
        </w:rPr>
        <w:t xml:space="preserve">hitung </w:t>
      </w:r>
      <w:r w:rsidRPr="00115BF0">
        <w:rPr>
          <w:rFonts w:eastAsiaTheme="minorEastAsia"/>
          <w:sz w:val="24"/>
          <w:szCs w:val="24"/>
        </w:rPr>
        <w:t>&lt; t</w:t>
      </w:r>
      <w:r w:rsidRPr="00115BF0">
        <w:rPr>
          <w:rFonts w:eastAsiaTheme="minorEastAsia"/>
          <w:sz w:val="24"/>
          <w:szCs w:val="24"/>
          <w:vertAlign w:val="subscript"/>
        </w:rPr>
        <w:t xml:space="preserve">tabel </w:t>
      </w:r>
      <w:r w:rsidRPr="00115BF0">
        <w:rPr>
          <w:rFonts w:eastAsiaTheme="minorEastAsia"/>
          <w:sz w:val="24"/>
          <w:szCs w:val="24"/>
        </w:rPr>
        <w:t>maka terima Ho dan tolak Ha, artinya motivasi kerja dengan kinerja pegawai tidak ada hubungan.</w:t>
      </w:r>
    </w:p>
    <w:p w:rsidR="005546C1" w:rsidRDefault="005546C1" w:rsidP="005546C1">
      <w:pPr>
        <w:pStyle w:val="ListParagraph"/>
        <w:widowControl/>
        <w:numPr>
          <w:ilvl w:val="0"/>
          <w:numId w:val="32"/>
        </w:numPr>
        <w:autoSpaceDE/>
        <w:autoSpaceDN/>
        <w:spacing w:before="0" w:after="160" w:line="276" w:lineRule="auto"/>
        <w:contextualSpacing/>
        <w:jc w:val="left"/>
        <w:rPr>
          <w:rFonts w:eastAsiaTheme="minorEastAsia"/>
          <w:sz w:val="24"/>
          <w:szCs w:val="24"/>
        </w:rPr>
      </w:pPr>
      <w:r>
        <w:rPr>
          <w:noProof/>
          <w:lang w:val="en-US"/>
        </w:rPr>
        <w:drawing>
          <wp:anchor distT="0" distB="0" distL="0" distR="0" simplePos="0" relativeHeight="251787264" behindDoc="0" locked="0" layoutInCell="1" allowOverlap="1" wp14:anchorId="34180233" wp14:editId="181921AA">
            <wp:simplePos x="0" y="0"/>
            <wp:positionH relativeFrom="page">
              <wp:posOffset>1790700</wp:posOffset>
            </wp:positionH>
            <wp:positionV relativeFrom="paragraph">
              <wp:posOffset>464185</wp:posOffset>
            </wp:positionV>
            <wp:extent cx="4276725" cy="1552575"/>
            <wp:effectExtent l="0" t="0" r="9525"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25" cy="1552575"/>
                    </a:xfrm>
                    <a:prstGeom prst="rect">
                      <a:avLst/>
                    </a:prstGeom>
                    <a:noFill/>
                  </pic:spPr>
                </pic:pic>
              </a:graphicData>
            </a:graphic>
            <wp14:sizeRelH relativeFrom="page">
              <wp14:pctWidth>0</wp14:pctWidth>
            </wp14:sizeRelH>
            <wp14:sizeRelV relativeFrom="page">
              <wp14:pctHeight>0</wp14:pctHeight>
            </wp14:sizeRelV>
          </wp:anchor>
        </w:drawing>
      </w:r>
      <w:r w:rsidR="00D95E32" w:rsidRPr="00115BF0">
        <w:rPr>
          <w:rFonts w:eastAsiaTheme="minorEastAsia"/>
          <w:sz w:val="24"/>
          <w:szCs w:val="24"/>
        </w:rPr>
        <w:t>Jika nilai t</w:t>
      </w:r>
      <w:r w:rsidR="00D95E32" w:rsidRPr="00115BF0">
        <w:rPr>
          <w:rFonts w:eastAsiaTheme="minorEastAsia"/>
          <w:sz w:val="24"/>
          <w:szCs w:val="24"/>
          <w:vertAlign w:val="subscript"/>
        </w:rPr>
        <w:t xml:space="preserve">hitung </w:t>
      </w:r>
      <w:r w:rsidR="00D95E32" w:rsidRPr="00115BF0">
        <w:rPr>
          <w:rFonts w:eastAsiaTheme="minorEastAsia"/>
          <w:sz w:val="24"/>
          <w:szCs w:val="24"/>
        </w:rPr>
        <w:t>&gt; t</w:t>
      </w:r>
      <w:r w:rsidR="00D95E32" w:rsidRPr="00115BF0">
        <w:rPr>
          <w:rFonts w:eastAsiaTheme="minorEastAsia"/>
          <w:sz w:val="24"/>
          <w:szCs w:val="24"/>
          <w:vertAlign w:val="subscript"/>
        </w:rPr>
        <w:t xml:space="preserve">tabel maka tolak Ho </w:t>
      </w:r>
      <w:r w:rsidR="00D95E32" w:rsidRPr="00115BF0">
        <w:rPr>
          <w:rFonts w:eastAsiaTheme="minorEastAsia"/>
          <w:sz w:val="24"/>
          <w:szCs w:val="24"/>
        </w:rPr>
        <w:t xml:space="preserve">dan terima Ha, artinya motivasi kerja berhubungan dengan kinerja karyawan. </w:t>
      </w:r>
    </w:p>
    <w:p w:rsidR="009A07DB" w:rsidRPr="003E3797" w:rsidRDefault="009A07DB" w:rsidP="009A07DB">
      <w:pPr>
        <w:pStyle w:val="ListParagraph"/>
        <w:widowControl/>
        <w:autoSpaceDE/>
        <w:autoSpaceDN/>
        <w:spacing w:before="0" w:after="160" w:line="276" w:lineRule="auto"/>
        <w:ind w:left="720" w:firstLine="0"/>
        <w:contextualSpacing/>
        <w:jc w:val="left"/>
        <w:rPr>
          <w:rFonts w:eastAsiaTheme="minorEastAsia"/>
          <w:sz w:val="24"/>
          <w:szCs w:val="24"/>
        </w:rPr>
      </w:pPr>
    </w:p>
    <w:p w:rsidR="00BF519D" w:rsidRPr="00553A41" w:rsidRDefault="00CE093D" w:rsidP="00553A41">
      <w:pPr>
        <w:pStyle w:val="Heading5"/>
        <w:jc w:val="center"/>
      </w:pPr>
      <w:r>
        <w:t>Gamba</w:t>
      </w:r>
      <w:r w:rsidR="00EE3C62">
        <w:t>r</w:t>
      </w:r>
      <w:r>
        <w:t xml:space="preserve"> 3.1 Kurva Hasil Hipotesis Koefisien Korelasi</w:t>
      </w:r>
    </w:p>
    <w:p w:rsidR="00E62B8D" w:rsidRDefault="00E62B8D" w:rsidP="009700B2">
      <w:pPr>
        <w:spacing w:after="0" w:line="276" w:lineRule="auto"/>
        <w:rPr>
          <w:rFonts w:cs="Times New Roman"/>
          <w:sz w:val="24"/>
          <w:szCs w:val="24"/>
        </w:rPr>
      </w:pPr>
    </w:p>
    <w:p w:rsidR="007112A6" w:rsidRPr="000024DC" w:rsidRDefault="007112A6" w:rsidP="009A07DB">
      <w:pPr>
        <w:spacing w:after="0" w:line="276" w:lineRule="auto"/>
        <w:rPr>
          <w:rFonts w:cs="Times New Roman"/>
          <w:b/>
          <w:sz w:val="24"/>
          <w:szCs w:val="24"/>
        </w:rPr>
      </w:pPr>
      <w:r w:rsidRPr="000024DC">
        <w:rPr>
          <w:rFonts w:cs="Times New Roman"/>
          <w:b/>
          <w:sz w:val="24"/>
          <w:szCs w:val="24"/>
        </w:rPr>
        <w:t>3.8.5 Hubungan Fungsional antara Variabel X dan Y</w:t>
      </w:r>
    </w:p>
    <w:p w:rsidR="007112A6" w:rsidRDefault="007112A6" w:rsidP="009A07DB">
      <w:pPr>
        <w:spacing w:after="0" w:line="276" w:lineRule="auto"/>
        <w:ind w:firstLine="567"/>
        <w:rPr>
          <w:rFonts w:cs="Times New Roman"/>
          <w:sz w:val="24"/>
          <w:szCs w:val="24"/>
        </w:rPr>
      </w:pPr>
      <w:r>
        <w:rPr>
          <w:rFonts w:cs="Times New Roman"/>
          <w:sz w:val="24"/>
          <w:szCs w:val="24"/>
        </w:rPr>
        <w:t xml:space="preserve">Dari hasil analisis statistic tersebut diatas diperoleh hubungan fungsional antara variable Motivasi (X) dan Kinerja (Y). </w:t>
      </w:r>
    </w:p>
    <w:p w:rsidR="007112A6" w:rsidRDefault="007112A6" w:rsidP="007112A6">
      <w:pPr>
        <w:spacing w:after="0" w:line="276" w:lineRule="auto"/>
        <w:rPr>
          <w:rFonts w:cs="Times New Roman"/>
          <w:sz w:val="24"/>
          <w:szCs w:val="24"/>
        </w:rPr>
      </w:pPr>
      <w:r>
        <w:rPr>
          <w:rFonts w:cs="Times New Roman"/>
          <w:sz w:val="24"/>
          <w:szCs w:val="24"/>
        </w:rPr>
        <w:t xml:space="preserve">Ŷ = a + b X, dimana: </w:t>
      </w:r>
    </w:p>
    <w:p w:rsidR="007112A6" w:rsidRDefault="007112A6" w:rsidP="007112A6">
      <w:pPr>
        <w:spacing w:after="0" w:line="276" w:lineRule="auto"/>
        <w:rPr>
          <w:rFonts w:cs="Times New Roman"/>
          <w:sz w:val="24"/>
          <w:szCs w:val="24"/>
        </w:rPr>
      </w:pPr>
      <w:r>
        <w:rPr>
          <w:rFonts w:cs="Times New Roman"/>
          <w:sz w:val="24"/>
          <w:szCs w:val="24"/>
        </w:rPr>
        <w:t xml:space="preserve">Ŷ = Penduga variable  Y (kinerja) </w:t>
      </w:r>
    </w:p>
    <w:p w:rsidR="007112A6" w:rsidRDefault="007112A6" w:rsidP="007112A6">
      <w:pPr>
        <w:spacing w:after="0" w:line="276" w:lineRule="auto"/>
        <w:rPr>
          <w:rFonts w:cs="Times New Roman"/>
          <w:sz w:val="24"/>
          <w:szCs w:val="24"/>
        </w:rPr>
      </w:pPr>
      <w:r>
        <w:rPr>
          <w:rFonts w:cs="Times New Roman"/>
          <w:sz w:val="24"/>
          <w:szCs w:val="24"/>
        </w:rPr>
        <w:t>a = Konstanta</w:t>
      </w:r>
    </w:p>
    <w:p w:rsidR="007112A6" w:rsidRDefault="007112A6" w:rsidP="007112A6">
      <w:pPr>
        <w:spacing w:after="0" w:line="276" w:lineRule="auto"/>
        <w:rPr>
          <w:rFonts w:cs="Times New Roman"/>
          <w:sz w:val="24"/>
          <w:szCs w:val="24"/>
        </w:rPr>
      </w:pPr>
      <w:r>
        <w:rPr>
          <w:rFonts w:cs="Times New Roman"/>
          <w:sz w:val="24"/>
          <w:szCs w:val="24"/>
        </w:rPr>
        <w:t>b = koefisien korelasi</w:t>
      </w:r>
    </w:p>
    <w:p w:rsidR="007112A6" w:rsidRDefault="007112A6" w:rsidP="007112A6">
      <w:pPr>
        <w:spacing w:after="0" w:line="276" w:lineRule="auto"/>
        <w:rPr>
          <w:rFonts w:cs="Times New Roman"/>
          <w:sz w:val="24"/>
          <w:szCs w:val="24"/>
        </w:rPr>
      </w:pPr>
      <w:r>
        <w:rPr>
          <w:rFonts w:cs="Times New Roman"/>
          <w:sz w:val="24"/>
          <w:szCs w:val="24"/>
        </w:rPr>
        <w:t>X = variable motivasi</w:t>
      </w:r>
    </w:p>
    <w:p w:rsidR="007112A6" w:rsidRDefault="007112A6" w:rsidP="007112A6">
      <w:pPr>
        <w:spacing w:after="0" w:line="276" w:lineRule="auto"/>
        <w:rPr>
          <w:rFonts w:cs="Times New Roman"/>
          <w:sz w:val="24"/>
          <w:szCs w:val="24"/>
        </w:rPr>
      </w:pPr>
    </w:p>
    <w:p w:rsidR="007112A6" w:rsidRDefault="007112A6" w:rsidP="007112A6">
      <w:pPr>
        <w:spacing w:after="0" w:line="276" w:lineRule="auto"/>
        <w:rPr>
          <w:rFonts w:cs="Times New Roman"/>
          <w:sz w:val="24"/>
          <w:szCs w:val="24"/>
        </w:rPr>
      </w:pPr>
    </w:p>
    <w:p w:rsidR="00BF519D" w:rsidRDefault="00BF519D" w:rsidP="009700B2">
      <w:pPr>
        <w:spacing w:after="0" w:line="276" w:lineRule="auto"/>
        <w:rPr>
          <w:rFonts w:cs="Times New Roman"/>
          <w:sz w:val="24"/>
          <w:szCs w:val="24"/>
        </w:rPr>
      </w:pPr>
    </w:p>
    <w:p w:rsidR="006A152A" w:rsidRDefault="006A152A" w:rsidP="009700B2">
      <w:pPr>
        <w:spacing w:after="0" w:line="276" w:lineRule="auto"/>
        <w:rPr>
          <w:rFonts w:cs="Times New Roman"/>
          <w:sz w:val="24"/>
          <w:szCs w:val="24"/>
        </w:rPr>
      </w:pPr>
    </w:p>
    <w:p w:rsidR="006A152A" w:rsidRDefault="006A152A" w:rsidP="009700B2">
      <w:pPr>
        <w:spacing w:after="0" w:line="276" w:lineRule="auto"/>
        <w:rPr>
          <w:rFonts w:cs="Times New Roman"/>
          <w:sz w:val="24"/>
          <w:szCs w:val="24"/>
        </w:rPr>
      </w:pPr>
    </w:p>
    <w:p w:rsidR="00761DFF" w:rsidRDefault="00761DFF" w:rsidP="009A07DB">
      <w:pPr>
        <w:pStyle w:val="Heading1"/>
        <w:jc w:val="left"/>
        <w:sectPr w:rsidR="00761DFF" w:rsidSect="00074D9D">
          <w:headerReference w:type="default" r:id="rId32"/>
          <w:footerReference w:type="default" r:id="rId33"/>
          <w:pgSz w:w="11907" w:h="16839" w:code="9"/>
          <w:pgMar w:top="1699" w:right="1411" w:bottom="1699" w:left="2275" w:header="720" w:footer="720" w:gutter="0"/>
          <w:pgNumType w:start="31"/>
          <w:cols w:space="720"/>
          <w:titlePg/>
          <w:docGrid w:linePitch="360"/>
        </w:sectPr>
      </w:pPr>
    </w:p>
    <w:p w:rsidR="00BF519D" w:rsidRPr="00FF1ACD" w:rsidRDefault="00BF519D" w:rsidP="00FF1ACD">
      <w:pPr>
        <w:pStyle w:val="Heading1"/>
      </w:pPr>
      <w:bookmarkStart w:id="95" w:name="_Toc124089510"/>
      <w:bookmarkStart w:id="96" w:name="_Toc124174783"/>
      <w:r w:rsidRPr="00FF1ACD">
        <w:lastRenderedPageBreak/>
        <w:t>BAB IV</w:t>
      </w:r>
      <w:bookmarkEnd w:id="95"/>
      <w:bookmarkEnd w:id="96"/>
    </w:p>
    <w:p w:rsidR="00BF519D" w:rsidRPr="00FF1ACD" w:rsidRDefault="00BF519D" w:rsidP="00FF1ACD">
      <w:pPr>
        <w:pStyle w:val="Heading2"/>
      </w:pPr>
      <w:bookmarkStart w:id="97" w:name="_Toc124089511"/>
      <w:bookmarkStart w:id="98" w:name="_Toc124174784"/>
      <w:r w:rsidRPr="00FF1ACD">
        <w:t>HASIL PENELITIAN DAN PEMBAHASAN</w:t>
      </w:r>
      <w:bookmarkEnd w:id="97"/>
      <w:bookmarkEnd w:id="98"/>
    </w:p>
    <w:p w:rsidR="00BF519D" w:rsidRPr="0045101C" w:rsidRDefault="007B4949" w:rsidP="008D5E62">
      <w:pPr>
        <w:pStyle w:val="Heading3"/>
        <w:rPr>
          <w:szCs w:val="28"/>
        </w:rPr>
      </w:pPr>
      <w:bookmarkStart w:id="99" w:name="_Toc124089512"/>
      <w:bookmarkStart w:id="100" w:name="_Toc124174785"/>
      <w:r w:rsidRPr="0045101C">
        <w:t>4.1</w:t>
      </w:r>
      <w:r w:rsidR="00665B6A">
        <w:t xml:space="preserve"> </w:t>
      </w:r>
      <w:r w:rsidR="00BF519D" w:rsidRPr="0045101C">
        <w:t>Gambaran Umum Lokasi Penelitian</w:t>
      </w:r>
      <w:bookmarkEnd w:id="99"/>
      <w:bookmarkEnd w:id="100"/>
    </w:p>
    <w:p w:rsidR="00BF519D" w:rsidRDefault="00BF519D" w:rsidP="00665B6A">
      <w:pPr>
        <w:widowControl w:val="0"/>
        <w:autoSpaceDE w:val="0"/>
        <w:autoSpaceDN w:val="0"/>
        <w:spacing w:after="120" w:line="276" w:lineRule="auto"/>
        <w:ind w:firstLine="709"/>
        <w:jc w:val="both"/>
        <w:rPr>
          <w:rFonts w:cs="Times New Roman"/>
          <w:b/>
          <w:bCs/>
          <w:sz w:val="28"/>
          <w:szCs w:val="28"/>
        </w:rPr>
      </w:pPr>
      <w:r w:rsidRPr="0044562E">
        <w:rPr>
          <w:rFonts w:cs="Times New Roman"/>
          <w:sz w:val="24"/>
          <w:szCs w:val="24"/>
        </w:rPr>
        <w:t>Data yang diperoleh mengenai gambaran umum mengenai sejarah singkat</w:t>
      </w:r>
      <w:r>
        <w:rPr>
          <w:rFonts w:cs="Times New Roman"/>
          <w:sz w:val="24"/>
          <w:szCs w:val="24"/>
        </w:rPr>
        <w:t xml:space="preserve"> </w:t>
      </w:r>
      <w:r w:rsidRPr="0044562E">
        <w:rPr>
          <w:rFonts w:cs="Times New Roman"/>
          <w:sz w:val="24"/>
          <w:szCs w:val="24"/>
        </w:rPr>
        <w:t>profil instansi, struktur organisasi, serta visi dan misi, sebagai berikut.</w:t>
      </w:r>
    </w:p>
    <w:p w:rsidR="00BF519D" w:rsidRPr="00AA50A4" w:rsidRDefault="00B248A0" w:rsidP="008D5E62">
      <w:pPr>
        <w:pStyle w:val="Heading4"/>
        <w:rPr>
          <w:rFonts w:cs="Times New Roman"/>
          <w:sz w:val="28"/>
          <w:szCs w:val="28"/>
        </w:rPr>
      </w:pPr>
      <w:bookmarkStart w:id="101" w:name="_Toc124089513"/>
      <w:bookmarkStart w:id="102" w:name="_Toc124174786"/>
      <w:r>
        <w:rPr>
          <w:rFonts w:cs="Times New Roman"/>
        </w:rPr>
        <w:t xml:space="preserve">4.1.1 </w:t>
      </w:r>
      <w:r w:rsidR="00BF519D" w:rsidRPr="0044562E">
        <w:t>Sejarah singkat UPTD Pengelolaan Prasarana Perhubungan LLAJ Wilayah I</w:t>
      </w:r>
      <w:r>
        <w:t xml:space="preserve"> </w:t>
      </w:r>
      <w:r w:rsidR="00123C13">
        <w:rPr>
          <w:rFonts w:cs="Times New Roman"/>
          <w:szCs w:val="24"/>
        </w:rPr>
        <w:t xml:space="preserve">Cibinong Kabupaten </w:t>
      </w:r>
      <w:r>
        <w:t>Bogor</w:t>
      </w:r>
      <w:bookmarkEnd w:id="101"/>
      <w:bookmarkEnd w:id="102"/>
    </w:p>
    <w:p w:rsidR="00BF519D" w:rsidRDefault="00BF519D" w:rsidP="009700B2">
      <w:pPr>
        <w:spacing w:after="120" w:line="276" w:lineRule="auto"/>
        <w:ind w:firstLine="720"/>
        <w:jc w:val="both"/>
        <w:rPr>
          <w:sz w:val="24"/>
          <w:szCs w:val="24"/>
        </w:rPr>
      </w:pPr>
      <w:r w:rsidRPr="00BA1618">
        <w:rPr>
          <w:sz w:val="24"/>
          <w:szCs w:val="24"/>
        </w:rPr>
        <w:t>Pada umumnya keberadaan sebuah organisasi tidak akan selalu tetap,</w:t>
      </w:r>
      <w:r>
        <w:t xml:space="preserve"> </w:t>
      </w:r>
      <w:r w:rsidRPr="00BA1618">
        <w:rPr>
          <w:sz w:val="24"/>
          <w:szCs w:val="24"/>
        </w:rPr>
        <w:t>tetapi selalu dinamis dan berubah seiring tuntutan perubahan jaman baik dalam bentuk atau strukturnya, orang orang yang berada di dalamnya, sampai perubahan visi dan misinya. Itu terjadi dalam rangka upaya mencapai tujuan yang ditetapkan oleh organisasi yang bersangkutan.</w:t>
      </w:r>
    </w:p>
    <w:p w:rsidR="00BF519D" w:rsidRDefault="00BF519D" w:rsidP="009700B2">
      <w:pPr>
        <w:spacing w:after="120" w:line="276" w:lineRule="auto"/>
        <w:ind w:firstLine="720"/>
        <w:jc w:val="both"/>
        <w:rPr>
          <w:rFonts w:cs="Times New Roman"/>
          <w:sz w:val="24"/>
          <w:szCs w:val="24"/>
        </w:rPr>
      </w:pPr>
      <w:r w:rsidRPr="00BA1618">
        <w:rPr>
          <w:sz w:val="24"/>
          <w:szCs w:val="24"/>
        </w:rPr>
        <w:t>UPTD Pengelolaan Prasarana Perhubungan LLAJ Wilayah I</w:t>
      </w:r>
      <w:r w:rsidR="00123C13">
        <w:rPr>
          <w:sz w:val="24"/>
          <w:szCs w:val="24"/>
        </w:rPr>
        <w:t xml:space="preserve"> </w:t>
      </w:r>
      <w:r w:rsidR="00123C13">
        <w:rPr>
          <w:rFonts w:cs="Times New Roman"/>
          <w:sz w:val="24"/>
          <w:szCs w:val="24"/>
        </w:rPr>
        <w:t>Cibinong Kabupaten</w:t>
      </w:r>
      <w:r w:rsidR="00945187">
        <w:rPr>
          <w:sz w:val="24"/>
          <w:szCs w:val="24"/>
        </w:rPr>
        <w:t xml:space="preserve"> Bogor</w:t>
      </w:r>
      <w:r w:rsidRPr="00BA1618">
        <w:rPr>
          <w:sz w:val="24"/>
          <w:szCs w:val="24"/>
        </w:rPr>
        <w:t xml:space="preserve"> merupakan UPTD di lingkungan Dinas Perhubungan Provinsi Jawa Barat yang merupakan kepanjangan tangan Dinas Perhubungan Provinsi Jawa Barat  untuk melaksanakan sebagian tugas pokok Dinas Perhubungan Provinsi Jawa Barat  terutama menyangkut teknis operasional di wilayah I </w:t>
      </w:r>
      <w:r w:rsidR="00C97A7F">
        <w:rPr>
          <w:rFonts w:cs="Times New Roman"/>
          <w:sz w:val="24"/>
          <w:szCs w:val="24"/>
        </w:rPr>
        <w:t xml:space="preserve">Cibinong Kabupaten </w:t>
      </w:r>
      <w:r w:rsidR="004D0A99">
        <w:rPr>
          <w:sz w:val="24"/>
          <w:szCs w:val="24"/>
        </w:rPr>
        <w:t>Bogor</w:t>
      </w:r>
      <w:r w:rsidRPr="00BA1618">
        <w:rPr>
          <w:sz w:val="24"/>
          <w:szCs w:val="24"/>
        </w:rPr>
        <w:t xml:space="preserve"> yang meliputi 8 Kabupaten/kota, khususnya bidang operasional transportasi darat yakni kegiatan mobilitas  kendaraan angkutan barang  dan kendaraan Angkutan Umum Antar kota Dalam Provinsi (AKDP). Kantor UPTD Pengelolaan Prasarana Perhubungan LLAJ Wilayah I</w:t>
      </w:r>
      <w:r w:rsidR="004D0A99">
        <w:rPr>
          <w:sz w:val="24"/>
          <w:szCs w:val="24"/>
        </w:rPr>
        <w:t xml:space="preserve"> Bogor</w:t>
      </w:r>
      <w:r w:rsidRPr="00BA1618">
        <w:rPr>
          <w:sz w:val="24"/>
          <w:szCs w:val="24"/>
        </w:rPr>
        <w:t xml:space="preserve"> terletak </w:t>
      </w:r>
      <w:r w:rsidRPr="00A959E1">
        <w:rPr>
          <w:rFonts w:cs="Times New Roman"/>
          <w:sz w:val="24"/>
          <w:szCs w:val="24"/>
        </w:rPr>
        <w:t xml:space="preserve">di </w:t>
      </w:r>
      <w:r w:rsidRPr="00A575BA">
        <w:rPr>
          <w:rFonts w:cs="Times New Roman"/>
          <w:sz w:val="24"/>
          <w:szCs w:val="24"/>
        </w:rPr>
        <w:t>Jl. Nyaman No 1 Komplek</w:t>
      </w:r>
      <w:r>
        <w:rPr>
          <w:rFonts w:cs="Times New Roman"/>
          <w:sz w:val="24"/>
          <w:szCs w:val="24"/>
        </w:rPr>
        <w:t xml:space="preserve"> </w:t>
      </w:r>
      <w:r w:rsidRPr="00A575BA">
        <w:rPr>
          <w:rFonts w:cs="Times New Roman"/>
          <w:sz w:val="24"/>
          <w:szCs w:val="24"/>
        </w:rPr>
        <w:t>Perkantoran Pemda</w:t>
      </w:r>
      <w:r>
        <w:rPr>
          <w:rFonts w:cs="Times New Roman"/>
          <w:sz w:val="24"/>
          <w:szCs w:val="24"/>
        </w:rPr>
        <w:t xml:space="preserve"> </w:t>
      </w:r>
      <w:r w:rsidRPr="00A575BA">
        <w:rPr>
          <w:rFonts w:cs="Times New Roman"/>
          <w:sz w:val="24"/>
          <w:szCs w:val="24"/>
        </w:rPr>
        <w:t>Kabupaten Bogor, Cibinong</w:t>
      </w:r>
      <w:r>
        <w:rPr>
          <w:rFonts w:cs="Times New Roman"/>
          <w:sz w:val="24"/>
          <w:szCs w:val="24"/>
        </w:rPr>
        <w:t>, Jawa Barat.</w:t>
      </w:r>
    </w:p>
    <w:p w:rsidR="00BF519D" w:rsidRDefault="00BF519D" w:rsidP="009700B2">
      <w:pPr>
        <w:spacing w:after="120" w:line="276" w:lineRule="auto"/>
        <w:ind w:firstLine="720"/>
        <w:jc w:val="both"/>
        <w:rPr>
          <w:sz w:val="24"/>
          <w:szCs w:val="24"/>
        </w:rPr>
      </w:pPr>
      <w:r w:rsidRPr="00BA1618">
        <w:rPr>
          <w:sz w:val="24"/>
          <w:szCs w:val="24"/>
        </w:rPr>
        <w:t>Sebelum tahun 2017, UPTD membawahi jembatan timbang dan memiliki wilayah kerja di 10 kota bagian barat Provinsi Jawa Barat. Yaitu kota dan kabupaten Sukabumi, kota dan kabupaten Bogor, Kota Depok, Kabupaten Cianjur, Kota dan Kabupaten Bekasi serta Kabupaten Cikarang.</w:t>
      </w:r>
    </w:p>
    <w:p w:rsidR="00BF519D" w:rsidRPr="0044562E" w:rsidRDefault="00BF519D" w:rsidP="009700B2">
      <w:pPr>
        <w:spacing w:after="120" w:line="276" w:lineRule="auto"/>
        <w:ind w:firstLine="720"/>
        <w:jc w:val="both"/>
        <w:rPr>
          <w:rFonts w:cs="Times New Roman"/>
          <w:sz w:val="24"/>
          <w:szCs w:val="24"/>
        </w:rPr>
      </w:pPr>
      <w:r w:rsidRPr="00BA1618">
        <w:rPr>
          <w:sz w:val="24"/>
          <w:szCs w:val="24"/>
        </w:rPr>
        <w:t>Sejak tahun 2017 sampai dengan saat ini, UPTD Pengelolaan Prasarana Perhubungan Lalu Lintas dan Angkutan Jalan Wilayah I</w:t>
      </w:r>
      <w:r w:rsidR="00C97A7F">
        <w:rPr>
          <w:sz w:val="24"/>
          <w:szCs w:val="24"/>
        </w:rPr>
        <w:t xml:space="preserve"> </w:t>
      </w:r>
      <w:r w:rsidR="00C97A7F">
        <w:rPr>
          <w:rFonts w:cs="Times New Roman"/>
          <w:sz w:val="24"/>
          <w:szCs w:val="24"/>
        </w:rPr>
        <w:t>Cibinong Kabupaten</w:t>
      </w:r>
      <w:r w:rsidRPr="00BA1618">
        <w:rPr>
          <w:sz w:val="24"/>
          <w:szCs w:val="24"/>
        </w:rPr>
        <w:t xml:space="preserve"> </w:t>
      </w:r>
      <w:r w:rsidR="004D0A99">
        <w:rPr>
          <w:sz w:val="24"/>
          <w:szCs w:val="24"/>
        </w:rPr>
        <w:t xml:space="preserve">Bogor </w:t>
      </w:r>
      <w:r w:rsidRPr="00BA1618">
        <w:rPr>
          <w:sz w:val="24"/>
          <w:szCs w:val="24"/>
        </w:rPr>
        <w:t>memiliki 8 kota/kabupaten sebagai wilayah kerja yang terdiri dari Kota Bogor, Kabupaten Bogor, Kota Depok, Kota Sukabumi, Kabupaten Sukabumi, Kabupaten Karawang, Kabupaten Bekasi, dan Kota Bekasi, membawahi:</w:t>
      </w:r>
    </w:p>
    <w:p w:rsidR="00BF519D" w:rsidRPr="0044562E" w:rsidRDefault="00BF519D" w:rsidP="009700B2">
      <w:pPr>
        <w:pStyle w:val="ListParagraph"/>
        <w:widowControl/>
        <w:numPr>
          <w:ilvl w:val="0"/>
          <w:numId w:val="44"/>
        </w:numPr>
        <w:autoSpaceDE/>
        <w:autoSpaceDN/>
        <w:spacing w:before="0" w:after="120" w:line="276" w:lineRule="auto"/>
        <w:contextualSpacing/>
        <w:rPr>
          <w:sz w:val="24"/>
          <w:szCs w:val="24"/>
        </w:rPr>
      </w:pPr>
      <w:r w:rsidRPr="0044562E">
        <w:rPr>
          <w:sz w:val="24"/>
          <w:szCs w:val="24"/>
        </w:rPr>
        <w:t>Sub Unit Pelayanan Terminal Leuwiliang di Kabupaten Bogor</w:t>
      </w:r>
    </w:p>
    <w:p w:rsidR="00BF519D" w:rsidRPr="0044562E" w:rsidRDefault="00BF519D" w:rsidP="009700B2">
      <w:pPr>
        <w:pStyle w:val="ListParagraph"/>
        <w:widowControl/>
        <w:numPr>
          <w:ilvl w:val="0"/>
          <w:numId w:val="44"/>
        </w:numPr>
        <w:autoSpaceDE/>
        <w:autoSpaceDN/>
        <w:spacing w:before="0" w:after="120" w:line="276" w:lineRule="auto"/>
        <w:contextualSpacing/>
        <w:rPr>
          <w:sz w:val="24"/>
          <w:szCs w:val="24"/>
        </w:rPr>
      </w:pPr>
      <w:r w:rsidRPr="0044562E">
        <w:rPr>
          <w:sz w:val="24"/>
          <w:szCs w:val="24"/>
        </w:rPr>
        <w:t>Sub Unit Pelayanan Terminal Cileungsi di Kabupaten Bogor</w:t>
      </w:r>
    </w:p>
    <w:p w:rsidR="00BF519D" w:rsidRDefault="00BF519D" w:rsidP="009700B2">
      <w:pPr>
        <w:pStyle w:val="ListParagraph"/>
        <w:widowControl/>
        <w:numPr>
          <w:ilvl w:val="0"/>
          <w:numId w:val="44"/>
        </w:numPr>
        <w:autoSpaceDE/>
        <w:autoSpaceDN/>
        <w:spacing w:before="0" w:after="120" w:line="276" w:lineRule="auto"/>
        <w:contextualSpacing/>
        <w:rPr>
          <w:sz w:val="24"/>
          <w:szCs w:val="24"/>
        </w:rPr>
      </w:pPr>
      <w:r w:rsidRPr="0044562E">
        <w:rPr>
          <w:sz w:val="24"/>
          <w:szCs w:val="24"/>
        </w:rPr>
        <w:t>Sub Unit Pelayanan Terminal Palabuhanratu di Kabupaten Sukabumi</w:t>
      </w:r>
    </w:p>
    <w:p w:rsidR="00BF519D" w:rsidRPr="007E30C1" w:rsidRDefault="00BF519D" w:rsidP="009700B2">
      <w:pPr>
        <w:pStyle w:val="ListParagraph"/>
        <w:widowControl/>
        <w:numPr>
          <w:ilvl w:val="0"/>
          <w:numId w:val="44"/>
        </w:numPr>
        <w:autoSpaceDE/>
        <w:autoSpaceDN/>
        <w:spacing w:before="0" w:line="276" w:lineRule="auto"/>
        <w:contextualSpacing/>
        <w:jc w:val="left"/>
        <w:rPr>
          <w:sz w:val="24"/>
          <w:szCs w:val="24"/>
        </w:rPr>
      </w:pPr>
      <w:r w:rsidRPr="007E30C1">
        <w:rPr>
          <w:sz w:val="24"/>
          <w:szCs w:val="24"/>
        </w:rPr>
        <w:t>Sub Unit Pelayanan Terminal Cikarang di Kabupaten Bekasi</w:t>
      </w:r>
    </w:p>
    <w:p w:rsidR="00BF519D" w:rsidRDefault="00BF519D" w:rsidP="009700B2">
      <w:pPr>
        <w:pStyle w:val="ListParagraph"/>
        <w:spacing w:line="276" w:lineRule="auto"/>
      </w:pPr>
    </w:p>
    <w:p w:rsidR="0045101C" w:rsidRDefault="0045101C" w:rsidP="009700B2">
      <w:pPr>
        <w:pStyle w:val="ListParagraph"/>
        <w:spacing w:line="276" w:lineRule="auto"/>
      </w:pPr>
    </w:p>
    <w:p w:rsidR="0045101C" w:rsidRPr="007E30C1" w:rsidRDefault="0045101C" w:rsidP="009700B2">
      <w:pPr>
        <w:pStyle w:val="ListParagraph"/>
        <w:spacing w:line="276" w:lineRule="auto"/>
      </w:pPr>
    </w:p>
    <w:p w:rsidR="00BF519D" w:rsidRPr="00B248A0" w:rsidRDefault="00B248A0" w:rsidP="008D5E62">
      <w:pPr>
        <w:pStyle w:val="Heading4"/>
      </w:pPr>
      <w:bookmarkStart w:id="103" w:name="_Toc124089514"/>
      <w:bookmarkStart w:id="104" w:name="_Toc124174787"/>
      <w:r>
        <w:lastRenderedPageBreak/>
        <w:t xml:space="preserve">4.1.2 </w:t>
      </w:r>
      <w:r w:rsidR="00BF519D" w:rsidRPr="00B248A0">
        <w:t>Struktur Organisasi UPTD Pengelolaan Prasarana Perhubungan LLAJ Wilayah 1</w:t>
      </w:r>
      <w:r>
        <w:t xml:space="preserve"> </w:t>
      </w:r>
      <w:r w:rsidR="00C97A7F">
        <w:rPr>
          <w:rFonts w:cs="Times New Roman"/>
          <w:szCs w:val="24"/>
        </w:rPr>
        <w:t xml:space="preserve">Cibinong Kabupaten </w:t>
      </w:r>
      <w:r>
        <w:t>Bogor</w:t>
      </w:r>
      <w:bookmarkEnd w:id="103"/>
      <w:bookmarkEnd w:id="104"/>
    </w:p>
    <w:p w:rsidR="00BF519D" w:rsidRDefault="00BF519D" w:rsidP="009700B2">
      <w:pPr>
        <w:shd w:val="clear" w:color="auto" w:fill="FFFFFF"/>
        <w:spacing w:after="120" w:line="276" w:lineRule="auto"/>
        <w:ind w:firstLine="720"/>
        <w:jc w:val="both"/>
        <w:rPr>
          <w:rFonts w:cs="Times New Roman"/>
          <w:sz w:val="24"/>
          <w:szCs w:val="24"/>
        </w:rPr>
      </w:pPr>
      <w:r w:rsidRPr="00166CE9">
        <w:rPr>
          <w:rFonts w:cs="Times New Roman"/>
          <w:sz w:val="24"/>
          <w:szCs w:val="24"/>
        </w:rPr>
        <w:t>Seiring dengan perubahan peraturan yang berlaku, UPTD Pengelolaan Prasarana Perhubungan Organisasi mengalami perubahan struktur organisasi dari waktu-kewaktu. Perubahan Struktur dan Nomenklatur Organisasi pada UPTD Pengelolaan Prasarana Perhubungan LLAJ Wilayah I</w:t>
      </w:r>
      <w:r w:rsidR="00945187">
        <w:rPr>
          <w:rFonts w:cs="Times New Roman"/>
          <w:sz w:val="24"/>
          <w:szCs w:val="24"/>
        </w:rPr>
        <w:t xml:space="preserve"> </w:t>
      </w:r>
      <w:r w:rsidR="00C97A7F">
        <w:rPr>
          <w:rFonts w:cs="Times New Roman"/>
          <w:sz w:val="24"/>
          <w:szCs w:val="24"/>
        </w:rPr>
        <w:t xml:space="preserve">Cibinong Kabupaten </w:t>
      </w:r>
      <w:r w:rsidR="00945187">
        <w:rPr>
          <w:rFonts w:cs="Times New Roman"/>
          <w:sz w:val="24"/>
          <w:szCs w:val="24"/>
        </w:rPr>
        <w:t>Bogor</w:t>
      </w:r>
      <w:r w:rsidRPr="00166CE9">
        <w:rPr>
          <w:rFonts w:cs="Times New Roman"/>
          <w:sz w:val="24"/>
          <w:szCs w:val="24"/>
        </w:rPr>
        <w:t xml:space="preserve"> Struktur dan Nomenklatur Organisasi yang diberlakukan pada saat ini ditetapkan melalui Peraturan Gubernur Jawa Barat No.59 Tahun 2016 Tentang Tugas Pokok, Fungsi, Rincian Tugas Unit Dan Tata Kerja Dinas Perhubungan Provinsi Jawa Barat. </w:t>
      </w:r>
      <w:r w:rsidRPr="00166CE9">
        <w:rPr>
          <w:rFonts w:cs="Times New Roman"/>
          <w:sz w:val="24"/>
          <w:szCs w:val="24"/>
          <w:lang w:val="fi-FI"/>
        </w:rPr>
        <w:t xml:space="preserve">Susunan Organisasi </w:t>
      </w:r>
      <w:r w:rsidRPr="00166CE9">
        <w:rPr>
          <w:rFonts w:cs="Times New Roman"/>
          <w:sz w:val="24"/>
          <w:szCs w:val="24"/>
        </w:rPr>
        <w:t>UPTD Pengelolaan Prasarana Perhubungan LLAJ Wilayah I</w:t>
      </w:r>
      <w:r w:rsidRPr="00166CE9">
        <w:rPr>
          <w:rFonts w:cs="Times New Roman"/>
          <w:sz w:val="24"/>
          <w:szCs w:val="24"/>
          <w:lang w:val="fi-FI"/>
        </w:rPr>
        <w:t xml:space="preserve"> </w:t>
      </w:r>
      <w:r w:rsidR="00C97A7F">
        <w:rPr>
          <w:rFonts w:cs="Times New Roman"/>
          <w:sz w:val="24"/>
          <w:szCs w:val="24"/>
        </w:rPr>
        <w:t>Cibinong Kabupaten Bogor</w:t>
      </w:r>
      <w:r w:rsidRPr="00166CE9">
        <w:rPr>
          <w:rFonts w:cs="Times New Roman"/>
          <w:sz w:val="24"/>
          <w:szCs w:val="24"/>
          <w:lang w:val="fi-FI"/>
        </w:rPr>
        <w:t>adalah sebagai berikut</w:t>
      </w:r>
      <w:r>
        <w:rPr>
          <w:rFonts w:cs="Times New Roman"/>
          <w:sz w:val="24"/>
          <w:szCs w:val="24"/>
        </w:rPr>
        <w:t>:</w:t>
      </w:r>
    </w:p>
    <w:p w:rsidR="00BF519D" w:rsidRDefault="00BF519D" w:rsidP="009700B2">
      <w:pPr>
        <w:pStyle w:val="ListParagraph"/>
        <w:widowControl/>
        <w:numPr>
          <w:ilvl w:val="0"/>
          <w:numId w:val="58"/>
        </w:numPr>
        <w:shd w:val="clear" w:color="auto" w:fill="FFFFFF"/>
        <w:autoSpaceDE/>
        <w:autoSpaceDN/>
        <w:spacing w:before="0" w:after="120" w:line="276" w:lineRule="auto"/>
        <w:contextualSpacing/>
        <w:rPr>
          <w:sz w:val="24"/>
          <w:szCs w:val="24"/>
        </w:rPr>
      </w:pPr>
      <w:r>
        <w:rPr>
          <w:sz w:val="24"/>
          <w:szCs w:val="24"/>
        </w:rPr>
        <w:t>Kepala;</w:t>
      </w:r>
    </w:p>
    <w:p w:rsidR="00BF519D" w:rsidRPr="00EC0D7B" w:rsidRDefault="00BF519D" w:rsidP="009700B2">
      <w:pPr>
        <w:pStyle w:val="ListParagraph"/>
        <w:widowControl/>
        <w:numPr>
          <w:ilvl w:val="0"/>
          <w:numId w:val="58"/>
        </w:numPr>
        <w:shd w:val="clear" w:color="auto" w:fill="FFFFFF"/>
        <w:autoSpaceDE/>
        <w:autoSpaceDN/>
        <w:spacing w:before="0" w:after="120" w:line="276" w:lineRule="auto"/>
        <w:contextualSpacing/>
        <w:rPr>
          <w:sz w:val="24"/>
          <w:szCs w:val="24"/>
        </w:rPr>
      </w:pPr>
      <w:r w:rsidRPr="00EC0D7B">
        <w:rPr>
          <w:sz w:val="24"/>
          <w:szCs w:val="24"/>
          <w:lang w:val="sv-SE"/>
        </w:rPr>
        <w:t>Subbagian Tata Usaha;</w:t>
      </w:r>
      <w:r w:rsidRPr="00EC0D7B">
        <w:rPr>
          <w:b/>
          <w:sz w:val="24"/>
          <w:szCs w:val="24"/>
        </w:rPr>
        <w:t xml:space="preserve"> </w:t>
      </w:r>
    </w:p>
    <w:p w:rsidR="00BF519D" w:rsidRPr="00EC0D7B" w:rsidRDefault="00BF519D" w:rsidP="009700B2">
      <w:pPr>
        <w:pStyle w:val="ListParagraph"/>
        <w:widowControl/>
        <w:numPr>
          <w:ilvl w:val="0"/>
          <w:numId w:val="58"/>
        </w:numPr>
        <w:shd w:val="clear" w:color="auto" w:fill="FFFFFF"/>
        <w:autoSpaceDE/>
        <w:autoSpaceDN/>
        <w:spacing w:before="0" w:after="120" w:line="276" w:lineRule="auto"/>
        <w:contextualSpacing/>
        <w:rPr>
          <w:sz w:val="24"/>
          <w:szCs w:val="24"/>
        </w:rPr>
      </w:pPr>
      <w:r w:rsidRPr="00EC0D7B">
        <w:rPr>
          <w:sz w:val="24"/>
          <w:szCs w:val="24"/>
          <w:lang w:val="sv-SE"/>
        </w:rPr>
        <w:t xml:space="preserve">Seksi </w:t>
      </w:r>
      <w:r w:rsidRPr="00EC0D7B">
        <w:rPr>
          <w:sz w:val="24"/>
          <w:szCs w:val="24"/>
        </w:rPr>
        <w:t>Operasi LLAJ</w:t>
      </w:r>
      <w:r w:rsidRPr="00EC0D7B">
        <w:rPr>
          <w:sz w:val="24"/>
          <w:szCs w:val="24"/>
          <w:lang w:val="sv-SE"/>
        </w:rPr>
        <w:t>;</w:t>
      </w:r>
    </w:p>
    <w:p w:rsidR="00BF519D" w:rsidRPr="00EC0D7B" w:rsidRDefault="00BF519D" w:rsidP="009700B2">
      <w:pPr>
        <w:pStyle w:val="ListParagraph"/>
        <w:widowControl/>
        <w:numPr>
          <w:ilvl w:val="0"/>
          <w:numId w:val="58"/>
        </w:numPr>
        <w:shd w:val="clear" w:color="auto" w:fill="FFFFFF"/>
        <w:autoSpaceDE/>
        <w:autoSpaceDN/>
        <w:spacing w:before="0" w:after="120" w:line="276" w:lineRule="auto"/>
        <w:contextualSpacing/>
        <w:rPr>
          <w:sz w:val="24"/>
          <w:szCs w:val="24"/>
        </w:rPr>
      </w:pPr>
      <w:r w:rsidRPr="00EC0D7B">
        <w:rPr>
          <w:sz w:val="24"/>
          <w:szCs w:val="24"/>
          <w:lang w:val="sv-SE"/>
        </w:rPr>
        <w:t xml:space="preserve">Seksi </w:t>
      </w:r>
      <w:r w:rsidRPr="00EC0D7B">
        <w:rPr>
          <w:sz w:val="24"/>
          <w:szCs w:val="24"/>
        </w:rPr>
        <w:t>Fasilitas LLAJ</w:t>
      </w:r>
      <w:r w:rsidRPr="00EC0D7B">
        <w:rPr>
          <w:sz w:val="24"/>
          <w:szCs w:val="24"/>
          <w:lang w:val="sv-SE"/>
        </w:rPr>
        <w:t xml:space="preserve">; </w:t>
      </w:r>
    </w:p>
    <w:p w:rsidR="00A15968" w:rsidRPr="00C97A7F" w:rsidRDefault="00BF519D" w:rsidP="00C97A7F">
      <w:pPr>
        <w:pStyle w:val="ListParagraph"/>
        <w:widowControl/>
        <w:numPr>
          <w:ilvl w:val="0"/>
          <w:numId w:val="58"/>
        </w:numPr>
        <w:shd w:val="clear" w:color="auto" w:fill="FFFFFF"/>
        <w:autoSpaceDE/>
        <w:autoSpaceDN/>
        <w:spacing w:before="0" w:after="120" w:line="276" w:lineRule="auto"/>
        <w:contextualSpacing/>
        <w:rPr>
          <w:sz w:val="24"/>
          <w:szCs w:val="24"/>
        </w:rPr>
      </w:pPr>
      <w:r w:rsidRPr="00EC0D7B">
        <w:rPr>
          <w:sz w:val="24"/>
          <w:szCs w:val="24"/>
        </w:rPr>
        <w:t>Sub Unit Pelayanan Terminal Tipe B Bagan Struktur Organisasi adalah sebagaimana berikut:</w:t>
      </w:r>
      <w:bookmarkStart w:id="105" w:name="_Toc2961817"/>
    </w:p>
    <w:p w:rsidR="00BF519D" w:rsidRPr="003466B0" w:rsidRDefault="00BF519D" w:rsidP="003466B0">
      <w:pPr>
        <w:pStyle w:val="Heading6"/>
        <w:jc w:val="center"/>
        <w:rPr>
          <w:rFonts w:ascii="Times New Roman" w:hAnsi="Times New Roman" w:cs="Times New Roman"/>
          <w:color w:val="000000" w:themeColor="text1"/>
          <w:sz w:val="24"/>
        </w:rPr>
      </w:pPr>
      <w:r w:rsidRPr="003466B0">
        <w:rPr>
          <w:rFonts w:ascii="Times New Roman" w:hAnsi="Times New Roman" w:cs="Times New Roman"/>
          <w:color w:val="000000" w:themeColor="text1"/>
          <w:sz w:val="24"/>
        </w:rPr>
        <w:t xml:space="preserve">Gambar </w:t>
      </w:r>
      <w:r w:rsidRPr="003466B0">
        <w:rPr>
          <w:rFonts w:ascii="Times New Roman" w:hAnsi="Times New Roman" w:cs="Times New Roman"/>
          <w:color w:val="000000" w:themeColor="text1"/>
          <w:sz w:val="24"/>
          <w:lang w:val="en-ID"/>
        </w:rPr>
        <w:t>4</w:t>
      </w:r>
      <w:r w:rsidRPr="003466B0">
        <w:rPr>
          <w:rFonts w:ascii="Times New Roman" w:hAnsi="Times New Roman" w:cs="Times New Roman"/>
          <w:color w:val="000000" w:themeColor="text1"/>
          <w:sz w:val="24"/>
        </w:rPr>
        <w:t xml:space="preserve">. </w:t>
      </w:r>
      <w:r w:rsidRPr="003466B0">
        <w:rPr>
          <w:rFonts w:ascii="Times New Roman" w:hAnsi="Times New Roman" w:cs="Times New Roman"/>
          <w:color w:val="000000" w:themeColor="text1"/>
          <w:sz w:val="24"/>
          <w:lang w:val="en-ID"/>
        </w:rPr>
        <w:t>1</w:t>
      </w:r>
    </w:p>
    <w:p w:rsidR="00BF519D" w:rsidRDefault="00BF519D" w:rsidP="009700B2">
      <w:pPr>
        <w:pStyle w:val="Caption"/>
        <w:spacing w:after="0"/>
        <w:jc w:val="center"/>
        <w:rPr>
          <w:rFonts w:ascii="Times New Roman" w:hAnsi="Times New Roman"/>
          <w:sz w:val="24"/>
          <w:szCs w:val="24"/>
          <w:lang w:val="en-ID"/>
        </w:rPr>
      </w:pPr>
      <w:r w:rsidRPr="00E32A6B">
        <w:rPr>
          <w:rFonts w:ascii="Times New Roman" w:hAnsi="Times New Roman"/>
          <w:sz w:val="24"/>
          <w:szCs w:val="24"/>
          <w:lang w:val="en-ID"/>
        </w:rPr>
        <w:t>Struktur Organisasi</w:t>
      </w:r>
      <w:bookmarkEnd w:id="105"/>
    </w:p>
    <w:p w:rsidR="00BF519D" w:rsidRPr="00E32A6B" w:rsidRDefault="00BF519D" w:rsidP="009700B2">
      <w:pPr>
        <w:spacing w:line="276" w:lineRule="auto"/>
        <w:rPr>
          <w:lang w:val="en-ID"/>
        </w:rPr>
      </w:pPr>
    </w:p>
    <w:p w:rsidR="00BF519D" w:rsidRPr="00A26DC2" w:rsidRDefault="00BF519D" w:rsidP="009700B2">
      <w:pPr>
        <w:spacing w:after="120" w:line="276" w:lineRule="auto"/>
        <w:jc w:val="both"/>
        <w:rPr>
          <w:rFonts w:cs="Times New Roman"/>
          <w:b/>
          <w:bCs/>
          <w:sz w:val="24"/>
          <w:szCs w:val="24"/>
        </w:rPr>
      </w:pPr>
      <w:r w:rsidRPr="00BA1618">
        <w:rPr>
          <w:rFonts w:cs="Times New Roman"/>
          <w:noProof/>
          <w:sz w:val="24"/>
          <w:szCs w:val="24"/>
        </w:rPr>
        <w:drawing>
          <wp:inline distT="0" distB="0" distL="0" distR="0" wp14:anchorId="42113C6A" wp14:editId="2A478A72">
            <wp:extent cx="5219700" cy="3646978"/>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AN ORGANISASI.jpg"/>
                    <pic:cNvPicPr/>
                  </pic:nvPicPr>
                  <pic:blipFill rotWithShape="1">
                    <a:blip r:embed="rId34" cstate="print">
                      <a:extLst>
                        <a:ext uri="{28A0092B-C50C-407E-A947-70E740481C1C}">
                          <a14:useLocalDpi xmlns:a14="http://schemas.microsoft.com/office/drawing/2010/main" val="0"/>
                        </a:ext>
                      </a:extLst>
                    </a:blip>
                    <a:srcRect r="6430" b="4068"/>
                    <a:stretch/>
                  </pic:blipFill>
                  <pic:spPr bwMode="auto">
                    <a:xfrm>
                      <a:off x="0" y="0"/>
                      <a:ext cx="5219700" cy="3646978"/>
                    </a:xfrm>
                    <a:prstGeom prst="rect">
                      <a:avLst/>
                    </a:prstGeom>
                    <a:ln>
                      <a:noFill/>
                    </a:ln>
                    <a:extLst>
                      <a:ext uri="{53640926-AAD7-44D8-BBD7-CCE9431645EC}">
                        <a14:shadowObscured xmlns:a14="http://schemas.microsoft.com/office/drawing/2010/main"/>
                      </a:ext>
                    </a:extLst>
                  </pic:spPr>
                </pic:pic>
              </a:graphicData>
            </a:graphic>
          </wp:inline>
        </w:drawing>
      </w:r>
    </w:p>
    <w:p w:rsidR="00BF519D" w:rsidRPr="00E357E6" w:rsidRDefault="00BF519D" w:rsidP="004D0A99">
      <w:pPr>
        <w:widowControl w:val="0"/>
        <w:tabs>
          <w:tab w:val="left" w:pos="2522"/>
        </w:tabs>
        <w:autoSpaceDE w:val="0"/>
        <w:autoSpaceDN w:val="0"/>
        <w:spacing w:before="121" w:line="276" w:lineRule="auto"/>
        <w:ind w:left="1276" w:hanging="1276"/>
        <w:rPr>
          <w:rFonts w:cs="Times New Roman"/>
          <w:sz w:val="24"/>
          <w:szCs w:val="24"/>
        </w:rPr>
      </w:pPr>
      <w:r>
        <w:rPr>
          <w:rFonts w:cs="Times New Roman"/>
          <w:sz w:val="24"/>
          <w:szCs w:val="24"/>
        </w:rPr>
        <w:t xml:space="preserve">      </w:t>
      </w:r>
      <w:r w:rsidRPr="00E357E6">
        <w:rPr>
          <w:rFonts w:cs="Times New Roman"/>
          <w:sz w:val="24"/>
          <w:szCs w:val="24"/>
        </w:rPr>
        <w:t>Sumber : Kantor UPTD Pengelolaan Prasarana Perhubungan LLAJ Wilayah 1</w:t>
      </w:r>
      <w:r w:rsidR="004D0A99">
        <w:rPr>
          <w:rFonts w:cs="Times New Roman"/>
          <w:sz w:val="24"/>
          <w:szCs w:val="24"/>
        </w:rPr>
        <w:t xml:space="preserve"> </w:t>
      </w:r>
      <w:r w:rsidR="00C97A7F">
        <w:rPr>
          <w:rFonts w:cs="Times New Roman"/>
          <w:sz w:val="24"/>
          <w:szCs w:val="24"/>
        </w:rPr>
        <w:t xml:space="preserve">Cibinong Kabupaten </w:t>
      </w:r>
      <w:r w:rsidR="004D0A99">
        <w:rPr>
          <w:rFonts w:cs="Times New Roman"/>
          <w:sz w:val="24"/>
          <w:szCs w:val="24"/>
        </w:rPr>
        <w:t>Bogor</w:t>
      </w:r>
    </w:p>
    <w:p w:rsidR="00781F57" w:rsidRDefault="00781F57" w:rsidP="009700B2">
      <w:pPr>
        <w:spacing w:after="120" w:line="276" w:lineRule="auto"/>
        <w:jc w:val="both"/>
        <w:rPr>
          <w:rFonts w:cs="Times New Roman"/>
          <w:b/>
          <w:bCs/>
          <w:sz w:val="24"/>
          <w:szCs w:val="24"/>
        </w:rPr>
      </w:pPr>
    </w:p>
    <w:p w:rsidR="00BF519D" w:rsidRPr="00E32A6B" w:rsidRDefault="00BF519D" w:rsidP="009700B2">
      <w:pPr>
        <w:spacing w:after="120" w:line="276" w:lineRule="auto"/>
        <w:jc w:val="both"/>
        <w:rPr>
          <w:rFonts w:cs="Times New Roman"/>
          <w:b/>
          <w:bCs/>
          <w:sz w:val="24"/>
          <w:szCs w:val="24"/>
        </w:rPr>
      </w:pPr>
      <w:r w:rsidRPr="00E32A6B">
        <w:rPr>
          <w:rFonts w:cs="Times New Roman"/>
          <w:b/>
          <w:bCs/>
          <w:sz w:val="24"/>
          <w:szCs w:val="24"/>
        </w:rPr>
        <w:t>Kegiatan Bidang Usaha/Tugas dan Fungsi Organisasi</w:t>
      </w:r>
    </w:p>
    <w:p w:rsidR="00BF519D" w:rsidRPr="00E32A6B" w:rsidRDefault="00BF519D" w:rsidP="009700B2">
      <w:pPr>
        <w:spacing w:after="120" w:line="276" w:lineRule="auto"/>
        <w:ind w:firstLine="657"/>
        <w:jc w:val="both"/>
        <w:rPr>
          <w:rFonts w:cs="Times New Roman"/>
          <w:sz w:val="24"/>
          <w:szCs w:val="24"/>
          <w:lang w:val="fi-FI"/>
        </w:rPr>
      </w:pPr>
      <w:r w:rsidRPr="00E32A6B">
        <w:rPr>
          <w:rFonts w:cs="Times New Roman"/>
          <w:sz w:val="24"/>
          <w:szCs w:val="24"/>
        </w:rPr>
        <w:t>UPTD Pengelolaan Prasarana Perhubungan LLAJ Wilayah I</w:t>
      </w:r>
      <w:r w:rsidR="004D0A99">
        <w:rPr>
          <w:rFonts w:cs="Times New Roman"/>
          <w:sz w:val="24"/>
          <w:szCs w:val="24"/>
        </w:rPr>
        <w:t xml:space="preserve"> </w:t>
      </w:r>
      <w:r w:rsidR="00C97A7F">
        <w:rPr>
          <w:rFonts w:cs="Times New Roman"/>
          <w:sz w:val="24"/>
          <w:szCs w:val="24"/>
        </w:rPr>
        <w:t xml:space="preserve">Cibinong Kabupaten </w:t>
      </w:r>
      <w:r w:rsidR="004D0A99">
        <w:rPr>
          <w:rFonts w:cs="Times New Roman"/>
          <w:sz w:val="24"/>
          <w:szCs w:val="24"/>
        </w:rPr>
        <w:t>Bogor</w:t>
      </w:r>
      <w:r w:rsidRPr="00E32A6B">
        <w:rPr>
          <w:rFonts w:cs="Times New Roman"/>
          <w:sz w:val="24"/>
          <w:szCs w:val="24"/>
          <w:lang w:val="sv-SE"/>
        </w:rPr>
        <w:t xml:space="preserve"> mempunyai tugas pokok </w:t>
      </w:r>
      <w:r w:rsidRPr="00E32A6B">
        <w:rPr>
          <w:rFonts w:eastAsia="+mn-ea" w:cs="Times New Roman"/>
          <w:sz w:val="24"/>
          <w:szCs w:val="24"/>
        </w:rPr>
        <w:t>menyelenggarakan</w:t>
      </w:r>
      <w:r w:rsidRPr="00E32A6B">
        <w:rPr>
          <w:rFonts w:cs="Times New Roman"/>
          <w:sz w:val="24"/>
          <w:szCs w:val="24"/>
        </w:rPr>
        <w:t xml:space="preserve"> sebagian kegiatan teknis operasional di bidang pengelolaan lalu lintas dan angkutan jalan Wilayah I</w:t>
      </w:r>
      <w:r w:rsidR="004D0A99">
        <w:rPr>
          <w:rFonts w:cs="Times New Roman"/>
          <w:sz w:val="24"/>
          <w:szCs w:val="24"/>
        </w:rPr>
        <w:t xml:space="preserve"> Bogor</w:t>
      </w:r>
      <w:r w:rsidRPr="00E32A6B">
        <w:rPr>
          <w:rFonts w:cs="Times New Roman"/>
          <w:sz w:val="24"/>
          <w:szCs w:val="24"/>
        </w:rPr>
        <w:t>,</w:t>
      </w:r>
      <w:r w:rsidRPr="00E32A6B">
        <w:rPr>
          <w:rFonts w:cs="Times New Roman"/>
          <w:b/>
          <w:bCs/>
          <w:sz w:val="24"/>
          <w:szCs w:val="24"/>
        </w:rPr>
        <w:t xml:space="preserve"> </w:t>
      </w:r>
      <w:r w:rsidRPr="00E32A6B">
        <w:rPr>
          <w:rFonts w:cs="Times New Roman"/>
          <w:sz w:val="24"/>
          <w:szCs w:val="24"/>
        </w:rPr>
        <w:t>meliputi operasi LLAJ dan fasilitas LLAJ serta mengendalikan pelaksanaan tugas pokok dan fungsi UPTD.</w:t>
      </w:r>
      <w:r w:rsidRPr="00E32A6B">
        <w:rPr>
          <w:rFonts w:cs="Times New Roman"/>
          <w:b/>
          <w:bCs/>
          <w:sz w:val="24"/>
          <w:szCs w:val="24"/>
        </w:rPr>
        <w:t xml:space="preserve"> </w:t>
      </w:r>
      <w:r w:rsidRPr="00E32A6B">
        <w:rPr>
          <w:rFonts w:cs="Times New Roman"/>
          <w:sz w:val="24"/>
          <w:szCs w:val="24"/>
          <w:lang w:val="fi-FI"/>
        </w:rPr>
        <w:t xml:space="preserve">Dalam menyelenggarakan tugas pokok sebagaimana dimaksud, </w:t>
      </w:r>
      <w:r w:rsidRPr="00E32A6B">
        <w:rPr>
          <w:rFonts w:cs="Times New Roman"/>
          <w:sz w:val="24"/>
          <w:szCs w:val="24"/>
        </w:rPr>
        <w:t>UPTD Pengelolaan Prasarana Perhubungan LLAJ Wilayah I</w:t>
      </w:r>
      <w:r w:rsidR="00C97A7F">
        <w:rPr>
          <w:rFonts w:cs="Times New Roman"/>
          <w:sz w:val="24"/>
          <w:szCs w:val="24"/>
        </w:rPr>
        <w:t xml:space="preserve"> Cibinong Kabupaten</w:t>
      </w:r>
      <w:r w:rsidRPr="00E32A6B">
        <w:rPr>
          <w:rFonts w:cs="Times New Roman"/>
          <w:sz w:val="24"/>
          <w:szCs w:val="24"/>
          <w:lang w:val="fi-FI"/>
        </w:rPr>
        <w:t xml:space="preserve"> </w:t>
      </w:r>
      <w:r w:rsidR="004D0A99">
        <w:rPr>
          <w:rFonts w:cs="Times New Roman"/>
          <w:sz w:val="24"/>
          <w:szCs w:val="24"/>
          <w:lang w:val="fi-FI"/>
        </w:rPr>
        <w:t xml:space="preserve">Bogor </w:t>
      </w:r>
      <w:r w:rsidRPr="00E32A6B">
        <w:rPr>
          <w:rFonts w:cs="Times New Roman"/>
          <w:sz w:val="24"/>
          <w:szCs w:val="24"/>
          <w:lang w:val="fi-FI"/>
        </w:rPr>
        <w:t>mempunyai fungsi:</w:t>
      </w:r>
    </w:p>
    <w:p w:rsidR="00BF519D" w:rsidRPr="00E32A6B" w:rsidRDefault="00BF519D" w:rsidP="009700B2">
      <w:pPr>
        <w:pStyle w:val="ListParagraph"/>
        <w:widowControl/>
        <w:numPr>
          <w:ilvl w:val="0"/>
          <w:numId w:val="45"/>
        </w:numPr>
        <w:autoSpaceDE/>
        <w:autoSpaceDN/>
        <w:spacing w:before="0" w:after="120" w:line="276" w:lineRule="auto"/>
        <w:contextualSpacing/>
        <w:rPr>
          <w:sz w:val="24"/>
          <w:szCs w:val="24"/>
          <w:lang w:val="fi-FI"/>
        </w:rPr>
      </w:pPr>
      <w:r w:rsidRPr="00E32A6B">
        <w:rPr>
          <w:sz w:val="24"/>
          <w:szCs w:val="24"/>
        </w:rPr>
        <w:t>penyelenggaraan perumusan kebijakan teknis operasional UPTD</w:t>
      </w:r>
      <w:r w:rsidRPr="00E32A6B">
        <w:rPr>
          <w:sz w:val="24"/>
          <w:szCs w:val="24"/>
          <w:lang w:val="en-ID"/>
        </w:rPr>
        <w:t xml:space="preserve">; </w:t>
      </w:r>
    </w:p>
    <w:p w:rsidR="00BF519D" w:rsidRPr="00E32A6B" w:rsidRDefault="00BF519D" w:rsidP="009700B2">
      <w:pPr>
        <w:pStyle w:val="ListParagraph"/>
        <w:widowControl/>
        <w:numPr>
          <w:ilvl w:val="0"/>
          <w:numId w:val="45"/>
        </w:numPr>
        <w:autoSpaceDE/>
        <w:autoSpaceDN/>
        <w:spacing w:before="0" w:after="120" w:line="276" w:lineRule="auto"/>
        <w:contextualSpacing/>
        <w:rPr>
          <w:sz w:val="24"/>
          <w:szCs w:val="24"/>
          <w:lang w:val="fi-FI"/>
        </w:rPr>
      </w:pPr>
      <w:r w:rsidRPr="00E32A6B">
        <w:rPr>
          <w:sz w:val="24"/>
          <w:szCs w:val="24"/>
        </w:rPr>
        <w:t>penyelenggaraan pengelolaan lalu lintas dan angkutan jalan Wilayah I meliputi operasi LLAJ dan fasilitas LLAJ;</w:t>
      </w:r>
    </w:p>
    <w:p w:rsidR="00BF519D" w:rsidRPr="00E32A6B" w:rsidRDefault="00BF519D" w:rsidP="009700B2">
      <w:pPr>
        <w:pStyle w:val="ListParagraph"/>
        <w:widowControl/>
        <w:numPr>
          <w:ilvl w:val="0"/>
          <w:numId w:val="45"/>
        </w:numPr>
        <w:autoSpaceDE/>
        <w:autoSpaceDN/>
        <w:spacing w:before="0" w:after="120" w:line="276" w:lineRule="auto"/>
        <w:contextualSpacing/>
        <w:rPr>
          <w:sz w:val="24"/>
          <w:szCs w:val="24"/>
          <w:lang w:val="fi-FI"/>
        </w:rPr>
      </w:pPr>
      <w:r w:rsidRPr="00E32A6B">
        <w:rPr>
          <w:sz w:val="24"/>
          <w:szCs w:val="24"/>
        </w:rPr>
        <w:t>penyelenggaraan evaluasi dan pelaporan UPTD, dan</w:t>
      </w:r>
      <w:r w:rsidRPr="00E32A6B">
        <w:rPr>
          <w:b/>
          <w:bCs/>
          <w:sz w:val="24"/>
          <w:szCs w:val="24"/>
        </w:rPr>
        <w:t xml:space="preserve"> </w:t>
      </w:r>
    </w:p>
    <w:p w:rsidR="00BF519D" w:rsidRPr="00833AE3" w:rsidRDefault="00BF519D" w:rsidP="009700B2">
      <w:pPr>
        <w:pStyle w:val="ListParagraph"/>
        <w:widowControl/>
        <w:numPr>
          <w:ilvl w:val="0"/>
          <w:numId w:val="45"/>
        </w:numPr>
        <w:autoSpaceDE/>
        <w:autoSpaceDN/>
        <w:spacing w:before="0" w:after="120" w:line="276" w:lineRule="auto"/>
        <w:contextualSpacing/>
        <w:rPr>
          <w:sz w:val="24"/>
          <w:szCs w:val="24"/>
          <w:lang w:val="fi-FI"/>
        </w:rPr>
      </w:pPr>
      <w:r w:rsidRPr="00E32A6B">
        <w:rPr>
          <w:sz w:val="24"/>
          <w:szCs w:val="24"/>
        </w:rPr>
        <w:t>penyelenggaraan fungsi lain sesuai dengan tugas pokok dan fungsinya.</w:t>
      </w:r>
    </w:p>
    <w:p w:rsidR="00BF519D" w:rsidRPr="00833AE3" w:rsidRDefault="00BF519D" w:rsidP="009700B2">
      <w:pPr>
        <w:spacing w:after="120" w:line="276" w:lineRule="auto"/>
        <w:ind w:left="360"/>
        <w:jc w:val="both"/>
        <w:rPr>
          <w:rFonts w:cs="Times New Roman"/>
          <w:sz w:val="24"/>
          <w:szCs w:val="24"/>
          <w:lang w:val="fi-FI"/>
        </w:rPr>
      </w:pPr>
      <w:r w:rsidRPr="00833AE3">
        <w:rPr>
          <w:rFonts w:cs="Times New Roman"/>
          <w:sz w:val="24"/>
          <w:szCs w:val="24"/>
          <w:lang w:val="fi-FI"/>
        </w:rPr>
        <w:t xml:space="preserve">Adapun rincian </w:t>
      </w:r>
      <w:r w:rsidRPr="00833AE3">
        <w:rPr>
          <w:rFonts w:cs="Times New Roman"/>
          <w:sz w:val="24"/>
          <w:szCs w:val="24"/>
          <w:lang w:val="sv-SE"/>
        </w:rPr>
        <w:t>tugas UPTD, meliputi:</w:t>
      </w:r>
    </w:p>
    <w:p w:rsidR="00BF519D" w:rsidRPr="00914102" w:rsidRDefault="00BF519D" w:rsidP="009700B2">
      <w:pPr>
        <w:pStyle w:val="ListParagraph"/>
        <w:widowControl/>
        <w:numPr>
          <w:ilvl w:val="0"/>
          <w:numId w:val="46"/>
        </w:numPr>
        <w:autoSpaceDE/>
        <w:autoSpaceDN/>
        <w:spacing w:before="0" w:after="120" w:line="276" w:lineRule="auto"/>
        <w:contextualSpacing/>
        <w:rPr>
          <w:sz w:val="24"/>
          <w:szCs w:val="24"/>
        </w:rPr>
      </w:pPr>
      <w:r w:rsidRPr="00914102">
        <w:rPr>
          <w:sz w:val="24"/>
          <w:szCs w:val="24"/>
        </w:rPr>
        <w:t>menyelenggarakan penyusunan programkerja UPTD;</w:t>
      </w:r>
    </w:p>
    <w:p w:rsidR="00BF519D" w:rsidRPr="00CB1DB3"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t>menyelenggarakan teknis operasional pengelolaan prasarana perhubungan lalu lintas dan angkutan jalan Wilayah I</w:t>
      </w:r>
      <w:r w:rsidR="004D0A99">
        <w:rPr>
          <w:sz w:val="24"/>
          <w:szCs w:val="24"/>
        </w:rPr>
        <w:t xml:space="preserve"> </w:t>
      </w:r>
      <w:r w:rsidR="00C97A7F">
        <w:rPr>
          <w:sz w:val="24"/>
          <w:szCs w:val="24"/>
        </w:rPr>
        <w:t xml:space="preserve">Cibinong Kabupaten </w:t>
      </w:r>
      <w:r w:rsidR="004D0A99">
        <w:rPr>
          <w:sz w:val="24"/>
          <w:szCs w:val="24"/>
        </w:rPr>
        <w:t>Bogor</w:t>
      </w:r>
      <w:r w:rsidRPr="00914102">
        <w:rPr>
          <w:sz w:val="24"/>
          <w:szCs w:val="24"/>
        </w:rPr>
        <w:t xml:space="preserve"> meliputi penyelenggaraan operasi LLAJ dan penyelenggaraan fasilitas LLAJ;</w:t>
      </w:r>
    </w:p>
    <w:p w:rsidR="00BF519D" w:rsidRPr="00914102"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t>menyelenggarakan koordinasi, pembinaan, pengendalian dan memimpin pelaksanaan tugas pokok dan fungsi UPTD;</w:t>
      </w:r>
    </w:p>
    <w:p w:rsidR="00BF519D" w:rsidRPr="00914102"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t>menyelenggarakan pengaturan, pengawasan dan pengendalian fasilitas LLAJ;</w:t>
      </w:r>
    </w:p>
    <w:p w:rsidR="00BF519D" w:rsidRPr="00914102"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t>menyelenggarakan penyediaan dan pemeliharaan fasilitas LLAJ;</w:t>
      </w:r>
    </w:p>
    <w:p w:rsidR="00BF519D" w:rsidRPr="00914102"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t>menyelenggarakan pemeliharaan terminal Tipe B;</w:t>
      </w:r>
    </w:p>
    <w:p w:rsidR="00BF519D" w:rsidRPr="00914102"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t>menyelenggarakan pengelolaan dan pelayanan terminal Tipe B;</w:t>
      </w:r>
    </w:p>
    <w:p w:rsidR="00BF519D" w:rsidRPr="00914102"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t>menyelenggarakan pelayanan angkutan umum;</w:t>
      </w:r>
    </w:p>
    <w:p w:rsidR="00BF519D" w:rsidRPr="00914102"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t>menyelenggarakan pengendalian dan pengawasan lalu lintas pada ruas jalan tertentu;</w:t>
      </w:r>
    </w:p>
    <w:p w:rsidR="00BF519D" w:rsidRPr="00914102"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t>menyelenggarakan pengelolaan dan pengoperasian Bus Rapid Transit (BRT);</w:t>
      </w:r>
    </w:p>
    <w:p w:rsidR="00BF519D" w:rsidRPr="00914102"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t>menyelenggarakan ketatausahaan UPTD;</w:t>
      </w:r>
    </w:p>
    <w:p w:rsidR="00BF519D" w:rsidRPr="00914102"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t>menyelenggarakan telaahan staf sebagai bahan pertimbangan pengambilan kebijakan;</w:t>
      </w:r>
    </w:p>
    <w:p w:rsidR="00BF519D" w:rsidRPr="00914102"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t>menyelenggarakan Tindak Lanjut Laporan Hasil Pemeriksaan lingkup UPTD;</w:t>
      </w:r>
    </w:p>
    <w:p w:rsidR="00BF519D" w:rsidRPr="00914102"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t>menyelenggarakan penyusunan bahan verifikasi, kajian teknis dan menyelenggarakan pemantauan terhadap permohonan dan realisasi bantuan keuangan dan hibah bantuan sosial di UPTD Pengelolaan Prasarana Perhubungan Lalu Lintas dan Angkutan Jalan Wilayah I</w:t>
      </w:r>
      <w:r w:rsidR="00C97A7F">
        <w:rPr>
          <w:sz w:val="24"/>
          <w:szCs w:val="24"/>
        </w:rPr>
        <w:t xml:space="preserve"> Cibinong Kabupaten Bogor</w:t>
      </w:r>
      <w:r w:rsidRPr="00914102">
        <w:rPr>
          <w:sz w:val="24"/>
          <w:szCs w:val="24"/>
        </w:rPr>
        <w:t>;</w:t>
      </w:r>
    </w:p>
    <w:p w:rsidR="00BF519D" w:rsidRPr="00914102"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lastRenderedPageBreak/>
        <w:t>menyelenggarakan penyampaian bahan saran pertimbangan mengenai Pengelolaan prasarana perhubungan LLAJ sebagai bahan perumusan kebijakan Pemerintah Daerah;</w:t>
      </w:r>
    </w:p>
    <w:p w:rsidR="00BF519D" w:rsidRPr="00914102"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t>menyelenggarakan evaluasi dan pelaporan UPTD;</w:t>
      </w:r>
    </w:p>
    <w:p w:rsidR="00BF519D" w:rsidRPr="00914102"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t>menyelenggarakan evaluasi dan pelaporan UPTD Pengelolaan prasarana perhubungan LLAJ; dan</w:t>
      </w:r>
    </w:p>
    <w:p w:rsidR="00BF519D" w:rsidRPr="00833AE3" w:rsidRDefault="00BF519D" w:rsidP="009700B2">
      <w:pPr>
        <w:pStyle w:val="ListParagraph"/>
        <w:widowControl/>
        <w:numPr>
          <w:ilvl w:val="0"/>
          <w:numId w:val="46"/>
        </w:numPr>
        <w:autoSpaceDE/>
        <w:autoSpaceDN/>
        <w:spacing w:before="0" w:after="120" w:line="276" w:lineRule="auto"/>
        <w:contextualSpacing/>
        <w:rPr>
          <w:sz w:val="24"/>
          <w:szCs w:val="24"/>
          <w:lang w:val="fi-FI"/>
        </w:rPr>
      </w:pPr>
      <w:r w:rsidRPr="00914102">
        <w:rPr>
          <w:sz w:val="24"/>
          <w:szCs w:val="24"/>
        </w:rPr>
        <w:t>menyelenggarakan fungsi lain sesuai dengan tugas pokok dan fungsinya.</w:t>
      </w:r>
    </w:p>
    <w:p w:rsidR="00BF519D" w:rsidRPr="00833AE3" w:rsidRDefault="00BF519D" w:rsidP="009700B2">
      <w:pPr>
        <w:spacing w:after="120" w:line="276" w:lineRule="auto"/>
        <w:ind w:left="360"/>
        <w:jc w:val="both"/>
        <w:rPr>
          <w:rFonts w:cs="Times New Roman"/>
          <w:sz w:val="24"/>
          <w:szCs w:val="24"/>
          <w:lang w:val="fi-FI"/>
        </w:rPr>
      </w:pPr>
      <w:r w:rsidRPr="00833AE3">
        <w:rPr>
          <w:rFonts w:cs="Times New Roman"/>
          <w:sz w:val="24"/>
          <w:szCs w:val="24"/>
        </w:rPr>
        <w:t>Tugas pokok dan fungsi masing-masing sub bagian dan seksi di UPTD Pengelolaan LLAJ Wilayah I</w:t>
      </w:r>
      <w:r w:rsidR="004D0A99">
        <w:rPr>
          <w:rFonts w:cs="Times New Roman"/>
          <w:sz w:val="24"/>
          <w:szCs w:val="24"/>
        </w:rPr>
        <w:t xml:space="preserve"> Bogor</w:t>
      </w:r>
      <w:r w:rsidRPr="00833AE3">
        <w:rPr>
          <w:rFonts w:cs="Times New Roman"/>
          <w:sz w:val="24"/>
          <w:szCs w:val="24"/>
        </w:rPr>
        <w:t xml:space="preserve"> adalah sebagai berikut:</w:t>
      </w:r>
    </w:p>
    <w:p w:rsidR="00BF519D" w:rsidRDefault="00BF519D" w:rsidP="009700B2">
      <w:pPr>
        <w:pStyle w:val="ListParagraph"/>
        <w:widowControl/>
        <w:numPr>
          <w:ilvl w:val="0"/>
          <w:numId w:val="47"/>
        </w:numPr>
        <w:autoSpaceDE/>
        <w:autoSpaceDN/>
        <w:spacing w:before="0" w:after="120" w:line="276" w:lineRule="auto"/>
        <w:contextualSpacing/>
        <w:rPr>
          <w:sz w:val="24"/>
          <w:szCs w:val="24"/>
        </w:rPr>
      </w:pPr>
      <w:r w:rsidRPr="00CB1DB3">
        <w:rPr>
          <w:sz w:val="24"/>
          <w:szCs w:val="24"/>
        </w:rPr>
        <w:t>Kepala UPTD</w:t>
      </w:r>
    </w:p>
    <w:p w:rsidR="00BF519D" w:rsidRPr="00330D84" w:rsidRDefault="00BF519D" w:rsidP="009700B2">
      <w:pPr>
        <w:spacing w:after="120" w:line="276" w:lineRule="auto"/>
        <w:ind w:left="720" w:firstLine="360"/>
        <w:jc w:val="both"/>
        <w:rPr>
          <w:rFonts w:cs="Times New Roman"/>
          <w:sz w:val="24"/>
          <w:szCs w:val="24"/>
        </w:rPr>
      </w:pPr>
      <w:r w:rsidRPr="00330D84">
        <w:rPr>
          <w:rFonts w:cs="Times New Roman"/>
          <w:sz w:val="24"/>
          <w:szCs w:val="24"/>
          <w:lang w:val="sv-SE"/>
        </w:rPr>
        <w:t xml:space="preserve">Kepala </w:t>
      </w:r>
      <w:r w:rsidRPr="00330D84">
        <w:rPr>
          <w:rFonts w:cs="Times New Roman"/>
          <w:sz w:val="24"/>
          <w:szCs w:val="24"/>
        </w:rPr>
        <w:t xml:space="preserve">UPTD Pengelolaan Lalu Lintas dan Angkutan Jalan Wilayah I </w:t>
      </w:r>
      <w:r w:rsidR="00C97A7F">
        <w:rPr>
          <w:rFonts w:cs="Times New Roman"/>
          <w:sz w:val="24"/>
          <w:szCs w:val="24"/>
        </w:rPr>
        <w:t xml:space="preserve">Cibinong Kabupaten </w:t>
      </w:r>
      <w:r w:rsidR="00945187">
        <w:rPr>
          <w:rFonts w:cs="Times New Roman"/>
          <w:sz w:val="24"/>
          <w:szCs w:val="24"/>
        </w:rPr>
        <w:t xml:space="preserve">Bogor </w:t>
      </w:r>
      <w:r w:rsidRPr="00330D84">
        <w:rPr>
          <w:rFonts w:cs="Times New Roman"/>
          <w:sz w:val="24"/>
          <w:szCs w:val="24"/>
          <w:lang w:val="sv-SE"/>
        </w:rPr>
        <w:t xml:space="preserve">mempunyai tugas pokok </w:t>
      </w:r>
      <w:r w:rsidRPr="00330D84">
        <w:rPr>
          <w:rFonts w:cs="Times New Roman"/>
          <w:sz w:val="24"/>
          <w:szCs w:val="24"/>
        </w:rPr>
        <w:t>mengkoordinasikan, membina dan mengendalikan, memimpin penyelenggaraan UPTD Pengelolaan Lalu Lintas dan Angkutan Jalan Wilayah I, meliputi operasi LLAJ dan fasilitas LLAJ.</w:t>
      </w:r>
    </w:p>
    <w:p w:rsidR="00BF519D" w:rsidRPr="00DC72BC" w:rsidRDefault="00BF519D" w:rsidP="00DC72BC">
      <w:pPr>
        <w:spacing w:after="120" w:line="276" w:lineRule="auto"/>
        <w:ind w:firstLine="709"/>
        <w:rPr>
          <w:sz w:val="24"/>
          <w:szCs w:val="24"/>
          <w:lang w:val="sv-SE"/>
        </w:rPr>
      </w:pPr>
      <w:r w:rsidRPr="00DC72BC">
        <w:rPr>
          <w:sz w:val="24"/>
          <w:szCs w:val="24"/>
          <w:lang w:val="sv-SE"/>
        </w:rPr>
        <w:t>Dalam menyelenggarakan tugas pokok, Kepala UPTD mempunyai fungsi:</w:t>
      </w:r>
    </w:p>
    <w:p w:rsidR="00BF519D" w:rsidRPr="00F218C1" w:rsidRDefault="00BF519D" w:rsidP="009700B2">
      <w:pPr>
        <w:pStyle w:val="ListParagraph"/>
        <w:widowControl/>
        <w:numPr>
          <w:ilvl w:val="0"/>
          <w:numId w:val="48"/>
        </w:numPr>
        <w:autoSpaceDE/>
        <w:autoSpaceDN/>
        <w:spacing w:before="0" w:after="120" w:line="276" w:lineRule="auto"/>
        <w:contextualSpacing/>
        <w:rPr>
          <w:sz w:val="24"/>
          <w:szCs w:val="24"/>
        </w:rPr>
      </w:pPr>
      <w:r w:rsidRPr="00F218C1">
        <w:rPr>
          <w:sz w:val="24"/>
          <w:szCs w:val="24"/>
        </w:rPr>
        <w:t>penyelenggaraan pengkajian dan perumusan bahan kebijakan teknis operasional UPTD Pengelolaan Prasarana Perhubungan Lalu Lintas dan Angkutan Jalan Wilayah I</w:t>
      </w:r>
      <w:r w:rsidR="00C97A7F" w:rsidRPr="00C97A7F">
        <w:rPr>
          <w:sz w:val="24"/>
          <w:szCs w:val="24"/>
        </w:rPr>
        <w:t xml:space="preserve"> </w:t>
      </w:r>
      <w:r w:rsidR="00C97A7F">
        <w:rPr>
          <w:sz w:val="24"/>
          <w:szCs w:val="24"/>
        </w:rPr>
        <w:t>Cibinong Kabupaten</w:t>
      </w:r>
      <w:r w:rsidR="004D0A99">
        <w:rPr>
          <w:sz w:val="24"/>
          <w:szCs w:val="24"/>
        </w:rPr>
        <w:t xml:space="preserve"> Bogor</w:t>
      </w:r>
      <w:r w:rsidRPr="00F218C1">
        <w:rPr>
          <w:sz w:val="24"/>
          <w:szCs w:val="24"/>
          <w:lang w:val="en-ID"/>
        </w:rPr>
        <w:t xml:space="preserve">; </w:t>
      </w:r>
    </w:p>
    <w:p w:rsidR="00BF519D" w:rsidRDefault="00BF519D" w:rsidP="009700B2">
      <w:pPr>
        <w:pStyle w:val="ListParagraph"/>
        <w:widowControl/>
        <w:numPr>
          <w:ilvl w:val="0"/>
          <w:numId w:val="48"/>
        </w:numPr>
        <w:autoSpaceDE/>
        <w:autoSpaceDN/>
        <w:spacing w:before="0" w:after="120" w:line="276" w:lineRule="auto"/>
        <w:contextualSpacing/>
        <w:rPr>
          <w:sz w:val="24"/>
          <w:szCs w:val="24"/>
        </w:rPr>
      </w:pPr>
      <w:r w:rsidRPr="00F218C1">
        <w:rPr>
          <w:sz w:val="24"/>
          <w:szCs w:val="24"/>
        </w:rPr>
        <w:t>penyelenggaraan koordinasi, pembinaan, pengendalian, memimpin pelaksanaan tugas dan fungsi UPTD, meliputi operasi LLAJ dan fasilitas LLAJ;</w:t>
      </w:r>
    </w:p>
    <w:p w:rsidR="00BF519D" w:rsidRDefault="00BF519D" w:rsidP="009700B2">
      <w:pPr>
        <w:pStyle w:val="ListParagraph"/>
        <w:widowControl/>
        <w:numPr>
          <w:ilvl w:val="0"/>
          <w:numId w:val="48"/>
        </w:numPr>
        <w:autoSpaceDE/>
        <w:autoSpaceDN/>
        <w:spacing w:before="0" w:after="120" w:line="276" w:lineRule="auto"/>
        <w:contextualSpacing/>
        <w:rPr>
          <w:sz w:val="24"/>
          <w:szCs w:val="24"/>
        </w:rPr>
      </w:pPr>
      <w:r w:rsidRPr="00F218C1">
        <w:rPr>
          <w:sz w:val="24"/>
          <w:szCs w:val="24"/>
        </w:rPr>
        <w:t>penyelenggaraan evaluasi dan pelaporan UPTD; dan</w:t>
      </w:r>
    </w:p>
    <w:p w:rsidR="00BF519D" w:rsidRDefault="00BF519D" w:rsidP="009700B2">
      <w:pPr>
        <w:pStyle w:val="ListParagraph"/>
        <w:widowControl/>
        <w:numPr>
          <w:ilvl w:val="0"/>
          <w:numId w:val="48"/>
        </w:numPr>
        <w:autoSpaceDE/>
        <w:autoSpaceDN/>
        <w:spacing w:before="0" w:after="120" w:line="276" w:lineRule="auto"/>
        <w:contextualSpacing/>
        <w:rPr>
          <w:sz w:val="24"/>
          <w:szCs w:val="24"/>
        </w:rPr>
      </w:pPr>
      <w:r w:rsidRPr="00F218C1">
        <w:rPr>
          <w:sz w:val="24"/>
          <w:szCs w:val="24"/>
        </w:rPr>
        <w:t>penyelenggaraan fungsi lain sesuai dengan tugas pokok dan fungsinya.</w:t>
      </w:r>
    </w:p>
    <w:p w:rsidR="00BF519D" w:rsidRDefault="00BF519D" w:rsidP="009700B2">
      <w:pPr>
        <w:spacing w:after="120" w:line="276" w:lineRule="auto"/>
        <w:ind w:left="720" w:firstLine="360"/>
        <w:jc w:val="both"/>
        <w:rPr>
          <w:rFonts w:cs="Times New Roman"/>
          <w:sz w:val="24"/>
          <w:szCs w:val="24"/>
          <w:lang w:val="sv-SE"/>
        </w:rPr>
      </w:pPr>
      <w:r w:rsidRPr="004B3F89">
        <w:rPr>
          <w:rFonts w:cs="Times New Roman"/>
          <w:sz w:val="24"/>
          <w:szCs w:val="24"/>
          <w:lang w:val="sv-SE"/>
        </w:rPr>
        <w:t xml:space="preserve">Rincian tugas Kepala </w:t>
      </w:r>
      <w:r w:rsidRPr="004B3F89">
        <w:rPr>
          <w:rFonts w:cs="Times New Roman"/>
          <w:sz w:val="24"/>
          <w:szCs w:val="24"/>
        </w:rPr>
        <w:t>UPTD Pengelolaan Lalu Lintas dan Angkutan Jalan Wilayah I meliputi</w:t>
      </w:r>
      <w:r w:rsidRPr="004B3F89">
        <w:rPr>
          <w:rFonts w:cs="Times New Roman"/>
          <w:sz w:val="24"/>
          <w:szCs w:val="24"/>
          <w:lang w:val="sv-SE"/>
        </w:rPr>
        <w:t>:</w:t>
      </w:r>
    </w:p>
    <w:p w:rsidR="00BF519D" w:rsidRDefault="00BF519D" w:rsidP="009700B2">
      <w:pPr>
        <w:pStyle w:val="ListParagraph"/>
        <w:widowControl/>
        <w:numPr>
          <w:ilvl w:val="0"/>
          <w:numId w:val="49"/>
        </w:numPr>
        <w:autoSpaceDE/>
        <w:autoSpaceDN/>
        <w:spacing w:before="0" w:after="120" w:line="276" w:lineRule="auto"/>
        <w:contextualSpacing/>
        <w:rPr>
          <w:sz w:val="24"/>
          <w:szCs w:val="24"/>
          <w:lang w:val="sv-SE"/>
        </w:rPr>
      </w:pPr>
      <w:r w:rsidRPr="004B3F89">
        <w:rPr>
          <w:sz w:val="24"/>
          <w:szCs w:val="24"/>
          <w:lang w:val="sv-SE"/>
        </w:rPr>
        <w:t>menyelenggarakan penyusunan program kerja UPTD;</w:t>
      </w:r>
    </w:p>
    <w:p w:rsidR="00BF519D" w:rsidRPr="004B3F89" w:rsidRDefault="00BF519D" w:rsidP="009700B2">
      <w:pPr>
        <w:pStyle w:val="ListParagraph"/>
        <w:widowControl/>
        <w:numPr>
          <w:ilvl w:val="0"/>
          <w:numId w:val="49"/>
        </w:numPr>
        <w:autoSpaceDE/>
        <w:autoSpaceDN/>
        <w:spacing w:before="0" w:after="120" w:line="276" w:lineRule="auto"/>
        <w:contextualSpacing/>
        <w:rPr>
          <w:sz w:val="24"/>
          <w:szCs w:val="24"/>
          <w:lang w:val="sv-SE"/>
        </w:rPr>
      </w:pPr>
      <w:r w:rsidRPr="004B3F89">
        <w:rPr>
          <w:sz w:val="24"/>
          <w:szCs w:val="24"/>
          <w:lang w:val="es-ES"/>
        </w:rPr>
        <w:t xml:space="preserve">menyelenggarakan </w:t>
      </w:r>
      <w:r w:rsidRPr="004B3F89">
        <w:rPr>
          <w:sz w:val="24"/>
          <w:szCs w:val="24"/>
        </w:rPr>
        <w:t>pengkajian dan perumusan teknis operasional pengelolaan LLAJ;</w:t>
      </w:r>
    </w:p>
    <w:p w:rsidR="00BF519D" w:rsidRDefault="00BF519D" w:rsidP="009700B2">
      <w:pPr>
        <w:pStyle w:val="ListParagraph"/>
        <w:widowControl/>
        <w:numPr>
          <w:ilvl w:val="0"/>
          <w:numId w:val="49"/>
        </w:numPr>
        <w:autoSpaceDE/>
        <w:autoSpaceDN/>
        <w:spacing w:before="0" w:after="120" w:line="276" w:lineRule="auto"/>
        <w:contextualSpacing/>
        <w:rPr>
          <w:sz w:val="24"/>
          <w:szCs w:val="24"/>
          <w:lang w:val="sv-SE"/>
        </w:rPr>
      </w:pPr>
      <w:r w:rsidRPr="004B3F89">
        <w:rPr>
          <w:sz w:val="24"/>
          <w:szCs w:val="24"/>
          <w:lang w:val="sv-SE"/>
        </w:rPr>
        <w:t>menyelenggarakan koordinasi, membina, mengendalikan dan memimpin</w:t>
      </w:r>
      <w:r w:rsidRPr="004B3F89">
        <w:rPr>
          <w:sz w:val="24"/>
          <w:szCs w:val="24"/>
        </w:rPr>
        <w:t xml:space="preserve"> pelaksanaan tugas pokok dan fungsi</w:t>
      </w:r>
      <w:r w:rsidRPr="004B3F89">
        <w:rPr>
          <w:sz w:val="24"/>
          <w:szCs w:val="24"/>
          <w:lang w:val="sv-SE"/>
        </w:rPr>
        <w:t xml:space="preserve"> UPTD;</w:t>
      </w:r>
    </w:p>
    <w:p w:rsidR="00BF519D" w:rsidRPr="004B3F89" w:rsidRDefault="00BF519D" w:rsidP="009700B2">
      <w:pPr>
        <w:pStyle w:val="ListParagraph"/>
        <w:widowControl/>
        <w:numPr>
          <w:ilvl w:val="0"/>
          <w:numId w:val="49"/>
        </w:numPr>
        <w:autoSpaceDE/>
        <w:autoSpaceDN/>
        <w:spacing w:before="0" w:after="120" w:line="276" w:lineRule="auto"/>
        <w:contextualSpacing/>
        <w:rPr>
          <w:sz w:val="24"/>
          <w:szCs w:val="24"/>
          <w:lang w:val="sv-SE"/>
        </w:rPr>
      </w:pPr>
      <w:r w:rsidRPr="004B3F89">
        <w:rPr>
          <w:sz w:val="24"/>
          <w:szCs w:val="24"/>
        </w:rPr>
        <w:t>menyelengarakan sebagian kegiatan teknis operasi perhubungan, di bidang pengelolaan LLAJ meliputi operasi LLAJ dan fasilitas LLAJ;</w:t>
      </w:r>
    </w:p>
    <w:p w:rsidR="00BF519D" w:rsidRPr="004B3F89" w:rsidRDefault="00BF519D" w:rsidP="009700B2">
      <w:pPr>
        <w:pStyle w:val="ListParagraph"/>
        <w:widowControl/>
        <w:numPr>
          <w:ilvl w:val="0"/>
          <w:numId w:val="49"/>
        </w:numPr>
        <w:autoSpaceDE/>
        <w:autoSpaceDN/>
        <w:spacing w:before="0" w:after="120" w:line="276" w:lineRule="auto"/>
        <w:contextualSpacing/>
        <w:rPr>
          <w:sz w:val="24"/>
          <w:szCs w:val="24"/>
          <w:lang w:val="sv-SE"/>
        </w:rPr>
      </w:pPr>
      <w:r w:rsidRPr="004B3F89">
        <w:rPr>
          <w:sz w:val="24"/>
          <w:szCs w:val="24"/>
          <w:lang w:val="es-ES"/>
        </w:rPr>
        <w:t xml:space="preserve">menyelenggarakan </w:t>
      </w:r>
      <w:r w:rsidRPr="004B3F89">
        <w:rPr>
          <w:sz w:val="24"/>
          <w:szCs w:val="24"/>
        </w:rPr>
        <w:t>koordinasi, pembinaan, dan pengendalian pelaksanaan tugas pokok dan fungsi UPTD;</w:t>
      </w:r>
    </w:p>
    <w:p w:rsidR="00BF519D" w:rsidRPr="004B3F89" w:rsidRDefault="00BF519D" w:rsidP="009700B2">
      <w:pPr>
        <w:pStyle w:val="ListParagraph"/>
        <w:widowControl/>
        <w:numPr>
          <w:ilvl w:val="0"/>
          <w:numId w:val="49"/>
        </w:numPr>
        <w:autoSpaceDE/>
        <w:autoSpaceDN/>
        <w:spacing w:before="0" w:after="120" w:line="276" w:lineRule="auto"/>
        <w:contextualSpacing/>
        <w:rPr>
          <w:sz w:val="24"/>
          <w:szCs w:val="24"/>
          <w:lang w:val="sv-SE"/>
        </w:rPr>
      </w:pPr>
      <w:r w:rsidRPr="004B3F89">
        <w:rPr>
          <w:sz w:val="24"/>
          <w:szCs w:val="24"/>
          <w:lang w:val="es-ES"/>
        </w:rPr>
        <w:t xml:space="preserve">menyelenggarakan </w:t>
      </w:r>
      <w:r w:rsidRPr="004B3F89">
        <w:rPr>
          <w:sz w:val="24"/>
          <w:szCs w:val="24"/>
        </w:rPr>
        <w:t>pemeliharaan terminal Tipe B;</w:t>
      </w:r>
    </w:p>
    <w:p w:rsidR="00BF519D" w:rsidRPr="004B3F89" w:rsidRDefault="00BF519D" w:rsidP="009700B2">
      <w:pPr>
        <w:pStyle w:val="ListParagraph"/>
        <w:widowControl/>
        <w:numPr>
          <w:ilvl w:val="0"/>
          <w:numId w:val="49"/>
        </w:numPr>
        <w:autoSpaceDE/>
        <w:autoSpaceDN/>
        <w:spacing w:before="0" w:after="120" w:line="276" w:lineRule="auto"/>
        <w:contextualSpacing/>
        <w:rPr>
          <w:sz w:val="24"/>
          <w:szCs w:val="24"/>
          <w:lang w:val="sv-SE"/>
        </w:rPr>
      </w:pPr>
      <w:r w:rsidRPr="004B3F89">
        <w:rPr>
          <w:sz w:val="24"/>
          <w:szCs w:val="24"/>
        </w:rPr>
        <w:t>menyelenggarakan pelayanan terminal Tipe B;</w:t>
      </w:r>
    </w:p>
    <w:p w:rsidR="00BF519D" w:rsidRPr="004B3F89" w:rsidRDefault="00BF519D" w:rsidP="009700B2">
      <w:pPr>
        <w:pStyle w:val="ListParagraph"/>
        <w:widowControl/>
        <w:numPr>
          <w:ilvl w:val="0"/>
          <w:numId w:val="49"/>
        </w:numPr>
        <w:autoSpaceDE/>
        <w:autoSpaceDN/>
        <w:spacing w:before="0" w:after="120" w:line="276" w:lineRule="auto"/>
        <w:contextualSpacing/>
        <w:rPr>
          <w:sz w:val="24"/>
          <w:szCs w:val="24"/>
          <w:lang w:val="sv-SE"/>
        </w:rPr>
      </w:pPr>
      <w:r w:rsidRPr="004B3F89">
        <w:rPr>
          <w:sz w:val="24"/>
          <w:szCs w:val="24"/>
        </w:rPr>
        <w:t>menyelenggarakan pelayanan angkutan umum;</w:t>
      </w:r>
    </w:p>
    <w:p w:rsidR="00BF519D" w:rsidRDefault="00BF519D" w:rsidP="009700B2">
      <w:pPr>
        <w:pStyle w:val="ListParagraph"/>
        <w:widowControl/>
        <w:numPr>
          <w:ilvl w:val="0"/>
          <w:numId w:val="49"/>
        </w:numPr>
        <w:autoSpaceDE/>
        <w:autoSpaceDN/>
        <w:spacing w:before="0" w:after="120" w:line="276" w:lineRule="auto"/>
        <w:contextualSpacing/>
        <w:rPr>
          <w:sz w:val="24"/>
          <w:szCs w:val="24"/>
          <w:lang w:val="sv-SE"/>
        </w:rPr>
      </w:pPr>
      <w:r w:rsidRPr="004B3F89">
        <w:rPr>
          <w:sz w:val="24"/>
          <w:szCs w:val="24"/>
          <w:lang w:val="sv-SE"/>
        </w:rPr>
        <w:t>menyelenggarakan ketatausahaan UPTD;</w:t>
      </w:r>
    </w:p>
    <w:p w:rsidR="00BF519D" w:rsidRPr="004B3F89" w:rsidRDefault="00BF519D" w:rsidP="009700B2">
      <w:pPr>
        <w:pStyle w:val="ListParagraph"/>
        <w:widowControl/>
        <w:numPr>
          <w:ilvl w:val="0"/>
          <w:numId w:val="49"/>
        </w:numPr>
        <w:autoSpaceDE/>
        <w:autoSpaceDN/>
        <w:spacing w:before="0" w:after="120" w:line="276" w:lineRule="auto"/>
        <w:contextualSpacing/>
        <w:rPr>
          <w:sz w:val="24"/>
          <w:szCs w:val="24"/>
          <w:lang w:val="sv-SE"/>
        </w:rPr>
      </w:pPr>
      <w:r w:rsidRPr="004B3F89">
        <w:rPr>
          <w:sz w:val="24"/>
          <w:szCs w:val="24"/>
          <w:lang w:val="es-ES"/>
        </w:rPr>
        <w:lastRenderedPageBreak/>
        <w:t>menyelenggarakan telaahan staf sebagai bahan pertimbangan pengambilan kebijakan;</w:t>
      </w:r>
    </w:p>
    <w:p w:rsidR="00BF519D" w:rsidRPr="004B3F89" w:rsidRDefault="00BF519D" w:rsidP="009700B2">
      <w:pPr>
        <w:pStyle w:val="ListParagraph"/>
        <w:widowControl/>
        <w:numPr>
          <w:ilvl w:val="0"/>
          <w:numId w:val="49"/>
        </w:numPr>
        <w:autoSpaceDE/>
        <w:autoSpaceDN/>
        <w:spacing w:before="0" w:after="120" w:line="276" w:lineRule="auto"/>
        <w:contextualSpacing/>
        <w:rPr>
          <w:sz w:val="24"/>
          <w:szCs w:val="24"/>
          <w:lang w:val="sv-SE"/>
        </w:rPr>
      </w:pPr>
      <w:r w:rsidRPr="004B3F89">
        <w:rPr>
          <w:sz w:val="24"/>
          <w:szCs w:val="24"/>
          <w:lang w:val="fi-FI"/>
        </w:rPr>
        <w:t>menyelenggarakan Tindak Lanjut  Laporan Hasil Pemeriksaan lingkup UPTD;</w:t>
      </w:r>
    </w:p>
    <w:p w:rsidR="00BF519D" w:rsidRPr="004B3F89" w:rsidRDefault="00BF519D" w:rsidP="009700B2">
      <w:pPr>
        <w:pStyle w:val="ListParagraph"/>
        <w:widowControl/>
        <w:numPr>
          <w:ilvl w:val="0"/>
          <w:numId w:val="49"/>
        </w:numPr>
        <w:autoSpaceDE/>
        <w:autoSpaceDN/>
        <w:spacing w:before="0" w:after="120" w:line="276" w:lineRule="auto"/>
        <w:contextualSpacing/>
        <w:rPr>
          <w:sz w:val="24"/>
          <w:szCs w:val="24"/>
          <w:lang w:val="sv-SE"/>
        </w:rPr>
      </w:pPr>
      <w:r w:rsidRPr="004B3F89">
        <w:rPr>
          <w:sz w:val="24"/>
          <w:szCs w:val="24"/>
          <w:lang w:val="fi-FI"/>
        </w:rPr>
        <w:t xml:space="preserve">menyelenggarakan penyusunan bahan verifikasi, kajian teknis dan menyelenggarakan pemantauan terhadap permohonan dan realisasi bantuan keuangan dan hibah bantuan sosial di </w:t>
      </w:r>
      <w:r w:rsidRPr="004B3F89">
        <w:rPr>
          <w:sz w:val="24"/>
          <w:szCs w:val="24"/>
        </w:rPr>
        <w:t>UPTD Pengelolaan Prasarana Perhubungan LLAJ Wilayah I</w:t>
      </w:r>
      <w:r w:rsidR="00945187">
        <w:rPr>
          <w:sz w:val="24"/>
          <w:szCs w:val="24"/>
        </w:rPr>
        <w:t xml:space="preserve"> Bogor</w:t>
      </w:r>
      <w:r w:rsidRPr="004B3F89">
        <w:rPr>
          <w:sz w:val="24"/>
          <w:szCs w:val="24"/>
          <w:lang w:val="fi-FI"/>
        </w:rPr>
        <w:t>;</w:t>
      </w:r>
    </w:p>
    <w:p w:rsidR="00BF519D" w:rsidRPr="004B3F89" w:rsidRDefault="00BF519D" w:rsidP="009700B2">
      <w:pPr>
        <w:pStyle w:val="ListParagraph"/>
        <w:widowControl/>
        <w:numPr>
          <w:ilvl w:val="0"/>
          <w:numId w:val="49"/>
        </w:numPr>
        <w:autoSpaceDE/>
        <w:autoSpaceDN/>
        <w:spacing w:before="0" w:after="120" w:line="276" w:lineRule="auto"/>
        <w:contextualSpacing/>
        <w:rPr>
          <w:sz w:val="24"/>
          <w:szCs w:val="24"/>
          <w:lang w:val="sv-SE"/>
        </w:rPr>
      </w:pPr>
      <w:r w:rsidRPr="004B3F89">
        <w:rPr>
          <w:sz w:val="24"/>
          <w:szCs w:val="24"/>
          <w:lang w:val="fi-FI"/>
        </w:rPr>
        <w:t xml:space="preserve">menyelenggarakan penyampaian bahan saran pertimbangan mengenai </w:t>
      </w:r>
      <w:r w:rsidRPr="004B3F89">
        <w:rPr>
          <w:sz w:val="24"/>
          <w:szCs w:val="24"/>
        </w:rPr>
        <w:t xml:space="preserve">Pengelolaan LLAJ </w:t>
      </w:r>
      <w:r w:rsidRPr="004B3F89">
        <w:rPr>
          <w:sz w:val="24"/>
          <w:szCs w:val="24"/>
          <w:lang w:val="fi-FI"/>
        </w:rPr>
        <w:t>sebagai bahan perumusan kebijakan Pemerintah Daerah;</w:t>
      </w:r>
    </w:p>
    <w:p w:rsidR="00BF519D" w:rsidRPr="004B3F89" w:rsidRDefault="00BF519D" w:rsidP="009700B2">
      <w:pPr>
        <w:pStyle w:val="ListParagraph"/>
        <w:widowControl/>
        <w:numPr>
          <w:ilvl w:val="0"/>
          <w:numId w:val="49"/>
        </w:numPr>
        <w:autoSpaceDE/>
        <w:autoSpaceDN/>
        <w:spacing w:before="0" w:after="120" w:line="276" w:lineRule="auto"/>
        <w:contextualSpacing/>
        <w:rPr>
          <w:sz w:val="24"/>
          <w:szCs w:val="24"/>
          <w:lang w:val="sv-SE"/>
        </w:rPr>
      </w:pPr>
      <w:r w:rsidRPr="004B3F89">
        <w:rPr>
          <w:sz w:val="24"/>
          <w:szCs w:val="24"/>
          <w:lang w:val="fi-FI"/>
        </w:rPr>
        <w:t>menyelenggarakan evaluasi dan pelaporan UPTD;</w:t>
      </w:r>
    </w:p>
    <w:p w:rsidR="00BF519D" w:rsidRPr="004B3F89" w:rsidRDefault="00BF519D" w:rsidP="009700B2">
      <w:pPr>
        <w:pStyle w:val="ListParagraph"/>
        <w:widowControl/>
        <w:numPr>
          <w:ilvl w:val="0"/>
          <w:numId w:val="49"/>
        </w:numPr>
        <w:autoSpaceDE/>
        <w:autoSpaceDN/>
        <w:spacing w:before="0" w:after="120" w:line="276" w:lineRule="auto"/>
        <w:contextualSpacing/>
        <w:rPr>
          <w:sz w:val="24"/>
          <w:szCs w:val="24"/>
          <w:lang w:val="sv-SE"/>
        </w:rPr>
      </w:pPr>
      <w:r w:rsidRPr="004B3F89">
        <w:rPr>
          <w:sz w:val="24"/>
          <w:szCs w:val="24"/>
          <w:lang w:val="es-ES"/>
        </w:rPr>
        <w:t xml:space="preserve">menyelenggarakan evaluasi dan pelaporan </w:t>
      </w:r>
      <w:r w:rsidRPr="004B3F89">
        <w:rPr>
          <w:sz w:val="24"/>
          <w:szCs w:val="24"/>
        </w:rPr>
        <w:t>UPTD Pengelolaan Prasarana Perhubungan LLAJ</w:t>
      </w:r>
      <w:r w:rsidRPr="004B3F89">
        <w:rPr>
          <w:sz w:val="24"/>
          <w:szCs w:val="24"/>
          <w:lang w:val="es-ES"/>
        </w:rPr>
        <w:t>; dan</w:t>
      </w:r>
    </w:p>
    <w:p w:rsidR="00BF519D" w:rsidRPr="00DB7CFC" w:rsidRDefault="00BF519D" w:rsidP="009700B2">
      <w:pPr>
        <w:pStyle w:val="ListParagraph"/>
        <w:widowControl/>
        <w:numPr>
          <w:ilvl w:val="0"/>
          <w:numId w:val="49"/>
        </w:numPr>
        <w:autoSpaceDE/>
        <w:autoSpaceDN/>
        <w:spacing w:before="0" w:after="120" w:line="276" w:lineRule="auto"/>
        <w:contextualSpacing/>
        <w:rPr>
          <w:sz w:val="24"/>
          <w:szCs w:val="24"/>
          <w:lang w:val="sv-SE"/>
        </w:rPr>
      </w:pPr>
      <w:r w:rsidRPr="004B3F89">
        <w:rPr>
          <w:sz w:val="24"/>
          <w:szCs w:val="24"/>
          <w:lang w:val="es-ES"/>
        </w:rPr>
        <w:t>menyelenggarakan fungsi lain sesuai dengan tugas pokok dan fungsinya.</w:t>
      </w:r>
    </w:p>
    <w:p w:rsidR="00BF519D" w:rsidRDefault="00BF519D" w:rsidP="009700B2">
      <w:pPr>
        <w:pStyle w:val="ListParagraph"/>
        <w:widowControl/>
        <w:numPr>
          <w:ilvl w:val="0"/>
          <w:numId w:val="47"/>
        </w:numPr>
        <w:autoSpaceDE/>
        <w:autoSpaceDN/>
        <w:spacing w:before="0" w:after="120" w:line="276" w:lineRule="auto"/>
        <w:contextualSpacing/>
        <w:rPr>
          <w:sz w:val="24"/>
          <w:szCs w:val="24"/>
        </w:rPr>
      </w:pPr>
      <w:r w:rsidRPr="004B3F89">
        <w:rPr>
          <w:sz w:val="24"/>
          <w:szCs w:val="24"/>
        </w:rPr>
        <w:t>Subbagian Tata Usaha</w:t>
      </w:r>
    </w:p>
    <w:p w:rsidR="00BF519D" w:rsidRPr="00330D84" w:rsidRDefault="00BF519D" w:rsidP="009700B2">
      <w:pPr>
        <w:spacing w:after="120" w:line="276" w:lineRule="auto"/>
        <w:ind w:left="720" w:firstLine="360"/>
        <w:jc w:val="both"/>
        <w:rPr>
          <w:rFonts w:cs="Times New Roman"/>
          <w:bCs/>
          <w:sz w:val="24"/>
          <w:szCs w:val="24"/>
          <w:lang w:val="fi-FI"/>
        </w:rPr>
      </w:pPr>
      <w:r w:rsidRPr="00330D84">
        <w:rPr>
          <w:rFonts w:cs="Times New Roman"/>
          <w:bCs/>
          <w:sz w:val="24"/>
          <w:szCs w:val="24"/>
          <w:lang w:val="it-IT"/>
        </w:rPr>
        <w:t xml:space="preserve">Subbagian Tata Usaha mempunyai tugas pokok </w:t>
      </w:r>
      <w:r w:rsidRPr="00330D84">
        <w:rPr>
          <w:rFonts w:cs="Times New Roman"/>
          <w:bCs/>
          <w:sz w:val="24"/>
          <w:szCs w:val="24"/>
        </w:rPr>
        <w:t xml:space="preserve">melaksanakan kegiatan ketatausahaan, meliputi menyusun bahan kebijakan teknis, bahan koordinasi, pembinaan, melaksanakan pengelolaan dan pengendalian aspek kepegawaian, keuangan, perlengkapan, umum dan kehumasan, serta </w:t>
      </w:r>
      <w:r w:rsidRPr="00330D84">
        <w:rPr>
          <w:rFonts w:cs="Times New Roman"/>
          <w:bCs/>
          <w:sz w:val="24"/>
          <w:szCs w:val="24"/>
          <w:lang w:val="it-IT"/>
        </w:rPr>
        <w:t xml:space="preserve">penyusunan rencana </w:t>
      </w:r>
      <w:r w:rsidRPr="00330D84">
        <w:rPr>
          <w:rFonts w:cs="Times New Roman"/>
          <w:bCs/>
          <w:sz w:val="24"/>
          <w:szCs w:val="24"/>
        </w:rPr>
        <w:t>program</w:t>
      </w:r>
      <w:r w:rsidRPr="00330D84">
        <w:rPr>
          <w:rFonts w:cs="Times New Roman"/>
          <w:bCs/>
          <w:sz w:val="24"/>
          <w:szCs w:val="24"/>
          <w:lang w:val="fi-FI"/>
        </w:rPr>
        <w:t>.</w:t>
      </w:r>
    </w:p>
    <w:p w:rsidR="00BF519D" w:rsidRPr="00330D84" w:rsidRDefault="00BF519D" w:rsidP="009700B2">
      <w:pPr>
        <w:spacing w:after="120" w:line="276" w:lineRule="auto"/>
        <w:ind w:left="720" w:firstLine="360"/>
        <w:jc w:val="both"/>
        <w:rPr>
          <w:rFonts w:cs="Times New Roman"/>
          <w:bCs/>
          <w:sz w:val="24"/>
          <w:szCs w:val="24"/>
          <w:lang w:val="fi-FI"/>
        </w:rPr>
      </w:pPr>
      <w:r w:rsidRPr="00330D84">
        <w:rPr>
          <w:rFonts w:cs="Times New Roman"/>
          <w:bCs/>
          <w:sz w:val="24"/>
          <w:szCs w:val="24"/>
          <w:lang w:val="it-IT"/>
        </w:rPr>
        <w:t>Dalam menyelenggarakan tugas pokok sebagaimana dimaksud, Subbagian Tata Usaha mempunyai fungsi:</w:t>
      </w:r>
    </w:p>
    <w:p w:rsidR="00BF519D" w:rsidRPr="00997FFE" w:rsidRDefault="00BF519D" w:rsidP="009700B2">
      <w:pPr>
        <w:pStyle w:val="ListParagraph"/>
        <w:widowControl/>
        <w:numPr>
          <w:ilvl w:val="0"/>
          <w:numId w:val="50"/>
        </w:numPr>
        <w:autoSpaceDE/>
        <w:autoSpaceDN/>
        <w:spacing w:before="0" w:after="120" w:line="276" w:lineRule="auto"/>
        <w:contextualSpacing/>
        <w:rPr>
          <w:bCs/>
          <w:sz w:val="24"/>
          <w:szCs w:val="24"/>
        </w:rPr>
      </w:pPr>
      <w:r w:rsidRPr="00997FFE">
        <w:rPr>
          <w:sz w:val="24"/>
          <w:szCs w:val="24"/>
        </w:rPr>
        <w:t xml:space="preserve">pelaksanaan koordinasi, penyusunan dan menghimpun bahan kebijakan teknis </w:t>
      </w:r>
      <w:r w:rsidRPr="00997FFE">
        <w:rPr>
          <w:sz w:val="24"/>
          <w:szCs w:val="24"/>
          <w:lang w:val="fi-FI"/>
        </w:rPr>
        <w:t>ketatausahaan</w:t>
      </w:r>
      <w:r w:rsidRPr="00997FFE">
        <w:rPr>
          <w:sz w:val="24"/>
          <w:szCs w:val="24"/>
        </w:rPr>
        <w:t>;</w:t>
      </w:r>
    </w:p>
    <w:p w:rsidR="00BF519D" w:rsidRPr="00997FFE" w:rsidRDefault="00BF519D" w:rsidP="009700B2">
      <w:pPr>
        <w:pStyle w:val="ListParagraph"/>
        <w:widowControl/>
        <w:numPr>
          <w:ilvl w:val="0"/>
          <w:numId w:val="50"/>
        </w:numPr>
        <w:autoSpaceDE/>
        <w:autoSpaceDN/>
        <w:spacing w:before="0" w:after="120" w:line="276" w:lineRule="auto"/>
        <w:contextualSpacing/>
        <w:rPr>
          <w:bCs/>
          <w:sz w:val="24"/>
          <w:szCs w:val="24"/>
        </w:rPr>
      </w:pPr>
      <w:r w:rsidRPr="00997FFE">
        <w:rPr>
          <w:sz w:val="24"/>
          <w:szCs w:val="24"/>
        </w:rPr>
        <w:t xml:space="preserve">pelaksanaan </w:t>
      </w:r>
      <w:r w:rsidRPr="00997FFE">
        <w:rPr>
          <w:sz w:val="24"/>
          <w:szCs w:val="24"/>
          <w:lang w:val="fi-FI"/>
        </w:rPr>
        <w:t>ketatausahaan</w:t>
      </w:r>
      <w:r w:rsidRPr="00997FFE">
        <w:rPr>
          <w:sz w:val="24"/>
          <w:szCs w:val="24"/>
        </w:rPr>
        <w:t>;</w:t>
      </w:r>
    </w:p>
    <w:p w:rsidR="00BF519D" w:rsidRPr="00997FFE" w:rsidRDefault="00BF519D" w:rsidP="009700B2">
      <w:pPr>
        <w:pStyle w:val="ListParagraph"/>
        <w:widowControl/>
        <w:numPr>
          <w:ilvl w:val="0"/>
          <w:numId w:val="50"/>
        </w:numPr>
        <w:autoSpaceDE/>
        <w:autoSpaceDN/>
        <w:spacing w:before="0" w:after="120" w:line="276" w:lineRule="auto"/>
        <w:contextualSpacing/>
        <w:rPr>
          <w:bCs/>
          <w:sz w:val="24"/>
          <w:szCs w:val="24"/>
        </w:rPr>
      </w:pPr>
      <w:r w:rsidRPr="00997FFE">
        <w:rPr>
          <w:sz w:val="24"/>
          <w:szCs w:val="24"/>
        </w:rPr>
        <w:t>pelaksanaan evaluasi dan pelaporan tata usaha; dan</w:t>
      </w:r>
    </w:p>
    <w:p w:rsidR="00BF519D" w:rsidRPr="00997FFE" w:rsidRDefault="00BF519D" w:rsidP="009700B2">
      <w:pPr>
        <w:pStyle w:val="ListParagraph"/>
        <w:widowControl/>
        <w:numPr>
          <w:ilvl w:val="0"/>
          <w:numId w:val="50"/>
        </w:numPr>
        <w:autoSpaceDE/>
        <w:autoSpaceDN/>
        <w:spacing w:before="0" w:after="120" w:line="276" w:lineRule="auto"/>
        <w:contextualSpacing/>
        <w:rPr>
          <w:bCs/>
          <w:sz w:val="24"/>
          <w:szCs w:val="24"/>
        </w:rPr>
      </w:pPr>
      <w:r w:rsidRPr="00997FFE">
        <w:rPr>
          <w:sz w:val="24"/>
          <w:szCs w:val="24"/>
        </w:rPr>
        <w:t>pelaksanaan  fungsi lain sesuai dengan tugas pokok dan fungsinya.</w:t>
      </w:r>
    </w:p>
    <w:p w:rsidR="00BF519D" w:rsidRDefault="00BF519D" w:rsidP="009700B2">
      <w:pPr>
        <w:spacing w:after="120" w:line="276" w:lineRule="auto"/>
        <w:ind w:left="720"/>
        <w:jc w:val="both"/>
        <w:rPr>
          <w:rFonts w:cs="Times New Roman"/>
          <w:bCs/>
          <w:sz w:val="24"/>
          <w:szCs w:val="24"/>
        </w:rPr>
      </w:pPr>
      <w:r w:rsidRPr="00997FFE">
        <w:rPr>
          <w:rFonts w:cs="Times New Roman"/>
          <w:bCs/>
          <w:sz w:val="24"/>
          <w:szCs w:val="24"/>
          <w:lang w:val="it-IT"/>
        </w:rPr>
        <w:t>Adapun Rincian</w:t>
      </w:r>
      <w:r w:rsidRPr="00997FFE">
        <w:rPr>
          <w:rFonts w:cs="Times New Roman"/>
          <w:bCs/>
          <w:sz w:val="24"/>
          <w:szCs w:val="24"/>
          <w:lang w:val="fi-FI"/>
        </w:rPr>
        <w:t xml:space="preserve"> Tugas Subbagian Tata Usaha adalah sebagai berikut:</w:t>
      </w:r>
    </w:p>
    <w:p w:rsidR="00BF519D" w:rsidRPr="00997FFE" w:rsidRDefault="00BF519D" w:rsidP="009700B2">
      <w:pPr>
        <w:pStyle w:val="ListParagraph"/>
        <w:widowControl/>
        <w:numPr>
          <w:ilvl w:val="0"/>
          <w:numId w:val="51"/>
        </w:numPr>
        <w:autoSpaceDE/>
        <w:autoSpaceDN/>
        <w:spacing w:before="0" w:after="120" w:line="276" w:lineRule="auto"/>
        <w:contextualSpacing/>
        <w:rPr>
          <w:bCs/>
          <w:sz w:val="24"/>
          <w:szCs w:val="24"/>
        </w:rPr>
      </w:pPr>
      <w:r w:rsidRPr="00997FFE">
        <w:rPr>
          <w:sz w:val="24"/>
          <w:szCs w:val="24"/>
          <w:lang w:val="fi-FI"/>
        </w:rPr>
        <w:t>melaksanakan penyusunan program kerja UPTD dan  Subbagian Tata Usaha;</w:t>
      </w:r>
    </w:p>
    <w:p w:rsidR="00BF519D" w:rsidRPr="00997FFE" w:rsidRDefault="00BF519D" w:rsidP="009700B2">
      <w:pPr>
        <w:pStyle w:val="ListParagraph"/>
        <w:widowControl/>
        <w:numPr>
          <w:ilvl w:val="0"/>
          <w:numId w:val="51"/>
        </w:numPr>
        <w:autoSpaceDE/>
        <w:autoSpaceDN/>
        <w:spacing w:before="0" w:after="120" w:line="276" w:lineRule="auto"/>
        <w:contextualSpacing/>
        <w:rPr>
          <w:bCs/>
          <w:sz w:val="24"/>
          <w:szCs w:val="24"/>
        </w:rPr>
      </w:pPr>
      <w:r w:rsidRPr="00997FFE">
        <w:rPr>
          <w:sz w:val="24"/>
          <w:szCs w:val="24"/>
        </w:rPr>
        <w:t xml:space="preserve">melaksanakan pengendalian pelaksanaan kegiatan Subbagian </w:t>
      </w:r>
      <w:r w:rsidRPr="00997FFE">
        <w:rPr>
          <w:sz w:val="24"/>
          <w:szCs w:val="24"/>
          <w:lang w:val="es-ES"/>
        </w:rPr>
        <w:t xml:space="preserve">Tata Usaha; </w:t>
      </w:r>
    </w:p>
    <w:p w:rsidR="00BF519D" w:rsidRPr="00997FFE" w:rsidRDefault="00BF519D" w:rsidP="009700B2">
      <w:pPr>
        <w:pStyle w:val="ListParagraph"/>
        <w:widowControl/>
        <w:numPr>
          <w:ilvl w:val="0"/>
          <w:numId w:val="51"/>
        </w:numPr>
        <w:autoSpaceDE/>
        <w:autoSpaceDN/>
        <w:spacing w:before="0" w:after="120" w:line="276" w:lineRule="auto"/>
        <w:contextualSpacing/>
        <w:rPr>
          <w:bCs/>
          <w:sz w:val="24"/>
          <w:szCs w:val="24"/>
        </w:rPr>
      </w:pPr>
      <w:r w:rsidRPr="00997FFE">
        <w:rPr>
          <w:sz w:val="24"/>
          <w:szCs w:val="24"/>
          <w:lang w:val="fi-FI"/>
        </w:rPr>
        <w:t xml:space="preserve">melaksanakan pengelolaan </w:t>
      </w:r>
      <w:r w:rsidRPr="00997FFE">
        <w:rPr>
          <w:sz w:val="24"/>
          <w:szCs w:val="24"/>
        </w:rPr>
        <w:t>kehumasan</w:t>
      </w:r>
      <w:r w:rsidRPr="00997FFE">
        <w:rPr>
          <w:sz w:val="24"/>
          <w:szCs w:val="24"/>
          <w:lang w:val="fi-FI"/>
        </w:rPr>
        <w:t>;</w:t>
      </w:r>
    </w:p>
    <w:p w:rsidR="00BF519D" w:rsidRPr="00997FFE" w:rsidRDefault="00BF519D" w:rsidP="009700B2">
      <w:pPr>
        <w:pStyle w:val="ListParagraph"/>
        <w:widowControl/>
        <w:numPr>
          <w:ilvl w:val="0"/>
          <w:numId w:val="51"/>
        </w:numPr>
        <w:autoSpaceDE/>
        <w:autoSpaceDN/>
        <w:spacing w:before="0" w:after="120" w:line="276" w:lineRule="auto"/>
        <w:contextualSpacing/>
        <w:rPr>
          <w:bCs/>
          <w:sz w:val="24"/>
          <w:szCs w:val="24"/>
        </w:rPr>
      </w:pPr>
      <w:r w:rsidRPr="00997FFE">
        <w:rPr>
          <w:sz w:val="24"/>
          <w:szCs w:val="24"/>
          <w:lang w:val="sv-SE"/>
        </w:rPr>
        <w:t>melaksanakan pengelolaan administrasi kepegawaian;</w:t>
      </w:r>
    </w:p>
    <w:p w:rsidR="00BF519D" w:rsidRPr="00997FFE" w:rsidRDefault="00BF519D" w:rsidP="009700B2">
      <w:pPr>
        <w:pStyle w:val="ListParagraph"/>
        <w:widowControl/>
        <w:numPr>
          <w:ilvl w:val="0"/>
          <w:numId w:val="51"/>
        </w:numPr>
        <w:autoSpaceDE/>
        <w:autoSpaceDN/>
        <w:spacing w:before="0" w:after="120" w:line="276" w:lineRule="auto"/>
        <w:contextualSpacing/>
        <w:rPr>
          <w:bCs/>
          <w:sz w:val="24"/>
          <w:szCs w:val="24"/>
        </w:rPr>
      </w:pPr>
      <w:r w:rsidRPr="00997FFE">
        <w:rPr>
          <w:sz w:val="24"/>
          <w:szCs w:val="24"/>
          <w:lang w:val="sv-SE"/>
        </w:rPr>
        <w:t>melaksanakan penatausahaan keuangan;</w:t>
      </w:r>
    </w:p>
    <w:p w:rsidR="00BF519D" w:rsidRPr="00997FFE" w:rsidRDefault="00BF519D" w:rsidP="009700B2">
      <w:pPr>
        <w:pStyle w:val="ListParagraph"/>
        <w:widowControl/>
        <w:numPr>
          <w:ilvl w:val="0"/>
          <w:numId w:val="51"/>
        </w:numPr>
        <w:autoSpaceDE/>
        <w:autoSpaceDN/>
        <w:spacing w:before="0" w:after="120" w:line="276" w:lineRule="auto"/>
        <w:contextualSpacing/>
        <w:rPr>
          <w:bCs/>
          <w:sz w:val="24"/>
          <w:szCs w:val="24"/>
        </w:rPr>
      </w:pPr>
      <w:r w:rsidRPr="00997FFE">
        <w:rPr>
          <w:sz w:val="24"/>
          <w:szCs w:val="24"/>
        </w:rPr>
        <w:t>melaksanakan pengelolaan umum dan perlengkapan;</w:t>
      </w:r>
    </w:p>
    <w:p w:rsidR="00BF519D" w:rsidRPr="00997FFE" w:rsidRDefault="00BF519D" w:rsidP="009700B2">
      <w:pPr>
        <w:pStyle w:val="ListParagraph"/>
        <w:widowControl/>
        <w:numPr>
          <w:ilvl w:val="0"/>
          <w:numId w:val="51"/>
        </w:numPr>
        <w:autoSpaceDE/>
        <w:autoSpaceDN/>
        <w:spacing w:before="0" w:after="120" w:line="276" w:lineRule="auto"/>
        <w:contextualSpacing/>
        <w:rPr>
          <w:bCs/>
          <w:sz w:val="24"/>
          <w:szCs w:val="24"/>
        </w:rPr>
      </w:pPr>
      <w:r w:rsidRPr="00997FFE">
        <w:rPr>
          <w:sz w:val="24"/>
          <w:szCs w:val="24"/>
          <w:lang w:val="sv-SE"/>
        </w:rPr>
        <w:t xml:space="preserve">melaksanakan pengelolaan </w:t>
      </w:r>
      <w:r w:rsidRPr="00997FFE">
        <w:rPr>
          <w:sz w:val="24"/>
          <w:szCs w:val="24"/>
        </w:rPr>
        <w:t xml:space="preserve">tata </w:t>
      </w:r>
      <w:r w:rsidRPr="00997FFE">
        <w:rPr>
          <w:sz w:val="24"/>
          <w:szCs w:val="24"/>
          <w:lang w:val="sv-SE"/>
        </w:rPr>
        <w:t>naskah dinas dan kearsipan;</w:t>
      </w:r>
    </w:p>
    <w:p w:rsidR="00BF519D" w:rsidRPr="00997FFE" w:rsidRDefault="00BF519D" w:rsidP="009700B2">
      <w:pPr>
        <w:pStyle w:val="ListParagraph"/>
        <w:widowControl/>
        <w:numPr>
          <w:ilvl w:val="0"/>
          <w:numId w:val="51"/>
        </w:numPr>
        <w:autoSpaceDE/>
        <w:autoSpaceDN/>
        <w:spacing w:before="0" w:after="120" w:line="276" w:lineRule="auto"/>
        <w:contextualSpacing/>
        <w:rPr>
          <w:bCs/>
          <w:sz w:val="24"/>
          <w:szCs w:val="24"/>
        </w:rPr>
      </w:pPr>
      <w:r w:rsidRPr="00997FFE">
        <w:rPr>
          <w:sz w:val="24"/>
          <w:szCs w:val="24"/>
        </w:rPr>
        <w:t>melaksanakan penyusunan bahan Tindak Lanjut Laporan Hasil Pemeriksaan lingkup tata usaha;</w:t>
      </w:r>
    </w:p>
    <w:p w:rsidR="00BF519D" w:rsidRPr="00997FFE" w:rsidRDefault="00BF519D" w:rsidP="009700B2">
      <w:pPr>
        <w:pStyle w:val="ListParagraph"/>
        <w:widowControl/>
        <w:numPr>
          <w:ilvl w:val="0"/>
          <w:numId w:val="51"/>
        </w:numPr>
        <w:autoSpaceDE/>
        <w:autoSpaceDN/>
        <w:spacing w:before="0" w:after="120" w:line="276" w:lineRule="auto"/>
        <w:contextualSpacing/>
        <w:rPr>
          <w:bCs/>
          <w:sz w:val="24"/>
          <w:szCs w:val="24"/>
        </w:rPr>
      </w:pPr>
      <w:r w:rsidRPr="00997FFE">
        <w:rPr>
          <w:sz w:val="24"/>
          <w:szCs w:val="24"/>
        </w:rPr>
        <w:t>melaksanakan pengendalian kegiatan Subbagian Tata Usaha;</w:t>
      </w:r>
    </w:p>
    <w:p w:rsidR="00BF519D" w:rsidRPr="00997FFE" w:rsidRDefault="00BF519D" w:rsidP="009700B2">
      <w:pPr>
        <w:pStyle w:val="ListParagraph"/>
        <w:widowControl/>
        <w:numPr>
          <w:ilvl w:val="0"/>
          <w:numId w:val="51"/>
        </w:numPr>
        <w:autoSpaceDE/>
        <w:autoSpaceDN/>
        <w:spacing w:before="0" w:after="120" w:line="276" w:lineRule="auto"/>
        <w:contextualSpacing/>
        <w:rPr>
          <w:bCs/>
          <w:sz w:val="24"/>
          <w:szCs w:val="24"/>
        </w:rPr>
      </w:pPr>
      <w:r w:rsidRPr="00997FFE">
        <w:rPr>
          <w:sz w:val="24"/>
          <w:szCs w:val="24"/>
        </w:rPr>
        <w:lastRenderedPageBreak/>
        <w:t>melaksanakan telaahan staf sebagai bahan pertimbangan pengambilan kebijakan;</w:t>
      </w:r>
    </w:p>
    <w:p w:rsidR="00BF519D" w:rsidRPr="00997FFE" w:rsidRDefault="00BF519D" w:rsidP="009700B2">
      <w:pPr>
        <w:pStyle w:val="ListParagraph"/>
        <w:widowControl/>
        <w:numPr>
          <w:ilvl w:val="0"/>
          <w:numId w:val="51"/>
        </w:numPr>
        <w:autoSpaceDE/>
        <w:autoSpaceDN/>
        <w:spacing w:before="0" w:after="120" w:line="276" w:lineRule="auto"/>
        <w:contextualSpacing/>
        <w:rPr>
          <w:bCs/>
          <w:sz w:val="24"/>
          <w:szCs w:val="24"/>
        </w:rPr>
      </w:pPr>
      <w:r w:rsidRPr="00997FFE">
        <w:rPr>
          <w:sz w:val="24"/>
          <w:szCs w:val="24"/>
        </w:rPr>
        <w:t>melaksanakan evaluasi dan pelaporan  Subbagian Tata Usaha; dan</w:t>
      </w:r>
    </w:p>
    <w:p w:rsidR="00BF519D" w:rsidRPr="002F3C08" w:rsidRDefault="00BF519D" w:rsidP="009700B2">
      <w:pPr>
        <w:pStyle w:val="ListParagraph"/>
        <w:widowControl/>
        <w:numPr>
          <w:ilvl w:val="0"/>
          <w:numId w:val="51"/>
        </w:numPr>
        <w:autoSpaceDE/>
        <w:autoSpaceDN/>
        <w:spacing w:before="0" w:after="120" w:line="276" w:lineRule="auto"/>
        <w:ind w:left="1077" w:hanging="357"/>
        <w:contextualSpacing/>
        <w:rPr>
          <w:bCs/>
          <w:sz w:val="24"/>
          <w:szCs w:val="24"/>
        </w:rPr>
      </w:pPr>
      <w:r w:rsidRPr="00997FFE">
        <w:rPr>
          <w:sz w:val="24"/>
          <w:szCs w:val="24"/>
        </w:rPr>
        <w:t>melaksanakan fungsi lain sesuai dengan tugas pokok dan fungsinya.</w:t>
      </w:r>
    </w:p>
    <w:p w:rsidR="00BF519D" w:rsidRDefault="00BF519D" w:rsidP="009700B2">
      <w:pPr>
        <w:pStyle w:val="ListParagraph"/>
        <w:widowControl/>
        <w:numPr>
          <w:ilvl w:val="0"/>
          <w:numId w:val="47"/>
        </w:numPr>
        <w:autoSpaceDE/>
        <w:autoSpaceDN/>
        <w:spacing w:before="0" w:after="120" w:line="276" w:lineRule="auto"/>
        <w:contextualSpacing/>
        <w:rPr>
          <w:sz w:val="24"/>
          <w:szCs w:val="24"/>
        </w:rPr>
      </w:pPr>
      <w:r w:rsidRPr="00997FFE">
        <w:rPr>
          <w:sz w:val="24"/>
          <w:szCs w:val="24"/>
        </w:rPr>
        <w:t>Seksi Operasi LLAJ</w:t>
      </w:r>
    </w:p>
    <w:p w:rsidR="00BF519D" w:rsidRPr="00330D84" w:rsidRDefault="00BF519D" w:rsidP="009700B2">
      <w:pPr>
        <w:spacing w:after="120" w:line="276" w:lineRule="auto"/>
        <w:ind w:left="720" w:firstLine="360"/>
        <w:jc w:val="both"/>
        <w:rPr>
          <w:rFonts w:cs="Times New Roman"/>
          <w:sz w:val="24"/>
          <w:szCs w:val="24"/>
        </w:rPr>
      </w:pPr>
      <w:r w:rsidRPr="00330D84">
        <w:rPr>
          <w:rFonts w:cs="Times New Roman"/>
          <w:sz w:val="24"/>
          <w:szCs w:val="24"/>
          <w:lang w:val="sv-SE"/>
        </w:rPr>
        <w:t>Seksi</w:t>
      </w:r>
      <w:r w:rsidRPr="00330D84">
        <w:rPr>
          <w:rFonts w:cs="Times New Roman"/>
          <w:sz w:val="24"/>
          <w:szCs w:val="24"/>
        </w:rPr>
        <w:t xml:space="preserve"> Operasi LLAJ </w:t>
      </w:r>
      <w:r w:rsidRPr="00330D84">
        <w:rPr>
          <w:rFonts w:cs="Times New Roman"/>
          <w:sz w:val="24"/>
          <w:szCs w:val="24"/>
          <w:lang w:val="sv-SE"/>
        </w:rPr>
        <w:t xml:space="preserve">mempunyai tugas pokok </w:t>
      </w:r>
      <w:r w:rsidRPr="00330D84">
        <w:rPr>
          <w:rFonts w:cs="Times New Roman"/>
          <w:sz w:val="24"/>
          <w:szCs w:val="24"/>
        </w:rPr>
        <w:t>melaksanakan kegiatan operasional LLAJ, meliputi pengawasan dan pengendalian LLAJ.</w:t>
      </w:r>
    </w:p>
    <w:p w:rsidR="00BF519D" w:rsidRPr="00330D84" w:rsidRDefault="00BF519D" w:rsidP="009700B2">
      <w:pPr>
        <w:spacing w:after="120" w:line="276" w:lineRule="auto"/>
        <w:ind w:left="720" w:firstLine="360"/>
        <w:jc w:val="both"/>
        <w:rPr>
          <w:rFonts w:cs="Times New Roman"/>
          <w:sz w:val="24"/>
          <w:szCs w:val="24"/>
          <w:lang w:val="sv-SE"/>
        </w:rPr>
      </w:pPr>
      <w:r w:rsidRPr="00330D84">
        <w:rPr>
          <w:rFonts w:cs="Times New Roman"/>
          <w:sz w:val="24"/>
          <w:szCs w:val="24"/>
          <w:lang w:val="sv-SE"/>
        </w:rPr>
        <w:t xml:space="preserve">Dalam menyelenggarakan tugas pokok sebagaimana dimaksud, Seksi </w:t>
      </w:r>
      <w:r w:rsidRPr="00330D84">
        <w:rPr>
          <w:rFonts w:cs="Times New Roman"/>
          <w:sz w:val="24"/>
          <w:szCs w:val="24"/>
        </w:rPr>
        <w:t xml:space="preserve">Operasi LLAJ </w:t>
      </w:r>
      <w:r w:rsidRPr="00330D84">
        <w:rPr>
          <w:rFonts w:cs="Times New Roman"/>
          <w:sz w:val="24"/>
          <w:szCs w:val="24"/>
          <w:lang w:val="sv-SE"/>
        </w:rPr>
        <w:t>mempunyai fungsi:</w:t>
      </w:r>
    </w:p>
    <w:p w:rsidR="00BF519D" w:rsidRDefault="00BF519D" w:rsidP="009700B2">
      <w:pPr>
        <w:pStyle w:val="ListParagraph"/>
        <w:widowControl/>
        <w:numPr>
          <w:ilvl w:val="0"/>
          <w:numId w:val="52"/>
        </w:numPr>
        <w:autoSpaceDE/>
        <w:autoSpaceDN/>
        <w:spacing w:before="0" w:after="120" w:line="276" w:lineRule="auto"/>
        <w:contextualSpacing/>
        <w:rPr>
          <w:sz w:val="24"/>
          <w:szCs w:val="24"/>
        </w:rPr>
      </w:pPr>
      <w:r w:rsidRPr="00997FFE">
        <w:rPr>
          <w:sz w:val="24"/>
          <w:szCs w:val="24"/>
        </w:rPr>
        <w:t>Pelaksanaan penyusunan program kerja Seksi Operasi LLAJ;</w:t>
      </w:r>
    </w:p>
    <w:p w:rsidR="00BF519D" w:rsidRDefault="00BF519D" w:rsidP="009700B2">
      <w:pPr>
        <w:pStyle w:val="ListParagraph"/>
        <w:widowControl/>
        <w:numPr>
          <w:ilvl w:val="0"/>
          <w:numId w:val="52"/>
        </w:numPr>
        <w:autoSpaceDE/>
        <w:autoSpaceDN/>
        <w:spacing w:before="0" w:after="120" w:line="276" w:lineRule="auto"/>
        <w:contextualSpacing/>
        <w:rPr>
          <w:sz w:val="24"/>
          <w:szCs w:val="24"/>
        </w:rPr>
      </w:pPr>
      <w:r w:rsidRPr="00997FFE">
        <w:rPr>
          <w:sz w:val="24"/>
          <w:szCs w:val="24"/>
        </w:rPr>
        <w:t>pelaksanaan operasional LLAJ;</w:t>
      </w:r>
    </w:p>
    <w:p w:rsidR="00BF519D" w:rsidRDefault="00BF519D" w:rsidP="009700B2">
      <w:pPr>
        <w:pStyle w:val="ListParagraph"/>
        <w:widowControl/>
        <w:numPr>
          <w:ilvl w:val="0"/>
          <w:numId w:val="52"/>
        </w:numPr>
        <w:autoSpaceDE/>
        <w:autoSpaceDN/>
        <w:spacing w:before="0" w:after="120" w:line="276" w:lineRule="auto"/>
        <w:contextualSpacing/>
        <w:rPr>
          <w:sz w:val="24"/>
          <w:szCs w:val="24"/>
        </w:rPr>
      </w:pPr>
      <w:r w:rsidRPr="000C3ED9">
        <w:rPr>
          <w:sz w:val="24"/>
          <w:szCs w:val="24"/>
        </w:rPr>
        <w:t>pelaksanaan evaluasi dan pelaporan operasional LLAJ; dan</w:t>
      </w:r>
    </w:p>
    <w:p w:rsidR="00BF519D" w:rsidRPr="00330D84" w:rsidRDefault="00BF519D" w:rsidP="009700B2">
      <w:pPr>
        <w:pStyle w:val="ListParagraph"/>
        <w:widowControl/>
        <w:numPr>
          <w:ilvl w:val="0"/>
          <w:numId w:val="52"/>
        </w:numPr>
        <w:autoSpaceDE/>
        <w:autoSpaceDN/>
        <w:spacing w:before="0" w:after="120" w:line="276" w:lineRule="auto"/>
        <w:contextualSpacing/>
        <w:rPr>
          <w:sz w:val="24"/>
          <w:szCs w:val="24"/>
        </w:rPr>
      </w:pPr>
      <w:r w:rsidRPr="000C3ED9">
        <w:rPr>
          <w:sz w:val="24"/>
          <w:szCs w:val="24"/>
        </w:rPr>
        <w:t>pelaksanaan  fungsi lain sesuai dengan tugas pokok dan fungsinya.</w:t>
      </w:r>
    </w:p>
    <w:p w:rsidR="00BF519D" w:rsidRDefault="00BF519D" w:rsidP="009700B2">
      <w:pPr>
        <w:spacing w:after="120" w:line="276" w:lineRule="auto"/>
        <w:ind w:left="720"/>
        <w:jc w:val="both"/>
        <w:rPr>
          <w:rFonts w:cs="Times New Roman"/>
          <w:sz w:val="24"/>
          <w:szCs w:val="24"/>
        </w:rPr>
      </w:pPr>
      <w:r w:rsidRPr="000C3ED9">
        <w:rPr>
          <w:rFonts w:cs="Times New Roman"/>
          <w:sz w:val="24"/>
          <w:szCs w:val="24"/>
          <w:lang w:val="sv-SE"/>
        </w:rPr>
        <w:t>Rincian</w:t>
      </w:r>
      <w:r w:rsidRPr="000C3ED9">
        <w:rPr>
          <w:rFonts w:cs="Times New Roman"/>
          <w:sz w:val="24"/>
          <w:szCs w:val="24"/>
          <w:lang w:val="fi-FI"/>
        </w:rPr>
        <w:t xml:space="preserve"> tugas Seksi </w:t>
      </w:r>
      <w:r w:rsidRPr="000C3ED9">
        <w:rPr>
          <w:rFonts w:cs="Times New Roman"/>
          <w:sz w:val="24"/>
          <w:szCs w:val="24"/>
        </w:rPr>
        <w:t>Operasi LLAJ:</w:t>
      </w:r>
    </w:p>
    <w:p w:rsidR="00BF519D" w:rsidRDefault="00BF519D" w:rsidP="009700B2">
      <w:pPr>
        <w:pStyle w:val="ListParagraph"/>
        <w:widowControl/>
        <w:numPr>
          <w:ilvl w:val="0"/>
          <w:numId w:val="53"/>
        </w:numPr>
        <w:autoSpaceDE/>
        <w:autoSpaceDN/>
        <w:spacing w:before="0" w:after="120" w:line="276" w:lineRule="auto"/>
        <w:contextualSpacing/>
        <w:rPr>
          <w:sz w:val="24"/>
          <w:szCs w:val="24"/>
        </w:rPr>
      </w:pPr>
      <w:r w:rsidRPr="000C3ED9">
        <w:rPr>
          <w:sz w:val="24"/>
          <w:szCs w:val="24"/>
          <w:lang w:val="fi-FI"/>
        </w:rPr>
        <w:t xml:space="preserve">melaksanakan penyusunan program kerja Seksi </w:t>
      </w:r>
      <w:r w:rsidRPr="000C3ED9">
        <w:rPr>
          <w:sz w:val="24"/>
          <w:szCs w:val="24"/>
        </w:rPr>
        <w:t>Operasi LLAJ;</w:t>
      </w:r>
    </w:p>
    <w:p w:rsidR="00BF519D" w:rsidRDefault="00BF519D" w:rsidP="009700B2">
      <w:pPr>
        <w:pStyle w:val="ListParagraph"/>
        <w:widowControl/>
        <w:numPr>
          <w:ilvl w:val="0"/>
          <w:numId w:val="53"/>
        </w:numPr>
        <w:autoSpaceDE/>
        <w:autoSpaceDN/>
        <w:spacing w:before="0" w:after="120" w:line="276" w:lineRule="auto"/>
        <w:contextualSpacing/>
        <w:rPr>
          <w:sz w:val="24"/>
          <w:szCs w:val="24"/>
        </w:rPr>
      </w:pPr>
      <w:r w:rsidRPr="000C3ED9">
        <w:rPr>
          <w:sz w:val="24"/>
          <w:szCs w:val="24"/>
        </w:rPr>
        <w:t xml:space="preserve">melaksanakan penyusunan bahan kebijakan teknis operasi LLAJ; </w:t>
      </w:r>
    </w:p>
    <w:p w:rsidR="00BF519D" w:rsidRDefault="00BF519D" w:rsidP="009700B2">
      <w:pPr>
        <w:pStyle w:val="ListParagraph"/>
        <w:widowControl/>
        <w:numPr>
          <w:ilvl w:val="0"/>
          <w:numId w:val="53"/>
        </w:numPr>
        <w:autoSpaceDE/>
        <w:autoSpaceDN/>
        <w:spacing w:before="0" w:after="120" w:line="276" w:lineRule="auto"/>
        <w:contextualSpacing/>
        <w:rPr>
          <w:sz w:val="24"/>
          <w:szCs w:val="24"/>
        </w:rPr>
      </w:pPr>
      <w:r w:rsidRPr="000C3ED9">
        <w:rPr>
          <w:sz w:val="24"/>
          <w:szCs w:val="24"/>
        </w:rPr>
        <w:t>melaksanakan rekayasa lalu lintas, pengawasan dan pengendalian  perlengkapan jalan;</w:t>
      </w:r>
    </w:p>
    <w:p w:rsidR="00BF519D" w:rsidRDefault="00BF519D" w:rsidP="009700B2">
      <w:pPr>
        <w:pStyle w:val="ListParagraph"/>
        <w:widowControl/>
        <w:numPr>
          <w:ilvl w:val="0"/>
          <w:numId w:val="53"/>
        </w:numPr>
        <w:autoSpaceDE/>
        <w:autoSpaceDN/>
        <w:spacing w:before="0" w:after="120" w:line="276" w:lineRule="auto"/>
        <w:contextualSpacing/>
        <w:rPr>
          <w:sz w:val="24"/>
          <w:szCs w:val="24"/>
        </w:rPr>
      </w:pPr>
      <w:r w:rsidRPr="000C3ED9">
        <w:rPr>
          <w:sz w:val="24"/>
          <w:szCs w:val="24"/>
        </w:rPr>
        <w:t>melaksanakan pengawasan, pengendalian, pemeliharaan, dan pengelolaan terminal Tipe B;</w:t>
      </w:r>
    </w:p>
    <w:p w:rsidR="00BF519D" w:rsidRDefault="00BF519D" w:rsidP="009700B2">
      <w:pPr>
        <w:pStyle w:val="ListParagraph"/>
        <w:widowControl/>
        <w:numPr>
          <w:ilvl w:val="0"/>
          <w:numId w:val="53"/>
        </w:numPr>
        <w:autoSpaceDE/>
        <w:autoSpaceDN/>
        <w:spacing w:before="0" w:after="120" w:line="276" w:lineRule="auto"/>
        <w:contextualSpacing/>
        <w:rPr>
          <w:sz w:val="24"/>
          <w:szCs w:val="24"/>
        </w:rPr>
      </w:pPr>
      <w:r w:rsidRPr="000C3ED9">
        <w:rPr>
          <w:sz w:val="24"/>
          <w:szCs w:val="24"/>
          <w:lang w:val="fi-FI"/>
        </w:rPr>
        <w:t>melaksanakan penyiapan bahan masukan penerbitan rekomendasi Analisis Dampak Lalu Lintas (Andalalin)</w:t>
      </w:r>
      <w:r w:rsidRPr="000C3ED9">
        <w:rPr>
          <w:sz w:val="24"/>
          <w:szCs w:val="24"/>
        </w:rPr>
        <w:t>;</w:t>
      </w:r>
    </w:p>
    <w:p w:rsidR="00BF519D" w:rsidRDefault="00BF519D" w:rsidP="009700B2">
      <w:pPr>
        <w:pStyle w:val="ListParagraph"/>
        <w:widowControl/>
        <w:numPr>
          <w:ilvl w:val="0"/>
          <w:numId w:val="53"/>
        </w:numPr>
        <w:autoSpaceDE/>
        <w:autoSpaceDN/>
        <w:spacing w:before="0" w:after="120" w:line="276" w:lineRule="auto"/>
        <w:contextualSpacing/>
        <w:rPr>
          <w:sz w:val="24"/>
          <w:szCs w:val="24"/>
        </w:rPr>
      </w:pPr>
      <w:r w:rsidRPr="000C3ED9">
        <w:rPr>
          <w:sz w:val="24"/>
          <w:szCs w:val="24"/>
          <w:lang w:val="fi-FI"/>
        </w:rPr>
        <w:t>melaksanakan penyiapan bahan masukan penerbitan persyaratan teknis ijin trayek AKDP dan perpanjangan ijin trayek AKDP</w:t>
      </w:r>
      <w:r w:rsidRPr="000C3ED9">
        <w:rPr>
          <w:sz w:val="24"/>
          <w:szCs w:val="24"/>
        </w:rPr>
        <w:t>;</w:t>
      </w:r>
    </w:p>
    <w:p w:rsidR="00BF519D" w:rsidRDefault="00BF519D" w:rsidP="009700B2">
      <w:pPr>
        <w:pStyle w:val="ListParagraph"/>
        <w:widowControl/>
        <w:numPr>
          <w:ilvl w:val="0"/>
          <w:numId w:val="53"/>
        </w:numPr>
        <w:autoSpaceDE/>
        <w:autoSpaceDN/>
        <w:spacing w:before="0" w:after="120" w:line="276" w:lineRule="auto"/>
        <w:contextualSpacing/>
        <w:rPr>
          <w:sz w:val="24"/>
          <w:szCs w:val="24"/>
        </w:rPr>
      </w:pPr>
      <w:r w:rsidRPr="000C3ED9">
        <w:rPr>
          <w:sz w:val="24"/>
          <w:szCs w:val="24"/>
        </w:rPr>
        <w:t>melaksanakan pengawasan dan pengendalian  angkutan di jalan Provinsi;</w:t>
      </w:r>
    </w:p>
    <w:p w:rsidR="00BF519D" w:rsidRDefault="00BF519D" w:rsidP="009700B2">
      <w:pPr>
        <w:pStyle w:val="ListParagraph"/>
        <w:widowControl/>
        <w:numPr>
          <w:ilvl w:val="0"/>
          <w:numId w:val="53"/>
        </w:numPr>
        <w:autoSpaceDE/>
        <w:autoSpaceDN/>
        <w:spacing w:before="0" w:after="120" w:line="276" w:lineRule="auto"/>
        <w:contextualSpacing/>
        <w:rPr>
          <w:sz w:val="24"/>
          <w:szCs w:val="24"/>
        </w:rPr>
      </w:pPr>
      <w:r w:rsidRPr="000C3ED9">
        <w:rPr>
          <w:sz w:val="24"/>
          <w:szCs w:val="24"/>
        </w:rPr>
        <w:t>melaksanakan telaahan staf sebagai bahan pertimbangan pengambilan kebijakan;</w:t>
      </w:r>
    </w:p>
    <w:p w:rsidR="00BF519D" w:rsidRDefault="00BF519D" w:rsidP="009700B2">
      <w:pPr>
        <w:pStyle w:val="ListParagraph"/>
        <w:widowControl/>
        <w:numPr>
          <w:ilvl w:val="0"/>
          <w:numId w:val="53"/>
        </w:numPr>
        <w:autoSpaceDE/>
        <w:autoSpaceDN/>
        <w:spacing w:before="0" w:after="120" w:line="276" w:lineRule="auto"/>
        <w:contextualSpacing/>
        <w:rPr>
          <w:sz w:val="24"/>
          <w:szCs w:val="24"/>
        </w:rPr>
      </w:pPr>
      <w:r w:rsidRPr="000C3ED9">
        <w:rPr>
          <w:sz w:val="24"/>
          <w:szCs w:val="24"/>
        </w:rPr>
        <w:t>melaksanakan penyusunan bahan Tindak Lanjut Laporan Hasil Pemeriksaan lingkup Seksi;</w:t>
      </w:r>
    </w:p>
    <w:p w:rsidR="00BF519D" w:rsidRPr="000C3ED9" w:rsidRDefault="00BF519D" w:rsidP="009700B2">
      <w:pPr>
        <w:pStyle w:val="ListParagraph"/>
        <w:widowControl/>
        <w:numPr>
          <w:ilvl w:val="0"/>
          <w:numId w:val="53"/>
        </w:numPr>
        <w:autoSpaceDE/>
        <w:autoSpaceDN/>
        <w:spacing w:before="0" w:after="120" w:line="276" w:lineRule="auto"/>
        <w:contextualSpacing/>
        <w:rPr>
          <w:sz w:val="24"/>
          <w:szCs w:val="24"/>
        </w:rPr>
      </w:pPr>
      <w:r w:rsidRPr="000C3ED9">
        <w:rPr>
          <w:sz w:val="24"/>
          <w:szCs w:val="24"/>
        </w:rPr>
        <w:t>melaksanakan penyusunan bahan verifikasi, kajian teknis dan menyelenggarakan pemantauan terhadap permohonan dan realisasi bantuan keuangan dan hibah/bantuan sosial di bidang pengelolaan lalu lintas dan angkutan jalan</w:t>
      </w:r>
      <w:r w:rsidRPr="000C3ED9">
        <w:rPr>
          <w:bCs/>
          <w:sz w:val="24"/>
          <w:szCs w:val="24"/>
        </w:rPr>
        <w:t>;</w:t>
      </w:r>
    </w:p>
    <w:p w:rsidR="00BF519D" w:rsidRDefault="00BF519D" w:rsidP="009700B2">
      <w:pPr>
        <w:pStyle w:val="ListParagraph"/>
        <w:widowControl/>
        <w:numPr>
          <w:ilvl w:val="0"/>
          <w:numId w:val="53"/>
        </w:numPr>
        <w:autoSpaceDE/>
        <w:autoSpaceDN/>
        <w:spacing w:before="0" w:after="120" w:line="276" w:lineRule="auto"/>
        <w:contextualSpacing/>
        <w:rPr>
          <w:sz w:val="24"/>
          <w:szCs w:val="24"/>
        </w:rPr>
      </w:pPr>
      <w:r w:rsidRPr="000C3ED9">
        <w:rPr>
          <w:bCs/>
          <w:sz w:val="24"/>
          <w:szCs w:val="24"/>
        </w:rPr>
        <w:t xml:space="preserve">melaksanakan </w:t>
      </w:r>
      <w:r w:rsidRPr="000C3ED9">
        <w:rPr>
          <w:sz w:val="24"/>
          <w:szCs w:val="24"/>
        </w:rPr>
        <w:t xml:space="preserve">penyampaian bahan saran pertimbangan mengenai </w:t>
      </w:r>
      <w:r w:rsidRPr="000C3ED9">
        <w:rPr>
          <w:sz w:val="24"/>
          <w:szCs w:val="24"/>
          <w:lang w:val="fi-FI"/>
        </w:rPr>
        <w:t xml:space="preserve">operasional LLAJ </w:t>
      </w:r>
      <w:r w:rsidRPr="000C3ED9">
        <w:rPr>
          <w:sz w:val="24"/>
          <w:szCs w:val="24"/>
        </w:rPr>
        <w:t>sebagai bahan perumusan kebijakan Pemerintah Daerah;</w:t>
      </w:r>
    </w:p>
    <w:p w:rsidR="00BF519D" w:rsidRDefault="00BF519D" w:rsidP="009700B2">
      <w:pPr>
        <w:pStyle w:val="ListParagraph"/>
        <w:widowControl/>
        <w:numPr>
          <w:ilvl w:val="0"/>
          <w:numId w:val="53"/>
        </w:numPr>
        <w:autoSpaceDE/>
        <w:autoSpaceDN/>
        <w:spacing w:before="0" w:after="120" w:line="276" w:lineRule="auto"/>
        <w:contextualSpacing/>
        <w:rPr>
          <w:sz w:val="24"/>
          <w:szCs w:val="24"/>
        </w:rPr>
      </w:pPr>
      <w:r w:rsidRPr="000C3ED9">
        <w:rPr>
          <w:sz w:val="24"/>
          <w:szCs w:val="24"/>
        </w:rPr>
        <w:t>melaksanakan pengendalian kegiatan Seksi</w:t>
      </w:r>
      <w:r w:rsidRPr="000C3ED9">
        <w:rPr>
          <w:sz w:val="24"/>
          <w:szCs w:val="24"/>
          <w:lang w:val="fi-FI"/>
        </w:rPr>
        <w:t xml:space="preserve"> Operasi LLAJ</w:t>
      </w:r>
      <w:r w:rsidRPr="000C3ED9">
        <w:rPr>
          <w:sz w:val="24"/>
          <w:szCs w:val="24"/>
        </w:rPr>
        <w:t>;</w:t>
      </w:r>
    </w:p>
    <w:p w:rsidR="00BF519D" w:rsidRDefault="00BF519D" w:rsidP="009700B2">
      <w:pPr>
        <w:pStyle w:val="ListParagraph"/>
        <w:widowControl/>
        <w:numPr>
          <w:ilvl w:val="0"/>
          <w:numId w:val="53"/>
        </w:numPr>
        <w:autoSpaceDE/>
        <w:autoSpaceDN/>
        <w:spacing w:before="0" w:after="120" w:line="276" w:lineRule="auto"/>
        <w:contextualSpacing/>
        <w:rPr>
          <w:sz w:val="24"/>
          <w:szCs w:val="24"/>
        </w:rPr>
      </w:pPr>
      <w:r w:rsidRPr="000C3ED9">
        <w:rPr>
          <w:sz w:val="24"/>
          <w:szCs w:val="24"/>
        </w:rPr>
        <w:t>melaksanakan evaluasi dan pelaporan  Seksi</w:t>
      </w:r>
      <w:r w:rsidRPr="000C3ED9">
        <w:rPr>
          <w:sz w:val="24"/>
          <w:szCs w:val="24"/>
          <w:lang w:val="fi-FI"/>
        </w:rPr>
        <w:t xml:space="preserve"> Operasi LLAJ</w:t>
      </w:r>
      <w:r w:rsidRPr="000C3ED9">
        <w:rPr>
          <w:sz w:val="24"/>
          <w:szCs w:val="24"/>
        </w:rPr>
        <w:t>; dan</w:t>
      </w:r>
    </w:p>
    <w:p w:rsidR="00BF519D" w:rsidRPr="00683958" w:rsidRDefault="00BF519D" w:rsidP="009700B2">
      <w:pPr>
        <w:pStyle w:val="ListParagraph"/>
        <w:widowControl/>
        <w:numPr>
          <w:ilvl w:val="0"/>
          <w:numId w:val="53"/>
        </w:numPr>
        <w:autoSpaceDE/>
        <w:autoSpaceDN/>
        <w:spacing w:before="0" w:after="120" w:line="276" w:lineRule="auto"/>
        <w:contextualSpacing/>
        <w:rPr>
          <w:sz w:val="24"/>
          <w:szCs w:val="24"/>
        </w:rPr>
      </w:pPr>
      <w:r w:rsidRPr="000C3ED9">
        <w:rPr>
          <w:sz w:val="24"/>
          <w:szCs w:val="24"/>
        </w:rPr>
        <w:t>melaksanakan fungsi lain sesuai dengan tugas pokok dan fungsinya.</w:t>
      </w:r>
    </w:p>
    <w:p w:rsidR="00BF519D" w:rsidRDefault="00BF519D" w:rsidP="009700B2">
      <w:pPr>
        <w:pStyle w:val="ListParagraph"/>
        <w:widowControl/>
        <w:numPr>
          <w:ilvl w:val="0"/>
          <w:numId w:val="47"/>
        </w:numPr>
        <w:autoSpaceDE/>
        <w:autoSpaceDN/>
        <w:spacing w:before="0" w:after="120" w:line="276" w:lineRule="auto"/>
        <w:contextualSpacing/>
        <w:rPr>
          <w:sz w:val="24"/>
          <w:szCs w:val="24"/>
        </w:rPr>
      </w:pPr>
      <w:r w:rsidRPr="000C3ED9">
        <w:rPr>
          <w:sz w:val="24"/>
          <w:szCs w:val="24"/>
        </w:rPr>
        <w:t>Seksi Fasilitas LLAJ</w:t>
      </w:r>
    </w:p>
    <w:p w:rsidR="00BF519D" w:rsidRPr="00330D84" w:rsidRDefault="00BF519D" w:rsidP="009700B2">
      <w:pPr>
        <w:spacing w:after="120" w:line="276" w:lineRule="auto"/>
        <w:ind w:left="720" w:firstLine="360"/>
        <w:jc w:val="both"/>
        <w:rPr>
          <w:rFonts w:cs="Times New Roman"/>
          <w:sz w:val="24"/>
          <w:szCs w:val="24"/>
        </w:rPr>
      </w:pPr>
      <w:r w:rsidRPr="00330D84">
        <w:rPr>
          <w:rFonts w:cs="Times New Roman"/>
          <w:sz w:val="24"/>
          <w:szCs w:val="24"/>
          <w:lang w:val="sv-SE"/>
        </w:rPr>
        <w:lastRenderedPageBreak/>
        <w:t xml:space="preserve">Seksi </w:t>
      </w:r>
      <w:r w:rsidRPr="00330D84">
        <w:rPr>
          <w:rFonts w:cs="Times New Roman"/>
          <w:sz w:val="24"/>
          <w:szCs w:val="24"/>
        </w:rPr>
        <w:t xml:space="preserve">Fasilitas LLAJ </w:t>
      </w:r>
      <w:r w:rsidRPr="00330D84">
        <w:rPr>
          <w:rFonts w:cs="Times New Roman"/>
          <w:sz w:val="24"/>
          <w:szCs w:val="24"/>
          <w:lang w:val="sv-SE"/>
        </w:rPr>
        <w:t xml:space="preserve">mempunyai tugas pokok </w:t>
      </w:r>
      <w:r w:rsidRPr="00330D84">
        <w:rPr>
          <w:rFonts w:cs="Times New Roman"/>
          <w:sz w:val="24"/>
          <w:szCs w:val="24"/>
        </w:rPr>
        <w:t>melaksanakan kegiatan Fasilitas LLAJ, meliputi penyediaan dan pemeliharaan fasilitas LLAJ.</w:t>
      </w:r>
    </w:p>
    <w:p w:rsidR="00BF519D" w:rsidRPr="00330D84" w:rsidRDefault="00BF519D" w:rsidP="009700B2">
      <w:pPr>
        <w:spacing w:after="120" w:line="276" w:lineRule="auto"/>
        <w:ind w:left="720" w:firstLine="360"/>
        <w:jc w:val="both"/>
        <w:rPr>
          <w:rFonts w:cs="Times New Roman"/>
          <w:sz w:val="24"/>
          <w:szCs w:val="24"/>
          <w:lang w:val="sv-SE"/>
        </w:rPr>
      </w:pPr>
      <w:r w:rsidRPr="00330D84">
        <w:rPr>
          <w:rFonts w:cs="Times New Roman"/>
          <w:sz w:val="24"/>
          <w:szCs w:val="24"/>
          <w:lang w:val="sv-SE"/>
        </w:rPr>
        <w:t xml:space="preserve">Dalam menyelenggarakan tugas pokok sebagaimana dimaksud, Seksi </w:t>
      </w:r>
      <w:r w:rsidRPr="00330D84">
        <w:rPr>
          <w:rFonts w:cs="Times New Roman"/>
          <w:sz w:val="24"/>
          <w:szCs w:val="24"/>
        </w:rPr>
        <w:t xml:space="preserve">Fasilitas LLAJ </w:t>
      </w:r>
      <w:r w:rsidRPr="00330D84">
        <w:rPr>
          <w:rFonts w:cs="Times New Roman"/>
          <w:sz w:val="24"/>
          <w:szCs w:val="24"/>
          <w:lang w:val="sv-SE"/>
        </w:rPr>
        <w:t>mempunyai fungsi:</w:t>
      </w:r>
    </w:p>
    <w:p w:rsidR="00BF519D" w:rsidRDefault="00BF519D" w:rsidP="009700B2">
      <w:pPr>
        <w:pStyle w:val="ListParagraph"/>
        <w:widowControl/>
        <w:numPr>
          <w:ilvl w:val="0"/>
          <w:numId w:val="54"/>
        </w:numPr>
        <w:autoSpaceDE/>
        <w:autoSpaceDN/>
        <w:spacing w:before="0" w:after="120" w:line="276" w:lineRule="auto"/>
        <w:contextualSpacing/>
        <w:rPr>
          <w:sz w:val="24"/>
          <w:szCs w:val="24"/>
        </w:rPr>
      </w:pPr>
      <w:r w:rsidRPr="000C3ED9">
        <w:rPr>
          <w:sz w:val="24"/>
          <w:szCs w:val="24"/>
        </w:rPr>
        <w:t>Pelaksanaan penyusunan program kerja Fasilitas LLAJ;</w:t>
      </w:r>
    </w:p>
    <w:p w:rsidR="00BF519D" w:rsidRDefault="00BF519D" w:rsidP="009700B2">
      <w:pPr>
        <w:pStyle w:val="ListParagraph"/>
        <w:widowControl/>
        <w:numPr>
          <w:ilvl w:val="0"/>
          <w:numId w:val="54"/>
        </w:numPr>
        <w:autoSpaceDE/>
        <w:autoSpaceDN/>
        <w:spacing w:before="0" w:after="120" w:line="276" w:lineRule="auto"/>
        <w:contextualSpacing/>
        <w:rPr>
          <w:sz w:val="24"/>
          <w:szCs w:val="24"/>
        </w:rPr>
      </w:pPr>
      <w:r w:rsidRPr="000C3ED9">
        <w:rPr>
          <w:sz w:val="24"/>
          <w:szCs w:val="24"/>
        </w:rPr>
        <w:t>pelaksanaan penyediaan dan pemeliharaan Fasilitas LLAJ;</w:t>
      </w:r>
    </w:p>
    <w:p w:rsidR="00BF519D" w:rsidRDefault="00BF519D" w:rsidP="009700B2">
      <w:pPr>
        <w:pStyle w:val="ListParagraph"/>
        <w:widowControl/>
        <w:numPr>
          <w:ilvl w:val="0"/>
          <w:numId w:val="54"/>
        </w:numPr>
        <w:autoSpaceDE/>
        <w:autoSpaceDN/>
        <w:spacing w:before="0" w:after="120" w:line="276" w:lineRule="auto"/>
        <w:contextualSpacing/>
        <w:rPr>
          <w:sz w:val="24"/>
          <w:szCs w:val="24"/>
        </w:rPr>
      </w:pPr>
      <w:r w:rsidRPr="00EC43AC">
        <w:rPr>
          <w:sz w:val="24"/>
          <w:szCs w:val="24"/>
        </w:rPr>
        <w:t>pelaksanaan evaluasi dan pelaporan fasilitas LLAJ; dan</w:t>
      </w:r>
    </w:p>
    <w:p w:rsidR="00BF519D" w:rsidRDefault="00BF519D" w:rsidP="009700B2">
      <w:pPr>
        <w:pStyle w:val="ListParagraph"/>
        <w:widowControl/>
        <w:numPr>
          <w:ilvl w:val="0"/>
          <w:numId w:val="54"/>
        </w:numPr>
        <w:autoSpaceDE/>
        <w:autoSpaceDN/>
        <w:spacing w:before="0" w:after="120" w:line="276" w:lineRule="auto"/>
        <w:contextualSpacing/>
        <w:rPr>
          <w:sz w:val="24"/>
          <w:szCs w:val="24"/>
        </w:rPr>
      </w:pPr>
      <w:r w:rsidRPr="00EC43AC">
        <w:rPr>
          <w:sz w:val="24"/>
          <w:szCs w:val="24"/>
        </w:rPr>
        <w:t>pelaksanaan  fungsi lain sesuai dengan tugas pokok dan fungsinya.</w:t>
      </w:r>
    </w:p>
    <w:p w:rsidR="00BF519D" w:rsidRDefault="00BF519D" w:rsidP="009700B2">
      <w:pPr>
        <w:spacing w:after="120" w:line="276" w:lineRule="auto"/>
        <w:ind w:left="720"/>
        <w:jc w:val="both"/>
        <w:rPr>
          <w:rFonts w:cs="Times New Roman"/>
          <w:sz w:val="24"/>
          <w:szCs w:val="24"/>
        </w:rPr>
      </w:pPr>
      <w:r w:rsidRPr="00EC43AC">
        <w:rPr>
          <w:rFonts w:cs="Times New Roman"/>
          <w:sz w:val="24"/>
          <w:szCs w:val="24"/>
          <w:lang w:val="sv-SE"/>
        </w:rPr>
        <w:t>Rincian</w:t>
      </w:r>
      <w:r w:rsidRPr="00EC43AC">
        <w:rPr>
          <w:rFonts w:cs="Times New Roman"/>
          <w:sz w:val="24"/>
          <w:szCs w:val="24"/>
          <w:lang w:val="fi-FI"/>
        </w:rPr>
        <w:t xml:space="preserve"> tugas Seksi </w:t>
      </w:r>
      <w:r w:rsidRPr="00EC43AC">
        <w:rPr>
          <w:rFonts w:cs="Times New Roman"/>
          <w:sz w:val="24"/>
          <w:szCs w:val="24"/>
        </w:rPr>
        <w:t>Fasilitas LLAJ:</w:t>
      </w:r>
    </w:p>
    <w:p w:rsidR="00BF519D" w:rsidRDefault="00BF519D" w:rsidP="009700B2">
      <w:pPr>
        <w:pStyle w:val="ListParagraph"/>
        <w:widowControl/>
        <w:numPr>
          <w:ilvl w:val="0"/>
          <w:numId w:val="55"/>
        </w:numPr>
        <w:autoSpaceDE/>
        <w:autoSpaceDN/>
        <w:spacing w:before="0" w:after="120" w:line="276" w:lineRule="auto"/>
        <w:contextualSpacing/>
        <w:rPr>
          <w:sz w:val="24"/>
          <w:szCs w:val="24"/>
        </w:rPr>
      </w:pPr>
      <w:r w:rsidRPr="00EC43AC">
        <w:rPr>
          <w:sz w:val="24"/>
          <w:szCs w:val="24"/>
          <w:lang w:val="fi-FI"/>
        </w:rPr>
        <w:t xml:space="preserve">melaksanakan penyusunan program kerja Seksi </w:t>
      </w:r>
      <w:r w:rsidRPr="00EC43AC">
        <w:rPr>
          <w:sz w:val="24"/>
          <w:szCs w:val="24"/>
        </w:rPr>
        <w:t>Fasilitas LLAJ;</w:t>
      </w:r>
    </w:p>
    <w:p w:rsidR="00BF519D" w:rsidRDefault="00BF519D" w:rsidP="009700B2">
      <w:pPr>
        <w:pStyle w:val="ListParagraph"/>
        <w:widowControl/>
        <w:numPr>
          <w:ilvl w:val="0"/>
          <w:numId w:val="55"/>
        </w:numPr>
        <w:autoSpaceDE/>
        <w:autoSpaceDN/>
        <w:spacing w:before="0" w:after="120" w:line="276" w:lineRule="auto"/>
        <w:contextualSpacing/>
        <w:rPr>
          <w:sz w:val="24"/>
          <w:szCs w:val="24"/>
        </w:rPr>
      </w:pPr>
      <w:r w:rsidRPr="00EC43AC">
        <w:rPr>
          <w:sz w:val="24"/>
          <w:szCs w:val="24"/>
        </w:rPr>
        <w:t>melaksanakan penyusunan bahan kebijakan teknis  fasilitas LLAJ;</w:t>
      </w:r>
    </w:p>
    <w:p w:rsidR="00BF519D" w:rsidRPr="00EC43AC" w:rsidRDefault="00BF519D" w:rsidP="009700B2">
      <w:pPr>
        <w:pStyle w:val="ListParagraph"/>
        <w:widowControl/>
        <w:numPr>
          <w:ilvl w:val="0"/>
          <w:numId w:val="55"/>
        </w:numPr>
        <w:autoSpaceDE/>
        <w:autoSpaceDN/>
        <w:spacing w:before="0" w:after="120" w:line="276" w:lineRule="auto"/>
        <w:contextualSpacing/>
        <w:rPr>
          <w:sz w:val="24"/>
          <w:szCs w:val="24"/>
        </w:rPr>
      </w:pPr>
      <w:r w:rsidRPr="00EC43AC">
        <w:rPr>
          <w:sz w:val="24"/>
          <w:szCs w:val="24"/>
          <w:lang w:val="fi-FI"/>
        </w:rPr>
        <w:t>melaksanakan penyediaan perlengkapan jalan dan keselamatan LLAJ;</w:t>
      </w:r>
    </w:p>
    <w:p w:rsidR="00BF519D" w:rsidRPr="00EC43AC" w:rsidRDefault="00BF519D" w:rsidP="009700B2">
      <w:pPr>
        <w:pStyle w:val="ListParagraph"/>
        <w:widowControl/>
        <w:numPr>
          <w:ilvl w:val="0"/>
          <w:numId w:val="55"/>
        </w:numPr>
        <w:autoSpaceDE/>
        <w:autoSpaceDN/>
        <w:spacing w:before="0" w:after="120" w:line="276" w:lineRule="auto"/>
        <w:contextualSpacing/>
        <w:rPr>
          <w:sz w:val="24"/>
          <w:szCs w:val="24"/>
        </w:rPr>
      </w:pPr>
      <w:r w:rsidRPr="00EC43AC">
        <w:rPr>
          <w:sz w:val="24"/>
          <w:szCs w:val="24"/>
          <w:lang w:val="fi-FI"/>
        </w:rPr>
        <w:t>melaksanakan penyediaan fasilitas dan pengembangan terminal Tipe B;</w:t>
      </w:r>
    </w:p>
    <w:p w:rsidR="00BF519D" w:rsidRDefault="00BF519D" w:rsidP="009700B2">
      <w:pPr>
        <w:pStyle w:val="ListParagraph"/>
        <w:widowControl/>
        <w:numPr>
          <w:ilvl w:val="0"/>
          <w:numId w:val="55"/>
        </w:numPr>
        <w:autoSpaceDE/>
        <w:autoSpaceDN/>
        <w:spacing w:before="0" w:after="120" w:line="276" w:lineRule="auto"/>
        <w:contextualSpacing/>
        <w:rPr>
          <w:sz w:val="24"/>
          <w:szCs w:val="24"/>
        </w:rPr>
      </w:pPr>
      <w:r w:rsidRPr="00EC43AC">
        <w:rPr>
          <w:sz w:val="24"/>
          <w:szCs w:val="24"/>
        </w:rPr>
        <w:t>melaksanakan telaahan staf sebagai bahan pertimbangan pengambilan kebijakan;</w:t>
      </w:r>
    </w:p>
    <w:p w:rsidR="00BF519D" w:rsidRDefault="00BF519D" w:rsidP="009700B2">
      <w:pPr>
        <w:pStyle w:val="ListParagraph"/>
        <w:widowControl/>
        <w:numPr>
          <w:ilvl w:val="0"/>
          <w:numId w:val="55"/>
        </w:numPr>
        <w:autoSpaceDE/>
        <w:autoSpaceDN/>
        <w:spacing w:before="0" w:after="120" w:line="276" w:lineRule="auto"/>
        <w:contextualSpacing/>
        <w:rPr>
          <w:sz w:val="24"/>
          <w:szCs w:val="24"/>
        </w:rPr>
      </w:pPr>
      <w:r w:rsidRPr="00EC43AC">
        <w:rPr>
          <w:sz w:val="24"/>
          <w:szCs w:val="24"/>
        </w:rPr>
        <w:t>melaksanakan penyusunan bahan Tindak Lanjut Laporan Hasil Pemeriksaan lingkup Seksi;</w:t>
      </w:r>
    </w:p>
    <w:p w:rsidR="00BF519D" w:rsidRPr="00EC43AC" w:rsidRDefault="00BF519D" w:rsidP="009700B2">
      <w:pPr>
        <w:pStyle w:val="ListParagraph"/>
        <w:widowControl/>
        <w:numPr>
          <w:ilvl w:val="0"/>
          <w:numId w:val="55"/>
        </w:numPr>
        <w:autoSpaceDE/>
        <w:autoSpaceDN/>
        <w:spacing w:before="0" w:after="120" w:line="276" w:lineRule="auto"/>
        <w:contextualSpacing/>
        <w:rPr>
          <w:sz w:val="24"/>
          <w:szCs w:val="24"/>
        </w:rPr>
      </w:pPr>
      <w:r w:rsidRPr="00EC43AC">
        <w:rPr>
          <w:sz w:val="24"/>
          <w:szCs w:val="24"/>
        </w:rPr>
        <w:t>melaksanakan penyusunan bahan verifikasi, kajian teknis dan menyelenggarakan pemantauan terhadap permohonan dan realisasi bantuan keuangan dan hibah/bantuan sosial di bidang pengelolaan lalu lintas dan angkutan jalan</w:t>
      </w:r>
      <w:r w:rsidRPr="00EC43AC">
        <w:rPr>
          <w:bCs/>
          <w:sz w:val="24"/>
          <w:szCs w:val="24"/>
        </w:rPr>
        <w:t>;</w:t>
      </w:r>
    </w:p>
    <w:p w:rsidR="00BF519D" w:rsidRDefault="00BF519D" w:rsidP="009700B2">
      <w:pPr>
        <w:pStyle w:val="ListParagraph"/>
        <w:widowControl/>
        <w:numPr>
          <w:ilvl w:val="0"/>
          <w:numId w:val="55"/>
        </w:numPr>
        <w:autoSpaceDE/>
        <w:autoSpaceDN/>
        <w:spacing w:before="0" w:after="120" w:line="276" w:lineRule="auto"/>
        <w:contextualSpacing/>
        <w:rPr>
          <w:sz w:val="24"/>
          <w:szCs w:val="24"/>
        </w:rPr>
      </w:pPr>
      <w:r w:rsidRPr="00EC43AC">
        <w:rPr>
          <w:bCs/>
          <w:sz w:val="24"/>
          <w:szCs w:val="24"/>
        </w:rPr>
        <w:t xml:space="preserve">melaksanakan </w:t>
      </w:r>
      <w:r w:rsidRPr="00EC43AC">
        <w:rPr>
          <w:sz w:val="24"/>
          <w:szCs w:val="24"/>
        </w:rPr>
        <w:t xml:space="preserve">penyampaian bahan saran pertimbangan mengenai </w:t>
      </w:r>
      <w:r w:rsidRPr="00EC43AC">
        <w:rPr>
          <w:sz w:val="24"/>
          <w:szCs w:val="24"/>
          <w:lang w:val="fi-FI"/>
        </w:rPr>
        <w:t xml:space="preserve">fasilitasi LLAJ </w:t>
      </w:r>
      <w:r w:rsidRPr="00EC43AC">
        <w:rPr>
          <w:sz w:val="24"/>
          <w:szCs w:val="24"/>
        </w:rPr>
        <w:t>sebagai bahan perumusan kebijakan Pemerintah Daerah;</w:t>
      </w:r>
    </w:p>
    <w:p w:rsidR="00BF519D" w:rsidRDefault="00BF519D" w:rsidP="009700B2">
      <w:pPr>
        <w:pStyle w:val="ListParagraph"/>
        <w:widowControl/>
        <w:numPr>
          <w:ilvl w:val="0"/>
          <w:numId w:val="55"/>
        </w:numPr>
        <w:autoSpaceDE/>
        <w:autoSpaceDN/>
        <w:spacing w:before="0" w:after="120" w:line="276" w:lineRule="auto"/>
        <w:contextualSpacing/>
        <w:rPr>
          <w:sz w:val="24"/>
          <w:szCs w:val="24"/>
        </w:rPr>
      </w:pPr>
      <w:r w:rsidRPr="00EC43AC">
        <w:rPr>
          <w:sz w:val="24"/>
          <w:szCs w:val="24"/>
        </w:rPr>
        <w:t>melaksanakan pengendalian kegiatan Seksi</w:t>
      </w:r>
      <w:r w:rsidRPr="00EC43AC">
        <w:rPr>
          <w:sz w:val="24"/>
          <w:szCs w:val="24"/>
          <w:lang w:val="fi-FI"/>
        </w:rPr>
        <w:t xml:space="preserve"> Fasilitas LLAJ</w:t>
      </w:r>
      <w:r w:rsidRPr="00EC43AC">
        <w:rPr>
          <w:sz w:val="24"/>
          <w:szCs w:val="24"/>
        </w:rPr>
        <w:t>;</w:t>
      </w:r>
    </w:p>
    <w:p w:rsidR="00BF519D" w:rsidRDefault="00BF519D" w:rsidP="009700B2">
      <w:pPr>
        <w:pStyle w:val="ListParagraph"/>
        <w:widowControl/>
        <w:numPr>
          <w:ilvl w:val="0"/>
          <w:numId w:val="55"/>
        </w:numPr>
        <w:autoSpaceDE/>
        <w:autoSpaceDN/>
        <w:spacing w:before="0" w:after="120" w:line="276" w:lineRule="auto"/>
        <w:contextualSpacing/>
        <w:rPr>
          <w:sz w:val="24"/>
          <w:szCs w:val="24"/>
        </w:rPr>
      </w:pPr>
      <w:r w:rsidRPr="00EC43AC">
        <w:rPr>
          <w:sz w:val="24"/>
          <w:szCs w:val="24"/>
        </w:rPr>
        <w:t>melaksanakan evaluasi dan pelaporan  Seksi</w:t>
      </w:r>
      <w:r w:rsidRPr="00EC43AC">
        <w:rPr>
          <w:sz w:val="24"/>
          <w:szCs w:val="24"/>
          <w:lang w:val="fi-FI"/>
        </w:rPr>
        <w:t xml:space="preserve"> Fasilitas LLAJ</w:t>
      </w:r>
      <w:r w:rsidRPr="00EC43AC">
        <w:rPr>
          <w:sz w:val="24"/>
          <w:szCs w:val="24"/>
        </w:rPr>
        <w:t>; dan</w:t>
      </w:r>
    </w:p>
    <w:p w:rsidR="00BF519D" w:rsidRDefault="00BF519D" w:rsidP="009700B2">
      <w:pPr>
        <w:pStyle w:val="ListParagraph"/>
        <w:widowControl/>
        <w:numPr>
          <w:ilvl w:val="0"/>
          <w:numId w:val="55"/>
        </w:numPr>
        <w:autoSpaceDE/>
        <w:autoSpaceDN/>
        <w:spacing w:before="0" w:after="120" w:line="276" w:lineRule="auto"/>
        <w:contextualSpacing/>
        <w:rPr>
          <w:sz w:val="24"/>
          <w:szCs w:val="24"/>
        </w:rPr>
      </w:pPr>
      <w:r w:rsidRPr="00EC43AC">
        <w:rPr>
          <w:sz w:val="24"/>
          <w:szCs w:val="24"/>
        </w:rPr>
        <w:t>melaksanakan fungsi lain sesuai dengan tugas pokok dan fungsinya.</w:t>
      </w:r>
    </w:p>
    <w:p w:rsidR="00BF519D" w:rsidRDefault="00BF519D" w:rsidP="009700B2">
      <w:pPr>
        <w:spacing w:after="120" w:line="276" w:lineRule="auto"/>
        <w:ind w:left="720" w:firstLine="360"/>
        <w:jc w:val="both"/>
        <w:rPr>
          <w:rFonts w:cs="Times New Roman"/>
          <w:sz w:val="24"/>
          <w:szCs w:val="24"/>
        </w:rPr>
      </w:pPr>
      <w:r w:rsidRPr="00EC43AC">
        <w:rPr>
          <w:rFonts w:cs="Times New Roman"/>
          <w:sz w:val="24"/>
          <w:szCs w:val="24"/>
        </w:rPr>
        <w:t>Sebagai upaya mewujudkan arah, peran dan kewenangan serta tugas</w:t>
      </w:r>
      <w:r>
        <w:rPr>
          <w:rFonts w:cs="Times New Roman"/>
          <w:sz w:val="24"/>
          <w:szCs w:val="24"/>
        </w:rPr>
        <w:t xml:space="preserve"> </w:t>
      </w:r>
      <w:r w:rsidRPr="00EC43AC">
        <w:rPr>
          <w:rFonts w:cs="Times New Roman"/>
          <w:sz w:val="24"/>
          <w:szCs w:val="24"/>
        </w:rPr>
        <w:t>sebagai Unit Pelaksana Teknis dari Dinas Perhubungan Provinsi Jawa Barat, maka ditetapkan</w:t>
      </w:r>
      <w:r>
        <w:rPr>
          <w:rFonts w:cs="Times New Roman"/>
          <w:sz w:val="24"/>
          <w:szCs w:val="24"/>
        </w:rPr>
        <w:t xml:space="preserve"> :</w:t>
      </w:r>
    </w:p>
    <w:p w:rsidR="00BF519D" w:rsidRPr="00945187" w:rsidRDefault="00B248A0" w:rsidP="00C97A7F">
      <w:pPr>
        <w:pStyle w:val="Heading4"/>
        <w:ind w:left="567" w:hanging="567"/>
      </w:pPr>
      <w:bookmarkStart w:id="106" w:name="_Toc124089515"/>
      <w:bookmarkStart w:id="107" w:name="_Toc124174788"/>
      <w:r w:rsidRPr="00945187">
        <w:t xml:space="preserve">4.1.3 </w:t>
      </w:r>
      <w:r w:rsidR="00BF519D" w:rsidRPr="00945187">
        <w:t>Visi dan Misi UPTD Pengelolaan Prasarana Perhubungan LLAJ Wilayah I</w:t>
      </w:r>
      <w:r w:rsidRPr="00945187">
        <w:t xml:space="preserve"> </w:t>
      </w:r>
      <w:r w:rsidR="00C97A7F">
        <w:rPr>
          <w:rFonts w:cs="Times New Roman"/>
          <w:szCs w:val="24"/>
        </w:rPr>
        <w:t xml:space="preserve">Cibinong Kabupaten </w:t>
      </w:r>
      <w:r w:rsidRPr="00945187">
        <w:t>Bogor</w:t>
      </w:r>
      <w:bookmarkEnd w:id="106"/>
      <w:bookmarkEnd w:id="107"/>
    </w:p>
    <w:p w:rsidR="00BF519D" w:rsidRPr="00945187" w:rsidRDefault="00BF519D" w:rsidP="009700B2">
      <w:pPr>
        <w:spacing w:after="120" w:line="276" w:lineRule="auto"/>
        <w:jc w:val="both"/>
        <w:rPr>
          <w:rFonts w:cs="Times New Roman"/>
          <w:b/>
          <w:bCs/>
          <w:sz w:val="24"/>
          <w:szCs w:val="24"/>
        </w:rPr>
      </w:pPr>
      <w:r w:rsidRPr="00945187">
        <w:rPr>
          <w:rFonts w:cs="Times New Roman"/>
          <w:sz w:val="24"/>
          <w:szCs w:val="24"/>
        </w:rPr>
        <w:t>Visi</w:t>
      </w:r>
    </w:p>
    <w:p w:rsidR="00BF519D" w:rsidRDefault="00BF519D" w:rsidP="009700B2">
      <w:pPr>
        <w:pStyle w:val="NormalWeb"/>
        <w:numPr>
          <w:ilvl w:val="0"/>
          <w:numId w:val="56"/>
        </w:numPr>
        <w:tabs>
          <w:tab w:val="left" w:pos="851"/>
        </w:tabs>
        <w:spacing w:after="120" w:afterAutospacing="0" w:line="276" w:lineRule="auto"/>
        <w:jc w:val="both"/>
        <w:rPr>
          <w:color w:val="000000"/>
        </w:rPr>
      </w:pPr>
      <w:r w:rsidRPr="00BA1618">
        <w:rPr>
          <w:color w:val="000000"/>
        </w:rPr>
        <w:t>Sistem pergerakan yang handal adalah suatu keadaan dimana kebutuhan pergerakan, baik pergerakan orang maupun pergerakan barang dapat terfasilitasi dengan aman, selamat, nyaman, terjangkau dan efektif, menjangkau seluruh daerah di Jawa Barat serta mendukung pembangunan Provinsi Jawa Barat menuju Jawa Barat maju dan sejahtera untuk semua</w:t>
      </w:r>
      <w:r>
        <w:rPr>
          <w:color w:val="000000"/>
        </w:rPr>
        <w:t>.</w:t>
      </w:r>
    </w:p>
    <w:p w:rsidR="00BF519D" w:rsidRPr="006A24E2" w:rsidRDefault="00BF519D" w:rsidP="009700B2">
      <w:pPr>
        <w:pStyle w:val="NormalWeb"/>
        <w:numPr>
          <w:ilvl w:val="0"/>
          <w:numId w:val="56"/>
        </w:numPr>
        <w:tabs>
          <w:tab w:val="left" w:pos="851"/>
        </w:tabs>
        <w:spacing w:after="120" w:afterAutospacing="0" w:line="276" w:lineRule="auto"/>
        <w:jc w:val="both"/>
        <w:rPr>
          <w:color w:val="000000"/>
        </w:rPr>
      </w:pPr>
      <w:r w:rsidRPr="00D40B41">
        <w:rPr>
          <w:color w:val="000000"/>
        </w:rPr>
        <w:t xml:space="preserve">Sistem pergerakan yang efisien adalah suatu keadaan dimana kebutuhan pergerakan, baik pergerakan orang maupun pergerakan barang dapat </w:t>
      </w:r>
      <w:r w:rsidRPr="00D40B41">
        <w:rPr>
          <w:color w:val="000000"/>
        </w:rPr>
        <w:lastRenderedPageBreak/>
        <w:t xml:space="preserve">terfasilitasi secara efisien dan dengan harga yang terjangkau serta ramah lingkungan dan dilayani oleh SDM yang profesional serta dapat mendukung pembangunan Provinsi Jawa Barat menuju Jawa Barat Maju dan Sejahtera untuk semua. </w:t>
      </w:r>
    </w:p>
    <w:p w:rsidR="00BF519D" w:rsidRDefault="00E63BF0" w:rsidP="00E63BF0">
      <w:pPr>
        <w:pStyle w:val="NormalWeb"/>
        <w:tabs>
          <w:tab w:val="left" w:pos="851"/>
        </w:tabs>
        <w:spacing w:after="0" w:afterAutospacing="0"/>
        <w:jc w:val="both"/>
        <w:rPr>
          <w:color w:val="000000"/>
        </w:rPr>
      </w:pPr>
      <w:r>
        <w:rPr>
          <w:color w:val="000000"/>
        </w:rPr>
        <w:t>Misi</w:t>
      </w:r>
    </w:p>
    <w:p w:rsidR="00BF519D" w:rsidRDefault="00BF519D" w:rsidP="009700B2">
      <w:pPr>
        <w:pStyle w:val="NormalWeb"/>
        <w:numPr>
          <w:ilvl w:val="0"/>
          <w:numId w:val="57"/>
        </w:numPr>
        <w:tabs>
          <w:tab w:val="left" w:pos="851"/>
        </w:tabs>
        <w:spacing w:after="120" w:afterAutospacing="0" w:line="276" w:lineRule="auto"/>
        <w:jc w:val="both"/>
        <w:rPr>
          <w:color w:val="000000"/>
        </w:rPr>
      </w:pPr>
      <w:r w:rsidRPr="00BA1618">
        <w:t>Meningkatnya pelayanan transportasi di lingkungan UPTD Pengelolaan</w:t>
      </w:r>
      <w:r>
        <w:t xml:space="preserve"> </w:t>
      </w:r>
      <w:r w:rsidR="00C97A7F">
        <w:t>Prasarana Perhubugnan LLAJ</w:t>
      </w:r>
      <w:r w:rsidRPr="00BA1618">
        <w:t xml:space="preserve"> Wilayah I</w:t>
      </w:r>
      <w:r w:rsidR="001B7A86">
        <w:t xml:space="preserve"> </w:t>
      </w:r>
      <w:r w:rsidR="00C97A7F">
        <w:t xml:space="preserve">Cibinong Kabupaten </w:t>
      </w:r>
      <w:r w:rsidR="001B7A86">
        <w:t>Bogor</w:t>
      </w:r>
      <w:r>
        <w:t>.</w:t>
      </w:r>
    </w:p>
    <w:p w:rsidR="006F1A5F" w:rsidRPr="00945187" w:rsidRDefault="00BF519D" w:rsidP="009700B2">
      <w:pPr>
        <w:pStyle w:val="NormalWeb"/>
        <w:numPr>
          <w:ilvl w:val="0"/>
          <w:numId w:val="57"/>
        </w:numPr>
        <w:tabs>
          <w:tab w:val="left" w:pos="851"/>
        </w:tabs>
        <w:spacing w:after="120" w:afterAutospacing="0" w:line="276" w:lineRule="auto"/>
        <w:jc w:val="both"/>
        <w:rPr>
          <w:color w:val="000000"/>
        </w:rPr>
      </w:pPr>
      <w:r w:rsidRPr="00D40B41">
        <w:t>Meningkatkan jalan yang berkeselamatan di lingkungan UPTD Pengelolaan</w:t>
      </w:r>
      <w:r w:rsidRPr="006A24E2">
        <w:rPr>
          <w:color w:val="000000"/>
        </w:rPr>
        <w:t xml:space="preserve"> </w:t>
      </w:r>
      <w:r w:rsidRPr="00D40B41">
        <w:t>Prasarana Perhubugnan LLAJ Wilayah I</w:t>
      </w:r>
      <w:r w:rsidR="001B7A86">
        <w:t xml:space="preserve"> </w:t>
      </w:r>
      <w:r w:rsidR="00C97A7F">
        <w:t xml:space="preserve">Cibinong Kabupaten </w:t>
      </w:r>
      <w:r w:rsidR="001B7A86">
        <w:t>Bogor</w:t>
      </w:r>
      <w:r>
        <w:t>.</w:t>
      </w:r>
    </w:p>
    <w:p w:rsidR="00C4376D" w:rsidRPr="00E35D9A" w:rsidRDefault="00B248A0" w:rsidP="008D5E62">
      <w:pPr>
        <w:pStyle w:val="Heading3"/>
      </w:pPr>
      <w:bookmarkStart w:id="108" w:name="_Toc124089516"/>
      <w:bookmarkStart w:id="109" w:name="_Toc124174789"/>
      <w:r w:rsidRPr="00E35D9A">
        <w:t xml:space="preserve">4.2 </w:t>
      </w:r>
      <w:r w:rsidR="00C4376D" w:rsidRPr="00E35D9A">
        <w:t>Profil Responden</w:t>
      </w:r>
      <w:bookmarkEnd w:id="108"/>
      <w:bookmarkEnd w:id="109"/>
    </w:p>
    <w:p w:rsidR="00C4376D" w:rsidRPr="009C5C64" w:rsidRDefault="00C4376D" w:rsidP="00E35D9A">
      <w:pPr>
        <w:pStyle w:val="NormalWeb"/>
        <w:spacing w:before="0" w:beforeAutospacing="0" w:after="120" w:afterAutospacing="0" w:line="276" w:lineRule="auto"/>
        <w:ind w:firstLine="709"/>
        <w:jc w:val="both"/>
        <w:rPr>
          <w:color w:val="000000"/>
        </w:rPr>
      </w:pPr>
      <w:r w:rsidRPr="00BA1618">
        <w:t>Profil responden dalam penelitian ini dibagi menjadi 4 (empat) kriteria yaitu : jenis kelamin, usia, pendidikan terakhir, dan lama bekerja. Berikut hasil data profil responden pegawai.</w:t>
      </w:r>
      <w:r w:rsidR="00786A19">
        <w:t xml:space="preserve"> </w:t>
      </w:r>
    </w:p>
    <w:p w:rsidR="00C4376D" w:rsidRDefault="00C4376D" w:rsidP="00C97A7F">
      <w:pPr>
        <w:pStyle w:val="BodyText"/>
        <w:numPr>
          <w:ilvl w:val="0"/>
          <w:numId w:val="60"/>
        </w:numPr>
        <w:spacing w:line="276" w:lineRule="auto"/>
        <w:ind w:left="714" w:right="890" w:hanging="357"/>
        <w:jc w:val="both"/>
      </w:pPr>
      <w:r w:rsidRPr="00BA1618">
        <w:t>Karakteristik Responden Berdasarkan Jenis</w:t>
      </w:r>
      <w:r w:rsidRPr="006A24E2">
        <w:rPr>
          <w:spacing w:val="-1"/>
        </w:rPr>
        <w:t xml:space="preserve"> </w:t>
      </w:r>
      <w:r w:rsidRPr="00BA1618">
        <w:t>Kelamin.</w:t>
      </w:r>
      <w:r w:rsidR="006A6B72">
        <w:t xml:space="preserve"> </w:t>
      </w:r>
    </w:p>
    <w:p w:rsidR="006A6B72" w:rsidRDefault="00C4376D" w:rsidP="00C97A7F">
      <w:pPr>
        <w:pStyle w:val="Heading5"/>
        <w:jc w:val="center"/>
      </w:pPr>
      <w:r w:rsidRPr="00BA1618">
        <w:t>Tabel 4.1 Karakteristik Responden Berdasarkan Jenis Kelamin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10"/>
        <w:gridCol w:w="2403"/>
      </w:tblGrid>
      <w:tr w:rsidR="006A6B72" w:rsidTr="00E63BF0">
        <w:tc>
          <w:tcPr>
            <w:tcW w:w="3402" w:type="dxa"/>
          </w:tcPr>
          <w:p w:rsidR="006A6B72" w:rsidRPr="00C71881" w:rsidRDefault="006A6B72" w:rsidP="009700B2">
            <w:pPr>
              <w:pStyle w:val="NormalWeb"/>
              <w:tabs>
                <w:tab w:val="left" w:pos="851"/>
              </w:tabs>
              <w:spacing w:after="120" w:afterAutospacing="0" w:line="276" w:lineRule="auto"/>
              <w:jc w:val="center"/>
              <w:rPr>
                <w:b/>
                <w:bCs/>
                <w:color w:val="000000"/>
                <w:sz w:val="20"/>
                <w:szCs w:val="20"/>
                <w:lang w:val="id-ID"/>
              </w:rPr>
            </w:pPr>
            <w:r w:rsidRPr="00C71881">
              <w:rPr>
                <w:b/>
                <w:bCs/>
                <w:color w:val="000000"/>
                <w:sz w:val="20"/>
                <w:szCs w:val="20"/>
                <w:lang w:val="id-ID"/>
              </w:rPr>
              <w:t>Jenis Kelamin</w:t>
            </w:r>
          </w:p>
        </w:tc>
        <w:tc>
          <w:tcPr>
            <w:tcW w:w="2410" w:type="dxa"/>
          </w:tcPr>
          <w:p w:rsidR="006A6B72" w:rsidRPr="00C71881" w:rsidRDefault="006A6B72" w:rsidP="009700B2">
            <w:pPr>
              <w:pStyle w:val="NormalWeb"/>
              <w:tabs>
                <w:tab w:val="left" w:pos="851"/>
              </w:tabs>
              <w:spacing w:after="120" w:afterAutospacing="0" w:line="276" w:lineRule="auto"/>
              <w:jc w:val="center"/>
              <w:rPr>
                <w:b/>
                <w:bCs/>
                <w:color w:val="000000"/>
                <w:sz w:val="20"/>
                <w:szCs w:val="20"/>
                <w:lang w:val="id-ID"/>
              </w:rPr>
            </w:pPr>
            <w:r w:rsidRPr="00C71881">
              <w:rPr>
                <w:b/>
                <w:bCs/>
                <w:color w:val="000000"/>
                <w:sz w:val="20"/>
                <w:szCs w:val="20"/>
                <w:lang w:val="id-ID"/>
              </w:rPr>
              <w:t>Frekuensi</w:t>
            </w:r>
          </w:p>
        </w:tc>
        <w:tc>
          <w:tcPr>
            <w:tcW w:w="2403" w:type="dxa"/>
          </w:tcPr>
          <w:p w:rsidR="006A6B72" w:rsidRPr="00C71881" w:rsidRDefault="006A6B72" w:rsidP="009700B2">
            <w:pPr>
              <w:pStyle w:val="NormalWeb"/>
              <w:tabs>
                <w:tab w:val="left" w:pos="851"/>
              </w:tabs>
              <w:spacing w:after="120" w:afterAutospacing="0" w:line="276" w:lineRule="auto"/>
              <w:jc w:val="center"/>
              <w:rPr>
                <w:b/>
                <w:bCs/>
                <w:color w:val="000000"/>
                <w:sz w:val="20"/>
                <w:szCs w:val="20"/>
                <w:lang w:val="id-ID"/>
              </w:rPr>
            </w:pPr>
            <w:r w:rsidRPr="00C71881">
              <w:rPr>
                <w:b/>
                <w:bCs/>
                <w:color w:val="000000"/>
                <w:sz w:val="20"/>
                <w:szCs w:val="20"/>
                <w:lang w:val="id-ID"/>
              </w:rPr>
              <w:t>Persentase (%)</w:t>
            </w:r>
          </w:p>
        </w:tc>
      </w:tr>
      <w:tr w:rsidR="006A6B72" w:rsidTr="00E63BF0">
        <w:trPr>
          <w:trHeight w:val="276"/>
        </w:trPr>
        <w:tc>
          <w:tcPr>
            <w:tcW w:w="3402" w:type="dxa"/>
          </w:tcPr>
          <w:p w:rsidR="006A6B72" w:rsidRPr="00C71881" w:rsidRDefault="006A6B72" w:rsidP="009700B2">
            <w:pPr>
              <w:pStyle w:val="NormalWeb"/>
              <w:tabs>
                <w:tab w:val="left" w:pos="851"/>
              </w:tabs>
              <w:spacing w:after="120" w:afterAutospacing="0" w:line="276" w:lineRule="auto"/>
              <w:jc w:val="center"/>
              <w:rPr>
                <w:color w:val="000000"/>
                <w:sz w:val="20"/>
                <w:szCs w:val="20"/>
                <w:lang w:val="id-ID"/>
              </w:rPr>
            </w:pPr>
            <w:r w:rsidRPr="00C71881">
              <w:rPr>
                <w:color w:val="000000"/>
                <w:sz w:val="20"/>
                <w:szCs w:val="20"/>
                <w:lang w:val="id-ID"/>
              </w:rPr>
              <w:t>Laki-laki</w:t>
            </w:r>
          </w:p>
        </w:tc>
        <w:tc>
          <w:tcPr>
            <w:tcW w:w="2410" w:type="dxa"/>
          </w:tcPr>
          <w:p w:rsidR="006A6B72" w:rsidRPr="006A6B72" w:rsidRDefault="007717B9" w:rsidP="009700B2">
            <w:pPr>
              <w:pStyle w:val="NormalWeb"/>
              <w:tabs>
                <w:tab w:val="left" w:pos="851"/>
              </w:tabs>
              <w:spacing w:after="120" w:afterAutospacing="0" w:line="276" w:lineRule="auto"/>
              <w:jc w:val="center"/>
              <w:rPr>
                <w:color w:val="000000"/>
                <w:sz w:val="20"/>
                <w:szCs w:val="20"/>
              </w:rPr>
            </w:pPr>
            <w:r>
              <w:rPr>
                <w:color w:val="000000"/>
                <w:sz w:val="20"/>
                <w:szCs w:val="20"/>
              </w:rPr>
              <w:t>54</w:t>
            </w:r>
          </w:p>
        </w:tc>
        <w:tc>
          <w:tcPr>
            <w:tcW w:w="2403" w:type="dxa"/>
          </w:tcPr>
          <w:p w:rsidR="006A6B72" w:rsidRPr="00C71881" w:rsidRDefault="00786A19" w:rsidP="009700B2">
            <w:pPr>
              <w:pStyle w:val="NormalWeb"/>
              <w:tabs>
                <w:tab w:val="left" w:pos="851"/>
              </w:tabs>
              <w:spacing w:after="120" w:afterAutospacing="0" w:line="276" w:lineRule="auto"/>
              <w:jc w:val="center"/>
              <w:rPr>
                <w:color w:val="000000"/>
                <w:sz w:val="20"/>
                <w:szCs w:val="20"/>
                <w:lang w:val="id-ID"/>
              </w:rPr>
            </w:pPr>
            <w:r>
              <w:rPr>
                <w:color w:val="000000"/>
                <w:sz w:val="20"/>
                <w:szCs w:val="20"/>
                <w:lang w:val="id-ID"/>
              </w:rPr>
              <w:t>83,1</w:t>
            </w:r>
            <w:r w:rsidR="006A6B72" w:rsidRPr="00C71881">
              <w:rPr>
                <w:color w:val="000000"/>
                <w:sz w:val="20"/>
                <w:szCs w:val="20"/>
                <w:lang w:val="id-ID"/>
              </w:rPr>
              <w:t>%</w:t>
            </w:r>
          </w:p>
        </w:tc>
      </w:tr>
      <w:tr w:rsidR="006A6B72" w:rsidTr="00E63BF0">
        <w:trPr>
          <w:trHeight w:val="283"/>
        </w:trPr>
        <w:tc>
          <w:tcPr>
            <w:tcW w:w="3402" w:type="dxa"/>
          </w:tcPr>
          <w:p w:rsidR="006A6B72" w:rsidRPr="00C71881" w:rsidRDefault="006A6B72" w:rsidP="009700B2">
            <w:pPr>
              <w:pStyle w:val="NormalWeb"/>
              <w:tabs>
                <w:tab w:val="left" w:pos="851"/>
              </w:tabs>
              <w:spacing w:after="120" w:afterAutospacing="0" w:line="276" w:lineRule="auto"/>
              <w:jc w:val="center"/>
              <w:rPr>
                <w:color w:val="000000"/>
                <w:sz w:val="20"/>
                <w:szCs w:val="20"/>
                <w:lang w:val="id-ID"/>
              </w:rPr>
            </w:pPr>
            <w:r w:rsidRPr="00C71881">
              <w:rPr>
                <w:color w:val="000000"/>
                <w:sz w:val="20"/>
                <w:szCs w:val="20"/>
                <w:lang w:val="id-ID"/>
              </w:rPr>
              <w:t>Perempuan</w:t>
            </w:r>
          </w:p>
        </w:tc>
        <w:tc>
          <w:tcPr>
            <w:tcW w:w="2410" w:type="dxa"/>
          </w:tcPr>
          <w:p w:rsidR="006A6B72" w:rsidRPr="00786A19" w:rsidRDefault="006A6B72" w:rsidP="009700B2">
            <w:pPr>
              <w:pStyle w:val="NormalWeb"/>
              <w:tabs>
                <w:tab w:val="left" w:pos="851"/>
              </w:tabs>
              <w:spacing w:after="120" w:afterAutospacing="0" w:line="276" w:lineRule="auto"/>
              <w:jc w:val="center"/>
              <w:rPr>
                <w:color w:val="000000"/>
                <w:sz w:val="20"/>
                <w:szCs w:val="20"/>
              </w:rPr>
            </w:pPr>
            <w:r>
              <w:rPr>
                <w:color w:val="000000"/>
                <w:sz w:val="20"/>
                <w:szCs w:val="20"/>
                <w:lang w:val="id-ID"/>
              </w:rPr>
              <w:t>1</w:t>
            </w:r>
            <w:r w:rsidR="007717B9">
              <w:rPr>
                <w:color w:val="000000"/>
                <w:sz w:val="20"/>
                <w:szCs w:val="20"/>
              </w:rPr>
              <w:t>1</w:t>
            </w:r>
          </w:p>
        </w:tc>
        <w:tc>
          <w:tcPr>
            <w:tcW w:w="2403" w:type="dxa"/>
          </w:tcPr>
          <w:p w:rsidR="006A6B72" w:rsidRPr="00C71881" w:rsidRDefault="00786A19" w:rsidP="009700B2">
            <w:pPr>
              <w:pStyle w:val="NormalWeb"/>
              <w:tabs>
                <w:tab w:val="left" w:pos="851"/>
              </w:tabs>
              <w:spacing w:after="120" w:afterAutospacing="0" w:line="276" w:lineRule="auto"/>
              <w:jc w:val="center"/>
              <w:rPr>
                <w:color w:val="000000"/>
                <w:sz w:val="20"/>
                <w:szCs w:val="20"/>
                <w:lang w:val="id-ID"/>
              </w:rPr>
            </w:pPr>
            <w:r>
              <w:rPr>
                <w:color w:val="000000"/>
                <w:sz w:val="20"/>
                <w:szCs w:val="20"/>
                <w:lang w:val="id-ID"/>
              </w:rPr>
              <w:t>16,9</w:t>
            </w:r>
            <w:r w:rsidR="006A6B72" w:rsidRPr="00C71881">
              <w:rPr>
                <w:color w:val="000000"/>
                <w:sz w:val="20"/>
                <w:szCs w:val="20"/>
                <w:lang w:val="id-ID"/>
              </w:rPr>
              <w:t>%</w:t>
            </w:r>
          </w:p>
        </w:tc>
      </w:tr>
      <w:tr w:rsidR="006A6B72" w:rsidTr="00E63BF0">
        <w:tc>
          <w:tcPr>
            <w:tcW w:w="3402" w:type="dxa"/>
          </w:tcPr>
          <w:p w:rsidR="006A6B72" w:rsidRPr="00C71881" w:rsidRDefault="006A6B72" w:rsidP="009700B2">
            <w:pPr>
              <w:pStyle w:val="NormalWeb"/>
              <w:tabs>
                <w:tab w:val="left" w:pos="851"/>
              </w:tabs>
              <w:spacing w:after="120" w:afterAutospacing="0" w:line="276" w:lineRule="auto"/>
              <w:jc w:val="center"/>
              <w:rPr>
                <w:color w:val="000000"/>
                <w:sz w:val="20"/>
                <w:szCs w:val="20"/>
                <w:lang w:val="id-ID"/>
              </w:rPr>
            </w:pPr>
            <w:r w:rsidRPr="00C71881">
              <w:rPr>
                <w:color w:val="000000"/>
                <w:sz w:val="20"/>
                <w:szCs w:val="20"/>
                <w:lang w:val="id-ID"/>
              </w:rPr>
              <w:t>Jumlah</w:t>
            </w:r>
          </w:p>
        </w:tc>
        <w:tc>
          <w:tcPr>
            <w:tcW w:w="2410" w:type="dxa"/>
          </w:tcPr>
          <w:p w:rsidR="006A6B72" w:rsidRPr="00C71881" w:rsidRDefault="00786A19" w:rsidP="009700B2">
            <w:pPr>
              <w:pStyle w:val="NormalWeb"/>
              <w:tabs>
                <w:tab w:val="left" w:pos="851"/>
              </w:tabs>
              <w:spacing w:after="120" w:afterAutospacing="0" w:line="276" w:lineRule="auto"/>
              <w:jc w:val="center"/>
              <w:rPr>
                <w:color w:val="000000"/>
                <w:sz w:val="20"/>
                <w:szCs w:val="20"/>
                <w:lang w:val="id-ID"/>
              </w:rPr>
            </w:pPr>
            <w:r>
              <w:rPr>
                <w:color w:val="000000"/>
                <w:sz w:val="20"/>
                <w:szCs w:val="20"/>
                <w:lang w:val="id-ID"/>
              </w:rPr>
              <w:t>65</w:t>
            </w:r>
          </w:p>
        </w:tc>
        <w:tc>
          <w:tcPr>
            <w:tcW w:w="2403" w:type="dxa"/>
          </w:tcPr>
          <w:p w:rsidR="006A6B72" w:rsidRPr="00C71881" w:rsidRDefault="006A6B72" w:rsidP="009700B2">
            <w:pPr>
              <w:pStyle w:val="NormalWeb"/>
              <w:tabs>
                <w:tab w:val="left" w:pos="851"/>
              </w:tabs>
              <w:spacing w:after="120" w:afterAutospacing="0" w:line="276" w:lineRule="auto"/>
              <w:jc w:val="center"/>
              <w:rPr>
                <w:color w:val="000000"/>
                <w:sz w:val="20"/>
                <w:szCs w:val="20"/>
                <w:lang w:val="id-ID"/>
              </w:rPr>
            </w:pPr>
            <w:r w:rsidRPr="00C71881">
              <w:rPr>
                <w:color w:val="000000"/>
                <w:sz w:val="20"/>
                <w:szCs w:val="20"/>
                <w:lang w:val="id-ID"/>
              </w:rPr>
              <w:t>100%</w:t>
            </w:r>
          </w:p>
        </w:tc>
      </w:tr>
    </w:tbl>
    <w:p w:rsidR="00C4376D" w:rsidRPr="00786A19" w:rsidRDefault="00786A19" w:rsidP="009700B2">
      <w:pPr>
        <w:spacing w:line="276" w:lineRule="auto"/>
        <w:ind w:left="284"/>
        <w:rPr>
          <w:rFonts w:cs="Times New Roman"/>
        </w:rPr>
      </w:pPr>
      <w:r>
        <w:rPr>
          <w:rFonts w:cs="Times New Roman"/>
        </w:rPr>
        <w:t>Sumber : Data Kuesioner (Tahun 2022)</w:t>
      </w:r>
    </w:p>
    <w:p w:rsidR="00BF519D" w:rsidRDefault="00BF519D" w:rsidP="009700B2">
      <w:pPr>
        <w:spacing w:after="0" w:line="276" w:lineRule="auto"/>
        <w:rPr>
          <w:rFonts w:cs="Times New Roman"/>
          <w:sz w:val="24"/>
          <w:szCs w:val="24"/>
        </w:rPr>
      </w:pPr>
    </w:p>
    <w:p w:rsidR="00D95E32" w:rsidRDefault="00E63BF0" w:rsidP="009700B2">
      <w:pPr>
        <w:spacing w:after="0" w:line="276" w:lineRule="auto"/>
        <w:rPr>
          <w:rFonts w:cs="Times New Roman"/>
          <w:sz w:val="24"/>
          <w:szCs w:val="24"/>
        </w:rPr>
      </w:pPr>
      <w:r>
        <w:rPr>
          <w:rFonts w:cs="Times New Roman"/>
          <w:noProof/>
          <w:sz w:val="24"/>
          <w:szCs w:val="24"/>
        </w:rPr>
        <w:drawing>
          <wp:anchor distT="0" distB="0" distL="114300" distR="114300" simplePos="0" relativeHeight="251687936" behindDoc="0" locked="0" layoutInCell="1" allowOverlap="1" wp14:anchorId="43BAF54E" wp14:editId="7661816E">
            <wp:simplePos x="0" y="0"/>
            <wp:positionH relativeFrom="column">
              <wp:posOffset>537210</wp:posOffset>
            </wp:positionH>
            <wp:positionV relativeFrom="paragraph">
              <wp:posOffset>12227</wp:posOffset>
            </wp:positionV>
            <wp:extent cx="4191000" cy="1853565"/>
            <wp:effectExtent l="114300" t="114300" r="114300" b="1466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17).png"/>
                    <pic:cNvPicPr/>
                  </pic:nvPicPr>
                  <pic:blipFill rotWithShape="1">
                    <a:blip r:embed="rId35" cstate="print">
                      <a:extLst>
                        <a:ext uri="{28A0092B-C50C-407E-A947-70E740481C1C}">
                          <a14:useLocalDpi xmlns:a14="http://schemas.microsoft.com/office/drawing/2010/main" val="0"/>
                        </a:ext>
                      </a:extLst>
                    </a:blip>
                    <a:srcRect l="26796" t="40892" r="36650" b="29900"/>
                    <a:stretch/>
                  </pic:blipFill>
                  <pic:spPr bwMode="auto">
                    <a:xfrm>
                      <a:off x="0" y="0"/>
                      <a:ext cx="4191000" cy="18535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5E32" w:rsidRDefault="00D95E32" w:rsidP="009700B2">
      <w:pPr>
        <w:spacing w:after="0" w:line="276" w:lineRule="auto"/>
        <w:rPr>
          <w:rFonts w:cs="Times New Roman"/>
          <w:sz w:val="24"/>
          <w:szCs w:val="24"/>
        </w:rPr>
      </w:pPr>
    </w:p>
    <w:p w:rsidR="00D95E32" w:rsidRDefault="00D95E32" w:rsidP="009700B2">
      <w:pPr>
        <w:spacing w:after="0" w:line="276" w:lineRule="auto"/>
        <w:rPr>
          <w:rFonts w:cs="Times New Roman"/>
          <w:sz w:val="24"/>
          <w:szCs w:val="24"/>
        </w:rPr>
      </w:pPr>
    </w:p>
    <w:p w:rsidR="00964FC3" w:rsidRDefault="00964FC3" w:rsidP="009700B2">
      <w:pPr>
        <w:spacing w:after="0" w:line="276" w:lineRule="auto"/>
        <w:rPr>
          <w:rFonts w:cs="Times New Roman"/>
          <w:sz w:val="24"/>
          <w:szCs w:val="24"/>
        </w:rPr>
      </w:pPr>
    </w:p>
    <w:p w:rsidR="00D95E32" w:rsidRPr="00CA5100" w:rsidRDefault="00D95E32" w:rsidP="009700B2">
      <w:pPr>
        <w:spacing w:after="0" w:line="276" w:lineRule="auto"/>
        <w:rPr>
          <w:rFonts w:cs="Times New Roman"/>
          <w:sz w:val="24"/>
          <w:szCs w:val="24"/>
        </w:rPr>
      </w:pPr>
    </w:p>
    <w:p w:rsidR="00745D73" w:rsidRDefault="00745D73" w:rsidP="009700B2">
      <w:pPr>
        <w:spacing w:line="276" w:lineRule="auto"/>
        <w:ind w:left="720" w:hanging="720"/>
        <w:jc w:val="center"/>
        <w:rPr>
          <w:rFonts w:cs="Times New Roman"/>
          <w:b/>
          <w:bCs/>
          <w:sz w:val="28"/>
          <w:szCs w:val="28"/>
        </w:rPr>
      </w:pPr>
    </w:p>
    <w:p w:rsidR="00786A19" w:rsidRDefault="00786A19" w:rsidP="009700B2">
      <w:pPr>
        <w:spacing w:line="276" w:lineRule="auto"/>
        <w:ind w:left="720" w:hanging="720"/>
        <w:jc w:val="center"/>
        <w:rPr>
          <w:rFonts w:cs="Times New Roman"/>
          <w:b/>
          <w:bCs/>
          <w:sz w:val="28"/>
          <w:szCs w:val="28"/>
        </w:rPr>
      </w:pPr>
    </w:p>
    <w:p w:rsidR="00786A19" w:rsidRDefault="00786A19" w:rsidP="009700B2">
      <w:pPr>
        <w:spacing w:line="276" w:lineRule="auto"/>
        <w:rPr>
          <w:rFonts w:cs="Times New Roman"/>
          <w:b/>
          <w:bCs/>
          <w:sz w:val="28"/>
          <w:szCs w:val="28"/>
        </w:rPr>
      </w:pPr>
    </w:p>
    <w:p w:rsidR="00786A19" w:rsidRPr="003466B0" w:rsidRDefault="00786A19" w:rsidP="003466B0">
      <w:pPr>
        <w:pStyle w:val="Heading6"/>
        <w:spacing w:after="240"/>
        <w:jc w:val="center"/>
        <w:rPr>
          <w:rFonts w:ascii="Times New Roman" w:hAnsi="Times New Roman" w:cs="Times New Roman"/>
          <w:color w:val="000000" w:themeColor="text1"/>
          <w:sz w:val="24"/>
        </w:rPr>
      </w:pPr>
      <w:r w:rsidRPr="003466B0">
        <w:rPr>
          <w:rFonts w:ascii="Times New Roman" w:hAnsi="Times New Roman" w:cs="Times New Roman"/>
          <w:color w:val="000000" w:themeColor="text1"/>
          <w:sz w:val="24"/>
        </w:rPr>
        <w:t>Gambar 4.2. Diagram Karakteristik Responden Berdasarkan Jenis Kelamin</w:t>
      </w:r>
    </w:p>
    <w:p w:rsidR="00665B6A" w:rsidRDefault="00786A19" w:rsidP="00C97A7F">
      <w:pPr>
        <w:spacing w:after="120" w:line="276" w:lineRule="auto"/>
        <w:ind w:firstLine="720"/>
        <w:jc w:val="both"/>
        <w:rPr>
          <w:rFonts w:cs="Times New Roman"/>
          <w:sz w:val="24"/>
          <w:szCs w:val="24"/>
        </w:rPr>
      </w:pPr>
      <w:r>
        <w:rPr>
          <w:rFonts w:cs="Times New Roman"/>
          <w:sz w:val="24"/>
          <w:szCs w:val="24"/>
        </w:rPr>
        <w:t>Berdasarkan</w:t>
      </w:r>
      <w:r w:rsidRPr="009607AB">
        <w:rPr>
          <w:rFonts w:cs="Times New Roman"/>
          <w:sz w:val="24"/>
          <w:szCs w:val="24"/>
        </w:rPr>
        <w:t xml:space="preserve"> data di atas bah</w:t>
      </w:r>
      <w:r>
        <w:rPr>
          <w:rFonts w:cs="Times New Roman"/>
          <w:sz w:val="24"/>
          <w:szCs w:val="24"/>
        </w:rPr>
        <w:t>wa pegawai UPTD Pengelolaan Prasarana Perhubungan LLAJ Wilayah 1</w:t>
      </w:r>
      <w:r w:rsidR="001B7A86">
        <w:rPr>
          <w:rFonts w:cs="Times New Roman"/>
          <w:sz w:val="24"/>
          <w:szCs w:val="24"/>
        </w:rPr>
        <w:t xml:space="preserve"> </w:t>
      </w:r>
      <w:r w:rsidR="00C97A7F">
        <w:rPr>
          <w:rFonts w:cs="Times New Roman"/>
          <w:sz w:val="24"/>
          <w:szCs w:val="24"/>
        </w:rPr>
        <w:t xml:space="preserve">Cibinong Kabupaten </w:t>
      </w:r>
      <w:r w:rsidR="001B7A86">
        <w:rPr>
          <w:rFonts w:cs="Times New Roman"/>
          <w:sz w:val="24"/>
          <w:szCs w:val="24"/>
        </w:rPr>
        <w:t>Bogor</w:t>
      </w:r>
      <w:r>
        <w:rPr>
          <w:rFonts w:cs="Times New Roman"/>
          <w:sz w:val="24"/>
          <w:szCs w:val="24"/>
        </w:rPr>
        <w:t xml:space="preserve"> </w:t>
      </w:r>
      <w:r w:rsidRPr="009607AB">
        <w:rPr>
          <w:rFonts w:cs="Times New Roman"/>
          <w:sz w:val="24"/>
          <w:szCs w:val="24"/>
        </w:rPr>
        <w:t>berjeni</w:t>
      </w:r>
      <w:r>
        <w:rPr>
          <w:rFonts w:cs="Times New Roman"/>
          <w:sz w:val="24"/>
          <w:szCs w:val="24"/>
        </w:rPr>
        <w:t xml:space="preserve">s </w:t>
      </w:r>
      <w:r w:rsidR="007717B9">
        <w:rPr>
          <w:rFonts w:cs="Times New Roman"/>
          <w:sz w:val="24"/>
          <w:szCs w:val="24"/>
        </w:rPr>
        <w:t>kelamin laki – laki berjumlah 54</w:t>
      </w:r>
      <w:r>
        <w:rPr>
          <w:rFonts w:cs="Times New Roman"/>
          <w:sz w:val="24"/>
          <w:szCs w:val="24"/>
        </w:rPr>
        <w:t xml:space="preserve"> pegawai</w:t>
      </w:r>
      <w:r w:rsidRPr="009607AB">
        <w:rPr>
          <w:rFonts w:cs="Times New Roman"/>
          <w:sz w:val="24"/>
          <w:szCs w:val="24"/>
        </w:rPr>
        <w:t xml:space="preserve"> dengan persentase </w:t>
      </w:r>
      <w:r>
        <w:rPr>
          <w:rFonts w:cs="Times New Roman"/>
          <w:sz w:val="24"/>
          <w:szCs w:val="24"/>
        </w:rPr>
        <w:t>83,1</w:t>
      </w:r>
      <w:r w:rsidRPr="009607AB">
        <w:rPr>
          <w:rFonts w:cs="Times New Roman"/>
          <w:sz w:val="24"/>
          <w:szCs w:val="24"/>
        </w:rPr>
        <w:t>%, dan berjen</w:t>
      </w:r>
      <w:r>
        <w:rPr>
          <w:rFonts w:cs="Times New Roman"/>
          <w:sz w:val="24"/>
          <w:szCs w:val="24"/>
        </w:rPr>
        <w:t>i</w:t>
      </w:r>
      <w:r w:rsidR="007717B9">
        <w:rPr>
          <w:rFonts w:cs="Times New Roman"/>
          <w:sz w:val="24"/>
          <w:szCs w:val="24"/>
        </w:rPr>
        <w:t xml:space="preserve">s kelamin perempuan berjumlah 11 pegawai </w:t>
      </w:r>
      <w:r w:rsidRPr="009607AB">
        <w:rPr>
          <w:rFonts w:cs="Times New Roman"/>
          <w:sz w:val="24"/>
          <w:szCs w:val="24"/>
        </w:rPr>
        <w:t xml:space="preserve">dengan persentase </w:t>
      </w:r>
      <w:r>
        <w:rPr>
          <w:rFonts w:cs="Times New Roman"/>
          <w:sz w:val="24"/>
          <w:szCs w:val="24"/>
        </w:rPr>
        <w:t>16,9</w:t>
      </w:r>
      <w:r w:rsidRPr="009607AB">
        <w:rPr>
          <w:rFonts w:cs="Times New Roman"/>
          <w:sz w:val="24"/>
          <w:szCs w:val="24"/>
        </w:rPr>
        <w:t>%.</w:t>
      </w:r>
    </w:p>
    <w:p w:rsidR="00C97A7F" w:rsidRDefault="00C97A7F" w:rsidP="00C97A7F">
      <w:pPr>
        <w:spacing w:after="120" w:line="276" w:lineRule="auto"/>
        <w:ind w:firstLine="720"/>
        <w:jc w:val="both"/>
        <w:rPr>
          <w:rFonts w:cs="Times New Roman"/>
          <w:sz w:val="24"/>
          <w:szCs w:val="24"/>
        </w:rPr>
      </w:pPr>
    </w:p>
    <w:p w:rsidR="00AC7AA7" w:rsidRDefault="00AC7AA7" w:rsidP="00C97A7F">
      <w:pPr>
        <w:pStyle w:val="ListParagraph"/>
        <w:widowControl/>
        <w:numPr>
          <w:ilvl w:val="0"/>
          <w:numId w:val="60"/>
        </w:numPr>
        <w:autoSpaceDE/>
        <w:autoSpaceDN/>
        <w:spacing w:before="0" w:line="276" w:lineRule="auto"/>
        <w:contextualSpacing/>
        <w:rPr>
          <w:sz w:val="24"/>
          <w:szCs w:val="24"/>
        </w:rPr>
      </w:pPr>
      <w:r w:rsidRPr="00C15698">
        <w:rPr>
          <w:sz w:val="24"/>
          <w:szCs w:val="24"/>
        </w:rPr>
        <w:lastRenderedPageBreak/>
        <w:t>Karakteristik Responden Berdasarkan</w:t>
      </w:r>
      <w:r w:rsidRPr="00C15698">
        <w:rPr>
          <w:spacing w:val="-1"/>
          <w:sz w:val="24"/>
          <w:szCs w:val="24"/>
        </w:rPr>
        <w:t xml:space="preserve"> </w:t>
      </w:r>
      <w:r w:rsidRPr="00C15698">
        <w:rPr>
          <w:sz w:val="24"/>
          <w:szCs w:val="24"/>
        </w:rPr>
        <w:t>Usia</w:t>
      </w:r>
    </w:p>
    <w:p w:rsidR="00AC7AA7" w:rsidRPr="00BB048F" w:rsidRDefault="00AC7AA7" w:rsidP="00C97A7F">
      <w:pPr>
        <w:pStyle w:val="Heading5"/>
        <w:jc w:val="center"/>
      </w:pPr>
      <w:r w:rsidRPr="00BB048F">
        <w:t>Tabel 4.2 Karakteristik Responden Berdasarkan Usia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737"/>
        <w:gridCol w:w="2737"/>
      </w:tblGrid>
      <w:tr w:rsidR="00AC7AA7" w:rsidTr="00945A18">
        <w:tc>
          <w:tcPr>
            <w:tcW w:w="2736" w:type="dxa"/>
          </w:tcPr>
          <w:p w:rsidR="00AC7AA7" w:rsidRPr="00C71881" w:rsidRDefault="00AC7AA7" w:rsidP="00665B6A">
            <w:pPr>
              <w:spacing w:after="0" w:line="276" w:lineRule="auto"/>
              <w:jc w:val="center"/>
              <w:rPr>
                <w:rFonts w:cs="Times New Roman"/>
                <w:b/>
                <w:bCs/>
                <w:sz w:val="20"/>
                <w:szCs w:val="20"/>
                <w:lang w:val="id-ID"/>
              </w:rPr>
            </w:pPr>
            <w:r w:rsidRPr="00C71881">
              <w:rPr>
                <w:rFonts w:cs="Times New Roman"/>
                <w:b/>
                <w:bCs/>
                <w:sz w:val="20"/>
                <w:szCs w:val="20"/>
                <w:lang w:val="id-ID"/>
              </w:rPr>
              <w:t xml:space="preserve">Usia </w:t>
            </w:r>
          </w:p>
        </w:tc>
        <w:tc>
          <w:tcPr>
            <w:tcW w:w="2737" w:type="dxa"/>
          </w:tcPr>
          <w:p w:rsidR="00AC7AA7" w:rsidRPr="00C71881" w:rsidRDefault="00AC7AA7" w:rsidP="00665B6A">
            <w:pPr>
              <w:spacing w:after="0" w:line="276" w:lineRule="auto"/>
              <w:jc w:val="center"/>
              <w:rPr>
                <w:rFonts w:cs="Times New Roman"/>
                <w:b/>
                <w:bCs/>
                <w:sz w:val="20"/>
                <w:szCs w:val="20"/>
                <w:lang w:val="id-ID"/>
              </w:rPr>
            </w:pPr>
            <w:r w:rsidRPr="00C71881">
              <w:rPr>
                <w:rFonts w:cs="Times New Roman"/>
                <w:b/>
                <w:bCs/>
                <w:sz w:val="20"/>
                <w:szCs w:val="20"/>
                <w:lang w:val="id-ID"/>
              </w:rPr>
              <w:t xml:space="preserve">Frekuensi </w:t>
            </w:r>
          </w:p>
        </w:tc>
        <w:tc>
          <w:tcPr>
            <w:tcW w:w="2737" w:type="dxa"/>
          </w:tcPr>
          <w:p w:rsidR="00AC7AA7" w:rsidRPr="00C71881" w:rsidRDefault="00AC7AA7" w:rsidP="00665B6A">
            <w:pPr>
              <w:spacing w:after="0" w:line="276" w:lineRule="auto"/>
              <w:jc w:val="center"/>
              <w:rPr>
                <w:rFonts w:cs="Times New Roman"/>
                <w:b/>
                <w:bCs/>
                <w:sz w:val="20"/>
                <w:szCs w:val="20"/>
                <w:lang w:val="id-ID"/>
              </w:rPr>
            </w:pPr>
            <w:r w:rsidRPr="00C71881">
              <w:rPr>
                <w:rFonts w:cs="Times New Roman"/>
                <w:b/>
                <w:bCs/>
                <w:sz w:val="20"/>
                <w:szCs w:val="20"/>
                <w:lang w:val="id-ID"/>
              </w:rPr>
              <w:t>Persentase (%)</w:t>
            </w:r>
          </w:p>
        </w:tc>
      </w:tr>
      <w:tr w:rsidR="00AC7AA7" w:rsidTr="00945A18">
        <w:tc>
          <w:tcPr>
            <w:tcW w:w="2736" w:type="dxa"/>
          </w:tcPr>
          <w:p w:rsidR="00AC7AA7" w:rsidRPr="00C71881" w:rsidRDefault="00AC7AA7" w:rsidP="00665B6A">
            <w:pPr>
              <w:spacing w:after="0" w:line="276" w:lineRule="auto"/>
              <w:jc w:val="center"/>
              <w:rPr>
                <w:rFonts w:cs="Times New Roman"/>
                <w:sz w:val="20"/>
                <w:szCs w:val="20"/>
                <w:lang w:val="id-ID"/>
              </w:rPr>
            </w:pPr>
            <w:r>
              <w:rPr>
                <w:rFonts w:cs="Times New Roman"/>
                <w:sz w:val="20"/>
                <w:szCs w:val="20"/>
                <w:lang w:val="id-ID"/>
              </w:rPr>
              <w:t>21</w:t>
            </w:r>
            <w:r w:rsidRPr="00C71881">
              <w:rPr>
                <w:rFonts w:cs="Times New Roman"/>
                <w:sz w:val="20"/>
                <w:szCs w:val="20"/>
                <w:lang w:val="id-ID"/>
              </w:rPr>
              <w:t xml:space="preserve"> – 30 Tahun</w:t>
            </w:r>
          </w:p>
        </w:tc>
        <w:tc>
          <w:tcPr>
            <w:tcW w:w="2737" w:type="dxa"/>
          </w:tcPr>
          <w:p w:rsidR="00AC7AA7" w:rsidRPr="00AC7AA7" w:rsidRDefault="007717B9" w:rsidP="00665B6A">
            <w:pPr>
              <w:spacing w:after="0" w:line="276" w:lineRule="auto"/>
              <w:jc w:val="center"/>
              <w:rPr>
                <w:rFonts w:cs="Times New Roman"/>
                <w:sz w:val="20"/>
                <w:szCs w:val="20"/>
              </w:rPr>
            </w:pPr>
            <w:r>
              <w:rPr>
                <w:rFonts w:cs="Times New Roman"/>
                <w:sz w:val="20"/>
                <w:szCs w:val="20"/>
              </w:rPr>
              <w:t>20</w:t>
            </w:r>
          </w:p>
        </w:tc>
        <w:tc>
          <w:tcPr>
            <w:tcW w:w="2737" w:type="dxa"/>
          </w:tcPr>
          <w:p w:rsidR="00AC7AA7" w:rsidRPr="007717B9" w:rsidRDefault="007717B9" w:rsidP="00665B6A">
            <w:pPr>
              <w:spacing w:after="0" w:line="276" w:lineRule="auto"/>
              <w:jc w:val="center"/>
              <w:rPr>
                <w:rFonts w:cs="Times New Roman"/>
                <w:sz w:val="20"/>
                <w:szCs w:val="20"/>
              </w:rPr>
            </w:pPr>
            <w:r>
              <w:rPr>
                <w:rFonts w:cs="Times New Roman"/>
                <w:sz w:val="20"/>
                <w:szCs w:val="20"/>
              </w:rPr>
              <w:t>30,7%</w:t>
            </w:r>
          </w:p>
        </w:tc>
      </w:tr>
      <w:tr w:rsidR="00AC7AA7" w:rsidTr="00945A18">
        <w:tc>
          <w:tcPr>
            <w:tcW w:w="2736" w:type="dxa"/>
          </w:tcPr>
          <w:p w:rsidR="00AC7AA7" w:rsidRPr="00C71881" w:rsidRDefault="00AC7AA7" w:rsidP="00665B6A">
            <w:pPr>
              <w:spacing w:after="0" w:line="276" w:lineRule="auto"/>
              <w:jc w:val="center"/>
              <w:rPr>
                <w:rFonts w:cs="Times New Roman"/>
                <w:sz w:val="20"/>
                <w:szCs w:val="20"/>
                <w:lang w:val="id-ID"/>
              </w:rPr>
            </w:pPr>
            <w:r w:rsidRPr="00C71881">
              <w:rPr>
                <w:rFonts w:cs="Times New Roman"/>
                <w:sz w:val="20"/>
                <w:szCs w:val="20"/>
                <w:lang w:val="id-ID"/>
              </w:rPr>
              <w:t>31 – 40 Tahun</w:t>
            </w:r>
          </w:p>
        </w:tc>
        <w:tc>
          <w:tcPr>
            <w:tcW w:w="2737" w:type="dxa"/>
          </w:tcPr>
          <w:p w:rsidR="00AC7AA7" w:rsidRPr="00AC7AA7" w:rsidRDefault="007717B9" w:rsidP="00665B6A">
            <w:pPr>
              <w:spacing w:after="0" w:line="276" w:lineRule="auto"/>
              <w:jc w:val="center"/>
              <w:rPr>
                <w:rFonts w:cs="Times New Roman"/>
                <w:sz w:val="20"/>
                <w:szCs w:val="20"/>
              </w:rPr>
            </w:pPr>
            <w:r>
              <w:rPr>
                <w:rFonts w:cs="Times New Roman"/>
                <w:sz w:val="20"/>
                <w:szCs w:val="20"/>
              </w:rPr>
              <w:t>12</w:t>
            </w:r>
          </w:p>
        </w:tc>
        <w:tc>
          <w:tcPr>
            <w:tcW w:w="2737" w:type="dxa"/>
          </w:tcPr>
          <w:p w:rsidR="00AC7AA7" w:rsidRPr="007717B9" w:rsidRDefault="007717B9" w:rsidP="00665B6A">
            <w:pPr>
              <w:spacing w:after="0" w:line="276" w:lineRule="auto"/>
              <w:jc w:val="center"/>
              <w:rPr>
                <w:rFonts w:cs="Times New Roman"/>
                <w:sz w:val="20"/>
                <w:szCs w:val="20"/>
              </w:rPr>
            </w:pPr>
            <w:r>
              <w:rPr>
                <w:rFonts w:cs="Times New Roman"/>
                <w:sz w:val="20"/>
                <w:szCs w:val="20"/>
              </w:rPr>
              <w:t>18,5%</w:t>
            </w:r>
          </w:p>
        </w:tc>
      </w:tr>
      <w:tr w:rsidR="00AC7AA7" w:rsidTr="00945A18">
        <w:tc>
          <w:tcPr>
            <w:tcW w:w="2736" w:type="dxa"/>
          </w:tcPr>
          <w:p w:rsidR="00AC7AA7" w:rsidRPr="00C71881" w:rsidRDefault="00AC7AA7" w:rsidP="00665B6A">
            <w:pPr>
              <w:spacing w:after="0" w:line="276" w:lineRule="auto"/>
              <w:jc w:val="center"/>
              <w:rPr>
                <w:rFonts w:cs="Times New Roman"/>
                <w:sz w:val="20"/>
                <w:szCs w:val="20"/>
                <w:lang w:val="id-ID"/>
              </w:rPr>
            </w:pPr>
            <w:r w:rsidRPr="00C71881">
              <w:rPr>
                <w:rFonts w:cs="Times New Roman"/>
                <w:sz w:val="20"/>
                <w:szCs w:val="20"/>
                <w:lang w:val="id-ID"/>
              </w:rPr>
              <w:t>41 – 50 Tahun</w:t>
            </w:r>
          </w:p>
        </w:tc>
        <w:tc>
          <w:tcPr>
            <w:tcW w:w="2737" w:type="dxa"/>
          </w:tcPr>
          <w:p w:rsidR="00AC7AA7" w:rsidRPr="00AC7AA7" w:rsidRDefault="00AC7AA7" w:rsidP="00665B6A">
            <w:pPr>
              <w:spacing w:after="0" w:line="276" w:lineRule="auto"/>
              <w:jc w:val="center"/>
              <w:rPr>
                <w:rFonts w:cs="Times New Roman"/>
                <w:sz w:val="20"/>
                <w:szCs w:val="20"/>
              </w:rPr>
            </w:pPr>
            <w:r>
              <w:rPr>
                <w:rFonts w:cs="Times New Roman"/>
                <w:sz w:val="20"/>
                <w:szCs w:val="20"/>
              </w:rPr>
              <w:t>13</w:t>
            </w:r>
          </w:p>
        </w:tc>
        <w:tc>
          <w:tcPr>
            <w:tcW w:w="2737" w:type="dxa"/>
          </w:tcPr>
          <w:p w:rsidR="00AC7AA7" w:rsidRPr="007717B9" w:rsidRDefault="007717B9" w:rsidP="00665B6A">
            <w:pPr>
              <w:spacing w:after="0" w:line="276" w:lineRule="auto"/>
              <w:jc w:val="center"/>
              <w:rPr>
                <w:rFonts w:cs="Times New Roman"/>
                <w:sz w:val="20"/>
                <w:szCs w:val="20"/>
              </w:rPr>
            </w:pPr>
            <w:r>
              <w:rPr>
                <w:rFonts w:cs="Times New Roman"/>
                <w:sz w:val="20"/>
                <w:szCs w:val="20"/>
              </w:rPr>
              <w:t>20%</w:t>
            </w:r>
          </w:p>
        </w:tc>
      </w:tr>
      <w:tr w:rsidR="00AC7AA7" w:rsidTr="00945A18">
        <w:tc>
          <w:tcPr>
            <w:tcW w:w="2736" w:type="dxa"/>
          </w:tcPr>
          <w:p w:rsidR="00AC7AA7" w:rsidRPr="00C71881" w:rsidRDefault="00AC7AA7" w:rsidP="00665B6A">
            <w:pPr>
              <w:spacing w:after="0" w:line="276" w:lineRule="auto"/>
              <w:jc w:val="center"/>
              <w:rPr>
                <w:rFonts w:cs="Times New Roman"/>
                <w:sz w:val="20"/>
                <w:szCs w:val="20"/>
                <w:lang w:val="id-ID"/>
              </w:rPr>
            </w:pPr>
            <w:r w:rsidRPr="00C71881">
              <w:rPr>
                <w:rFonts w:cs="Times New Roman"/>
                <w:sz w:val="20"/>
                <w:szCs w:val="20"/>
                <w:lang w:val="id-ID"/>
              </w:rPr>
              <w:t xml:space="preserve">51- 60 Tahun </w:t>
            </w:r>
          </w:p>
        </w:tc>
        <w:tc>
          <w:tcPr>
            <w:tcW w:w="2737" w:type="dxa"/>
          </w:tcPr>
          <w:p w:rsidR="00AC7AA7" w:rsidRPr="00AC7AA7" w:rsidRDefault="00AC7AA7" w:rsidP="00665B6A">
            <w:pPr>
              <w:spacing w:after="0" w:line="276" w:lineRule="auto"/>
              <w:jc w:val="center"/>
              <w:rPr>
                <w:rFonts w:cs="Times New Roman"/>
                <w:sz w:val="20"/>
                <w:szCs w:val="20"/>
              </w:rPr>
            </w:pPr>
            <w:r>
              <w:rPr>
                <w:rFonts w:cs="Times New Roman"/>
                <w:sz w:val="20"/>
                <w:szCs w:val="20"/>
              </w:rPr>
              <w:t>20</w:t>
            </w:r>
          </w:p>
        </w:tc>
        <w:tc>
          <w:tcPr>
            <w:tcW w:w="2737" w:type="dxa"/>
          </w:tcPr>
          <w:p w:rsidR="00AC7AA7" w:rsidRPr="007717B9" w:rsidRDefault="007717B9" w:rsidP="00665B6A">
            <w:pPr>
              <w:spacing w:after="0" w:line="276" w:lineRule="auto"/>
              <w:jc w:val="center"/>
              <w:rPr>
                <w:rFonts w:cs="Times New Roman"/>
                <w:sz w:val="20"/>
                <w:szCs w:val="20"/>
              </w:rPr>
            </w:pPr>
            <w:r>
              <w:rPr>
                <w:rFonts w:cs="Times New Roman"/>
                <w:sz w:val="20"/>
                <w:szCs w:val="20"/>
              </w:rPr>
              <w:t>30,8%</w:t>
            </w:r>
          </w:p>
        </w:tc>
      </w:tr>
      <w:tr w:rsidR="00AC7AA7" w:rsidTr="00945A18">
        <w:tc>
          <w:tcPr>
            <w:tcW w:w="2736" w:type="dxa"/>
          </w:tcPr>
          <w:p w:rsidR="00AC7AA7" w:rsidRPr="00C71881" w:rsidRDefault="00AC7AA7" w:rsidP="00665B6A">
            <w:pPr>
              <w:spacing w:after="0" w:line="276" w:lineRule="auto"/>
              <w:jc w:val="center"/>
              <w:rPr>
                <w:rFonts w:cs="Times New Roman"/>
                <w:sz w:val="20"/>
                <w:szCs w:val="20"/>
                <w:lang w:val="id-ID"/>
              </w:rPr>
            </w:pPr>
            <w:r w:rsidRPr="00C71881">
              <w:rPr>
                <w:rFonts w:cs="Times New Roman"/>
                <w:sz w:val="20"/>
                <w:szCs w:val="20"/>
                <w:lang w:val="id-ID"/>
              </w:rPr>
              <w:t>&gt;61 Tahun</w:t>
            </w:r>
          </w:p>
        </w:tc>
        <w:tc>
          <w:tcPr>
            <w:tcW w:w="2737" w:type="dxa"/>
          </w:tcPr>
          <w:p w:rsidR="00AC7AA7" w:rsidRPr="002C72A6" w:rsidRDefault="00AC7AA7" w:rsidP="00665B6A">
            <w:pPr>
              <w:spacing w:after="0" w:line="276" w:lineRule="auto"/>
              <w:jc w:val="center"/>
              <w:rPr>
                <w:rFonts w:cs="Times New Roman"/>
                <w:sz w:val="20"/>
                <w:szCs w:val="20"/>
                <w:lang w:val="id-ID"/>
              </w:rPr>
            </w:pPr>
            <w:r>
              <w:rPr>
                <w:rFonts w:cs="Times New Roman"/>
                <w:sz w:val="20"/>
                <w:szCs w:val="20"/>
                <w:lang w:val="id-ID"/>
              </w:rPr>
              <w:t>0</w:t>
            </w:r>
          </w:p>
        </w:tc>
        <w:tc>
          <w:tcPr>
            <w:tcW w:w="2737" w:type="dxa"/>
          </w:tcPr>
          <w:p w:rsidR="00AC7AA7" w:rsidRPr="00C71881" w:rsidRDefault="00AC7AA7" w:rsidP="00665B6A">
            <w:pPr>
              <w:spacing w:after="0" w:line="276" w:lineRule="auto"/>
              <w:jc w:val="center"/>
              <w:rPr>
                <w:rFonts w:cs="Times New Roman"/>
                <w:sz w:val="20"/>
                <w:szCs w:val="20"/>
                <w:lang w:val="id-ID"/>
              </w:rPr>
            </w:pPr>
            <w:r w:rsidRPr="00C71881">
              <w:rPr>
                <w:rFonts w:cs="Times New Roman"/>
                <w:sz w:val="20"/>
                <w:szCs w:val="20"/>
                <w:lang w:val="id-ID"/>
              </w:rPr>
              <w:t>0</w:t>
            </w:r>
          </w:p>
        </w:tc>
      </w:tr>
      <w:tr w:rsidR="00AC7AA7" w:rsidTr="00945A18">
        <w:tc>
          <w:tcPr>
            <w:tcW w:w="2736" w:type="dxa"/>
          </w:tcPr>
          <w:p w:rsidR="00AC7AA7" w:rsidRPr="00C71881" w:rsidRDefault="00AC7AA7" w:rsidP="00665B6A">
            <w:pPr>
              <w:spacing w:after="0" w:line="276" w:lineRule="auto"/>
              <w:jc w:val="center"/>
              <w:rPr>
                <w:rFonts w:cs="Times New Roman"/>
                <w:sz w:val="20"/>
                <w:szCs w:val="20"/>
                <w:lang w:val="id-ID"/>
              </w:rPr>
            </w:pPr>
            <w:r w:rsidRPr="00C71881">
              <w:rPr>
                <w:rFonts w:cs="Times New Roman"/>
                <w:sz w:val="20"/>
                <w:szCs w:val="20"/>
                <w:lang w:val="id-ID"/>
              </w:rPr>
              <w:t xml:space="preserve">Jumlah </w:t>
            </w:r>
          </w:p>
        </w:tc>
        <w:tc>
          <w:tcPr>
            <w:tcW w:w="2737" w:type="dxa"/>
          </w:tcPr>
          <w:p w:rsidR="00AC7AA7" w:rsidRPr="002C72A6" w:rsidRDefault="00AC7AA7" w:rsidP="00665B6A">
            <w:pPr>
              <w:spacing w:after="0" w:line="276" w:lineRule="auto"/>
              <w:jc w:val="center"/>
              <w:rPr>
                <w:rFonts w:cs="Times New Roman"/>
                <w:sz w:val="20"/>
                <w:szCs w:val="20"/>
                <w:lang w:val="id-ID"/>
              </w:rPr>
            </w:pPr>
            <w:r>
              <w:rPr>
                <w:rFonts w:cs="Times New Roman"/>
                <w:sz w:val="20"/>
                <w:szCs w:val="20"/>
                <w:lang w:val="id-ID"/>
              </w:rPr>
              <w:t>35</w:t>
            </w:r>
          </w:p>
        </w:tc>
        <w:tc>
          <w:tcPr>
            <w:tcW w:w="2737" w:type="dxa"/>
          </w:tcPr>
          <w:p w:rsidR="00AC7AA7" w:rsidRPr="00C71881" w:rsidRDefault="00AC7AA7" w:rsidP="00665B6A">
            <w:pPr>
              <w:spacing w:after="0" w:line="276" w:lineRule="auto"/>
              <w:jc w:val="center"/>
              <w:rPr>
                <w:rFonts w:cs="Times New Roman"/>
                <w:sz w:val="20"/>
                <w:szCs w:val="20"/>
                <w:lang w:val="id-ID"/>
              </w:rPr>
            </w:pPr>
            <w:r w:rsidRPr="00C71881">
              <w:rPr>
                <w:rFonts w:cs="Times New Roman"/>
                <w:sz w:val="20"/>
                <w:szCs w:val="20"/>
                <w:lang w:val="id-ID"/>
              </w:rPr>
              <w:t>100%</w:t>
            </w:r>
          </w:p>
        </w:tc>
      </w:tr>
    </w:tbl>
    <w:p w:rsidR="00683958" w:rsidRDefault="00AC7AA7" w:rsidP="009700B2">
      <w:pPr>
        <w:spacing w:line="276" w:lineRule="auto"/>
        <w:rPr>
          <w:rFonts w:cs="Times New Roman"/>
        </w:rPr>
      </w:pPr>
      <w:r>
        <w:rPr>
          <w:rFonts w:cs="Times New Roman"/>
        </w:rPr>
        <w:t>Sumber : Data Kuesioner (Tahun 2022)</w:t>
      </w:r>
    </w:p>
    <w:p w:rsidR="00683958" w:rsidRDefault="00683958" w:rsidP="009700B2">
      <w:pPr>
        <w:spacing w:line="276" w:lineRule="auto"/>
        <w:jc w:val="center"/>
        <w:rPr>
          <w:rFonts w:cs="Times New Roman"/>
        </w:rPr>
      </w:pPr>
      <w:r>
        <w:rPr>
          <w:noProof/>
        </w:rPr>
        <w:drawing>
          <wp:inline distT="0" distB="0" distL="0" distR="0">
            <wp:extent cx="4083269" cy="1543050"/>
            <wp:effectExtent l="0" t="0" r="1270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F4CB9" w:rsidRPr="003466B0" w:rsidRDefault="003F4CB9" w:rsidP="006A7DA1">
      <w:pPr>
        <w:pStyle w:val="Heading6"/>
        <w:spacing w:before="0"/>
        <w:jc w:val="center"/>
        <w:rPr>
          <w:rFonts w:ascii="Times New Roman" w:hAnsi="Times New Roman" w:cs="Times New Roman"/>
          <w:color w:val="000000" w:themeColor="text1"/>
          <w:sz w:val="24"/>
          <w:szCs w:val="24"/>
        </w:rPr>
      </w:pPr>
      <w:r w:rsidRPr="003466B0">
        <w:rPr>
          <w:rFonts w:ascii="Times New Roman" w:hAnsi="Times New Roman" w:cs="Times New Roman"/>
          <w:noProof/>
          <w:color w:val="000000" w:themeColor="text1"/>
          <w:sz w:val="24"/>
        </w:rPr>
        <w:t>Gambar 4.3. Diagram Karakteristik Responden Berdasarkan Usia</w:t>
      </w:r>
    </w:p>
    <w:p w:rsidR="00A15968" w:rsidRPr="009804D9" w:rsidRDefault="003F4CB9" w:rsidP="006A7DA1">
      <w:pPr>
        <w:spacing w:after="0" w:line="276" w:lineRule="auto"/>
        <w:ind w:firstLine="720"/>
        <w:jc w:val="both"/>
        <w:rPr>
          <w:rFonts w:cs="Times New Roman"/>
          <w:sz w:val="24"/>
          <w:szCs w:val="24"/>
        </w:rPr>
      </w:pPr>
      <w:r>
        <w:rPr>
          <w:rFonts w:cs="Times New Roman"/>
          <w:sz w:val="24"/>
          <w:szCs w:val="24"/>
        </w:rPr>
        <w:t>Berdasarkan</w:t>
      </w:r>
      <w:r w:rsidRPr="009607AB">
        <w:rPr>
          <w:rFonts w:cs="Times New Roman"/>
          <w:sz w:val="24"/>
          <w:szCs w:val="24"/>
        </w:rPr>
        <w:t xml:space="preserve"> data di atas pegawai </w:t>
      </w:r>
      <w:r>
        <w:rPr>
          <w:rFonts w:cs="Times New Roman"/>
          <w:sz w:val="24"/>
          <w:szCs w:val="24"/>
        </w:rPr>
        <w:t xml:space="preserve">UPTD Pengelolaan Prasarana Perhubungan LLAJ Wilayah 1 </w:t>
      </w:r>
      <w:r w:rsidR="00C97A7F">
        <w:rPr>
          <w:rFonts w:cs="Times New Roman"/>
          <w:sz w:val="24"/>
          <w:szCs w:val="24"/>
        </w:rPr>
        <w:t xml:space="preserve">Cibinong Kabupaten </w:t>
      </w:r>
      <w:r w:rsidR="001B7A86">
        <w:rPr>
          <w:rFonts w:cs="Times New Roman"/>
          <w:sz w:val="24"/>
          <w:szCs w:val="24"/>
        </w:rPr>
        <w:t xml:space="preserve">Bogor </w:t>
      </w:r>
      <w:r>
        <w:rPr>
          <w:rFonts w:cs="Times New Roman"/>
          <w:sz w:val="24"/>
          <w:szCs w:val="24"/>
        </w:rPr>
        <w:t>berusia diantara</w:t>
      </w:r>
      <w:r w:rsidRPr="009607AB">
        <w:rPr>
          <w:rFonts w:cs="Times New Roman"/>
          <w:sz w:val="24"/>
          <w:szCs w:val="24"/>
        </w:rPr>
        <w:t xml:space="preserve"> </w:t>
      </w:r>
      <w:r w:rsidR="001B7A86">
        <w:rPr>
          <w:rFonts w:cs="Times New Roman"/>
          <w:sz w:val="24"/>
          <w:szCs w:val="24"/>
        </w:rPr>
        <w:t>21</w:t>
      </w:r>
      <w:r w:rsidR="00D6409E">
        <w:rPr>
          <w:rFonts w:cs="Times New Roman"/>
          <w:sz w:val="24"/>
          <w:szCs w:val="24"/>
        </w:rPr>
        <w:t xml:space="preserve"> – 30 tahun berjumlah 20</w:t>
      </w:r>
      <w:r>
        <w:rPr>
          <w:rFonts w:cs="Times New Roman"/>
          <w:sz w:val="24"/>
          <w:szCs w:val="24"/>
        </w:rPr>
        <w:t xml:space="preserve"> orang dengan per</w:t>
      </w:r>
      <w:r w:rsidR="00683958">
        <w:rPr>
          <w:rFonts w:cs="Times New Roman"/>
          <w:sz w:val="24"/>
          <w:szCs w:val="24"/>
        </w:rPr>
        <w:t>sentase 31</w:t>
      </w:r>
      <w:r w:rsidR="001B7A86">
        <w:rPr>
          <w:rFonts w:cs="Times New Roman"/>
          <w:sz w:val="24"/>
          <w:szCs w:val="24"/>
        </w:rPr>
        <w:t xml:space="preserve">%, 31 - 40 tahun </w:t>
      </w:r>
      <w:r w:rsidR="00D6409E">
        <w:rPr>
          <w:rFonts w:cs="Times New Roman"/>
          <w:sz w:val="24"/>
          <w:szCs w:val="24"/>
        </w:rPr>
        <w:t>12</w:t>
      </w:r>
      <w:r w:rsidR="004C0162">
        <w:rPr>
          <w:rFonts w:cs="Times New Roman"/>
          <w:sz w:val="24"/>
          <w:szCs w:val="24"/>
        </w:rPr>
        <w:t xml:space="preserve"> orang dengan persentase 18</w:t>
      </w:r>
      <w:r>
        <w:rPr>
          <w:rFonts w:cs="Times New Roman"/>
          <w:sz w:val="24"/>
          <w:szCs w:val="24"/>
        </w:rPr>
        <w:t>%, 41 – 5</w:t>
      </w:r>
      <w:r w:rsidR="001B7A86">
        <w:rPr>
          <w:rFonts w:cs="Times New Roman"/>
          <w:sz w:val="24"/>
          <w:szCs w:val="24"/>
        </w:rPr>
        <w:t xml:space="preserve">0 tahun 13 </w:t>
      </w:r>
      <w:r>
        <w:rPr>
          <w:rFonts w:cs="Times New Roman"/>
          <w:sz w:val="24"/>
          <w:szCs w:val="24"/>
        </w:rPr>
        <w:t>o</w:t>
      </w:r>
      <w:r w:rsidR="001B7A86">
        <w:rPr>
          <w:rFonts w:cs="Times New Roman"/>
          <w:sz w:val="24"/>
          <w:szCs w:val="24"/>
        </w:rPr>
        <w:t>rang dengan persentase 20%, dan 51 – 60 tahun</w:t>
      </w:r>
      <w:r w:rsidR="004C0162">
        <w:rPr>
          <w:rFonts w:cs="Times New Roman"/>
          <w:sz w:val="24"/>
          <w:szCs w:val="24"/>
        </w:rPr>
        <w:t xml:space="preserve"> 20 orang dengan persentase 31</w:t>
      </w:r>
      <w:r>
        <w:rPr>
          <w:rFonts w:cs="Times New Roman"/>
          <w:sz w:val="24"/>
          <w:szCs w:val="24"/>
        </w:rPr>
        <w:t>%.</w:t>
      </w:r>
    </w:p>
    <w:p w:rsidR="00D6409E" w:rsidRPr="00A15968" w:rsidRDefault="00D6409E" w:rsidP="00C97A7F">
      <w:pPr>
        <w:pStyle w:val="ListParagraph"/>
        <w:numPr>
          <w:ilvl w:val="0"/>
          <w:numId w:val="60"/>
        </w:numPr>
        <w:tabs>
          <w:tab w:val="left" w:pos="2097"/>
        </w:tabs>
        <w:spacing w:line="276" w:lineRule="auto"/>
        <w:contextualSpacing/>
        <w:rPr>
          <w:sz w:val="24"/>
          <w:szCs w:val="24"/>
        </w:rPr>
      </w:pPr>
      <w:r w:rsidRPr="00A15968">
        <w:rPr>
          <w:sz w:val="24"/>
          <w:szCs w:val="24"/>
        </w:rPr>
        <w:t>Karakteristik Responden Berdasarkan Tingkat</w:t>
      </w:r>
      <w:r w:rsidRPr="00A15968">
        <w:rPr>
          <w:spacing w:val="-1"/>
          <w:sz w:val="24"/>
          <w:szCs w:val="24"/>
        </w:rPr>
        <w:t xml:space="preserve"> </w:t>
      </w:r>
      <w:r w:rsidRPr="00A15968">
        <w:rPr>
          <w:sz w:val="24"/>
          <w:szCs w:val="24"/>
        </w:rPr>
        <w:t>Pendidikan</w:t>
      </w:r>
    </w:p>
    <w:p w:rsidR="00D6409E" w:rsidRPr="00E35D9A" w:rsidRDefault="00D6409E" w:rsidP="00C97A7F">
      <w:pPr>
        <w:pStyle w:val="Heading5"/>
        <w:spacing w:before="120"/>
        <w:jc w:val="center"/>
        <w:rPr>
          <w:sz w:val="22"/>
        </w:rPr>
      </w:pPr>
      <w:r w:rsidRPr="00E35D9A">
        <w:rPr>
          <w:sz w:val="22"/>
        </w:rPr>
        <w:t>Tabel 4.3 Karakteristik Responden Berdasarkan Tingkat Pendidikan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737"/>
        <w:gridCol w:w="2737"/>
      </w:tblGrid>
      <w:tr w:rsidR="00D6409E" w:rsidTr="00945A18">
        <w:tc>
          <w:tcPr>
            <w:tcW w:w="2736" w:type="dxa"/>
          </w:tcPr>
          <w:p w:rsidR="00D6409E" w:rsidRPr="00C71881" w:rsidRDefault="00D6409E" w:rsidP="006A7DA1">
            <w:pPr>
              <w:tabs>
                <w:tab w:val="left" w:pos="2097"/>
              </w:tabs>
              <w:spacing w:after="0" w:line="276" w:lineRule="auto"/>
              <w:jc w:val="center"/>
              <w:rPr>
                <w:rFonts w:cs="Times New Roman"/>
                <w:b/>
                <w:bCs/>
                <w:sz w:val="20"/>
                <w:szCs w:val="20"/>
                <w:lang w:val="id-ID"/>
              </w:rPr>
            </w:pPr>
            <w:r w:rsidRPr="00C71881">
              <w:rPr>
                <w:rFonts w:cs="Times New Roman"/>
                <w:b/>
                <w:bCs/>
                <w:sz w:val="20"/>
                <w:szCs w:val="20"/>
                <w:lang w:val="id-ID"/>
              </w:rPr>
              <w:t>Tingkat Pendidikan</w:t>
            </w:r>
          </w:p>
        </w:tc>
        <w:tc>
          <w:tcPr>
            <w:tcW w:w="2737" w:type="dxa"/>
          </w:tcPr>
          <w:p w:rsidR="00D6409E" w:rsidRPr="00C71881" w:rsidRDefault="00D6409E" w:rsidP="006A7DA1">
            <w:pPr>
              <w:tabs>
                <w:tab w:val="left" w:pos="2097"/>
              </w:tabs>
              <w:spacing w:after="0" w:line="276" w:lineRule="auto"/>
              <w:jc w:val="center"/>
              <w:rPr>
                <w:rFonts w:cs="Times New Roman"/>
                <w:b/>
                <w:bCs/>
                <w:sz w:val="20"/>
                <w:szCs w:val="20"/>
                <w:lang w:val="id-ID"/>
              </w:rPr>
            </w:pPr>
            <w:r w:rsidRPr="00C71881">
              <w:rPr>
                <w:rFonts w:cs="Times New Roman"/>
                <w:b/>
                <w:bCs/>
                <w:sz w:val="20"/>
                <w:szCs w:val="20"/>
                <w:lang w:val="id-ID"/>
              </w:rPr>
              <w:t>Frekuensi</w:t>
            </w:r>
          </w:p>
        </w:tc>
        <w:tc>
          <w:tcPr>
            <w:tcW w:w="2737" w:type="dxa"/>
          </w:tcPr>
          <w:p w:rsidR="00D6409E" w:rsidRPr="00C71881" w:rsidRDefault="00D6409E" w:rsidP="006A7DA1">
            <w:pPr>
              <w:tabs>
                <w:tab w:val="left" w:pos="2097"/>
              </w:tabs>
              <w:spacing w:after="0" w:line="276" w:lineRule="auto"/>
              <w:jc w:val="center"/>
              <w:rPr>
                <w:rFonts w:cs="Times New Roman"/>
                <w:b/>
                <w:bCs/>
                <w:sz w:val="20"/>
                <w:szCs w:val="20"/>
                <w:lang w:val="id-ID"/>
              </w:rPr>
            </w:pPr>
            <w:r w:rsidRPr="00C71881">
              <w:rPr>
                <w:rFonts w:cs="Times New Roman"/>
                <w:b/>
                <w:bCs/>
                <w:sz w:val="20"/>
                <w:szCs w:val="20"/>
                <w:lang w:val="id-ID"/>
              </w:rPr>
              <w:t>Persentase (%)</w:t>
            </w:r>
          </w:p>
        </w:tc>
      </w:tr>
      <w:tr w:rsidR="00D6409E" w:rsidTr="00945A18">
        <w:tc>
          <w:tcPr>
            <w:tcW w:w="2736" w:type="dxa"/>
          </w:tcPr>
          <w:p w:rsidR="00D6409E" w:rsidRPr="00C71881" w:rsidRDefault="00D6409E" w:rsidP="006A7DA1">
            <w:pPr>
              <w:tabs>
                <w:tab w:val="left" w:pos="2097"/>
              </w:tabs>
              <w:spacing w:after="0" w:line="276" w:lineRule="auto"/>
              <w:jc w:val="center"/>
              <w:rPr>
                <w:rFonts w:cs="Times New Roman"/>
                <w:sz w:val="20"/>
                <w:szCs w:val="20"/>
                <w:lang w:val="id-ID"/>
              </w:rPr>
            </w:pPr>
            <w:r w:rsidRPr="00C71881">
              <w:rPr>
                <w:rFonts w:cs="Times New Roman"/>
                <w:sz w:val="20"/>
                <w:szCs w:val="20"/>
                <w:lang w:val="id-ID"/>
              </w:rPr>
              <w:t>S2</w:t>
            </w:r>
          </w:p>
        </w:tc>
        <w:tc>
          <w:tcPr>
            <w:tcW w:w="2737" w:type="dxa"/>
          </w:tcPr>
          <w:p w:rsidR="00D6409E" w:rsidRPr="00D0350A" w:rsidRDefault="00D0350A" w:rsidP="006A7DA1">
            <w:pPr>
              <w:tabs>
                <w:tab w:val="left" w:pos="2097"/>
              </w:tabs>
              <w:spacing w:after="0" w:line="276" w:lineRule="auto"/>
              <w:jc w:val="center"/>
              <w:rPr>
                <w:rFonts w:cs="Times New Roman"/>
                <w:sz w:val="20"/>
                <w:szCs w:val="20"/>
              </w:rPr>
            </w:pPr>
            <w:r>
              <w:rPr>
                <w:rFonts w:cs="Times New Roman"/>
                <w:sz w:val="20"/>
                <w:szCs w:val="20"/>
              </w:rPr>
              <w:t>4</w:t>
            </w:r>
          </w:p>
        </w:tc>
        <w:tc>
          <w:tcPr>
            <w:tcW w:w="2737" w:type="dxa"/>
          </w:tcPr>
          <w:p w:rsidR="00D6409E" w:rsidRPr="00C71881" w:rsidRDefault="00D0350A" w:rsidP="006A7DA1">
            <w:pPr>
              <w:tabs>
                <w:tab w:val="left" w:pos="2097"/>
              </w:tabs>
              <w:spacing w:after="0" w:line="276" w:lineRule="auto"/>
              <w:jc w:val="center"/>
              <w:rPr>
                <w:rFonts w:cs="Times New Roman"/>
                <w:sz w:val="20"/>
                <w:szCs w:val="20"/>
                <w:lang w:val="id-ID"/>
              </w:rPr>
            </w:pPr>
            <w:r>
              <w:rPr>
                <w:rFonts w:cs="Times New Roman"/>
                <w:sz w:val="20"/>
                <w:szCs w:val="20"/>
                <w:lang w:val="id-ID"/>
              </w:rPr>
              <w:t>6,2</w:t>
            </w:r>
            <w:r w:rsidR="00D6409E">
              <w:rPr>
                <w:rFonts w:cs="Times New Roman"/>
                <w:sz w:val="20"/>
                <w:szCs w:val="20"/>
                <w:lang w:val="id-ID"/>
              </w:rPr>
              <w:t>%</w:t>
            </w:r>
          </w:p>
        </w:tc>
      </w:tr>
      <w:tr w:rsidR="00D6409E" w:rsidTr="00945A18">
        <w:tc>
          <w:tcPr>
            <w:tcW w:w="2736" w:type="dxa"/>
          </w:tcPr>
          <w:p w:rsidR="00D6409E" w:rsidRPr="00C71881" w:rsidRDefault="00D6409E" w:rsidP="006A7DA1">
            <w:pPr>
              <w:tabs>
                <w:tab w:val="left" w:pos="2097"/>
              </w:tabs>
              <w:spacing w:after="0" w:line="276" w:lineRule="auto"/>
              <w:jc w:val="center"/>
              <w:rPr>
                <w:rFonts w:cs="Times New Roman"/>
                <w:sz w:val="20"/>
                <w:szCs w:val="20"/>
                <w:lang w:val="id-ID"/>
              </w:rPr>
            </w:pPr>
            <w:r w:rsidRPr="00C71881">
              <w:rPr>
                <w:rFonts w:cs="Times New Roman"/>
                <w:sz w:val="20"/>
                <w:szCs w:val="20"/>
                <w:lang w:val="id-ID"/>
              </w:rPr>
              <w:t>S1</w:t>
            </w:r>
          </w:p>
        </w:tc>
        <w:tc>
          <w:tcPr>
            <w:tcW w:w="2737" w:type="dxa"/>
          </w:tcPr>
          <w:p w:rsidR="00D6409E" w:rsidRPr="002C72A6" w:rsidRDefault="00D0350A" w:rsidP="006A7DA1">
            <w:pPr>
              <w:tabs>
                <w:tab w:val="left" w:pos="2097"/>
              </w:tabs>
              <w:spacing w:after="0" w:line="276" w:lineRule="auto"/>
              <w:jc w:val="center"/>
              <w:rPr>
                <w:rFonts w:cs="Times New Roman"/>
                <w:sz w:val="20"/>
                <w:szCs w:val="20"/>
                <w:lang w:val="id-ID"/>
              </w:rPr>
            </w:pPr>
            <w:r>
              <w:rPr>
                <w:rFonts w:cs="Times New Roman"/>
                <w:sz w:val="20"/>
                <w:szCs w:val="20"/>
                <w:lang w:val="id-ID"/>
              </w:rPr>
              <w:t>16</w:t>
            </w:r>
          </w:p>
        </w:tc>
        <w:tc>
          <w:tcPr>
            <w:tcW w:w="2737" w:type="dxa"/>
          </w:tcPr>
          <w:p w:rsidR="00D6409E" w:rsidRPr="00C71881" w:rsidRDefault="00D0350A" w:rsidP="006A7DA1">
            <w:pPr>
              <w:tabs>
                <w:tab w:val="left" w:pos="2097"/>
              </w:tabs>
              <w:spacing w:after="0" w:line="276" w:lineRule="auto"/>
              <w:jc w:val="center"/>
              <w:rPr>
                <w:rFonts w:cs="Times New Roman"/>
                <w:sz w:val="20"/>
                <w:szCs w:val="20"/>
                <w:lang w:val="id-ID"/>
              </w:rPr>
            </w:pPr>
            <w:r>
              <w:rPr>
                <w:rFonts w:cs="Times New Roman"/>
                <w:sz w:val="20"/>
                <w:szCs w:val="20"/>
                <w:lang w:val="id-ID"/>
              </w:rPr>
              <w:t>24,6</w:t>
            </w:r>
            <w:r w:rsidR="00D6409E">
              <w:rPr>
                <w:rFonts w:cs="Times New Roman"/>
                <w:sz w:val="20"/>
                <w:szCs w:val="20"/>
                <w:lang w:val="id-ID"/>
              </w:rPr>
              <w:t>%</w:t>
            </w:r>
          </w:p>
        </w:tc>
      </w:tr>
      <w:tr w:rsidR="00D6409E" w:rsidTr="00945A18">
        <w:tc>
          <w:tcPr>
            <w:tcW w:w="2736" w:type="dxa"/>
          </w:tcPr>
          <w:p w:rsidR="00D6409E" w:rsidRPr="00C71881" w:rsidRDefault="00D6409E" w:rsidP="006A7DA1">
            <w:pPr>
              <w:tabs>
                <w:tab w:val="left" w:pos="2097"/>
              </w:tabs>
              <w:spacing w:after="0" w:line="276" w:lineRule="auto"/>
              <w:jc w:val="center"/>
              <w:rPr>
                <w:rFonts w:cs="Times New Roman"/>
                <w:sz w:val="20"/>
                <w:szCs w:val="20"/>
                <w:lang w:val="id-ID"/>
              </w:rPr>
            </w:pPr>
            <w:r w:rsidRPr="00C71881">
              <w:rPr>
                <w:rFonts w:cs="Times New Roman"/>
                <w:sz w:val="20"/>
                <w:szCs w:val="20"/>
                <w:lang w:val="id-ID"/>
              </w:rPr>
              <w:t>D4</w:t>
            </w:r>
          </w:p>
        </w:tc>
        <w:tc>
          <w:tcPr>
            <w:tcW w:w="2737" w:type="dxa"/>
          </w:tcPr>
          <w:p w:rsidR="00D6409E" w:rsidRPr="00D0350A" w:rsidRDefault="00D0350A" w:rsidP="006A7DA1">
            <w:pPr>
              <w:tabs>
                <w:tab w:val="left" w:pos="2097"/>
              </w:tabs>
              <w:spacing w:after="0" w:line="276" w:lineRule="auto"/>
              <w:jc w:val="center"/>
              <w:rPr>
                <w:rFonts w:cs="Times New Roman"/>
                <w:sz w:val="20"/>
                <w:szCs w:val="20"/>
              </w:rPr>
            </w:pPr>
            <w:r>
              <w:rPr>
                <w:rFonts w:cs="Times New Roman"/>
                <w:sz w:val="20"/>
                <w:szCs w:val="20"/>
              </w:rPr>
              <w:t>3</w:t>
            </w:r>
          </w:p>
        </w:tc>
        <w:tc>
          <w:tcPr>
            <w:tcW w:w="2737" w:type="dxa"/>
          </w:tcPr>
          <w:p w:rsidR="00D6409E" w:rsidRPr="00C71881" w:rsidRDefault="00D0350A" w:rsidP="006A7DA1">
            <w:pPr>
              <w:tabs>
                <w:tab w:val="left" w:pos="2097"/>
              </w:tabs>
              <w:spacing w:after="0" w:line="276" w:lineRule="auto"/>
              <w:jc w:val="center"/>
              <w:rPr>
                <w:rFonts w:cs="Times New Roman"/>
                <w:sz w:val="20"/>
                <w:szCs w:val="20"/>
                <w:lang w:val="id-ID"/>
              </w:rPr>
            </w:pPr>
            <w:r>
              <w:rPr>
                <w:rFonts w:cs="Times New Roman"/>
                <w:sz w:val="20"/>
                <w:szCs w:val="20"/>
                <w:lang w:val="id-ID"/>
              </w:rPr>
              <w:t>4,6</w:t>
            </w:r>
            <w:r w:rsidR="00D6409E">
              <w:rPr>
                <w:rFonts w:cs="Times New Roman"/>
                <w:sz w:val="20"/>
                <w:szCs w:val="20"/>
                <w:lang w:val="id-ID"/>
              </w:rPr>
              <w:t>%</w:t>
            </w:r>
          </w:p>
        </w:tc>
      </w:tr>
      <w:tr w:rsidR="00D6409E" w:rsidTr="00945A18">
        <w:tc>
          <w:tcPr>
            <w:tcW w:w="2736" w:type="dxa"/>
          </w:tcPr>
          <w:p w:rsidR="00D6409E" w:rsidRPr="00C71881" w:rsidRDefault="00D6409E" w:rsidP="006A7DA1">
            <w:pPr>
              <w:tabs>
                <w:tab w:val="left" w:pos="2097"/>
              </w:tabs>
              <w:spacing w:after="0" w:line="276" w:lineRule="auto"/>
              <w:jc w:val="center"/>
              <w:rPr>
                <w:rFonts w:cs="Times New Roman"/>
                <w:sz w:val="20"/>
                <w:szCs w:val="20"/>
                <w:lang w:val="id-ID"/>
              </w:rPr>
            </w:pPr>
            <w:r w:rsidRPr="00C71881">
              <w:rPr>
                <w:rFonts w:cs="Times New Roman"/>
                <w:sz w:val="20"/>
                <w:szCs w:val="20"/>
                <w:lang w:val="id-ID"/>
              </w:rPr>
              <w:t>D3</w:t>
            </w:r>
          </w:p>
        </w:tc>
        <w:tc>
          <w:tcPr>
            <w:tcW w:w="2737" w:type="dxa"/>
          </w:tcPr>
          <w:p w:rsidR="00D6409E" w:rsidRPr="002C72A6" w:rsidRDefault="00D0350A" w:rsidP="006A7DA1">
            <w:pPr>
              <w:tabs>
                <w:tab w:val="left" w:pos="2097"/>
              </w:tabs>
              <w:spacing w:after="0" w:line="276" w:lineRule="auto"/>
              <w:jc w:val="center"/>
              <w:rPr>
                <w:rFonts w:cs="Times New Roman"/>
                <w:sz w:val="20"/>
                <w:szCs w:val="20"/>
                <w:lang w:val="id-ID"/>
              </w:rPr>
            </w:pPr>
            <w:r>
              <w:rPr>
                <w:rFonts w:cs="Times New Roman"/>
                <w:sz w:val="20"/>
                <w:szCs w:val="20"/>
                <w:lang w:val="id-ID"/>
              </w:rPr>
              <w:t>5</w:t>
            </w:r>
          </w:p>
        </w:tc>
        <w:tc>
          <w:tcPr>
            <w:tcW w:w="2737" w:type="dxa"/>
          </w:tcPr>
          <w:p w:rsidR="00D6409E" w:rsidRPr="003A6071" w:rsidRDefault="00D0350A" w:rsidP="006A7DA1">
            <w:pPr>
              <w:tabs>
                <w:tab w:val="left" w:pos="2097"/>
              </w:tabs>
              <w:spacing w:after="0" w:line="276" w:lineRule="auto"/>
              <w:jc w:val="center"/>
              <w:rPr>
                <w:rFonts w:cs="Times New Roman"/>
                <w:sz w:val="20"/>
                <w:szCs w:val="20"/>
                <w:lang w:val="id-ID"/>
              </w:rPr>
            </w:pPr>
            <w:r>
              <w:rPr>
                <w:rFonts w:cs="Times New Roman"/>
                <w:sz w:val="20"/>
                <w:szCs w:val="20"/>
                <w:lang w:val="id-ID"/>
              </w:rPr>
              <w:t>7</w:t>
            </w:r>
            <w:r w:rsidR="00D6409E">
              <w:rPr>
                <w:rFonts w:cs="Times New Roman"/>
                <w:sz w:val="20"/>
                <w:szCs w:val="20"/>
                <w:lang w:val="id-ID"/>
              </w:rPr>
              <w:t>,7%</w:t>
            </w:r>
          </w:p>
        </w:tc>
      </w:tr>
      <w:tr w:rsidR="00D6409E" w:rsidTr="00945A18">
        <w:tc>
          <w:tcPr>
            <w:tcW w:w="2736" w:type="dxa"/>
          </w:tcPr>
          <w:p w:rsidR="00D6409E" w:rsidRPr="00C71881" w:rsidRDefault="00D6409E" w:rsidP="006A7DA1">
            <w:pPr>
              <w:tabs>
                <w:tab w:val="left" w:pos="2097"/>
              </w:tabs>
              <w:spacing w:after="0" w:line="276" w:lineRule="auto"/>
              <w:jc w:val="center"/>
              <w:rPr>
                <w:rFonts w:cs="Times New Roman"/>
                <w:sz w:val="20"/>
                <w:szCs w:val="20"/>
                <w:lang w:val="id-ID"/>
              </w:rPr>
            </w:pPr>
            <w:r w:rsidRPr="00C71881">
              <w:rPr>
                <w:rFonts w:cs="Times New Roman"/>
                <w:sz w:val="20"/>
                <w:szCs w:val="20"/>
                <w:lang w:val="id-ID"/>
              </w:rPr>
              <w:t xml:space="preserve">SMA </w:t>
            </w:r>
          </w:p>
        </w:tc>
        <w:tc>
          <w:tcPr>
            <w:tcW w:w="2737" w:type="dxa"/>
          </w:tcPr>
          <w:p w:rsidR="00D6409E" w:rsidRPr="00D0350A" w:rsidRDefault="00D0350A" w:rsidP="006A7DA1">
            <w:pPr>
              <w:tabs>
                <w:tab w:val="left" w:pos="2097"/>
              </w:tabs>
              <w:spacing w:after="0" w:line="276" w:lineRule="auto"/>
              <w:jc w:val="center"/>
              <w:rPr>
                <w:rFonts w:cs="Times New Roman"/>
                <w:sz w:val="20"/>
                <w:szCs w:val="20"/>
              </w:rPr>
            </w:pPr>
            <w:r>
              <w:rPr>
                <w:rFonts w:cs="Times New Roman"/>
                <w:sz w:val="20"/>
                <w:szCs w:val="20"/>
              </w:rPr>
              <w:t>34</w:t>
            </w:r>
          </w:p>
        </w:tc>
        <w:tc>
          <w:tcPr>
            <w:tcW w:w="2737" w:type="dxa"/>
          </w:tcPr>
          <w:p w:rsidR="00D6409E" w:rsidRPr="00C71881" w:rsidRDefault="00D0350A" w:rsidP="006A7DA1">
            <w:pPr>
              <w:tabs>
                <w:tab w:val="left" w:pos="2097"/>
              </w:tabs>
              <w:spacing w:after="0" w:line="276" w:lineRule="auto"/>
              <w:jc w:val="center"/>
              <w:rPr>
                <w:rFonts w:cs="Times New Roman"/>
                <w:sz w:val="20"/>
                <w:szCs w:val="20"/>
                <w:lang w:val="id-ID"/>
              </w:rPr>
            </w:pPr>
            <w:r>
              <w:rPr>
                <w:rFonts w:cs="Times New Roman"/>
                <w:sz w:val="20"/>
                <w:szCs w:val="20"/>
                <w:lang w:val="id-ID"/>
              </w:rPr>
              <w:t>52,3</w:t>
            </w:r>
            <w:r w:rsidR="00D6409E">
              <w:rPr>
                <w:rFonts w:cs="Times New Roman"/>
                <w:sz w:val="20"/>
                <w:szCs w:val="20"/>
                <w:lang w:val="id-ID"/>
              </w:rPr>
              <w:t>%</w:t>
            </w:r>
          </w:p>
        </w:tc>
      </w:tr>
      <w:tr w:rsidR="00D6409E" w:rsidTr="00945A18">
        <w:tc>
          <w:tcPr>
            <w:tcW w:w="2736" w:type="dxa"/>
          </w:tcPr>
          <w:p w:rsidR="00D6409E" w:rsidRPr="00C71881" w:rsidRDefault="00D6409E" w:rsidP="006A7DA1">
            <w:pPr>
              <w:tabs>
                <w:tab w:val="left" w:pos="2097"/>
              </w:tabs>
              <w:spacing w:after="0" w:line="276" w:lineRule="auto"/>
              <w:jc w:val="center"/>
              <w:rPr>
                <w:rFonts w:cs="Times New Roman"/>
                <w:sz w:val="20"/>
                <w:szCs w:val="20"/>
                <w:lang w:val="id-ID"/>
              </w:rPr>
            </w:pPr>
            <w:r w:rsidRPr="00C71881">
              <w:rPr>
                <w:rFonts w:cs="Times New Roman"/>
                <w:sz w:val="20"/>
                <w:szCs w:val="20"/>
                <w:lang w:val="id-ID"/>
              </w:rPr>
              <w:t>&lt;SMA</w:t>
            </w:r>
          </w:p>
        </w:tc>
        <w:tc>
          <w:tcPr>
            <w:tcW w:w="2737" w:type="dxa"/>
          </w:tcPr>
          <w:p w:rsidR="00D6409E" w:rsidRPr="002C72A6" w:rsidRDefault="00D6409E" w:rsidP="006A7DA1">
            <w:pPr>
              <w:tabs>
                <w:tab w:val="left" w:pos="2097"/>
              </w:tabs>
              <w:spacing w:after="0" w:line="276" w:lineRule="auto"/>
              <w:jc w:val="center"/>
              <w:rPr>
                <w:rFonts w:cs="Times New Roman"/>
                <w:sz w:val="20"/>
                <w:szCs w:val="20"/>
                <w:lang w:val="id-ID"/>
              </w:rPr>
            </w:pPr>
            <w:r>
              <w:rPr>
                <w:rFonts w:cs="Times New Roman"/>
                <w:sz w:val="20"/>
                <w:szCs w:val="20"/>
                <w:lang w:val="id-ID"/>
              </w:rPr>
              <w:t>3</w:t>
            </w:r>
          </w:p>
        </w:tc>
        <w:tc>
          <w:tcPr>
            <w:tcW w:w="2737" w:type="dxa"/>
          </w:tcPr>
          <w:p w:rsidR="00D6409E" w:rsidRPr="00C71881" w:rsidRDefault="00D0350A" w:rsidP="006A7DA1">
            <w:pPr>
              <w:tabs>
                <w:tab w:val="left" w:pos="2097"/>
              </w:tabs>
              <w:spacing w:after="0" w:line="276" w:lineRule="auto"/>
              <w:jc w:val="center"/>
              <w:rPr>
                <w:rFonts w:cs="Times New Roman"/>
                <w:sz w:val="20"/>
                <w:szCs w:val="20"/>
                <w:lang w:val="id-ID"/>
              </w:rPr>
            </w:pPr>
            <w:r>
              <w:rPr>
                <w:rFonts w:cs="Times New Roman"/>
                <w:sz w:val="20"/>
                <w:szCs w:val="20"/>
                <w:lang w:val="id-ID"/>
              </w:rPr>
              <w:t>4</w:t>
            </w:r>
            <w:r w:rsidR="00D6409E">
              <w:rPr>
                <w:rFonts w:cs="Times New Roman"/>
                <w:sz w:val="20"/>
                <w:szCs w:val="20"/>
                <w:lang w:val="id-ID"/>
              </w:rPr>
              <w:t>,6%</w:t>
            </w:r>
          </w:p>
        </w:tc>
      </w:tr>
      <w:tr w:rsidR="00D6409E" w:rsidTr="00945A18">
        <w:tc>
          <w:tcPr>
            <w:tcW w:w="2736" w:type="dxa"/>
          </w:tcPr>
          <w:p w:rsidR="00D6409E" w:rsidRPr="003A6071" w:rsidRDefault="00D6409E" w:rsidP="006A7DA1">
            <w:pPr>
              <w:tabs>
                <w:tab w:val="left" w:pos="2097"/>
              </w:tabs>
              <w:spacing w:after="0" w:line="276" w:lineRule="auto"/>
              <w:jc w:val="center"/>
              <w:rPr>
                <w:rFonts w:cs="Times New Roman"/>
                <w:sz w:val="20"/>
                <w:szCs w:val="20"/>
                <w:lang w:val="id-ID"/>
              </w:rPr>
            </w:pPr>
            <w:r>
              <w:rPr>
                <w:rFonts w:cs="Times New Roman"/>
                <w:sz w:val="20"/>
                <w:szCs w:val="20"/>
                <w:lang w:val="id-ID"/>
              </w:rPr>
              <w:t xml:space="preserve">Jumlah </w:t>
            </w:r>
          </w:p>
        </w:tc>
        <w:tc>
          <w:tcPr>
            <w:tcW w:w="2737" w:type="dxa"/>
          </w:tcPr>
          <w:p w:rsidR="00D6409E" w:rsidRPr="002C72A6" w:rsidRDefault="00D0350A" w:rsidP="006A7DA1">
            <w:pPr>
              <w:tabs>
                <w:tab w:val="left" w:pos="2097"/>
              </w:tabs>
              <w:spacing w:after="0" w:line="276" w:lineRule="auto"/>
              <w:jc w:val="center"/>
              <w:rPr>
                <w:rFonts w:cs="Times New Roman"/>
                <w:sz w:val="20"/>
                <w:szCs w:val="20"/>
                <w:lang w:val="id-ID"/>
              </w:rPr>
            </w:pPr>
            <w:r>
              <w:rPr>
                <w:rFonts w:cs="Times New Roman"/>
                <w:sz w:val="20"/>
                <w:szCs w:val="20"/>
                <w:lang w:val="id-ID"/>
              </w:rPr>
              <w:t>65</w:t>
            </w:r>
          </w:p>
        </w:tc>
        <w:tc>
          <w:tcPr>
            <w:tcW w:w="2737" w:type="dxa"/>
          </w:tcPr>
          <w:p w:rsidR="00D6409E" w:rsidRPr="003A6071" w:rsidRDefault="00D6409E" w:rsidP="006A7DA1">
            <w:pPr>
              <w:tabs>
                <w:tab w:val="left" w:pos="2097"/>
              </w:tabs>
              <w:spacing w:after="0" w:line="276" w:lineRule="auto"/>
              <w:jc w:val="center"/>
              <w:rPr>
                <w:rFonts w:cs="Times New Roman"/>
                <w:sz w:val="20"/>
                <w:szCs w:val="20"/>
                <w:lang w:val="id-ID"/>
              </w:rPr>
            </w:pPr>
            <w:r>
              <w:rPr>
                <w:rFonts w:cs="Times New Roman"/>
                <w:sz w:val="20"/>
                <w:szCs w:val="20"/>
                <w:lang w:val="id-ID"/>
              </w:rPr>
              <w:t>100%</w:t>
            </w:r>
          </w:p>
        </w:tc>
      </w:tr>
    </w:tbl>
    <w:p w:rsidR="006A7DA1" w:rsidRPr="006A7DA1" w:rsidRDefault="00D6409E" w:rsidP="006A7DA1">
      <w:pPr>
        <w:widowControl w:val="0"/>
        <w:tabs>
          <w:tab w:val="left" w:pos="2097"/>
        </w:tabs>
        <w:autoSpaceDE w:val="0"/>
        <w:autoSpaceDN w:val="0"/>
        <w:spacing w:before="118" w:after="0" w:line="276" w:lineRule="auto"/>
        <w:rPr>
          <w:rFonts w:cs="Times New Roman"/>
        </w:rPr>
      </w:pPr>
      <w:r w:rsidRPr="003A6071">
        <w:rPr>
          <w:rFonts w:cs="Times New Roman"/>
        </w:rPr>
        <w:t>Sumber : Data Kuesioner (Tahun 2022)</w:t>
      </w:r>
    </w:p>
    <w:p w:rsidR="006A7DA1" w:rsidRDefault="006A7DA1" w:rsidP="006A7DA1">
      <w:pPr>
        <w:spacing w:line="276" w:lineRule="auto"/>
        <w:rPr>
          <w:rFonts w:cs="Times New Roman"/>
          <w:b/>
          <w:bCs/>
          <w:sz w:val="28"/>
          <w:szCs w:val="28"/>
        </w:rPr>
      </w:pPr>
      <w:r>
        <w:rPr>
          <w:rFonts w:cs="Times New Roman"/>
          <w:b/>
          <w:bCs/>
          <w:noProof/>
          <w:sz w:val="28"/>
          <w:szCs w:val="28"/>
        </w:rPr>
        <w:drawing>
          <wp:anchor distT="0" distB="0" distL="114300" distR="114300" simplePos="0" relativeHeight="251808768" behindDoc="1" locked="0" layoutInCell="1" allowOverlap="1" wp14:anchorId="6ECFD23C" wp14:editId="35C13F75">
            <wp:simplePos x="0" y="0"/>
            <wp:positionH relativeFrom="column">
              <wp:posOffset>698075</wp:posOffset>
            </wp:positionH>
            <wp:positionV relativeFrom="paragraph">
              <wp:posOffset>64268</wp:posOffset>
            </wp:positionV>
            <wp:extent cx="4107976" cy="1705454"/>
            <wp:effectExtent l="133350" t="114300" r="121285" b="1619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19).png"/>
                    <pic:cNvPicPr/>
                  </pic:nvPicPr>
                  <pic:blipFill rotWithShape="1">
                    <a:blip r:embed="rId37">
                      <a:extLst>
                        <a:ext uri="{28A0092B-C50C-407E-A947-70E740481C1C}">
                          <a14:useLocalDpi xmlns:a14="http://schemas.microsoft.com/office/drawing/2010/main" val="0"/>
                        </a:ext>
                      </a:extLst>
                    </a:blip>
                    <a:srcRect l="26639" t="38944" r="28841" b="29251"/>
                    <a:stretch/>
                  </pic:blipFill>
                  <pic:spPr bwMode="auto">
                    <a:xfrm>
                      <a:off x="0" y="0"/>
                      <a:ext cx="4132166" cy="1715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7DA1" w:rsidRDefault="006A7DA1" w:rsidP="006A7DA1">
      <w:pPr>
        <w:spacing w:line="276" w:lineRule="auto"/>
        <w:rPr>
          <w:rFonts w:cs="Times New Roman"/>
          <w:b/>
          <w:bCs/>
          <w:sz w:val="28"/>
          <w:szCs w:val="28"/>
        </w:rPr>
      </w:pPr>
    </w:p>
    <w:p w:rsidR="00945A18" w:rsidRDefault="00945A18" w:rsidP="00665B6A">
      <w:pPr>
        <w:spacing w:after="0" w:line="276" w:lineRule="auto"/>
        <w:rPr>
          <w:rFonts w:cs="Times New Roman"/>
          <w:b/>
          <w:bCs/>
          <w:sz w:val="28"/>
          <w:szCs w:val="28"/>
        </w:rPr>
      </w:pPr>
    </w:p>
    <w:p w:rsidR="006A7DA1" w:rsidRDefault="006A7DA1" w:rsidP="006A7DA1">
      <w:pPr>
        <w:pStyle w:val="Heading6"/>
        <w:rPr>
          <w:rFonts w:ascii="Times New Roman" w:hAnsi="Times New Roman" w:cs="Times New Roman"/>
          <w:noProof/>
          <w:color w:val="000000" w:themeColor="text1"/>
          <w:sz w:val="24"/>
        </w:rPr>
      </w:pPr>
    </w:p>
    <w:p w:rsidR="006A7DA1" w:rsidRPr="006A7DA1" w:rsidRDefault="006A7DA1" w:rsidP="006A7DA1"/>
    <w:p w:rsidR="006A7DA1" w:rsidRDefault="006A7DA1" w:rsidP="003466B0">
      <w:pPr>
        <w:pStyle w:val="Heading6"/>
        <w:jc w:val="center"/>
        <w:rPr>
          <w:rFonts w:ascii="Times New Roman" w:hAnsi="Times New Roman" w:cs="Times New Roman"/>
          <w:noProof/>
          <w:color w:val="000000" w:themeColor="text1"/>
          <w:sz w:val="24"/>
        </w:rPr>
      </w:pPr>
    </w:p>
    <w:p w:rsidR="00D0350A" w:rsidRPr="003466B0" w:rsidRDefault="00D0350A" w:rsidP="003466B0">
      <w:pPr>
        <w:pStyle w:val="Heading6"/>
        <w:jc w:val="center"/>
        <w:rPr>
          <w:rFonts w:ascii="Times New Roman" w:hAnsi="Times New Roman" w:cs="Times New Roman"/>
          <w:color w:val="000000" w:themeColor="text1"/>
          <w:sz w:val="24"/>
          <w:szCs w:val="24"/>
        </w:rPr>
      </w:pPr>
      <w:r w:rsidRPr="003466B0">
        <w:rPr>
          <w:rFonts w:ascii="Times New Roman" w:hAnsi="Times New Roman" w:cs="Times New Roman"/>
          <w:noProof/>
          <w:color w:val="000000" w:themeColor="text1"/>
          <w:sz w:val="24"/>
        </w:rPr>
        <w:t>Gambar 4.4. Diagram Karakteristik Responden Berdasarkan Tingkat Pendidikan</w:t>
      </w:r>
    </w:p>
    <w:p w:rsidR="009804D9" w:rsidRDefault="00D0350A" w:rsidP="009700B2">
      <w:pPr>
        <w:widowControl w:val="0"/>
        <w:autoSpaceDE w:val="0"/>
        <w:autoSpaceDN w:val="0"/>
        <w:spacing w:before="118" w:line="276" w:lineRule="auto"/>
        <w:ind w:firstLine="720"/>
        <w:jc w:val="both"/>
        <w:rPr>
          <w:rFonts w:cs="Times New Roman"/>
          <w:sz w:val="24"/>
          <w:szCs w:val="24"/>
        </w:rPr>
      </w:pPr>
      <w:r w:rsidRPr="00D57D75">
        <w:rPr>
          <w:rFonts w:cs="Times New Roman"/>
          <w:sz w:val="24"/>
          <w:szCs w:val="24"/>
        </w:rPr>
        <w:t>Berdasarkan data di atas dapat diketahui mayorita</w:t>
      </w:r>
      <w:r w:rsidR="009804D9">
        <w:rPr>
          <w:rFonts w:cs="Times New Roman"/>
          <w:sz w:val="24"/>
          <w:szCs w:val="24"/>
        </w:rPr>
        <w:t xml:space="preserve">s pegawai </w:t>
      </w:r>
      <w:r>
        <w:rPr>
          <w:rFonts w:cs="Times New Roman"/>
          <w:sz w:val="24"/>
          <w:szCs w:val="24"/>
        </w:rPr>
        <w:t>UPTD Pengelolaan Prasarana Perhubungan LLAJ Wilayah 1</w:t>
      </w:r>
      <w:r w:rsidR="00C97A7F">
        <w:rPr>
          <w:rFonts w:cs="Times New Roman"/>
          <w:sz w:val="24"/>
          <w:szCs w:val="24"/>
        </w:rPr>
        <w:t xml:space="preserve"> Cibinong Kabupaten Bogor</w:t>
      </w:r>
      <w:r w:rsidRPr="00D57D75">
        <w:rPr>
          <w:rFonts w:cs="Times New Roman"/>
          <w:sz w:val="24"/>
          <w:szCs w:val="24"/>
        </w:rPr>
        <w:t xml:space="preserve"> </w:t>
      </w:r>
      <w:r>
        <w:rPr>
          <w:rFonts w:cs="Times New Roman"/>
          <w:sz w:val="24"/>
          <w:szCs w:val="24"/>
        </w:rPr>
        <w:t>SMA</w:t>
      </w:r>
      <w:r w:rsidRPr="00D57D75">
        <w:rPr>
          <w:rFonts w:cs="Times New Roman"/>
          <w:sz w:val="24"/>
          <w:szCs w:val="24"/>
        </w:rPr>
        <w:t xml:space="preserve"> berjumlah </w:t>
      </w:r>
      <w:r w:rsidR="009804D9">
        <w:rPr>
          <w:rFonts w:cs="Times New Roman"/>
          <w:sz w:val="24"/>
          <w:szCs w:val="24"/>
        </w:rPr>
        <w:t>34</w:t>
      </w:r>
      <w:r w:rsidRPr="00030793">
        <w:rPr>
          <w:rFonts w:cs="Times New Roman"/>
          <w:sz w:val="24"/>
          <w:szCs w:val="24"/>
        </w:rPr>
        <w:t xml:space="preserve"> </w:t>
      </w:r>
      <w:r w:rsidRPr="00D57D75">
        <w:rPr>
          <w:rFonts w:cs="Times New Roman"/>
          <w:sz w:val="24"/>
          <w:szCs w:val="24"/>
        </w:rPr>
        <w:t xml:space="preserve">dengan persentase </w:t>
      </w:r>
      <w:r w:rsidR="009804D9">
        <w:rPr>
          <w:rFonts w:cs="Times New Roman"/>
          <w:sz w:val="24"/>
          <w:szCs w:val="24"/>
        </w:rPr>
        <w:t>52,3%, dan minoritas &lt;SMA</w:t>
      </w:r>
      <w:r w:rsidRPr="00D57D75">
        <w:rPr>
          <w:rFonts w:cs="Times New Roman"/>
          <w:sz w:val="24"/>
          <w:szCs w:val="24"/>
        </w:rPr>
        <w:t xml:space="preserve"> berjumalah </w:t>
      </w:r>
      <w:r w:rsidR="009804D9">
        <w:rPr>
          <w:rFonts w:cs="Times New Roman"/>
          <w:sz w:val="24"/>
          <w:szCs w:val="24"/>
        </w:rPr>
        <w:t>3</w:t>
      </w:r>
      <w:r w:rsidRPr="00030793">
        <w:rPr>
          <w:rFonts w:cs="Times New Roman"/>
          <w:sz w:val="24"/>
          <w:szCs w:val="24"/>
        </w:rPr>
        <w:t xml:space="preserve"> </w:t>
      </w:r>
      <w:r w:rsidRPr="00D57D75">
        <w:rPr>
          <w:rFonts w:cs="Times New Roman"/>
          <w:sz w:val="24"/>
          <w:szCs w:val="24"/>
        </w:rPr>
        <w:t xml:space="preserve">dengan persentase </w:t>
      </w:r>
      <w:r w:rsidR="009804D9">
        <w:rPr>
          <w:rFonts w:cs="Times New Roman"/>
          <w:sz w:val="24"/>
          <w:szCs w:val="24"/>
        </w:rPr>
        <w:t>4,6</w:t>
      </w:r>
      <w:r w:rsidRPr="00D57D75">
        <w:rPr>
          <w:rFonts w:cs="Times New Roman"/>
          <w:sz w:val="24"/>
          <w:szCs w:val="24"/>
        </w:rPr>
        <w:t>%.</w:t>
      </w:r>
      <w:r w:rsidR="00CC6E6A">
        <w:rPr>
          <w:rFonts w:cs="Times New Roman"/>
          <w:sz w:val="24"/>
          <w:szCs w:val="24"/>
        </w:rPr>
        <w:t xml:space="preserve"> </w:t>
      </w:r>
    </w:p>
    <w:p w:rsidR="009804D9" w:rsidRPr="00CE1197" w:rsidRDefault="009804D9" w:rsidP="00927705">
      <w:pPr>
        <w:pStyle w:val="ListParagraph"/>
        <w:numPr>
          <w:ilvl w:val="0"/>
          <w:numId w:val="60"/>
        </w:numPr>
        <w:tabs>
          <w:tab w:val="left" w:pos="2097"/>
        </w:tabs>
        <w:spacing w:before="0" w:line="276" w:lineRule="auto"/>
        <w:contextualSpacing/>
        <w:jc w:val="left"/>
        <w:rPr>
          <w:sz w:val="24"/>
          <w:szCs w:val="24"/>
        </w:rPr>
      </w:pPr>
      <w:r w:rsidRPr="00CE1197">
        <w:rPr>
          <w:sz w:val="24"/>
          <w:szCs w:val="24"/>
        </w:rPr>
        <w:t>Karakteristik Responden Berdasarkan Lama</w:t>
      </w:r>
      <w:r w:rsidRPr="00CE1197">
        <w:rPr>
          <w:spacing w:val="-1"/>
          <w:sz w:val="24"/>
          <w:szCs w:val="24"/>
        </w:rPr>
        <w:t xml:space="preserve"> </w:t>
      </w:r>
      <w:r w:rsidRPr="00CE1197">
        <w:rPr>
          <w:sz w:val="24"/>
          <w:szCs w:val="24"/>
        </w:rPr>
        <w:t>Bekerja</w:t>
      </w:r>
    </w:p>
    <w:p w:rsidR="009804D9" w:rsidRPr="00E35D9A" w:rsidRDefault="009804D9" w:rsidP="00927705">
      <w:pPr>
        <w:pStyle w:val="Heading5"/>
        <w:spacing w:before="0"/>
        <w:jc w:val="center"/>
        <w:rPr>
          <w:sz w:val="22"/>
        </w:rPr>
      </w:pPr>
      <w:r w:rsidRPr="00E35D9A">
        <w:rPr>
          <w:sz w:val="22"/>
        </w:rPr>
        <w:t>Tabel 4.4 Karakteristik Responden Berdasarkan Lama Bekerja</w:t>
      </w:r>
    </w:p>
    <w:p w:rsidR="009804D9" w:rsidRPr="00BA1618" w:rsidRDefault="009804D9" w:rsidP="009700B2">
      <w:pPr>
        <w:pStyle w:val="BodyText"/>
        <w:spacing w:line="276" w:lineRule="auto"/>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737"/>
        <w:gridCol w:w="2737"/>
      </w:tblGrid>
      <w:tr w:rsidR="009804D9" w:rsidTr="00945A18">
        <w:tc>
          <w:tcPr>
            <w:tcW w:w="2736" w:type="dxa"/>
          </w:tcPr>
          <w:p w:rsidR="009804D9" w:rsidRPr="000B28AF" w:rsidRDefault="009804D9" w:rsidP="00665B6A">
            <w:pPr>
              <w:tabs>
                <w:tab w:val="left" w:pos="2097"/>
              </w:tabs>
              <w:spacing w:before="118" w:after="0" w:line="276" w:lineRule="auto"/>
              <w:jc w:val="center"/>
              <w:rPr>
                <w:rFonts w:cs="Times New Roman"/>
                <w:b/>
                <w:bCs/>
                <w:sz w:val="20"/>
                <w:szCs w:val="20"/>
                <w:lang w:val="id-ID"/>
              </w:rPr>
            </w:pPr>
            <w:r w:rsidRPr="000B28AF">
              <w:rPr>
                <w:rFonts w:cs="Times New Roman"/>
                <w:b/>
                <w:bCs/>
                <w:sz w:val="20"/>
                <w:szCs w:val="20"/>
                <w:lang w:val="id-ID"/>
              </w:rPr>
              <w:t>Lama Bekerja</w:t>
            </w:r>
          </w:p>
        </w:tc>
        <w:tc>
          <w:tcPr>
            <w:tcW w:w="2737" w:type="dxa"/>
          </w:tcPr>
          <w:p w:rsidR="009804D9" w:rsidRPr="000B28AF" w:rsidRDefault="009804D9" w:rsidP="00665B6A">
            <w:pPr>
              <w:tabs>
                <w:tab w:val="left" w:pos="2097"/>
              </w:tabs>
              <w:spacing w:before="118" w:after="0" w:line="276" w:lineRule="auto"/>
              <w:jc w:val="center"/>
              <w:rPr>
                <w:rFonts w:cs="Times New Roman"/>
                <w:b/>
                <w:bCs/>
                <w:sz w:val="20"/>
                <w:szCs w:val="20"/>
                <w:lang w:val="id-ID"/>
              </w:rPr>
            </w:pPr>
            <w:r w:rsidRPr="000B28AF">
              <w:rPr>
                <w:rFonts w:cs="Times New Roman"/>
                <w:b/>
                <w:bCs/>
                <w:sz w:val="20"/>
                <w:szCs w:val="20"/>
                <w:lang w:val="id-ID"/>
              </w:rPr>
              <w:t>Frekuensi</w:t>
            </w:r>
          </w:p>
        </w:tc>
        <w:tc>
          <w:tcPr>
            <w:tcW w:w="2737" w:type="dxa"/>
          </w:tcPr>
          <w:p w:rsidR="009804D9" w:rsidRPr="000B28AF" w:rsidRDefault="009804D9" w:rsidP="00665B6A">
            <w:pPr>
              <w:tabs>
                <w:tab w:val="left" w:pos="2097"/>
              </w:tabs>
              <w:spacing w:before="118" w:after="0" w:line="276" w:lineRule="auto"/>
              <w:jc w:val="center"/>
              <w:rPr>
                <w:rFonts w:cs="Times New Roman"/>
                <w:b/>
                <w:bCs/>
                <w:sz w:val="20"/>
                <w:szCs w:val="20"/>
                <w:lang w:val="id-ID"/>
              </w:rPr>
            </w:pPr>
            <w:r w:rsidRPr="000B28AF">
              <w:rPr>
                <w:rFonts w:cs="Times New Roman"/>
                <w:b/>
                <w:bCs/>
                <w:sz w:val="20"/>
                <w:szCs w:val="20"/>
                <w:lang w:val="id-ID"/>
              </w:rPr>
              <w:t>Persentase (%)</w:t>
            </w:r>
          </w:p>
        </w:tc>
      </w:tr>
      <w:tr w:rsidR="009804D9" w:rsidTr="00945A18">
        <w:tc>
          <w:tcPr>
            <w:tcW w:w="2736" w:type="dxa"/>
          </w:tcPr>
          <w:p w:rsidR="009804D9" w:rsidRPr="000B28AF" w:rsidRDefault="009804D9" w:rsidP="00665B6A">
            <w:pPr>
              <w:tabs>
                <w:tab w:val="left" w:pos="2097"/>
              </w:tabs>
              <w:spacing w:before="118" w:after="0" w:line="276" w:lineRule="auto"/>
              <w:jc w:val="center"/>
              <w:rPr>
                <w:rFonts w:cs="Times New Roman"/>
                <w:sz w:val="20"/>
                <w:szCs w:val="20"/>
                <w:lang w:val="id-ID"/>
              </w:rPr>
            </w:pPr>
            <w:r>
              <w:rPr>
                <w:rFonts w:cs="Times New Roman"/>
                <w:sz w:val="20"/>
                <w:szCs w:val="20"/>
                <w:lang w:val="id-ID"/>
              </w:rPr>
              <w:t>1 – 5 Tahun</w:t>
            </w:r>
          </w:p>
        </w:tc>
        <w:tc>
          <w:tcPr>
            <w:tcW w:w="2737" w:type="dxa"/>
          </w:tcPr>
          <w:p w:rsidR="009804D9" w:rsidRPr="008B634B" w:rsidRDefault="008B634B" w:rsidP="00665B6A">
            <w:pPr>
              <w:tabs>
                <w:tab w:val="left" w:pos="2097"/>
              </w:tabs>
              <w:spacing w:before="118" w:after="0" w:line="276" w:lineRule="auto"/>
              <w:jc w:val="center"/>
              <w:rPr>
                <w:rFonts w:cs="Times New Roman"/>
                <w:sz w:val="20"/>
                <w:szCs w:val="20"/>
              </w:rPr>
            </w:pPr>
            <w:r>
              <w:rPr>
                <w:rFonts w:cs="Times New Roman"/>
                <w:sz w:val="20"/>
                <w:szCs w:val="20"/>
              </w:rPr>
              <w:t>27</w:t>
            </w:r>
          </w:p>
        </w:tc>
        <w:tc>
          <w:tcPr>
            <w:tcW w:w="2737" w:type="dxa"/>
          </w:tcPr>
          <w:p w:rsidR="009804D9" w:rsidRPr="000B28AF" w:rsidRDefault="008B634B" w:rsidP="00665B6A">
            <w:pPr>
              <w:tabs>
                <w:tab w:val="left" w:pos="2097"/>
              </w:tabs>
              <w:spacing w:before="118" w:after="0" w:line="276" w:lineRule="auto"/>
              <w:jc w:val="center"/>
              <w:rPr>
                <w:rFonts w:cs="Times New Roman"/>
                <w:sz w:val="20"/>
                <w:szCs w:val="20"/>
                <w:lang w:val="id-ID"/>
              </w:rPr>
            </w:pPr>
            <w:r>
              <w:rPr>
                <w:rFonts w:cs="Times New Roman"/>
                <w:sz w:val="20"/>
                <w:szCs w:val="20"/>
                <w:lang w:val="id-ID"/>
              </w:rPr>
              <w:t>41,5</w:t>
            </w:r>
            <w:r w:rsidR="009804D9">
              <w:rPr>
                <w:rFonts w:cs="Times New Roman"/>
                <w:sz w:val="20"/>
                <w:szCs w:val="20"/>
                <w:lang w:val="id-ID"/>
              </w:rPr>
              <w:t>%</w:t>
            </w:r>
          </w:p>
        </w:tc>
      </w:tr>
      <w:tr w:rsidR="009804D9" w:rsidTr="00945A18">
        <w:tc>
          <w:tcPr>
            <w:tcW w:w="2736" w:type="dxa"/>
          </w:tcPr>
          <w:p w:rsidR="009804D9" w:rsidRPr="000B28AF" w:rsidRDefault="009804D9" w:rsidP="00665B6A">
            <w:pPr>
              <w:tabs>
                <w:tab w:val="left" w:pos="2097"/>
              </w:tabs>
              <w:spacing w:before="118" w:after="0" w:line="276" w:lineRule="auto"/>
              <w:jc w:val="center"/>
              <w:rPr>
                <w:rFonts w:cs="Times New Roman"/>
                <w:sz w:val="20"/>
                <w:szCs w:val="20"/>
                <w:lang w:val="id-ID"/>
              </w:rPr>
            </w:pPr>
            <w:r>
              <w:rPr>
                <w:rFonts w:cs="Times New Roman"/>
                <w:sz w:val="20"/>
                <w:szCs w:val="20"/>
                <w:lang w:val="id-ID"/>
              </w:rPr>
              <w:t>6 – 10 Tahun</w:t>
            </w:r>
          </w:p>
        </w:tc>
        <w:tc>
          <w:tcPr>
            <w:tcW w:w="2737" w:type="dxa"/>
          </w:tcPr>
          <w:p w:rsidR="009804D9" w:rsidRPr="008B634B" w:rsidRDefault="008B634B" w:rsidP="00665B6A">
            <w:pPr>
              <w:tabs>
                <w:tab w:val="left" w:pos="2097"/>
              </w:tabs>
              <w:spacing w:before="118" w:after="0" w:line="276" w:lineRule="auto"/>
              <w:jc w:val="center"/>
              <w:rPr>
                <w:rFonts w:cs="Times New Roman"/>
                <w:sz w:val="20"/>
                <w:szCs w:val="20"/>
              </w:rPr>
            </w:pPr>
            <w:r>
              <w:rPr>
                <w:rFonts w:cs="Times New Roman"/>
                <w:sz w:val="20"/>
                <w:szCs w:val="20"/>
              </w:rPr>
              <w:t>18</w:t>
            </w:r>
          </w:p>
        </w:tc>
        <w:tc>
          <w:tcPr>
            <w:tcW w:w="2737" w:type="dxa"/>
          </w:tcPr>
          <w:p w:rsidR="009804D9" w:rsidRPr="000B28AF" w:rsidRDefault="008B634B" w:rsidP="00665B6A">
            <w:pPr>
              <w:tabs>
                <w:tab w:val="left" w:pos="2097"/>
              </w:tabs>
              <w:spacing w:before="118" w:after="0" w:line="276" w:lineRule="auto"/>
              <w:jc w:val="center"/>
              <w:rPr>
                <w:rFonts w:cs="Times New Roman"/>
                <w:sz w:val="20"/>
                <w:szCs w:val="20"/>
                <w:lang w:val="id-ID"/>
              </w:rPr>
            </w:pPr>
            <w:r>
              <w:rPr>
                <w:rFonts w:cs="Times New Roman"/>
                <w:sz w:val="20"/>
                <w:szCs w:val="20"/>
                <w:lang w:val="id-ID"/>
              </w:rPr>
              <w:t>27,7</w:t>
            </w:r>
            <w:r w:rsidR="009804D9">
              <w:rPr>
                <w:rFonts w:cs="Times New Roman"/>
                <w:sz w:val="20"/>
                <w:szCs w:val="20"/>
                <w:lang w:val="id-ID"/>
              </w:rPr>
              <w:t>%</w:t>
            </w:r>
          </w:p>
        </w:tc>
      </w:tr>
      <w:tr w:rsidR="009804D9" w:rsidTr="00945A18">
        <w:tc>
          <w:tcPr>
            <w:tcW w:w="2736" w:type="dxa"/>
          </w:tcPr>
          <w:p w:rsidR="009804D9" w:rsidRPr="000B28AF" w:rsidRDefault="009804D9" w:rsidP="00665B6A">
            <w:pPr>
              <w:tabs>
                <w:tab w:val="left" w:pos="2097"/>
              </w:tabs>
              <w:spacing w:before="118" w:after="0" w:line="276" w:lineRule="auto"/>
              <w:jc w:val="center"/>
              <w:rPr>
                <w:rFonts w:cs="Times New Roman"/>
                <w:sz w:val="20"/>
                <w:szCs w:val="20"/>
                <w:lang w:val="id-ID"/>
              </w:rPr>
            </w:pPr>
            <w:r>
              <w:rPr>
                <w:rFonts w:cs="Times New Roman"/>
                <w:sz w:val="20"/>
                <w:szCs w:val="20"/>
                <w:lang w:val="id-ID"/>
              </w:rPr>
              <w:t>11 – 15 Tahun</w:t>
            </w:r>
          </w:p>
        </w:tc>
        <w:tc>
          <w:tcPr>
            <w:tcW w:w="2737" w:type="dxa"/>
          </w:tcPr>
          <w:p w:rsidR="009804D9" w:rsidRPr="002C72A6" w:rsidRDefault="008B634B" w:rsidP="00665B6A">
            <w:pPr>
              <w:tabs>
                <w:tab w:val="left" w:pos="2097"/>
              </w:tabs>
              <w:spacing w:before="118" w:after="0" w:line="276" w:lineRule="auto"/>
              <w:jc w:val="center"/>
              <w:rPr>
                <w:rFonts w:cs="Times New Roman"/>
                <w:sz w:val="20"/>
                <w:szCs w:val="20"/>
                <w:lang w:val="id-ID"/>
              </w:rPr>
            </w:pPr>
            <w:r>
              <w:rPr>
                <w:rFonts w:cs="Times New Roman"/>
                <w:sz w:val="20"/>
                <w:szCs w:val="20"/>
                <w:lang w:val="id-ID"/>
              </w:rPr>
              <w:t>10</w:t>
            </w:r>
          </w:p>
        </w:tc>
        <w:tc>
          <w:tcPr>
            <w:tcW w:w="2737" w:type="dxa"/>
          </w:tcPr>
          <w:p w:rsidR="009804D9" w:rsidRPr="000B28AF" w:rsidRDefault="008B634B" w:rsidP="00665B6A">
            <w:pPr>
              <w:tabs>
                <w:tab w:val="left" w:pos="2097"/>
              </w:tabs>
              <w:spacing w:before="118" w:after="0" w:line="276" w:lineRule="auto"/>
              <w:jc w:val="center"/>
              <w:rPr>
                <w:rFonts w:cs="Times New Roman"/>
                <w:sz w:val="20"/>
                <w:szCs w:val="20"/>
                <w:lang w:val="id-ID"/>
              </w:rPr>
            </w:pPr>
            <w:r>
              <w:rPr>
                <w:rFonts w:cs="Times New Roman"/>
                <w:sz w:val="20"/>
                <w:szCs w:val="20"/>
                <w:lang w:val="id-ID"/>
              </w:rPr>
              <w:t>15,4</w:t>
            </w:r>
            <w:r w:rsidR="009804D9">
              <w:rPr>
                <w:rFonts w:cs="Times New Roman"/>
                <w:sz w:val="20"/>
                <w:szCs w:val="20"/>
                <w:lang w:val="id-ID"/>
              </w:rPr>
              <w:t>%</w:t>
            </w:r>
          </w:p>
        </w:tc>
      </w:tr>
      <w:tr w:rsidR="009804D9" w:rsidTr="00945A18">
        <w:tc>
          <w:tcPr>
            <w:tcW w:w="2736" w:type="dxa"/>
          </w:tcPr>
          <w:p w:rsidR="009804D9" w:rsidRPr="000B28AF" w:rsidRDefault="009804D9" w:rsidP="00665B6A">
            <w:pPr>
              <w:tabs>
                <w:tab w:val="left" w:pos="2097"/>
              </w:tabs>
              <w:spacing w:before="118" w:after="0" w:line="276" w:lineRule="auto"/>
              <w:jc w:val="center"/>
              <w:rPr>
                <w:rFonts w:cs="Times New Roman"/>
                <w:sz w:val="20"/>
                <w:szCs w:val="20"/>
              </w:rPr>
            </w:pPr>
            <w:r>
              <w:rPr>
                <w:rFonts w:cs="Times New Roman"/>
                <w:sz w:val="20"/>
                <w:szCs w:val="20"/>
                <w:lang w:val="id-ID"/>
              </w:rPr>
              <w:t>16 – 20 Tahun</w:t>
            </w:r>
          </w:p>
        </w:tc>
        <w:tc>
          <w:tcPr>
            <w:tcW w:w="2737" w:type="dxa"/>
          </w:tcPr>
          <w:p w:rsidR="009804D9" w:rsidRPr="008B634B" w:rsidRDefault="008B634B" w:rsidP="00665B6A">
            <w:pPr>
              <w:tabs>
                <w:tab w:val="left" w:pos="2097"/>
              </w:tabs>
              <w:spacing w:before="118" w:after="0" w:line="276" w:lineRule="auto"/>
              <w:jc w:val="center"/>
              <w:rPr>
                <w:rFonts w:cs="Times New Roman"/>
                <w:sz w:val="20"/>
                <w:szCs w:val="20"/>
              </w:rPr>
            </w:pPr>
            <w:r>
              <w:rPr>
                <w:rFonts w:cs="Times New Roman"/>
                <w:sz w:val="20"/>
                <w:szCs w:val="20"/>
              </w:rPr>
              <w:t>2</w:t>
            </w:r>
          </w:p>
        </w:tc>
        <w:tc>
          <w:tcPr>
            <w:tcW w:w="2737" w:type="dxa"/>
          </w:tcPr>
          <w:p w:rsidR="009804D9" w:rsidRPr="000B28AF" w:rsidRDefault="008B634B" w:rsidP="00665B6A">
            <w:pPr>
              <w:tabs>
                <w:tab w:val="left" w:pos="2097"/>
              </w:tabs>
              <w:spacing w:before="118" w:after="0" w:line="276" w:lineRule="auto"/>
              <w:jc w:val="center"/>
              <w:rPr>
                <w:rFonts w:cs="Times New Roman"/>
                <w:sz w:val="20"/>
                <w:szCs w:val="20"/>
                <w:lang w:val="id-ID"/>
              </w:rPr>
            </w:pPr>
            <w:r>
              <w:rPr>
                <w:rFonts w:cs="Times New Roman"/>
                <w:sz w:val="20"/>
                <w:szCs w:val="20"/>
                <w:lang w:val="id-ID"/>
              </w:rPr>
              <w:t>3,1</w:t>
            </w:r>
            <w:r w:rsidR="009804D9">
              <w:rPr>
                <w:rFonts w:cs="Times New Roman"/>
                <w:sz w:val="20"/>
                <w:szCs w:val="20"/>
                <w:lang w:val="id-ID"/>
              </w:rPr>
              <w:t>%</w:t>
            </w:r>
          </w:p>
        </w:tc>
      </w:tr>
      <w:tr w:rsidR="009804D9" w:rsidTr="00945A18">
        <w:tc>
          <w:tcPr>
            <w:tcW w:w="2736" w:type="dxa"/>
          </w:tcPr>
          <w:p w:rsidR="009804D9" w:rsidRPr="000B28AF" w:rsidRDefault="009804D9" w:rsidP="00665B6A">
            <w:pPr>
              <w:tabs>
                <w:tab w:val="left" w:pos="2097"/>
              </w:tabs>
              <w:spacing w:before="118" w:after="0" w:line="276" w:lineRule="auto"/>
              <w:jc w:val="center"/>
              <w:rPr>
                <w:rFonts w:cs="Times New Roman"/>
                <w:sz w:val="20"/>
                <w:szCs w:val="20"/>
                <w:lang w:val="id-ID"/>
              </w:rPr>
            </w:pPr>
            <w:r>
              <w:rPr>
                <w:rFonts w:cs="Times New Roman"/>
                <w:sz w:val="20"/>
                <w:szCs w:val="20"/>
                <w:lang w:val="id-ID"/>
              </w:rPr>
              <w:t>&gt;21</w:t>
            </w:r>
          </w:p>
        </w:tc>
        <w:tc>
          <w:tcPr>
            <w:tcW w:w="2737" w:type="dxa"/>
          </w:tcPr>
          <w:p w:rsidR="009804D9" w:rsidRPr="002C72A6" w:rsidRDefault="008B634B" w:rsidP="00665B6A">
            <w:pPr>
              <w:tabs>
                <w:tab w:val="left" w:pos="2097"/>
              </w:tabs>
              <w:spacing w:before="118" w:after="0" w:line="276" w:lineRule="auto"/>
              <w:jc w:val="center"/>
              <w:rPr>
                <w:rFonts w:cs="Times New Roman"/>
                <w:sz w:val="20"/>
                <w:szCs w:val="20"/>
                <w:lang w:val="id-ID"/>
              </w:rPr>
            </w:pPr>
            <w:r>
              <w:rPr>
                <w:rFonts w:cs="Times New Roman"/>
                <w:sz w:val="20"/>
                <w:szCs w:val="20"/>
                <w:lang w:val="id-ID"/>
              </w:rPr>
              <w:t>8</w:t>
            </w:r>
          </w:p>
        </w:tc>
        <w:tc>
          <w:tcPr>
            <w:tcW w:w="2737" w:type="dxa"/>
          </w:tcPr>
          <w:p w:rsidR="009804D9" w:rsidRPr="000B28AF" w:rsidRDefault="008B634B" w:rsidP="00665B6A">
            <w:pPr>
              <w:tabs>
                <w:tab w:val="left" w:pos="2097"/>
              </w:tabs>
              <w:spacing w:before="118" w:after="0" w:line="276" w:lineRule="auto"/>
              <w:jc w:val="center"/>
              <w:rPr>
                <w:rFonts w:cs="Times New Roman"/>
                <w:sz w:val="20"/>
                <w:szCs w:val="20"/>
                <w:lang w:val="id-ID"/>
              </w:rPr>
            </w:pPr>
            <w:r>
              <w:rPr>
                <w:rFonts w:cs="Times New Roman"/>
                <w:sz w:val="20"/>
                <w:szCs w:val="20"/>
                <w:lang w:val="id-ID"/>
              </w:rPr>
              <w:t>12,3</w:t>
            </w:r>
            <w:r w:rsidR="009804D9">
              <w:rPr>
                <w:rFonts w:cs="Times New Roman"/>
                <w:sz w:val="20"/>
                <w:szCs w:val="20"/>
                <w:lang w:val="id-ID"/>
              </w:rPr>
              <w:t>%</w:t>
            </w:r>
          </w:p>
        </w:tc>
      </w:tr>
      <w:tr w:rsidR="009804D9" w:rsidTr="00945A18">
        <w:tc>
          <w:tcPr>
            <w:tcW w:w="2736" w:type="dxa"/>
          </w:tcPr>
          <w:p w:rsidR="009804D9" w:rsidRPr="002C72A6" w:rsidRDefault="009804D9" w:rsidP="00665B6A">
            <w:pPr>
              <w:tabs>
                <w:tab w:val="left" w:pos="2097"/>
              </w:tabs>
              <w:spacing w:before="118" w:after="0" w:line="276" w:lineRule="auto"/>
              <w:jc w:val="center"/>
              <w:rPr>
                <w:rFonts w:cs="Times New Roman"/>
                <w:sz w:val="20"/>
                <w:szCs w:val="20"/>
                <w:lang w:val="id-ID"/>
              </w:rPr>
            </w:pPr>
            <w:r>
              <w:rPr>
                <w:rFonts w:cs="Times New Roman"/>
                <w:sz w:val="20"/>
                <w:szCs w:val="20"/>
                <w:lang w:val="id-ID"/>
              </w:rPr>
              <w:t xml:space="preserve">Jumlah </w:t>
            </w:r>
          </w:p>
        </w:tc>
        <w:tc>
          <w:tcPr>
            <w:tcW w:w="2737" w:type="dxa"/>
          </w:tcPr>
          <w:p w:rsidR="009804D9" w:rsidRPr="00030793" w:rsidRDefault="008B634B" w:rsidP="00665B6A">
            <w:pPr>
              <w:tabs>
                <w:tab w:val="left" w:pos="2097"/>
              </w:tabs>
              <w:spacing w:before="118" w:after="0" w:line="276" w:lineRule="auto"/>
              <w:jc w:val="center"/>
              <w:rPr>
                <w:rFonts w:cs="Times New Roman"/>
                <w:sz w:val="20"/>
                <w:szCs w:val="20"/>
                <w:lang w:val="id-ID"/>
              </w:rPr>
            </w:pPr>
            <w:r>
              <w:rPr>
                <w:rFonts w:cs="Times New Roman"/>
                <w:sz w:val="20"/>
                <w:szCs w:val="20"/>
                <w:lang w:val="id-ID"/>
              </w:rPr>
              <w:t>6</w:t>
            </w:r>
            <w:r w:rsidR="009804D9">
              <w:rPr>
                <w:rFonts w:cs="Times New Roman"/>
                <w:sz w:val="20"/>
                <w:szCs w:val="20"/>
                <w:lang w:val="id-ID"/>
              </w:rPr>
              <w:t>5</w:t>
            </w:r>
          </w:p>
        </w:tc>
        <w:tc>
          <w:tcPr>
            <w:tcW w:w="2737" w:type="dxa"/>
          </w:tcPr>
          <w:p w:rsidR="009804D9" w:rsidRPr="00030793" w:rsidRDefault="009804D9" w:rsidP="00665B6A">
            <w:pPr>
              <w:tabs>
                <w:tab w:val="left" w:pos="2097"/>
              </w:tabs>
              <w:spacing w:before="118" w:after="0" w:line="276" w:lineRule="auto"/>
              <w:jc w:val="center"/>
              <w:rPr>
                <w:rFonts w:cs="Times New Roman"/>
                <w:sz w:val="20"/>
                <w:szCs w:val="20"/>
                <w:lang w:val="id-ID"/>
              </w:rPr>
            </w:pPr>
            <w:r>
              <w:rPr>
                <w:rFonts w:cs="Times New Roman"/>
                <w:sz w:val="20"/>
                <w:szCs w:val="20"/>
                <w:lang w:val="id-ID"/>
              </w:rPr>
              <w:t>100%</w:t>
            </w:r>
          </w:p>
        </w:tc>
      </w:tr>
    </w:tbl>
    <w:p w:rsidR="008B634B" w:rsidRPr="00665B6A" w:rsidRDefault="009A6DDB" w:rsidP="00665B6A">
      <w:pPr>
        <w:widowControl w:val="0"/>
        <w:tabs>
          <w:tab w:val="left" w:pos="2097"/>
        </w:tabs>
        <w:autoSpaceDE w:val="0"/>
        <w:autoSpaceDN w:val="0"/>
        <w:spacing w:before="118" w:line="276" w:lineRule="auto"/>
        <w:rPr>
          <w:rFonts w:cs="Times New Roman"/>
        </w:rPr>
      </w:pPr>
      <w:r>
        <w:rPr>
          <w:rFonts w:cs="Times New Roman"/>
          <w:noProof/>
          <w:sz w:val="24"/>
          <w:szCs w:val="24"/>
        </w:rPr>
        <w:drawing>
          <wp:anchor distT="0" distB="0" distL="114300" distR="114300" simplePos="0" relativeHeight="251689984" behindDoc="1" locked="0" layoutInCell="1" allowOverlap="1" wp14:anchorId="56F812CD" wp14:editId="05F61C9E">
            <wp:simplePos x="0" y="0"/>
            <wp:positionH relativeFrom="column">
              <wp:posOffset>565150</wp:posOffset>
            </wp:positionH>
            <wp:positionV relativeFrom="paragraph">
              <wp:posOffset>553720</wp:posOffset>
            </wp:positionV>
            <wp:extent cx="4048125" cy="1605280"/>
            <wp:effectExtent l="133350" t="114300" r="104775" b="147320"/>
            <wp:wrapTight wrapText="bothSides">
              <wp:wrapPolygon edited="0">
                <wp:start x="-508" y="-1538"/>
                <wp:lineTo x="-712" y="-1025"/>
                <wp:lineTo x="-610" y="23326"/>
                <wp:lineTo x="22057" y="23326"/>
                <wp:lineTo x="22057" y="-1538"/>
                <wp:lineTo x="-508" y="-153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png"/>
                    <pic:cNvPicPr/>
                  </pic:nvPicPr>
                  <pic:blipFill rotWithShape="1">
                    <a:blip r:embed="rId38">
                      <a:extLst>
                        <a:ext uri="{28A0092B-C50C-407E-A947-70E740481C1C}">
                          <a14:useLocalDpi xmlns:a14="http://schemas.microsoft.com/office/drawing/2010/main" val="0"/>
                        </a:ext>
                      </a:extLst>
                    </a:blip>
                    <a:srcRect l="23720" t="46408" r="30848" b="23410"/>
                    <a:stretch/>
                  </pic:blipFill>
                  <pic:spPr bwMode="auto">
                    <a:xfrm>
                      <a:off x="0" y="0"/>
                      <a:ext cx="4048125" cy="1605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4D9">
        <w:rPr>
          <w:rFonts w:cs="Times New Roman"/>
        </w:rPr>
        <w:t>Sumber : Data Kuesioner (Tahun 2022)</w:t>
      </w:r>
    </w:p>
    <w:p w:rsidR="008B634B" w:rsidRPr="003466B0" w:rsidRDefault="008B634B" w:rsidP="003466B0">
      <w:pPr>
        <w:pStyle w:val="Heading6"/>
        <w:jc w:val="center"/>
        <w:rPr>
          <w:rFonts w:ascii="Times New Roman" w:hAnsi="Times New Roman" w:cs="Times New Roman"/>
          <w:noProof/>
          <w:color w:val="000000" w:themeColor="text1"/>
          <w:sz w:val="24"/>
        </w:rPr>
      </w:pPr>
      <w:r w:rsidRPr="003466B0">
        <w:rPr>
          <w:rFonts w:ascii="Times New Roman" w:hAnsi="Times New Roman" w:cs="Times New Roman"/>
          <w:noProof/>
          <w:color w:val="000000" w:themeColor="text1"/>
          <w:sz w:val="24"/>
        </w:rPr>
        <w:t>Gambar 4.5. Diagram Karakteristik Responden Berdasarkan Lama Bekerja</w:t>
      </w:r>
    </w:p>
    <w:p w:rsidR="008B634B" w:rsidRDefault="008B634B" w:rsidP="00665B6A">
      <w:pPr>
        <w:widowControl w:val="0"/>
        <w:autoSpaceDE w:val="0"/>
        <w:autoSpaceDN w:val="0"/>
        <w:spacing w:before="118" w:line="276" w:lineRule="auto"/>
        <w:ind w:firstLine="709"/>
        <w:jc w:val="both"/>
        <w:rPr>
          <w:rFonts w:cs="Times New Roman"/>
          <w:noProof/>
          <w:sz w:val="24"/>
          <w:szCs w:val="24"/>
        </w:rPr>
      </w:pPr>
      <w:r w:rsidRPr="00B60ECC">
        <w:rPr>
          <w:rFonts w:cs="Times New Roman"/>
          <w:noProof/>
          <w:sz w:val="24"/>
          <w:szCs w:val="24"/>
        </w:rPr>
        <w:t>Berdasarkan data di atas dapat</w:t>
      </w:r>
      <w:r>
        <w:rPr>
          <w:rFonts w:cs="Times New Roman"/>
          <w:noProof/>
          <w:sz w:val="24"/>
          <w:szCs w:val="24"/>
        </w:rPr>
        <w:t xml:space="preserve"> diketahui mayoritas pegawai</w:t>
      </w:r>
      <w:r w:rsidRPr="00B60ECC">
        <w:rPr>
          <w:rFonts w:cs="Times New Roman"/>
          <w:noProof/>
          <w:sz w:val="24"/>
          <w:szCs w:val="24"/>
        </w:rPr>
        <w:t xml:space="preserve"> UPTD Pengelolaan Prasarana Perhubungan LLAJ Wilayah 1</w:t>
      </w:r>
      <w:r>
        <w:rPr>
          <w:rFonts w:cs="Times New Roman"/>
          <w:noProof/>
          <w:sz w:val="24"/>
          <w:szCs w:val="24"/>
        </w:rPr>
        <w:t xml:space="preserve"> </w:t>
      </w:r>
      <w:r w:rsidR="00C97A7F">
        <w:rPr>
          <w:rFonts w:cs="Times New Roman"/>
          <w:sz w:val="24"/>
          <w:szCs w:val="24"/>
        </w:rPr>
        <w:t xml:space="preserve">Cibinong Kabupaten </w:t>
      </w:r>
      <w:r>
        <w:rPr>
          <w:rFonts w:cs="Times New Roman"/>
          <w:noProof/>
          <w:sz w:val="24"/>
          <w:szCs w:val="24"/>
        </w:rPr>
        <w:t>Bogor</w:t>
      </w:r>
      <w:r w:rsidRPr="00B60ECC">
        <w:rPr>
          <w:rFonts w:cs="Times New Roman"/>
          <w:noProof/>
          <w:sz w:val="24"/>
          <w:szCs w:val="24"/>
        </w:rPr>
        <w:t xml:space="preserve"> </w:t>
      </w:r>
      <w:r>
        <w:rPr>
          <w:rFonts w:cs="Times New Roman"/>
          <w:sz w:val="24"/>
          <w:szCs w:val="24"/>
        </w:rPr>
        <w:t>1 – 5</w:t>
      </w:r>
      <w:r w:rsidRPr="00B60ECC">
        <w:rPr>
          <w:rFonts w:cs="Times New Roman"/>
          <w:sz w:val="24"/>
          <w:szCs w:val="24"/>
        </w:rPr>
        <w:t xml:space="preserve"> Tahun</w:t>
      </w:r>
      <w:r w:rsidRPr="00B60ECC">
        <w:rPr>
          <w:rFonts w:cs="Times New Roman"/>
          <w:noProof/>
          <w:sz w:val="24"/>
          <w:szCs w:val="24"/>
        </w:rPr>
        <w:t xml:space="preserve"> berjumlah </w:t>
      </w:r>
      <w:r w:rsidR="00332BD1">
        <w:rPr>
          <w:rFonts w:cs="Times New Roman"/>
          <w:noProof/>
          <w:sz w:val="24"/>
          <w:szCs w:val="24"/>
        </w:rPr>
        <w:t>27</w:t>
      </w:r>
      <w:r w:rsidRPr="00030793">
        <w:rPr>
          <w:rFonts w:cs="Times New Roman"/>
          <w:noProof/>
          <w:sz w:val="24"/>
          <w:szCs w:val="24"/>
        </w:rPr>
        <w:t xml:space="preserve"> </w:t>
      </w:r>
      <w:r w:rsidR="00332BD1">
        <w:rPr>
          <w:rFonts w:cs="Times New Roman"/>
          <w:noProof/>
          <w:sz w:val="24"/>
          <w:szCs w:val="24"/>
        </w:rPr>
        <w:t>dengan persentase 41,5</w:t>
      </w:r>
      <w:r w:rsidRPr="00B60ECC">
        <w:rPr>
          <w:rFonts w:cs="Times New Roman"/>
          <w:noProof/>
          <w:sz w:val="24"/>
          <w:szCs w:val="24"/>
        </w:rPr>
        <w:t xml:space="preserve">%, dan minoritas 16 – 20 Tahun berjumalah </w:t>
      </w:r>
      <w:r w:rsidR="00332BD1">
        <w:rPr>
          <w:rFonts w:cs="Times New Roman"/>
          <w:noProof/>
          <w:sz w:val="24"/>
          <w:szCs w:val="24"/>
        </w:rPr>
        <w:t>2</w:t>
      </w:r>
      <w:r w:rsidRPr="00030793">
        <w:rPr>
          <w:rFonts w:cs="Times New Roman"/>
          <w:noProof/>
          <w:sz w:val="24"/>
          <w:szCs w:val="24"/>
        </w:rPr>
        <w:t xml:space="preserve"> </w:t>
      </w:r>
      <w:r w:rsidR="00332BD1">
        <w:rPr>
          <w:rFonts w:cs="Times New Roman"/>
          <w:noProof/>
          <w:sz w:val="24"/>
          <w:szCs w:val="24"/>
        </w:rPr>
        <w:t>dengan persentase 3,1</w:t>
      </w:r>
      <w:r w:rsidRPr="00B60ECC">
        <w:rPr>
          <w:rFonts w:cs="Times New Roman"/>
          <w:noProof/>
          <w:sz w:val="24"/>
          <w:szCs w:val="24"/>
        </w:rPr>
        <w:t>%</w:t>
      </w:r>
      <w:r>
        <w:rPr>
          <w:rFonts w:cs="Times New Roman"/>
          <w:noProof/>
          <w:sz w:val="24"/>
          <w:szCs w:val="24"/>
        </w:rPr>
        <w:t>.</w:t>
      </w:r>
    </w:p>
    <w:p w:rsidR="007B4949" w:rsidRPr="00E35D9A" w:rsidRDefault="00B248A0" w:rsidP="008D5E62">
      <w:pPr>
        <w:pStyle w:val="Heading3"/>
      </w:pPr>
      <w:bookmarkStart w:id="110" w:name="_Toc124089517"/>
      <w:bookmarkStart w:id="111" w:name="_Toc124174790"/>
      <w:r w:rsidRPr="00E35D9A">
        <w:t>4</w:t>
      </w:r>
      <w:r w:rsidRPr="00AA0F34">
        <w:t xml:space="preserve">.3 </w:t>
      </w:r>
      <w:r w:rsidR="007B4949" w:rsidRPr="00AA0F34">
        <w:t>Hasil Penelitian</w:t>
      </w:r>
      <w:bookmarkEnd w:id="110"/>
      <w:bookmarkEnd w:id="111"/>
      <w:r w:rsidR="007B4949" w:rsidRPr="00E35D9A">
        <w:t xml:space="preserve"> </w:t>
      </w:r>
    </w:p>
    <w:p w:rsidR="007B4949" w:rsidRDefault="007B4949" w:rsidP="009700B2">
      <w:pPr>
        <w:spacing w:after="120" w:line="276" w:lineRule="auto"/>
        <w:ind w:firstLine="720"/>
        <w:jc w:val="both"/>
        <w:rPr>
          <w:rFonts w:cs="Times New Roman"/>
          <w:sz w:val="24"/>
          <w:szCs w:val="24"/>
        </w:rPr>
      </w:pPr>
      <w:r w:rsidRPr="00564DF5">
        <w:rPr>
          <w:rFonts w:cs="Times New Roman"/>
          <w:sz w:val="24"/>
          <w:szCs w:val="24"/>
        </w:rPr>
        <w:t xml:space="preserve">Berikut dibawah ini akan dijelaskan secara lebih terperinci mengenai indikator </w:t>
      </w:r>
      <w:r w:rsidR="00806BC2">
        <w:rPr>
          <w:rFonts w:cs="Times New Roman"/>
          <w:sz w:val="24"/>
          <w:szCs w:val="24"/>
        </w:rPr>
        <w:t>motivasi</w:t>
      </w:r>
      <w:r>
        <w:rPr>
          <w:rFonts w:cs="Times New Roman"/>
          <w:sz w:val="24"/>
          <w:szCs w:val="24"/>
        </w:rPr>
        <w:t xml:space="preserve"> kerja</w:t>
      </w:r>
      <w:r w:rsidRPr="00564DF5">
        <w:rPr>
          <w:rFonts w:cs="Times New Roman"/>
          <w:sz w:val="24"/>
          <w:szCs w:val="24"/>
        </w:rPr>
        <w:t xml:space="preserve"> dan kinerja pegawai pada </w:t>
      </w:r>
      <w:r>
        <w:rPr>
          <w:rFonts w:cs="Times New Roman"/>
          <w:sz w:val="24"/>
          <w:szCs w:val="24"/>
        </w:rPr>
        <w:t>kantor UPTD Pengelolaan Prasarana Perhubungan LLAJ Wilayah 1</w:t>
      </w:r>
      <w:r w:rsidR="00806BC2">
        <w:rPr>
          <w:rFonts w:cs="Times New Roman"/>
          <w:sz w:val="24"/>
          <w:szCs w:val="24"/>
        </w:rPr>
        <w:t xml:space="preserve"> </w:t>
      </w:r>
      <w:r w:rsidR="00C97A7F">
        <w:rPr>
          <w:rFonts w:cs="Times New Roman"/>
          <w:sz w:val="24"/>
          <w:szCs w:val="24"/>
        </w:rPr>
        <w:t xml:space="preserve">Cibinong Kabupaten </w:t>
      </w:r>
      <w:r w:rsidR="00806BC2">
        <w:rPr>
          <w:rFonts w:cs="Times New Roman"/>
          <w:sz w:val="24"/>
          <w:szCs w:val="24"/>
        </w:rPr>
        <w:t>Bogor</w:t>
      </w:r>
      <w:r w:rsidRPr="00564DF5">
        <w:rPr>
          <w:rFonts w:cs="Times New Roman"/>
          <w:sz w:val="24"/>
          <w:szCs w:val="24"/>
        </w:rPr>
        <w:t>. Dimana hasil dari setiap indikator akan mempunyai skor dan kemudian akan diolah lebih lanjut menggunakan progra</w:t>
      </w:r>
      <w:r>
        <w:rPr>
          <w:rFonts w:cs="Times New Roman"/>
          <w:sz w:val="24"/>
          <w:szCs w:val="24"/>
        </w:rPr>
        <w:t>m software Microsoft Office 201</w:t>
      </w:r>
      <w:r w:rsidR="00806BC2">
        <w:rPr>
          <w:rFonts w:cs="Times New Roman"/>
          <w:sz w:val="24"/>
          <w:szCs w:val="24"/>
        </w:rPr>
        <w:t>3</w:t>
      </w:r>
      <w:r w:rsidRPr="00564DF5">
        <w:rPr>
          <w:rFonts w:cs="Times New Roman"/>
          <w:sz w:val="24"/>
          <w:szCs w:val="24"/>
        </w:rPr>
        <w:t xml:space="preserve">. </w:t>
      </w:r>
      <w:bookmarkStart w:id="112" w:name="_Toc108633674"/>
    </w:p>
    <w:p w:rsidR="007B4949" w:rsidRPr="006F1A5F" w:rsidRDefault="006F1A5F" w:rsidP="008D5E62">
      <w:pPr>
        <w:pStyle w:val="Heading4"/>
      </w:pPr>
      <w:bookmarkStart w:id="113" w:name="_Toc124089518"/>
      <w:bookmarkStart w:id="114" w:name="_Toc124174791"/>
      <w:bookmarkEnd w:id="112"/>
      <w:r w:rsidRPr="006F1A5F">
        <w:lastRenderedPageBreak/>
        <w:t xml:space="preserve">4.3.1 </w:t>
      </w:r>
      <w:r w:rsidR="00806BC2" w:rsidRPr="006F1A5F">
        <w:t>Motivasi</w:t>
      </w:r>
      <w:r w:rsidR="007B4949" w:rsidRPr="006F1A5F">
        <w:t xml:space="preserve"> Kerja pada kantor UPTD Pengelolaan Prasarana Perhubungan LLAJ Wilayah 1</w:t>
      </w:r>
      <w:r w:rsidR="00806BC2" w:rsidRPr="006F1A5F">
        <w:t xml:space="preserve"> </w:t>
      </w:r>
      <w:r w:rsidR="00C97A7F">
        <w:rPr>
          <w:rFonts w:cs="Times New Roman"/>
          <w:szCs w:val="24"/>
        </w:rPr>
        <w:t xml:space="preserve">Cibinong Kabupaten </w:t>
      </w:r>
      <w:r w:rsidR="00806BC2" w:rsidRPr="006F1A5F">
        <w:t>Bogor</w:t>
      </w:r>
      <w:bookmarkEnd w:id="113"/>
      <w:bookmarkEnd w:id="114"/>
    </w:p>
    <w:p w:rsidR="007B4949" w:rsidRDefault="007B4949" w:rsidP="009700B2">
      <w:pPr>
        <w:spacing w:after="120" w:line="276" w:lineRule="auto"/>
        <w:ind w:firstLine="720"/>
        <w:jc w:val="both"/>
        <w:rPr>
          <w:rFonts w:cs="Times New Roman"/>
          <w:sz w:val="24"/>
          <w:szCs w:val="24"/>
        </w:rPr>
      </w:pPr>
      <w:r w:rsidRPr="00072704">
        <w:rPr>
          <w:rFonts w:cs="Times New Roman"/>
          <w:sz w:val="24"/>
          <w:szCs w:val="24"/>
        </w:rPr>
        <w:t>P</w:t>
      </w:r>
      <w:r w:rsidR="00806BC2">
        <w:rPr>
          <w:rFonts w:cs="Times New Roman"/>
          <w:sz w:val="24"/>
          <w:szCs w:val="24"/>
        </w:rPr>
        <w:t>enelitian pada variabel motivasi kerja terdiri dari 30</w:t>
      </w:r>
      <w:r w:rsidRPr="00072704">
        <w:rPr>
          <w:rFonts w:cs="Times New Roman"/>
          <w:sz w:val="24"/>
          <w:szCs w:val="24"/>
        </w:rPr>
        <w:t xml:space="preserve"> pernyataa</w:t>
      </w:r>
      <w:r w:rsidR="00CD18AE">
        <w:rPr>
          <w:rFonts w:cs="Times New Roman"/>
          <w:sz w:val="24"/>
          <w:szCs w:val="24"/>
        </w:rPr>
        <w:t xml:space="preserve">n  indikator yang terdiri </w:t>
      </w:r>
      <w:r w:rsidR="00806BC2">
        <w:rPr>
          <w:rFonts w:cs="Times New Roman"/>
          <w:sz w:val="24"/>
          <w:szCs w:val="24"/>
        </w:rPr>
        <w:t>dari 10</w:t>
      </w:r>
      <w:r w:rsidRPr="00072704">
        <w:rPr>
          <w:rFonts w:cs="Times New Roman"/>
          <w:sz w:val="24"/>
          <w:szCs w:val="24"/>
        </w:rPr>
        <w:t xml:space="preserve"> indikator</w:t>
      </w:r>
      <w:r w:rsidR="00806BC2">
        <w:rPr>
          <w:rFonts w:cs="Times New Roman"/>
          <w:sz w:val="24"/>
          <w:szCs w:val="24"/>
        </w:rPr>
        <w:t xml:space="preserve"> yaitu motivasi intrinsik dan ekstrinsik</w:t>
      </w:r>
      <w:r w:rsidRPr="00072704">
        <w:rPr>
          <w:rFonts w:cs="Times New Roman"/>
          <w:sz w:val="24"/>
          <w:szCs w:val="24"/>
        </w:rPr>
        <w:t>, dimana jawaban responden dinilai dengan menggunakan frekuensi yang dapat disajikan pada tabel berikut ini :</w:t>
      </w:r>
    </w:p>
    <w:p w:rsidR="00227A98" w:rsidRPr="00227A98" w:rsidRDefault="00227A98" w:rsidP="009700B2">
      <w:pPr>
        <w:spacing w:after="120" w:line="276" w:lineRule="auto"/>
        <w:jc w:val="both"/>
        <w:rPr>
          <w:rFonts w:cs="Times New Roman"/>
          <w:b/>
          <w:sz w:val="24"/>
          <w:szCs w:val="24"/>
        </w:rPr>
      </w:pPr>
      <w:r w:rsidRPr="00227A98">
        <w:rPr>
          <w:rFonts w:cs="Times New Roman"/>
          <w:b/>
          <w:sz w:val="24"/>
          <w:szCs w:val="24"/>
        </w:rPr>
        <w:t>Motivasi Intrinsik</w:t>
      </w:r>
      <w:r>
        <w:rPr>
          <w:rFonts w:cs="Times New Roman"/>
          <w:b/>
          <w:sz w:val="24"/>
          <w:szCs w:val="24"/>
        </w:rPr>
        <w:t>:</w:t>
      </w:r>
    </w:p>
    <w:p w:rsidR="00806BC2" w:rsidRDefault="007B4949" w:rsidP="009700B2">
      <w:pPr>
        <w:spacing w:after="120" w:line="276" w:lineRule="auto"/>
        <w:jc w:val="both"/>
        <w:rPr>
          <w:rFonts w:cs="Times New Roman"/>
          <w:b/>
          <w:bCs/>
          <w:sz w:val="24"/>
          <w:szCs w:val="24"/>
        </w:rPr>
      </w:pPr>
      <w:r w:rsidRPr="00627599">
        <w:rPr>
          <w:rFonts w:cs="Times New Roman"/>
          <w:b/>
          <w:bCs/>
          <w:sz w:val="24"/>
          <w:szCs w:val="24"/>
        </w:rPr>
        <w:t xml:space="preserve">1. </w:t>
      </w:r>
      <w:r w:rsidR="00806BC2">
        <w:rPr>
          <w:rFonts w:cs="Times New Roman"/>
          <w:b/>
          <w:bCs/>
          <w:sz w:val="24"/>
          <w:szCs w:val="24"/>
        </w:rPr>
        <w:t>Pekerjaan itu sendiri</w:t>
      </w:r>
    </w:p>
    <w:p w:rsidR="007B4949" w:rsidRPr="00397F2C" w:rsidRDefault="007B4949" w:rsidP="00927705">
      <w:pPr>
        <w:spacing w:after="0" w:line="276" w:lineRule="auto"/>
        <w:ind w:left="252" w:hanging="252"/>
        <w:rPr>
          <w:rFonts w:cs="Times New Roman"/>
          <w:sz w:val="24"/>
          <w:szCs w:val="24"/>
        </w:rPr>
      </w:pPr>
      <w:r w:rsidRPr="00397F2C">
        <w:rPr>
          <w:rFonts w:cs="Times New Roman"/>
          <w:sz w:val="24"/>
          <w:szCs w:val="24"/>
        </w:rPr>
        <w:t>a.</w:t>
      </w:r>
      <w:r w:rsidR="00927705">
        <w:rPr>
          <w:rFonts w:cs="Times New Roman"/>
          <w:sz w:val="24"/>
          <w:szCs w:val="24"/>
        </w:rPr>
        <w:t xml:space="preserve"> Pegawai</w:t>
      </w:r>
      <w:r w:rsidR="00806BC2" w:rsidRPr="00397F2C">
        <w:rPr>
          <w:rFonts w:cs="Times New Roman"/>
          <w:sz w:val="24"/>
          <w:szCs w:val="24"/>
        </w:rPr>
        <w:t xml:space="preserve"> mempunyai keahlian dalam  pekerjaan</w:t>
      </w:r>
      <w:r w:rsidRPr="00397F2C">
        <w:rPr>
          <w:rFonts w:cs="Times New Roman"/>
          <w:sz w:val="24"/>
          <w:szCs w:val="24"/>
        </w:rPr>
        <w:t>;</w:t>
      </w:r>
    </w:p>
    <w:p w:rsidR="007B4949" w:rsidRPr="00E35D9A" w:rsidRDefault="00806BC2" w:rsidP="00927705">
      <w:pPr>
        <w:pStyle w:val="Heading5"/>
        <w:jc w:val="center"/>
        <w:rPr>
          <w:sz w:val="22"/>
        </w:rPr>
      </w:pPr>
      <w:r w:rsidRPr="00E35D9A">
        <w:rPr>
          <w:sz w:val="22"/>
        </w:rPr>
        <w:t>Tabel 4.5</w:t>
      </w:r>
      <w:r w:rsidR="007B4949" w:rsidRPr="00E35D9A">
        <w:rPr>
          <w:sz w:val="22"/>
        </w:rPr>
        <w:t xml:space="preserve"> Tanggapan Responden Mengenai</w:t>
      </w:r>
    </w:p>
    <w:p w:rsidR="007B4949" w:rsidRPr="00072704" w:rsidRDefault="007B4949" w:rsidP="00927705">
      <w:pPr>
        <w:spacing w:after="0" w:line="276" w:lineRule="auto"/>
        <w:ind w:left="252" w:hanging="252"/>
        <w:jc w:val="center"/>
        <w:rPr>
          <w:rFonts w:cs="Times New Roman"/>
          <w:sz w:val="24"/>
          <w:szCs w:val="24"/>
        </w:rPr>
      </w:pPr>
      <w:r w:rsidRPr="00072704">
        <w:rPr>
          <w:rFonts w:cs="Times New Roman"/>
          <w:sz w:val="24"/>
          <w:szCs w:val="24"/>
        </w:rPr>
        <w:t>“</w:t>
      </w:r>
      <w:r w:rsidR="00927705">
        <w:rPr>
          <w:rFonts w:cs="Times New Roman"/>
          <w:sz w:val="24"/>
          <w:szCs w:val="24"/>
        </w:rPr>
        <w:t>Pegawai</w:t>
      </w:r>
      <w:r w:rsidR="00806BC2" w:rsidRPr="00806BC2">
        <w:rPr>
          <w:rFonts w:cs="Times New Roman"/>
          <w:sz w:val="24"/>
          <w:szCs w:val="24"/>
        </w:rPr>
        <w:t xml:space="preserve"> mempunyai keahlian dalam  pekerjaan</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7B4949" w:rsidRPr="00627599" w:rsidTr="00A90AE8">
        <w:tc>
          <w:tcPr>
            <w:tcW w:w="2122" w:type="dxa"/>
          </w:tcPr>
          <w:p w:rsidR="007B4949" w:rsidRPr="00627599" w:rsidRDefault="007B4949" w:rsidP="00927705">
            <w:pPr>
              <w:spacing w:after="0" w:line="276" w:lineRule="auto"/>
              <w:jc w:val="center"/>
              <w:rPr>
                <w:rFonts w:cs="Times New Roman"/>
                <w:lang w:val="id-ID"/>
              </w:rPr>
            </w:pPr>
            <w:r w:rsidRPr="00627599">
              <w:rPr>
                <w:rFonts w:cs="Times New Roman"/>
                <w:lang w:val="id-ID"/>
              </w:rPr>
              <w:t>Keterangan</w:t>
            </w:r>
          </w:p>
        </w:tc>
        <w:tc>
          <w:tcPr>
            <w:tcW w:w="1162" w:type="dxa"/>
          </w:tcPr>
          <w:p w:rsidR="007B4949" w:rsidRPr="00627599" w:rsidRDefault="007B4949" w:rsidP="00927705">
            <w:pPr>
              <w:spacing w:after="0" w:line="276" w:lineRule="auto"/>
              <w:jc w:val="center"/>
              <w:rPr>
                <w:rFonts w:cs="Times New Roman"/>
                <w:lang w:val="id-ID"/>
              </w:rPr>
            </w:pPr>
            <w:r w:rsidRPr="00627599">
              <w:rPr>
                <w:rFonts w:cs="Times New Roman"/>
                <w:lang w:val="id-ID"/>
              </w:rPr>
              <w:t>Skor</w:t>
            </w:r>
          </w:p>
        </w:tc>
        <w:tc>
          <w:tcPr>
            <w:tcW w:w="1642" w:type="dxa"/>
          </w:tcPr>
          <w:p w:rsidR="007B4949" w:rsidRPr="00627599" w:rsidRDefault="007B4949" w:rsidP="00927705">
            <w:pPr>
              <w:spacing w:after="0" w:line="276" w:lineRule="auto"/>
              <w:jc w:val="center"/>
              <w:rPr>
                <w:rFonts w:cs="Times New Roman"/>
                <w:lang w:val="id-ID"/>
              </w:rPr>
            </w:pPr>
            <w:r w:rsidRPr="00627599">
              <w:rPr>
                <w:rFonts w:cs="Times New Roman"/>
                <w:lang w:val="id-ID"/>
              </w:rPr>
              <w:t>Jumlah Responden</w:t>
            </w:r>
          </w:p>
        </w:tc>
        <w:tc>
          <w:tcPr>
            <w:tcW w:w="1642" w:type="dxa"/>
          </w:tcPr>
          <w:p w:rsidR="007B4949" w:rsidRPr="00627599" w:rsidRDefault="007B4949" w:rsidP="00927705">
            <w:pPr>
              <w:spacing w:after="0" w:line="276" w:lineRule="auto"/>
              <w:jc w:val="center"/>
              <w:rPr>
                <w:rFonts w:cs="Times New Roman"/>
                <w:lang w:val="id-ID"/>
              </w:rPr>
            </w:pPr>
            <w:r w:rsidRPr="00627599">
              <w:rPr>
                <w:rFonts w:cs="Times New Roman"/>
                <w:lang w:val="id-ID"/>
              </w:rPr>
              <w:t>Skor Total</w:t>
            </w:r>
          </w:p>
        </w:tc>
        <w:tc>
          <w:tcPr>
            <w:tcW w:w="1642" w:type="dxa"/>
          </w:tcPr>
          <w:p w:rsidR="007B4949" w:rsidRPr="00627599" w:rsidRDefault="007B4949" w:rsidP="00927705">
            <w:pPr>
              <w:spacing w:after="0" w:line="276" w:lineRule="auto"/>
              <w:jc w:val="center"/>
              <w:rPr>
                <w:rFonts w:cs="Times New Roman"/>
                <w:lang w:val="id-ID"/>
              </w:rPr>
            </w:pPr>
            <w:r w:rsidRPr="00627599">
              <w:rPr>
                <w:rFonts w:cs="Times New Roman"/>
                <w:lang w:val="id-ID"/>
              </w:rPr>
              <w:t>Persentase (%)</w:t>
            </w:r>
          </w:p>
        </w:tc>
      </w:tr>
      <w:tr w:rsidR="007B4949" w:rsidRPr="00627599" w:rsidTr="00A90AE8">
        <w:tc>
          <w:tcPr>
            <w:tcW w:w="2122" w:type="dxa"/>
          </w:tcPr>
          <w:p w:rsidR="007B4949" w:rsidRPr="00806BC2" w:rsidRDefault="00806BC2" w:rsidP="00927705">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7B4949" w:rsidRPr="00B63824" w:rsidRDefault="007B4949" w:rsidP="00927705">
            <w:pPr>
              <w:spacing w:after="0" w:line="276" w:lineRule="auto"/>
              <w:jc w:val="center"/>
              <w:rPr>
                <w:rFonts w:cs="Times New Roman"/>
                <w:lang w:val="id-ID"/>
              </w:rPr>
            </w:pPr>
            <w:r>
              <w:rPr>
                <w:rFonts w:cs="Times New Roman"/>
                <w:lang w:val="id-ID"/>
              </w:rPr>
              <w:t>5</w:t>
            </w:r>
          </w:p>
        </w:tc>
        <w:tc>
          <w:tcPr>
            <w:tcW w:w="1642" w:type="dxa"/>
          </w:tcPr>
          <w:p w:rsidR="007B4949" w:rsidRPr="00B63824" w:rsidRDefault="007B4949" w:rsidP="00927705">
            <w:pPr>
              <w:spacing w:after="0" w:line="276" w:lineRule="auto"/>
              <w:jc w:val="center"/>
              <w:rPr>
                <w:rFonts w:cs="Times New Roman"/>
                <w:lang w:val="id-ID"/>
              </w:rPr>
            </w:pPr>
            <w:r>
              <w:rPr>
                <w:rFonts w:cs="Times New Roman"/>
                <w:lang w:val="id-ID"/>
              </w:rPr>
              <w:t>10</w:t>
            </w:r>
          </w:p>
        </w:tc>
        <w:tc>
          <w:tcPr>
            <w:tcW w:w="1642" w:type="dxa"/>
          </w:tcPr>
          <w:p w:rsidR="007B4949" w:rsidRPr="00812675" w:rsidRDefault="007B4949" w:rsidP="00927705">
            <w:pPr>
              <w:spacing w:after="0" w:line="276" w:lineRule="auto"/>
              <w:jc w:val="center"/>
              <w:rPr>
                <w:rFonts w:cs="Times New Roman"/>
                <w:lang w:val="id-ID"/>
              </w:rPr>
            </w:pPr>
            <w:r>
              <w:rPr>
                <w:rFonts w:cs="Times New Roman"/>
                <w:lang w:val="id-ID"/>
              </w:rPr>
              <w:t>50</w:t>
            </w:r>
          </w:p>
        </w:tc>
        <w:tc>
          <w:tcPr>
            <w:tcW w:w="1642" w:type="dxa"/>
          </w:tcPr>
          <w:p w:rsidR="007B4949" w:rsidRPr="00B94FD2" w:rsidRDefault="00397F2C" w:rsidP="00927705">
            <w:pPr>
              <w:spacing w:after="0" w:line="276" w:lineRule="auto"/>
              <w:jc w:val="center"/>
              <w:rPr>
                <w:rFonts w:cs="Times New Roman"/>
                <w:lang w:val="id-ID"/>
              </w:rPr>
            </w:pPr>
            <w:r>
              <w:rPr>
                <w:rFonts w:cs="Times New Roman"/>
                <w:lang w:val="id-ID"/>
              </w:rPr>
              <w:t>15,4</w:t>
            </w:r>
            <w:r w:rsidR="007B4949">
              <w:rPr>
                <w:rFonts w:cs="Times New Roman"/>
                <w:lang w:val="id-ID"/>
              </w:rPr>
              <w:t>%</w:t>
            </w:r>
          </w:p>
        </w:tc>
      </w:tr>
      <w:tr w:rsidR="007B4949" w:rsidRPr="00627599" w:rsidTr="00A90AE8">
        <w:tc>
          <w:tcPr>
            <w:tcW w:w="2122" w:type="dxa"/>
          </w:tcPr>
          <w:p w:rsidR="007B4949" w:rsidRPr="00627599" w:rsidRDefault="00806BC2" w:rsidP="00927705">
            <w:pPr>
              <w:spacing w:after="0" w:line="276" w:lineRule="auto"/>
              <w:jc w:val="center"/>
              <w:rPr>
                <w:rFonts w:cs="Times New Roman"/>
                <w:lang w:val="id-ID"/>
              </w:rPr>
            </w:pPr>
            <w:r>
              <w:rPr>
                <w:rFonts w:cs="Times New Roman"/>
                <w:lang w:val="id-ID"/>
              </w:rPr>
              <w:t>Setuju</w:t>
            </w:r>
          </w:p>
        </w:tc>
        <w:tc>
          <w:tcPr>
            <w:tcW w:w="1162" w:type="dxa"/>
          </w:tcPr>
          <w:p w:rsidR="007B4949" w:rsidRPr="00B63824" w:rsidRDefault="007B4949" w:rsidP="00927705">
            <w:pPr>
              <w:spacing w:after="0" w:line="276" w:lineRule="auto"/>
              <w:jc w:val="center"/>
              <w:rPr>
                <w:rFonts w:cs="Times New Roman"/>
                <w:lang w:val="id-ID"/>
              </w:rPr>
            </w:pPr>
            <w:r>
              <w:rPr>
                <w:rFonts w:cs="Times New Roman"/>
                <w:lang w:val="id-ID"/>
              </w:rPr>
              <w:t>4</w:t>
            </w:r>
          </w:p>
        </w:tc>
        <w:tc>
          <w:tcPr>
            <w:tcW w:w="1642" w:type="dxa"/>
          </w:tcPr>
          <w:p w:rsidR="007B4949" w:rsidRPr="00B63824" w:rsidRDefault="00397F2C" w:rsidP="00927705">
            <w:pPr>
              <w:spacing w:after="0" w:line="276" w:lineRule="auto"/>
              <w:jc w:val="center"/>
              <w:rPr>
                <w:rFonts w:cs="Times New Roman"/>
                <w:lang w:val="id-ID"/>
              </w:rPr>
            </w:pPr>
            <w:r>
              <w:rPr>
                <w:rFonts w:cs="Times New Roman"/>
                <w:lang w:val="id-ID"/>
              </w:rPr>
              <w:t>4</w:t>
            </w:r>
            <w:r w:rsidR="007B4949">
              <w:rPr>
                <w:rFonts w:cs="Times New Roman"/>
                <w:lang w:val="id-ID"/>
              </w:rPr>
              <w:t>5</w:t>
            </w:r>
          </w:p>
        </w:tc>
        <w:tc>
          <w:tcPr>
            <w:tcW w:w="1642" w:type="dxa"/>
          </w:tcPr>
          <w:p w:rsidR="007B4949" w:rsidRPr="00C101FC" w:rsidRDefault="00C101FC" w:rsidP="00927705">
            <w:pPr>
              <w:spacing w:after="0" w:line="276" w:lineRule="auto"/>
              <w:jc w:val="center"/>
              <w:rPr>
                <w:rFonts w:cs="Times New Roman"/>
              </w:rPr>
            </w:pPr>
            <w:r>
              <w:rPr>
                <w:rFonts w:cs="Times New Roman"/>
                <w:lang w:val="id-ID"/>
              </w:rPr>
              <w:t>1</w:t>
            </w:r>
            <w:r>
              <w:rPr>
                <w:rFonts w:cs="Times New Roman"/>
              </w:rPr>
              <w:t>80</w:t>
            </w:r>
          </w:p>
        </w:tc>
        <w:tc>
          <w:tcPr>
            <w:tcW w:w="1642" w:type="dxa"/>
          </w:tcPr>
          <w:p w:rsidR="007B4949" w:rsidRPr="00B94FD2" w:rsidRDefault="00397F2C" w:rsidP="00927705">
            <w:pPr>
              <w:spacing w:after="0" w:line="276" w:lineRule="auto"/>
              <w:jc w:val="center"/>
              <w:rPr>
                <w:rFonts w:cs="Times New Roman"/>
                <w:lang w:val="id-ID"/>
              </w:rPr>
            </w:pPr>
            <w:r>
              <w:rPr>
                <w:rFonts w:cs="Times New Roman"/>
                <w:lang w:val="id-ID"/>
              </w:rPr>
              <w:t>69,2</w:t>
            </w:r>
            <w:r w:rsidR="007B4949">
              <w:rPr>
                <w:rFonts w:cs="Times New Roman"/>
                <w:lang w:val="id-ID"/>
              </w:rPr>
              <w:t>%</w:t>
            </w:r>
          </w:p>
        </w:tc>
      </w:tr>
      <w:tr w:rsidR="007B4949" w:rsidRPr="00627599" w:rsidTr="00A90AE8">
        <w:tc>
          <w:tcPr>
            <w:tcW w:w="2122" w:type="dxa"/>
          </w:tcPr>
          <w:p w:rsidR="007B4949" w:rsidRPr="00397F2C" w:rsidRDefault="00397F2C" w:rsidP="00927705">
            <w:pPr>
              <w:spacing w:after="0" w:line="276" w:lineRule="auto"/>
              <w:jc w:val="center"/>
              <w:rPr>
                <w:rFonts w:cs="Times New Roman"/>
              </w:rPr>
            </w:pPr>
            <w:r>
              <w:rPr>
                <w:rFonts w:cs="Times New Roman"/>
              </w:rPr>
              <w:t>Kurang Setuju</w:t>
            </w:r>
          </w:p>
        </w:tc>
        <w:tc>
          <w:tcPr>
            <w:tcW w:w="1162" w:type="dxa"/>
          </w:tcPr>
          <w:p w:rsidR="007B4949" w:rsidRPr="00B63824" w:rsidRDefault="007B4949" w:rsidP="00927705">
            <w:pPr>
              <w:spacing w:after="0" w:line="276" w:lineRule="auto"/>
              <w:jc w:val="center"/>
              <w:rPr>
                <w:rFonts w:cs="Times New Roman"/>
                <w:lang w:val="id-ID"/>
              </w:rPr>
            </w:pPr>
            <w:r>
              <w:rPr>
                <w:rFonts w:cs="Times New Roman"/>
                <w:lang w:val="id-ID"/>
              </w:rPr>
              <w:t>3</w:t>
            </w:r>
          </w:p>
        </w:tc>
        <w:tc>
          <w:tcPr>
            <w:tcW w:w="1642" w:type="dxa"/>
          </w:tcPr>
          <w:p w:rsidR="007B4949" w:rsidRPr="00B63824" w:rsidRDefault="00397F2C" w:rsidP="00927705">
            <w:pPr>
              <w:spacing w:after="0" w:line="276" w:lineRule="auto"/>
              <w:jc w:val="center"/>
              <w:rPr>
                <w:rFonts w:cs="Times New Roman"/>
                <w:lang w:val="id-ID"/>
              </w:rPr>
            </w:pPr>
            <w:r>
              <w:rPr>
                <w:rFonts w:cs="Times New Roman"/>
                <w:lang w:val="id-ID"/>
              </w:rPr>
              <w:t>7</w:t>
            </w:r>
          </w:p>
        </w:tc>
        <w:tc>
          <w:tcPr>
            <w:tcW w:w="1642" w:type="dxa"/>
          </w:tcPr>
          <w:p w:rsidR="007B4949" w:rsidRPr="00812675" w:rsidRDefault="00C101FC" w:rsidP="00927705">
            <w:pPr>
              <w:spacing w:after="0" w:line="276" w:lineRule="auto"/>
              <w:jc w:val="center"/>
              <w:rPr>
                <w:rFonts w:cs="Times New Roman"/>
                <w:lang w:val="id-ID"/>
              </w:rPr>
            </w:pPr>
            <w:r>
              <w:rPr>
                <w:rFonts w:cs="Times New Roman"/>
                <w:lang w:val="id-ID"/>
              </w:rPr>
              <w:t>21</w:t>
            </w:r>
          </w:p>
        </w:tc>
        <w:tc>
          <w:tcPr>
            <w:tcW w:w="1642" w:type="dxa"/>
          </w:tcPr>
          <w:p w:rsidR="007B4949" w:rsidRPr="00B94FD2" w:rsidRDefault="00397F2C" w:rsidP="00927705">
            <w:pPr>
              <w:spacing w:after="0" w:line="276" w:lineRule="auto"/>
              <w:jc w:val="center"/>
              <w:rPr>
                <w:rFonts w:cs="Times New Roman"/>
                <w:lang w:val="id-ID"/>
              </w:rPr>
            </w:pPr>
            <w:r>
              <w:rPr>
                <w:rFonts w:cs="Times New Roman"/>
                <w:lang w:val="id-ID"/>
              </w:rPr>
              <w:t>10,8</w:t>
            </w:r>
            <w:r w:rsidR="007B4949">
              <w:rPr>
                <w:rFonts w:cs="Times New Roman"/>
                <w:lang w:val="id-ID"/>
              </w:rPr>
              <w:t>%</w:t>
            </w:r>
          </w:p>
        </w:tc>
      </w:tr>
      <w:tr w:rsidR="007B4949" w:rsidRPr="00627599" w:rsidTr="00A90AE8">
        <w:tc>
          <w:tcPr>
            <w:tcW w:w="2122" w:type="dxa"/>
          </w:tcPr>
          <w:p w:rsidR="007B4949" w:rsidRPr="00397F2C" w:rsidRDefault="00397F2C" w:rsidP="00927705">
            <w:pPr>
              <w:spacing w:after="0" w:line="276" w:lineRule="auto"/>
              <w:jc w:val="center"/>
              <w:rPr>
                <w:rFonts w:cs="Times New Roman"/>
              </w:rPr>
            </w:pPr>
            <w:r>
              <w:rPr>
                <w:rFonts w:cs="Times New Roman"/>
              </w:rPr>
              <w:t>Tidak Setuju</w:t>
            </w:r>
          </w:p>
        </w:tc>
        <w:tc>
          <w:tcPr>
            <w:tcW w:w="1162" w:type="dxa"/>
          </w:tcPr>
          <w:p w:rsidR="007B4949" w:rsidRPr="00B63824" w:rsidRDefault="007B4949" w:rsidP="00927705">
            <w:pPr>
              <w:spacing w:after="0" w:line="276" w:lineRule="auto"/>
              <w:jc w:val="center"/>
              <w:rPr>
                <w:rFonts w:cs="Times New Roman"/>
                <w:lang w:val="id-ID"/>
              </w:rPr>
            </w:pPr>
            <w:r>
              <w:rPr>
                <w:rFonts w:cs="Times New Roman"/>
                <w:lang w:val="id-ID"/>
              </w:rPr>
              <w:t>2</w:t>
            </w:r>
          </w:p>
        </w:tc>
        <w:tc>
          <w:tcPr>
            <w:tcW w:w="1642" w:type="dxa"/>
          </w:tcPr>
          <w:p w:rsidR="007B4949" w:rsidRPr="00B63824" w:rsidRDefault="00397F2C" w:rsidP="00927705">
            <w:pPr>
              <w:spacing w:after="0" w:line="276" w:lineRule="auto"/>
              <w:jc w:val="center"/>
              <w:rPr>
                <w:rFonts w:cs="Times New Roman"/>
                <w:lang w:val="id-ID"/>
              </w:rPr>
            </w:pPr>
            <w:r>
              <w:rPr>
                <w:rFonts w:cs="Times New Roman"/>
                <w:lang w:val="id-ID"/>
              </w:rPr>
              <w:t>3</w:t>
            </w:r>
          </w:p>
        </w:tc>
        <w:tc>
          <w:tcPr>
            <w:tcW w:w="1642" w:type="dxa"/>
          </w:tcPr>
          <w:p w:rsidR="007B4949" w:rsidRPr="00812675" w:rsidRDefault="00C101FC" w:rsidP="00927705">
            <w:pPr>
              <w:spacing w:after="0" w:line="276" w:lineRule="auto"/>
              <w:jc w:val="center"/>
              <w:rPr>
                <w:rFonts w:cs="Times New Roman"/>
                <w:lang w:val="id-ID"/>
              </w:rPr>
            </w:pPr>
            <w:r>
              <w:rPr>
                <w:rFonts w:cs="Times New Roman"/>
                <w:lang w:val="id-ID"/>
              </w:rPr>
              <w:t>6</w:t>
            </w:r>
          </w:p>
        </w:tc>
        <w:tc>
          <w:tcPr>
            <w:tcW w:w="1642" w:type="dxa"/>
          </w:tcPr>
          <w:p w:rsidR="007B4949" w:rsidRPr="00B94FD2" w:rsidRDefault="00397F2C" w:rsidP="00927705">
            <w:pPr>
              <w:spacing w:after="0" w:line="276" w:lineRule="auto"/>
              <w:jc w:val="center"/>
              <w:rPr>
                <w:rFonts w:cs="Times New Roman"/>
                <w:lang w:val="id-ID"/>
              </w:rPr>
            </w:pPr>
            <w:r>
              <w:rPr>
                <w:rFonts w:cs="Times New Roman"/>
                <w:lang w:val="id-ID"/>
              </w:rPr>
              <w:t>4,6</w:t>
            </w:r>
            <w:r w:rsidR="007B4949">
              <w:rPr>
                <w:rFonts w:cs="Times New Roman"/>
                <w:lang w:val="id-ID"/>
              </w:rPr>
              <w:t>%</w:t>
            </w:r>
          </w:p>
        </w:tc>
      </w:tr>
      <w:tr w:rsidR="007B4949" w:rsidRPr="00627599" w:rsidTr="00A90AE8">
        <w:tc>
          <w:tcPr>
            <w:tcW w:w="2122" w:type="dxa"/>
          </w:tcPr>
          <w:p w:rsidR="007B4949" w:rsidRPr="00397F2C" w:rsidRDefault="00397F2C" w:rsidP="00927705">
            <w:pPr>
              <w:spacing w:after="0" w:line="276" w:lineRule="auto"/>
              <w:jc w:val="center"/>
              <w:rPr>
                <w:rFonts w:cs="Times New Roman"/>
              </w:rPr>
            </w:pPr>
            <w:r>
              <w:rPr>
                <w:rFonts w:cs="Times New Roman"/>
              </w:rPr>
              <w:t>Sangat Tidak Setuju</w:t>
            </w:r>
          </w:p>
        </w:tc>
        <w:tc>
          <w:tcPr>
            <w:tcW w:w="1162" w:type="dxa"/>
          </w:tcPr>
          <w:p w:rsidR="007B4949" w:rsidRPr="00B63824" w:rsidRDefault="007B4949" w:rsidP="00927705">
            <w:pPr>
              <w:spacing w:after="0" w:line="276" w:lineRule="auto"/>
              <w:jc w:val="center"/>
              <w:rPr>
                <w:rFonts w:cs="Times New Roman"/>
                <w:lang w:val="id-ID"/>
              </w:rPr>
            </w:pPr>
            <w:r>
              <w:rPr>
                <w:rFonts w:cs="Times New Roman"/>
                <w:lang w:val="id-ID"/>
              </w:rPr>
              <w:t>1</w:t>
            </w:r>
          </w:p>
        </w:tc>
        <w:tc>
          <w:tcPr>
            <w:tcW w:w="1642" w:type="dxa"/>
          </w:tcPr>
          <w:p w:rsidR="007B4949" w:rsidRPr="00B63824" w:rsidRDefault="007B4949" w:rsidP="00927705">
            <w:pPr>
              <w:spacing w:after="0" w:line="276" w:lineRule="auto"/>
              <w:jc w:val="center"/>
              <w:rPr>
                <w:rFonts w:cs="Times New Roman"/>
                <w:lang w:val="id-ID"/>
              </w:rPr>
            </w:pPr>
            <w:r>
              <w:rPr>
                <w:rFonts w:cs="Times New Roman"/>
                <w:lang w:val="id-ID"/>
              </w:rPr>
              <w:t>0</w:t>
            </w:r>
          </w:p>
        </w:tc>
        <w:tc>
          <w:tcPr>
            <w:tcW w:w="1642" w:type="dxa"/>
          </w:tcPr>
          <w:p w:rsidR="007B4949" w:rsidRPr="00812675" w:rsidRDefault="007B4949" w:rsidP="00927705">
            <w:pPr>
              <w:spacing w:after="0" w:line="276" w:lineRule="auto"/>
              <w:jc w:val="center"/>
              <w:rPr>
                <w:rFonts w:cs="Times New Roman"/>
                <w:lang w:val="id-ID"/>
              </w:rPr>
            </w:pPr>
            <w:r>
              <w:rPr>
                <w:rFonts w:cs="Times New Roman"/>
                <w:lang w:val="id-ID"/>
              </w:rPr>
              <w:t>0</w:t>
            </w:r>
          </w:p>
        </w:tc>
        <w:tc>
          <w:tcPr>
            <w:tcW w:w="1642" w:type="dxa"/>
          </w:tcPr>
          <w:p w:rsidR="007B4949" w:rsidRPr="00B04232" w:rsidRDefault="007B4949" w:rsidP="00927705">
            <w:pPr>
              <w:spacing w:after="0" w:line="276" w:lineRule="auto"/>
              <w:jc w:val="center"/>
              <w:rPr>
                <w:rFonts w:cs="Times New Roman"/>
                <w:lang w:val="id-ID"/>
              </w:rPr>
            </w:pPr>
            <w:r>
              <w:rPr>
                <w:rFonts w:cs="Times New Roman"/>
                <w:lang w:val="id-ID"/>
              </w:rPr>
              <w:t>0%</w:t>
            </w:r>
          </w:p>
        </w:tc>
      </w:tr>
      <w:tr w:rsidR="007B4949" w:rsidRPr="00627599" w:rsidTr="00A90AE8">
        <w:tc>
          <w:tcPr>
            <w:tcW w:w="2122" w:type="dxa"/>
          </w:tcPr>
          <w:p w:rsidR="007B4949" w:rsidRPr="00627599" w:rsidRDefault="007B4949" w:rsidP="00927705">
            <w:pPr>
              <w:spacing w:after="0" w:line="276" w:lineRule="auto"/>
              <w:jc w:val="center"/>
              <w:rPr>
                <w:rFonts w:cs="Times New Roman"/>
                <w:lang w:val="id-ID"/>
              </w:rPr>
            </w:pPr>
            <w:r w:rsidRPr="00627599">
              <w:rPr>
                <w:rFonts w:cs="Times New Roman"/>
                <w:lang w:val="id-ID"/>
              </w:rPr>
              <w:t>Jumlah</w:t>
            </w:r>
          </w:p>
        </w:tc>
        <w:tc>
          <w:tcPr>
            <w:tcW w:w="1162" w:type="dxa"/>
          </w:tcPr>
          <w:p w:rsidR="007B4949" w:rsidRPr="00627599" w:rsidRDefault="007B4949" w:rsidP="00927705">
            <w:pPr>
              <w:spacing w:after="0" w:line="276" w:lineRule="auto"/>
              <w:rPr>
                <w:rFonts w:cs="Times New Roman"/>
              </w:rPr>
            </w:pPr>
          </w:p>
        </w:tc>
        <w:tc>
          <w:tcPr>
            <w:tcW w:w="1642" w:type="dxa"/>
          </w:tcPr>
          <w:p w:rsidR="007B4949" w:rsidRPr="00B63824" w:rsidRDefault="00397F2C" w:rsidP="00927705">
            <w:pPr>
              <w:spacing w:after="0" w:line="276" w:lineRule="auto"/>
              <w:jc w:val="center"/>
              <w:rPr>
                <w:rFonts w:cs="Times New Roman"/>
                <w:lang w:val="id-ID"/>
              </w:rPr>
            </w:pPr>
            <w:r>
              <w:rPr>
                <w:rFonts w:cs="Times New Roman"/>
                <w:lang w:val="id-ID"/>
              </w:rPr>
              <w:t>6</w:t>
            </w:r>
            <w:r w:rsidR="007B4949">
              <w:rPr>
                <w:rFonts w:cs="Times New Roman"/>
                <w:lang w:val="id-ID"/>
              </w:rPr>
              <w:t>5</w:t>
            </w:r>
          </w:p>
        </w:tc>
        <w:tc>
          <w:tcPr>
            <w:tcW w:w="1642" w:type="dxa"/>
          </w:tcPr>
          <w:p w:rsidR="007B4949" w:rsidRPr="00812675" w:rsidRDefault="00C101FC" w:rsidP="00927705">
            <w:pPr>
              <w:spacing w:after="0" w:line="276" w:lineRule="auto"/>
              <w:jc w:val="center"/>
              <w:rPr>
                <w:rFonts w:cs="Times New Roman"/>
                <w:lang w:val="id-ID"/>
              </w:rPr>
            </w:pPr>
            <w:r>
              <w:rPr>
                <w:rFonts w:cs="Times New Roman"/>
                <w:lang w:val="id-ID"/>
              </w:rPr>
              <w:t>257</w:t>
            </w:r>
          </w:p>
        </w:tc>
        <w:tc>
          <w:tcPr>
            <w:tcW w:w="1642" w:type="dxa"/>
          </w:tcPr>
          <w:p w:rsidR="007B4949" w:rsidRPr="00B04232" w:rsidRDefault="007B4949" w:rsidP="00927705">
            <w:pPr>
              <w:spacing w:after="0" w:line="276" w:lineRule="auto"/>
              <w:jc w:val="center"/>
              <w:rPr>
                <w:rFonts w:cs="Times New Roman"/>
                <w:lang w:val="id-ID"/>
              </w:rPr>
            </w:pPr>
            <w:r>
              <w:rPr>
                <w:rFonts w:cs="Times New Roman"/>
                <w:lang w:val="id-ID"/>
              </w:rPr>
              <w:t>100%</w:t>
            </w:r>
          </w:p>
        </w:tc>
      </w:tr>
    </w:tbl>
    <w:p w:rsidR="007B4949" w:rsidRPr="00627599" w:rsidRDefault="007B4949" w:rsidP="00927705">
      <w:pPr>
        <w:spacing w:after="0" w:line="276" w:lineRule="auto"/>
        <w:rPr>
          <w:rFonts w:cs="Times New Roman"/>
        </w:rPr>
      </w:pPr>
      <w:r w:rsidRPr="00627599">
        <w:rPr>
          <w:rFonts w:cs="Times New Roman"/>
        </w:rPr>
        <w:t>Sumber : Data Primer yang diolah (Tahun 2022)</w:t>
      </w:r>
    </w:p>
    <w:p w:rsidR="00757280" w:rsidRDefault="00806BC2" w:rsidP="009700B2">
      <w:pPr>
        <w:spacing w:after="120" w:line="276" w:lineRule="auto"/>
        <w:rPr>
          <w:rFonts w:cs="Times New Roman"/>
          <w:sz w:val="24"/>
          <w:szCs w:val="24"/>
        </w:rPr>
      </w:pPr>
      <w:r>
        <w:rPr>
          <w:rFonts w:cs="Times New Roman"/>
          <w:sz w:val="24"/>
          <w:szCs w:val="24"/>
        </w:rPr>
        <w:t>Total dalam pengumpulan d</w:t>
      </w:r>
      <w:r w:rsidR="007B4949">
        <w:rPr>
          <w:rFonts w:cs="Times New Roman"/>
          <w:sz w:val="24"/>
          <w:szCs w:val="24"/>
        </w:rPr>
        <w:t>a</w:t>
      </w:r>
      <w:r w:rsidR="00397F2C">
        <w:rPr>
          <w:rFonts w:cs="Times New Roman"/>
          <w:sz w:val="24"/>
          <w:szCs w:val="24"/>
        </w:rPr>
        <w:t>ta</w:t>
      </w:r>
      <w:r w:rsidR="007B4949">
        <w:rPr>
          <w:rFonts w:cs="Times New Roman"/>
          <w:sz w:val="24"/>
          <w:szCs w:val="24"/>
        </w:rPr>
        <w:t xml:space="preserve"> angket :</w:t>
      </w:r>
    </w:p>
    <w:p w:rsidR="00757280" w:rsidRPr="00C80A56" w:rsidRDefault="00757280"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sidR="00E8304E">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B248A0" w:rsidRPr="00C5338A" w:rsidRDefault="007B4949" w:rsidP="00C5338A">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257</m:t>
              </m:r>
            </m:num>
            <m:den>
              <m:r>
                <m:rPr>
                  <m:sty m:val="p"/>
                </m:rPr>
                <w:rPr>
                  <w:rFonts w:ascii="Cambria Math" w:hAnsi="Cambria Math"/>
                  <w:sz w:val="24"/>
                  <w:szCs w:val="24"/>
                </w:rPr>
                <m:t xml:space="preserve"> 325</m:t>
              </m:r>
            </m:den>
          </m:f>
          <m:r>
            <w:rPr>
              <w:rFonts w:ascii="Cambria Math" w:hAnsi="Cambria Math"/>
              <w:sz w:val="24"/>
              <w:szCs w:val="24"/>
            </w:rPr>
            <m:t xml:space="preserve"> x 100=79,1%</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446A59" w:rsidRPr="00564DF5" w:rsidTr="00FE254E">
        <w:trPr>
          <w:trHeight w:val="307"/>
        </w:trPr>
        <w:tc>
          <w:tcPr>
            <w:tcW w:w="1455" w:type="dxa"/>
            <w:tcBorders>
              <w:top w:val="nil"/>
            </w:tcBorders>
          </w:tcPr>
          <w:p w:rsidR="00446A59" w:rsidRPr="00564DF5" w:rsidRDefault="00446A59"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446A59" w:rsidRPr="00564DF5" w:rsidRDefault="00446A59"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446A59" w:rsidRPr="00564DF5" w:rsidRDefault="00446A59"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446A59" w:rsidRPr="00564DF5" w:rsidRDefault="00446A59"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446A59" w:rsidRPr="00564DF5" w:rsidRDefault="00446A59" w:rsidP="009700B2">
            <w:pPr>
              <w:pStyle w:val="TableParagraph"/>
              <w:spacing w:before="115" w:line="276" w:lineRule="auto"/>
              <w:ind w:left="205"/>
              <w:rPr>
                <w:sz w:val="24"/>
                <w:szCs w:val="24"/>
              </w:rPr>
            </w:pPr>
            <w:r>
              <w:rPr>
                <w:sz w:val="24"/>
                <w:szCs w:val="24"/>
              </w:rPr>
              <w:t xml:space="preserve">     SS</w:t>
            </w:r>
          </w:p>
        </w:tc>
      </w:tr>
      <w:tr w:rsidR="00446A59" w:rsidRPr="00564DF5" w:rsidTr="00FE254E">
        <w:trPr>
          <w:trHeight w:val="766"/>
        </w:trPr>
        <w:tc>
          <w:tcPr>
            <w:tcW w:w="1455" w:type="dxa"/>
            <w:tcBorders>
              <w:bottom w:val="nil"/>
            </w:tcBorders>
          </w:tcPr>
          <w:p w:rsidR="00446A59" w:rsidRPr="00564DF5" w:rsidRDefault="00446A59" w:rsidP="009700B2">
            <w:pPr>
              <w:pStyle w:val="TableParagraph"/>
              <w:spacing w:line="276" w:lineRule="auto"/>
              <w:jc w:val="both"/>
              <w:rPr>
                <w:sz w:val="24"/>
                <w:szCs w:val="24"/>
              </w:rPr>
            </w:pPr>
          </w:p>
        </w:tc>
        <w:tc>
          <w:tcPr>
            <w:tcW w:w="1455" w:type="dxa"/>
            <w:tcBorders>
              <w:bottom w:val="nil"/>
            </w:tcBorders>
          </w:tcPr>
          <w:p w:rsidR="00446A59" w:rsidRPr="00564DF5" w:rsidRDefault="00446A59" w:rsidP="009700B2">
            <w:pPr>
              <w:pStyle w:val="TableParagraph"/>
              <w:spacing w:line="276" w:lineRule="auto"/>
              <w:jc w:val="both"/>
              <w:rPr>
                <w:sz w:val="24"/>
                <w:szCs w:val="24"/>
              </w:rPr>
            </w:pPr>
          </w:p>
        </w:tc>
        <w:tc>
          <w:tcPr>
            <w:tcW w:w="1370" w:type="dxa"/>
            <w:tcBorders>
              <w:bottom w:val="nil"/>
            </w:tcBorders>
          </w:tcPr>
          <w:p w:rsidR="00446A59" w:rsidRPr="00564DF5" w:rsidRDefault="00446A59" w:rsidP="009700B2">
            <w:pPr>
              <w:pStyle w:val="TableParagraph"/>
              <w:spacing w:line="276" w:lineRule="auto"/>
              <w:jc w:val="both"/>
              <w:rPr>
                <w:sz w:val="24"/>
                <w:szCs w:val="24"/>
              </w:rPr>
            </w:pPr>
          </w:p>
        </w:tc>
        <w:tc>
          <w:tcPr>
            <w:tcW w:w="1370" w:type="dxa"/>
            <w:tcBorders>
              <w:bottom w:val="nil"/>
            </w:tcBorders>
          </w:tcPr>
          <w:p w:rsidR="00446A59" w:rsidRPr="00564DF5" w:rsidRDefault="00446A59"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692032" behindDoc="0" locked="0" layoutInCell="1" allowOverlap="1" wp14:anchorId="5591D121" wp14:editId="5610C63D">
                      <wp:simplePos x="0" y="0"/>
                      <wp:positionH relativeFrom="column">
                        <wp:posOffset>675005</wp:posOffset>
                      </wp:positionH>
                      <wp:positionV relativeFrom="paragraph">
                        <wp:posOffset>-20320</wp:posOffset>
                      </wp:positionV>
                      <wp:extent cx="0" cy="225425"/>
                      <wp:effectExtent l="57150" t="19050" r="76200" b="79375"/>
                      <wp:wrapNone/>
                      <wp:docPr id="31" name="Straight Connector 31"/>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0918C878" id="Straight Connector 31"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5pt,-1.6pt" to="53.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" strokecolor="windowText" strokeweight="2pt">
                      <v:shadow on="t" color="black" opacity="24903f" origin=",.5" offset="0,.55556mm"/>
                    </v:line>
                  </w:pict>
                </mc:Fallback>
              </mc:AlternateContent>
            </w:r>
          </w:p>
          <w:p w:rsidR="00446A59" w:rsidRPr="00564DF5" w:rsidRDefault="00446A59"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r>
              <w:rPr>
                <w:rFonts w:cs="Times New Roman"/>
                <w:sz w:val="24"/>
                <w:szCs w:val="24"/>
              </w:rPr>
              <w:t>79,1%</w:t>
            </w:r>
            <w:r w:rsidRPr="00564DF5">
              <w:rPr>
                <w:rFonts w:cs="Times New Roman"/>
                <w:sz w:val="24"/>
                <w:szCs w:val="24"/>
                <w:lang w:val="id"/>
              </w:rPr>
              <w:t xml:space="preserve">       </w:t>
            </w:r>
          </w:p>
        </w:tc>
        <w:tc>
          <w:tcPr>
            <w:tcW w:w="1370" w:type="dxa"/>
            <w:tcBorders>
              <w:bottom w:val="nil"/>
            </w:tcBorders>
          </w:tcPr>
          <w:p w:rsidR="00446A59" w:rsidRPr="00564DF5" w:rsidRDefault="00446A59" w:rsidP="009700B2">
            <w:pPr>
              <w:pStyle w:val="TableParagraph"/>
              <w:spacing w:line="276" w:lineRule="auto"/>
              <w:jc w:val="both"/>
              <w:rPr>
                <w:sz w:val="24"/>
                <w:szCs w:val="24"/>
              </w:rPr>
            </w:pPr>
          </w:p>
          <w:p w:rsidR="00446A59" w:rsidRPr="00564DF5" w:rsidRDefault="00446A59" w:rsidP="009700B2">
            <w:pPr>
              <w:spacing w:line="276" w:lineRule="auto"/>
              <w:rPr>
                <w:rFonts w:cs="Times New Roman"/>
                <w:sz w:val="24"/>
                <w:szCs w:val="24"/>
                <w:lang w:val="id"/>
              </w:rPr>
            </w:pPr>
            <w:r w:rsidRPr="00564DF5">
              <w:rPr>
                <w:rFonts w:cs="Times New Roman"/>
                <w:sz w:val="24"/>
                <w:szCs w:val="24"/>
                <w:lang w:val="id"/>
              </w:rPr>
              <w:t xml:space="preserve">   </w:t>
            </w:r>
          </w:p>
        </w:tc>
      </w:tr>
    </w:tbl>
    <w:p w:rsidR="00446A59" w:rsidRPr="00FE254E" w:rsidRDefault="00446A59"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665B6A">
        <w:rPr>
          <w:rFonts w:cs="Times New Roman"/>
          <w:sz w:val="24"/>
          <w:szCs w:val="24"/>
        </w:rPr>
        <w:t xml:space="preserve">                </w:t>
      </w:r>
      <w:r>
        <w:rPr>
          <w:rFonts w:cs="Times New Roman"/>
          <w:sz w:val="24"/>
          <w:szCs w:val="24"/>
        </w:rPr>
        <w:t xml:space="preserve">80%             </w:t>
      </w:r>
      <w:r w:rsidRPr="00564DF5">
        <w:rPr>
          <w:rFonts w:cs="Times New Roman"/>
          <w:sz w:val="24"/>
          <w:szCs w:val="24"/>
        </w:rPr>
        <w:t>100%</w:t>
      </w:r>
    </w:p>
    <w:p w:rsidR="00665B6A" w:rsidRDefault="00C101FC" w:rsidP="00927705">
      <w:pPr>
        <w:spacing w:after="120" w:line="276" w:lineRule="auto"/>
        <w:ind w:firstLine="720"/>
        <w:jc w:val="both"/>
        <w:rPr>
          <w:rFonts w:cs="Times New Roman"/>
          <w:sz w:val="24"/>
          <w:szCs w:val="24"/>
        </w:rPr>
      </w:pPr>
      <w:r w:rsidRPr="00072704">
        <w:rPr>
          <w:rFonts w:cs="Times New Roman"/>
          <w:sz w:val="24"/>
          <w:szCs w:val="24"/>
        </w:rPr>
        <w:t>Berdasarkan tabel 4.</w:t>
      </w:r>
      <w:r>
        <w:rPr>
          <w:rFonts w:cs="Times New Roman"/>
          <w:sz w:val="24"/>
          <w:szCs w:val="24"/>
        </w:rPr>
        <w:t>5</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 “</w:t>
      </w:r>
      <w:r w:rsidR="00927705">
        <w:rPr>
          <w:rFonts w:cs="Times New Roman"/>
          <w:sz w:val="24"/>
          <w:szCs w:val="24"/>
        </w:rPr>
        <w:t>Pegawai</w:t>
      </w:r>
      <w:r w:rsidRPr="00397F2C">
        <w:rPr>
          <w:rFonts w:cs="Times New Roman"/>
          <w:sz w:val="24"/>
          <w:szCs w:val="24"/>
        </w:rPr>
        <w:t xml:space="preserve"> mempunyai keahlian dalam  pekerjaan</w:t>
      </w:r>
      <w:r w:rsidRPr="00072704">
        <w:rPr>
          <w:rFonts w:cs="Times New Roman"/>
          <w:sz w:val="24"/>
          <w:szCs w:val="24"/>
        </w:rPr>
        <w:t xml:space="preserve">” yaitu sebanyak </w:t>
      </w:r>
      <w:r w:rsidRPr="00AB7DAB">
        <w:rPr>
          <w:rFonts w:cs="Times New Roman"/>
          <w:sz w:val="24"/>
          <w:szCs w:val="24"/>
        </w:rPr>
        <w:t xml:space="preserve">10 </w:t>
      </w:r>
      <w:r w:rsidRPr="00072704">
        <w:rPr>
          <w:rFonts w:cs="Times New Roman"/>
          <w:sz w:val="24"/>
          <w:szCs w:val="24"/>
        </w:rPr>
        <w:t>responden (</w:t>
      </w:r>
      <w:r>
        <w:rPr>
          <w:rFonts w:cs="Times New Roman"/>
          <w:sz w:val="24"/>
          <w:szCs w:val="24"/>
        </w:rPr>
        <w:t>15,4%), setuju</w:t>
      </w:r>
      <w:r w:rsidRPr="003635BB">
        <w:rPr>
          <w:rFonts w:cs="Times New Roman"/>
          <w:sz w:val="24"/>
          <w:szCs w:val="24"/>
        </w:rPr>
        <w:t xml:space="preserve"> sebanyak </w:t>
      </w:r>
      <w:r>
        <w:rPr>
          <w:rFonts w:cs="Times New Roman"/>
          <w:sz w:val="24"/>
          <w:szCs w:val="24"/>
        </w:rPr>
        <w:t>4</w:t>
      </w:r>
      <w:r w:rsidRPr="003635BB">
        <w:rPr>
          <w:rFonts w:cs="Times New Roman"/>
          <w:sz w:val="24"/>
          <w:szCs w:val="24"/>
        </w:rPr>
        <w:t>5</w:t>
      </w:r>
      <w:r>
        <w:rPr>
          <w:rFonts w:cs="Times New Roman"/>
          <w:sz w:val="24"/>
          <w:szCs w:val="24"/>
        </w:rPr>
        <w:t xml:space="preserve"> responden (69,2%), kurang setuju</w:t>
      </w:r>
      <w:r w:rsidRPr="003635BB">
        <w:rPr>
          <w:rFonts w:cs="Times New Roman"/>
          <w:sz w:val="24"/>
          <w:szCs w:val="24"/>
        </w:rPr>
        <w:t xml:space="preserve"> sebanyak </w:t>
      </w:r>
      <w:r w:rsidR="006E3637">
        <w:rPr>
          <w:rFonts w:cs="Times New Roman"/>
          <w:sz w:val="24"/>
          <w:szCs w:val="24"/>
        </w:rPr>
        <w:t>7 responden (10,8</w:t>
      </w:r>
      <w:r w:rsidRPr="00072704">
        <w:rPr>
          <w:rFonts w:cs="Times New Roman"/>
          <w:sz w:val="24"/>
          <w:szCs w:val="24"/>
        </w:rPr>
        <w:t>%)</w:t>
      </w:r>
      <w:r>
        <w:rPr>
          <w:rFonts w:cs="Times New Roman"/>
          <w:sz w:val="24"/>
          <w:szCs w:val="24"/>
        </w:rPr>
        <w:t xml:space="preserve">, </w:t>
      </w:r>
      <w:r w:rsidR="006E3637">
        <w:rPr>
          <w:rFonts w:cs="Times New Roman"/>
          <w:sz w:val="24"/>
          <w:szCs w:val="24"/>
        </w:rPr>
        <w:t>tidak setuju</w:t>
      </w:r>
      <w:r w:rsidRPr="00072704">
        <w:rPr>
          <w:rFonts w:cs="Times New Roman"/>
          <w:sz w:val="24"/>
          <w:szCs w:val="24"/>
        </w:rPr>
        <w:t xml:space="preserve"> sebanyak </w:t>
      </w:r>
      <w:r w:rsidR="006E3637">
        <w:rPr>
          <w:rFonts w:cs="Times New Roman"/>
          <w:sz w:val="24"/>
          <w:szCs w:val="24"/>
        </w:rPr>
        <w:t>3</w:t>
      </w:r>
      <w:r w:rsidRPr="00AB7DAB">
        <w:rPr>
          <w:rFonts w:cs="Times New Roman"/>
          <w:sz w:val="24"/>
          <w:szCs w:val="24"/>
        </w:rPr>
        <w:t xml:space="preserve"> </w:t>
      </w:r>
      <w:r w:rsidRPr="00072704">
        <w:rPr>
          <w:rFonts w:cs="Times New Roman"/>
          <w:sz w:val="24"/>
          <w:szCs w:val="24"/>
        </w:rPr>
        <w:t>responden (</w:t>
      </w:r>
      <w:r w:rsidR="006E3637">
        <w:rPr>
          <w:rFonts w:cs="Times New Roman"/>
          <w:sz w:val="24"/>
          <w:szCs w:val="24"/>
        </w:rPr>
        <w:t>4,6</w:t>
      </w:r>
      <w:r w:rsidRPr="00072704">
        <w:rPr>
          <w:rFonts w:cs="Times New Roman"/>
          <w:sz w:val="24"/>
          <w:szCs w:val="24"/>
        </w:rPr>
        <w:t>%)</w:t>
      </w:r>
      <w:r w:rsidR="006E3637">
        <w:rPr>
          <w:rFonts w:cs="Times New Roman"/>
          <w:sz w:val="24"/>
          <w:szCs w:val="24"/>
        </w:rPr>
        <w:t>.</w:t>
      </w:r>
      <w:r w:rsidRPr="00072704">
        <w:rPr>
          <w:rFonts w:cs="Times New Roman"/>
          <w:sz w:val="24"/>
          <w:szCs w:val="24"/>
        </w:rPr>
        <w:t xml:space="preserve"> Total skor yang diperoleh sebesar </w:t>
      </w:r>
      <w:r w:rsidR="006E3637">
        <w:rPr>
          <w:rFonts w:cs="Times New Roman"/>
          <w:sz w:val="24"/>
          <w:szCs w:val="24"/>
        </w:rPr>
        <w:t>79,1</w:t>
      </w:r>
      <w:r w:rsidRPr="00072704">
        <w:rPr>
          <w:rFonts w:cs="Times New Roman"/>
          <w:sz w:val="24"/>
          <w:szCs w:val="24"/>
        </w:rPr>
        <w:t xml:space="preserve">% yang </w:t>
      </w:r>
      <w:r w:rsidR="006E3637">
        <w:rPr>
          <w:rFonts w:cs="Times New Roman"/>
          <w:sz w:val="24"/>
          <w:szCs w:val="24"/>
        </w:rPr>
        <w:t>menunjukan bahwa responden setuju dengan pernyataan tersebut.</w:t>
      </w:r>
    </w:p>
    <w:p w:rsidR="00927705" w:rsidRDefault="00927705" w:rsidP="00927705">
      <w:pPr>
        <w:spacing w:after="120" w:line="276" w:lineRule="auto"/>
        <w:ind w:firstLine="720"/>
        <w:jc w:val="both"/>
        <w:rPr>
          <w:rFonts w:cs="Times New Roman"/>
          <w:sz w:val="24"/>
          <w:szCs w:val="24"/>
        </w:rPr>
      </w:pPr>
    </w:p>
    <w:p w:rsidR="00927705" w:rsidRDefault="00927705" w:rsidP="00927705">
      <w:pPr>
        <w:spacing w:after="120" w:line="276" w:lineRule="auto"/>
        <w:ind w:firstLine="720"/>
        <w:jc w:val="both"/>
        <w:rPr>
          <w:rFonts w:cs="Times New Roman"/>
          <w:sz w:val="24"/>
          <w:szCs w:val="24"/>
        </w:rPr>
      </w:pPr>
    </w:p>
    <w:p w:rsidR="00927705" w:rsidRDefault="00927705" w:rsidP="00927705">
      <w:pPr>
        <w:spacing w:after="120" w:line="276" w:lineRule="auto"/>
        <w:ind w:firstLine="720"/>
        <w:jc w:val="both"/>
        <w:rPr>
          <w:rFonts w:cs="Times New Roman"/>
          <w:sz w:val="24"/>
          <w:szCs w:val="24"/>
        </w:rPr>
      </w:pPr>
    </w:p>
    <w:p w:rsidR="00E8304E" w:rsidRPr="00397F2C" w:rsidRDefault="00E8304E" w:rsidP="00927705">
      <w:pPr>
        <w:spacing w:after="0" w:line="276" w:lineRule="auto"/>
        <w:rPr>
          <w:rFonts w:cs="Times New Roman"/>
          <w:sz w:val="24"/>
          <w:szCs w:val="24"/>
        </w:rPr>
      </w:pPr>
      <w:r>
        <w:rPr>
          <w:rFonts w:cs="Times New Roman"/>
          <w:sz w:val="24"/>
          <w:szCs w:val="24"/>
        </w:rPr>
        <w:lastRenderedPageBreak/>
        <w:t>b.</w:t>
      </w:r>
      <w:r w:rsidRPr="00E8304E">
        <w:rPr>
          <w:rFonts w:cs="Times New Roman"/>
          <w:sz w:val="20"/>
          <w:szCs w:val="20"/>
        </w:rPr>
        <w:t xml:space="preserve"> </w:t>
      </w:r>
      <w:r w:rsidR="00927705">
        <w:rPr>
          <w:rFonts w:cs="Times New Roman"/>
          <w:sz w:val="24"/>
          <w:szCs w:val="24"/>
        </w:rPr>
        <w:t>Pegawai</w:t>
      </w:r>
      <w:r w:rsidRPr="00E8304E">
        <w:rPr>
          <w:rFonts w:cs="Times New Roman"/>
          <w:sz w:val="24"/>
          <w:szCs w:val="24"/>
        </w:rPr>
        <w:t xml:space="preserve"> memiliki keterampilan dalam bekerja</w:t>
      </w:r>
      <w:r w:rsidRPr="00397F2C">
        <w:rPr>
          <w:rFonts w:cs="Times New Roman"/>
          <w:sz w:val="24"/>
          <w:szCs w:val="24"/>
        </w:rPr>
        <w:t>;</w:t>
      </w:r>
    </w:p>
    <w:p w:rsidR="00E8304E" w:rsidRPr="00E35D9A" w:rsidRDefault="00E8304E" w:rsidP="00927705">
      <w:pPr>
        <w:pStyle w:val="Heading5"/>
        <w:jc w:val="center"/>
      </w:pPr>
      <w:r w:rsidRPr="00E35D9A">
        <w:t>Tabel 4. 6 Tanggapan Responden Mengenai</w:t>
      </w:r>
    </w:p>
    <w:p w:rsidR="00E8304E" w:rsidRPr="00072704" w:rsidRDefault="00E8304E" w:rsidP="00927705">
      <w:pPr>
        <w:spacing w:after="0" w:line="276" w:lineRule="auto"/>
        <w:ind w:left="252" w:hanging="252"/>
        <w:jc w:val="center"/>
        <w:rPr>
          <w:rFonts w:cs="Times New Roman"/>
          <w:sz w:val="24"/>
          <w:szCs w:val="24"/>
        </w:rPr>
      </w:pPr>
      <w:r w:rsidRPr="00072704">
        <w:rPr>
          <w:rFonts w:cs="Times New Roman"/>
          <w:sz w:val="24"/>
          <w:szCs w:val="24"/>
        </w:rPr>
        <w:t>“</w:t>
      </w:r>
      <w:r w:rsidR="00927705">
        <w:rPr>
          <w:rFonts w:cs="Times New Roman"/>
          <w:sz w:val="24"/>
          <w:szCs w:val="24"/>
        </w:rPr>
        <w:t>Pegawai</w:t>
      </w:r>
      <w:r w:rsidRPr="00E8304E">
        <w:rPr>
          <w:rFonts w:cs="Times New Roman"/>
          <w:sz w:val="24"/>
          <w:szCs w:val="24"/>
        </w:rPr>
        <w:t xml:space="preserve"> memiliki keterampilan dalam bekerja</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E8304E" w:rsidRPr="00627599" w:rsidTr="004436F5">
        <w:tc>
          <w:tcPr>
            <w:tcW w:w="2122" w:type="dxa"/>
          </w:tcPr>
          <w:p w:rsidR="00E8304E" w:rsidRPr="00627599" w:rsidRDefault="00E8304E" w:rsidP="00927705">
            <w:pPr>
              <w:spacing w:after="0" w:line="276" w:lineRule="auto"/>
              <w:jc w:val="center"/>
              <w:rPr>
                <w:rFonts w:cs="Times New Roman"/>
                <w:lang w:val="id-ID"/>
              </w:rPr>
            </w:pPr>
            <w:r w:rsidRPr="00627599">
              <w:rPr>
                <w:rFonts w:cs="Times New Roman"/>
                <w:lang w:val="id-ID"/>
              </w:rPr>
              <w:t>Keterangan</w:t>
            </w:r>
          </w:p>
        </w:tc>
        <w:tc>
          <w:tcPr>
            <w:tcW w:w="1162" w:type="dxa"/>
          </w:tcPr>
          <w:p w:rsidR="00E8304E" w:rsidRPr="00627599" w:rsidRDefault="00E8304E" w:rsidP="00927705">
            <w:pPr>
              <w:spacing w:after="0" w:line="276" w:lineRule="auto"/>
              <w:jc w:val="center"/>
              <w:rPr>
                <w:rFonts w:cs="Times New Roman"/>
                <w:lang w:val="id-ID"/>
              </w:rPr>
            </w:pPr>
            <w:r w:rsidRPr="00627599">
              <w:rPr>
                <w:rFonts w:cs="Times New Roman"/>
                <w:lang w:val="id-ID"/>
              </w:rPr>
              <w:t>Skor</w:t>
            </w:r>
          </w:p>
        </w:tc>
        <w:tc>
          <w:tcPr>
            <w:tcW w:w="1642" w:type="dxa"/>
          </w:tcPr>
          <w:p w:rsidR="00E8304E" w:rsidRPr="00627599" w:rsidRDefault="00E8304E" w:rsidP="00927705">
            <w:pPr>
              <w:spacing w:after="0" w:line="276" w:lineRule="auto"/>
              <w:jc w:val="center"/>
              <w:rPr>
                <w:rFonts w:cs="Times New Roman"/>
                <w:lang w:val="id-ID"/>
              </w:rPr>
            </w:pPr>
            <w:r w:rsidRPr="00627599">
              <w:rPr>
                <w:rFonts w:cs="Times New Roman"/>
                <w:lang w:val="id-ID"/>
              </w:rPr>
              <w:t>Jumlah Responden</w:t>
            </w:r>
          </w:p>
        </w:tc>
        <w:tc>
          <w:tcPr>
            <w:tcW w:w="1642" w:type="dxa"/>
          </w:tcPr>
          <w:p w:rsidR="00E8304E" w:rsidRPr="00627599" w:rsidRDefault="00E8304E" w:rsidP="00927705">
            <w:pPr>
              <w:spacing w:after="0" w:line="276" w:lineRule="auto"/>
              <w:jc w:val="center"/>
              <w:rPr>
                <w:rFonts w:cs="Times New Roman"/>
                <w:lang w:val="id-ID"/>
              </w:rPr>
            </w:pPr>
            <w:r w:rsidRPr="00627599">
              <w:rPr>
                <w:rFonts w:cs="Times New Roman"/>
                <w:lang w:val="id-ID"/>
              </w:rPr>
              <w:t>Skor Total</w:t>
            </w:r>
          </w:p>
        </w:tc>
        <w:tc>
          <w:tcPr>
            <w:tcW w:w="1642" w:type="dxa"/>
          </w:tcPr>
          <w:p w:rsidR="00E8304E" w:rsidRPr="00627599" w:rsidRDefault="00E8304E" w:rsidP="00927705">
            <w:pPr>
              <w:spacing w:after="0" w:line="276" w:lineRule="auto"/>
              <w:jc w:val="center"/>
              <w:rPr>
                <w:rFonts w:cs="Times New Roman"/>
                <w:lang w:val="id-ID"/>
              </w:rPr>
            </w:pPr>
            <w:r w:rsidRPr="00627599">
              <w:rPr>
                <w:rFonts w:cs="Times New Roman"/>
                <w:lang w:val="id-ID"/>
              </w:rPr>
              <w:t>Persentase (%)</w:t>
            </w:r>
          </w:p>
        </w:tc>
      </w:tr>
      <w:tr w:rsidR="00E8304E" w:rsidRPr="00627599" w:rsidTr="004436F5">
        <w:tc>
          <w:tcPr>
            <w:tcW w:w="2122" w:type="dxa"/>
          </w:tcPr>
          <w:p w:rsidR="00E8304E" w:rsidRPr="00806BC2" w:rsidRDefault="00E8304E" w:rsidP="00665B6A">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E8304E" w:rsidRPr="00B63824" w:rsidRDefault="00E8304E" w:rsidP="00665B6A">
            <w:pPr>
              <w:spacing w:after="0" w:line="276" w:lineRule="auto"/>
              <w:jc w:val="center"/>
              <w:rPr>
                <w:rFonts w:cs="Times New Roman"/>
                <w:lang w:val="id-ID"/>
              </w:rPr>
            </w:pPr>
            <w:r>
              <w:rPr>
                <w:rFonts w:cs="Times New Roman"/>
                <w:lang w:val="id-ID"/>
              </w:rPr>
              <w:t>5</w:t>
            </w:r>
          </w:p>
        </w:tc>
        <w:tc>
          <w:tcPr>
            <w:tcW w:w="1642" w:type="dxa"/>
          </w:tcPr>
          <w:p w:rsidR="00E8304E" w:rsidRPr="00B63824" w:rsidRDefault="00E8304E" w:rsidP="00665B6A">
            <w:pPr>
              <w:spacing w:after="0" w:line="276" w:lineRule="auto"/>
              <w:jc w:val="center"/>
              <w:rPr>
                <w:rFonts w:cs="Times New Roman"/>
                <w:lang w:val="id-ID"/>
              </w:rPr>
            </w:pPr>
            <w:r>
              <w:rPr>
                <w:rFonts w:cs="Times New Roman"/>
                <w:lang w:val="id-ID"/>
              </w:rPr>
              <w:t>7</w:t>
            </w:r>
          </w:p>
        </w:tc>
        <w:tc>
          <w:tcPr>
            <w:tcW w:w="1642" w:type="dxa"/>
          </w:tcPr>
          <w:p w:rsidR="00E8304E" w:rsidRPr="002129B1" w:rsidRDefault="002129B1" w:rsidP="00665B6A">
            <w:pPr>
              <w:spacing w:after="0" w:line="276" w:lineRule="auto"/>
              <w:jc w:val="center"/>
              <w:rPr>
                <w:rFonts w:cs="Times New Roman"/>
              </w:rPr>
            </w:pPr>
            <w:r>
              <w:rPr>
                <w:rFonts w:cs="Times New Roman"/>
              </w:rPr>
              <w:t>35</w:t>
            </w:r>
          </w:p>
        </w:tc>
        <w:tc>
          <w:tcPr>
            <w:tcW w:w="1642" w:type="dxa"/>
          </w:tcPr>
          <w:p w:rsidR="00E8304E" w:rsidRPr="00B94FD2" w:rsidRDefault="002129B1" w:rsidP="00665B6A">
            <w:pPr>
              <w:spacing w:after="0" w:line="276" w:lineRule="auto"/>
              <w:jc w:val="center"/>
              <w:rPr>
                <w:rFonts w:cs="Times New Roman"/>
                <w:lang w:val="id-ID"/>
              </w:rPr>
            </w:pPr>
            <w:r>
              <w:rPr>
                <w:rFonts w:cs="Times New Roman"/>
                <w:lang w:val="id-ID"/>
              </w:rPr>
              <w:t>10,8</w:t>
            </w:r>
            <w:r w:rsidR="00E8304E">
              <w:rPr>
                <w:rFonts w:cs="Times New Roman"/>
                <w:lang w:val="id-ID"/>
              </w:rPr>
              <w:t>%</w:t>
            </w:r>
          </w:p>
        </w:tc>
      </w:tr>
      <w:tr w:rsidR="00E8304E" w:rsidRPr="00627599" w:rsidTr="004436F5">
        <w:tc>
          <w:tcPr>
            <w:tcW w:w="2122" w:type="dxa"/>
          </w:tcPr>
          <w:p w:rsidR="00E8304E" w:rsidRPr="00627599" w:rsidRDefault="00E8304E" w:rsidP="00665B6A">
            <w:pPr>
              <w:spacing w:after="0" w:line="276" w:lineRule="auto"/>
              <w:jc w:val="center"/>
              <w:rPr>
                <w:rFonts w:cs="Times New Roman"/>
                <w:lang w:val="id-ID"/>
              </w:rPr>
            </w:pPr>
            <w:r>
              <w:rPr>
                <w:rFonts w:cs="Times New Roman"/>
                <w:lang w:val="id-ID"/>
              </w:rPr>
              <w:t>Setuju</w:t>
            </w:r>
          </w:p>
        </w:tc>
        <w:tc>
          <w:tcPr>
            <w:tcW w:w="1162" w:type="dxa"/>
          </w:tcPr>
          <w:p w:rsidR="00E8304E" w:rsidRPr="00B63824" w:rsidRDefault="00E8304E" w:rsidP="00665B6A">
            <w:pPr>
              <w:spacing w:after="0" w:line="276" w:lineRule="auto"/>
              <w:jc w:val="center"/>
              <w:rPr>
                <w:rFonts w:cs="Times New Roman"/>
                <w:lang w:val="id-ID"/>
              </w:rPr>
            </w:pPr>
            <w:r>
              <w:rPr>
                <w:rFonts w:cs="Times New Roman"/>
                <w:lang w:val="id-ID"/>
              </w:rPr>
              <w:t>4</w:t>
            </w:r>
          </w:p>
        </w:tc>
        <w:tc>
          <w:tcPr>
            <w:tcW w:w="1642" w:type="dxa"/>
          </w:tcPr>
          <w:p w:rsidR="00E8304E" w:rsidRPr="00B63824" w:rsidRDefault="00E8304E" w:rsidP="00665B6A">
            <w:pPr>
              <w:spacing w:after="0" w:line="276" w:lineRule="auto"/>
              <w:jc w:val="center"/>
              <w:rPr>
                <w:rFonts w:cs="Times New Roman"/>
                <w:lang w:val="id-ID"/>
              </w:rPr>
            </w:pPr>
            <w:r>
              <w:rPr>
                <w:rFonts w:cs="Times New Roman"/>
                <w:lang w:val="id-ID"/>
              </w:rPr>
              <w:t>47</w:t>
            </w:r>
          </w:p>
        </w:tc>
        <w:tc>
          <w:tcPr>
            <w:tcW w:w="1642" w:type="dxa"/>
          </w:tcPr>
          <w:p w:rsidR="00E8304E" w:rsidRPr="00C101FC" w:rsidRDefault="002129B1" w:rsidP="00665B6A">
            <w:pPr>
              <w:spacing w:after="0" w:line="276" w:lineRule="auto"/>
              <w:jc w:val="center"/>
              <w:rPr>
                <w:rFonts w:cs="Times New Roman"/>
              </w:rPr>
            </w:pPr>
            <w:r>
              <w:rPr>
                <w:rFonts w:cs="Times New Roman"/>
                <w:lang w:val="id-ID"/>
              </w:rPr>
              <w:t>188</w:t>
            </w:r>
          </w:p>
        </w:tc>
        <w:tc>
          <w:tcPr>
            <w:tcW w:w="1642" w:type="dxa"/>
          </w:tcPr>
          <w:p w:rsidR="00E8304E" w:rsidRPr="00B94FD2" w:rsidRDefault="002129B1" w:rsidP="00665B6A">
            <w:pPr>
              <w:spacing w:after="0" w:line="276" w:lineRule="auto"/>
              <w:jc w:val="center"/>
              <w:rPr>
                <w:rFonts w:cs="Times New Roman"/>
                <w:lang w:val="id-ID"/>
              </w:rPr>
            </w:pPr>
            <w:r>
              <w:rPr>
                <w:rFonts w:cs="Times New Roman"/>
                <w:lang w:val="id-ID"/>
              </w:rPr>
              <w:t>72,3</w:t>
            </w:r>
            <w:r w:rsidR="00E8304E">
              <w:rPr>
                <w:rFonts w:cs="Times New Roman"/>
                <w:lang w:val="id-ID"/>
              </w:rPr>
              <w:t>%</w:t>
            </w:r>
          </w:p>
        </w:tc>
      </w:tr>
      <w:tr w:rsidR="00E8304E" w:rsidRPr="00627599" w:rsidTr="004436F5">
        <w:tc>
          <w:tcPr>
            <w:tcW w:w="2122" w:type="dxa"/>
          </w:tcPr>
          <w:p w:rsidR="00E8304E" w:rsidRPr="00397F2C" w:rsidRDefault="00E8304E" w:rsidP="00665B6A">
            <w:pPr>
              <w:spacing w:after="0" w:line="276" w:lineRule="auto"/>
              <w:jc w:val="center"/>
              <w:rPr>
                <w:rFonts w:cs="Times New Roman"/>
              </w:rPr>
            </w:pPr>
            <w:r>
              <w:rPr>
                <w:rFonts w:cs="Times New Roman"/>
              </w:rPr>
              <w:t>Kurang Setuju</w:t>
            </w:r>
          </w:p>
        </w:tc>
        <w:tc>
          <w:tcPr>
            <w:tcW w:w="1162" w:type="dxa"/>
          </w:tcPr>
          <w:p w:rsidR="00E8304E" w:rsidRPr="00B63824" w:rsidRDefault="00E8304E" w:rsidP="00665B6A">
            <w:pPr>
              <w:spacing w:after="0" w:line="276" w:lineRule="auto"/>
              <w:jc w:val="center"/>
              <w:rPr>
                <w:rFonts w:cs="Times New Roman"/>
                <w:lang w:val="id-ID"/>
              </w:rPr>
            </w:pPr>
            <w:r>
              <w:rPr>
                <w:rFonts w:cs="Times New Roman"/>
                <w:lang w:val="id-ID"/>
              </w:rPr>
              <w:t>3</w:t>
            </w:r>
          </w:p>
        </w:tc>
        <w:tc>
          <w:tcPr>
            <w:tcW w:w="1642" w:type="dxa"/>
          </w:tcPr>
          <w:p w:rsidR="00E8304E" w:rsidRPr="00B63824" w:rsidRDefault="00E8304E" w:rsidP="00665B6A">
            <w:pPr>
              <w:spacing w:after="0" w:line="276" w:lineRule="auto"/>
              <w:jc w:val="center"/>
              <w:rPr>
                <w:rFonts w:cs="Times New Roman"/>
                <w:lang w:val="id-ID"/>
              </w:rPr>
            </w:pPr>
            <w:r>
              <w:rPr>
                <w:rFonts w:cs="Times New Roman"/>
                <w:lang w:val="id-ID"/>
              </w:rPr>
              <w:t>7</w:t>
            </w:r>
          </w:p>
        </w:tc>
        <w:tc>
          <w:tcPr>
            <w:tcW w:w="1642" w:type="dxa"/>
          </w:tcPr>
          <w:p w:rsidR="00E8304E" w:rsidRPr="00812675" w:rsidRDefault="002129B1" w:rsidP="00665B6A">
            <w:pPr>
              <w:spacing w:after="0" w:line="276" w:lineRule="auto"/>
              <w:jc w:val="center"/>
              <w:rPr>
                <w:rFonts w:cs="Times New Roman"/>
                <w:lang w:val="id-ID"/>
              </w:rPr>
            </w:pPr>
            <w:r>
              <w:rPr>
                <w:rFonts w:cs="Times New Roman"/>
                <w:lang w:val="id-ID"/>
              </w:rPr>
              <w:t>21</w:t>
            </w:r>
          </w:p>
        </w:tc>
        <w:tc>
          <w:tcPr>
            <w:tcW w:w="1642" w:type="dxa"/>
          </w:tcPr>
          <w:p w:rsidR="00E8304E" w:rsidRPr="00B94FD2" w:rsidRDefault="00FC7A33" w:rsidP="00665B6A">
            <w:pPr>
              <w:spacing w:after="0" w:line="276" w:lineRule="auto"/>
              <w:jc w:val="center"/>
              <w:rPr>
                <w:rFonts w:cs="Times New Roman"/>
                <w:lang w:val="id-ID"/>
              </w:rPr>
            </w:pPr>
            <w:r>
              <w:rPr>
                <w:rFonts w:cs="Times New Roman"/>
                <w:lang w:val="id-ID"/>
              </w:rPr>
              <w:t>10,8</w:t>
            </w:r>
            <w:r w:rsidR="00E8304E">
              <w:rPr>
                <w:rFonts w:cs="Times New Roman"/>
                <w:lang w:val="id-ID"/>
              </w:rPr>
              <w:t>%</w:t>
            </w:r>
          </w:p>
        </w:tc>
      </w:tr>
      <w:tr w:rsidR="00E8304E" w:rsidRPr="00627599" w:rsidTr="004436F5">
        <w:tc>
          <w:tcPr>
            <w:tcW w:w="2122" w:type="dxa"/>
          </w:tcPr>
          <w:p w:rsidR="00E8304E" w:rsidRPr="00397F2C" w:rsidRDefault="00E8304E" w:rsidP="00665B6A">
            <w:pPr>
              <w:spacing w:after="0" w:line="276" w:lineRule="auto"/>
              <w:jc w:val="center"/>
              <w:rPr>
                <w:rFonts w:cs="Times New Roman"/>
              </w:rPr>
            </w:pPr>
            <w:r>
              <w:rPr>
                <w:rFonts w:cs="Times New Roman"/>
              </w:rPr>
              <w:t>Tidak Setuju</w:t>
            </w:r>
          </w:p>
        </w:tc>
        <w:tc>
          <w:tcPr>
            <w:tcW w:w="1162" w:type="dxa"/>
          </w:tcPr>
          <w:p w:rsidR="00E8304E" w:rsidRPr="00B63824" w:rsidRDefault="00E8304E" w:rsidP="00665B6A">
            <w:pPr>
              <w:spacing w:after="0" w:line="276" w:lineRule="auto"/>
              <w:jc w:val="center"/>
              <w:rPr>
                <w:rFonts w:cs="Times New Roman"/>
                <w:lang w:val="id-ID"/>
              </w:rPr>
            </w:pPr>
            <w:r>
              <w:rPr>
                <w:rFonts w:cs="Times New Roman"/>
                <w:lang w:val="id-ID"/>
              </w:rPr>
              <w:t>2</w:t>
            </w:r>
          </w:p>
        </w:tc>
        <w:tc>
          <w:tcPr>
            <w:tcW w:w="1642" w:type="dxa"/>
          </w:tcPr>
          <w:p w:rsidR="00E8304E" w:rsidRPr="00B63824" w:rsidRDefault="00E8304E" w:rsidP="00665B6A">
            <w:pPr>
              <w:spacing w:after="0" w:line="276" w:lineRule="auto"/>
              <w:jc w:val="center"/>
              <w:rPr>
                <w:rFonts w:cs="Times New Roman"/>
                <w:lang w:val="id-ID"/>
              </w:rPr>
            </w:pPr>
            <w:r>
              <w:rPr>
                <w:rFonts w:cs="Times New Roman"/>
                <w:lang w:val="id-ID"/>
              </w:rPr>
              <w:t>4</w:t>
            </w:r>
          </w:p>
        </w:tc>
        <w:tc>
          <w:tcPr>
            <w:tcW w:w="1642" w:type="dxa"/>
          </w:tcPr>
          <w:p w:rsidR="00E8304E" w:rsidRPr="00812675" w:rsidRDefault="002129B1" w:rsidP="00665B6A">
            <w:pPr>
              <w:spacing w:after="0" w:line="276" w:lineRule="auto"/>
              <w:jc w:val="center"/>
              <w:rPr>
                <w:rFonts w:cs="Times New Roman"/>
                <w:lang w:val="id-ID"/>
              </w:rPr>
            </w:pPr>
            <w:r>
              <w:rPr>
                <w:rFonts w:cs="Times New Roman"/>
                <w:lang w:val="id-ID"/>
              </w:rPr>
              <w:t>8</w:t>
            </w:r>
          </w:p>
        </w:tc>
        <w:tc>
          <w:tcPr>
            <w:tcW w:w="1642" w:type="dxa"/>
          </w:tcPr>
          <w:p w:rsidR="00E8304E" w:rsidRPr="00B94FD2" w:rsidRDefault="00E8304E" w:rsidP="00665B6A">
            <w:pPr>
              <w:spacing w:after="0" w:line="276" w:lineRule="auto"/>
              <w:jc w:val="center"/>
              <w:rPr>
                <w:rFonts w:cs="Times New Roman"/>
                <w:lang w:val="id-ID"/>
              </w:rPr>
            </w:pPr>
            <w:r>
              <w:rPr>
                <w:rFonts w:cs="Times New Roman"/>
                <w:lang w:val="id-ID"/>
              </w:rPr>
              <w:t>6</w:t>
            </w:r>
            <w:r w:rsidR="00FC7A33">
              <w:rPr>
                <w:rFonts w:cs="Times New Roman"/>
              </w:rPr>
              <w:t>,1</w:t>
            </w:r>
            <w:r>
              <w:rPr>
                <w:rFonts w:cs="Times New Roman"/>
                <w:lang w:val="id-ID"/>
              </w:rPr>
              <w:t>%</w:t>
            </w:r>
          </w:p>
        </w:tc>
      </w:tr>
      <w:tr w:rsidR="00E8304E" w:rsidRPr="00627599" w:rsidTr="004436F5">
        <w:tc>
          <w:tcPr>
            <w:tcW w:w="2122" w:type="dxa"/>
          </w:tcPr>
          <w:p w:rsidR="00E8304E" w:rsidRPr="00397F2C" w:rsidRDefault="00E8304E" w:rsidP="00665B6A">
            <w:pPr>
              <w:spacing w:after="0" w:line="276" w:lineRule="auto"/>
              <w:jc w:val="center"/>
              <w:rPr>
                <w:rFonts w:cs="Times New Roman"/>
              </w:rPr>
            </w:pPr>
            <w:r>
              <w:rPr>
                <w:rFonts w:cs="Times New Roman"/>
              </w:rPr>
              <w:t>Sangat Tidak Setuju</w:t>
            </w:r>
          </w:p>
        </w:tc>
        <w:tc>
          <w:tcPr>
            <w:tcW w:w="1162" w:type="dxa"/>
          </w:tcPr>
          <w:p w:rsidR="00E8304E" w:rsidRPr="00B63824" w:rsidRDefault="00E8304E" w:rsidP="00665B6A">
            <w:pPr>
              <w:spacing w:after="0" w:line="276" w:lineRule="auto"/>
              <w:jc w:val="center"/>
              <w:rPr>
                <w:rFonts w:cs="Times New Roman"/>
                <w:lang w:val="id-ID"/>
              </w:rPr>
            </w:pPr>
            <w:r>
              <w:rPr>
                <w:rFonts w:cs="Times New Roman"/>
                <w:lang w:val="id-ID"/>
              </w:rPr>
              <w:t>1</w:t>
            </w:r>
          </w:p>
        </w:tc>
        <w:tc>
          <w:tcPr>
            <w:tcW w:w="1642" w:type="dxa"/>
          </w:tcPr>
          <w:p w:rsidR="00E8304E" w:rsidRPr="00B63824" w:rsidRDefault="00E8304E" w:rsidP="00665B6A">
            <w:pPr>
              <w:spacing w:after="0" w:line="276" w:lineRule="auto"/>
              <w:jc w:val="center"/>
              <w:rPr>
                <w:rFonts w:cs="Times New Roman"/>
                <w:lang w:val="id-ID"/>
              </w:rPr>
            </w:pPr>
            <w:r>
              <w:rPr>
                <w:rFonts w:cs="Times New Roman"/>
                <w:lang w:val="id-ID"/>
              </w:rPr>
              <w:t>0</w:t>
            </w:r>
          </w:p>
        </w:tc>
        <w:tc>
          <w:tcPr>
            <w:tcW w:w="1642" w:type="dxa"/>
          </w:tcPr>
          <w:p w:rsidR="00E8304E" w:rsidRPr="00812675" w:rsidRDefault="00E8304E" w:rsidP="00665B6A">
            <w:pPr>
              <w:spacing w:after="0" w:line="276" w:lineRule="auto"/>
              <w:jc w:val="center"/>
              <w:rPr>
                <w:rFonts w:cs="Times New Roman"/>
                <w:lang w:val="id-ID"/>
              </w:rPr>
            </w:pPr>
            <w:r>
              <w:rPr>
                <w:rFonts w:cs="Times New Roman"/>
                <w:lang w:val="id-ID"/>
              </w:rPr>
              <w:t>0</w:t>
            </w:r>
          </w:p>
        </w:tc>
        <w:tc>
          <w:tcPr>
            <w:tcW w:w="1642" w:type="dxa"/>
          </w:tcPr>
          <w:p w:rsidR="00E8304E" w:rsidRPr="00B04232" w:rsidRDefault="00E8304E" w:rsidP="00665B6A">
            <w:pPr>
              <w:spacing w:after="0" w:line="276" w:lineRule="auto"/>
              <w:jc w:val="center"/>
              <w:rPr>
                <w:rFonts w:cs="Times New Roman"/>
                <w:lang w:val="id-ID"/>
              </w:rPr>
            </w:pPr>
            <w:r>
              <w:rPr>
                <w:rFonts w:cs="Times New Roman"/>
                <w:lang w:val="id-ID"/>
              </w:rPr>
              <w:t>0%</w:t>
            </w:r>
          </w:p>
        </w:tc>
      </w:tr>
      <w:tr w:rsidR="00E8304E" w:rsidRPr="00627599" w:rsidTr="004436F5">
        <w:tc>
          <w:tcPr>
            <w:tcW w:w="2122" w:type="dxa"/>
          </w:tcPr>
          <w:p w:rsidR="00E8304E" w:rsidRPr="00627599" w:rsidRDefault="00E8304E" w:rsidP="00665B6A">
            <w:pPr>
              <w:spacing w:after="0" w:line="276" w:lineRule="auto"/>
              <w:jc w:val="center"/>
              <w:rPr>
                <w:rFonts w:cs="Times New Roman"/>
                <w:lang w:val="id-ID"/>
              </w:rPr>
            </w:pPr>
            <w:r w:rsidRPr="00627599">
              <w:rPr>
                <w:rFonts w:cs="Times New Roman"/>
                <w:lang w:val="id-ID"/>
              </w:rPr>
              <w:t>Jumlah</w:t>
            </w:r>
          </w:p>
        </w:tc>
        <w:tc>
          <w:tcPr>
            <w:tcW w:w="1162" w:type="dxa"/>
          </w:tcPr>
          <w:p w:rsidR="00E8304E" w:rsidRPr="00627599" w:rsidRDefault="00E8304E" w:rsidP="00665B6A">
            <w:pPr>
              <w:spacing w:after="0" w:line="276" w:lineRule="auto"/>
              <w:rPr>
                <w:rFonts w:cs="Times New Roman"/>
              </w:rPr>
            </w:pPr>
          </w:p>
        </w:tc>
        <w:tc>
          <w:tcPr>
            <w:tcW w:w="1642" w:type="dxa"/>
          </w:tcPr>
          <w:p w:rsidR="00E8304E" w:rsidRPr="00B63824" w:rsidRDefault="00E8304E" w:rsidP="00665B6A">
            <w:pPr>
              <w:spacing w:after="0" w:line="276" w:lineRule="auto"/>
              <w:jc w:val="center"/>
              <w:rPr>
                <w:rFonts w:cs="Times New Roman"/>
                <w:lang w:val="id-ID"/>
              </w:rPr>
            </w:pPr>
            <w:r>
              <w:rPr>
                <w:rFonts w:cs="Times New Roman"/>
                <w:lang w:val="id-ID"/>
              </w:rPr>
              <w:t>65</w:t>
            </w:r>
          </w:p>
        </w:tc>
        <w:tc>
          <w:tcPr>
            <w:tcW w:w="1642" w:type="dxa"/>
          </w:tcPr>
          <w:p w:rsidR="00E8304E" w:rsidRPr="00812675" w:rsidRDefault="002129B1" w:rsidP="00665B6A">
            <w:pPr>
              <w:spacing w:after="0" w:line="276" w:lineRule="auto"/>
              <w:jc w:val="center"/>
              <w:rPr>
                <w:rFonts w:cs="Times New Roman"/>
                <w:lang w:val="id-ID"/>
              </w:rPr>
            </w:pPr>
            <w:r>
              <w:rPr>
                <w:rFonts w:cs="Times New Roman"/>
                <w:lang w:val="id-ID"/>
              </w:rPr>
              <w:t>252</w:t>
            </w:r>
          </w:p>
        </w:tc>
        <w:tc>
          <w:tcPr>
            <w:tcW w:w="1642" w:type="dxa"/>
          </w:tcPr>
          <w:p w:rsidR="00E8304E" w:rsidRPr="00B04232" w:rsidRDefault="00E8304E" w:rsidP="00665B6A">
            <w:pPr>
              <w:spacing w:after="0" w:line="276" w:lineRule="auto"/>
              <w:jc w:val="center"/>
              <w:rPr>
                <w:rFonts w:cs="Times New Roman"/>
                <w:lang w:val="id-ID"/>
              </w:rPr>
            </w:pPr>
            <w:r>
              <w:rPr>
                <w:rFonts w:cs="Times New Roman"/>
                <w:lang w:val="id-ID"/>
              </w:rPr>
              <w:t>100%</w:t>
            </w:r>
          </w:p>
        </w:tc>
      </w:tr>
    </w:tbl>
    <w:p w:rsidR="00E8304E" w:rsidRPr="00627599" w:rsidRDefault="00E8304E" w:rsidP="009700B2">
      <w:pPr>
        <w:spacing w:after="120" w:line="276" w:lineRule="auto"/>
        <w:rPr>
          <w:rFonts w:cs="Times New Roman"/>
        </w:rPr>
      </w:pPr>
      <w:r w:rsidRPr="00627599">
        <w:rPr>
          <w:rFonts w:cs="Times New Roman"/>
        </w:rPr>
        <w:t>Sumber : Data Primer yang diolah (Tahun 2022)</w:t>
      </w:r>
    </w:p>
    <w:p w:rsidR="00E8304E" w:rsidRDefault="00E8304E" w:rsidP="009700B2">
      <w:pPr>
        <w:spacing w:after="120" w:line="276" w:lineRule="auto"/>
        <w:rPr>
          <w:rFonts w:cs="Times New Roman"/>
          <w:sz w:val="24"/>
          <w:szCs w:val="24"/>
        </w:rPr>
      </w:pPr>
      <w:r>
        <w:rPr>
          <w:rFonts w:cs="Times New Roman"/>
          <w:sz w:val="24"/>
          <w:szCs w:val="24"/>
        </w:rPr>
        <w:t>Total dalam pengumpulan data angket :</w:t>
      </w:r>
    </w:p>
    <w:p w:rsidR="00E8304E" w:rsidRPr="00C80A56" w:rsidRDefault="00E8304E"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E8304E" w:rsidRPr="00FE254E" w:rsidRDefault="00E8304E" w:rsidP="009700B2">
      <w:pPr>
        <w:pStyle w:val="ListParagraph"/>
        <w:spacing w:after="120" w:line="276" w:lineRule="auto"/>
        <w:ind w:left="-426" w:firstLine="2173"/>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252</m:t>
              </m:r>
            </m:num>
            <m:den>
              <m:r>
                <m:rPr>
                  <m:sty m:val="p"/>
                </m:rPr>
                <w:rPr>
                  <w:rFonts w:ascii="Cambria Math" w:hAnsi="Cambria Math"/>
                  <w:sz w:val="24"/>
                  <w:szCs w:val="24"/>
                </w:rPr>
                <m:t xml:space="preserve"> 325</m:t>
              </m:r>
            </m:den>
          </m:f>
          <m:r>
            <w:rPr>
              <w:rFonts w:ascii="Cambria Math" w:hAnsi="Cambria Math"/>
              <w:sz w:val="24"/>
              <w:szCs w:val="24"/>
            </w:rPr>
            <m:t xml:space="preserve"> x 100=77,5%</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FE254E" w:rsidRPr="00564DF5" w:rsidTr="00FE254E">
        <w:trPr>
          <w:trHeight w:val="307"/>
        </w:trPr>
        <w:tc>
          <w:tcPr>
            <w:tcW w:w="1455" w:type="dxa"/>
            <w:tcBorders>
              <w:top w:val="nil"/>
            </w:tcBorders>
          </w:tcPr>
          <w:p w:rsidR="00FE254E" w:rsidRPr="00564DF5" w:rsidRDefault="00FE254E"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FE254E" w:rsidRPr="00564DF5" w:rsidRDefault="00FE254E"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FE254E" w:rsidRPr="00564DF5" w:rsidRDefault="00FE254E"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FE254E" w:rsidRPr="00564DF5" w:rsidRDefault="00FE254E"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FE254E" w:rsidRPr="00564DF5" w:rsidRDefault="00FE254E" w:rsidP="009700B2">
            <w:pPr>
              <w:pStyle w:val="TableParagraph"/>
              <w:spacing w:before="115" w:line="276" w:lineRule="auto"/>
              <w:ind w:left="205"/>
              <w:rPr>
                <w:sz w:val="24"/>
                <w:szCs w:val="24"/>
              </w:rPr>
            </w:pPr>
            <w:r>
              <w:rPr>
                <w:sz w:val="24"/>
                <w:szCs w:val="24"/>
              </w:rPr>
              <w:t xml:space="preserve">     SS</w:t>
            </w:r>
          </w:p>
        </w:tc>
      </w:tr>
      <w:tr w:rsidR="00FE254E" w:rsidRPr="00564DF5" w:rsidTr="00FE254E">
        <w:trPr>
          <w:trHeight w:val="766"/>
        </w:trPr>
        <w:tc>
          <w:tcPr>
            <w:tcW w:w="1455" w:type="dxa"/>
            <w:tcBorders>
              <w:bottom w:val="nil"/>
            </w:tcBorders>
          </w:tcPr>
          <w:p w:rsidR="00FE254E" w:rsidRPr="00564DF5" w:rsidRDefault="00FE254E" w:rsidP="009700B2">
            <w:pPr>
              <w:pStyle w:val="TableParagraph"/>
              <w:spacing w:line="276" w:lineRule="auto"/>
              <w:jc w:val="both"/>
              <w:rPr>
                <w:sz w:val="24"/>
                <w:szCs w:val="24"/>
              </w:rPr>
            </w:pPr>
          </w:p>
        </w:tc>
        <w:tc>
          <w:tcPr>
            <w:tcW w:w="1455" w:type="dxa"/>
            <w:tcBorders>
              <w:bottom w:val="nil"/>
            </w:tcBorders>
          </w:tcPr>
          <w:p w:rsidR="00FE254E" w:rsidRPr="00564DF5" w:rsidRDefault="00FE254E" w:rsidP="009700B2">
            <w:pPr>
              <w:pStyle w:val="TableParagraph"/>
              <w:spacing w:line="276" w:lineRule="auto"/>
              <w:jc w:val="both"/>
              <w:rPr>
                <w:sz w:val="24"/>
                <w:szCs w:val="24"/>
              </w:rPr>
            </w:pPr>
          </w:p>
        </w:tc>
        <w:tc>
          <w:tcPr>
            <w:tcW w:w="1370" w:type="dxa"/>
            <w:tcBorders>
              <w:bottom w:val="nil"/>
            </w:tcBorders>
          </w:tcPr>
          <w:p w:rsidR="00FE254E" w:rsidRPr="00564DF5" w:rsidRDefault="00FE254E" w:rsidP="009700B2">
            <w:pPr>
              <w:pStyle w:val="TableParagraph"/>
              <w:spacing w:line="276" w:lineRule="auto"/>
              <w:jc w:val="both"/>
              <w:rPr>
                <w:sz w:val="24"/>
                <w:szCs w:val="24"/>
              </w:rPr>
            </w:pPr>
          </w:p>
        </w:tc>
        <w:tc>
          <w:tcPr>
            <w:tcW w:w="1370" w:type="dxa"/>
            <w:tcBorders>
              <w:bottom w:val="nil"/>
            </w:tcBorders>
          </w:tcPr>
          <w:p w:rsidR="00FE254E" w:rsidRPr="00564DF5" w:rsidRDefault="00FE254E"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694080" behindDoc="0" locked="0" layoutInCell="1" allowOverlap="1" wp14:anchorId="4F463903" wp14:editId="54060BD2">
                      <wp:simplePos x="0" y="0"/>
                      <wp:positionH relativeFrom="column">
                        <wp:posOffset>560705</wp:posOffset>
                      </wp:positionH>
                      <wp:positionV relativeFrom="paragraph">
                        <wp:posOffset>-20320</wp:posOffset>
                      </wp:positionV>
                      <wp:extent cx="0" cy="225425"/>
                      <wp:effectExtent l="57150" t="19050" r="76200" b="79375"/>
                      <wp:wrapNone/>
                      <wp:docPr id="35" name="Straight Connector 35"/>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7146EDBA" id="Straight Connector 35"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15pt,-1.6pt" to="44.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" strokecolor="windowText" strokeweight="2pt">
                      <v:shadow on="t" color="black" opacity="24903f" origin=",.5" offset="0,.55556mm"/>
                    </v:line>
                  </w:pict>
                </mc:Fallback>
              </mc:AlternateContent>
            </w:r>
          </w:p>
          <w:p w:rsidR="00FE254E" w:rsidRPr="00564DF5" w:rsidRDefault="00FE254E"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77,5%</w:t>
            </w:r>
            <w:r w:rsidRPr="00564DF5">
              <w:rPr>
                <w:rFonts w:cs="Times New Roman"/>
                <w:sz w:val="24"/>
                <w:szCs w:val="24"/>
                <w:lang w:val="id"/>
              </w:rPr>
              <w:t xml:space="preserve">       </w:t>
            </w:r>
          </w:p>
        </w:tc>
        <w:tc>
          <w:tcPr>
            <w:tcW w:w="1370" w:type="dxa"/>
            <w:tcBorders>
              <w:bottom w:val="nil"/>
            </w:tcBorders>
          </w:tcPr>
          <w:p w:rsidR="00FE254E" w:rsidRPr="00564DF5" w:rsidRDefault="00FE254E" w:rsidP="009700B2">
            <w:pPr>
              <w:pStyle w:val="TableParagraph"/>
              <w:spacing w:line="276" w:lineRule="auto"/>
              <w:jc w:val="both"/>
              <w:rPr>
                <w:sz w:val="24"/>
                <w:szCs w:val="24"/>
              </w:rPr>
            </w:pPr>
          </w:p>
          <w:p w:rsidR="00FE254E" w:rsidRPr="00564DF5" w:rsidRDefault="00FE254E" w:rsidP="009700B2">
            <w:pPr>
              <w:spacing w:line="276" w:lineRule="auto"/>
              <w:rPr>
                <w:rFonts w:cs="Times New Roman"/>
                <w:sz w:val="24"/>
                <w:szCs w:val="24"/>
                <w:lang w:val="id"/>
              </w:rPr>
            </w:pPr>
            <w:r w:rsidRPr="00564DF5">
              <w:rPr>
                <w:rFonts w:cs="Times New Roman"/>
                <w:sz w:val="24"/>
                <w:szCs w:val="24"/>
                <w:lang w:val="id"/>
              </w:rPr>
              <w:t xml:space="preserve">   </w:t>
            </w:r>
          </w:p>
        </w:tc>
      </w:tr>
    </w:tbl>
    <w:p w:rsidR="00FE254E" w:rsidRPr="00D90024" w:rsidRDefault="00FE254E"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665B6A">
        <w:rPr>
          <w:rFonts w:cs="Times New Roman"/>
          <w:sz w:val="24"/>
          <w:szCs w:val="24"/>
        </w:rPr>
        <w:t xml:space="preserve">                  </w:t>
      </w:r>
      <w:r>
        <w:rPr>
          <w:rFonts w:cs="Times New Roman"/>
          <w:sz w:val="24"/>
          <w:szCs w:val="24"/>
        </w:rPr>
        <w:t>80%</w:t>
      </w:r>
      <w:r w:rsidR="00665B6A">
        <w:rPr>
          <w:rFonts w:cs="Times New Roman"/>
          <w:sz w:val="24"/>
          <w:szCs w:val="24"/>
        </w:rPr>
        <w:t xml:space="preserve">          </w:t>
      </w:r>
      <w:r>
        <w:rPr>
          <w:rFonts w:cs="Times New Roman"/>
          <w:sz w:val="24"/>
          <w:szCs w:val="24"/>
        </w:rPr>
        <w:t xml:space="preserve"> </w:t>
      </w:r>
      <w:r w:rsidRPr="00564DF5">
        <w:rPr>
          <w:rFonts w:cs="Times New Roman"/>
          <w:sz w:val="24"/>
          <w:szCs w:val="24"/>
        </w:rPr>
        <w:t>100%</w:t>
      </w:r>
    </w:p>
    <w:p w:rsidR="00C80A56" w:rsidRDefault="00E8304E" w:rsidP="009700B2">
      <w:pPr>
        <w:spacing w:after="120" w:line="276" w:lineRule="auto"/>
        <w:ind w:firstLine="720"/>
        <w:jc w:val="both"/>
        <w:rPr>
          <w:rFonts w:cs="Times New Roman"/>
          <w:sz w:val="24"/>
          <w:szCs w:val="24"/>
        </w:rPr>
      </w:pPr>
      <w:r w:rsidRPr="00072704">
        <w:rPr>
          <w:rFonts w:cs="Times New Roman"/>
          <w:sz w:val="24"/>
          <w:szCs w:val="24"/>
        </w:rPr>
        <w:t>Berdasarkan tabel 4.</w:t>
      </w:r>
      <w:r w:rsidR="00FC7A33">
        <w:rPr>
          <w:rFonts w:cs="Times New Roman"/>
          <w:sz w:val="24"/>
          <w:szCs w:val="24"/>
        </w:rPr>
        <w:t>6</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 “</w:t>
      </w:r>
      <w:r w:rsidR="00927705">
        <w:rPr>
          <w:rFonts w:cs="Times New Roman"/>
          <w:sz w:val="24"/>
          <w:szCs w:val="24"/>
        </w:rPr>
        <w:t>Pegawai</w:t>
      </w:r>
      <w:r w:rsidR="00FC7A33">
        <w:rPr>
          <w:rFonts w:cs="Times New Roman"/>
          <w:sz w:val="24"/>
          <w:szCs w:val="24"/>
        </w:rPr>
        <w:t xml:space="preserve"> memiliki</w:t>
      </w:r>
      <w:r w:rsidRPr="00397F2C">
        <w:rPr>
          <w:rFonts w:cs="Times New Roman"/>
          <w:sz w:val="24"/>
          <w:szCs w:val="24"/>
        </w:rPr>
        <w:t xml:space="preserve"> k</w:t>
      </w:r>
      <w:r w:rsidR="00FC7A33">
        <w:rPr>
          <w:rFonts w:cs="Times New Roman"/>
          <w:sz w:val="24"/>
          <w:szCs w:val="24"/>
        </w:rPr>
        <w:t>eterampilan</w:t>
      </w:r>
      <w:r w:rsidRPr="00397F2C">
        <w:rPr>
          <w:rFonts w:cs="Times New Roman"/>
          <w:sz w:val="24"/>
          <w:szCs w:val="24"/>
        </w:rPr>
        <w:t xml:space="preserve"> dalam  </w:t>
      </w:r>
      <w:r w:rsidR="00FC7A33">
        <w:rPr>
          <w:rFonts w:cs="Times New Roman"/>
          <w:sz w:val="24"/>
          <w:szCs w:val="24"/>
        </w:rPr>
        <w:t>b</w:t>
      </w:r>
      <w:r w:rsidRPr="00397F2C">
        <w:rPr>
          <w:rFonts w:cs="Times New Roman"/>
          <w:sz w:val="24"/>
          <w:szCs w:val="24"/>
        </w:rPr>
        <w:t>ekerja</w:t>
      </w:r>
      <w:r w:rsidRPr="00072704">
        <w:rPr>
          <w:rFonts w:cs="Times New Roman"/>
          <w:sz w:val="24"/>
          <w:szCs w:val="24"/>
        </w:rPr>
        <w:t xml:space="preserve">” yaitu sebanyak </w:t>
      </w:r>
      <w:r w:rsidR="00FC7A33">
        <w:rPr>
          <w:rFonts w:cs="Times New Roman"/>
          <w:sz w:val="24"/>
          <w:szCs w:val="24"/>
        </w:rPr>
        <w:t>7</w:t>
      </w:r>
      <w:r w:rsidRPr="00AB7DAB">
        <w:rPr>
          <w:rFonts w:cs="Times New Roman"/>
          <w:sz w:val="24"/>
          <w:szCs w:val="24"/>
        </w:rPr>
        <w:t xml:space="preserve"> </w:t>
      </w:r>
      <w:r w:rsidRPr="00072704">
        <w:rPr>
          <w:rFonts w:cs="Times New Roman"/>
          <w:sz w:val="24"/>
          <w:szCs w:val="24"/>
        </w:rPr>
        <w:t>responden (</w:t>
      </w:r>
      <w:r w:rsidR="00FC7A33">
        <w:rPr>
          <w:rFonts w:cs="Times New Roman"/>
          <w:sz w:val="24"/>
          <w:szCs w:val="24"/>
        </w:rPr>
        <w:t>10,8</w:t>
      </w:r>
      <w:r>
        <w:rPr>
          <w:rFonts w:cs="Times New Roman"/>
          <w:sz w:val="24"/>
          <w:szCs w:val="24"/>
        </w:rPr>
        <w:t>%), setuju</w:t>
      </w:r>
      <w:r w:rsidRPr="003635BB">
        <w:rPr>
          <w:rFonts w:cs="Times New Roman"/>
          <w:sz w:val="24"/>
          <w:szCs w:val="24"/>
        </w:rPr>
        <w:t xml:space="preserve"> sebanyak </w:t>
      </w:r>
      <w:r>
        <w:rPr>
          <w:rFonts w:cs="Times New Roman"/>
          <w:sz w:val="24"/>
          <w:szCs w:val="24"/>
        </w:rPr>
        <w:t>4</w:t>
      </w:r>
      <w:r w:rsidR="00FC7A33">
        <w:rPr>
          <w:rFonts w:cs="Times New Roman"/>
          <w:sz w:val="24"/>
          <w:szCs w:val="24"/>
        </w:rPr>
        <w:t>7 responden (72,3</w:t>
      </w:r>
      <w:r>
        <w:rPr>
          <w:rFonts w:cs="Times New Roman"/>
          <w:sz w:val="24"/>
          <w:szCs w:val="24"/>
        </w:rPr>
        <w:t>%), kurang setuju</w:t>
      </w:r>
      <w:r w:rsidRPr="003635BB">
        <w:rPr>
          <w:rFonts w:cs="Times New Roman"/>
          <w:sz w:val="24"/>
          <w:szCs w:val="24"/>
        </w:rPr>
        <w:t xml:space="preserve"> sebanyak </w:t>
      </w:r>
      <w:r>
        <w:rPr>
          <w:rFonts w:cs="Times New Roman"/>
          <w:sz w:val="24"/>
          <w:szCs w:val="24"/>
        </w:rPr>
        <w:t>7 responden (10,8</w:t>
      </w:r>
      <w:r w:rsidRPr="00072704">
        <w:rPr>
          <w:rFonts w:cs="Times New Roman"/>
          <w:sz w:val="24"/>
          <w:szCs w:val="24"/>
        </w:rPr>
        <w:t>%)</w:t>
      </w:r>
      <w:r>
        <w:rPr>
          <w:rFonts w:cs="Times New Roman"/>
          <w:sz w:val="24"/>
          <w:szCs w:val="24"/>
        </w:rPr>
        <w:t>, tidak setuju</w:t>
      </w:r>
      <w:r w:rsidRPr="00072704">
        <w:rPr>
          <w:rFonts w:cs="Times New Roman"/>
          <w:sz w:val="24"/>
          <w:szCs w:val="24"/>
        </w:rPr>
        <w:t xml:space="preserve"> sebanyak </w:t>
      </w:r>
      <w:r w:rsidR="00FC7A33">
        <w:rPr>
          <w:rFonts w:cs="Times New Roman"/>
          <w:sz w:val="24"/>
          <w:szCs w:val="24"/>
        </w:rPr>
        <w:t>4</w:t>
      </w:r>
      <w:r w:rsidRPr="00AB7DAB">
        <w:rPr>
          <w:rFonts w:cs="Times New Roman"/>
          <w:sz w:val="24"/>
          <w:szCs w:val="24"/>
        </w:rPr>
        <w:t xml:space="preserve"> </w:t>
      </w:r>
      <w:r w:rsidRPr="00072704">
        <w:rPr>
          <w:rFonts w:cs="Times New Roman"/>
          <w:sz w:val="24"/>
          <w:szCs w:val="24"/>
        </w:rPr>
        <w:t>responden (</w:t>
      </w:r>
      <w:r>
        <w:rPr>
          <w:rFonts w:cs="Times New Roman"/>
          <w:sz w:val="24"/>
          <w:szCs w:val="24"/>
        </w:rPr>
        <w:t>6</w:t>
      </w:r>
      <w:r w:rsidR="00FC7A33">
        <w:rPr>
          <w:rFonts w:cs="Times New Roman"/>
          <w:sz w:val="24"/>
          <w:szCs w:val="24"/>
        </w:rPr>
        <w:t>,1</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sidR="00FC7A33">
        <w:rPr>
          <w:rFonts w:cs="Times New Roman"/>
          <w:sz w:val="24"/>
          <w:szCs w:val="24"/>
        </w:rPr>
        <w:t>77,5</w:t>
      </w:r>
      <w:r w:rsidRPr="00072704">
        <w:rPr>
          <w:rFonts w:cs="Times New Roman"/>
          <w:sz w:val="24"/>
          <w:szCs w:val="24"/>
        </w:rPr>
        <w:t xml:space="preserve">% yang </w:t>
      </w:r>
      <w:r>
        <w:rPr>
          <w:rFonts w:cs="Times New Roman"/>
          <w:sz w:val="24"/>
          <w:szCs w:val="24"/>
        </w:rPr>
        <w:t>menunjukan bahwa responden setuju dengan pernyataan tersebut.</w:t>
      </w:r>
    </w:p>
    <w:p w:rsidR="00FC7A33" w:rsidRPr="006038A5" w:rsidRDefault="00FC7A33" w:rsidP="00927705">
      <w:pPr>
        <w:spacing w:after="0" w:line="276" w:lineRule="auto"/>
        <w:ind w:left="252" w:hanging="252"/>
        <w:rPr>
          <w:rFonts w:cs="Times New Roman"/>
          <w:sz w:val="24"/>
          <w:szCs w:val="24"/>
        </w:rPr>
      </w:pPr>
      <w:r w:rsidRPr="006038A5">
        <w:rPr>
          <w:rFonts w:cs="Times New Roman"/>
          <w:sz w:val="24"/>
          <w:szCs w:val="24"/>
        </w:rPr>
        <w:t>c.</w:t>
      </w:r>
      <w:r w:rsidRPr="006038A5">
        <w:rPr>
          <w:rFonts w:cs="Times New Roman"/>
          <w:sz w:val="20"/>
          <w:szCs w:val="20"/>
        </w:rPr>
        <w:t xml:space="preserve"> </w:t>
      </w:r>
      <w:r w:rsidR="00927705" w:rsidRPr="006038A5">
        <w:rPr>
          <w:rFonts w:cs="Times New Roman"/>
          <w:sz w:val="24"/>
          <w:szCs w:val="24"/>
        </w:rPr>
        <w:t>Pegawai</w:t>
      </w:r>
      <w:r w:rsidRPr="006038A5">
        <w:rPr>
          <w:rFonts w:cs="Times New Roman"/>
          <w:sz w:val="24"/>
          <w:szCs w:val="24"/>
        </w:rPr>
        <w:t xml:space="preserve"> suka dengan pekerjaan yang menantang;</w:t>
      </w:r>
    </w:p>
    <w:p w:rsidR="00FC7A33" w:rsidRPr="00072704" w:rsidRDefault="00FC7A33" w:rsidP="00927705">
      <w:pPr>
        <w:pStyle w:val="Heading5"/>
        <w:jc w:val="center"/>
      </w:pPr>
      <w:r>
        <w:t>Tabel 4.</w:t>
      </w:r>
      <w:r w:rsidRPr="00072704">
        <w:t xml:space="preserve"> </w:t>
      </w:r>
      <w:r>
        <w:t xml:space="preserve">7 </w:t>
      </w:r>
      <w:r w:rsidRPr="00072704">
        <w:t>Tanggapan Responden Mengenai</w:t>
      </w:r>
    </w:p>
    <w:p w:rsidR="00FC7A33" w:rsidRPr="00072704" w:rsidRDefault="00FC7A33" w:rsidP="00927705">
      <w:pPr>
        <w:spacing w:after="0" w:line="276" w:lineRule="auto"/>
        <w:ind w:left="252" w:hanging="252"/>
        <w:jc w:val="center"/>
        <w:rPr>
          <w:rFonts w:cs="Times New Roman"/>
          <w:sz w:val="24"/>
          <w:szCs w:val="24"/>
        </w:rPr>
      </w:pPr>
      <w:r w:rsidRPr="00072704">
        <w:rPr>
          <w:rFonts w:cs="Times New Roman"/>
          <w:sz w:val="24"/>
          <w:szCs w:val="24"/>
        </w:rPr>
        <w:t>“</w:t>
      </w:r>
      <w:r w:rsidR="00B623B6">
        <w:rPr>
          <w:rFonts w:cs="Times New Roman"/>
          <w:sz w:val="24"/>
          <w:szCs w:val="24"/>
        </w:rPr>
        <w:t>Pegawai</w:t>
      </w:r>
      <w:r w:rsidRPr="001C6F23">
        <w:rPr>
          <w:rFonts w:cs="Times New Roman"/>
          <w:sz w:val="24"/>
          <w:szCs w:val="24"/>
        </w:rPr>
        <w:t xml:space="preserve"> suka dengan pekerjaan yang menantang</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FC7A33" w:rsidRPr="00627599" w:rsidTr="004436F5">
        <w:tc>
          <w:tcPr>
            <w:tcW w:w="2122" w:type="dxa"/>
          </w:tcPr>
          <w:p w:rsidR="00FC7A33" w:rsidRPr="00627599" w:rsidRDefault="00FC7A33" w:rsidP="00927705">
            <w:pPr>
              <w:spacing w:after="0" w:line="276" w:lineRule="auto"/>
              <w:jc w:val="center"/>
              <w:rPr>
                <w:rFonts w:cs="Times New Roman"/>
                <w:lang w:val="id-ID"/>
              </w:rPr>
            </w:pPr>
            <w:r w:rsidRPr="00627599">
              <w:rPr>
                <w:rFonts w:cs="Times New Roman"/>
                <w:lang w:val="id-ID"/>
              </w:rPr>
              <w:t>Keterangan</w:t>
            </w:r>
          </w:p>
        </w:tc>
        <w:tc>
          <w:tcPr>
            <w:tcW w:w="1162" w:type="dxa"/>
          </w:tcPr>
          <w:p w:rsidR="00FC7A33" w:rsidRPr="00627599" w:rsidRDefault="00FC7A33" w:rsidP="00927705">
            <w:pPr>
              <w:spacing w:after="0" w:line="276" w:lineRule="auto"/>
              <w:jc w:val="center"/>
              <w:rPr>
                <w:rFonts w:cs="Times New Roman"/>
                <w:lang w:val="id-ID"/>
              </w:rPr>
            </w:pPr>
            <w:r w:rsidRPr="00627599">
              <w:rPr>
                <w:rFonts w:cs="Times New Roman"/>
                <w:lang w:val="id-ID"/>
              </w:rPr>
              <w:t>Skor</w:t>
            </w:r>
          </w:p>
        </w:tc>
        <w:tc>
          <w:tcPr>
            <w:tcW w:w="1642" w:type="dxa"/>
          </w:tcPr>
          <w:p w:rsidR="00FC7A33" w:rsidRPr="00627599" w:rsidRDefault="00FC7A33" w:rsidP="00927705">
            <w:pPr>
              <w:spacing w:after="0" w:line="276" w:lineRule="auto"/>
              <w:jc w:val="center"/>
              <w:rPr>
                <w:rFonts w:cs="Times New Roman"/>
                <w:lang w:val="id-ID"/>
              </w:rPr>
            </w:pPr>
            <w:r w:rsidRPr="00627599">
              <w:rPr>
                <w:rFonts w:cs="Times New Roman"/>
                <w:lang w:val="id-ID"/>
              </w:rPr>
              <w:t>Jumlah Responden</w:t>
            </w:r>
          </w:p>
        </w:tc>
        <w:tc>
          <w:tcPr>
            <w:tcW w:w="1642" w:type="dxa"/>
          </w:tcPr>
          <w:p w:rsidR="00FC7A33" w:rsidRPr="00627599" w:rsidRDefault="00FC7A33" w:rsidP="00927705">
            <w:pPr>
              <w:spacing w:after="0" w:line="276" w:lineRule="auto"/>
              <w:jc w:val="center"/>
              <w:rPr>
                <w:rFonts w:cs="Times New Roman"/>
                <w:lang w:val="id-ID"/>
              </w:rPr>
            </w:pPr>
            <w:r w:rsidRPr="00627599">
              <w:rPr>
                <w:rFonts w:cs="Times New Roman"/>
                <w:lang w:val="id-ID"/>
              </w:rPr>
              <w:t>Skor Total</w:t>
            </w:r>
          </w:p>
        </w:tc>
        <w:tc>
          <w:tcPr>
            <w:tcW w:w="1642" w:type="dxa"/>
          </w:tcPr>
          <w:p w:rsidR="00FC7A33" w:rsidRPr="00627599" w:rsidRDefault="00FC7A33" w:rsidP="00927705">
            <w:pPr>
              <w:spacing w:after="0" w:line="276" w:lineRule="auto"/>
              <w:jc w:val="center"/>
              <w:rPr>
                <w:rFonts w:cs="Times New Roman"/>
                <w:lang w:val="id-ID"/>
              </w:rPr>
            </w:pPr>
            <w:r w:rsidRPr="00627599">
              <w:rPr>
                <w:rFonts w:cs="Times New Roman"/>
                <w:lang w:val="id-ID"/>
              </w:rPr>
              <w:t>Persentase (%)</w:t>
            </w:r>
          </w:p>
        </w:tc>
      </w:tr>
      <w:tr w:rsidR="00FC7A33" w:rsidRPr="00627599" w:rsidTr="004436F5">
        <w:tc>
          <w:tcPr>
            <w:tcW w:w="2122" w:type="dxa"/>
          </w:tcPr>
          <w:p w:rsidR="00FC7A33" w:rsidRPr="00806BC2" w:rsidRDefault="00FC7A33" w:rsidP="00665B6A">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FC7A33" w:rsidRPr="00B63824" w:rsidRDefault="00FC7A33" w:rsidP="00665B6A">
            <w:pPr>
              <w:spacing w:after="0" w:line="276" w:lineRule="auto"/>
              <w:jc w:val="center"/>
              <w:rPr>
                <w:rFonts w:cs="Times New Roman"/>
                <w:lang w:val="id-ID"/>
              </w:rPr>
            </w:pPr>
            <w:r>
              <w:rPr>
                <w:rFonts w:cs="Times New Roman"/>
                <w:lang w:val="id-ID"/>
              </w:rPr>
              <w:t>5</w:t>
            </w:r>
          </w:p>
        </w:tc>
        <w:tc>
          <w:tcPr>
            <w:tcW w:w="1642" w:type="dxa"/>
          </w:tcPr>
          <w:p w:rsidR="00FC7A33" w:rsidRPr="00B63824" w:rsidRDefault="00C8171F" w:rsidP="00665B6A">
            <w:pPr>
              <w:spacing w:after="0" w:line="276" w:lineRule="auto"/>
              <w:jc w:val="center"/>
              <w:rPr>
                <w:rFonts w:cs="Times New Roman"/>
                <w:lang w:val="id-ID"/>
              </w:rPr>
            </w:pPr>
            <w:r>
              <w:rPr>
                <w:rFonts w:cs="Times New Roman"/>
                <w:lang w:val="id-ID"/>
              </w:rPr>
              <w:t>2</w:t>
            </w:r>
          </w:p>
        </w:tc>
        <w:tc>
          <w:tcPr>
            <w:tcW w:w="1642" w:type="dxa"/>
          </w:tcPr>
          <w:p w:rsidR="00FC7A33" w:rsidRPr="002129B1" w:rsidRDefault="00C8171F" w:rsidP="00665B6A">
            <w:pPr>
              <w:spacing w:after="0" w:line="276" w:lineRule="auto"/>
              <w:jc w:val="center"/>
              <w:rPr>
                <w:rFonts w:cs="Times New Roman"/>
              </w:rPr>
            </w:pPr>
            <w:r>
              <w:rPr>
                <w:rFonts w:cs="Times New Roman"/>
              </w:rPr>
              <w:t>10</w:t>
            </w:r>
          </w:p>
        </w:tc>
        <w:tc>
          <w:tcPr>
            <w:tcW w:w="1642" w:type="dxa"/>
          </w:tcPr>
          <w:p w:rsidR="00FC7A33" w:rsidRPr="00B94FD2" w:rsidRDefault="00C8171F" w:rsidP="00665B6A">
            <w:pPr>
              <w:spacing w:after="0" w:line="276" w:lineRule="auto"/>
              <w:jc w:val="center"/>
              <w:rPr>
                <w:rFonts w:cs="Times New Roman"/>
                <w:lang w:val="id-ID"/>
              </w:rPr>
            </w:pPr>
            <w:r>
              <w:rPr>
                <w:rFonts w:cs="Times New Roman"/>
                <w:lang w:val="id-ID"/>
              </w:rPr>
              <w:t>3,1</w:t>
            </w:r>
            <w:r w:rsidR="00FC7A33">
              <w:rPr>
                <w:rFonts w:cs="Times New Roman"/>
                <w:lang w:val="id-ID"/>
              </w:rPr>
              <w:t>%</w:t>
            </w:r>
          </w:p>
        </w:tc>
      </w:tr>
      <w:tr w:rsidR="00FC7A33" w:rsidRPr="00627599" w:rsidTr="004436F5">
        <w:tc>
          <w:tcPr>
            <w:tcW w:w="2122" w:type="dxa"/>
          </w:tcPr>
          <w:p w:rsidR="00FC7A33" w:rsidRPr="00627599" w:rsidRDefault="00FC7A33" w:rsidP="00665B6A">
            <w:pPr>
              <w:spacing w:after="0" w:line="276" w:lineRule="auto"/>
              <w:jc w:val="center"/>
              <w:rPr>
                <w:rFonts w:cs="Times New Roman"/>
                <w:lang w:val="id-ID"/>
              </w:rPr>
            </w:pPr>
            <w:r>
              <w:rPr>
                <w:rFonts w:cs="Times New Roman"/>
                <w:lang w:val="id-ID"/>
              </w:rPr>
              <w:t>Setuju</w:t>
            </w:r>
          </w:p>
        </w:tc>
        <w:tc>
          <w:tcPr>
            <w:tcW w:w="1162" w:type="dxa"/>
          </w:tcPr>
          <w:p w:rsidR="00FC7A33" w:rsidRPr="00B63824" w:rsidRDefault="00FC7A33" w:rsidP="00665B6A">
            <w:pPr>
              <w:spacing w:after="0" w:line="276" w:lineRule="auto"/>
              <w:jc w:val="center"/>
              <w:rPr>
                <w:rFonts w:cs="Times New Roman"/>
                <w:lang w:val="id-ID"/>
              </w:rPr>
            </w:pPr>
            <w:r>
              <w:rPr>
                <w:rFonts w:cs="Times New Roman"/>
                <w:lang w:val="id-ID"/>
              </w:rPr>
              <w:t>4</w:t>
            </w:r>
          </w:p>
        </w:tc>
        <w:tc>
          <w:tcPr>
            <w:tcW w:w="1642" w:type="dxa"/>
          </w:tcPr>
          <w:p w:rsidR="00FC7A33" w:rsidRPr="00B63824" w:rsidRDefault="00C8171F" w:rsidP="00665B6A">
            <w:pPr>
              <w:spacing w:after="0" w:line="276" w:lineRule="auto"/>
              <w:jc w:val="center"/>
              <w:rPr>
                <w:rFonts w:cs="Times New Roman"/>
                <w:lang w:val="id-ID"/>
              </w:rPr>
            </w:pPr>
            <w:r>
              <w:rPr>
                <w:rFonts w:cs="Times New Roman"/>
                <w:lang w:val="id-ID"/>
              </w:rPr>
              <w:t>55</w:t>
            </w:r>
          </w:p>
        </w:tc>
        <w:tc>
          <w:tcPr>
            <w:tcW w:w="1642" w:type="dxa"/>
          </w:tcPr>
          <w:p w:rsidR="00FC7A33" w:rsidRPr="00C101FC" w:rsidRDefault="00C8171F" w:rsidP="00665B6A">
            <w:pPr>
              <w:spacing w:after="0" w:line="276" w:lineRule="auto"/>
              <w:jc w:val="center"/>
              <w:rPr>
                <w:rFonts w:cs="Times New Roman"/>
              </w:rPr>
            </w:pPr>
            <w:r>
              <w:rPr>
                <w:rFonts w:cs="Times New Roman"/>
                <w:lang w:val="id-ID"/>
              </w:rPr>
              <w:t>220</w:t>
            </w:r>
          </w:p>
        </w:tc>
        <w:tc>
          <w:tcPr>
            <w:tcW w:w="1642" w:type="dxa"/>
          </w:tcPr>
          <w:p w:rsidR="00FC7A33" w:rsidRPr="00B94FD2" w:rsidRDefault="00C8171F" w:rsidP="00665B6A">
            <w:pPr>
              <w:spacing w:after="0" w:line="276" w:lineRule="auto"/>
              <w:jc w:val="center"/>
              <w:rPr>
                <w:rFonts w:cs="Times New Roman"/>
                <w:lang w:val="id-ID"/>
              </w:rPr>
            </w:pPr>
            <w:r>
              <w:rPr>
                <w:rFonts w:cs="Times New Roman"/>
                <w:lang w:val="id-ID"/>
              </w:rPr>
              <w:t>84,6</w:t>
            </w:r>
            <w:r w:rsidR="00FC7A33">
              <w:rPr>
                <w:rFonts w:cs="Times New Roman"/>
                <w:lang w:val="id-ID"/>
              </w:rPr>
              <w:t>%</w:t>
            </w:r>
          </w:p>
        </w:tc>
      </w:tr>
      <w:tr w:rsidR="00FC7A33" w:rsidRPr="00627599" w:rsidTr="004436F5">
        <w:tc>
          <w:tcPr>
            <w:tcW w:w="2122" w:type="dxa"/>
          </w:tcPr>
          <w:p w:rsidR="00FC7A33" w:rsidRPr="00397F2C" w:rsidRDefault="00FC7A33" w:rsidP="00665B6A">
            <w:pPr>
              <w:spacing w:after="0" w:line="276" w:lineRule="auto"/>
              <w:jc w:val="center"/>
              <w:rPr>
                <w:rFonts w:cs="Times New Roman"/>
              </w:rPr>
            </w:pPr>
            <w:r>
              <w:rPr>
                <w:rFonts w:cs="Times New Roman"/>
              </w:rPr>
              <w:t>Kurang Setuju</w:t>
            </w:r>
          </w:p>
        </w:tc>
        <w:tc>
          <w:tcPr>
            <w:tcW w:w="1162" w:type="dxa"/>
          </w:tcPr>
          <w:p w:rsidR="00FC7A33" w:rsidRPr="00B63824" w:rsidRDefault="00FC7A33" w:rsidP="00665B6A">
            <w:pPr>
              <w:spacing w:after="0" w:line="276" w:lineRule="auto"/>
              <w:jc w:val="center"/>
              <w:rPr>
                <w:rFonts w:cs="Times New Roman"/>
                <w:lang w:val="id-ID"/>
              </w:rPr>
            </w:pPr>
            <w:r>
              <w:rPr>
                <w:rFonts w:cs="Times New Roman"/>
                <w:lang w:val="id-ID"/>
              </w:rPr>
              <w:t>3</w:t>
            </w:r>
          </w:p>
        </w:tc>
        <w:tc>
          <w:tcPr>
            <w:tcW w:w="1642" w:type="dxa"/>
          </w:tcPr>
          <w:p w:rsidR="00FC7A33" w:rsidRPr="00B63824" w:rsidRDefault="00C8171F" w:rsidP="00665B6A">
            <w:pPr>
              <w:spacing w:after="0" w:line="276" w:lineRule="auto"/>
              <w:jc w:val="center"/>
              <w:rPr>
                <w:rFonts w:cs="Times New Roman"/>
                <w:lang w:val="id-ID"/>
              </w:rPr>
            </w:pPr>
            <w:r>
              <w:rPr>
                <w:rFonts w:cs="Times New Roman"/>
                <w:lang w:val="id-ID"/>
              </w:rPr>
              <w:t>3</w:t>
            </w:r>
          </w:p>
        </w:tc>
        <w:tc>
          <w:tcPr>
            <w:tcW w:w="1642" w:type="dxa"/>
          </w:tcPr>
          <w:p w:rsidR="00FC7A33" w:rsidRPr="00812675" w:rsidRDefault="00C8171F" w:rsidP="00665B6A">
            <w:pPr>
              <w:spacing w:after="0" w:line="276" w:lineRule="auto"/>
              <w:jc w:val="center"/>
              <w:rPr>
                <w:rFonts w:cs="Times New Roman"/>
                <w:lang w:val="id-ID"/>
              </w:rPr>
            </w:pPr>
            <w:r>
              <w:rPr>
                <w:rFonts w:cs="Times New Roman"/>
                <w:lang w:val="id-ID"/>
              </w:rPr>
              <w:t>9</w:t>
            </w:r>
          </w:p>
        </w:tc>
        <w:tc>
          <w:tcPr>
            <w:tcW w:w="1642" w:type="dxa"/>
          </w:tcPr>
          <w:p w:rsidR="00FC7A33" w:rsidRPr="00B94FD2" w:rsidRDefault="00C8171F" w:rsidP="00665B6A">
            <w:pPr>
              <w:spacing w:after="0" w:line="276" w:lineRule="auto"/>
              <w:jc w:val="center"/>
              <w:rPr>
                <w:rFonts w:cs="Times New Roman"/>
                <w:lang w:val="id-ID"/>
              </w:rPr>
            </w:pPr>
            <w:r>
              <w:rPr>
                <w:rFonts w:cs="Times New Roman"/>
                <w:lang w:val="id-ID"/>
              </w:rPr>
              <w:t>4,6</w:t>
            </w:r>
            <w:r w:rsidR="00FC7A33">
              <w:rPr>
                <w:rFonts w:cs="Times New Roman"/>
                <w:lang w:val="id-ID"/>
              </w:rPr>
              <w:t>%</w:t>
            </w:r>
          </w:p>
        </w:tc>
      </w:tr>
      <w:tr w:rsidR="00FC7A33" w:rsidRPr="00627599" w:rsidTr="004436F5">
        <w:tc>
          <w:tcPr>
            <w:tcW w:w="2122" w:type="dxa"/>
          </w:tcPr>
          <w:p w:rsidR="00FC7A33" w:rsidRPr="00397F2C" w:rsidRDefault="00FC7A33" w:rsidP="00665B6A">
            <w:pPr>
              <w:spacing w:after="0" w:line="276" w:lineRule="auto"/>
              <w:jc w:val="center"/>
              <w:rPr>
                <w:rFonts w:cs="Times New Roman"/>
              </w:rPr>
            </w:pPr>
            <w:r>
              <w:rPr>
                <w:rFonts w:cs="Times New Roman"/>
              </w:rPr>
              <w:t>Tidak Setuju</w:t>
            </w:r>
          </w:p>
        </w:tc>
        <w:tc>
          <w:tcPr>
            <w:tcW w:w="1162" w:type="dxa"/>
          </w:tcPr>
          <w:p w:rsidR="00FC7A33" w:rsidRPr="00B63824" w:rsidRDefault="00FC7A33" w:rsidP="00665B6A">
            <w:pPr>
              <w:spacing w:after="0" w:line="276" w:lineRule="auto"/>
              <w:jc w:val="center"/>
              <w:rPr>
                <w:rFonts w:cs="Times New Roman"/>
                <w:lang w:val="id-ID"/>
              </w:rPr>
            </w:pPr>
            <w:r>
              <w:rPr>
                <w:rFonts w:cs="Times New Roman"/>
                <w:lang w:val="id-ID"/>
              </w:rPr>
              <w:t>2</w:t>
            </w:r>
          </w:p>
        </w:tc>
        <w:tc>
          <w:tcPr>
            <w:tcW w:w="1642" w:type="dxa"/>
          </w:tcPr>
          <w:p w:rsidR="00FC7A33" w:rsidRPr="00B63824" w:rsidRDefault="00C8171F" w:rsidP="00665B6A">
            <w:pPr>
              <w:spacing w:after="0" w:line="276" w:lineRule="auto"/>
              <w:jc w:val="center"/>
              <w:rPr>
                <w:rFonts w:cs="Times New Roman"/>
                <w:lang w:val="id-ID"/>
              </w:rPr>
            </w:pPr>
            <w:r>
              <w:rPr>
                <w:rFonts w:cs="Times New Roman"/>
                <w:lang w:val="id-ID"/>
              </w:rPr>
              <w:t>5</w:t>
            </w:r>
          </w:p>
        </w:tc>
        <w:tc>
          <w:tcPr>
            <w:tcW w:w="1642" w:type="dxa"/>
          </w:tcPr>
          <w:p w:rsidR="00FC7A33" w:rsidRPr="00812675" w:rsidRDefault="00C8171F" w:rsidP="00665B6A">
            <w:pPr>
              <w:spacing w:after="0" w:line="276" w:lineRule="auto"/>
              <w:jc w:val="center"/>
              <w:rPr>
                <w:rFonts w:cs="Times New Roman"/>
                <w:lang w:val="id-ID"/>
              </w:rPr>
            </w:pPr>
            <w:r>
              <w:rPr>
                <w:rFonts w:cs="Times New Roman"/>
                <w:lang w:val="id-ID"/>
              </w:rPr>
              <w:t>10</w:t>
            </w:r>
          </w:p>
        </w:tc>
        <w:tc>
          <w:tcPr>
            <w:tcW w:w="1642" w:type="dxa"/>
          </w:tcPr>
          <w:p w:rsidR="00FC7A33" w:rsidRPr="00B94FD2" w:rsidRDefault="00C8171F" w:rsidP="00665B6A">
            <w:pPr>
              <w:spacing w:after="0" w:line="276" w:lineRule="auto"/>
              <w:jc w:val="center"/>
              <w:rPr>
                <w:rFonts w:cs="Times New Roman"/>
                <w:lang w:val="id-ID"/>
              </w:rPr>
            </w:pPr>
            <w:r>
              <w:rPr>
                <w:rFonts w:cs="Times New Roman"/>
                <w:lang w:val="id-ID"/>
              </w:rPr>
              <w:t>7,7</w:t>
            </w:r>
            <w:r w:rsidR="00FC7A33">
              <w:rPr>
                <w:rFonts w:cs="Times New Roman"/>
                <w:lang w:val="id-ID"/>
              </w:rPr>
              <w:t>%</w:t>
            </w:r>
          </w:p>
        </w:tc>
      </w:tr>
      <w:tr w:rsidR="00FC7A33" w:rsidRPr="00627599" w:rsidTr="004436F5">
        <w:tc>
          <w:tcPr>
            <w:tcW w:w="2122" w:type="dxa"/>
          </w:tcPr>
          <w:p w:rsidR="00FC7A33" w:rsidRPr="00397F2C" w:rsidRDefault="00FC7A33" w:rsidP="00665B6A">
            <w:pPr>
              <w:spacing w:after="0" w:line="276" w:lineRule="auto"/>
              <w:jc w:val="center"/>
              <w:rPr>
                <w:rFonts w:cs="Times New Roman"/>
              </w:rPr>
            </w:pPr>
            <w:r>
              <w:rPr>
                <w:rFonts w:cs="Times New Roman"/>
              </w:rPr>
              <w:t>Sangat Tidak Setuju</w:t>
            </w:r>
          </w:p>
        </w:tc>
        <w:tc>
          <w:tcPr>
            <w:tcW w:w="1162" w:type="dxa"/>
          </w:tcPr>
          <w:p w:rsidR="00FC7A33" w:rsidRPr="00B63824" w:rsidRDefault="00FC7A33" w:rsidP="00665B6A">
            <w:pPr>
              <w:spacing w:after="0" w:line="276" w:lineRule="auto"/>
              <w:jc w:val="center"/>
              <w:rPr>
                <w:rFonts w:cs="Times New Roman"/>
                <w:lang w:val="id-ID"/>
              </w:rPr>
            </w:pPr>
            <w:r>
              <w:rPr>
                <w:rFonts w:cs="Times New Roman"/>
                <w:lang w:val="id-ID"/>
              </w:rPr>
              <w:t>1</w:t>
            </w:r>
          </w:p>
        </w:tc>
        <w:tc>
          <w:tcPr>
            <w:tcW w:w="1642" w:type="dxa"/>
          </w:tcPr>
          <w:p w:rsidR="00FC7A33" w:rsidRPr="00B63824" w:rsidRDefault="00FC7A33" w:rsidP="00665B6A">
            <w:pPr>
              <w:spacing w:after="0" w:line="276" w:lineRule="auto"/>
              <w:jc w:val="center"/>
              <w:rPr>
                <w:rFonts w:cs="Times New Roman"/>
                <w:lang w:val="id-ID"/>
              </w:rPr>
            </w:pPr>
            <w:r>
              <w:rPr>
                <w:rFonts w:cs="Times New Roman"/>
                <w:lang w:val="id-ID"/>
              </w:rPr>
              <w:t>0</w:t>
            </w:r>
          </w:p>
        </w:tc>
        <w:tc>
          <w:tcPr>
            <w:tcW w:w="1642" w:type="dxa"/>
          </w:tcPr>
          <w:p w:rsidR="00FC7A33" w:rsidRPr="00812675" w:rsidRDefault="00FC7A33" w:rsidP="00665B6A">
            <w:pPr>
              <w:spacing w:after="0" w:line="276" w:lineRule="auto"/>
              <w:jc w:val="center"/>
              <w:rPr>
                <w:rFonts w:cs="Times New Roman"/>
                <w:lang w:val="id-ID"/>
              </w:rPr>
            </w:pPr>
            <w:r>
              <w:rPr>
                <w:rFonts w:cs="Times New Roman"/>
                <w:lang w:val="id-ID"/>
              </w:rPr>
              <w:t>0</w:t>
            </w:r>
          </w:p>
        </w:tc>
        <w:tc>
          <w:tcPr>
            <w:tcW w:w="1642" w:type="dxa"/>
          </w:tcPr>
          <w:p w:rsidR="00FC7A33" w:rsidRPr="00B04232" w:rsidRDefault="00FC7A33" w:rsidP="00665B6A">
            <w:pPr>
              <w:spacing w:after="0" w:line="276" w:lineRule="auto"/>
              <w:jc w:val="center"/>
              <w:rPr>
                <w:rFonts w:cs="Times New Roman"/>
                <w:lang w:val="id-ID"/>
              </w:rPr>
            </w:pPr>
            <w:r>
              <w:rPr>
                <w:rFonts w:cs="Times New Roman"/>
                <w:lang w:val="id-ID"/>
              </w:rPr>
              <w:t>0%</w:t>
            </w:r>
          </w:p>
        </w:tc>
      </w:tr>
      <w:tr w:rsidR="00FC7A33" w:rsidRPr="00627599" w:rsidTr="004436F5">
        <w:tc>
          <w:tcPr>
            <w:tcW w:w="2122" w:type="dxa"/>
          </w:tcPr>
          <w:p w:rsidR="00FC7A33" w:rsidRPr="00627599" w:rsidRDefault="00FC7A33" w:rsidP="00665B6A">
            <w:pPr>
              <w:spacing w:after="0" w:line="276" w:lineRule="auto"/>
              <w:jc w:val="center"/>
              <w:rPr>
                <w:rFonts w:cs="Times New Roman"/>
                <w:lang w:val="id-ID"/>
              </w:rPr>
            </w:pPr>
            <w:r w:rsidRPr="00627599">
              <w:rPr>
                <w:rFonts w:cs="Times New Roman"/>
                <w:lang w:val="id-ID"/>
              </w:rPr>
              <w:t>Jumlah</w:t>
            </w:r>
          </w:p>
        </w:tc>
        <w:tc>
          <w:tcPr>
            <w:tcW w:w="1162" w:type="dxa"/>
          </w:tcPr>
          <w:p w:rsidR="00FC7A33" w:rsidRPr="00627599" w:rsidRDefault="00FC7A33" w:rsidP="00665B6A">
            <w:pPr>
              <w:spacing w:after="0" w:line="276" w:lineRule="auto"/>
              <w:rPr>
                <w:rFonts w:cs="Times New Roman"/>
              </w:rPr>
            </w:pPr>
          </w:p>
        </w:tc>
        <w:tc>
          <w:tcPr>
            <w:tcW w:w="1642" w:type="dxa"/>
          </w:tcPr>
          <w:p w:rsidR="00FC7A33" w:rsidRPr="00B63824" w:rsidRDefault="00FC7A33" w:rsidP="00665B6A">
            <w:pPr>
              <w:spacing w:after="0" w:line="276" w:lineRule="auto"/>
              <w:jc w:val="center"/>
              <w:rPr>
                <w:rFonts w:cs="Times New Roman"/>
                <w:lang w:val="id-ID"/>
              </w:rPr>
            </w:pPr>
            <w:r>
              <w:rPr>
                <w:rFonts w:cs="Times New Roman"/>
                <w:lang w:val="id-ID"/>
              </w:rPr>
              <w:t>65</w:t>
            </w:r>
          </w:p>
        </w:tc>
        <w:tc>
          <w:tcPr>
            <w:tcW w:w="1642" w:type="dxa"/>
          </w:tcPr>
          <w:p w:rsidR="00FC7A33" w:rsidRPr="00812675" w:rsidRDefault="00C8171F" w:rsidP="00665B6A">
            <w:pPr>
              <w:spacing w:after="0" w:line="276" w:lineRule="auto"/>
              <w:jc w:val="center"/>
              <w:rPr>
                <w:rFonts w:cs="Times New Roman"/>
                <w:lang w:val="id-ID"/>
              </w:rPr>
            </w:pPr>
            <w:r>
              <w:rPr>
                <w:rFonts w:cs="Times New Roman"/>
                <w:lang w:val="id-ID"/>
              </w:rPr>
              <w:t>249</w:t>
            </w:r>
          </w:p>
        </w:tc>
        <w:tc>
          <w:tcPr>
            <w:tcW w:w="1642" w:type="dxa"/>
          </w:tcPr>
          <w:p w:rsidR="00FC7A33" w:rsidRPr="00B04232" w:rsidRDefault="00FC7A33" w:rsidP="00665B6A">
            <w:pPr>
              <w:spacing w:after="0" w:line="276" w:lineRule="auto"/>
              <w:jc w:val="center"/>
              <w:rPr>
                <w:rFonts w:cs="Times New Roman"/>
                <w:lang w:val="id-ID"/>
              </w:rPr>
            </w:pPr>
            <w:r>
              <w:rPr>
                <w:rFonts w:cs="Times New Roman"/>
                <w:lang w:val="id-ID"/>
              </w:rPr>
              <w:t>100%</w:t>
            </w:r>
          </w:p>
        </w:tc>
      </w:tr>
    </w:tbl>
    <w:p w:rsidR="004436F5" w:rsidRPr="00665B6A" w:rsidRDefault="00FC7A33" w:rsidP="009700B2">
      <w:pPr>
        <w:spacing w:after="120" w:line="276" w:lineRule="auto"/>
        <w:rPr>
          <w:rFonts w:cs="Times New Roman"/>
        </w:rPr>
      </w:pPr>
      <w:r w:rsidRPr="00627599">
        <w:rPr>
          <w:rFonts w:cs="Times New Roman"/>
        </w:rPr>
        <w:t>Sumber : Data Primer yang diolah (Tahun 2022)</w:t>
      </w:r>
    </w:p>
    <w:p w:rsidR="00FC7A33" w:rsidRDefault="00FC7A33" w:rsidP="009700B2">
      <w:pPr>
        <w:spacing w:after="120" w:line="276" w:lineRule="auto"/>
        <w:rPr>
          <w:rFonts w:cs="Times New Roman"/>
          <w:sz w:val="24"/>
          <w:szCs w:val="24"/>
        </w:rPr>
      </w:pPr>
      <w:r>
        <w:rPr>
          <w:rFonts w:cs="Times New Roman"/>
          <w:sz w:val="24"/>
          <w:szCs w:val="24"/>
        </w:rPr>
        <w:t>Total dalam pengumpulan data angket :</w:t>
      </w:r>
    </w:p>
    <w:p w:rsidR="00FC7A33" w:rsidRPr="00C80A56" w:rsidRDefault="00FC7A33"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lastRenderedPageBreak/>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FE254E" w:rsidRPr="00E44889" w:rsidRDefault="00FC7A33" w:rsidP="00E44889">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249</m:t>
              </m:r>
            </m:num>
            <m:den>
              <m:r>
                <m:rPr>
                  <m:sty m:val="p"/>
                </m:rPr>
                <w:rPr>
                  <w:rFonts w:ascii="Cambria Math" w:hAnsi="Cambria Math"/>
                  <w:sz w:val="24"/>
                  <w:szCs w:val="24"/>
                </w:rPr>
                <m:t xml:space="preserve"> 325</m:t>
              </m:r>
            </m:den>
          </m:f>
          <m:r>
            <w:rPr>
              <w:rFonts w:ascii="Cambria Math" w:hAnsi="Cambria Math"/>
              <w:sz w:val="24"/>
              <w:szCs w:val="24"/>
            </w:rPr>
            <m:t xml:space="preserve"> x 100=76,6%</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FE254E" w:rsidRPr="00564DF5" w:rsidTr="00FE254E">
        <w:trPr>
          <w:trHeight w:val="307"/>
        </w:trPr>
        <w:tc>
          <w:tcPr>
            <w:tcW w:w="1455" w:type="dxa"/>
            <w:tcBorders>
              <w:top w:val="nil"/>
            </w:tcBorders>
          </w:tcPr>
          <w:p w:rsidR="00FE254E" w:rsidRPr="00564DF5" w:rsidRDefault="00FE254E"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FE254E" w:rsidRPr="00564DF5" w:rsidRDefault="00FE254E"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FE254E" w:rsidRPr="00564DF5" w:rsidRDefault="00FE254E"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FE254E" w:rsidRPr="00564DF5" w:rsidRDefault="00FE254E"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FE254E" w:rsidRPr="00564DF5" w:rsidRDefault="00FE254E" w:rsidP="009700B2">
            <w:pPr>
              <w:pStyle w:val="TableParagraph"/>
              <w:spacing w:before="115" w:line="276" w:lineRule="auto"/>
              <w:ind w:left="205"/>
              <w:rPr>
                <w:sz w:val="24"/>
                <w:szCs w:val="24"/>
              </w:rPr>
            </w:pPr>
            <w:r>
              <w:rPr>
                <w:sz w:val="24"/>
                <w:szCs w:val="24"/>
              </w:rPr>
              <w:t xml:space="preserve">     SS</w:t>
            </w:r>
          </w:p>
        </w:tc>
      </w:tr>
      <w:tr w:rsidR="00FE254E" w:rsidRPr="00564DF5" w:rsidTr="00FE254E">
        <w:trPr>
          <w:trHeight w:val="766"/>
        </w:trPr>
        <w:tc>
          <w:tcPr>
            <w:tcW w:w="1455" w:type="dxa"/>
            <w:tcBorders>
              <w:bottom w:val="nil"/>
            </w:tcBorders>
          </w:tcPr>
          <w:p w:rsidR="00FE254E" w:rsidRPr="00564DF5" w:rsidRDefault="00FE254E" w:rsidP="009700B2">
            <w:pPr>
              <w:pStyle w:val="TableParagraph"/>
              <w:spacing w:line="276" w:lineRule="auto"/>
              <w:jc w:val="both"/>
              <w:rPr>
                <w:sz w:val="24"/>
                <w:szCs w:val="24"/>
              </w:rPr>
            </w:pPr>
          </w:p>
        </w:tc>
        <w:tc>
          <w:tcPr>
            <w:tcW w:w="1455" w:type="dxa"/>
            <w:tcBorders>
              <w:bottom w:val="nil"/>
            </w:tcBorders>
          </w:tcPr>
          <w:p w:rsidR="00FE254E" w:rsidRPr="00564DF5" w:rsidRDefault="00FE254E" w:rsidP="009700B2">
            <w:pPr>
              <w:pStyle w:val="TableParagraph"/>
              <w:spacing w:line="276" w:lineRule="auto"/>
              <w:jc w:val="both"/>
              <w:rPr>
                <w:sz w:val="24"/>
                <w:szCs w:val="24"/>
              </w:rPr>
            </w:pPr>
          </w:p>
        </w:tc>
        <w:tc>
          <w:tcPr>
            <w:tcW w:w="1370" w:type="dxa"/>
            <w:tcBorders>
              <w:bottom w:val="nil"/>
            </w:tcBorders>
          </w:tcPr>
          <w:p w:rsidR="00FE254E" w:rsidRPr="00564DF5" w:rsidRDefault="00FE254E" w:rsidP="009700B2">
            <w:pPr>
              <w:pStyle w:val="TableParagraph"/>
              <w:spacing w:line="276" w:lineRule="auto"/>
              <w:jc w:val="both"/>
              <w:rPr>
                <w:sz w:val="24"/>
                <w:szCs w:val="24"/>
              </w:rPr>
            </w:pPr>
          </w:p>
        </w:tc>
        <w:tc>
          <w:tcPr>
            <w:tcW w:w="1370" w:type="dxa"/>
            <w:tcBorders>
              <w:bottom w:val="nil"/>
            </w:tcBorders>
          </w:tcPr>
          <w:p w:rsidR="00FE254E" w:rsidRPr="00564DF5" w:rsidRDefault="00FE254E"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696128" behindDoc="0" locked="0" layoutInCell="1" allowOverlap="1" wp14:anchorId="4F463903" wp14:editId="54060BD2">
                      <wp:simplePos x="0" y="0"/>
                      <wp:positionH relativeFrom="column">
                        <wp:posOffset>484505</wp:posOffset>
                      </wp:positionH>
                      <wp:positionV relativeFrom="paragraph">
                        <wp:posOffset>-20320</wp:posOffset>
                      </wp:positionV>
                      <wp:extent cx="0" cy="225425"/>
                      <wp:effectExtent l="57150" t="19050" r="76200" b="79375"/>
                      <wp:wrapNone/>
                      <wp:docPr id="36" name="Straight Connector 36"/>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4DF6DCBC" id="Straight Connector 36"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15pt,-1.6pt" to="38.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" strokecolor="windowText" strokeweight="2pt">
                      <v:shadow on="t" color="black" opacity="24903f" origin=",.5" offset="0,.55556mm"/>
                    </v:line>
                  </w:pict>
                </mc:Fallback>
              </mc:AlternateContent>
            </w:r>
          </w:p>
          <w:p w:rsidR="00FE254E" w:rsidRPr="00564DF5" w:rsidRDefault="00C8171F" w:rsidP="009700B2">
            <w:pPr>
              <w:spacing w:line="276" w:lineRule="auto"/>
              <w:jc w:val="center"/>
              <w:rPr>
                <w:rFonts w:cs="Times New Roman"/>
                <w:sz w:val="24"/>
                <w:szCs w:val="24"/>
                <w:lang w:val="id"/>
              </w:rPr>
            </w:pPr>
            <w:r>
              <w:rPr>
                <w:rFonts w:cs="Times New Roman"/>
                <w:sz w:val="24"/>
                <w:szCs w:val="24"/>
                <w:lang w:val="id"/>
              </w:rPr>
              <w:t xml:space="preserve">    </w:t>
            </w:r>
            <w:r>
              <w:rPr>
                <w:rFonts w:cs="Times New Roman"/>
                <w:sz w:val="24"/>
                <w:szCs w:val="24"/>
              </w:rPr>
              <w:t>76,6</w:t>
            </w:r>
            <w:r w:rsidR="00FE254E">
              <w:rPr>
                <w:rFonts w:cs="Times New Roman"/>
                <w:sz w:val="24"/>
                <w:szCs w:val="24"/>
              </w:rPr>
              <w:t>%</w:t>
            </w:r>
            <w:r w:rsidR="00FE254E" w:rsidRPr="00564DF5">
              <w:rPr>
                <w:rFonts w:cs="Times New Roman"/>
                <w:sz w:val="24"/>
                <w:szCs w:val="24"/>
                <w:lang w:val="id"/>
              </w:rPr>
              <w:t xml:space="preserve">       </w:t>
            </w:r>
          </w:p>
        </w:tc>
        <w:tc>
          <w:tcPr>
            <w:tcW w:w="1370" w:type="dxa"/>
            <w:tcBorders>
              <w:bottom w:val="nil"/>
            </w:tcBorders>
          </w:tcPr>
          <w:p w:rsidR="00FE254E" w:rsidRPr="00564DF5" w:rsidRDefault="00FE254E" w:rsidP="009700B2">
            <w:pPr>
              <w:pStyle w:val="TableParagraph"/>
              <w:spacing w:line="276" w:lineRule="auto"/>
              <w:jc w:val="both"/>
              <w:rPr>
                <w:sz w:val="24"/>
                <w:szCs w:val="24"/>
              </w:rPr>
            </w:pPr>
          </w:p>
          <w:p w:rsidR="00FE254E" w:rsidRPr="00564DF5" w:rsidRDefault="00FE254E" w:rsidP="009700B2">
            <w:pPr>
              <w:spacing w:line="276" w:lineRule="auto"/>
              <w:rPr>
                <w:rFonts w:cs="Times New Roman"/>
                <w:sz w:val="24"/>
                <w:szCs w:val="24"/>
                <w:lang w:val="id"/>
              </w:rPr>
            </w:pPr>
            <w:r w:rsidRPr="00564DF5">
              <w:rPr>
                <w:rFonts w:cs="Times New Roman"/>
                <w:sz w:val="24"/>
                <w:szCs w:val="24"/>
                <w:lang w:val="id"/>
              </w:rPr>
              <w:t xml:space="preserve">   </w:t>
            </w:r>
          </w:p>
        </w:tc>
      </w:tr>
    </w:tbl>
    <w:p w:rsidR="00FE254E" w:rsidRPr="00D90024" w:rsidRDefault="00FE254E"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665B6A">
        <w:rPr>
          <w:rFonts w:cs="Times New Roman"/>
          <w:sz w:val="24"/>
          <w:szCs w:val="24"/>
        </w:rPr>
        <w:t xml:space="preserve">               80%              100%</w:t>
      </w:r>
      <w:r>
        <w:rPr>
          <w:rFonts w:cs="Times New Roman"/>
          <w:sz w:val="24"/>
          <w:szCs w:val="24"/>
        </w:rPr>
        <w:t xml:space="preserve">       </w:t>
      </w:r>
    </w:p>
    <w:p w:rsidR="00FC7A33" w:rsidRDefault="00FC7A33" w:rsidP="009700B2">
      <w:pPr>
        <w:spacing w:after="120" w:line="276" w:lineRule="auto"/>
        <w:ind w:firstLine="720"/>
        <w:jc w:val="both"/>
        <w:rPr>
          <w:rFonts w:cs="Times New Roman"/>
          <w:sz w:val="24"/>
          <w:szCs w:val="24"/>
        </w:rPr>
      </w:pPr>
      <w:r w:rsidRPr="00072704">
        <w:rPr>
          <w:rFonts w:cs="Times New Roman"/>
          <w:sz w:val="24"/>
          <w:szCs w:val="24"/>
        </w:rPr>
        <w:t>Berdasarkan tabel 4.</w:t>
      </w:r>
      <w:r w:rsidR="003555F9">
        <w:rPr>
          <w:rFonts w:cs="Times New Roman"/>
          <w:sz w:val="24"/>
          <w:szCs w:val="24"/>
        </w:rPr>
        <w:t>7</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 “</w:t>
      </w:r>
      <w:r w:rsidR="006038A5">
        <w:rPr>
          <w:rFonts w:cs="Times New Roman"/>
          <w:sz w:val="24"/>
          <w:szCs w:val="24"/>
        </w:rPr>
        <w:t xml:space="preserve">Pegawai </w:t>
      </w:r>
      <w:r w:rsidR="003555F9">
        <w:rPr>
          <w:rFonts w:cs="Times New Roman"/>
          <w:sz w:val="24"/>
          <w:szCs w:val="24"/>
        </w:rPr>
        <w:t>suka dengan pekerjaan yang menantang</w:t>
      </w:r>
      <w:r w:rsidRPr="00072704">
        <w:rPr>
          <w:rFonts w:cs="Times New Roman"/>
          <w:sz w:val="24"/>
          <w:szCs w:val="24"/>
        </w:rPr>
        <w:t xml:space="preserve">” yaitu sebanyak </w:t>
      </w:r>
      <w:r w:rsidR="00C8171F">
        <w:rPr>
          <w:rFonts w:cs="Times New Roman"/>
          <w:sz w:val="24"/>
          <w:szCs w:val="24"/>
        </w:rPr>
        <w:t>2</w:t>
      </w:r>
      <w:r w:rsidRPr="00AB7DAB">
        <w:rPr>
          <w:rFonts w:cs="Times New Roman"/>
          <w:sz w:val="24"/>
          <w:szCs w:val="24"/>
        </w:rPr>
        <w:t xml:space="preserve"> </w:t>
      </w:r>
      <w:r w:rsidRPr="00072704">
        <w:rPr>
          <w:rFonts w:cs="Times New Roman"/>
          <w:sz w:val="24"/>
          <w:szCs w:val="24"/>
        </w:rPr>
        <w:t>responden (</w:t>
      </w:r>
      <w:r w:rsidR="00C8171F">
        <w:rPr>
          <w:rFonts w:cs="Times New Roman"/>
          <w:sz w:val="24"/>
          <w:szCs w:val="24"/>
        </w:rPr>
        <w:t>3,1</w:t>
      </w:r>
      <w:r>
        <w:rPr>
          <w:rFonts w:cs="Times New Roman"/>
          <w:sz w:val="24"/>
          <w:szCs w:val="24"/>
        </w:rPr>
        <w:t>%), setuju</w:t>
      </w:r>
      <w:r w:rsidRPr="003635BB">
        <w:rPr>
          <w:rFonts w:cs="Times New Roman"/>
          <w:sz w:val="24"/>
          <w:szCs w:val="24"/>
        </w:rPr>
        <w:t xml:space="preserve"> sebanyak </w:t>
      </w:r>
      <w:r w:rsidR="00C8171F">
        <w:rPr>
          <w:rFonts w:cs="Times New Roman"/>
          <w:sz w:val="24"/>
          <w:szCs w:val="24"/>
        </w:rPr>
        <w:t>55 responden (84,6</w:t>
      </w:r>
      <w:r>
        <w:rPr>
          <w:rFonts w:cs="Times New Roman"/>
          <w:sz w:val="24"/>
          <w:szCs w:val="24"/>
        </w:rPr>
        <w:t>%), kurang setuju</w:t>
      </w:r>
      <w:r w:rsidRPr="003635BB">
        <w:rPr>
          <w:rFonts w:cs="Times New Roman"/>
          <w:sz w:val="24"/>
          <w:szCs w:val="24"/>
        </w:rPr>
        <w:t xml:space="preserve"> sebanyak </w:t>
      </w:r>
      <w:r w:rsidR="00C8171F">
        <w:rPr>
          <w:rFonts w:cs="Times New Roman"/>
          <w:sz w:val="24"/>
          <w:szCs w:val="24"/>
        </w:rPr>
        <w:t>3 responden (4,6</w:t>
      </w:r>
      <w:r w:rsidRPr="00072704">
        <w:rPr>
          <w:rFonts w:cs="Times New Roman"/>
          <w:sz w:val="24"/>
          <w:szCs w:val="24"/>
        </w:rPr>
        <w:t>%)</w:t>
      </w:r>
      <w:r>
        <w:rPr>
          <w:rFonts w:cs="Times New Roman"/>
          <w:sz w:val="24"/>
          <w:szCs w:val="24"/>
        </w:rPr>
        <w:t>, tidak setuju</w:t>
      </w:r>
      <w:r w:rsidRPr="00072704">
        <w:rPr>
          <w:rFonts w:cs="Times New Roman"/>
          <w:sz w:val="24"/>
          <w:szCs w:val="24"/>
        </w:rPr>
        <w:t xml:space="preserve"> sebanyak </w:t>
      </w:r>
      <w:r w:rsidR="00C8171F">
        <w:rPr>
          <w:rFonts w:cs="Times New Roman"/>
          <w:sz w:val="24"/>
          <w:szCs w:val="24"/>
        </w:rPr>
        <w:t>5</w:t>
      </w:r>
      <w:r w:rsidRPr="00AB7DAB">
        <w:rPr>
          <w:rFonts w:cs="Times New Roman"/>
          <w:sz w:val="24"/>
          <w:szCs w:val="24"/>
        </w:rPr>
        <w:t xml:space="preserve"> </w:t>
      </w:r>
      <w:r w:rsidRPr="00072704">
        <w:rPr>
          <w:rFonts w:cs="Times New Roman"/>
          <w:sz w:val="24"/>
          <w:szCs w:val="24"/>
        </w:rPr>
        <w:t>responden (</w:t>
      </w:r>
      <w:r w:rsidR="00C8171F">
        <w:rPr>
          <w:rFonts w:cs="Times New Roman"/>
          <w:sz w:val="24"/>
          <w:szCs w:val="24"/>
        </w:rPr>
        <w:t>7,7</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sidR="00C8171F">
        <w:rPr>
          <w:rFonts w:cs="Times New Roman"/>
          <w:sz w:val="24"/>
          <w:szCs w:val="24"/>
        </w:rPr>
        <w:t>76,6</w:t>
      </w:r>
      <w:r w:rsidRPr="00072704">
        <w:rPr>
          <w:rFonts w:cs="Times New Roman"/>
          <w:sz w:val="24"/>
          <w:szCs w:val="24"/>
        </w:rPr>
        <w:t xml:space="preserve">% yang </w:t>
      </w:r>
      <w:r>
        <w:rPr>
          <w:rFonts w:cs="Times New Roman"/>
          <w:sz w:val="24"/>
          <w:szCs w:val="24"/>
        </w:rPr>
        <w:t>menunjukan bahwa responden setuju dengan pernyataan tersebut.</w:t>
      </w:r>
    </w:p>
    <w:p w:rsidR="00757280" w:rsidRPr="003555F9" w:rsidRDefault="003555F9" w:rsidP="009700B2">
      <w:pPr>
        <w:spacing w:after="120" w:line="276" w:lineRule="auto"/>
        <w:jc w:val="both"/>
        <w:rPr>
          <w:rFonts w:cs="Times New Roman"/>
          <w:b/>
          <w:sz w:val="24"/>
          <w:szCs w:val="24"/>
        </w:rPr>
      </w:pPr>
      <w:r w:rsidRPr="003555F9">
        <w:rPr>
          <w:rFonts w:cs="Times New Roman"/>
          <w:b/>
          <w:sz w:val="24"/>
          <w:szCs w:val="24"/>
        </w:rPr>
        <w:t>2. Kemajuan</w:t>
      </w:r>
    </w:p>
    <w:p w:rsidR="003555F9" w:rsidRPr="00397F2C" w:rsidRDefault="003555F9" w:rsidP="00B623B6">
      <w:pPr>
        <w:spacing w:after="0" w:line="276" w:lineRule="auto"/>
        <w:ind w:left="252" w:hanging="252"/>
        <w:rPr>
          <w:rFonts w:cs="Times New Roman"/>
          <w:sz w:val="24"/>
          <w:szCs w:val="24"/>
        </w:rPr>
      </w:pPr>
      <w:r>
        <w:rPr>
          <w:rFonts w:cs="Times New Roman"/>
          <w:sz w:val="24"/>
          <w:szCs w:val="24"/>
        </w:rPr>
        <w:t xml:space="preserve">a. </w:t>
      </w:r>
      <w:r w:rsidRPr="003555F9">
        <w:rPr>
          <w:rFonts w:cs="Times New Roman"/>
          <w:sz w:val="24"/>
          <w:szCs w:val="24"/>
        </w:rPr>
        <w:t>Kesempatan bagi pegawai untuk mengikuti Pendidikan dan pelatihan</w:t>
      </w:r>
      <w:r w:rsidRPr="00397F2C">
        <w:rPr>
          <w:rFonts w:cs="Times New Roman"/>
          <w:sz w:val="24"/>
          <w:szCs w:val="24"/>
        </w:rPr>
        <w:t>;</w:t>
      </w:r>
    </w:p>
    <w:p w:rsidR="003555F9" w:rsidRPr="00072704" w:rsidRDefault="003555F9" w:rsidP="00B623B6">
      <w:pPr>
        <w:pStyle w:val="Heading5"/>
        <w:jc w:val="center"/>
      </w:pPr>
      <w:r>
        <w:t>Tabel 4.</w:t>
      </w:r>
      <w:r w:rsidRPr="00072704">
        <w:t xml:space="preserve"> </w:t>
      </w:r>
      <w:r>
        <w:t xml:space="preserve">8 </w:t>
      </w:r>
      <w:r w:rsidRPr="00072704">
        <w:t>Tanggapan Responden Mengenai</w:t>
      </w:r>
    </w:p>
    <w:p w:rsidR="003555F9" w:rsidRPr="00072704" w:rsidRDefault="003555F9" w:rsidP="00B623B6">
      <w:pPr>
        <w:spacing w:after="0" w:line="276" w:lineRule="auto"/>
        <w:ind w:left="252" w:hanging="252"/>
        <w:jc w:val="center"/>
        <w:rPr>
          <w:rFonts w:cs="Times New Roman"/>
          <w:sz w:val="24"/>
          <w:szCs w:val="24"/>
        </w:rPr>
      </w:pPr>
      <w:r w:rsidRPr="00072704">
        <w:rPr>
          <w:rFonts w:cs="Times New Roman"/>
          <w:sz w:val="24"/>
          <w:szCs w:val="24"/>
        </w:rPr>
        <w:t>“</w:t>
      </w:r>
      <w:r w:rsidR="00953331" w:rsidRPr="00953331">
        <w:rPr>
          <w:rFonts w:cs="Times New Roman"/>
          <w:sz w:val="24"/>
          <w:szCs w:val="24"/>
        </w:rPr>
        <w:t>Kesempatan bagi pegawai untuk mengikuti Pendidikan dan pelatihan</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3555F9" w:rsidRPr="00627599" w:rsidTr="004436F5">
        <w:tc>
          <w:tcPr>
            <w:tcW w:w="2122" w:type="dxa"/>
          </w:tcPr>
          <w:p w:rsidR="003555F9" w:rsidRPr="00627599" w:rsidRDefault="003555F9" w:rsidP="00B623B6">
            <w:pPr>
              <w:spacing w:after="0" w:line="276" w:lineRule="auto"/>
              <w:jc w:val="center"/>
              <w:rPr>
                <w:rFonts w:cs="Times New Roman"/>
                <w:lang w:val="id-ID"/>
              </w:rPr>
            </w:pPr>
            <w:r w:rsidRPr="00627599">
              <w:rPr>
                <w:rFonts w:cs="Times New Roman"/>
                <w:lang w:val="id-ID"/>
              </w:rPr>
              <w:t>Keterangan</w:t>
            </w:r>
          </w:p>
        </w:tc>
        <w:tc>
          <w:tcPr>
            <w:tcW w:w="1162" w:type="dxa"/>
          </w:tcPr>
          <w:p w:rsidR="003555F9" w:rsidRPr="00627599" w:rsidRDefault="003555F9" w:rsidP="00B623B6">
            <w:pPr>
              <w:spacing w:after="0" w:line="276" w:lineRule="auto"/>
              <w:jc w:val="center"/>
              <w:rPr>
                <w:rFonts w:cs="Times New Roman"/>
                <w:lang w:val="id-ID"/>
              </w:rPr>
            </w:pPr>
            <w:r w:rsidRPr="00627599">
              <w:rPr>
                <w:rFonts w:cs="Times New Roman"/>
                <w:lang w:val="id-ID"/>
              </w:rPr>
              <w:t>Skor</w:t>
            </w:r>
          </w:p>
        </w:tc>
        <w:tc>
          <w:tcPr>
            <w:tcW w:w="1642" w:type="dxa"/>
          </w:tcPr>
          <w:p w:rsidR="003555F9" w:rsidRPr="00627599" w:rsidRDefault="003555F9" w:rsidP="00B623B6">
            <w:pPr>
              <w:spacing w:after="0" w:line="276" w:lineRule="auto"/>
              <w:jc w:val="center"/>
              <w:rPr>
                <w:rFonts w:cs="Times New Roman"/>
                <w:lang w:val="id-ID"/>
              </w:rPr>
            </w:pPr>
            <w:r w:rsidRPr="00627599">
              <w:rPr>
                <w:rFonts w:cs="Times New Roman"/>
                <w:lang w:val="id-ID"/>
              </w:rPr>
              <w:t>Jumlah Responden</w:t>
            </w:r>
          </w:p>
        </w:tc>
        <w:tc>
          <w:tcPr>
            <w:tcW w:w="1642" w:type="dxa"/>
          </w:tcPr>
          <w:p w:rsidR="003555F9" w:rsidRPr="00627599" w:rsidRDefault="003555F9" w:rsidP="00B623B6">
            <w:pPr>
              <w:spacing w:after="0" w:line="276" w:lineRule="auto"/>
              <w:jc w:val="center"/>
              <w:rPr>
                <w:rFonts w:cs="Times New Roman"/>
                <w:lang w:val="id-ID"/>
              </w:rPr>
            </w:pPr>
            <w:r w:rsidRPr="00627599">
              <w:rPr>
                <w:rFonts w:cs="Times New Roman"/>
                <w:lang w:val="id-ID"/>
              </w:rPr>
              <w:t>Skor Total</w:t>
            </w:r>
          </w:p>
        </w:tc>
        <w:tc>
          <w:tcPr>
            <w:tcW w:w="1642" w:type="dxa"/>
          </w:tcPr>
          <w:p w:rsidR="003555F9" w:rsidRPr="00627599" w:rsidRDefault="003555F9" w:rsidP="00B623B6">
            <w:pPr>
              <w:spacing w:after="0" w:line="276" w:lineRule="auto"/>
              <w:jc w:val="center"/>
              <w:rPr>
                <w:rFonts w:cs="Times New Roman"/>
                <w:lang w:val="id-ID"/>
              </w:rPr>
            </w:pPr>
            <w:r w:rsidRPr="00627599">
              <w:rPr>
                <w:rFonts w:cs="Times New Roman"/>
                <w:lang w:val="id-ID"/>
              </w:rPr>
              <w:t>Persentase (%)</w:t>
            </w:r>
          </w:p>
        </w:tc>
      </w:tr>
      <w:tr w:rsidR="003555F9" w:rsidRPr="00627599" w:rsidTr="004436F5">
        <w:tc>
          <w:tcPr>
            <w:tcW w:w="2122" w:type="dxa"/>
          </w:tcPr>
          <w:p w:rsidR="003555F9" w:rsidRPr="00806BC2" w:rsidRDefault="003555F9" w:rsidP="00665B6A">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3555F9" w:rsidRPr="00B63824" w:rsidRDefault="003555F9" w:rsidP="00665B6A">
            <w:pPr>
              <w:spacing w:after="0" w:line="276" w:lineRule="auto"/>
              <w:jc w:val="center"/>
              <w:rPr>
                <w:rFonts w:cs="Times New Roman"/>
                <w:lang w:val="id-ID"/>
              </w:rPr>
            </w:pPr>
            <w:r>
              <w:rPr>
                <w:rFonts w:cs="Times New Roman"/>
                <w:lang w:val="id-ID"/>
              </w:rPr>
              <w:t>5</w:t>
            </w:r>
          </w:p>
        </w:tc>
        <w:tc>
          <w:tcPr>
            <w:tcW w:w="1642" w:type="dxa"/>
          </w:tcPr>
          <w:p w:rsidR="003555F9" w:rsidRPr="00B63824" w:rsidRDefault="00953331" w:rsidP="00665B6A">
            <w:pPr>
              <w:spacing w:after="0" w:line="276" w:lineRule="auto"/>
              <w:jc w:val="center"/>
              <w:rPr>
                <w:rFonts w:cs="Times New Roman"/>
                <w:lang w:val="id-ID"/>
              </w:rPr>
            </w:pPr>
            <w:r>
              <w:rPr>
                <w:rFonts w:cs="Times New Roman"/>
                <w:lang w:val="id-ID"/>
              </w:rPr>
              <w:t>3</w:t>
            </w:r>
          </w:p>
        </w:tc>
        <w:tc>
          <w:tcPr>
            <w:tcW w:w="1642" w:type="dxa"/>
          </w:tcPr>
          <w:p w:rsidR="003555F9" w:rsidRPr="002129B1" w:rsidRDefault="00953331" w:rsidP="00665B6A">
            <w:pPr>
              <w:spacing w:after="0" w:line="276" w:lineRule="auto"/>
              <w:jc w:val="center"/>
              <w:rPr>
                <w:rFonts w:cs="Times New Roman"/>
              </w:rPr>
            </w:pPr>
            <w:r>
              <w:rPr>
                <w:rFonts w:cs="Times New Roman"/>
              </w:rPr>
              <w:t>15</w:t>
            </w:r>
          </w:p>
        </w:tc>
        <w:tc>
          <w:tcPr>
            <w:tcW w:w="1642" w:type="dxa"/>
          </w:tcPr>
          <w:p w:rsidR="003555F9" w:rsidRPr="00B94FD2" w:rsidRDefault="00953331" w:rsidP="00665B6A">
            <w:pPr>
              <w:spacing w:after="0" w:line="276" w:lineRule="auto"/>
              <w:jc w:val="center"/>
              <w:rPr>
                <w:rFonts w:cs="Times New Roman"/>
                <w:lang w:val="id-ID"/>
              </w:rPr>
            </w:pPr>
            <w:r>
              <w:rPr>
                <w:rFonts w:cs="Times New Roman"/>
                <w:lang w:val="id-ID"/>
              </w:rPr>
              <w:t>4,6</w:t>
            </w:r>
            <w:r w:rsidR="003555F9">
              <w:rPr>
                <w:rFonts w:cs="Times New Roman"/>
                <w:lang w:val="id-ID"/>
              </w:rPr>
              <w:t>%</w:t>
            </w:r>
          </w:p>
        </w:tc>
      </w:tr>
      <w:tr w:rsidR="003555F9" w:rsidRPr="00627599" w:rsidTr="004436F5">
        <w:tc>
          <w:tcPr>
            <w:tcW w:w="2122" w:type="dxa"/>
          </w:tcPr>
          <w:p w:rsidR="003555F9" w:rsidRPr="00627599" w:rsidRDefault="003555F9" w:rsidP="00665B6A">
            <w:pPr>
              <w:spacing w:after="0" w:line="276" w:lineRule="auto"/>
              <w:jc w:val="center"/>
              <w:rPr>
                <w:rFonts w:cs="Times New Roman"/>
                <w:lang w:val="id-ID"/>
              </w:rPr>
            </w:pPr>
            <w:r>
              <w:rPr>
                <w:rFonts w:cs="Times New Roman"/>
                <w:lang w:val="id-ID"/>
              </w:rPr>
              <w:t>Setuju</w:t>
            </w:r>
          </w:p>
        </w:tc>
        <w:tc>
          <w:tcPr>
            <w:tcW w:w="1162" w:type="dxa"/>
          </w:tcPr>
          <w:p w:rsidR="003555F9" w:rsidRPr="00B63824" w:rsidRDefault="003555F9" w:rsidP="00665B6A">
            <w:pPr>
              <w:spacing w:after="0" w:line="276" w:lineRule="auto"/>
              <w:jc w:val="center"/>
              <w:rPr>
                <w:rFonts w:cs="Times New Roman"/>
                <w:lang w:val="id-ID"/>
              </w:rPr>
            </w:pPr>
            <w:r>
              <w:rPr>
                <w:rFonts w:cs="Times New Roman"/>
                <w:lang w:val="id-ID"/>
              </w:rPr>
              <w:t>4</w:t>
            </w:r>
          </w:p>
        </w:tc>
        <w:tc>
          <w:tcPr>
            <w:tcW w:w="1642" w:type="dxa"/>
          </w:tcPr>
          <w:p w:rsidR="003555F9" w:rsidRPr="00B63824" w:rsidRDefault="00953331" w:rsidP="00665B6A">
            <w:pPr>
              <w:spacing w:after="0" w:line="276" w:lineRule="auto"/>
              <w:jc w:val="center"/>
              <w:rPr>
                <w:rFonts w:cs="Times New Roman"/>
                <w:lang w:val="id-ID"/>
              </w:rPr>
            </w:pPr>
            <w:r>
              <w:rPr>
                <w:rFonts w:cs="Times New Roman"/>
                <w:lang w:val="id-ID"/>
              </w:rPr>
              <w:t>5</w:t>
            </w:r>
            <w:r w:rsidR="003555F9">
              <w:rPr>
                <w:rFonts w:cs="Times New Roman"/>
                <w:lang w:val="id-ID"/>
              </w:rPr>
              <w:t>7</w:t>
            </w:r>
          </w:p>
        </w:tc>
        <w:tc>
          <w:tcPr>
            <w:tcW w:w="1642" w:type="dxa"/>
          </w:tcPr>
          <w:p w:rsidR="003555F9" w:rsidRPr="00953331" w:rsidRDefault="00953331" w:rsidP="00665B6A">
            <w:pPr>
              <w:spacing w:after="0" w:line="276" w:lineRule="auto"/>
              <w:jc w:val="center"/>
              <w:rPr>
                <w:rFonts w:cs="Times New Roman"/>
              </w:rPr>
            </w:pPr>
            <w:r>
              <w:rPr>
                <w:rFonts w:cs="Times New Roman"/>
              </w:rPr>
              <w:t>228</w:t>
            </w:r>
          </w:p>
        </w:tc>
        <w:tc>
          <w:tcPr>
            <w:tcW w:w="1642" w:type="dxa"/>
          </w:tcPr>
          <w:p w:rsidR="003555F9" w:rsidRPr="00B94FD2" w:rsidRDefault="00953331" w:rsidP="00665B6A">
            <w:pPr>
              <w:spacing w:after="0" w:line="276" w:lineRule="auto"/>
              <w:jc w:val="center"/>
              <w:rPr>
                <w:rFonts w:cs="Times New Roman"/>
                <w:lang w:val="id-ID"/>
              </w:rPr>
            </w:pPr>
            <w:r>
              <w:rPr>
                <w:rFonts w:cs="Times New Roman"/>
                <w:lang w:val="id-ID"/>
              </w:rPr>
              <w:t>87,7</w:t>
            </w:r>
            <w:r w:rsidR="003555F9">
              <w:rPr>
                <w:rFonts w:cs="Times New Roman"/>
                <w:lang w:val="id-ID"/>
              </w:rPr>
              <w:t>%</w:t>
            </w:r>
          </w:p>
        </w:tc>
      </w:tr>
      <w:tr w:rsidR="003555F9" w:rsidRPr="00627599" w:rsidTr="004436F5">
        <w:tc>
          <w:tcPr>
            <w:tcW w:w="2122" w:type="dxa"/>
          </w:tcPr>
          <w:p w:rsidR="003555F9" w:rsidRPr="00397F2C" w:rsidRDefault="003555F9" w:rsidP="00665B6A">
            <w:pPr>
              <w:spacing w:after="0" w:line="276" w:lineRule="auto"/>
              <w:jc w:val="center"/>
              <w:rPr>
                <w:rFonts w:cs="Times New Roman"/>
              </w:rPr>
            </w:pPr>
            <w:r>
              <w:rPr>
                <w:rFonts w:cs="Times New Roman"/>
              </w:rPr>
              <w:t>Kurang Setuju</w:t>
            </w:r>
          </w:p>
        </w:tc>
        <w:tc>
          <w:tcPr>
            <w:tcW w:w="1162" w:type="dxa"/>
          </w:tcPr>
          <w:p w:rsidR="003555F9" w:rsidRPr="00B63824" w:rsidRDefault="003555F9" w:rsidP="00665B6A">
            <w:pPr>
              <w:spacing w:after="0" w:line="276" w:lineRule="auto"/>
              <w:jc w:val="center"/>
              <w:rPr>
                <w:rFonts w:cs="Times New Roman"/>
                <w:lang w:val="id-ID"/>
              </w:rPr>
            </w:pPr>
            <w:r>
              <w:rPr>
                <w:rFonts w:cs="Times New Roman"/>
                <w:lang w:val="id-ID"/>
              </w:rPr>
              <w:t>3</w:t>
            </w:r>
          </w:p>
        </w:tc>
        <w:tc>
          <w:tcPr>
            <w:tcW w:w="1642" w:type="dxa"/>
          </w:tcPr>
          <w:p w:rsidR="003555F9" w:rsidRPr="00B63824" w:rsidRDefault="00953331" w:rsidP="00665B6A">
            <w:pPr>
              <w:spacing w:after="0" w:line="276" w:lineRule="auto"/>
              <w:jc w:val="center"/>
              <w:rPr>
                <w:rFonts w:cs="Times New Roman"/>
                <w:lang w:val="id-ID"/>
              </w:rPr>
            </w:pPr>
            <w:r>
              <w:rPr>
                <w:rFonts w:cs="Times New Roman"/>
                <w:lang w:val="id-ID"/>
              </w:rPr>
              <w:t>4</w:t>
            </w:r>
          </w:p>
        </w:tc>
        <w:tc>
          <w:tcPr>
            <w:tcW w:w="1642" w:type="dxa"/>
          </w:tcPr>
          <w:p w:rsidR="003555F9" w:rsidRPr="00812675" w:rsidRDefault="00953331" w:rsidP="00665B6A">
            <w:pPr>
              <w:spacing w:after="0" w:line="276" w:lineRule="auto"/>
              <w:jc w:val="center"/>
              <w:rPr>
                <w:rFonts w:cs="Times New Roman"/>
                <w:lang w:val="id-ID"/>
              </w:rPr>
            </w:pPr>
            <w:r>
              <w:rPr>
                <w:rFonts w:cs="Times New Roman"/>
                <w:lang w:val="id-ID"/>
              </w:rPr>
              <w:t>12</w:t>
            </w:r>
          </w:p>
        </w:tc>
        <w:tc>
          <w:tcPr>
            <w:tcW w:w="1642" w:type="dxa"/>
          </w:tcPr>
          <w:p w:rsidR="003555F9" w:rsidRPr="00B94FD2" w:rsidRDefault="00953331" w:rsidP="00665B6A">
            <w:pPr>
              <w:spacing w:after="0" w:line="276" w:lineRule="auto"/>
              <w:jc w:val="center"/>
              <w:rPr>
                <w:rFonts w:cs="Times New Roman"/>
                <w:lang w:val="id-ID"/>
              </w:rPr>
            </w:pPr>
            <w:r>
              <w:rPr>
                <w:rFonts w:cs="Times New Roman"/>
              </w:rPr>
              <w:t>6,2</w:t>
            </w:r>
            <w:r w:rsidR="003555F9">
              <w:rPr>
                <w:rFonts w:cs="Times New Roman"/>
                <w:lang w:val="id-ID"/>
              </w:rPr>
              <w:t>%</w:t>
            </w:r>
          </w:p>
        </w:tc>
      </w:tr>
      <w:tr w:rsidR="003555F9" w:rsidRPr="00627599" w:rsidTr="004436F5">
        <w:tc>
          <w:tcPr>
            <w:tcW w:w="2122" w:type="dxa"/>
          </w:tcPr>
          <w:p w:rsidR="003555F9" w:rsidRPr="00397F2C" w:rsidRDefault="003555F9" w:rsidP="00665B6A">
            <w:pPr>
              <w:spacing w:after="0" w:line="276" w:lineRule="auto"/>
              <w:jc w:val="center"/>
              <w:rPr>
                <w:rFonts w:cs="Times New Roman"/>
              </w:rPr>
            </w:pPr>
            <w:r>
              <w:rPr>
                <w:rFonts w:cs="Times New Roman"/>
              </w:rPr>
              <w:t>Tidak Setuju</w:t>
            </w:r>
          </w:p>
        </w:tc>
        <w:tc>
          <w:tcPr>
            <w:tcW w:w="1162" w:type="dxa"/>
          </w:tcPr>
          <w:p w:rsidR="003555F9" w:rsidRPr="00B63824" w:rsidRDefault="003555F9" w:rsidP="00665B6A">
            <w:pPr>
              <w:spacing w:after="0" w:line="276" w:lineRule="auto"/>
              <w:jc w:val="center"/>
              <w:rPr>
                <w:rFonts w:cs="Times New Roman"/>
                <w:lang w:val="id-ID"/>
              </w:rPr>
            </w:pPr>
            <w:r>
              <w:rPr>
                <w:rFonts w:cs="Times New Roman"/>
                <w:lang w:val="id-ID"/>
              </w:rPr>
              <w:t>2</w:t>
            </w:r>
          </w:p>
        </w:tc>
        <w:tc>
          <w:tcPr>
            <w:tcW w:w="1642" w:type="dxa"/>
          </w:tcPr>
          <w:p w:rsidR="003555F9" w:rsidRPr="00B63824" w:rsidRDefault="00953331" w:rsidP="00665B6A">
            <w:pPr>
              <w:spacing w:after="0" w:line="276" w:lineRule="auto"/>
              <w:jc w:val="center"/>
              <w:rPr>
                <w:rFonts w:cs="Times New Roman"/>
                <w:lang w:val="id-ID"/>
              </w:rPr>
            </w:pPr>
            <w:r>
              <w:rPr>
                <w:rFonts w:cs="Times New Roman"/>
                <w:lang w:val="id-ID"/>
              </w:rPr>
              <w:t>1</w:t>
            </w:r>
          </w:p>
        </w:tc>
        <w:tc>
          <w:tcPr>
            <w:tcW w:w="1642" w:type="dxa"/>
          </w:tcPr>
          <w:p w:rsidR="003555F9" w:rsidRPr="00812675" w:rsidRDefault="00953331" w:rsidP="00665B6A">
            <w:pPr>
              <w:spacing w:after="0" w:line="276" w:lineRule="auto"/>
              <w:jc w:val="center"/>
              <w:rPr>
                <w:rFonts w:cs="Times New Roman"/>
                <w:lang w:val="id-ID"/>
              </w:rPr>
            </w:pPr>
            <w:r>
              <w:rPr>
                <w:rFonts w:cs="Times New Roman"/>
                <w:lang w:val="id-ID"/>
              </w:rPr>
              <w:t>2</w:t>
            </w:r>
          </w:p>
        </w:tc>
        <w:tc>
          <w:tcPr>
            <w:tcW w:w="1642" w:type="dxa"/>
          </w:tcPr>
          <w:p w:rsidR="003555F9" w:rsidRPr="00B94FD2" w:rsidRDefault="00953331" w:rsidP="00665B6A">
            <w:pPr>
              <w:spacing w:after="0" w:line="276" w:lineRule="auto"/>
              <w:jc w:val="center"/>
              <w:rPr>
                <w:rFonts w:cs="Times New Roman"/>
                <w:lang w:val="id-ID"/>
              </w:rPr>
            </w:pPr>
            <w:r>
              <w:rPr>
                <w:rFonts w:cs="Times New Roman"/>
                <w:lang w:val="id-ID"/>
              </w:rPr>
              <w:t>1,5</w:t>
            </w:r>
            <w:r w:rsidR="003555F9">
              <w:rPr>
                <w:rFonts w:cs="Times New Roman"/>
                <w:lang w:val="id-ID"/>
              </w:rPr>
              <w:t>%</w:t>
            </w:r>
          </w:p>
        </w:tc>
      </w:tr>
      <w:tr w:rsidR="003555F9" w:rsidRPr="00627599" w:rsidTr="004436F5">
        <w:tc>
          <w:tcPr>
            <w:tcW w:w="2122" w:type="dxa"/>
          </w:tcPr>
          <w:p w:rsidR="003555F9" w:rsidRPr="00397F2C" w:rsidRDefault="003555F9" w:rsidP="00665B6A">
            <w:pPr>
              <w:spacing w:after="0" w:line="276" w:lineRule="auto"/>
              <w:jc w:val="center"/>
              <w:rPr>
                <w:rFonts w:cs="Times New Roman"/>
              </w:rPr>
            </w:pPr>
            <w:r>
              <w:rPr>
                <w:rFonts w:cs="Times New Roman"/>
              </w:rPr>
              <w:t>Sangat Tidak Setuju</w:t>
            </w:r>
          </w:p>
        </w:tc>
        <w:tc>
          <w:tcPr>
            <w:tcW w:w="1162" w:type="dxa"/>
          </w:tcPr>
          <w:p w:rsidR="003555F9" w:rsidRPr="00B63824" w:rsidRDefault="003555F9" w:rsidP="00665B6A">
            <w:pPr>
              <w:spacing w:after="0" w:line="276" w:lineRule="auto"/>
              <w:jc w:val="center"/>
              <w:rPr>
                <w:rFonts w:cs="Times New Roman"/>
                <w:lang w:val="id-ID"/>
              </w:rPr>
            </w:pPr>
            <w:r>
              <w:rPr>
                <w:rFonts w:cs="Times New Roman"/>
                <w:lang w:val="id-ID"/>
              </w:rPr>
              <w:t>1</w:t>
            </w:r>
          </w:p>
        </w:tc>
        <w:tc>
          <w:tcPr>
            <w:tcW w:w="1642" w:type="dxa"/>
          </w:tcPr>
          <w:p w:rsidR="003555F9" w:rsidRPr="00B63824" w:rsidRDefault="003555F9" w:rsidP="00665B6A">
            <w:pPr>
              <w:spacing w:after="0" w:line="276" w:lineRule="auto"/>
              <w:jc w:val="center"/>
              <w:rPr>
                <w:rFonts w:cs="Times New Roman"/>
                <w:lang w:val="id-ID"/>
              </w:rPr>
            </w:pPr>
            <w:r>
              <w:rPr>
                <w:rFonts w:cs="Times New Roman"/>
                <w:lang w:val="id-ID"/>
              </w:rPr>
              <w:t>0</w:t>
            </w:r>
          </w:p>
        </w:tc>
        <w:tc>
          <w:tcPr>
            <w:tcW w:w="1642" w:type="dxa"/>
          </w:tcPr>
          <w:p w:rsidR="003555F9" w:rsidRPr="00812675" w:rsidRDefault="003555F9" w:rsidP="00665B6A">
            <w:pPr>
              <w:spacing w:after="0" w:line="276" w:lineRule="auto"/>
              <w:jc w:val="center"/>
              <w:rPr>
                <w:rFonts w:cs="Times New Roman"/>
                <w:lang w:val="id-ID"/>
              </w:rPr>
            </w:pPr>
            <w:r>
              <w:rPr>
                <w:rFonts w:cs="Times New Roman"/>
                <w:lang w:val="id-ID"/>
              </w:rPr>
              <w:t>0</w:t>
            </w:r>
          </w:p>
        </w:tc>
        <w:tc>
          <w:tcPr>
            <w:tcW w:w="1642" w:type="dxa"/>
          </w:tcPr>
          <w:p w:rsidR="003555F9" w:rsidRPr="00B04232" w:rsidRDefault="003555F9" w:rsidP="00665B6A">
            <w:pPr>
              <w:spacing w:after="0" w:line="276" w:lineRule="auto"/>
              <w:jc w:val="center"/>
              <w:rPr>
                <w:rFonts w:cs="Times New Roman"/>
                <w:lang w:val="id-ID"/>
              </w:rPr>
            </w:pPr>
            <w:r>
              <w:rPr>
                <w:rFonts w:cs="Times New Roman"/>
                <w:lang w:val="id-ID"/>
              </w:rPr>
              <w:t>0%</w:t>
            </w:r>
          </w:p>
        </w:tc>
      </w:tr>
      <w:tr w:rsidR="003555F9" w:rsidRPr="00627599" w:rsidTr="004436F5">
        <w:tc>
          <w:tcPr>
            <w:tcW w:w="2122" w:type="dxa"/>
          </w:tcPr>
          <w:p w:rsidR="003555F9" w:rsidRPr="00627599" w:rsidRDefault="003555F9" w:rsidP="00665B6A">
            <w:pPr>
              <w:spacing w:after="0" w:line="276" w:lineRule="auto"/>
              <w:jc w:val="center"/>
              <w:rPr>
                <w:rFonts w:cs="Times New Roman"/>
                <w:lang w:val="id-ID"/>
              </w:rPr>
            </w:pPr>
            <w:r w:rsidRPr="00627599">
              <w:rPr>
                <w:rFonts w:cs="Times New Roman"/>
                <w:lang w:val="id-ID"/>
              </w:rPr>
              <w:t>Jumlah</w:t>
            </w:r>
          </w:p>
        </w:tc>
        <w:tc>
          <w:tcPr>
            <w:tcW w:w="1162" w:type="dxa"/>
          </w:tcPr>
          <w:p w:rsidR="003555F9" w:rsidRPr="00627599" w:rsidRDefault="003555F9" w:rsidP="00665B6A">
            <w:pPr>
              <w:spacing w:after="0" w:line="276" w:lineRule="auto"/>
              <w:rPr>
                <w:rFonts w:cs="Times New Roman"/>
              </w:rPr>
            </w:pPr>
          </w:p>
        </w:tc>
        <w:tc>
          <w:tcPr>
            <w:tcW w:w="1642" w:type="dxa"/>
          </w:tcPr>
          <w:p w:rsidR="003555F9" w:rsidRPr="00B63824" w:rsidRDefault="003555F9" w:rsidP="00665B6A">
            <w:pPr>
              <w:spacing w:after="0" w:line="276" w:lineRule="auto"/>
              <w:jc w:val="center"/>
              <w:rPr>
                <w:rFonts w:cs="Times New Roman"/>
                <w:lang w:val="id-ID"/>
              </w:rPr>
            </w:pPr>
            <w:r>
              <w:rPr>
                <w:rFonts w:cs="Times New Roman"/>
                <w:lang w:val="id-ID"/>
              </w:rPr>
              <w:t>65</w:t>
            </w:r>
          </w:p>
        </w:tc>
        <w:tc>
          <w:tcPr>
            <w:tcW w:w="1642" w:type="dxa"/>
          </w:tcPr>
          <w:p w:rsidR="003555F9" w:rsidRPr="00812675" w:rsidRDefault="00953331" w:rsidP="00665B6A">
            <w:pPr>
              <w:spacing w:after="0" w:line="276" w:lineRule="auto"/>
              <w:jc w:val="center"/>
              <w:rPr>
                <w:rFonts w:cs="Times New Roman"/>
                <w:lang w:val="id-ID"/>
              </w:rPr>
            </w:pPr>
            <w:r>
              <w:rPr>
                <w:rFonts w:cs="Times New Roman"/>
                <w:lang w:val="id-ID"/>
              </w:rPr>
              <w:t>257</w:t>
            </w:r>
          </w:p>
        </w:tc>
        <w:tc>
          <w:tcPr>
            <w:tcW w:w="1642" w:type="dxa"/>
          </w:tcPr>
          <w:p w:rsidR="003555F9" w:rsidRPr="00B04232" w:rsidRDefault="003555F9" w:rsidP="00665B6A">
            <w:pPr>
              <w:spacing w:after="0" w:line="276" w:lineRule="auto"/>
              <w:jc w:val="center"/>
              <w:rPr>
                <w:rFonts w:cs="Times New Roman"/>
                <w:lang w:val="id-ID"/>
              </w:rPr>
            </w:pPr>
            <w:r>
              <w:rPr>
                <w:rFonts w:cs="Times New Roman"/>
                <w:lang w:val="id-ID"/>
              </w:rPr>
              <w:t>100%</w:t>
            </w:r>
          </w:p>
        </w:tc>
      </w:tr>
    </w:tbl>
    <w:p w:rsidR="003555F9" w:rsidRPr="00627599" w:rsidRDefault="003555F9" w:rsidP="009700B2">
      <w:pPr>
        <w:spacing w:after="120" w:line="276" w:lineRule="auto"/>
        <w:rPr>
          <w:rFonts w:cs="Times New Roman"/>
        </w:rPr>
      </w:pPr>
      <w:r w:rsidRPr="00627599">
        <w:rPr>
          <w:rFonts w:cs="Times New Roman"/>
        </w:rPr>
        <w:t>Sumber : Data Primer yang diolah (Tahun 2022)</w:t>
      </w:r>
    </w:p>
    <w:p w:rsidR="003555F9" w:rsidRDefault="003555F9" w:rsidP="009700B2">
      <w:pPr>
        <w:spacing w:after="120" w:line="276" w:lineRule="auto"/>
        <w:rPr>
          <w:rFonts w:cs="Times New Roman"/>
          <w:sz w:val="24"/>
          <w:szCs w:val="24"/>
        </w:rPr>
      </w:pPr>
      <w:r>
        <w:rPr>
          <w:rFonts w:cs="Times New Roman"/>
          <w:sz w:val="24"/>
          <w:szCs w:val="24"/>
        </w:rPr>
        <w:t>Total dalam pengumpulan data angket :</w:t>
      </w:r>
    </w:p>
    <w:p w:rsidR="003555F9" w:rsidRPr="00C80A56" w:rsidRDefault="003555F9"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C5338A" w:rsidRPr="00B623B6" w:rsidRDefault="003555F9" w:rsidP="00B623B6">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257</m:t>
              </m:r>
            </m:num>
            <m:den>
              <m:r>
                <m:rPr>
                  <m:sty m:val="p"/>
                </m:rPr>
                <w:rPr>
                  <w:rFonts w:ascii="Cambria Math" w:hAnsi="Cambria Math"/>
                  <w:sz w:val="24"/>
                  <w:szCs w:val="24"/>
                </w:rPr>
                <m:t xml:space="preserve"> 325</m:t>
              </m:r>
            </m:den>
          </m:f>
          <m:r>
            <w:rPr>
              <w:rFonts w:ascii="Cambria Math" w:hAnsi="Cambria Math"/>
              <w:sz w:val="24"/>
              <w:szCs w:val="24"/>
            </w:rPr>
            <m:t xml:space="preserve"> x 100=79,1%</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FE254E" w:rsidRPr="00564DF5" w:rsidTr="00FE254E">
        <w:trPr>
          <w:trHeight w:val="307"/>
        </w:trPr>
        <w:tc>
          <w:tcPr>
            <w:tcW w:w="1455" w:type="dxa"/>
            <w:tcBorders>
              <w:top w:val="nil"/>
            </w:tcBorders>
          </w:tcPr>
          <w:p w:rsidR="00FE254E" w:rsidRPr="00564DF5" w:rsidRDefault="00FE254E"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FE254E" w:rsidRPr="00564DF5" w:rsidRDefault="00FE254E"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FE254E" w:rsidRPr="00564DF5" w:rsidRDefault="00FE254E"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FE254E" w:rsidRPr="00564DF5" w:rsidRDefault="00FE254E"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FE254E" w:rsidRPr="00564DF5" w:rsidRDefault="00FE254E" w:rsidP="009700B2">
            <w:pPr>
              <w:pStyle w:val="TableParagraph"/>
              <w:spacing w:before="115" w:line="276" w:lineRule="auto"/>
              <w:ind w:left="205"/>
              <w:rPr>
                <w:sz w:val="24"/>
                <w:szCs w:val="24"/>
              </w:rPr>
            </w:pPr>
            <w:r>
              <w:rPr>
                <w:sz w:val="24"/>
                <w:szCs w:val="24"/>
              </w:rPr>
              <w:t xml:space="preserve">     SS</w:t>
            </w:r>
          </w:p>
        </w:tc>
      </w:tr>
      <w:tr w:rsidR="00FE254E" w:rsidRPr="00564DF5" w:rsidTr="00FE254E">
        <w:trPr>
          <w:trHeight w:val="766"/>
        </w:trPr>
        <w:tc>
          <w:tcPr>
            <w:tcW w:w="1455" w:type="dxa"/>
            <w:tcBorders>
              <w:bottom w:val="nil"/>
            </w:tcBorders>
          </w:tcPr>
          <w:p w:rsidR="00FE254E" w:rsidRPr="00564DF5" w:rsidRDefault="00FE254E" w:rsidP="009700B2">
            <w:pPr>
              <w:pStyle w:val="TableParagraph"/>
              <w:spacing w:line="276" w:lineRule="auto"/>
              <w:jc w:val="both"/>
              <w:rPr>
                <w:sz w:val="24"/>
                <w:szCs w:val="24"/>
              </w:rPr>
            </w:pPr>
          </w:p>
        </w:tc>
        <w:tc>
          <w:tcPr>
            <w:tcW w:w="1455" w:type="dxa"/>
            <w:tcBorders>
              <w:bottom w:val="nil"/>
            </w:tcBorders>
          </w:tcPr>
          <w:p w:rsidR="00FE254E" w:rsidRPr="00564DF5" w:rsidRDefault="00FE254E" w:rsidP="009700B2">
            <w:pPr>
              <w:pStyle w:val="TableParagraph"/>
              <w:spacing w:line="276" w:lineRule="auto"/>
              <w:jc w:val="both"/>
              <w:rPr>
                <w:sz w:val="24"/>
                <w:szCs w:val="24"/>
              </w:rPr>
            </w:pPr>
          </w:p>
        </w:tc>
        <w:tc>
          <w:tcPr>
            <w:tcW w:w="1370" w:type="dxa"/>
            <w:tcBorders>
              <w:bottom w:val="nil"/>
            </w:tcBorders>
          </w:tcPr>
          <w:p w:rsidR="00FE254E" w:rsidRPr="00564DF5" w:rsidRDefault="00FE254E" w:rsidP="009700B2">
            <w:pPr>
              <w:pStyle w:val="TableParagraph"/>
              <w:spacing w:line="276" w:lineRule="auto"/>
              <w:jc w:val="both"/>
              <w:rPr>
                <w:sz w:val="24"/>
                <w:szCs w:val="24"/>
              </w:rPr>
            </w:pPr>
          </w:p>
        </w:tc>
        <w:tc>
          <w:tcPr>
            <w:tcW w:w="1370" w:type="dxa"/>
            <w:tcBorders>
              <w:bottom w:val="nil"/>
            </w:tcBorders>
          </w:tcPr>
          <w:p w:rsidR="00FE254E" w:rsidRPr="00564DF5" w:rsidRDefault="00FE254E"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698176" behindDoc="0" locked="0" layoutInCell="1" allowOverlap="1" wp14:anchorId="4F463903" wp14:editId="54060BD2">
                      <wp:simplePos x="0" y="0"/>
                      <wp:positionH relativeFrom="column">
                        <wp:posOffset>732155</wp:posOffset>
                      </wp:positionH>
                      <wp:positionV relativeFrom="paragraph">
                        <wp:posOffset>-20320</wp:posOffset>
                      </wp:positionV>
                      <wp:extent cx="0" cy="225425"/>
                      <wp:effectExtent l="57150" t="19050" r="76200" b="79375"/>
                      <wp:wrapNone/>
                      <wp:docPr id="37" name="Straight Connector 37"/>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0CA1BBAD" id="Straight Connector 37"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65pt,-1.6pt" to="57.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" strokecolor="windowText" strokeweight="2pt">
                      <v:shadow on="t" color="black" opacity="24903f" origin=",.5" offset="0,.55556mm"/>
                    </v:line>
                  </w:pict>
                </mc:Fallback>
              </mc:AlternateContent>
            </w:r>
          </w:p>
          <w:p w:rsidR="00FE254E" w:rsidRPr="00564DF5" w:rsidRDefault="00FE254E"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r>
              <w:rPr>
                <w:rFonts w:cs="Times New Roman"/>
                <w:sz w:val="24"/>
                <w:szCs w:val="24"/>
              </w:rPr>
              <w:t>79,1%</w:t>
            </w:r>
            <w:r w:rsidRPr="00564DF5">
              <w:rPr>
                <w:rFonts w:cs="Times New Roman"/>
                <w:sz w:val="24"/>
                <w:szCs w:val="24"/>
                <w:lang w:val="id"/>
              </w:rPr>
              <w:t xml:space="preserve">       </w:t>
            </w:r>
          </w:p>
        </w:tc>
        <w:tc>
          <w:tcPr>
            <w:tcW w:w="1370" w:type="dxa"/>
            <w:tcBorders>
              <w:bottom w:val="nil"/>
            </w:tcBorders>
          </w:tcPr>
          <w:p w:rsidR="00FE254E" w:rsidRPr="00564DF5" w:rsidRDefault="00FE254E" w:rsidP="009700B2">
            <w:pPr>
              <w:pStyle w:val="TableParagraph"/>
              <w:spacing w:line="276" w:lineRule="auto"/>
              <w:jc w:val="both"/>
              <w:rPr>
                <w:sz w:val="24"/>
                <w:szCs w:val="24"/>
              </w:rPr>
            </w:pPr>
          </w:p>
          <w:p w:rsidR="00FE254E" w:rsidRPr="00564DF5" w:rsidRDefault="00FE254E" w:rsidP="009700B2">
            <w:pPr>
              <w:spacing w:line="276" w:lineRule="auto"/>
              <w:rPr>
                <w:rFonts w:cs="Times New Roman"/>
                <w:sz w:val="24"/>
                <w:szCs w:val="24"/>
                <w:lang w:val="id"/>
              </w:rPr>
            </w:pPr>
            <w:r w:rsidRPr="00564DF5">
              <w:rPr>
                <w:rFonts w:cs="Times New Roman"/>
                <w:sz w:val="24"/>
                <w:szCs w:val="24"/>
                <w:lang w:val="id"/>
              </w:rPr>
              <w:t xml:space="preserve">   </w:t>
            </w:r>
          </w:p>
        </w:tc>
      </w:tr>
    </w:tbl>
    <w:p w:rsidR="00FE254E" w:rsidRPr="00D90024" w:rsidRDefault="00FE254E"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665B6A">
        <w:rPr>
          <w:rFonts w:cs="Times New Roman"/>
          <w:sz w:val="24"/>
          <w:szCs w:val="24"/>
        </w:rPr>
        <w:t xml:space="preserve">              80%</w:t>
      </w:r>
      <w:r>
        <w:rPr>
          <w:rFonts w:cs="Times New Roman"/>
          <w:sz w:val="24"/>
          <w:szCs w:val="24"/>
        </w:rPr>
        <w:tab/>
      </w:r>
      <w:r w:rsidR="00665B6A">
        <w:rPr>
          <w:rFonts w:cs="Times New Roman"/>
          <w:sz w:val="24"/>
          <w:szCs w:val="24"/>
        </w:rPr>
        <w:t>100%</w:t>
      </w:r>
      <w:r>
        <w:rPr>
          <w:rFonts w:cs="Times New Roman"/>
          <w:sz w:val="24"/>
          <w:szCs w:val="24"/>
        </w:rPr>
        <w:t xml:space="preserve"> </w:t>
      </w:r>
    </w:p>
    <w:p w:rsidR="003555F9" w:rsidRDefault="003555F9" w:rsidP="009700B2">
      <w:pPr>
        <w:spacing w:after="120" w:line="276" w:lineRule="auto"/>
        <w:ind w:firstLine="720"/>
        <w:jc w:val="both"/>
        <w:rPr>
          <w:rFonts w:cs="Times New Roman"/>
          <w:sz w:val="24"/>
          <w:szCs w:val="24"/>
        </w:rPr>
      </w:pPr>
      <w:r w:rsidRPr="00072704">
        <w:rPr>
          <w:rFonts w:cs="Times New Roman"/>
          <w:sz w:val="24"/>
          <w:szCs w:val="24"/>
        </w:rPr>
        <w:lastRenderedPageBreak/>
        <w:t>Berdasarkan tabel 4.</w:t>
      </w:r>
      <w:r w:rsidR="00953331">
        <w:rPr>
          <w:rFonts w:cs="Times New Roman"/>
          <w:sz w:val="24"/>
          <w:szCs w:val="24"/>
        </w:rPr>
        <w:t>8</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 “</w:t>
      </w:r>
      <w:r w:rsidR="00953331" w:rsidRPr="003555F9">
        <w:rPr>
          <w:rFonts w:cs="Times New Roman"/>
          <w:sz w:val="24"/>
          <w:szCs w:val="24"/>
        </w:rPr>
        <w:t>Kesempatan bagi pegawai untuk mengikuti Pendidikan dan pelatihan</w:t>
      </w:r>
      <w:r w:rsidRPr="00072704">
        <w:rPr>
          <w:rFonts w:cs="Times New Roman"/>
          <w:sz w:val="24"/>
          <w:szCs w:val="24"/>
        </w:rPr>
        <w:t xml:space="preserve">” yaitu sebanyak </w:t>
      </w:r>
      <w:r w:rsidR="00953331">
        <w:rPr>
          <w:rFonts w:cs="Times New Roman"/>
          <w:sz w:val="24"/>
          <w:szCs w:val="24"/>
        </w:rPr>
        <w:t>3</w:t>
      </w:r>
      <w:r w:rsidRPr="00AB7DAB">
        <w:rPr>
          <w:rFonts w:cs="Times New Roman"/>
          <w:sz w:val="24"/>
          <w:szCs w:val="24"/>
        </w:rPr>
        <w:t xml:space="preserve"> </w:t>
      </w:r>
      <w:r w:rsidRPr="00072704">
        <w:rPr>
          <w:rFonts w:cs="Times New Roman"/>
          <w:sz w:val="24"/>
          <w:szCs w:val="24"/>
        </w:rPr>
        <w:t>responden (</w:t>
      </w:r>
      <w:r w:rsidR="00953331">
        <w:rPr>
          <w:rFonts w:cs="Times New Roman"/>
          <w:sz w:val="24"/>
          <w:szCs w:val="24"/>
        </w:rPr>
        <w:t>4,6</w:t>
      </w:r>
      <w:r>
        <w:rPr>
          <w:rFonts w:cs="Times New Roman"/>
          <w:sz w:val="24"/>
          <w:szCs w:val="24"/>
        </w:rPr>
        <w:t>%), setuju</w:t>
      </w:r>
      <w:r w:rsidRPr="003635BB">
        <w:rPr>
          <w:rFonts w:cs="Times New Roman"/>
          <w:sz w:val="24"/>
          <w:szCs w:val="24"/>
        </w:rPr>
        <w:t xml:space="preserve"> sebanyak </w:t>
      </w:r>
      <w:r w:rsidR="00953331">
        <w:rPr>
          <w:rFonts w:cs="Times New Roman"/>
          <w:sz w:val="24"/>
          <w:szCs w:val="24"/>
        </w:rPr>
        <w:t>57 responden (87,7</w:t>
      </w:r>
      <w:r>
        <w:rPr>
          <w:rFonts w:cs="Times New Roman"/>
          <w:sz w:val="24"/>
          <w:szCs w:val="24"/>
        </w:rPr>
        <w:t>%), kurang setuju</w:t>
      </w:r>
      <w:r w:rsidRPr="003635BB">
        <w:rPr>
          <w:rFonts w:cs="Times New Roman"/>
          <w:sz w:val="24"/>
          <w:szCs w:val="24"/>
        </w:rPr>
        <w:t xml:space="preserve"> sebanyak </w:t>
      </w:r>
      <w:r w:rsidR="00953331">
        <w:rPr>
          <w:rFonts w:cs="Times New Roman"/>
          <w:sz w:val="24"/>
          <w:szCs w:val="24"/>
        </w:rPr>
        <w:t>4 responden (6,2</w:t>
      </w:r>
      <w:r w:rsidRPr="00072704">
        <w:rPr>
          <w:rFonts w:cs="Times New Roman"/>
          <w:sz w:val="24"/>
          <w:szCs w:val="24"/>
        </w:rPr>
        <w:t>%)</w:t>
      </w:r>
      <w:r>
        <w:rPr>
          <w:rFonts w:cs="Times New Roman"/>
          <w:sz w:val="24"/>
          <w:szCs w:val="24"/>
        </w:rPr>
        <w:t>, tidak setuju</w:t>
      </w:r>
      <w:r w:rsidRPr="00072704">
        <w:rPr>
          <w:rFonts w:cs="Times New Roman"/>
          <w:sz w:val="24"/>
          <w:szCs w:val="24"/>
        </w:rPr>
        <w:t xml:space="preserve"> sebanyak </w:t>
      </w:r>
      <w:r w:rsidR="00953331">
        <w:rPr>
          <w:rFonts w:cs="Times New Roman"/>
          <w:sz w:val="24"/>
          <w:szCs w:val="24"/>
        </w:rPr>
        <w:t xml:space="preserve">1 </w:t>
      </w:r>
      <w:r w:rsidRPr="00072704">
        <w:rPr>
          <w:rFonts w:cs="Times New Roman"/>
          <w:sz w:val="24"/>
          <w:szCs w:val="24"/>
        </w:rPr>
        <w:t>responden (</w:t>
      </w:r>
      <w:r w:rsidR="00953331">
        <w:rPr>
          <w:rFonts w:cs="Times New Roman"/>
          <w:sz w:val="24"/>
          <w:szCs w:val="24"/>
        </w:rPr>
        <w:t>1,5</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sidR="00EF1839">
        <w:rPr>
          <w:rFonts w:cs="Times New Roman"/>
          <w:sz w:val="24"/>
          <w:szCs w:val="24"/>
        </w:rPr>
        <w:t>79,1</w:t>
      </w:r>
      <w:r w:rsidRPr="00072704">
        <w:rPr>
          <w:rFonts w:cs="Times New Roman"/>
          <w:sz w:val="24"/>
          <w:szCs w:val="24"/>
        </w:rPr>
        <w:t xml:space="preserve">% yang </w:t>
      </w:r>
      <w:r>
        <w:rPr>
          <w:rFonts w:cs="Times New Roman"/>
          <w:sz w:val="24"/>
          <w:szCs w:val="24"/>
        </w:rPr>
        <w:t>menunjukan bahwa responden setuju dengan pernyataan tersebut.</w:t>
      </w:r>
    </w:p>
    <w:p w:rsidR="00EF1839" w:rsidRPr="00397F2C" w:rsidRDefault="00EF1839" w:rsidP="00B623B6">
      <w:pPr>
        <w:spacing w:after="0" w:line="276" w:lineRule="auto"/>
        <w:ind w:left="252" w:hanging="252"/>
        <w:rPr>
          <w:rFonts w:cs="Times New Roman"/>
          <w:sz w:val="24"/>
          <w:szCs w:val="24"/>
        </w:rPr>
      </w:pPr>
      <w:r>
        <w:rPr>
          <w:rFonts w:cs="Times New Roman"/>
          <w:sz w:val="24"/>
          <w:szCs w:val="24"/>
        </w:rPr>
        <w:t>b.</w:t>
      </w:r>
      <w:r w:rsidRPr="00EF1839">
        <w:rPr>
          <w:rFonts w:cs="Times New Roman"/>
          <w:sz w:val="20"/>
          <w:szCs w:val="20"/>
        </w:rPr>
        <w:t xml:space="preserve"> </w:t>
      </w:r>
      <w:r w:rsidR="006038A5">
        <w:rPr>
          <w:rFonts w:cs="Times New Roman"/>
          <w:sz w:val="24"/>
          <w:szCs w:val="24"/>
        </w:rPr>
        <w:t>Jabatan yang Pegawai</w:t>
      </w:r>
      <w:r w:rsidRPr="00EF1839">
        <w:rPr>
          <w:rFonts w:cs="Times New Roman"/>
          <w:sz w:val="24"/>
          <w:szCs w:val="24"/>
        </w:rPr>
        <w:t xml:space="preserve"> miliki dapat  memotivasi dalam bekerja</w:t>
      </w:r>
      <w:r w:rsidRPr="00397F2C">
        <w:rPr>
          <w:rFonts w:cs="Times New Roman"/>
          <w:sz w:val="24"/>
          <w:szCs w:val="24"/>
        </w:rPr>
        <w:t>;</w:t>
      </w:r>
    </w:p>
    <w:p w:rsidR="00EF1839" w:rsidRPr="00072704" w:rsidRDefault="00EF1839" w:rsidP="00B623B6">
      <w:pPr>
        <w:pStyle w:val="Heading5"/>
        <w:jc w:val="center"/>
      </w:pPr>
      <w:r>
        <w:t>Tabel 4.</w:t>
      </w:r>
      <w:r w:rsidRPr="00072704">
        <w:t xml:space="preserve"> </w:t>
      </w:r>
      <w:r w:rsidR="00CB0429">
        <w:t>9</w:t>
      </w:r>
      <w:r>
        <w:t xml:space="preserve"> </w:t>
      </w:r>
      <w:r w:rsidRPr="00072704">
        <w:t>Tanggapan Responden Mengenai</w:t>
      </w:r>
    </w:p>
    <w:p w:rsidR="00EF1839" w:rsidRPr="00072704" w:rsidRDefault="00EF1839" w:rsidP="00B623B6">
      <w:pPr>
        <w:spacing w:after="0" w:line="276" w:lineRule="auto"/>
        <w:ind w:left="252" w:hanging="252"/>
        <w:jc w:val="center"/>
        <w:rPr>
          <w:rFonts w:cs="Times New Roman"/>
          <w:sz w:val="24"/>
          <w:szCs w:val="24"/>
        </w:rPr>
      </w:pPr>
      <w:r w:rsidRPr="00072704">
        <w:rPr>
          <w:rFonts w:cs="Times New Roman"/>
          <w:sz w:val="24"/>
          <w:szCs w:val="24"/>
        </w:rPr>
        <w:t>“</w:t>
      </w:r>
      <w:r w:rsidRPr="00EF1839">
        <w:rPr>
          <w:rFonts w:cs="Times New Roman"/>
          <w:sz w:val="24"/>
          <w:szCs w:val="24"/>
        </w:rPr>
        <w:t xml:space="preserve">Jabatan yang </w:t>
      </w:r>
      <w:r w:rsidR="006038A5">
        <w:rPr>
          <w:rFonts w:cs="Times New Roman"/>
          <w:sz w:val="24"/>
          <w:szCs w:val="24"/>
        </w:rPr>
        <w:t>Pegawai</w:t>
      </w:r>
      <w:r w:rsidRPr="00EF1839">
        <w:rPr>
          <w:rFonts w:cs="Times New Roman"/>
          <w:sz w:val="24"/>
          <w:szCs w:val="24"/>
        </w:rPr>
        <w:t xml:space="preserve"> miliki dapat  memotivasi dalam bekerja</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EF1839" w:rsidRPr="00627599" w:rsidTr="004436F5">
        <w:tc>
          <w:tcPr>
            <w:tcW w:w="2122" w:type="dxa"/>
          </w:tcPr>
          <w:p w:rsidR="00EF1839" w:rsidRPr="00627599" w:rsidRDefault="00EF1839" w:rsidP="00B623B6">
            <w:pPr>
              <w:spacing w:after="0" w:line="276" w:lineRule="auto"/>
              <w:jc w:val="center"/>
              <w:rPr>
                <w:rFonts w:cs="Times New Roman"/>
                <w:lang w:val="id-ID"/>
              </w:rPr>
            </w:pPr>
            <w:r w:rsidRPr="00627599">
              <w:rPr>
                <w:rFonts w:cs="Times New Roman"/>
                <w:lang w:val="id-ID"/>
              </w:rPr>
              <w:t>Keterangan</w:t>
            </w:r>
          </w:p>
        </w:tc>
        <w:tc>
          <w:tcPr>
            <w:tcW w:w="1162" w:type="dxa"/>
          </w:tcPr>
          <w:p w:rsidR="00EF1839" w:rsidRPr="00627599" w:rsidRDefault="00EF1839" w:rsidP="00B623B6">
            <w:pPr>
              <w:spacing w:after="0" w:line="276" w:lineRule="auto"/>
              <w:jc w:val="center"/>
              <w:rPr>
                <w:rFonts w:cs="Times New Roman"/>
                <w:lang w:val="id-ID"/>
              </w:rPr>
            </w:pPr>
            <w:r w:rsidRPr="00627599">
              <w:rPr>
                <w:rFonts w:cs="Times New Roman"/>
                <w:lang w:val="id-ID"/>
              </w:rPr>
              <w:t>Skor</w:t>
            </w:r>
          </w:p>
        </w:tc>
        <w:tc>
          <w:tcPr>
            <w:tcW w:w="1642" w:type="dxa"/>
          </w:tcPr>
          <w:p w:rsidR="00EF1839" w:rsidRPr="00627599" w:rsidRDefault="00EF1839" w:rsidP="00B623B6">
            <w:pPr>
              <w:spacing w:after="0" w:line="276" w:lineRule="auto"/>
              <w:jc w:val="center"/>
              <w:rPr>
                <w:rFonts w:cs="Times New Roman"/>
                <w:lang w:val="id-ID"/>
              </w:rPr>
            </w:pPr>
            <w:r w:rsidRPr="00627599">
              <w:rPr>
                <w:rFonts w:cs="Times New Roman"/>
                <w:lang w:val="id-ID"/>
              </w:rPr>
              <w:t>Jumlah Responden</w:t>
            </w:r>
          </w:p>
        </w:tc>
        <w:tc>
          <w:tcPr>
            <w:tcW w:w="1642" w:type="dxa"/>
          </w:tcPr>
          <w:p w:rsidR="00EF1839" w:rsidRPr="00627599" w:rsidRDefault="00EF1839" w:rsidP="00B623B6">
            <w:pPr>
              <w:spacing w:after="0" w:line="276" w:lineRule="auto"/>
              <w:jc w:val="center"/>
              <w:rPr>
                <w:rFonts w:cs="Times New Roman"/>
                <w:lang w:val="id-ID"/>
              </w:rPr>
            </w:pPr>
            <w:r w:rsidRPr="00627599">
              <w:rPr>
                <w:rFonts w:cs="Times New Roman"/>
                <w:lang w:val="id-ID"/>
              </w:rPr>
              <w:t>Skor Total</w:t>
            </w:r>
          </w:p>
        </w:tc>
        <w:tc>
          <w:tcPr>
            <w:tcW w:w="1642" w:type="dxa"/>
          </w:tcPr>
          <w:p w:rsidR="00EF1839" w:rsidRPr="00627599" w:rsidRDefault="00EF1839" w:rsidP="00B623B6">
            <w:pPr>
              <w:spacing w:after="0" w:line="276" w:lineRule="auto"/>
              <w:jc w:val="center"/>
              <w:rPr>
                <w:rFonts w:cs="Times New Roman"/>
                <w:lang w:val="id-ID"/>
              </w:rPr>
            </w:pPr>
            <w:r w:rsidRPr="00627599">
              <w:rPr>
                <w:rFonts w:cs="Times New Roman"/>
                <w:lang w:val="id-ID"/>
              </w:rPr>
              <w:t>Persentase (%)</w:t>
            </w:r>
          </w:p>
        </w:tc>
      </w:tr>
      <w:tr w:rsidR="00EF1839" w:rsidRPr="00627599" w:rsidTr="004436F5">
        <w:tc>
          <w:tcPr>
            <w:tcW w:w="2122" w:type="dxa"/>
          </w:tcPr>
          <w:p w:rsidR="00EF1839" w:rsidRPr="00806BC2" w:rsidRDefault="00EF1839"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EF1839" w:rsidRPr="00B63824" w:rsidRDefault="00EF1839" w:rsidP="00AD49A7">
            <w:pPr>
              <w:spacing w:after="0" w:line="276" w:lineRule="auto"/>
              <w:jc w:val="center"/>
              <w:rPr>
                <w:rFonts w:cs="Times New Roman"/>
                <w:lang w:val="id-ID"/>
              </w:rPr>
            </w:pPr>
            <w:r>
              <w:rPr>
                <w:rFonts w:cs="Times New Roman"/>
                <w:lang w:val="id-ID"/>
              </w:rPr>
              <w:t>5</w:t>
            </w:r>
          </w:p>
        </w:tc>
        <w:tc>
          <w:tcPr>
            <w:tcW w:w="1642" w:type="dxa"/>
          </w:tcPr>
          <w:p w:rsidR="00EF1839" w:rsidRPr="00B63824" w:rsidRDefault="00EF1839" w:rsidP="00AD49A7">
            <w:pPr>
              <w:spacing w:after="0" w:line="276" w:lineRule="auto"/>
              <w:jc w:val="center"/>
              <w:rPr>
                <w:rFonts w:cs="Times New Roman"/>
                <w:lang w:val="id-ID"/>
              </w:rPr>
            </w:pPr>
            <w:r>
              <w:rPr>
                <w:rFonts w:cs="Times New Roman"/>
                <w:lang w:val="id-ID"/>
              </w:rPr>
              <w:t>14</w:t>
            </w:r>
          </w:p>
        </w:tc>
        <w:tc>
          <w:tcPr>
            <w:tcW w:w="1642" w:type="dxa"/>
          </w:tcPr>
          <w:p w:rsidR="00EF1839" w:rsidRPr="002129B1" w:rsidRDefault="00EF1839" w:rsidP="00AD49A7">
            <w:pPr>
              <w:spacing w:after="0" w:line="276" w:lineRule="auto"/>
              <w:jc w:val="center"/>
              <w:rPr>
                <w:rFonts w:cs="Times New Roman"/>
              </w:rPr>
            </w:pPr>
            <w:r>
              <w:rPr>
                <w:rFonts w:cs="Times New Roman"/>
              </w:rPr>
              <w:t>70</w:t>
            </w:r>
          </w:p>
        </w:tc>
        <w:tc>
          <w:tcPr>
            <w:tcW w:w="1642" w:type="dxa"/>
          </w:tcPr>
          <w:p w:rsidR="00EF1839" w:rsidRPr="00B94FD2" w:rsidRDefault="00EF1839" w:rsidP="00AD49A7">
            <w:pPr>
              <w:spacing w:after="0" w:line="276" w:lineRule="auto"/>
              <w:jc w:val="center"/>
              <w:rPr>
                <w:rFonts w:cs="Times New Roman"/>
                <w:lang w:val="id-ID"/>
              </w:rPr>
            </w:pPr>
            <w:r>
              <w:rPr>
                <w:rFonts w:cs="Times New Roman"/>
                <w:lang w:val="id-ID"/>
              </w:rPr>
              <w:t>21,5%</w:t>
            </w:r>
          </w:p>
        </w:tc>
      </w:tr>
      <w:tr w:rsidR="00EF1839" w:rsidRPr="00627599" w:rsidTr="004436F5">
        <w:tc>
          <w:tcPr>
            <w:tcW w:w="2122" w:type="dxa"/>
          </w:tcPr>
          <w:p w:rsidR="00EF1839" w:rsidRPr="00627599" w:rsidRDefault="00EF1839" w:rsidP="00AD49A7">
            <w:pPr>
              <w:spacing w:after="0" w:line="276" w:lineRule="auto"/>
              <w:jc w:val="center"/>
              <w:rPr>
                <w:rFonts w:cs="Times New Roman"/>
                <w:lang w:val="id-ID"/>
              </w:rPr>
            </w:pPr>
            <w:r>
              <w:rPr>
                <w:rFonts w:cs="Times New Roman"/>
                <w:lang w:val="id-ID"/>
              </w:rPr>
              <w:t>Setuju</w:t>
            </w:r>
          </w:p>
        </w:tc>
        <w:tc>
          <w:tcPr>
            <w:tcW w:w="1162" w:type="dxa"/>
          </w:tcPr>
          <w:p w:rsidR="00EF1839" w:rsidRPr="00B63824" w:rsidRDefault="00EF1839" w:rsidP="00AD49A7">
            <w:pPr>
              <w:spacing w:after="0" w:line="276" w:lineRule="auto"/>
              <w:jc w:val="center"/>
              <w:rPr>
                <w:rFonts w:cs="Times New Roman"/>
                <w:lang w:val="id-ID"/>
              </w:rPr>
            </w:pPr>
            <w:r>
              <w:rPr>
                <w:rFonts w:cs="Times New Roman"/>
                <w:lang w:val="id-ID"/>
              </w:rPr>
              <w:t>4</w:t>
            </w:r>
          </w:p>
        </w:tc>
        <w:tc>
          <w:tcPr>
            <w:tcW w:w="1642" w:type="dxa"/>
          </w:tcPr>
          <w:p w:rsidR="00EF1839" w:rsidRPr="00B63824" w:rsidRDefault="00EF1839" w:rsidP="00AD49A7">
            <w:pPr>
              <w:spacing w:after="0" w:line="276" w:lineRule="auto"/>
              <w:jc w:val="center"/>
              <w:rPr>
                <w:rFonts w:cs="Times New Roman"/>
                <w:lang w:val="id-ID"/>
              </w:rPr>
            </w:pPr>
            <w:r>
              <w:rPr>
                <w:rFonts w:cs="Times New Roman"/>
                <w:lang w:val="id-ID"/>
              </w:rPr>
              <w:t>45</w:t>
            </w:r>
          </w:p>
        </w:tc>
        <w:tc>
          <w:tcPr>
            <w:tcW w:w="1642" w:type="dxa"/>
          </w:tcPr>
          <w:p w:rsidR="00EF1839" w:rsidRPr="00953331" w:rsidRDefault="00EF1839" w:rsidP="00AD49A7">
            <w:pPr>
              <w:spacing w:after="0" w:line="276" w:lineRule="auto"/>
              <w:jc w:val="center"/>
              <w:rPr>
                <w:rFonts w:cs="Times New Roman"/>
              </w:rPr>
            </w:pPr>
            <w:r>
              <w:rPr>
                <w:rFonts w:cs="Times New Roman"/>
              </w:rPr>
              <w:t>180</w:t>
            </w:r>
          </w:p>
        </w:tc>
        <w:tc>
          <w:tcPr>
            <w:tcW w:w="1642" w:type="dxa"/>
          </w:tcPr>
          <w:p w:rsidR="00EF1839" w:rsidRPr="00B94FD2" w:rsidRDefault="00EF1839" w:rsidP="00AD49A7">
            <w:pPr>
              <w:spacing w:after="0" w:line="276" w:lineRule="auto"/>
              <w:jc w:val="center"/>
              <w:rPr>
                <w:rFonts w:cs="Times New Roman"/>
                <w:lang w:val="id-ID"/>
              </w:rPr>
            </w:pPr>
            <w:r>
              <w:rPr>
                <w:rFonts w:cs="Times New Roman"/>
                <w:lang w:val="id-ID"/>
              </w:rPr>
              <w:t>69,2%</w:t>
            </w:r>
          </w:p>
        </w:tc>
      </w:tr>
      <w:tr w:rsidR="00EF1839" w:rsidRPr="00627599" w:rsidTr="004436F5">
        <w:tc>
          <w:tcPr>
            <w:tcW w:w="2122" w:type="dxa"/>
          </w:tcPr>
          <w:p w:rsidR="00EF1839" w:rsidRPr="00397F2C" w:rsidRDefault="00EF1839" w:rsidP="00AD49A7">
            <w:pPr>
              <w:spacing w:after="0" w:line="276" w:lineRule="auto"/>
              <w:jc w:val="center"/>
              <w:rPr>
                <w:rFonts w:cs="Times New Roman"/>
              </w:rPr>
            </w:pPr>
            <w:r>
              <w:rPr>
                <w:rFonts w:cs="Times New Roman"/>
              </w:rPr>
              <w:t>Kurang Setuju</w:t>
            </w:r>
          </w:p>
        </w:tc>
        <w:tc>
          <w:tcPr>
            <w:tcW w:w="1162" w:type="dxa"/>
          </w:tcPr>
          <w:p w:rsidR="00EF1839" w:rsidRPr="00B63824" w:rsidRDefault="00EF1839" w:rsidP="00AD49A7">
            <w:pPr>
              <w:spacing w:after="0" w:line="276" w:lineRule="auto"/>
              <w:jc w:val="center"/>
              <w:rPr>
                <w:rFonts w:cs="Times New Roman"/>
                <w:lang w:val="id-ID"/>
              </w:rPr>
            </w:pPr>
            <w:r>
              <w:rPr>
                <w:rFonts w:cs="Times New Roman"/>
                <w:lang w:val="id-ID"/>
              </w:rPr>
              <w:t>3</w:t>
            </w:r>
          </w:p>
        </w:tc>
        <w:tc>
          <w:tcPr>
            <w:tcW w:w="1642" w:type="dxa"/>
          </w:tcPr>
          <w:p w:rsidR="00EF1839" w:rsidRPr="00B63824" w:rsidRDefault="00EF1839" w:rsidP="00AD49A7">
            <w:pPr>
              <w:spacing w:after="0" w:line="276" w:lineRule="auto"/>
              <w:jc w:val="center"/>
              <w:rPr>
                <w:rFonts w:cs="Times New Roman"/>
                <w:lang w:val="id-ID"/>
              </w:rPr>
            </w:pPr>
            <w:r>
              <w:rPr>
                <w:rFonts w:cs="Times New Roman"/>
                <w:lang w:val="id-ID"/>
              </w:rPr>
              <w:t>6</w:t>
            </w:r>
          </w:p>
        </w:tc>
        <w:tc>
          <w:tcPr>
            <w:tcW w:w="1642" w:type="dxa"/>
          </w:tcPr>
          <w:p w:rsidR="00EF1839" w:rsidRPr="00812675" w:rsidRDefault="00EF1839" w:rsidP="00AD49A7">
            <w:pPr>
              <w:spacing w:after="0" w:line="276" w:lineRule="auto"/>
              <w:jc w:val="center"/>
              <w:rPr>
                <w:rFonts w:cs="Times New Roman"/>
                <w:lang w:val="id-ID"/>
              </w:rPr>
            </w:pPr>
            <w:r>
              <w:rPr>
                <w:rFonts w:cs="Times New Roman"/>
                <w:lang w:val="id-ID"/>
              </w:rPr>
              <w:t>18</w:t>
            </w:r>
          </w:p>
        </w:tc>
        <w:tc>
          <w:tcPr>
            <w:tcW w:w="1642" w:type="dxa"/>
          </w:tcPr>
          <w:p w:rsidR="00EF1839" w:rsidRPr="00B94FD2" w:rsidRDefault="009E0A3C" w:rsidP="00AD49A7">
            <w:pPr>
              <w:spacing w:after="0" w:line="276" w:lineRule="auto"/>
              <w:jc w:val="center"/>
              <w:rPr>
                <w:rFonts w:cs="Times New Roman"/>
                <w:lang w:val="id-ID"/>
              </w:rPr>
            </w:pPr>
            <w:r>
              <w:rPr>
                <w:rFonts w:cs="Times New Roman"/>
              </w:rPr>
              <w:t>9,3</w:t>
            </w:r>
            <w:r w:rsidR="00EF1839">
              <w:rPr>
                <w:rFonts w:cs="Times New Roman"/>
                <w:lang w:val="id-ID"/>
              </w:rPr>
              <w:t>%</w:t>
            </w:r>
          </w:p>
        </w:tc>
      </w:tr>
      <w:tr w:rsidR="00EF1839" w:rsidRPr="00627599" w:rsidTr="004436F5">
        <w:tc>
          <w:tcPr>
            <w:tcW w:w="2122" w:type="dxa"/>
          </w:tcPr>
          <w:p w:rsidR="00EF1839" w:rsidRPr="00397F2C" w:rsidRDefault="00EF1839" w:rsidP="00AD49A7">
            <w:pPr>
              <w:spacing w:after="0" w:line="276" w:lineRule="auto"/>
              <w:jc w:val="center"/>
              <w:rPr>
                <w:rFonts w:cs="Times New Roman"/>
              </w:rPr>
            </w:pPr>
            <w:r>
              <w:rPr>
                <w:rFonts w:cs="Times New Roman"/>
              </w:rPr>
              <w:t>Tidak Setuju</w:t>
            </w:r>
          </w:p>
        </w:tc>
        <w:tc>
          <w:tcPr>
            <w:tcW w:w="1162" w:type="dxa"/>
          </w:tcPr>
          <w:p w:rsidR="00EF1839" w:rsidRPr="00B63824" w:rsidRDefault="00EF1839" w:rsidP="00AD49A7">
            <w:pPr>
              <w:spacing w:after="0" w:line="276" w:lineRule="auto"/>
              <w:jc w:val="center"/>
              <w:rPr>
                <w:rFonts w:cs="Times New Roman"/>
                <w:lang w:val="id-ID"/>
              </w:rPr>
            </w:pPr>
            <w:r>
              <w:rPr>
                <w:rFonts w:cs="Times New Roman"/>
                <w:lang w:val="id-ID"/>
              </w:rPr>
              <w:t>2</w:t>
            </w:r>
          </w:p>
        </w:tc>
        <w:tc>
          <w:tcPr>
            <w:tcW w:w="1642" w:type="dxa"/>
          </w:tcPr>
          <w:p w:rsidR="00EF1839" w:rsidRPr="00B63824" w:rsidRDefault="00EF1839" w:rsidP="00AD49A7">
            <w:pPr>
              <w:spacing w:after="0" w:line="276" w:lineRule="auto"/>
              <w:jc w:val="center"/>
              <w:rPr>
                <w:rFonts w:cs="Times New Roman"/>
                <w:lang w:val="id-ID"/>
              </w:rPr>
            </w:pPr>
            <w:r>
              <w:rPr>
                <w:rFonts w:cs="Times New Roman"/>
                <w:lang w:val="id-ID"/>
              </w:rPr>
              <w:t>0</w:t>
            </w:r>
          </w:p>
        </w:tc>
        <w:tc>
          <w:tcPr>
            <w:tcW w:w="1642" w:type="dxa"/>
          </w:tcPr>
          <w:p w:rsidR="00EF1839" w:rsidRPr="00812675" w:rsidRDefault="00CB0429" w:rsidP="00AD49A7">
            <w:pPr>
              <w:spacing w:after="0" w:line="276" w:lineRule="auto"/>
              <w:jc w:val="center"/>
              <w:rPr>
                <w:rFonts w:cs="Times New Roman"/>
                <w:lang w:val="id-ID"/>
              </w:rPr>
            </w:pPr>
            <w:r>
              <w:rPr>
                <w:rFonts w:cs="Times New Roman"/>
                <w:lang w:val="id-ID"/>
              </w:rPr>
              <w:t>0</w:t>
            </w:r>
          </w:p>
        </w:tc>
        <w:tc>
          <w:tcPr>
            <w:tcW w:w="1642" w:type="dxa"/>
          </w:tcPr>
          <w:p w:rsidR="00EF1839" w:rsidRPr="00B94FD2" w:rsidRDefault="00CB0429" w:rsidP="00AD49A7">
            <w:pPr>
              <w:spacing w:after="0" w:line="276" w:lineRule="auto"/>
              <w:jc w:val="center"/>
              <w:rPr>
                <w:rFonts w:cs="Times New Roman"/>
                <w:lang w:val="id-ID"/>
              </w:rPr>
            </w:pPr>
            <w:r>
              <w:rPr>
                <w:rFonts w:cs="Times New Roman"/>
                <w:lang w:val="id-ID"/>
              </w:rPr>
              <w:t>0</w:t>
            </w:r>
            <w:r w:rsidR="00EF1839">
              <w:rPr>
                <w:rFonts w:cs="Times New Roman"/>
                <w:lang w:val="id-ID"/>
              </w:rPr>
              <w:t>%</w:t>
            </w:r>
          </w:p>
        </w:tc>
      </w:tr>
      <w:tr w:rsidR="00EF1839" w:rsidRPr="00627599" w:rsidTr="004436F5">
        <w:tc>
          <w:tcPr>
            <w:tcW w:w="2122" w:type="dxa"/>
          </w:tcPr>
          <w:p w:rsidR="00EF1839" w:rsidRPr="00397F2C" w:rsidRDefault="00EF1839" w:rsidP="00AD49A7">
            <w:pPr>
              <w:spacing w:after="0" w:line="276" w:lineRule="auto"/>
              <w:jc w:val="center"/>
              <w:rPr>
                <w:rFonts w:cs="Times New Roman"/>
              </w:rPr>
            </w:pPr>
            <w:r>
              <w:rPr>
                <w:rFonts w:cs="Times New Roman"/>
              </w:rPr>
              <w:t>Sangat Tidak Setuju</w:t>
            </w:r>
          </w:p>
        </w:tc>
        <w:tc>
          <w:tcPr>
            <w:tcW w:w="1162" w:type="dxa"/>
          </w:tcPr>
          <w:p w:rsidR="00EF1839" w:rsidRPr="00B63824" w:rsidRDefault="00EF1839" w:rsidP="00AD49A7">
            <w:pPr>
              <w:spacing w:after="0" w:line="276" w:lineRule="auto"/>
              <w:jc w:val="center"/>
              <w:rPr>
                <w:rFonts w:cs="Times New Roman"/>
                <w:lang w:val="id-ID"/>
              </w:rPr>
            </w:pPr>
            <w:r>
              <w:rPr>
                <w:rFonts w:cs="Times New Roman"/>
                <w:lang w:val="id-ID"/>
              </w:rPr>
              <w:t>1</w:t>
            </w:r>
          </w:p>
        </w:tc>
        <w:tc>
          <w:tcPr>
            <w:tcW w:w="1642" w:type="dxa"/>
          </w:tcPr>
          <w:p w:rsidR="00EF1839" w:rsidRPr="00B63824" w:rsidRDefault="00EF1839" w:rsidP="00AD49A7">
            <w:pPr>
              <w:spacing w:after="0" w:line="276" w:lineRule="auto"/>
              <w:jc w:val="center"/>
              <w:rPr>
                <w:rFonts w:cs="Times New Roman"/>
                <w:lang w:val="id-ID"/>
              </w:rPr>
            </w:pPr>
            <w:r>
              <w:rPr>
                <w:rFonts w:cs="Times New Roman"/>
                <w:lang w:val="id-ID"/>
              </w:rPr>
              <w:t>0</w:t>
            </w:r>
          </w:p>
        </w:tc>
        <w:tc>
          <w:tcPr>
            <w:tcW w:w="1642" w:type="dxa"/>
          </w:tcPr>
          <w:p w:rsidR="00EF1839" w:rsidRPr="00812675" w:rsidRDefault="00EF1839" w:rsidP="00AD49A7">
            <w:pPr>
              <w:spacing w:after="0" w:line="276" w:lineRule="auto"/>
              <w:jc w:val="center"/>
              <w:rPr>
                <w:rFonts w:cs="Times New Roman"/>
                <w:lang w:val="id-ID"/>
              </w:rPr>
            </w:pPr>
            <w:r>
              <w:rPr>
                <w:rFonts w:cs="Times New Roman"/>
                <w:lang w:val="id-ID"/>
              </w:rPr>
              <w:t>0</w:t>
            </w:r>
          </w:p>
        </w:tc>
        <w:tc>
          <w:tcPr>
            <w:tcW w:w="1642" w:type="dxa"/>
          </w:tcPr>
          <w:p w:rsidR="00EF1839" w:rsidRPr="00B04232" w:rsidRDefault="00EF1839" w:rsidP="00AD49A7">
            <w:pPr>
              <w:spacing w:after="0" w:line="276" w:lineRule="auto"/>
              <w:jc w:val="center"/>
              <w:rPr>
                <w:rFonts w:cs="Times New Roman"/>
                <w:lang w:val="id-ID"/>
              </w:rPr>
            </w:pPr>
            <w:r>
              <w:rPr>
                <w:rFonts w:cs="Times New Roman"/>
                <w:lang w:val="id-ID"/>
              </w:rPr>
              <w:t>0%</w:t>
            </w:r>
          </w:p>
        </w:tc>
      </w:tr>
      <w:tr w:rsidR="00EF1839" w:rsidRPr="00627599" w:rsidTr="004436F5">
        <w:tc>
          <w:tcPr>
            <w:tcW w:w="2122" w:type="dxa"/>
          </w:tcPr>
          <w:p w:rsidR="00EF1839" w:rsidRPr="00627599" w:rsidRDefault="00EF1839" w:rsidP="00AD49A7">
            <w:pPr>
              <w:spacing w:after="0" w:line="276" w:lineRule="auto"/>
              <w:jc w:val="center"/>
              <w:rPr>
                <w:rFonts w:cs="Times New Roman"/>
                <w:lang w:val="id-ID"/>
              </w:rPr>
            </w:pPr>
            <w:r w:rsidRPr="00627599">
              <w:rPr>
                <w:rFonts w:cs="Times New Roman"/>
                <w:lang w:val="id-ID"/>
              </w:rPr>
              <w:t>Jumlah</w:t>
            </w:r>
          </w:p>
        </w:tc>
        <w:tc>
          <w:tcPr>
            <w:tcW w:w="1162" w:type="dxa"/>
          </w:tcPr>
          <w:p w:rsidR="00EF1839" w:rsidRPr="00627599" w:rsidRDefault="00EF1839" w:rsidP="00AD49A7">
            <w:pPr>
              <w:spacing w:after="0" w:line="276" w:lineRule="auto"/>
              <w:rPr>
                <w:rFonts w:cs="Times New Roman"/>
              </w:rPr>
            </w:pPr>
          </w:p>
        </w:tc>
        <w:tc>
          <w:tcPr>
            <w:tcW w:w="1642" w:type="dxa"/>
          </w:tcPr>
          <w:p w:rsidR="00EF1839" w:rsidRPr="00B63824" w:rsidRDefault="00EF1839" w:rsidP="00AD49A7">
            <w:pPr>
              <w:spacing w:after="0" w:line="276" w:lineRule="auto"/>
              <w:jc w:val="center"/>
              <w:rPr>
                <w:rFonts w:cs="Times New Roman"/>
                <w:lang w:val="id-ID"/>
              </w:rPr>
            </w:pPr>
            <w:r>
              <w:rPr>
                <w:rFonts w:cs="Times New Roman"/>
                <w:lang w:val="id-ID"/>
              </w:rPr>
              <w:t>65</w:t>
            </w:r>
          </w:p>
        </w:tc>
        <w:tc>
          <w:tcPr>
            <w:tcW w:w="1642" w:type="dxa"/>
          </w:tcPr>
          <w:p w:rsidR="00EF1839" w:rsidRPr="00812675" w:rsidRDefault="009E0A3C" w:rsidP="00AD49A7">
            <w:pPr>
              <w:spacing w:after="0" w:line="276" w:lineRule="auto"/>
              <w:jc w:val="center"/>
              <w:rPr>
                <w:rFonts w:cs="Times New Roman"/>
                <w:lang w:val="id-ID"/>
              </w:rPr>
            </w:pPr>
            <w:r>
              <w:rPr>
                <w:rFonts w:cs="Times New Roman"/>
                <w:lang w:val="id-ID"/>
              </w:rPr>
              <w:t>268</w:t>
            </w:r>
          </w:p>
        </w:tc>
        <w:tc>
          <w:tcPr>
            <w:tcW w:w="1642" w:type="dxa"/>
          </w:tcPr>
          <w:p w:rsidR="00EF1839" w:rsidRPr="00B04232" w:rsidRDefault="00EF1839" w:rsidP="00AD49A7">
            <w:pPr>
              <w:spacing w:after="0" w:line="276" w:lineRule="auto"/>
              <w:jc w:val="center"/>
              <w:rPr>
                <w:rFonts w:cs="Times New Roman"/>
                <w:lang w:val="id-ID"/>
              </w:rPr>
            </w:pPr>
            <w:r>
              <w:rPr>
                <w:rFonts w:cs="Times New Roman"/>
                <w:lang w:val="id-ID"/>
              </w:rPr>
              <w:t>100%</w:t>
            </w:r>
          </w:p>
        </w:tc>
      </w:tr>
    </w:tbl>
    <w:p w:rsidR="00EF1839" w:rsidRPr="00627599" w:rsidRDefault="00EF1839" w:rsidP="009700B2">
      <w:pPr>
        <w:spacing w:after="120" w:line="276" w:lineRule="auto"/>
        <w:rPr>
          <w:rFonts w:cs="Times New Roman"/>
        </w:rPr>
      </w:pPr>
      <w:r w:rsidRPr="00627599">
        <w:rPr>
          <w:rFonts w:cs="Times New Roman"/>
        </w:rPr>
        <w:t>Sumber : Data Primer yang diolah (Tahun 2022)</w:t>
      </w:r>
    </w:p>
    <w:p w:rsidR="00EF1839" w:rsidRDefault="00EF1839" w:rsidP="009700B2">
      <w:pPr>
        <w:spacing w:after="120" w:line="276" w:lineRule="auto"/>
        <w:rPr>
          <w:rFonts w:cs="Times New Roman"/>
          <w:sz w:val="24"/>
          <w:szCs w:val="24"/>
        </w:rPr>
      </w:pPr>
      <w:r>
        <w:rPr>
          <w:rFonts w:cs="Times New Roman"/>
          <w:sz w:val="24"/>
          <w:szCs w:val="24"/>
        </w:rPr>
        <w:t>Total dalam pengumpulan data angket :</w:t>
      </w:r>
    </w:p>
    <w:p w:rsidR="00EF1839" w:rsidRPr="00C80A56" w:rsidRDefault="00EF1839"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E44889" w:rsidRPr="00C95A7E" w:rsidRDefault="00EF1839" w:rsidP="00C95A7E">
      <w:pPr>
        <w:pStyle w:val="ListParagraph"/>
        <w:spacing w:after="120" w:line="276" w:lineRule="auto"/>
        <w:ind w:left="-426" w:firstLine="2173"/>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268</m:t>
              </m:r>
            </m:num>
            <m:den>
              <m:r>
                <m:rPr>
                  <m:sty m:val="p"/>
                </m:rPr>
                <w:rPr>
                  <w:rFonts w:ascii="Cambria Math" w:hAnsi="Cambria Math"/>
                  <w:sz w:val="24"/>
                  <w:szCs w:val="24"/>
                </w:rPr>
                <m:t xml:space="preserve"> 325</m:t>
              </m:r>
            </m:den>
          </m:f>
          <m:r>
            <w:rPr>
              <w:rFonts w:ascii="Cambria Math" w:hAnsi="Cambria Math"/>
              <w:sz w:val="24"/>
              <w:szCs w:val="24"/>
            </w:rPr>
            <m:t xml:space="preserve"> x 100=82,4%</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FE254E" w:rsidRPr="00564DF5" w:rsidTr="00FE254E">
        <w:trPr>
          <w:trHeight w:val="307"/>
        </w:trPr>
        <w:tc>
          <w:tcPr>
            <w:tcW w:w="1455" w:type="dxa"/>
            <w:tcBorders>
              <w:top w:val="nil"/>
            </w:tcBorders>
          </w:tcPr>
          <w:p w:rsidR="00FE254E" w:rsidRPr="00564DF5" w:rsidRDefault="00FE254E"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FE254E" w:rsidRPr="00564DF5" w:rsidRDefault="00FE254E"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FE254E" w:rsidRPr="00564DF5" w:rsidRDefault="00FE254E"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FE254E" w:rsidRPr="00564DF5" w:rsidRDefault="00FE254E"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FE254E" w:rsidRPr="00564DF5" w:rsidRDefault="00FE254E" w:rsidP="009700B2">
            <w:pPr>
              <w:pStyle w:val="TableParagraph"/>
              <w:spacing w:before="115" w:line="276" w:lineRule="auto"/>
              <w:ind w:left="205"/>
              <w:rPr>
                <w:sz w:val="24"/>
                <w:szCs w:val="24"/>
              </w:rPr>
            </w:pPr>
            <w:r>
              <w:rPr>
                <w:sz w:val="24"/>
                <w:szCs w:val="24"/>
              </w:rPr>
              <w:t xml:space="preserve">     SS</w:t>
            </w:r>
          </w:p>
        </w:tc>
      </w:tr>
      <w:tr w:rsidR="00FE254E" w:rsidRPr="00564DF5" w:rsidTr="00FE254E">
        <w:trPr>
          <w:trHeight w:val="766"/>
        </w:trPr>
        <w:tc>
          <w:tcPr>
            <w:tcW w:w="1455" w:type="dxa"/>
            <w:tcBorders>
              <w:bottom w:val="nil"/>
            </w:tcBorders>
          </w:tcPr>
          <w:p w:rsidR="00FE254E" w:rsidRPr="00564DF5" w:rsidRDefault="00FE254E" w:rsidP="009700B2">
            <w:pPr>
              <w:pStyle w:val="TableParagraph"/>
              <w:spacing w:line="276" w:lineRule="auto"/>
              <w:jc w:val="both"/>
              <w:rPr>
                <w:sz w:val="24"/>
                <w:szCs w:val="24"/>
              </w:rPr>
            </w:pPr>
          </w:p>
        </w:tc>
        <w:tc>
          <w:tcPr>
            <w:tcW w:w="1455" w:type="dxa"/>
            <w:tcBorders>
              <w:bottom w:val="nil"/>
            </w:tcBorders>
          </w:tcPr>
          <w:p w:rsidR="00FE254E" w:rsidRPr="00564DF5" w:rsidRDefault="00FE254E" w:rsidP="009700B2">
            <w:pPr>
              <w:pStyle w:val="TableParagraph"/>
              <w:spacing w:line="276" w:lineRule="auto"/>
              <w:jc w:val="both"/>
              <w:rPr>
                <w:sz w:val="24"/>
                <w:szCs w:val="24"/>
              </w:rPr>
            </w:pPr>
          </w:p>
        </w:tc>
        <w:tc>
          <w:tcPr>
            <w:tcW w:w="1370" w:type="dxa"/>
            <w:tcBorders>
              <w:bottom w:val="nil"/>
            </w:tcBorders>
          </w:tcPr>
          <w:p w:rsidR="00FE254E" w:rsidRPr="00564DF5" w:rsidRDefault="00FE254E" w:rsidP="009700B2">
            <w:pPr>
              <w:pStyle w:val="TableParagraph"/>
              <w:spacing w:line="276" w:lineRule="auto"/>
              <w:jc w:val="both"/>
              <w:rPr>
                <w:sz w:val="24"/>
                <w:szCs w:val="24"/>
              </w:rPr>
            </w:pPr>
          </w:p>
        </w:tc>
        <w:tc>
          <w:tcPr>
            <w:tcW w:w="1370" w:type="dxa"/>
            <w:tcBorders>
              <w:bottom w:val="nil"/>
            </w:tcBorders>
          </w:tcPr>
          <w:p w:rsidR="00FE254E" w:rsidRPr="00564DF5" w:rsidRDefault="00FE254E" w:rsidP="009700B2">
            <w:pPr>
              <w:pStyle w:val="TableParagraph"/>
              <w:spacing w:line="276" w:lineRule="auto"/>
              <w:jc w:val="both"/>
              <w:rPr>
                <w:sz w:val="24"/>
                <w:szCs w:val="24"/>
              </w:rPr>
            </w:pPr>
          </w:p>
          <w:p w:rsidR="00FE254E" w:rsidRPr="00564DF5" w:rsidRDefault="00FE254E" w:rsidP="009700B2">
            <w:pPr>
              <w:spacing w:line="276" w:lineRule="auto"/>
              <w:jc w:val="center"/>
              <w:rPr>
                <w:rFonts w:cs="Times New Roman"/>
                <w:sz w:val="24"/>
                <w:szCs w:val="24"/>
                <w:lang w:val="id"/>
              </w:rPr>
            </w:pPr>
          </w:p>
        </w:tc>
        <w:tc>
          <w:tcPr>
            <w:tcW w:w="1370" w:type="dxa"/>
            <w:tcBorders>
              <w:bottom w:val="nil"/>
            </w:tcBorders>
          </w:tcPr>
          <w:p w:rsidR="00FE254E" w:rsidRPr="00564DF5" w:rsidRDefault="00FE254E"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00224" behindDoc="0" locked="0" layoutInCell="1" allowOverlap="1" wp14:anchorId="494204A4" wp14:editId="04B8E445">
                      <wp:simplePos x="0" y="0"/>
                      <wp:positionH relativeFrom="column">
                        <wp:posOffset>119380</wp:posOffset>
                      </wp:positionH>
                      <wp:positionV relativeFrom="paragraph">
                        <wp:posOffset>-20320</wp:posOffset>
                      </wp:positionV>
                      <wp:extent cx="0" cy="225425"/>
                      <wp:effectExtent l="57150" t="19050" r="76200" b="79375"/>
                      <wp:wrapNone/>
                      <wp:docPr id="38" name="Straight Connector 38"/>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542E5C67" id="Straight Connector 38"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pt,-1.6pt" to="9.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" strokecolor="windowText" strokeweight="2pt">
                      <v:shadow on="t" color="black" opacity="24903f" origin=",.5" offset="0,.55556mm"/>
                    </v:line>
                  </w:pict>
                </mc:Fallback>
              </mc:AlternateContent>
            </w:r>
          </w:p>
          <w:p w:rsidR="00FE254E" w:rsidRPr="00564DF5" w:rsidRDefault="00FE254E" w:rsidP="009700B2">
            <w:pPr>
              <w:spacing w:line="276" w:lineRule="auto"/>
              <w:rPr>
                <w:rFonts w:cs="Times New Roman"/>
                <w:sz w:val="24"/>
                <w:szCs w:val="24"/>
                <w:lang w:val="id"/>
              </w:rPr>
            </w:pPr>
            <w:r>
              <w:rPr>
                <w:rFonts w:cs="Times New Roman"/>
                <w:sz w:val="24"/>
                <w:szCs w:val="24"/>
                <w:lang w:val="id"/>
              </w:rPr>
              <w:t>82,4%</w:t>
            </w:r>
          </w:p>
        </w:tc>
      </w:tr>
    </w:tbl>
    <w:p w:rsidR="00FE254E" w:rsidRPr="00D90024" w:rsidRDefault="00FE254E" w:rsidP="00AD49A7">
      <w:pPr>
        <w:spacing w:line="360"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 xml:space="preserve">20%                40%                </w:t>
      </w:r>
      <w:r w:rsidR="00AD49A7">
        <w:rPr>
          <w:rFonts w:cs="Times New Roman"/>
          <w:sz w:val="24"/>
          <w:szCs w:val="24"/>
        </w:rPr>
        <w:t xml:space="preserve">60%         </w:t>
      </w:r>
      <w:r>
        <w:rPr>
          <w:rFonts w:cs="Times New Roman"/>
          <w:sz w:val="24"/>
          <w:szCs w:val="24"/>
        </w:rPr>
        <w:t xml:space="preserve">       80%             </w:t>
      </w:r>
      <w:r w:rsidRPr="00564DF5">
        <w:rPr>
          <w:rFonts w:cs="Times New Roman"/>
          <w:sz w:val="24"/>
          <w:szCs w:val="24"/>
        </w:rPr>
        <w:t>100%</w:t>
      </w:r>
    </w:p>
    <w:p w:rsidR="00EF1839" w:rsidRDefault="00EF1839" w:rsidP="009700B2">
      <w:pPr>
        <w:spacing w:after="120" w:line="276" w:lineRule="auto"/>
        <w:ind w:firstLine="720"/>
        <w:jc w:val="both"/>
        <w:rPr>
          <w:rFonts w:cs="Times New Roman"/>
          <w:sz w:val="24"/>
          <w:szCs w:val="24"/>
        </w:rPr>
      </w:pPr>
      <w:r w:rsidRPr="00072704">
        <w:rPr>
          <w:rFonts w:cs="Times New Roman"/>
          <w:sz w:val="24"/>
          <w:szCs w:val="24"/>
        </w:rPr>
        <w:t>Berdasarkan tabel 4.</w:t>
      </w:r>
      <w:r w:rsidR="00CB0429">
        <w:rPr>
          <w:rFonts w:cs="Times New Roman"/>
          <w:sz w:val="24"/>
          <w:szCs w:val="24"/>
        </w:rPr>
        <w:t>9</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 xml:space="preserve">terkait </w:t>
      </w:r>
      <w:r w:rsidRPr="00EF1839">
        <w:rPr>
          <w:rFonts w:cs="Times New Roman"/>
          <w:sz w:val="24"/>
          <w:szCs w:val="24"/>
        </w:rPr>
        <w:t xml:space="preserve">“. Jabatan yang </w:t>
      </w:r>
      <w:r w:rsidR="006038A5">
        <w:rPr>
          <w:rFonts w:cs="Times New Roman"/>
          <w:sz w:val="24"/>
          <w:szCs w:val="24"/>
        </w:rPr>
        <w:t>Pegawai</w:t>
      </w:r>
      <w:r w:rsidR="006038A5" w:rsidRPr="00EF1839">
        <w:rPr>
          <w:rFonts w:cs="Times New Roman"/>
          <w:sz w:val="24"/>
          <w:szCs w:val="24"/>
        </w:rPr>
        <w:t xml:space="preserve"> </w:t>
      </w:r>
      <w:r w:rsidRPr="00EF1839">
        <w:rPr>
          <w:rFonts w:cs="Times New Roman"/>
          <w:sz w:val="24"/>
          <w:szCs w:val="24"/>
        </w:rPr>
        <w:t>miliki dapat  memotivasi dalam bekerja</w:t>
      </w:r>
      <w:r w:rsidRPr="00072704">
        <w:rPr>
          <w:rFonts w:cs="Times New Roman"/>
          <w:sz w:val="24"/>
          <w:szCs w:val="24"/>
        </w:rPr>
        <w:t xml:space="preserve">” yaitu sebanyak </w:t>
      </w:r>
      <w:r>
        <w:rPr>
          <w:rFonts w:cs="Times New Roman"/>
          <w:sz w:val="24"/>
          <w:szCs w:val="24"/>
        </w:rPr>
        <w:t xml:space="preserve">14 </w:t>
      </w:r>
      <w:r w:rsidRPr="00072704">
        <w:rPr>
          <w:rFonts w:cs="Times New Roman"/>
          <w:sz w:val="24"/>
          <w:szCs w:val="24"/>
        </w:rPr>
        <w:t>responden (</w:t>
      </w:r>
      <w:r>
        <w:rPr>
          <w:rFonts w:cs="Times New Roman"/>
          <w:sz w:val="24"/>
          <w:szCs w:val="24"/>
        </w:rPr>
        <w:t>21,5%), setuju</w:t>
      </w:r>
      <w:r w:rsidRPr="003635BB">
        <w:rPr>
          <w:rFonts w:cs="Times New Roman"/>
          <w:sz w:val="24"/>
          <w:szCs w:val="24"/>
        </w:rPr>
        <w:t xml:space="preserve"> sebanyak </w:t>
      </w:r>
      <w:r>
        <w:rPr>
          <w:rFonts w:cs="Times New Roman"/>
          <w:sz w:val="24"/>
          <w:szCs w:val="24"/>
        </w:rPr>
        <w:t>45 responden (69,2%), kurang setuju</w:t>
      </w:r>
      <w:r w:rsidRPr="003635BB">
        <w:rPr>
          <w:rFonts w:cs="Times New Roman"/>
          <w:sz w:val="24"/>
          <w:szCs w:val="24"/>
        </w:rPr>
        <w:t xml:space="preserve"> sebanyak </w:t>
      </w:r>
      <w:r w:rsidR="00CB0429">
        <w:rPr>
          <w:rFonts w:cs="Times New Roman"/>
          <w:sz w:val="24"/>
          <w:szCs w:val="24"/>
        </w:rPr>
        <w:t>6 responden (9</w:t>
      </w:r>
      <w:r w:rsidR="009E0A3C">
        <w:rPr>
          <w:rFonts w:cs="Times New Roman"/>
          <w:sz w:val="24"/>
          <w:szCs w:val="24"/>
        </w:rPr>
        <w:t>,3</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sidR="000059A4">
        <w:rPr>
          <w:rFonts w:cs="Times New Roman"/>
          <w:sz w:val="24"/>
          <w:szCs w:val="24"/>
        </w:rPr>
        <w:t>82,4</w:t>
      </w:r>
      <w:r w:rsidRPr="00072704">
        <w:rPr>
          <w:rFonts w:cs="Times New Roman"/>
          <w:sz w:val="24"/>
          <w:szCs w:val="24"/>
        </w:rPr>
        <w:t xml:space="preserve">% yang </w:t>
      </w:r>
      <w:r>
        <w:rPr>
          <w:rFonts w:cs="Times New Roman"/>
          <w:sz w:val="24"/>
          <w:szCs w:val="24"/>
        </w:rPr>
        <w:t>menunjukan bahwa responden</w:t>
      </w:r>
      <w:r w:rsidR="00237A82">
        <w:rPr>
          <w:rFonts w:cs="Times New Roman"/>
          <w:sz w:val="24"/>
          <w:szCs w:val="24"/>
        </w:rPr>
        <w:t xml:space="preserve"> sangat</w:t>
      </w:r>
      <w:r>
        <w:rPr>
          <w:rFonts w:cs="Times New Roman"/>
          <w:sz w:val="24"/>
          <w:szCs w:val="24"/>
        </w:rPr>
        <w:t xml:space="preserve"> setuju dengan pernyataan tersebut.</w:t>
      </w:r>
    </w:p>
    <w:p w:rsidR="00B623B6" w:rsidRDefault="00B623B6" w:rsidP="009700B2">
      <w:pPr>
        <w:spacing w:after="120" w:line="276" w:lineRule="auto"/>
        <w:ind w:firstLine="720"/>
        <w:jc w:val="both"/>
        <w:rPr>
          <w:rFonts w:cs="Times New Roman"/>
          <w:sz w:val="24"/>
          <w:szCs w:val="24"/>
        </w:rPr>
      </w:pPr>
    </w:p>
    <w:p w:rsidR="00B623B6" w:rsidRDefault="00B623B6" w:rsidP="009700B2">
      <w:pPr>
        <w:spacing w:after="120" w:line="276" w:lineRule="auto"/>
        <w:ind w:firstLine="720"/>
        <w:jc w:val="both"/>
        <w:rPr>
          <w:rFonts w:cs="Times New Roman"/>
          <w:sz w:val="24"/>
          <w:szCs w:val="24"/>
        </w:rPr>
      </w:pPr>
    </w:p>
    <w:p w:rsidR="00B623B6" w:rsidRDefault="00B623B6" w:rsidP="009700B2">
      <w:pPr>
        <w:spacing w:after="120" w:line="276" w:lineRule="auto"/>
        <w:ind w:firstLine="720"/>
        <w:jc w:val="both"/>
        <w:rPr>
          <w:rFonts w:cs="Times New Roman"/>
          <w:sz w:val="24"/>
          <w:szCs w:val="24"/>
        </w:rPr>
      </w:pPr>
    </w:p>
    <w:p w:rsidR="00B623B6" w:rsidRDefault="00B623B6" w:rsidP="009700B2">
      <w:pPr>
        <w:spacing w:after="120" w:line="276" w:lineRule="auto"/>
        <w:ind w:firstLine="720"/>
        <w:jc w:val="both"/>
        <w:rPr>
          <w:rFonts w:cs="Times New Roman"/>
          <w:sz w:val="24"/>
          <w:szCs w:val="24"/>
        </w:rPr>
      </w:pPr>
    </w:p>
    <w:p w:rsidR="00CB0429" w:rsidRPr="00397F2C" w:rsidRDefault="00CB0429" w:rsidP="00B623B6">
      <w:pPr>
        <w:spacing w:after="0" w:line="276" w:lineRule="auto"/>
        <w:ind w:left="252" w:hanging="252"/>
        <w:rPr>
          <w:rFonts w:cs="Times New Roman"/>
          <w:sz w:val="24"/>
          <w:szCs w:val="24"/>
        </w:rPr>
      </w:pPr>
      <w:r>
        <w:rPr>
          <w:rFonts w:cs="Times New Roman"/>
          <w:sz w:val="24"/>
          <w:szCs w:val="24"/>
        </w:rPr>
        <w:lastRenderedPageBreak/>
        <w:t xml:space="preserve">c. </w:t>
      </w:r>
      <w:r w:rsidRPr="00CB0429">
        <w:rPr>
          <w:rFonts w:cs="Times New Roman"/>
          <w:sz w:val="24"/>
          <w:szCs w:val="24"/>
        </w:rPr>
        <w:t xml:space="preserve">Bekerja di instansi membuat kemampuan dan keterampilan </w:t>
      </w:r>
      <w:r w:rsidR="006038A5">
        <w:rPr>
          <w:rFonts w:cs="Times New Roman"/>
          <w:sz w:val="24"/>
          <w:szCs w:val="24"/>
        </w:rPr>
        <w:t>Pegawai</w:t>
      </w:r>
      <w:r w:rsidRPr="00CB0429">
        <w:rPr>
          <w:rFonts w:cs="Times New Roman"/>
          <w:sz w:val="24"/>
          <w:szCs w:val="24"/>
        </w:rPr>
        <w:t xml:space="preserve"> berkembang</w:t>
      </w:r>
      <w:r w:rsidRPr="00397F2C">
        <w:rPr>
          <w:rFonts w:cs="Times New Roman"/>
          <w:sz w:val="24"/>
          <w:szCs w:val="24"/>
        </w:rPr>
        <w:t>;</w:t>
      </w:r>
    </w:p>
    <w:p w:rsidR="00CB0429" w:rsidRPr="00072704" w:rsidRDefault="00CB0429" w:rsidP="00B623B6">
      <w:pPr>
        <w:pStyle w:val="Heading5"/>
        <w:jc w:val="center"/>
      </w:pPr>
      <w:r>
        <w:t>Tabel 4.</w:t>
      </w:r>
      <w:r w:rsidRPr="00072704">
        <w:t xml:space="preserve"> </w:t>
      </w:r>
      <w:r>
        <w:t xml:space="preserve">10 </w:t>
      </w:r>
      <w:r w:rsidRPr="00072704">
        <w:t>Tanggapan Responden Mengenai</w:t>
      </w:r>
    </w:p>
    <w:p w:rsidR="00CB0429" w:rsidRPr="00072704" w:rsidRDefault="00CB0429" w:rsidP="00B623B6">
      <w:pPr>
        <w:spacing w:after="0" w:line="276" w:lineRule="auto"/>
        <w:ind w:left="252" w:hanging="252"/>
        <w:jc w:val="center"/>
        <w:rPr>
          <w:rFonts w:cs="Times New Roman"/>
          <w:sz w:val="24"/>
          <w:szCs w:val="24"/>
        </w:rPr>
      </w:pPr>
      <w:r w:rsidRPr="00072704">
        <w:rPr>
          <w:rFonts w:cs="Times New Roman"/>
          <w:sz w:val="24"/>
          <w:szCs w:val="24"/>
        </w:rPr>
        <w:t>“</w:t>
      </w:r>
      <w:r w:rsidRPr="00CB0429">
        <w:rPr>
          <w:rFonts w:cs="Times New Roman"/>
          <w:sz w:val="24"/>
          <w:szCs w:val="24"/>
        </w:rPr>
        <w:t xml:space="preserve">Bekerja di instansi membuat kemampuan dan keterampilan </w:t>
      </w:r>
      <w:r w:rsidR="006038A5">
        <w:rPr>
          <w:rFonts w:cs="Times New Roman"/>
          <w:sz w:val="24"/>
          <w:szCs w:val="24"/>
        </w:rPr>
        <w:t>Pegawai</w:t>
      </w:r>
      <w:r w:rsidRPr="00CB0429">
        <w:rPr>
          <w:rFonts w:cs="Times New Roman"/>
          <w:sz w:val="24"/>
          <w:szCs w:val="24"/>
        </w:rPr>
        <w:t xml:space="preserve"> berkembang</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CB0429" w:rsidRPr="00627599" w:rsidTr="004436F5">
        <w:tc>
          <w:tcPr>
            <w:tcW w:w="2122" w:type="dxa"/>
          </w:tcPr>
          <w:p w:rsidR="00CB0429" w:rsidRPr="00627599" w:rsidRDefault="00CB0429" w:rsidP="00B623B6">
            <w:pPr>
              <w:spacing w:after="0" w:line="276" w:lineRule="auto"/>
              <w:jc w:val="center"/>
              <w:rPr>
                <w:rFonts w:cs="Times New Roman"/>
                <w:lang w:val="id-ID"/>
              </w:rPr>
            </w:pPr>
            <w:r w:rsidRPr="00627599">
              <w:rPr>
                <w:rFonts w:cs="Times New Roman"/>
                <w:lang w:val="id-ID"/>
              </w:rPr>
              <w:t>Keterangan</w:t>
            </w:r>
          </w:p>
        </w:tc>
        <w:tc>
          <w:tcPr>
            <w:tcW w:w="1162" w:type="dxa"/>
          </w:tcPr>
          <w:p w:rsidR="00CB0429" w:rsidRPr="00627599" w:rsidRDefault="00CB0429" w:rsidP="00B623B6">
            <w:pPr>
              <w:spacing w:after="0" w:line="276" w:lineRule="auto"/>
              <w:jc w:val="center"/>
              <w:rPr>
                <w:rFonts w:cs="Times New Roman"/>
                <w:lang w:val="id-ID"/>
              </w:rPr>
            </w:pPr>
            <w:r w:rsidRPr="00627599">
              <w:rPr>
                <w:rFonts w:cs="Times New Roman"/>
                <w:lang w:val="id-ID"/>
              </w:rPr>
              <w:t>Skor</w:t>
            </w:r>
          </w:p>
        </w:tc>
        <w:tc>
          <w:tcPr>
            <w:tcW w:w="1642" w:type="dxa"/>
          </w:tcPr>
          <w:p w:rsidR="00CB0429" w:rsidRPr="00627599" w:rsidRDefault="00CB0429" w:rsidP="00B623B6">
            <w:pPr>
              <w:spacing w:after="0" w:line="276" w:lineRule="auto"/>
              <w:jc w:val="center"/>
              <w:rPr>
                <w:rFonts w:cs="Times New Roman"/>
                <w:lang w:val="id-ID"/>
              </w:rPr>
            </w:pPr>
            <w:r w:rsidRPr="00627599">
              <w:rPr>
                <w:rFonts w:cs="Times New Roman"/>
                <w:lang w:val="id-ID"/>
              </w:rPr>
              <w:t>Jumlah Responden</w:t>
            </w:r>
          </w:p>
        </w:tc>
        <w:tc>
          <w:tcPr>
            <w:tcW w:w="1642" w:type="dxa"/>
          </w:tcPr>
          <w:p w:rsidR="00CB0429" w:rsidRPr="00627599" w:rsidRDefault="00CB0429" w:rsidP="00B623B6">
            <w:pPr>
              <w:spacing w:after="0" w:line="276" w:lineRule="auto"/>
              <w:jc w:val="center"/>
              <w:rPr>
                <w:rFonts w:cs="Times New Roman"/>
                <w:lang w:val="id-ID"/>
              </w:rPr>
            </w:pPr>
            <w:r w:rsidRPr="00627599">
              <w:rPr>
                <w:rFonts w:cs="Times New Roman"/>
                <w:lang w:val="id-ID"/>
              </w:rPr>
              <w:t>Skor Total</w:t>
            </w:r>
          </w:p>
        </w:tc>
        <w:tc>
          <w:tcPr>
            <w:tcW w:w="1642" w:type="dxa"/>
          </w:tcPr>
          <w:p w:rsidR="00CB0429" w:rsidRPr="00627599" w:rsidRDefault="00CB0429" w:rsidP="00B623B6">
            <w:pPr>
              <w:spacing w:after="0" w:line="276" w:lineRule="auto"/>
              <w:jc w:val="center"/>
              <w:rPr>
                <w:rFonts w:cs="Times New Roman"/>
                <w:lang w:val="id-ID"/>
              </w:rPr>
            </w:pPr>
            <w:r w:rsidRPr="00627599">
              <w:rPr>
                <w:rFonts w:cs="Times New Roman"/>
                <w:lang w:val="id-ID"/>
              </w:rPr>
              <w:t>Persentase (%)</w:t>
            </w:r>
          </w:p>
        </w:tc>
      </w:tr>
      <w:tr w:rsidR="00CB0429" w:rsidRPr="00627599" w:rsidTr="004436F5">
        <w:tc>
          <w:tcPr>
            <w:tcW w:w="2122" w:type="dxa"/>
          </w:tcPr>
          <w:p w:rsidR="00CB0429" w:rsidRPr="00806BC2" w:rsidRDefault="00CB0429"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CB0429" w:rsidRPr="00B63824" w:rsidRDefault="00CB0429" w:rsidP="00AD49A7">
            <w:pPr>
              <w:spacing w:after="0" w:line="276" w:lineRule="auto"/>
              <w:jc w:val="center"/>
              <w:rPr>
                <w:rFonts w:cs="Times New Roman"/>
                <w:lang w:val="id-ID"/>
              </w:rPr>
            </w:pPr>
            <w:r>
              <w:rPr>
                <w:rFonts w:cs="Times New Roman"/>
                <w:lang w:val="id-ID"/>
              </w:rPr>
              <w:t>5</w:t>
            </w:r>
          </w:p>
        </w:tc>
        <w:tc>
          <w:tcPr>
            <w:tcW w:w="1642" w:type="dxa"/>
          </w:tcPr>
          <w:p w:rsidR="00CB0429" w:rsidRPr="00B63824" w:rsidRDefault="00CB0429" w:rsidP="00AD49A7">
            <w:pPr>
              <w:spacing w:after="0" w:line="276" w:lineRule="auto"/>
              <w:jc w:val="center"/>
              <w:rPr>
                <w:rFonts w:cs="Times New Roman"/>
                <w:lang w:val="id-ID"/>
              </w:rPr>
            </w:pPr>
            <w:r>
              <w:rPr>
                <w:rFonts w:cs="Times New Roman"/>
                <w:lang w:val="id-ID"/>
              </w:rPr>
              <w:t>12</w:t>
            </w:r>
          </w:p>
        </w:tc>
        <w:tc>
          <w:tcPr>
            <w:tcW w:w="1642" w:type="dxa"/>
          </w:tcPr>
          <w:p w:rsidR="00CB0429" w:rsidRPr="002129B1" w:rsidRDefault="00CB0429" w:rsidP="00AD49A7">
            <w:pPr>
              <w:spacing w:after="0" w:line="276" w:lineRule="auto"/>
              <w:jc w:val="center"/>
              <w:rPr>
                <w:rFonts w:cs="Times New Roman"/>
              </w:rPr>
            </w:pPr>
            <w:r>
              <w:rPr>
                <w:rFonts w:cs="Times New Roman"/>
              </w:rPr>
              <w:t>60</w:t>
            </w:r>
          </w:p>
        </w:tc>
        <w:tc>
          <w:tcPr>
            <w:tcW w:w="1642" w:type="dxa"/>
          </w:tcPr>
          <w:p w:rsidR="00CB0429" w:rsidRPr="00B94FD2" w:rsidRDefault="00CB0429" w:rsidP="00AD49A7">
            <w:pPr>
              <w:spacing w:after="0" w:line="276" w:lineRule="auto"/>
              <w:jc w:val="center"/>
              <w:rPr>
                <w:rFonts w:cs="Times New Roman"/>
                <w:lang w:val="id-ID"/>
              </w:rPr>
            </w:pPr>
            <w:r>
              <w:rPr>
                <w:rFonts w:cs="Times New Roman"/>
                <w:lang w:val="id-ID"/>
              </w:rPr>
              <w:t>18,5%</w:t>
            </w:r>
          </w:p>
        </w:tc>
      </w:tr>
      <w:tr w:rsidR="00CB0429" w:rsidRPr="00627599" w:rsidTr="004436F5">
        <w:tc>
          <w:tcPr>
            <w:tcW w:w="2122" w:type="dxa"/>
          </w:tcPr>
          <w:p w:rsidR="00CB0429" w:rsidRPr="00627599" w:rsidRDefault="00CB0429" w:rsidP="00AD49A7">
            <w:pPr>
              <w:spacing w:after="0" w:line="276" w:lineRule="auto"/>
              <w:jc w:val="center"/>
              <w:rPr>
                <w:rFonts w:cs="Times New Roman"/>
                <w:lang w:val="id-ID"/>
              </w:rPr>
            </w:pPr>
            <w:r>
              <w:rPr>
                <w:rFonts w:cs="Times New Roman"/>
                <w:lang w:val="id-ID"/>
              </w:rPr>
              <w:t>Setuju</w:t>
            </w:r>
          </w:p>
        </w:tc>
        <w:tc>
          <w:tcPr>
            <w:tcW w:w="1162" w:type="dxa"/>
          </w:tcPr>
          <w:p w:rsidR="00CB0429" w:rsidRPr="00B63824" w:rsidRDefault="00CB0429" w:rsidP="00AD49A7">
            <w:pPr>
              <w:spacing w:after="0" w:line="276" w:lineRule="auto"/>
              <w:jc w:val="center"/>
              <w:rPr>
                <w:rFonts w:cs="Times New Roman"/>
                <w:lang w:val="id-ID"/>
              </w:rPr>
            </w:pPr>
            <w:r>
              <w:rPr>
                <w:rFonts w:cs="Times New Roman"/>
                <w:lang w:val="id-ID"/>
              </w:rPr>
              <w:t>4</w:t>
            </w:r>
          </w:p>
        </w:tc>
        <w:tc>
          <w:tcPr>
            <w:tcW w:w="1642" w:type="dxa"/>
          </w:tcPr>
          <w:p w:rsidR="00CB0429" w:rsidRPr="00B63824" w:rsidRDefault="00CB0429" w:rsidP="00AD49A7">
            <w:pPr>
              <w:spacing w:after="0" w:line="276" w:lineRule="auto"/>
              <w:jc w:val="center"/>
              <w:rPr>
                <w:rFonts w:cs="Times New Roman"/>
                <w:lang w:val="id-ID"/>
              </w:rPr>
            </w:pPr>
            <w:r>
              <w:rPr>
                <w:rFonts w:cs="Times New Roman"/>
                <w:lang w:val="id-ID"/>
              </w:rPr>
              <w:t>48</w:t>
            </w:r>
          </w:p>
        </w:tc>
        <w:tc>
          <w:tcPr>
            <w:tcW w:w="1642" w:type="dxa"/>
          </w:tcPr>
          <w:p w:rsidR="00CB0429" w:rsidRPr="00953331" w:rsidRDefault="00CB0429" w:rsidP="00AD49A7">
            <w:pPr>
              <w:spacing w:after="0" w:line="276" w:lineRule="auto"/>
              <w:jc w:val="center"/>
              <w:rPr>
                <w:rFonts w:cs="Times New Roman"/>
              </w:rPr>
            </w:pPr>
            <w:r>
              <w:rPr>
                <w:rFonts w:cs="Times New Roman"/>
              </w:rPr>
              <w:t>192</w:t>
            </w:r>
          </w:p>
        </w:tc>
        <w:tc>
          <w:tcPr>
            <w:tcW w:w="1642" w:type="dxa"/>
          </w:tcPr>
          <w:p w:rsidR="00CB0429" w:rsidRPr="00B94FD2" w:rsidRDefault="00CB0429" w:rsidP="00AD49A7">
            <w:pPr>
              <w:spacing w:after="0" w:line="276" w:lineRule="auto"/>
              <w:jc w:val="center"/>
              <w:rPr>
                <w:rFonts w:cs="Times New Roman"/>
                <w:lang w:val="id-ID"/>
              </w:rPr>
            </w:pPr>
            <w:r>
              <w:rPr>
                <w:rFonts w:cs="Times New Roman"/>
                <w:lang w:val="id-ID"/>
              </w:rPr>
              <w:t>73,8%</w:t>
            </w:r>
          </w:p>
        </w:tc>
      </w:tr>
      <w:tr w:rsidR="00CB0429" w:rsidRPr="00627599" w:rsidTr="004436F5">
        <w:tc>
          <w:tcPr>
            <w:tcW w:w="2122" w:type="dxa"/>
          </w:tcPr>
          <w:p w:rsidR="00CB0429" w:rsidRPr="00397F2C" w:rsidRDefault="00CB0429" w:rsidP="00AD49A7">
            <w:pPr>
              <w:spacing w:after="0" w:line="276" w:lineRule="auto"/>
              <w:jc w:val="center"/>
              <w:rPr>
                <w:rFonts w:cs="Times New Roman"/>
              </w:rPr>
            </w:pPr>
            <w:r>
              <w:rPr>
                <w:rFonts w:cs="Times New Roman"/>
              </w:rPr>
              <w:t>Kurang Setuju</w:t>
            </w:r>
          </w:p>
        </w:tc>
        <w:tc>
          <w:tcPr>
            <w:tcW w:w="1162" w:type="dxa"/>
          </w:tcPr>
          <w:p w:rsidR="00CB0429" w:rsidRPr="00B63824" w:rsidRDefault="00CB0429" w:rsidP="00AD49A7">
            <w:pPr>
              <w:spacing w:after="0" w:line="276" w:lineRule="auto"/>
              <w:jc w:val="center"/>
              <w:rPr>
                <w:rFonts w:cs="Times New Roman"/>
                <w:lang w:val="id-ID"/>
              </w:rPr>
            </w:pPr>
            <w:r>
              <w:rPr>
                <w:rFonts w:cs="Times New Roman"/>
                <w:lang w:val="id-ID"/>
              </w:rPr>
              <w:t>3</w:t>
            </w:r>
          </w:p>
        </w:tc>
        <w:tc>
          <w:tcPr>
            <w:tcW w:w="1642" w:type="dxa"/>
          </w:tcPr>
          <w:p w:rsidR="00CB0429" w:rsidRPr="00B63824" w:rsidRDefault="00CB0429" w:rsidP="00AD49A7">
            <w:pPr>
              <w:spacing w:after="0" w:line="276" w:lineRule="auto"/>
              <w:jc w:val="center"/>
              <w:rPr>
                <w:rFonts w:cs="Times New Roman"/>
                <w:lang w:val="id-ID"/>
              </w:rPr>
            </w:pPr>
            <w:r>
              <w:rPr>
                <w:rFonts w:cs="Times New Roman"/>
                <w:lang w:val="id-ID"/>
              </w:rPr>
              <w:t>5</w:t>
            </w:r>
          </w:p>
        </w:tc>
        <w:tc>
          <w:tcPr>
            <w:tcW w:w="1642" w:type="dxa"/>
          </w:tcPr>
          <w:p w:rsidR="00CB0429" w:rsidRPr="00812675" w:rsidRDefault="00CB0429" w:rsidP="00AD49A7">
            <w:pPr>
              <w:spacing w:after="0" w:line="276" w:lineRule="auto"/>
              <w:jc w:val="center"/>
              <w:rPr>
                <w:rFonts w:cs="Times New Roman"/>
                <w:lang w:val="id-ID"/>
              </w:rPr>
            </w:pPr>
            <w:r>
              <w:rPr>
                <w:rFonts w:cs="Times New Roman"/>
                <w:lang w:val="id-ID"/>
              </w:rPr>
              <w:t>15</w:t>
            </w:r>
          </w:p>
        </w:tc>
        <w:tc>
          <w:tcPr>
            <w:tcW w:w="1642" w:type="dxa"/>
          </w:tcPr>
          <w:p w:rsidR="00CB0429" w:rsidRPr="00B94FD2" w:rsidRDefault="00CB0429" w:rsidP="00AD49A7">
            <w:pPr>
              <w:spacing w:after="0" w:line="276" w:lineRule="auto"/>
              <w:jc w:val="center"/>
              <w:rPr>
                <w:rFonts w:cs="Times New Roman"/>
                <w:lang w:val="id-ID"/>
              </w:rPr>
            </w:pPr>
            <w:r>
              <w:rPr>
                <w:rFonts w:cs="Times New Roman"/>
              </w:rPr>
              <w:t>7,7</w:t>
            </w:r>
            <w:r>
              <w:rPr>
                <w:rFonts w:cs="Times New Roman"/>
                <w:lang w:val="id-ID"/>
              </w:rPr>
              <w:t>%</w:t>
            </w:r>
          </w:p>
        </w:tc>
      </w:tr>
      <w:tr w:rsidR="00CB0429" w:rsidRPr="00627599" w:rsidTr="004436F5">
        <w:tc>
          <w:tcPr>
            <w:tcW w:w="2122" w:type="dxa"/>
          </w:tcPr>
          <w:p w:rsidR="00CB0429" w:rsidRPr="00397F2C" w:rsidRDefault="00CB0429" w:rsidP="00AD49A7">
            <w:pPr>
              <w:spacing w:after="0" w:line="276" w:lineRule="auto"/>
              <w:jc w:val="center"/>
              <w:rPr>
                <w:rFonts w:cs="Times New Roman"/>
              </w:rPr>
            </w:pPr>
            <w:r>
              <w:rPr>
                <w:rFonts w:cs="Times New Roman"/>
              </w:rPr>
              <w:t>Tidak Setuju</w:t>
            </w:r>
          </w:p>
        </w:tc>
        <w:tc>
          <w:tcPr>
            <w:tcW w:w="1162" w:type="dxa"/>
          </w:tcPr>
          <w:p w:rsidR="00CB0429" w:rsidRPr="00B63824" w:rsidRDefault="00CB0429" w:rsidP="00AD49A7">
            <w:pPr>
              <w:spacing w:after="0" w:line="276" w:lineRule="auto"/>
              <w:jc w:val="center"/>
              <w:rPr>
                <w:rFonts w:cs="Times New Roman"/>
                <w:lang w:val="id-ID"/>
              </w:rPr>
            </w:pPr>
            <w:r>
              <w:rPr>
                <w:rFonts w:cs="Times New Roman"/>
                <w:lang w:val="id-ID"/>
              </w:rPr>
              <w:t>2</w:t>
            </w:r>
          </w:p>
        </w:tc>
        <w:tc>
          <w:tcPr>
            <w:tcW w:w="1642" w:type="dxa"/>
          </w:tcPr>
          <w:p w:rsidR="00CB0429" w:rsidRPr="00B63824" w:rsidRDefault="00CB0429" w:rsidP="00AD49A7">
            <w:pPr>
              <w:spacing w:after="0" w:line="276" w:lineRule="auto"/>
              <w:jc w:val="center"/>
              <w:rPr>
                <w:rFonts w:cs="Times New Roman"/>
                <w:lang w:val="id-ID"/>
              </w:rPr>
            </w:pPr>
            <w:r>
              <w:rPr>
                <w:rFonts w:cs="Times New Roman"/>
                <w:lang w:val="id-ID"/>
              </w:rPr>
              <w:t>0</w:t>
            </w:r>
          </w:p>
        </w:tc>
        <w:tc>
          <w:tcPr>
            <w:tcW w:w="1642" w:type="dxa"/>
          </w:tcPr>
          <w:p w:rsidR="00CB0429" w:rsidRPr="00812675" w:rsidRDefault="00CB0429" w:rsidP="00AD49A7">
            <w:pPr>
              <w:spacing w:after="0" w:line="276" w:lineRule="auto"/>
              <w:jc w:val="center"/>
              <w:rPr>
                <w:rFonts w:cs="Times New Roman"/>
                <w:lang w:val="id-ID"/>
              </w:rPr>
            </w:pPr>
            <w:r>
              <w:rPr>
                <w:rFonts w:cs="Times New Roman"/>
                <w:lang w:val="id-ID"/>
              </w:rPr>
              <w:t>0</w:t>
            </w:r>
          </w:p>
        </w:tc>
        <w:tc>
          <w:tcPr>
            <w:tcW w:w="1642" w:type="dxa"/>
          </w:tcPr>
          <w:p w:rsidR="00CB0429" w:rsidRPr="00B94FD2" w:rsidRDefault="00CB0429" w:rsidP="00AD49A7">
            <w:pPr>
              <w:spacing w:after="0" w:line="276" w:lineRule="auto"/>
              <w:jc w:val="center"/>
              <w:rPr>
                <w:rFonts w:cs="Times New Roman"/>
                <w:lang w:val="id-ID"/>
              </w:rPr>
            </w:pPr>
            <w:r>
              <w:rPr>
                <w:rFonts w:cs="Times New Roman"/>
                <w:lang w:val="id-ID"/>
              </w:rPr>
              <w:t>0%</w:t>
            </w:r>
          </w:p>
        </w:tc>
      </w:tr>
      <w:tr w:rsidR="00CB0429" w:rsidRPr="00627599" w:rsidTr="004436F5">
        <w:tc>
          <w:tcPr>
            <w:tcW w:w="2122" w:type="dxa"/>
          </w:tcPr>
          <w:p w:rsidR="00CB0429" w:rsidRPr="00397F2C" w:rsidRDefault="00CB0429" w:rsidP="00AD49A7">
            <w:pPr>
              <w:spacing w:after="0" w:line="276" w:lineRule="auto"/>
              <w:jc w:val="center"/>
              <w:rPr>
                <w:rFonts w:cs="Times New Roman"/>
              </w:rPr>
            </w:pPr>
            <w:r>
              <w:rPr>
                <w:rFonts w:cs="Times New Roman"/>
              </w:rPr>
              <w:t>Sangat Tidak Setuju</w:t>
            </w:r>
          </w:p>
        </w:tc>
        <w:tc>
          <w:tcPr>
            <w:tcW w:w="1162" w:type="dxa"/>
          </w:tcPr>
          <w:p w:rsidR="00CB0429" w:rsidRPr="00B63824" w:rsidRDefault="00CB0429" w:rsidP="00AD49A7">
            <w:pPr>
              <w:spacing w:after="0" w:line="276" w:lineRule="auto"/>
              <w:jc w:val="center"/>
              <w:rPr>
                <w:rFonts w:cs="Times New Roman"/>
                <w:lang w:val="id-ID"/>
              </w:rPr>
            </w:pPr>
            <w:r>
              <w:rPr>
                <w:rFonts w:cs="Times New Roman"/>
                <w:lang w:val="id-ID"/>
              </w:rPr>
              <w:t>1</w:t>
            </w:r>
          </w:p>
        </w:tc>
        <w:tc>
          <w:tcPr>
            <w:tcW w:w="1642" w:type="dxa"/>
          </w:tcPr>
          <w:p w:rsidR="00CB0429" w:rsidRPr="00B63824" w:rsidRDefault="00CB0429" w:rsidP="00AD49A7">
            <w:pPr>
              <w:spacing w:after="0" w:line="276" w:lineRule="auto"/>
              <w:jc w:val="center"/>
              <w:rPr>
                <w:rFonts w:cs="Times New Roman"/>
                <w:lang w:val="id-ID"/>
              </w:rPr>
            </w:pPr>
            <w:r>
              <w:rPr>
                <w:rFonts w:cs="Times New Roman"/>
                <w:lang w:val="id-ID"/>
              </w:rPr>
              <w:t>0</w:t>
            </w:r>
          </w:p>
        </w:tc>
        <w:tc>
          <w:tcPr>
            <w:tcW w:w="1642" w:type="dxa"/>
          </w:tcPr>
          <w:p w:rsidR="00CB0429" w:rsidRPr="00812675" w:rsidRDefault="00CB0429" w:rsidP="00AD49A7">
            <w:pPr>
              <w:spacing w:after="0" w:line="276" w:lineRule="auto"/>
              <w:jc w:val="center"/>
              <w:rPr>
                <w:rFonts w:cs="Times New Roman"/>
                <w:lang w:val="id-ID"/>
              </w:rPr>
            </w:pPr>
            <w:r>
              <w:rPr>
                <w:rFonts w:cs="Times New Roman"/>
                <w:lang w:val="id-ID"/>
              </w:rPr>
              <w:t>0</w:t>
            </w:r>
          </w:p>
        </w:tc>
        <w:tc>
          <w:tcPr>
            <w:tcW w:w="1642" w:type="dxa"/>
          </w:tcPr>
          <w:p w:rsidR="00CB0429" w:rsidRPr="00B04232" w:rsidRDefault="00CB0429" w:rsidP="00AD49A7">
            <w:pPr>
              <w:spacing w:after="0" w:line="276" w:lineRule="auto"/>
              <w:jc w:val="center"/>
              <w:rPr>
                <w:rFonts w:cs="Times New Roman"/>
                <w:lang w:val="id-ID"/>
              </w:rPr>
            </w:pPr>
            <w:r>
              <w:rPr>
                <w:rFonts w:cs="Times New Roman"/>
                <w:lang w:val="id-ID"/>
              </w:rPr>
              <w:t>0%</w:t>
            </w:r>
          </w:p>
        </w:tc>
      </w:tr>
      <w:tr w:rsidR="00CB0429" w:rsidRPr="00627599" w:rsidTr="004436F5">
        <w:tc>
          <w:tcPr>
            <w:tcW w:w="2122" w:type="dxa"/>
          </w:tcPr>
          <w:p w:rsidR="00CB0429" w:rsidRPr="00627599" w:rsidRDefault="00CB0429" w:rsidP="00AD49A7">
            <w:pPr>
              <w:spacing w:after="0" w:line="276" w:lineRule="auto"/>
              <w:jc w:val="center"/>
              <w:rPr>
                <w:rFonts w:cs="Times New Roman"/>
                <w:lang w:val="id-ID"/>
              </w:rPr>
            </w:pPr>
            <w:r w:rsidRPr="00627599">
              <w:rPr>
                <w:rFonts w:cs="Times New Roman"/>
                <w:lang w:val="id-ID"/>
              </w:rPr>
              <w:t>Jumlah</w:t>
            </w:r>
          </w:p>
        </w:tc>
        <w:tc>
          <w:tcPr>
            <w:tcW w:w="1162" w:type="dxa"/>
          </w:tcPr>
          <w:p w:rsidR="00CB0429" w:rsidRPr="00627599" w:rsidRDefault="00CB0429" w:rsidP="00AD49A7">
            <w:pPr>
              <w:spacing w:after="0" w:line="276" w:lineRule="auto"/>
              <w:rPr>
                <w:rFonts w:cs="Times New Roman"/>
              </w:rPr>
            </w:pPr>
          </w:p>
        </w:tc>
        <w:tc>
          <w:tcPr>
            <w:tcW w:w="1642" w:type="dxa"/>
          </w:tcPr>
          <w:p w:rsidR="00CB0429" w:rsidRPr="00B63824" w:rsidRDefault="00CB0429" w:rsidP="00AD49A7">
            <w:pPr>
              <w:spacing w:after="0" w:line="276" w:lineRule="auto"/>
              <w:jc w:val="center"/>
              <w:rPr>
                <w:rFonts w:cs="Times New Roman"/>
                <w:lang w:val="id-ID"/>
              </w:rPr>
            </w:pPr>
            <w:r>
              <w:rPr>
                <w:rFonts w:cs="Times New Roman"/>
                <w:lang w:val="id-ID"/>
              </w:rPr>
              <w:t>65</w:t>
            </w:r>
          </w:p>
        </w:tc>
        <w:tc>
          <w:tcPr>
            <w:tcW w:w="1642" w:type="dxa"/>
          </w:tcPr>
          <w:p w:rsidR="00CB0429" w:rsidRPr="00812675" w:rsidRDefault="009E0A3C" w:rsidP="00AD49A7">
            <w:pPr>
              <w:spacing w:after="0" w:line="276" w:lineRule="auto"/>
              <w:jc w:val="center"/>
              <w:rPr>
                <w:rFonts w:cs="Times New Roman"/>
                <w:lang w:val="id-ID"/>
              </w:rPr>
            </w:pPr>
            <w:r>
              <w:rPr>
                <w:rFonts w:cs="Times New Roman"/>
                <w:lang w:val="id-ID"/>
              </w:rPr>
              <w:t>267</w:t>
            </w:r>
          </w:p>
        </w:tc>
        <w:tc>
          <w:tcPr>
            <w:tcW w:w="1642" w:type="dxa"/>
          </w:tcPr>
          <w:p w:rsidR="00CB0429" w:rsidRPr="00B04232" w:rsidRDefault="00CB0429" w:rsidP="00AD49A7">
            <w:pPr>
              <w:spacing w:after="0" w:line="276" w:lineRule="auto"/>
              <w:jc w:val="center"/>
              <w:rPr>
                <w:rFonts w:cs="Times New Roman"/>
                <w:lang w:val="id-ID"/>
              </w:rPr>
            </w:pPr>
            <w:r>
              <w:rPr>
                <w:rFonts w:cs="Times New Roman"/>
                <w:lang w:val="id-ID"/>
              </w:rPr>
              <w:t>100%</w:t>
            </w:r>
          </w:p>
        </w:tc>
      </w:tr>
    </w:tbl>
    <w:p w:rsidR="00CB0429" w:rsidRPr="00627599" w:rsidRDefault="00CB0429" w:rsidP="009700B2">
      <w:pPr>
        <w:spacing w:after="120" w:line="276" w:lineRule="auto"/>
        <w:rPr>
          <w:rFonts w:cs="Times New Roman"/>
        </w:rPr>
      </w:pPr>
      <w:r w:rsidRPr="00627599">
        <w:rPr>
          <w:rFonts w:cs="Times New Roman"/>
        </w:rPr>
        <w:t>Sumber : Data Primer yang diolah (Tahun 2022)</w:t>
      </w:r>
    </w:p>
    <w:p w:rsidR="00CB0429" w:rsidRDefault="00CB0429" w:rsidP="009700B2">
      <w:pPr>
        <w:spacing w:after="120" w:line="276" w:lineRule="auto"/>
        <w:rPr>
          <w:rFonts w:cs="Times New Roman"/>
          <w:sz w:val="24"/>
          <w:szCs w:val="24"/>
        </w:rPr>
      </w:pPr>
      <w:r>
        <w:rPr>
          <w:rFonts w:cs="Times New Roman"/>
          <w:sz w:val="24"/>
          <w:szCs w:val="24"/>
        </w:rPr>
        <w:t>Total dalam pengumpulan data angket :</w:t>
      </w:r>
    </w:p>
    <w:p w:rsidR="00CB0429" w:rsidRPr="00C80A56" w:rsidRDefault="00CB0429"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CB0429" w:rsidRPr="00FE254E" w:rsidRDefault="00CB0429"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267</m:t>
              </m:r>
            </m:num>
            <m:den>
              <m:r>
                <m:rPr>
                  <m:sty m:val="p"/>
                </m:rPr>
                <w:rPr>
                  <w:rFonts w:ascii="Cambria Math" w:hAnsi="Cambria Math"/>
                  <w:sz w:val="24"/>
                  <w:szCs w:val="24"/>
                </w:rPr>
                <m:t xml:space="preserve"> 325</m:t>
              </m:r>
            </m:den>
          </m:f>
          <m:r>
            <w:rPr>
              <w:rFonts w:ascii="Cambria Math" w:hAnsi="Cambria Math"/>
              <w:sz w:val="24"/>
              <w:szCs w:val="24"/>
            </w:rPr>
            <m:t xml:space="preserve"> x 100=82,1%</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FE254E" w:rsidRPr="00564DF5" w:rsidTr="00FE254E">
        <w:trPr>
          <w:trHeight w:val="307"/>
        </w:trPr>
        <w:tc>
          <w:tcPr>
            <w:tcW w:w="1455" w:type="dxa"/>
            <w:tcBorders>
              <w:top w:val="nil"/>
            </w:tcBorders>
          </w:tcPr>
          <w:p w:rsidR="00FE254E" w:rsidRPr="00564DF5" w:rsidRDefault="00FE254E"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FE254E" w:rsidRPr="00564DF5" w:rsidRDefault="00FE254E"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FE254E" w:rsidRPr="00564DF5" w:rsidRDefault="00FE254E"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FE254E" w:rsidRPr="00564DF5" w:rsidRDefault="00FE254E"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FE254E" w:rsidRPr="00564DF5" w:rsidRDefault="00FE254E" w:rsidP="009700B2">
            <w:pPr>
              <w:pStyle w:val="TableParagraph"/>
              <w:spacing w:before="115" w:line="276" w:lineRule="auto"/>
              <w:ind w:left="205"/>
              <w:rPr>
                <w:sz w:val="24"/>
                <w:szCs w:val="24"/>
              </w:rPr>
            </w:pPr>
            <w:r>
              <w:rPr>
                <w:sz w:val="24"/>
                <w:szCs w:val="24"/>
              </w:rPr>
              <w:t xml:space="preserve">     SS</w:t>
            </w:r>
          </w:p>
        </w:tc>
      </w:tr>
      <w:tr w:rsidR="00FE254E" w:rsidRPr="00564DF5" w:rsidTr="00FE254E">
        <w:trPr>
          <w:trHeight w:val="766"/>
        </w:trPr>
        <w:tc>
          <w:tcPr>
            <w:tcW w:w="1455" w:type="dxa"/>
            <w:tcBorders>
              <w:bottom w:val="nil"/>
            </w:tcBorders>
          </w:tcPr>
          <w:p w:rsidR="00FE254E" w:rsidRPr="00564DF5" w:rsidRDefault="00FE254E" w:rsidP="009700B2">
            <w:pPr>
              <w:pStyle w:val="TableParagraph"/>
              <w:spacing w:line="276" w:lineRule="auto"/>
              <w:jc w:val="both"/>
              <w:rPr>
                <w:sz w:val="24"/>
                <w:szCs w:val="24"/>
              </w:rPr>
            </w:pPr>
          </w:p>
        </w:tc>
        <w:tc>
          <w:tcPr>
            <w:tcW w:w="1455" w:type="dxa"/>
            <w:tcBorders>
              <w:bottom w:val="nil"/>
            </w:tcBorders>
          </w:tcPr>
          <w:p w:rsidR="00FE254E" w:rsidRPr="00564DF5" w:rsidRDefault="00FE254E" w:rsidP="009700B2">
            <w:pPr>
              <w:pStyle w:val="TableParagraph"/>
              <w:spacing w:line="276" w:lineRule="auto"/>
              <w:jc w:val="both"/>
              <w:rPr>
                <w:sz w:val="24"/>
                <w:szCs w:val="24"/>
              </w:rPr>
            </w:pPr>
          </w:p>
        </w:tc>
        <w:tc>
          <w:tcPr>
            <w:tcW w:w="1370" w:type="dxa"/>
            <w:tcBorders>
              <w:bottom w:val="nil"/>
            </w:tcBorders>
          </w:tcPr>
          <w:p w:rsidR="00FE254E" w:rsidRPr="00564DF5" w:rsidRDefault="00FE254E" w:rsidP="009700B2">
            <w:pPr>
              <w:pStyle w:val="TableParagraph"/>
              <w:spacing w:line="276" w:lineRule="auto"/>
              <w:jc w:val="both"/>
              <w:rPr>
                <w:sz w:val="24"/>
                <w:szCs w:val="24"/>
              </w:rPr>
            </w:pPr>
          </w:p>
        </w:tc>
        <w:tc>
          <w:tcPr>
            <w:tcW w:w="1370" w:type="dxa"/>
            <w:tcBorders>
              <w:bottom w:val="nil"/>
            </w:tcBorders>
          </w:tcPr>
          <w:p w:rsidR="00FE254E" w:rsidRPr="00564DF5" w:rsidRDefault="00FE254E" w:rsidP="009700B2">
            <w:pPr>
              <w:pStyle w:val="TableParagraph"/>
              <w:spacing w:line="276" w:lineRule="auto"/>
              <w:jc w:val="both"/>
              <w:rPr>
                <w:sz w:val="24"/>
                <w:szCs w:val="24"/>
              </w:rPr>
            </w:pPr>
          </w:p>
          <w:p w:rsidR="00FE254E" w:rsidRPr="00564DF5" w:rsidRDefault="00FE254E"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FE254E" w:rsidRPr="00564DF5" w:rsidRDefault="00FE254E"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02272" behindDoc="0" locked="0" layoutInCell="1" allowOverlap="1" wp14:anchorId="231E0BBC" wp14:editId="52B4F613">
                      <wp:simplePos x="0" y="0"/>
                      <wp:positionH relativeFrom="column">
                        <wp:posOffset>128905</wp:posOffset>
                      </wp:positionH>
                      <wp:positionV relativeFrom="paragraph">
                        <wp:posOffset>-20320</wp:posOffset>
                      </wp:positionV>
                      <wp:extent cx="0" cy="225425"/>
                      <wp:effectExtent l="57150" t="19050" r="76200" b="79375"/>
                      <wp:wrapNone/>
                      <wp:docPr id="39" name="Straight Connector 39"/>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0EE8A758" id="Straight Connector 39"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5pt,-1.6pt" to="10.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" strokecolor="windowText" strokeweight="2pt">
                      <v:shadow on="t" color="black" opacity="24903f" origin=",.5" offset="0,.55556mm"/>
                    </v:line>
                  </w:pict>
                </mc:Fallback>
              </mc:AlternateContent>
            </w:r>
          </w:p>
          <w:p w:rsidR="00FE254E" w:rsidRPr="00564DF5" w:rsidRDefault="00FE254E" w:rsidP="009700B2">
            <w:pPr>
              <w:spacing w:line="276" w:lineRule="auto"/>
              <w:rPr>
                <w:rFonts w:cs="Times New Roman"/>
                <w:sz w:val="24"/>
                <w:szCs w:val="24"/>
                <w:lang w:val="id"/>
              </w:rPr>
            </w:pPr>
            <w:r>
              <w:rPr>
                <w:rFonts w:cs="Times New Roman"/>
                <w:sz w:val="24"/>
                <w:szCs w:val="24"/>
                <w:lang w:val="id"/>
              </w:rPr>
              <w:t>82,1%</w:t>
            </w:r>
          </w:p>
        </w:tc>
      </w:tr>
    </w:tbl>
    <w:p w:rsidR="00FE254E" w:rsidRPr="00D90024" w:rsidRDefault="00FE254E"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4436F5" w:rsidRDefault="00CB0429" w:rsidP="00AD49A7">
      <w:pPr>
        <w:spacing w:after="120" w:line="276" w:lineRule="auto"/>
        <w:ind w:firstLine="720"/>
        <w:jc w:val="both"/>
        <w:rPr>
          <w:rFonts w:cs="Times New Roman"/>
          <w:sz w:val="24"/>
          <w:szCs w:val="24"/>
        </w:rPr>
      </w:pPr>
      <w:r w:rsidRPr="00072704">
        <w:rPr>
          <w:rFonts w:cs="Times New Roman"/>
          <w:sz w:val="24"/>
          <w:szCs w:val="24"/>
        </w:rPr>
        <w:t>Berdasarkan tabel 4.</w:t>
      </w:r>
      <w:r w:rsidR="00723D51">
        <w:rPr>
          <w:rFonts w:cs="Times New Roman"/>
          <w:sz w:val="24"/>
          <w:szCs w:val="24"/>
        </w:rPr>
        <w:t>10</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sidR="009E0A3C">
        <w:rPr>
          <w:rFonts w:cs="Times New Roman"/>
          <w:sz w:val="24"/>
          <w:szCs w:val="24"/>
        </w:rPr>
        <w:t xml:space="preserve"> “</w:t>
      </w:r>
      <w:r w:rsidR="009E0A3C" w:rsidRPr="00CB0429">
        <w:rPr>
          <w:rFonts w:cs="Times New Roman"/>
          <w:sz w:val="24"/>
          <w:szCs w:val="24"/>
        </w:rPr>
        <w:t xml:space="preserve">Bekerja di instansi membuat kemampuan dan keterampilan </w:t>
      </w:r>
      <w:r w:rsidR="006038A5">
        <w:rPr>
          <w:rFonts w:cs="Times New Roman"/>
          <w:sz w:val="24"/>
          <w:szCs w:val="24"/>
        </w:rPr>
        <w:t>Pegawai</w:t>
      </w:r>
      <w:r w:rsidR="009E0A3C" w:rsidRPr="00CB0429">
        <w:rPr>
          <w:rFonts w:cs="Times New Roman"/>
          <w:sz w:val="24"/>
          <w:szCs w:val="24"/>
        </w:rPr>
        <w:t xml:space="preserve"> berkembang</w:t>
      </w:r>
      <w:r w:rsidRPr="00072704">
        <w:rPr>
          <w:rFonts w:cs="Times New Roman"/>
          <w:sz w:val="24"/>
          <w:szCs w:val="24"/>
        </w:rPr>
        <w:t xml:space="preserve">” yaitu sebanyak </w:t>
      </w:r>
      <w:r w:rsidR="00723D51">
        <w:rPr>
          <w:rFonts w:cs="Times New Roman"/>
          <w:sz w:val="24"/>
          <w:szCs w:val="24"/>
        </w:rPr>
        <w:t>12</w:t>
      </w:r>
      <w:r>
        <w:rPr>
          <w:rFonts w:cs="Times New Roman"/>
          <w:sz w:val="24"/>
          <w:szCs w:val="24"/>
        </w:rPr>
        <w:t xml:space="preserve"> </w:t>
      </w:r>
      <w:r w:rsidRPr="00072704">
        <w:rPr>
          <w:rFonts w:cs="Times New Roman"/>
          <w:sz w:val="24"/>
          <w:szCs w:val="24"/>
        </w:rPr>
        <w:t>responden (</w:t>
      </w:r>
      <w:r w:rsidR="00723D51">
        <w:rPr>
          <w:rFonts w:cs="Times New Roman"/>
          <w:sz w:val="24"/>
          <w:szCs w:val="24"/>
        </w:rPr>
        <w:t>18</w:t>
      </w:r>
      <w:r>
        <w:rPr>
          <w:rFonts w:cs="Times New Roman"/>
          <w:sz w:val="24"/>
          <w:szCs w:val="24"/>
        </w:rPr>
        <w:t>,5%), setuju</w:t>
      </w:r>
      <w:r w:rsidRPr="003635BB">
        <w:rPr>
          <w:rFonts w:cs="Times New Roman"/>
          <w:sz w:val="24"/>
          <w:szCs w:val="24"/>
        </w:rPr>
        <w:t xml:space="preserve"> sebanyak </w:t>
      </w:r>
      <w:r w:rsidR="00723D51">
        <w:rPr>
          <w:rFonts w:cs="Times New Roman"/>
          <w:sz w:val="24"/>
          <w:szCs w:val="24"/>
        </w:rPr>
        <w:t>48 responden (73,8</w:t>
      </w:r>
      <w:r>
        <w:rPr>
          <w:rFonts w:cs="Times New Roman"/>
          <w:sz w:val="24"/>
          <w:szCs w:val="24"/>
        </w:rPr>
        <w:t>%), kurang setuju</w:t>
      </w:r>
      <w:r w:rsidRPr="003635BB">
        <w:rPr>
          <w:rFonts w:cs="Times New Roman"/>
          <w:sz w:val="24"/>
          <w:szCs w:val="24"/>
        </w:rPr>
        <w:t xml:space="preserve"> sebanyak </w:t>
      </w:r>
      <w:r w:rsidR="00723D51">
        <w:rPr>
          <w:rFonts w:cs="Times New Roman"/>
          <w:sz w:val="24"/>
          <w:szCs w:val="24"/>
        </w:rPr>
        <w:t>5 responden (7,7</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sidR="00723D51">
        <w:rPr>
          <w:rFonts w:cs="Times New Roman"/>
          <w:sz w:val="24"/>
          <w:szCs w:val="24"/>
        </w:rPr>
        <w:t>82</w:t>
      </w:r>
      <w:r>
        <w:rPr>
          <w:rFonts w:cs="Times New Roman"/>
          <w:sz w:val="24"/>
          <w:szCs w:val="24"/>
        </w:rPr>
        <w:t>,1</w:t>
      </w:r>
      <w:r w:rsidRPr="00072704">
        <w:rPr>
          <w:rFonts w:cs="Times New Roman"/>
          <w:sz w:val="24"/>
          <w:szCs w:val="24"/>
        </w:rPr>
        <w:t xml:space="preserve">% yang </w:t>
      </w:r>
      <w:r>
        <w:rPr>
          <w:rFonts w:cs="Times New Roman"/>
          <w:sz w:val="24"/>
          <w:szCs w:val="24"/>
        </w:rPr>
        <w:t>menunjukan bahwa responden</w:t>
      </w:r>
      <w:r w:rsidR="00237A82">
        <w:rPr>
          <w:rFonts w:cs="Times New Roman"/>
          <w:sz w:val="24"/>
          <w:szCs w:val="24"/>
        </w:rPr>
        <w:t xml:space="preserve"> sangat</w:t>
      </w:r>
      <w:r>
        <w:rPr>
          <w:rFonts w:cs="Times New Roman"/>
          <w:sz w:val="24"/>
          <w:szCs w:val="24"/>
        </w:rPr>
        <w:t xml:space="preserve"> set</w:t>
      </w:r>
      <w:r w:rsidR="00AD49A7">
        <w:rPr>
          <w:rFonts w:cs="Times New Roman"/>
          <w:sz w:val="24"/>
          <w:szCs w:val="24"/>
        </w:rPr>
        <w:t>uju dengan pernyataan tersebut.</w:t>
      </w:r>
    </w:p>
    <w:p w:rsidR="00723D51" w:rsidRPr="00723D51" w:rsidRDefault="00723D51" w:rsidP="00B623B6">
      <w:pPr>
        <w:spacing w:after="0" w:line="276" w:lineRule="auto"/>
        <w:ind w:left="252" w:hanging="252"/>
        <w:rPr>
          <w:rFonts w:cs="Times New Roman"/>
          <w:b/>
          <w:sz w:val="24"/>
          <w:szCs w:val="24"/>
        </w:rPr>
      </w:pPr>
      <w:r>
        <w:rPr>
          <w:rFonts w:cs="Times New Roman"/>
          <w:b/>
          <w:sz w:val="24"/>
          <w:szCs w:val="24"/>
        </w:rPr>
        <w:t xml:space="preserve">3. </w:t>
      </w:r>
      <w:r w:rsidRPr="00723D51">
        <w:rPr>
          <w:rFonts w:cs="Times New Roman"/>
          <w:b/>
          <w:sz w:val="24"/>
          <w:szCs w:val="24"/>
        </w:rPr>
        <w:t>Tanggung jawab</w:t>
      </w:r>
    </w:p>
    <w:p w:rsidR="00723D51" w:rsidRPr="00723D51" w:rsidRDefault="00723D51" w:rsidP="00B623B6">
      <w:pPr>
        <w:spacing w:after="0" w:line="276" w:lineRule="auto"/>
        <w:ind w:left="252" w:hanging="252"/>
        <w:rPr>
          <w:rFonts w:cs="Times New Roman"/>
          <w:sz w:val="24"/>
          <w:szCs w:val="24"/>
        </w:rPr>
      </w:pPr>
      <w:r>
        <w:rPr>
          <w:rFonts w:cs="Times New Roman"/>
          <w:sz w:val="24"/>
          <w:szCs w:val="24"/>
        </w:rPr>
        <w:t xml:space="preserve">a. </w:t>
      </w:r>
      <w:r w:rsidR="006038A5">
        <w:rPr>
          <w:rFonts w:cs="Times New Roman"/>
          <w:sz w:val="24"/>
          <w:szCs w:val="24"/>
        </w:rPr>
        <w:t>Pegawai</w:t>
      </w:r>
      <w:r w:rsidRPr="00723D51">
        <w:rPr>
          <w:rFonts w:cs="Times New Roman"/>
          <w:sz w:val="24"/>
          <w:szCs w:val="24"/>
        </w:rPr>
        <w:t xml:space="preserve"> memiliki tanggung jawab terhadap pekerjaan tersebut;</w:t>
      </w:r>
    </w:p>
    <w:p w:rsidR="00723D51" w:rsidRPr="00072704" w:rsidRDefault="00723D51" w:rsidP="00B623B6">
      <w:pPr>
        <w:pStyle w:val="Heading5"/>
        <w:jc w:val="center"/>
      </w:pPr>
      <w:r>
        <w:t>Tabel 4.</w:t>
      </w:r>
      <w:r w:rsidRPr="00072704">
        <w:t xml:space="preserve"> </w:t>
      </w:r>
      <w:r>
        <w:t xml:space="preserve">11 </w:t>
      </w:r>
      <w:r w:rsidRPr="00072704">
        <w:t>Tanggapan Responden Mengenai</w:t>
      </w:r>
    </w:p>
    <w:p w:rsidR="00723D51" w:rsidRPr="00072704" w:rsidRDefault="00723D51" w:rsidP="00B623B6">
      <w:pPr>
        <w:spacing w:after="0" w:line="276" w:lineRule="auto"/>
        <w:ind w:left="252" w:hanging="252"/>
        <w:jc w:val="center"/>
        <w:rPr>
          <w:rFonts w:cs="Times New Roman"/>
          <w:sz w:val="24"/>
          <w:szCs w:val="24"/>
        </w:rPr>
      </w:pPr>
      <w:r w:rsidRPr="00072704">
        <w:rPr>
          <w:rFonts w:cs="Times New Roman"/>
          <w:sz w:val="24"/>
          <w:szCs w:val="24"/>
        </w:rPr>
        <w:t>“</w:t>
      </w:r>
      <w:r w:rsidR="006038A5">
        <w:rPr>
          <w:rFonts w:cs="Times New Roman"/>
          <w:sz w:val="24"/>
          <w:szCs w:val="24"/>
        </w:rPr>
        <w:t>Pegawai</w:t>
      </w:r>
      <w:r w:rsidR="006038A5" w:rsidRPr="00723D51">
        <w:rPr>
          <w:rFonts w:cs="Times New Roman"/>
          <w:sz w:val="24"/>
          <w:szCs w:val="24"/>
        </w:rPr>
        <w:t xml:space="preserve"> </w:t>
      </w:r>
      <w:r w:rsidRPr="00723D51">
        <w:rPr>
          <w:rFonts w:cs="Times New Roman"/>
          <w:sz w:val="24"/>
          <w:szCs w:val="24"/>
        </w:rPr>
        <w:t>memiliki tanggung jawab terhadap pekerjaan tersebut</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723D51" w:rsidRPr="00627599" w:rsidTr="004436F5">
        <w:tc>
          <w:tcPr>
            <w:tcW w:w="2122" w:type="dxa"/>
          </w:tcPr>
          <w:p w:rsidR="00723D51" w:rsidRPr="00627599" w:rsidRDefault="00723D51" w:rsidP="00B623B6">
            <w:pPr>
              <w:spacing w:after="0" w:line="276" w:lineRule="auto"/>
              <w:jc w:val="center"/>
              <w:rPr>
                <w:rFonts w:cs="Times New Roman"/>
                <w:lang w:val="id-ID"/>
              </w:rPr>
            </w:pPr>
            <w:r w:rsidRPr="00627599">
              <w:rPr>
                <w:rFonts w:cs="Times New Roman"/>
                <w:lang w:val="id-ID"/>
              </w:rPr>
              <w:t>Keterangan</w:t>
            </w:r>
          </w:p>
        </w:tc>
        <w:tc>
          <w:tcPr>
            <w:tcW w:w="1162" w:type="dxa"/>
          </w:tcPr>
          <w:p w:rsidR="00723D51" w:rsidRPr="00627599" w:rsidRDefault="00723D51" w:rsidP="00B623B6">
            <w:pPr>
              <w:spacing w:after="0" w:line="276" w:lineRule="auto"/>
              <w:jc w:val="center"/>
              <w:rPr>
                <w:rFonts w:cs="Times New Roman"/>
                <w:lang w:val="id-ID"/>
              </w:rPr>
            </w:pPr>
            <w:r w:rsidRPr="00627599">
              <w:rPr>
                <w:rFonts w:cs="Times New Roman"/>
                <w:lang w:val="id-ID"/>
              </w:rPr>
              <w:t>Skor</w:t>
            </w:r>
          </w:p>
        </w:tc>
        <w:tc>
          <w:tcPr>
            <w:tcW w:w="1642" w:type="dxa"/>
          </w:tcPr>
          <w:p w:rsidR="00723D51" w:rsidRPr="00627599" w:rsidRDefault="00723D51" w:rsidP="00B623B6">
            <w:pPr>
              <w:spacing w:after="0" w:line="276" w:lineRule="auto"/>
              <w:jc w:val="center"/>
              <w:rPr>
                <w:rFonts w:cs="Times New Roman"/>
                <w:lang w:val="id-ID"/>
              </w:rPr>
            </w:pPr>
            <w:r w:rsidRPr="00627599">
              <w:rPr>
                <w:rFonts w:cs="Times New Roman"/>
                <w:lang w:val="id-ID"/>
              </w:rPr>
              <w:t>Jumlah Responden</w:t>
            </w:r>
          </w:p>
        </w:tc>
        <w:tc>
          <w:tcPr>
            <w:tcW w:w="1642" w:type="dxa"/>
          </w:tcPr>
          <w:p w:rsidR="00723D51" w:rsidRPr="00627599" w:rsidRDefault="00723D51" w:rsidP="00B623B6">
            <w:pPr>
              <w:spacing w:after="0" w:line="276" w:lineRule="auto"/>
              <w:jc w:val="center"/>
              <w:rPr>
                <w:rFonts w:cs="Times New Roman"/>
                <w:lang w:val="id-ID"/>
              </w:rPr>
            </w:pPr>
            <w:r w:rsidRPr="00627599">
              <w:rPr>
                <w:rFonts w:cs="Times New Roman"/>
                <w:lang w:val="id-ID"/>
              </w:rPr>
              <w:t>Skor Total</w:t>
            </w:r>
          </w:p>
        </w:tc>
        <w:tc>
          <w:tcPr>
            <w:tcW w:w="1642" w:type="dxa"/>
          </w:tcPr>
          <w:p w:rsidR="00723D51" w:rsidRPr="00627599" w:rsidRDefault="00723D51" w:rsidP="00B623B6">
            <w:pPr>
              <w:spacing w:after="0" w:line="276" w:lineRule="auto"/>
              <w:jc w:val="center"/>
              <w:rPr>
                <w:rFonts w:cs="Times New Roman"/>
                <w:lang w:val="id-ID"/>
              </w:rPr>
            </w:pPr>
            <w:r w:rsidRPr="00627599">
              <w:rPr>
                <w:rFonts w:cs="Times New Roman"/>
                <w:lang w:val="id-ID"/>
              </w:rPr>
              <w:t>Persentase (%)</w:t>
            </w:r>
          </w:p>
        </w:tc>
      </w:tr>
      <w:tr w:rsidR="00723D51" w:rsidRPr="00627599" w:rsidTr="004436F5">
        <w:tc>
          <w:tcPr>
            <w:tcW w:w="2122" w:type="dxa"/>
          </w:tcPr>
          <w:p w:rsidR="00723D51" w:rsidRPr="00806BC2" w:rsidRDefault="00723D51"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723D51" w:rsidRPr="00B63824" w:rsidRDefault="00723D51" w:rsidP="00AD49A7">
            <w:pPr>
              <w:spacing w:after="0" w:line="276" w:lineRule="auto"/>
              <w:jc w:val="center"/>
              <w:rPr>
                <w:rFonts w:cs="Times New Roman"/>
                <w:lang w:val="id-ID"/>
              </w:rPr>
            </w:pPr>
            <w:r>
              <w:rPr>
                <w:rFonts w:cs="Times New Roman"/>
                <w:lang w:val="id-ID"/>
              </w:rPr>
              <w:t>5</w:t>
            </w:r>
          </w:p>
        </w:tc>
        <w:tc>
          <w:tcPr>
            <w:tcW w:w="1642" w:type="dxa"/>
          </w:tcPr>
          <w:p w:rsidR="00723D51" w:rsidRPr="00B63824" w:rsidRDefault="00723D51" w:rsidP="00AD49A7">
            <w:pPr>
              <w:spacing w:after="0" w:line="276" w:lineRule="auto"/>
              <w:jc w:val="center"/>
              <w:rPr>
                <w:rFonts w:cs="Times New Roman"/>
                <w:lang w:val="id-ID"/>
              </w:rPr>
            </w:pPr>
            <w:r>
              <w:rPr>
                <w:rFonts w:cs="Times New Roman"/>
                <w:lang w:val="id-ID"/>
              </w:rPr>
              <w:t>14</w:t>
            </w:r>
          </w:p>
        </w:tc>
        <w:tc>
          <w:tcPr>
            <w:tcW w:w="1642" w:type="dxa"/>
          </w:tcPr>
          <w:p w:rsidR="00723D51" w:rsidRPr="002129B1" w:rsidRDefault="00723D51" w:rsidP="00AD49A7">
            <w:pPr>
              <w:spacing w:after="0" w:line="276" w:lineRule="auto"/>
              <w:jc w:val="center"/>
              <w:rPr>
                <w:rFonts w:cs="Times New Roman"/>
              </w:rPr>
            </w:pPr>
            <w:r>
              <w:rPr>
                <w:rFonts w:cs="Times New Roman"/>
              </w:rPr>
              <w:t>70</w:t>
            </w:r>
          </w:p>
        </w:tc>
        <w:tc>
          <w:tcPr>
            <w:tcW w:w="1642" w:type="dxa"/>
          </w:tcPr>
          <w:p w:rsidR="00723D51" w:rsidRPr="00B94FD2" w:rsidRDefault="0071586B" w:rsidP="00AD49A7">
            <w:pPr>
              <w:spacing w:after="0" w:line="276" w:lineRule="auto"/>
              <w:jc w:val="center"/>
              <w:rPr>
                <w:rFonts w:cs="Times New Roman"/>
                <w:lang w:val="id-ID"/>
              </w:rPr>
            </w:pPr>
            <w:r>
              <w:rPr>
                <w:rFonts w:cs="Times New Roman"/>
                <w:lang w:val="id-ID"/>
              </w:rPr>
              <w:t>21,6</w:t>
            </w:r>
            <w:r w:rsidR="00723D51">
              <w:rPr>
                <w:rFonts w:cs="Times New Roman"/>
                <w:lang w:val="id-ID"/>
              </w:rPr>
              <w:t>%</w:t>
            </w:r>
          </w:p>
        </w:tc>
      </w:tr>
      <w:tr w:rsidR="00723D51" w:rsidRPr="00627599" w:rsidTr="004436F5">
        <w:tc>
          <w:tcPr>
            <w:tcW w:w="2122" w:type="dxa"/>
          </w:tcPr>
          <w:p w:rsidR="00723D51" w:rsidRPr="00627599" w:rsidRDefault="00723D51" w:rsidP="00AD49A7">
            <w:pPr>
              <w:spacing w:after="0" w:line="276" w:lineRule="auto"/>
              <w:jc w:val="center"/>
              <w:rPr>
                <w:rFonts w:cs="Times New Roman"/>
                <w:lang w:val="id-ID"/>
              </w:rPr>
            </w:pPr>
            <w:r>
              <w:rPr>
                <w:rFonts w:cs="Times New Roman"/>
                <w:lang w:val="id-ID"/>
              </w:rPr>
              <w:t>Setuju</w:t>
            </w:r>
          </w:p>
        </w:tc>
        <w:tc>
          <w:tcPr>
            <w:tcW w:w="1162" w:type="dxa"/>
          </w:tcPr>
          <w:p w:rsidR="00723D51" w:rsidRPr="00B63824" w:rsidRDefault="00723D51" w:rsidP="00AD49A7">
            <w:pPr>
              <w:spacing w:after="0" w:line="276" w:lineRule="auto"/>
              <w:jc w:val="center"/>
              <w:rPr>
                <w:rFonts w:cs="Times New Roman"/>
                <w:lang w:val="id-ID"/>
              </w:rPr>
            </w:pPr>
            <w:r>
              <w:rPr>
                <w:rFonts w:cs="Times New Roman"/>
                <w:lang w:val="id-ID"/>
              </w:rPr>
              <w:t>4</w:t>
            </w:r>
          </w:p>
        </w:tc>
        <w:tc>
          <w:tcPr>
            <w:tcW w:w="1642" w:type="dxa"/>
          </w:tcPr>
          <w:p w:rsidR="00723D51" w:rsidRPr="00B63824" w:rsidRDefault="00723D51" w:rsidP="00AD49A7">
            <w:pPr>
              <w:spacing w:after="0" w:line="276" w:lineRule="auto"/>
              <w:jc w:val="center"/>
              <w:rPr>
                <w:rFonts w:cs="Times New Roman"/>
                <w:lang w:val="id-ID"/>
              </w:rPr>
            </w:pPr>
            <w:r>
              <w:rPr>
                <w:rFonts w:cs="Times New Roman"/>
                <w:lang w:val="id-ID"/>
              </w:rPr>
              <w:t>50</w:t>
            </w:r>
          </w:p>
        </w:tc>
        <w:tc>
          <w:tcPr>
            <w:tcW w:w="1642" w:type="dxa"/>
          </w:tcPr>
          <w:p w:rsidR="00723D51" w:rsidRPr="00953331" w:rsidRDefault="004B62BC" w:rsidP="00AD49A7">
            <w:pPr>
              <w:spacing w:after="0" w:line="276" w:lineRule="auto"/>
              <w:jc w:val="center"/>
              <w:rPr>
                <w:rFonts w:cs="Times New Roman"/>
              </w:rPr>
            </w:pPr>
            <w:r>
              <w:rPr>
                <w:rFonts w:cs="Times New Roman"/>
              </w:rPr>
              <w:t>200</w:t>
            </w:r>
          </w:p>
        </w:tc>
        <w:tc>
          <w:tcPr>
            <w:tcW w:w="1642" w:type="dxa"/>
          </w:tcPr>
          <w:p w:rsidR="00723D51" w:rsidRPr="00B94FD2" w:rsidRDefault="004B62BC" w:rsidP="00AD49A7">
            <w:pPr>
              <w:spacing w:after="0" w:line="276" w:lineRule="auto"/>
              <w:jc w:val="center"/>
              <w:rPr>
                <w:rFonts w:cs="Times New Roman"/>
                <w:lang w:val="id-ID"/>
              </w:rPr>
            </w:pPr>
            <w:r>
              <w:rPr>
                <w:rFonts w:cs="Times New Roman"/>
                <w:lang w:val="id-ID"/>
              </w:rPr>
              <w:t>76,9</w:t>
            </w:r>
            <w:r w:rsidR="00723D51">
              <w:rPr>
                <w:rFonts w:cs="Times New Roman"/>
                <w:lang w:val="id-ID"/>
              </w:rPr>
              <w:t>%</w:t>
            </w:r>
          </w:p>
        </w:tc>
      </w:tr>
      <w:tr w:rsidR="00723D51" w:rsidRPr="00627599" w:rsidTr="004436F5">
        <w:tc>
          <w:tcPr>
            <w:tcW w:w="2122" w:type="dxa"/>
          </w:tcPr>
          <w:p w:rsidR="00723D51" w:rsidRPr="00397F2C" w:rsidRDefault="00723D51" w:rsidP="00AD49A7">
            <w:pPr>
              <w:spacing w:after="0" w:line="276" w:lineRule="auto"/>
              <w:jc w:val="center"/>
              <w:rPr>
                <w:rFonts w:cs="Times New Roman"/>
              </w:rPr>
            </w:pPr>
            <w:r>
              <w:rPr>
                <w:rFonts w:cs="Times New Roman"/>
              </w:rPr>
              <w:t>Kurang Setuju</w:t>
            </w:r>
          </w:p>
        </w:tc>
        <w:tc>
          <w:tcPr>
            <w:tcW w:w="1162" w:type="dxa"/>
          </w:tcPr>
          <w:p w:rsidR="00723D51" w:rsidRPr="00B63824" w:rsidRDefault="00723D51" w:rsidP="00AD49A7">
            <w:pPr>
              <w:spacing w:after="0" w:line="276" w:lineRule="auto"/>
              <w:jc w:val="center"/>
              <w:rPr>
                <w:rFonts w:cs="Times New Roman"/>
                <w:lang w:val="id-ID"/>
              </w:rPr>
            </w:pPr>
            <w:r>
              <w:rPr>
                <w:rFonts w:cs="Times New Roman"/>
                <w:lang w:val="id-ID"/>
              </w:rPr>
              <w:t>3</w:t>
            </w:r>
          </w:p>
        </w:tc>
        <w:tc>
          <w:tcPr>
            <w:tcW w:w="1642" w:type="dxa"/>
          </w:tcPr>
          <w:p w:rsidR="00723D51" w:rsidRPr="00B63824" w:rsidRDefault="00723D51" w:rsidP="00AD49A7">
            <w:pPr>
              <w:spacing w:after="0" w:line="276" w:lineRule="auto"/>
              <w:jc w:val="center"/>
              <w:rPr>
                <w:rFonts w:cs="Times New Roman"/>
                <w:lang w:val="id-ID"/>
              </w:rPr>
            </w:pPr>
            <w:r>
              <w:rPr>
                <w:rFonts w:cs="Times New Roman"/>
                <w:lang w:val="id-ID"/>
              </w:rPr>
              <w:t>1</w:t>
            </w:r>
          </w:p>
        </w:tc>
        <w:tc>
          <w:tcPr>
            <w:tcW w:w="1642" w:type="dxa"/>
          </w:tcPr>
          <w:p w:rsidR="00723D51" w:rsidRPr="00812675" w:rsidRDefault="004B62BC" w:rsidP="00AD49A7">
            <w:pPr>
              <w:spacing w:after="0" w:line="276" w:lineRule="auto"/>
              <w:jc w:val="center"/>
              <w:rPr>
                <w:rFonts w:cs="Times New Roman"/>
                <w:lang w:val="id-ID"/>
              </w:rPr>
            </w:pPr>
            <w:r>
              <w:rPr>
                <w:rFonts w:cs="Times New Roman"/>
                <w:lang w:val="id-ID"/>
              </w:rPr>
              <w:t>3</w:t>
            </w:r>
          </w:p>
        </w:tc>
        <w:tc>
          <w:tcPr>
            <w:tcW w:w="1642" w:type="dxa"/>
          </w:tcPr>
          <w:p w:rsidR="00723D51" w:rsidRPr="00B94FD2" w:rsidRDefault="004B62BC" w:rsidP="00AD49A7">
            <w:pPr>
              <w:spacing w:after="0" w:line="276" w:lineRule="auto"/>
              <w:jc w:val="center"/>
              <w:rPr>
                <w:rFonts w:cs="Times New Roman"/>
                <w:lang w:val="id-ID"/>
              </w:rPr>
            </w:pPr>
            <w:r>
              <w:rPr>
                <w:rFonts w:cs="Times New Roman"/>
              </w:rPr>
              <w:t>1,5</w:t>
            </w:r>
            <w:r w:rsidR="00723D51">
              <w:rPr>
                <w:rFonts w:cs="Times New Roman"/>
                <w:lang w:val="id-ID"/>
              </w:rPr>
              <w:t>%</w:t>
            </w:r>
          </w:p>
        </w:tc>
      </w:tr>
      <w:tr w:rsidR="00723D51" w:rsidRPr="00627599" w:rsidTr="004436F5">
        <w:tc>
          <w:tcPr>
            <w:tcW w:w="2122" w:type="dxa"/>
          </w:tcPr>
          <w:p w:rsidR="00723D51" w:rsidRPr="00397F2C" w:rsidRDefault="00723D51" w:rsidP="00AD49A7">
            <w:pPr>
              <w:spacing w:after="0" w:line="276" w:lineRule="auto"/>
              <w:jc w:val="center"/>
              <w:rPr>
                <w:rFonts w:cs="Times New Roman"/>
              </w:rPr>
            </w:pPr>
            <w:r>
              <w:rPr>
                <w:rFonts w:cs="Times New Roman"/>
              </w:rPr>
              <w:t>Tidak Setuju</w:t>
            </w:r>
          </w:p>
        </w:tc>
        <w:tc>
          <w:tcPr>
            <w:tcW w:w="1162" w:type="dxa"/>
          </w:tcPr>
          <w:p w:rsidR="00723D51" w:rsidRPr="00B63824" w:rsidRDefault="00723D51" w:rsidP="00AD49A7">
            <w:pPr>
              <w:spacing w:after="0" w:line="276" w:lineRule="auto"/>
              <w:jc w:val="center"/>
              <w:rPr>
                <w:rFonts w:cs="Times New Roman"/>
                <w:lang w:val="id-ID"/>
              </w:rPr>
            </w:pPr>
            <w:r>
              <w:rPr>
                <w:rFonts w:cs="Times New Roman"/>
                <w:lang w:val="id-ID"/>
              </w:rPr>
              <w:t>2</w:t>
            </w:r>
          </w:p>
        </w:tc>
        <w:tc>
          <w:tcPr>
            <w:tcW w:w="1642" w:type="dxa"/>
          </w:tcPr>
          <w:p w:rsidR="00723D51" w:rsidRPr="00B63824" w:rsidRDefault="00723D51" w:rsidP="00AD49A7">
            <w:pPr>
              <w:spacing w:after="0" w:line="276" w:lineRule="auto"/>
              <w:jc w:val="center"/>
              <w:rPr>
                <w:rFonts w:cs="Times New Roman"/>
                <w:lang w:val="id-ID"/>
              </w:rPr>
            </w:pPr>
            <w:r>
              <w:rPr>
                <w:rFonts w:cs="Times New Roman"/>
                <w:lang w:val="id-ID"/>
              </w:rPr>
              <w:t>0</w:t>
            </w:r>
          </w:p>
        </w:tc>
        <w:tc>
          <w:tcPr>
            <w:tcW w:w="1642" w:type="dxa"/>
          </w:tcPr>
          <w:p w:rsidR="00723D51" w:rsidRPr="00812675" w:rsidRDefault="00723D51" w:rsidP="00AD49A7">
            <w:pPr>
              <w:spacing w:after="0" w:line="276" w:lineRule="auto"/>
              <w:jc w:val="center"/>
              <w:rPr>
                <w:rFonts w:cs="Times New Roman"/>
                <w:lang w:val="id-ID"/>
              </w:rPr>
            </w:pPr>
            <w:r>
              <w:rPr>
                <w:rFonts w:cs="Times New Roman"/>
                <w:lang w:val="id-ID"/>
              </w:rPr>
              <w:t>0</w:t>
            </w:r>
          </w:p>
        </w:tc>
        <w:tc>
          <w:tcPr>
            <w:tcW w:w="1642" w:type="dxa"/>
          </w:tcPr>
          <w:p w:rsidR="00723D51" w:rsidRPr="00B94FD2" w:rsidRDefault="00723D51" w:rsidP="00AD49A7">
            <w:pPr>
              <w:spacing w:after="0" w:line="276" w:lineRule="auto"/>
              <w:jc w:val="center"/>
              <w:rPr>
                <w:rFonts w:cs="Times New Roman"/>
                <w:lang w:val="id-ID"/>
              </w:rPr>
            </w:pPr>
            <w:r>
              <w:rPr>
                <w:rFonts w:cs="Times New Roman"/>
                <w:lang w:val="id-ID"/>
              </w:rPr>
              <w:t>0%</w:t>
            </w:r>
          </w:p>
        </w:tc>
      </w:tr>
      <w:tr w:rsidR="00723D51" w:rsidRPr="00627599" w:rsidTr="004436F5">
        <w:tc>
          <w:tcPr>
            <w:tcW w:w="2122" w:type="dxa"/>
          </w:tcPr>
          <w:p w:rsidR="00723D51" w:rsidRPr="00397F2C" w:rsidRDefault="00723D51" w:rsidP="00AD49A7">
            <w:pPr>
              <w:spacing w:after="0" w:line="276" w:lineRule="auto"/>
              <w:jc w:val="center"/>
              <w:rPr>
                <w:rFonts w:cs="Times New Roman"/>
              </w:rPr>
            </w:pPr>
            <w:r>
              <w:rPr>
                <w:rFonts w:cs="Times New Roman"/>
              </w:rPr>
              <w:t>Sangat Tidak Setuju</w:t>
            </w:r>
          </w:p>
        </w:tc>
        <w:tc>
          <w:tcPr>
            <w:tcW w:w="1162" w:type="dxa"/>
          </w:tcPr>
          <w:p w:rsidR="00723D51" w:rsidRPr="00B63824" w:rsidRDefault="00723D51" w:rsidP="00AD49A7">
            <w:pPr>
              <w:spacing w:after="0" w:line="276" w:lineRule="auto"/>
              <w:jc w:val="center"/>
              <w:rPr>
                <w:rFonts w:cs="Times New Roman"/>
                <w:lang w:val="id-ID"/>
              </w:rPr>
            </w:pPr>
            <w:r>
              <w:rPr>
                <w:rFonts w:cs="Times New Roman"/>
                <w:lang w:val="id-ID"/>
              </w:rPr>
              <w:t>1</w:t>
            </w:r>
          </w:p>
        </w:tc>
        <w:tc>
          <w:tcPr>
            <w:tcW w:w="1642" w:type="dxa"/>
          </w:tcPr>
          <w:p w:rsidR="00723D51" w:rsidRPr="00B63824" w:rsidRDefault="00723D51" w:rsidP="00AD49A7">
            <w:pPr>
              <w:spacing w:after="0" w:line="276" w:lineRule="auto"/>
              <w:jc w:val="center"/>
              <w:rPr>
                <w:rFonts w:cs="Times New Roman"/>
                <w:lang w:val="id-ID"/>
              </w:rPr>
            </w:pPr>
            <w:r>
              <w:rPr>
                <w:rFonts w:cs="Times New Roman"/>
                <w:lang w:val="id-ID"/>
              </w:rPr>
              <w:t>0</w:t>
            </w:r>
          </w:p>
        </w:tc>
        <w:tc>
          <w:tcPr>
            <w:tcW w:w="1642" w:type="dxa"/>
          </w:tcPr>
          <w:p w:rsidR="00723D51" w:rsidRPr="00812675" w:rsidRDefault="00723D51" w:rsidP="00AD49A7">
            <w:pPr>
              <w:spacing w:after="0" w:line="276" w:lineRule="auto"/>
              <w:jc w:val="center"/>
              <w:rPr>
                <w:rFonts w:cs="Times New Roman"/>
                <w:lang w:val="id-ID"/>
              </w:rPr>
            </w:pPr>
            <w:r>
              <w:rPr>
                <w:rFonts w:cs="Times New Roman"/>
                <w:lang w:val="id-ID"/>
              </w:rPr>
              <w:t>0</w:t>
            </w:r>
          </w:p>
        </w:tc>
        <w:tc>
          <w:tcPr>
            <w:tcW w:w="1642" w:type="dxa"/>
          </w:tcPr>
          <w:p w:rsidR="00723D51" w:rsidRPr="00B04232" w:rsidRDefault="00723D51" w:rsidP="00AD49A7">
            <w:pPr>
              <w:spacing w:after="0" w:line="276" w:lineRule="auto"/>
              <w:jc w:val="center"/>
              <w:rPr>
                <w:rFonts w:cs="Times New Roman"/>
                <w:lang w:val="id-ID"/>
              </w:rPr>
            </w:pPr>
            <w:r>
              <w:rPr>
                <w:rFonts w:cs="Times New Roman"/>
                <w:lang w:val="id-ID"/>
              </w:rPr>
              <w:t>0%</w:t>
            </w:r>
          </w:p>
        </w:tc>
      </w:tr>
      <w:tr w:rsidR="00723D51" w:rsidRPr="00627599" w:rsidTr="004436F5">
        <w:tc>
          <w:tcPr>
            <w:tcW w:w="2122" w:type="dxa"/>
          </w:tcPr>
          <w:p w:rsidR="00723D51" w:rsidRPr="00627599" w:rsidRDefault="00723D51" w:rsidP="00AD49A7">
            <w:pPr>
              <w:spacing w:after="0" w:line="276" w:lineRule="auto"/>
              <w:jc w:val="center"/>
              <w:rPr>
                <w:rFonts w:cs="Times New Roman"/>
                <w:lang w:val="id-ID"/>
              </w:rPr>
            </w:pPr>
            <w:r w:rsidRPr="00627599">
              <w:rPr>
                <w:rFonts w:cs="Times New Roman"/>
                <w:lang w:val="id-ID"/>
              </w:rPr>
              <w:t>Jumlah</w:t>
            </w:r>
          </w:p>
        </w:tc>
        <w:tc>
          <w:tcPr>
            <w:tcW w:w="1162" w:type="dxa"/>
          </w:tcPr>
          <w:p w:rsidR="00723D51" w:rsidRPr="00627599" w:rsidRDefault="00723D51" w:rsidP="00AD49A7">
            <w:pPr>
              <w:spacing w:after="0" w:line="276" w:lineRule="auto"/>
              <w:rPr>
                <w:rFonts w:cs="Times New Roman"/>
              </w:rPr>
            </w:pPr>
          </w:p>
        </w:tc>
        <w:tc>
          <w:tcPr>
            <w:tcW w:w="1642" w:type="dxa"/>
          </w:tcPr>
          <w:p w:rsidR="00723D51" w:rsidRPr="00B63824" w:rsidRDefault="00723D51" w:rsidP="00AD49A7">
            <w:pPr>
              <w:spacing w:after="0" w:line="276" w:lineRule="auto"/>
              <w:jc w:val="center"/>
              <w:rPr>
                <w:rFonts w:cs="Times New Roman"/>
                <w:lang w:val="id-ID"/>
              </w:rPr>
            </w:pPr>
            <w:r>
              <w:rPr>
                <w:rFonts w:cs="Times New Roman"/>
                <w:lang w:val="id-ID"/>
              </w:rPr>
              <w:t>65</w:t>
            </w:r>
          </w:p>
        </w:tc>
        <w:tc>
          <w:tcPr>
            <w:tcW w:w="1642" w:type="dxa"/>
          </w:tcPr>
          <w:p w:rsidR="00723D51" w:rsidRPr="00812675" w:rsidRDefault="004B62BC" w:rsidP="00AD49A7">
            <w:pPr>
              <w:spacing w:after="0" w:line="276" w:lineRule="auto"/>
              <w:jc w:val="center"/>
              <w:rPr>
                <w:rFonts w:cs="Times New Roman"/>
                <w:lang w:val="id-ID"/>
              </w:rPr>
            </w:pPr>
            <w:r>
              <w:rPr>
                <w:rFonts w:cs="Times New Roman"/>
                <w:lang w:val="id-ID"/>
              </w:rPr>
              <w:t>271</w:t>
            </w:r>
          </w:p>
        </w:tc>
        <w:tc>
          <w:tcPr>
            <w:tcW w:w="1642" w:type="dxa"/>
          </w:tcPr>
          <w:p w:rsidR="00723D51" w:rsidRPr="00B04232" w:rsidRDefault="00723D51" w:rsidP="00AD49A7">
            <w:pPr>
              <w:spacing w:after="0" w:line="276" w:lineRule="auto"/>
              <w:jc w:val="center"/>
              <w:rPr>
                <w:rFonts w:cs="Times New Roman"/>
                <w:lang w:val="id-ID"/>
              </w:rPr>
            </w:pPr>
            <w:r>
              <w:rPr>
                <w:rFonts w:cs="Times New Roman"/>
                <w:lang w:val="id-ID"/>
              </w:rPr>
              <w:t>100%</w:t>
            </w:r>
          </w:p>
        </w:tc>
      </w:tr>
    </w:tbl>
    <w:p w:rsidR="00723D51" w:rsidRPr="00627599" w:rsidRDefault="00723D51" w:rsidP="009700B2">
      <w:pPr>
        <w:spacing w:after="120" w:line="276" w:lineRule="auto"/>
        <w:rPr>
          <w:rFonts w:cs="Times New Roman"/>
        </w:rPr>
      </w:pPr>
      <w:r w:rsidRPr="00627599">
        <w:rPr>
          <w:rFonts w:cs="Times New Roman"/>
        </w:rPr>
        <w:lastRenderedPageBreak/>
        <w:t>Sumber : Data Primer yang diolah (Tahun 2022)</w:t>
      </w:r>
    </w:p>
    <w:p w:rsidR="00723D51" w:rsidRDefault="00723D51" w:rsidP="009700B2">
      <w:pPr>
        <w:spacing w:after="120" w:line="276" w:lineRule="auto"/>
        <w:rPr>
          <w:rFonts w:cs="Times New Roman"/>
          <w:sz w:val="24"/>
          <w:szCs w:val="24"/>
        </w:rPr>
      </w:pPr>
      <w:r>
        <w:rPr>
          <w:rFonts w:cs="Times New Roman"/>
          <w:sz w:val="24"/>
          <w:szCs w:val="24"/>
        </w:rPr>
        <w:t>Total dalam pengumpulan data angket :</w:t>
      </w:r>
    </w:p>
    <w:p w:rsidR="00723D51" w:rsidRPr="00C80A56" w:rsidRDefault="00723D51"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D90024" w:rsidRPr="00E44889" w:rsidRDefault="00723D51" w:rsidP="00E44889">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271</m:t>
              </m:r>
            </m:num>
            <m:den>
              <m:r>
                <m:rPr>
                  <m:sty m:val="p"/>
                </m:rPr>
                <w:rPr>
                  <w:rFonts w:ascii="Cambria Math" w:hAnsi="Cambria Math"/>
                  <w:sz w:val="24"/>
                  <w:szCs w:val="24"/>
                </w:rPr>
                <m:t xml:space="preserve"> 325</m:t>
              </m:r>
            </m:den>
          </m:f>
          <m:r>
            <w:rPr>
              <w:rFonts w:ascii="Cambria Math" w:hAnsi="Cambria Math"/>
              <w:sz w:val="24"/>
              <w:szCs w:val="24"/>
            </w:rPr>
            <m:t xml:space="preserve"> x 100=83,3%</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C56AA8" w:rsidRPr="00564DF5" w:rsidTr="00D90024">
        <w:trPr>
          <w:trHeight w:val="307"/>
        </w:trPr>
        <w:tc>
          <w:tcPr>
            <w:tcW w:w="1455" w:type="dxa"/>
            <w:tcBorders>
              <w:top w:val="nil"/>
            </w:tcBorders>
          </w:tcPr>
          <w:p w:rsidR="00C56AA8" w:rsidRPr="00564DF5" w:rsidRDefault="00C56AA8"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C56AA8" w:rsidRPr="00564DF5" w:rsidRDefault="00C56AA8"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C56AA8" w:rsidRPr="00564DF5" w:rsidRDefault="00C56AA8"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C56AA8" w:rsidRPr="00564DF5" w:rsidRDefault="00C56AA8"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C56AA8" w:rsidRPr="00564DF5" w:rsidRDefault="00C56AA8" w:rsidP="009700B2">
            <w:pPr>
              <w:pStyle w:val="TableParagraph"/>
              <w:spacing w:before="115" w:line="276" w:lineRule="auto"/>
              <w:ind w:left="205"/>
              <w:rPr>
                <w:sz w:val="24"/>
                <w:szCs w:val="24"/>
              </w:rPr>
            </w:pPr>
            <w:r>
              <w:rPr>
                <w:sz w:val="24"/>
                <w:szCs w:val="24"/>
              </w:rPr>
              <w:t xml:space="preserve">     SS</w:t>
            </w:r>
          </w:p>
        </w:tc>
      </w:tr>
      <w:tr w:rsidR="00C56AA8" w:rsidRPr="00564DF5" w:rsidTr="00D90024">
        <w:trPr>
          <w:trHeight w:val="766"/>
        </w:trPr>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p w:rsidR="00C56AA8" w:rsidRPr="00564DF5" w:rsidRDefault="00C56AA8" w:rsidP="009700B2">
            <w:pPr>
              <w:spacing w:line="276" w:lineRule="auto"/>
              <w:jc w:val="center"/>
              <w:rPr>
                <w:rFonts w:cs="Times New Roman"/>
                <w:sz w:val="24"/>
                <w:szCs w:val="24"/>
                <w:lang w:val="id"/>
              </w:rPr>
            </w:pPr>
            <w:r w:rsidRPr="00564DF5">
              <w:rPr>
                <w:rFonts w:cs="Times New Roman"/>
                <w:sz w:val="24"/>
                <w:szCs w:val="24"/>
                <w:lang w:val="id"/>
              </w:rPr>
              <w:t xml:space="preserve">       </w:t>
            </w:r>
          </w:p>
        </w:tc>
        <w:tc>
          <w:tcPr>
            <w:tcW w:w="1370" w:type="dxa"/>
            <w:tcBorders>
              <w:bottom w:val="nil"/>
            </w:tcBorders>
          </w:tcPr>
          <w:p w:rsidR="00C56AA8" w:rsidRPr="00564DF5" w:rsidRDefault="00C56AA8"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04320" behindDoc="0" locked="0" layoutInCell="1" allowOverlap="1" wp14:anchorId="65ED95FD" wp14:editId="669FF8E7">
                      <wp:simplePos x="0" y="0"/>
                      <wp:positionH relativeFrom="column">
                        <wp:posOffset>195580</wp:posOffset>
                      </wp:positionH>
                      <wp:positionV relativeFrom="paragraph">
                        <wp:posOffset>-20320</wp:posOffset>
                      </wp:positionV>
                      <wp:extent cx="0" cy="225425"/>
                      <wp:effectExtent l="57150" t="19050" r="76200" b="79375"/>
                      <wp:wrapNone/>
                      <wp:docPr id="40" name="Straight Connector 40"/>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2810A22E" id="Straight Connector 40"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pt,-1.6pt" to="15.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" strokecolor="windowText" strokeweight="2pt">
                      <v:shadow on="t" color="black" opacity="24903f" origin=",.5" offset="0,.55556mm"/>
                    </v:line>
                  </w:pict>
                </mc:Fallback>
              </mc:AlternateContent>
            </w:r>
          </w:p>
          <w:p w:rsidR="00C56AA8" w:rsidRPr="00564DF5" w:rsidRDefault="00C56AA8" w:rsidP="009700B2">
            <w:pPr>
              <w:spacing w:line="276" w:lineRule="auto"/>
              <w:rPr>
                <w:rFonts w:cs="Times New Roman"/>
                <w:sz w:val="24"/>
                <w:szCs w:val="24"/>
                <w:lang w:val="id"/>
              </w:rPr>
            </w:pPr>
            <w:r w:rsidRPr="00564DF5">
              <w:rPr>
                <w:rFonts w:cs="Times New Roman"/>
                <w:sz w:val="24"/>
                <w:szCs w:val="24"/>
                <w:lang w:val="id"/>
              </w:rPr>
              <w:t xml:space="preserve">   </w:t>
            </w:r>
            <w:r>
              <w:rPr>
                <w:rFonts w:cs="Times New Roman"/>
                <w:sz w:val="24"/>
                <w:szCs w:val="24"/>
                <w:lang w:val="id"/>
              </w:rPr>
              <w:t>83,3%</w:t>
            </w:r>
          </w:p>
        </w:tc>
      </w:tr>
    </w:tbl>
    <w:p w:rsidR="00C56AA8" w:rsidRPr="00FE254E" w:rsidRDefault="00C56AA8"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4436F5" w:rsidRDefault="00723D51" w:rsidP="00AD49A7">
      <w:pPr>
        <w:spacing w:after="120" w:line="276" w:lineRule="auto"/>
        <w:ind w:firstLine="720"/>
        <w:jc w:val="both"/>
        <w:rPr>
          <w:rFonts w:cs="Times New Roman"/>
          <w:sz w:val="24"/>
          <w:szCs w:val="24"/>
        </w:rPr>
      </w:pPr>
      <w:r w:rsidRPr="00072704">
        <w:rPr>
          <w:rFonts w:cs="Times New Roman"/>
          <w:sz w:val="24"/>
          <w:szCs w:val="24"/>
        </w:rPr>
        <w:t>Berdasarkan tabel 4.</w:t>
      </w:r>
      <w:r>
        <w:rPr>
          <w:rFonts w:cs="Times New Roman"/>
          <w:sz w:val="24"/>
          <w:szCs w:val="24"/>
        </w:rPr>
        <w:t>11</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6038A5">
        <w:rPr>
          <w:rFonts w:cs="Times New Roman"/>
          <w:sz w:val="24"/>
          <w:szCs w:val="24"/>
        </w:rPr>
        <w:t>Pegawai</w:t>
      </w:r>
      <w:r w:rsidR="0071586B" w:rsidRPr="00723D51">
        <w:rPr>
          <w:rFonts w:cs="Times New Roman"/>
          <w:sz w:val="24"/>
          <w:szCs w:val="24"/>
        </w:rPr>
        <w:t xml:space="preserve"> memiliki tanggung jawab terhadap pekerjaan tersebut</w:t>
      </w:r>
      <w:r w:rsidRPr="00072704">
        <w:rPr>
          <w:rFonts w:cs="Times New Roman"/>
          <w:sz w:val="24"/>
          <w:szCs w:val="24"/>
        </w:rPr>
        <w:t xml:space="preserve">” yaitu sebanyak </w:t>
      </w:r>
      <w:r w:rsidR="0071586B">
        <w:rPr>
          <w:rFonts w:cs="Times New Roman"/>
          <w:sz w:val="24"/>
          <w:szCs w:val="24"/>
        </w:rPr>
        <w:t>14</w:t>
      </w:r>
      <w:r>
        <w:rPr>
          <w:rFonts w:cs="Times New Roman"/>
          <w:sz w:val="24"/>
          <w:szCs w:val="24"/>
        </w:rPr>
        <w:t xml:space="preserve"> </w:t>
      </w:r>
      <w:r w:rsidRPr="00072704">
        <w:rPr>
          <w:rFonts w:cs="Times New Roman"/>
          <w:sz w:val="24"/>
          <w:szCs w:val="24"/>
        </w:rPr>
        <w:t>responden (</w:t>
      </w:r>
      <w:r w:rsidR="0071586B">
        <w:rPr>
          <w:rFonts w:cs="Times New Roman"/>
          <w:sz w:val="24"/>
          <w:szCs w:val="24"/>
        </w:rPr>
        <w:t>21,6</w:t>
      </w:r>
      <w:r>
        <w:rPr>
          <w:rFonts w:cs="Times New Roman"/>
          <w:sz w:val="24"/>
          <w:szCs w:val="24"/>
        </w:rPr>
        <w:t>%), setuju</w:t>
      </w:r>
      <w:r w:rsidRPr="003635BB">
        <w:rPr>
          <w:rFonts w:cs="Times New Roman"/>
          <w:sz w:val="24"/>
          <w:szCs w:val="24"/>
        </w:rPr>
        <w:t xml:space="preserve"> sebanyak </w:t>
      </w:r>
      <w:r w:rsidR="0071586B">
        <w:rPr>
          <w:rFonts w:cs="Times New Roman"/>
          <w:sz w:val="24"/>
          <w:szCs w:val="24"/>
        </w:rPr>
        <w:t>50</w:t>
      </w:r>
      <w:r>
        <w:rPr>
          <w:rFonts w:cs="Times New Roman"/>
          <w:sz w:val="24"/>
          <w:szCs w:val="24"/>
        </w:rPr>
        <w:t xml:space="preserve"> responden</w:t>
      </w:r>
      <w:r w:rsidR="0071586B">
        <w:rPr>
          <w:rFonts w:cs="Times New Roman"/>
          <w:sz w:val="24"/>
          <w:szCs w:val="24"/>
        </w:rPr>
        <w:t xml:space="preserve"> (76,9</w:t>
      </w:r>
      <w:r>
        <w:rPr>
          <w:rFonts w:cs="Times New Roman"/>
          <w:sz w:val="24"/>
          <w:szCs w:val="24"/>
        </w:rPr>
        <w:t>%), kurang setuju</w:t>
      </w:r>
      <w:r w:rsidRPr="003635BB">
        <w:rPr>
          <w:rFonts w:cs="Times New Roman"/>
          <w:sz w:val="24"/>
          <w:szCs w:val="24"/>
        </w:rPr>
        <w:t xml:space="preserve"> sebanyak </w:t>
      </w:r>
      <w:r w:rsidR="0071586B">
        <w:rPr>
          <w:rFonts w:cs="Times New Roman"/>
          <w:sz w:val="24"/>
          <w:szCs w:val="24"/>
        </w:rPr>
        <w:t>1</w:t>
      </w:r>
      <w:r>
        <w:rPr>
          <w:rFonts w:cs="Times New Roman"/>
          <w:sz w:val="24"/>
          <w:szCs w:val="24"/>
        </w:rPr>
        <w:t xml:space="preserve"> </w:t>
      </w:r>
      <w:r w:rsidR="0071586B">
        <w:rPr>
          <w:rFonts w:cs="Times New Roman"/>
          <w:sz w:val="24"/>
          <w:szCs w:val="24"/>
        </w:rPr>
        <w:t>responden (1,5</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sidR="0071586B">
        <w:rPr>
          <w:rFonts w:cs="Times New Roman"/>
          <w:sz w:val="24"/>
          <w:szCs w:val="24"/>
        </w:rPr>
        <w:t>83,3</w:t>
      </w:r>
      <w:r w:rsidRPr="00072704">
        <w:rPr>
          <w:rFonts w:cs="Times New Roman"/>
          <w:sz w:val="24"/>
          <w:szCs w:val="24"/>
        </w:rPr>
        <w:t xml:space="preserve">% yang </w:t>
      </w:r>
      <w:r>
        <w:rPr>
          <w:rFonts w:cs="Times New Roman"/>
          <w:sz w:val="24"/>
          <w:szCs w:val="24"/>
        </w:rPr>
        <w:t xml:space="preserve">menunjukan bahwa responden </w:t>
      </w:r>
      <w:r w:rsidR="00237A82">
        <w:rPr>
          <w:rFonts w:cs="Times New Roman"/>
          <w:sz w:val="24"/>
          <w:szCs w:val="24"/>
        </w:rPr>
        <w:t xml:space="preserve">sangat </w:t>
      </w:r>
      <w:r>
        <w:rPr>
          <w:rFonts w:cs="Times New Roman"/>
          <w:sz w:val="24"/>
          <w:szCs w:val="24"/>
        </w:rPr>
        <w:t>setuju dengan pernyataan tersebut.</w:t>
      </w:r>
    </w:p>
    <w:p w:rsidR="0071586B" w:rsidRPr="0071586B" w:rsidRDefault="0071586B" w:rsidP="00B623B6">
      <w:pPr>
        <w:spacing w:after="0" w:line="276" w:lineRule="auto"/>
        <w:ind w:left="252" w:hanging="252"/>
        <w:rPr>
          <w:rFonts w:cs="Times New Roman"/>
          <w:sz w:val="20"/>
          <w:szCs w:val="20"/>
        </w:rPr>
      </w:pPr>
      <w:r>
        <w:rPr>
          <w:rFonts w:cs="Times New Roman"/>
          <w:sz w:val="24"/>
          <w:szCs w:val="24"/>
        </w:rPr>
        <w:t xml:space="preserve">b. </w:t>
      </w:r>
      <w:r w:rsidR="006038A5">
        <w:rPr>
          <w:rFonts w:cs="Times New Roman"/>
          <w:sz w:val="24"/>
          <w:szCs w:val="24"/>
        </w:rPr>
        <w:t>Pegawai</w:t>
      </w:r>
      <w:r w:rsidR="006038A5" w:rsidRPr="0071586B">
        <w:rPr>
          <w:rFonts w:cs="Times New Roman"/>
          <w:sz w:val="24"/>
          <w:szCs w:val="24"/>
        </w:rPr>
        <w:t xml:space="preserve"> </w:t>
      </w:r>
      <w:r w:rsidRPr="0071586B">
        <w:rPr>
          <w:rFonts w:cs="Times New Roman"/>
          <w:sz w:val="24"/>
          <w:szCs w:val="24"/>
        </w:rPr>
        <w:t>menyelesaikan pekerjaan dengan tepat waktu</w:t>
      </w:r>
      <w:r w:rsidRPr="00723D51">
        <w:rPr>
          <w:rFonts w:cs="Times New Roman"/>
          <w:sz w:val="24"/>
          <w:szCs w:val="24"/>
        </w:rPr>
        <w:t>;</w:t>
      </w:r>
    </w:p>
    <w:p w:rsidR="0071586B" w:rsidRPr="00072704" w:rsidRDefault="0071586B" w:rsidP="00B623B6">
      <w:pPr>
        <w:pStyle w:val="Heading5"/>
        <w:jc w:val="center"/>
      </w:pPr>
      <w:r>
        <w:t>Tabel 4.</w:t>
      </w:r>
      <w:r w:rsidRPr="00072704">
        <w:t xml:space="preserve"> </w:t>
      </w:r>
      <w:r>
        <w:t xml:space="preserve">12 </w:t>
      </w:r>
      <w:r w:rsidRPr="00072704">
        <w:t>Tanggapan Responden Mengenai</w:t>
      </w:r>
    </w:p>
    <w:p w:rsidR="0071586B" w:rsidRPr="0071586B" w:rsidRDefault="0071586B" w:rsidP="00B623B6">
      <w:pPr>
        <w:spacing w:after="0" w:line="276" w:lineRule="auto"/>
        <w:ind w:left="252" w:hanging="252"/>
        <w:jc w:val="center"/>
        <w:rPr>
          <w:rFonts w:cs="Times New Roman"/>
          <w:sz w:val="20"/>
          <w:szCs w:val="20"/>
        </w:rPr>
      </w:pPr>
      <w:r w:rsidRPr="00072704">
        <w:rPr>
          <w:rFonts w:cs="Times New Roman"/>
          <w:sz w:val="24"/>
          <w:szCs w:val="24"/>
        </w:rPr>
        <w:t>“</w:t>
      </w:r>
      <w:r w:rsidR="006038A5">
        <w:rPr>
          <w:rFonts w:cs="Times New Roman"/>
          <w:sz w:val="24"/>
          <w:szCs w:val="24"/>
        </w:rPr>
        <w:t>Pegawai</w:t>
      </w:r>
      <w:r w:rsidRPr="0071586B">
        <w:rPr>
          <w:rFonts w:cs="Times New Roman"/>
          <w:sz w:val="24"/>
          <w:szCs w:val="24"/>
        </w:rPr>
        <w:t xml:space="preserve"> menyelesaikan pekerjaan dengan tepat waktu</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71586B" w:rsidRPr="00627599" w:rsidTr="004436F5">
        <w:tc>
          <w:tcPr>
            <w:tcW w:w="2122" w:type="dxa"/>
          </w:tcPr>
          <w:p w:rsidR="0071586B" w:rsidRPr="00627599" w:rsidRDefault="0071586B" w:rsidP="00B623B6">
            <w:pPr>
              <w:spacing w:after="0" w:line="276" w:lineRule="auto"/>
              <w:jc w:val="center"/>
              <w:rPr>
                <w:rFonts w:cs="Times New Roman"/>
                <w:lang w:val="id-ID"/>
              </w:rPr>
            </w:pPr>
            <w:r w:rsidRPr="00627599">
              <w:rPr>
                <w:rFonts w:cs="Times New Roman"/>
                <w:lang w:val="id-ID"/>
              </w:rPr>
              <w:t>Keterangan</w:t>
            </w:r>
          </w:p>
        </w:tc>
        <w:tc>
          <w:tcPr>
            <w:tcW w:w="1162" w:type="dxa"/>
          </w:tcPr>
          <w:p w:rsidR="0071586B" w:rsidRPr="00627599" w:rsidRDefault="0071586B" w:rsidP="00B623B6">
            <w:pPr>
              <w:spacing w:after="0" w:line="276" w:lineRule="auto"/>
              <w:jc w:val="center"/>
              <w:rPr>
                <w:rFonts w:cs="Times New Roman"/>
                <w:lang w:val="id-ID"/>
              </w:rPr>
            </w:pPr>
            <w:r w:rsidRPr="00627599">
              <w:rPr>
                <w:rFonts w:cs="Times New Roman"/>
                <w:lang w:val="id-ID"/>
              </w:rPr>
              <w:t>Skor</w:t>
            </w:r>
          </w:p>
        </w:tc>
        <w:tc>
          <w:tcPr>
            <w:tcW w:w="1642" w:type="dxa"/>
          </w:tcPr>
          <w:p w:rsidR="0071586B" w:rsidRPr="00627599" w:rsidRDefault="0071586B" w:rsidP="00B623B6">
            <w:pPr>
              <w:spacing w:after="0" w:line="276" w:lineRule="auto"/>
              <w:jc w:val="center"/>
              <w:rPr>
                <w:rFonts w:cs="Times New Roman"/>
                <w:lang w:val="id-ID"/>
              </w:rPr>
            </w:pPr>
            <w:r w:rsidRPr="00627599">
              <w:rPr>
                <w:rFonts w:cs="Times New Roman"/>
                <w:lang w:val="id-ID"/>
              </w:rPr>
              <w:t>Jumlah Responden</w:t>
            </w:r>
          </w:p>
        </w:tc>
        <w:tc>
          <w:tcPr>
            <w:tcW w:w="1642" w:type="dxa"/>
          </w:tcPr>
          <w:p w:rsidR="0071586B" w:rsidRPr="00627599" w:rsidRDefault="0071586B" w:rsidP="00B623B6">
            <w:pPr>
              <w:spacing w:after="0" w:line="276" w:lineRule="auto"/>
              <w:jc w:val="center"/>
              <w:rPr>
                <w:rFonts w:cs="Times New Roman"/>
                <w:lang w:val="id-ID"/>
              </w:rPr>
            </w:pPr>
            <w:r w:rsidRPr="00627599">
              <w:rPr>
                <w:rFonts w:cs="Times New Roman"/>
                <w:lang w:val="id-ID"/>
              </w:rPr>
              <w:t>Skor Total</w:t>
            </w:r>
          </w:p>
        </w:tc>
        <w:tc>
          <w:tcPr>
            <w:tcW w:w="1642" w:type="dxa"/>
          </w:tcPr>
          <w:p w:rsidR="0071586B" w:rsidRPr="00627599" w:rsidRDefault="0071586B" w:rsidP="00B623B6">
            <w:pPr>
              <w:spacing w:after="0" w:line="276" w:lineRule="auto"/>
              <w:jc w:val="center"/>
              <w:rPr>
                <w:rFonts w:cs="Times New Roman"/>
                <w:lang w:val="id-ID"/>
              </w:rPr>
            </w:pPr>
            <w:r w:rsidRPr="00627599">
              <w:rPr>
                <w:rFonts w:cs="Times New Roman"/>
                <w:lang w:val="id-ID"/>
              </w:rPr>
              <w:t>Persentase (%)</w:t>
            </w:r>
          </w:p>
        </w:tc>
      </w:tr>
      <w:tr w:rsidR="0071586B" w:rsidRPr="00627599" w:rsidTr="004436F5">
        <w:tc>
          <w:tcPr>
            <w:tcW w:w="2122" w:type="dxa"/>
          </w:tcPr>
          <w:p w:rsidR="0071586B" w:rsidRPr="00806BC2" w:rsidRDefault="0071586B"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71586B" w:rsidRPr="00B63824" w:rsidRDefault="0071586B" w:rsidP="00AD49A7">
            <w:pPr>
              <w:spacing w:after="0" w:line="276" w:lineRule="auto"/>
              <w:jc w:val="center"/>
              <w:rPr>
                <w:rFonts w:cs="Times New Roman"/>
                <w:lang w:val="id-ID"/>
              </w:rPr>
            </w:pPr>
            <w:r>
              <w:rPr>
                <w:rFonts w:cs="Times New Roman"/>
                <w:lang w:val="id-ID"/>
              </w:rPr>
              <w:t>5</w:t>
            </w:r>
          </w:p>
        </w:tc>
        <w:tc>
          <w:tcPr>
            <w:tcW w:w="1642" w:type="dxa"/>
          </w:tcPr>
          <w:p w:rsidR="0071586B" w:rsidRPr="00B63824" w:rsidRDefault="0071586B" w:rsidP="00AD49A7">
            <w:pPr>
              <w:spacing w:after="0" w:line="276" w:lineRule="auto"/>
              <w:jc w:val="center"/>
              <w:rPr>
                <w:rFonts w:cs="Times New Roman"/>
                <w:lang w:val="id-ID"/>
              </w:rPr>
            </w:pPr>
            <w:r>
              <w:rPr>
                <w:rFonts w:cs="Times New Roman"/>
                <w:lang w:val="id-ID"/>
              </w:rPr>
              <w:t>14</w:t>
            </w:r>
          </w:p>
        </w:tc>
        <w:tc>
          <w:tcPr>
            <w:tcW w:w="1642" w:type="dxa"/>
          </w:tcPr>
          <w:p w:rsidR="0071586B" w:rsidRPr="002129B1" w:rsidRDefault="0071586B" w:rsidP="00AD49A7">
            <w:pPr>
              <w:spacing w:after="0" w:line="276" w:lineRule="auto"/>
              <w:jc w:val="center"/>
              <w:rPr>
                <w:rFonts w:cs="Times New Roman"/>
              </w:rPr>
            </w:pPr>
            <w:r>
              <w:rPr>
                <w:rFonts w:cs="Times New Roman"/>
              </w:rPr>
              <w:t>70</w:t>
            </w:r>
          </w:p>
        </w:tc>
        <w:tc>
          <w:tcPr>
            <w:tcW w:w="1642" w:type="dxa"/>
          </w:tcPr>
          <w:p w:rsidR="0071586B" w:rsidRPr="00B94FD2" w:rsidRDefault="0071586B" w:rsidP="00AD49A7">
            <w:pPr>
              <w:spacing w:after="0" w:line="276" w:lineRule="auto"/>
              <w:jc w:val="center"/>
              <w:rPr>
                <w:rFonts w:cs="Times New Roman"/>
                <w:lang w:val="id-ID"/>
              </w:rPr>
            </w:pPr>
            <w:r>
              <w:rPr>
                <w:rFonts w:cs="Times New Roman"/>
                <w:lang w:val="id-ID"/>
              </w:rPr>
              <w:t>21,6%</w:t>
            </w:r>
          </w:p>
        </w:tc>
      </w:tr>
      <w:tr w:rsidR="0071586B" w:rsidRPr="00627599" w:rsidTr="004436F5">
        <w:tc>
          <w:tcPr>
            <w:tcW w:w="2122" w:type="dxa"/>
          </w:tcPr>
          <w:p w:rsidR="0071586B" w:rsidRPr="00627599" w:rsidRDefault="0071586B" w:rsidP="00AD49A7">
            <w:pPr>
              <w:spacing w:after="0" w:line="276" w:lineRule="auto"/>
              <w:jc w:val="center"/>
              <w:rPr>
                <w:rFonts w:cs="Times New Roman"/>
                <w:lang w:val="id-ID"/>
              </w:rPr>
            </w:pPr>
            <w:r>
              <w:rPr>
                <w:rFonts w:cs="Times New Roman"/>
                <w:lang w:val="id-ID"/>
              </w:rPr>
              <w:t>Setuju</w:t>
            </w:r>
          </w:p>
        </w:tc>
        <w:tc>
          <w:tcPr>
            <w:tcW w:w="1162" w:type="dxa"/>
          </w:tcPr>
          <w:p w:rsidR="0071586B" w:rsidRPr="00B63824" w:rsidRDefault="0071586B" w:rsidP="00AD49A7">
            <w:pPr>
              <w:spacing w:after="0" w:line="276" w:lineRule="auto"/>
              <w:jc w:val="center"/>
              <w:rPr>
                <w:rFonts w:cs="Times New Roman"/>
                <w:lang w:val="id-ID"/>
              </w:rPr>
            </w:pPr>
            <w:r>
              <w:rPr>
                <w:rFonts w:cs="Times New Roman"/>
                <w:lang w:val="id-ID"/>
              </w:rPr>
              <w:t>4</w:t>
            </w:r>
          </w:p>
        </w:tc>
        <w:tc>
          <w:tcPr>
            <w:tcW w:w="1642" w:type="dxa"/>
          </w:tcPr>
          <w:p w:rsidR="0071586B" w:rsidRPr="00B63824" w:rsidRDefault="0071586B" w:rsidP="00AD49A7">
            <w:pPr>
              <w:spacing w:after="0" w:line="276" w:lineRule="auto"/>
              <w:jc w:val="center"/>
              <w:rPr>
                <w:rFonts w:cs="Times New Roman"/>
                <w:lang w:val="id-ID"/>
              </w:rPr>
            </w:pPr>
            <w:r>
              <w:rPr>
                <w:rFonts w:cs="Times New Roman"/>
                <w:lang w:val="id-ID"/>
              </w:rPr>
              <w:t>45</w:t>
            </w:r>
          </w:p>
        </w:tc>
        <w:tc>
          <w:tcPr>
            <w:tcW w:w="1642" w:type="dxa"/>
          </w:tcPr>
          <w:p w:rsidR="0071586B" w:rsidRPr="00953331" w:rsidRDefault="0071586B" w:rsidP="00AD49A7">
            <w:pPr>
              <w:spacing w:after="0" w:line="276" w:lineRule="auto"/>
              <w:jc w:val="center"/>
              <w:rPr>
                <w:rFonts w:cs="Times New Roman"/>
              </w:rPr>
            </w:pPr>
            <w:r>
              <w:rPr>
                <w:rFonts w:cs="Times New Roman"/>
              </w:rPr>
              <w:t>180</w:t>
            </w:r>
          </w:p>
        </w:tc>
        <w:tc>
          <w:tcPr>
            <w:tcW w:w="1642" w:type="dxa"/>
          </w:tcPr>
          <w:p w:rsidR="0071586B" w:rsidRPr="00B94FD2" w:rsidRDefault="0071586B" w:rsidP="00AD49A7">
            <w:pPr>
              <w:spacing w:after="0" w:line="276" w:lineRule="auto"/>
              <w:jc w:val="center"/>
              <w:rPr>
                <w:rFonts w:cs="Times New Roman"/>
                <w:lang w:val="id-ID"/>
              </w:rPr>
            </w:pPr>
            <w:r>
              <w:rPr>
                <w:rFonts w:cs="Times New Roman"/>
                <w:lang w:val="id-ID"/>
              </w:rPr>
              <w:t>69,2%</w:t>
            </w:r>
          </w:p>
        </w:tc>
      </w:tr>
      <w:tr w:rsidR="0071586B" w:rsidRPr="00627599" w:rsidTr="004436F5">
        <w:tc>
          <w:tcPr>
            <w:tcW w:w="2122" w:type="dxa"/>
          </w:tcPr>
          <w:p w:rsidR="0071586B" w:rsidRPr="00397F2C" w:rsidRDefault="0071586B" w:rsidP="00AD49A7">
            <w:pPr>
              <w:spacing w:after="0" w:line="276" w:lineRule="auto"/>
              <w:jc w:val="center"/>
              <w:rPr>
                <w:rFonts w:cs="Times New Roman"/>
              </w:rPr>
            </w:pPr>
            <w:r>
              <w:rPr>
                <w:rFonts w:cs="Times New Roman"/>
              </w:rPr>
              <w:t>Kurang Setuju</w:t>
            </w:r>
          </w:p>
        </w:tc>
        <w:tc>
          <w:tcPr>
            <w:tcW w:w="1162" w:type="dxa"/>
          </w:tcPr>
          <w:p w:rsidR="0071586B" w:rsidRPr="00B63824" w:rsidRDefault="0071586B" w:rsidP="00AD49A7">
            <w:pPr>
              <w:spacing w:after="0" w:line="276" w:lineRule="auto"/>
              <w:jc w:val="center"/>
              <w:rPr>
                <w:rFonts w:cs="Times New Roman"/>
                <w:lang w:val="id-ID"/>
              </w:rPr>
            </w:pPr>
            <w:r>
              <w:rPr>
                <w:rFonts w:cs="Times New Roman"/>
                <w:lang w:val="id-ID"/>
              </w:rPr>
              <w:t>3</w:t>
            </w:r>
          </w:p>
        </w:tc>
        <w:tc>
          <w:tcPr>
            <w:tcW w:w="1642" w:type="dxa"/>
          </w:tcPr>
          <w:p w:rsidR="0071586B" w:rsidRPr="00B63824" w:rsidRDefault="0071586B" w:rsidP="00AD49A7">
            <w:pPr>
              <w:spacing w:after="0" w:line="276" w:lineRule="auto"/>
              <w:jc w:val="center"/>
              <w:rPr>
                <w:rFonts w:cs="Times New Roman"/>
                <w:lang w:val="id-ID"/>
              </w:rPr>
            </w:pPr>
            <w:r>
              <w:rPr>
                <w:rFonts w:cs="Times New Roman"/>
                <w:lang w:val="id-ID"/>
              </w:rPr>
              <w:t>6</w:t>
            </w:r>
          </w:p>
        </w:tc>
        <w:tc>
          <w:tcPr>
            <w:tcW w:w="1642" w:type="dxa"/>
          </w:tcPr>
          <w:p w:rsidR="0071586B" w:rsidRPr="00812675" w:rsidRDefault="0071586B" w:rsidP="00AD49A7">
            <w:pPr>
              <w:spacing w:after="0" w:line="276" w:lineRule="auto"/>
              <w:jc w:val="center"/>
              <w:rPr>
                <w:rFonts w:cs="Times New Roman"/>
                <w:lang w:val="id-ID"/>
              </w:rPr>
            </w:pPr>
            <w:r>
              <w:rPr>
                <w:rFonts w:cs="Times New Roman"/>
                <w:lang w:val="id-ID"/>
              </w:rPr>
              <w:t>18</w:t>
            </w:r>
          </w:p>
        </w:tc>
        <w:tc>
          <w:tcPr>
            <w:tcW w:w="1642" w:type="dxa"/>
          </w:tcPr>
          <w:p w:rsidR="0071586B" w:rsidRPr="00B94FD2" w:rsidRDefault="0071586B" w:rsidP="00AD49A7">
            <w:pPr>
              <w:spacing w:after="0" w:line="276" w:lineRule="auto"/>
              <w:jc w:val="center"/>
              <w:rPr>
                <w:rFonts w:cs="Times New Roman"/>
                <w:lang w:val="id-ID"/>
              </w:rPr>
            </w:pPr>
            <w:r>
              <w:rPr>
                <w:rFonts w:cs="Times New Roman"/>
              </w:rPr>
              <w:t>9,2</w:t>
            </w:r>
            <w:r>
              <w:rPr>
                <w:rFonts w:cs="Times New Roman"/>
                <w:lang w:val="id-ID"/>
              </w:rPr>
              <w:t>%</w:t>
            </w:r>
          </w:p>
        </w:tc>
      </w:tr>
      <w:tr w:rsidR="0071586B" w:rsidRPr="00627599" w:rsidTr="004436F5">
        <w:tc>
          <w:tcPr>
            <w:tcW w:w="2122" w:type="dxa"/>
          </w:tcPr>
          <w:p w:rsidR="0071586B" w:rsidRPr="00397F2C" w:rsidRDefault="0071586B" w:rsidP="00AD49A7">
            <w:pPr>
              <w:spacing w:after="0" w:line="276" w:lineRule="auto"/>
              <w:jc w:val="center"/>
              <w:rPr>
                <w:rFonts w:cs="Times New Roman"/>
              </w:rPr>
            </w:pPr>
            <w:r>
              <w:rPr>
                <w:rFonts w:cs="Times New Roman"/>
              </w:rPr>
              <w:t>Tidak Setuju</w:t>
            </w:r>
          </w:p>
        </w:tc>
        <w:tc>
          <w:tcPr>
            <w:tcW w:w="1162" w:type="dxa"/>
          </w:tcPr>
          <w:p w:rsidR="0071586B" w:rsidRPr="00B63824" w:rsidRDefault="0071586B" w:rsidP="00AD49A7">
            <w:pPr>
              <w:spacing w:after="0" w:line="276" w:lineRule="auto"/>
              <w:jc w:val="center"/>
              <w:rPr>
                <w:rFonts w:cs="Times New Roman"/>
                <w:lang w:val="id-ID"/>
              </w:rPr>
            </w:pPr>
            <w:r>
              <w:rPr>
                <w:rFonts w:cs="Times New Roman"/>
                <w:lang w:val="id-ID"/>
              </w:rPr>
              <w:t>2</w:t>
            </w:r>
          </w:p>
        </w:tc>
        <w:tc>
          <w:tcPr>
            <w:tcW w:w="1642" w:type="dxa"/>
          </w:tcPr>
          <w:p w:rsidR="0071586B" w:rsidRPr="00B63824" w:rsidRDefault="0071586B" w:rsidP="00AD49A7">
            <w:pPr>
              <w:spacing w:after="0" w:line="276" w:lineRule="auto"/>
              <w:jc w:val="center"/>
              <w:rPr>
                <w:rFonts w:cs="Times New Roman"/>
                <w:lang w:val="id-ID"/>
              </w:rPr>
            </w:pPr>
            <w:r>
              <w:rPr>
                <w:rFonts w:cs="Times New Roman"/>
                <w:lang w:val="id-ID"/>
              </w:rPr>
              <w:t>0</w:t>
            </w:r>
          </w:p>
        </w:tc>
        <w:tc>
          <w:tcPr>
            <w:tcW w:w="1642" w:type="dxa"/>
          </w:tcPr>
          <w:p w:rsidR="0071586B" w:rsidRPr="00812675" w:rsidRDefault="0071586B" w:rsidP="00AD49A7">
            <w:pPr>
              <w:spacing w:after="0" w:line="276" w:lineRule="auto"/>
              <w:jc w:val="center"/>
              <w:rPr>
                <w:rFonts w:cs="Times New Roman"/>
                <w:lang w:val="id-ID"/>
              </w:rPr>
            </w:pPr>
            <w:r>
              <w:rPr>
                <w:rFonts w:cs="Times New Roman"/>
                <w:lang w:val="id-ID"/>
              </w:rPr>
              <w:t>0</w:t>
            </w:r>
          </w:p>
        </w:tc>
        <w:tc>
          <w:tcPr>
            <w:tcW w:w="1642" w:type="dxa"/>
          </w:tcPr>
          <w:p w:rsidR="0071586B" w:rsidRPr="00B94FD2" w:rsidRDefault="0071586B" w:rsidP="00AD49A7">
            <w:pPr>
              <w:spacing w:after="0" w:line="276" w:lineRule="auto"/>
              <w:jc w:val="center"/>
              <w:rPr>
                <w:rFonts w:cs="Times New Roman"/>
                <w:lang w:val="id-ID"/>
              </w:rPr>
            </w:pPr>
            <w:r>
              <w:rPr>
                <w:rFonts w:cs="Times New Roman"/>
                <w:lang w:val="id-ID"/>
              </w:rPr>
              <w:t>0%</w:t>
            </w:r>
          </w:p>
        </w:tc>
      </w:tr>
      <w:tr w:rsidR="0071586B" w:rsidRPr="00627599" w:rsidTr="004436F5">
        <w:tc>
          <w:tcPr>
            <w:tcW w:w="2122" w:type="dxa"/>
          </w:tcPr>
          <w:p w:rsidR="0071586B" w:rsidRPr="00397F2C" w:rsidRDefault="0071586B" w:rsidP="00AD49A7">
            <w:pPr>
              <w:spacing w:after="0" w:line="276" w:lineRule="auto"/>
              <w:jc w:val="center"/>
              <w:rPr>
                <w:rFonts w:cs="Times New Roman"/>
              </w:rPr>
            </w:pPr>
            <w:r>
              <w:rPr>
                <w:rFonts w:cs="Times New Roman"/>
              </w:rPr>
              <w:t>Sangat Tidak Setuju</w:t>
            </w:r>
          </w:p>
        </w:tc>
        <w:tc>
          <w:tcPr>
            <w:tcW w:w="1162" w:type="dxa"/>
          </w:tcPr>
          <w:p w:rsidR="0071586B" w:rsidRPr="00B63824" w:rsidRDefault="0071586B" w:rsidP="00AD49A7">
            <w:pPr>
              <w:spacing w:after="0" w:line="276" w:lineRule="auto"/>
              <w:jc w:val="center"/>
              <w:rPr>
                <w:rFonts w:cs="Times New Roman"/>
                <w:lang w:val="id-ID"/>
              </w:rPr>
            </w:pPr>
            <w:r>
              <w:rPr>
                <w:rFonts w:cs="Times New Roman"/>
                <w:lang w:val="id-ID"/>
              </w:rPr>
              <w:t>1</w:t>
            </w:r>
          </w:p>
        </w:tc>
        <w:tc>
          <w:tcPr>
            <w:tcW w:w="1642" w:type="dxa"/>
          </w:tcPr>
          <w:p w:rsidR="0071586B" w:rsidRPr="00B63824" w:rsidRDefault="0071586B" w:rsidP="00AD49A7">
            <w:pPr>
              <w:spacing w:after="0" w:line="276" w:lineRule="auto"/>
              <w:jc w:val="center"/>
              <w:rPr>
                <w:rFonts w:cs="Times New Roman"/>
                <w:lang w:val="id-ID"/>
              </w:rPr>
            </w:pPr>
            <w:r>
              <w:rPr>
                <w:rFonts w:cs="Times New Roman"/>
                <w:lang w:val="id-ID"/>
              </w:rPr>
              <w:t>0</w:t>
            </w:r>
          </w:p>
        </w:tc>
        <w:tc>
          <w:tcPr>
            <w:tcW w:w="1642" w:type="dxa"/>
          </w:tcPr>
          <w:p w:rsidR="0071586B" w:rsidRPr="00812675" w:rsidRDefault="0071586B" w:rsidP="00AD49A7">
            <w:pPr>
              <w:spacing w:after="0" w:line="276" w:lineRule="auto"/>
              <w:jc w:val="center"/>
              <w:rPr>
                <w:rFonts w:cs="Times New Roman"/>
                <w:lang w:val="id-ID"/>
              </w:rPr>
            </w:pPr>
            <w:r>
              <w:rPr>
                <w:rFonts w:cs="Times New Roman"/>
                <w:lang w:val="id-ID"/>
              </w:rPr>
              <w:t>0</w:t>
            </w:r>
          </w:p>
        </w:tc>
        <w:tc>
          <w:tcPr>
            <w:tcW w:w="1642" w:type="dxa"/>
          </w:tcPr>
          <w:p w:rsidR="0071586B" w:rsidRPr="00B04232" w:rsidRDefault="0071586B" w:rsidP="00AD49A7">
            <w:pPr>
              <w:spacing w:after="0" w:line="276" w:lineRule="auto"/>
              <w:jc w:val="center"/>
              <w:rPr>
                <w:rFonts w:cs="Times New Roman"/>
                <w:lang w:val="id-ID"/>
              </w:rPr>
            </w:pPr>
            <w:r>
              <w:rPr>
                <w:rFonts w:cs="Times New Roman"/>
                <w:lang w:val="id-ID"/>
              </w:rPr>
              <w:t>0%</w:t>
            </w:r>
          </w:p>
        </w:tc>
      </w:tr>
      <w:tr w:rsidR="0071586B" w:rsidRPr="00627599" w:rsidTr="004436F5">
        <w:tc>
          <w:tcPr>
            <w:tcW w:w="2122" w:type="dxa"/>
          </w:tcPr>
          <w:p w:rsidR="0071586B" w:rsidRPr="00627599" w:rsidRDefault="0071586B" w:rsidP="00AD49A7">
            <w:pPr>
              <w:spacing w:after="0" w:line="276" w:lineRule="auto"/>
              <w:jc w:val="center"/>
              <w:rPr>
                <w:rFonts w:cs="Times New Roman"/>
                <w:lang w:val="id-ID"/>
              </w:rPr>
            </w:pPr>
            <w:r w:rsidRPr="00627599">
              <w:rPr>
                <w:rFonts w:cs="Times New Roman"/>
                <w:lang w:val="id-ID"/>
              </w:rPr>
              <w:t>Jumlah</w:t>
            </w:r>
          </w:p>
        </w:tc>
        <w:tc>
          <w:tcPr>
            <w:tcW w:w="1162" w:type="dxa"/>
          </w:tcPr>
          <w:p w:rsidR="0071586B" w:rsidRPr="00627599" w:rsidRDefault="0071586B" w:rsidP="00AD49A7">
            <w:pPr>
              <w:spacing w:after="0" w:line="276" w:lineRule="auto"/>
              <w:rPr>
                <w:rFonts w:cs="Times New Roman"/>
              </w:rPr>
            </w:pPr>
          </w:p>
        </w:tc>
        <w:tc>
          <w:tcPr>
            <w:tcW w:w="1642" w:type="dxa"/>
          </w:tcPr>
          <w:p w:rsidR="0071586B" w:rsidRPr="00B63824" w:rsidRDefault="0071586B" w:rsidP="00AD49A7">
            <w:pPr>
              <w:spacing w:after="0" w:line="276" w:lineRule="auto"/>
              <w:jc w:val="center"/>
              <w:rPr>
                <w:rFonts w:cs="Times New Roman"/>
                <w:lang w:val="id-ID"/>
              </w:rPr>
            </w:pPr>
            <w:r>
              <w:rPr>
                <w:rFonts w:cs="Times New Roman"/>
                <w:lang w:val="id-ID"/>
              </w:rPr>
              <w:t>65</w:t>
            </w:r>
          </w:p>
        </w:tc>
        <w:tc>
          <w:tcPr>
            <w:tcW w:w="1642" w:type="dxa"/>
          </w:tcPr>
          <w:p w:rsidR="0071586B" w:rsidRPr="00812675" w:rsidRDefault="003A005A" w:rsidP="00AD49A7">
            <w:pPr>
              <w:spacing w:after="0" w:line="276" w:lineRule="auto"/>
              <w:jc w:val="center"/>
              <w:rPr>
                <w:rFonts w:cs="Times New Roman"/>
                <w:lang w:val="id-ID"/>
              </w:rPr>
            </w:pPr>
            <w:r>
              <w:rPr>
                <w:rFonts w:cs="Times New Roman"/>
                <w:lang w:val="id-ID"/>
              </w:rPr>
              <w:t>268</w:t>
            </w:r>
          </w:p>
        </w:tc>
        <w:tc>
          <w:tcPr>
            <w:tcW w:w="1642" w:type="dxa"/>
          </w:tcPr>
          <w:p w:rsidR="0071586B" w:rsidRPr="00B04232" w:rsidRDefault="0071586B" w:rsidP="00AD49A7">
            <w:pPr>
              <w:spacing w:after="0" w:line="276" w:lineRule="auto"/>
              <w:jc w:val="center"/>
              <w:rPr>
                <w:rFonts w:cs="Times New Roman"/>
                <w:lang w:val="id-ID"/>
              </w:rPr>
            </w:pPr>
            <w:r>
              <w:rPr>
                <w:rFonts w:cs="Times New Roman"/>
                <w:lang w:val="id-ID"/>
              </w:rPr>
              <w:t>100%</w:t>
            </w:r>
          </w:p>
        </w:tc>
      </w:tr>
    </w:tbl>
    <w:p w:rsidR="0071586B" w:rsidRPr="00627599" w:rsidRDefault="0071586B" w:rsidP="009700B2">
      <w:pPr>
        <w:spacing w:after="120" w:line="276" w:lineRule="auto"/>
        <w:rPr>
          <w:rFonts w:cs="Times New Roman"/>
        </w:rPr>
      </w:pPr>
      <w:r w:rsidRPr="00627599">
        <w:rPr>
          <w:rFonts w:cs="Times New Roman"/>
        </w:rPr>
        <w:t>Sumber : Data Primer yang diolah (Tahun 2022)</w:t>
      </w:r>
    </w:p>
    <w:p w:rsidR="0071586B" w:rsidRDefault="0071586B" w:rsidP="009700B2">
      <w:pPr>
        <w:spacing w:after="120" w:line="276" w:lineRule="auto"/>
        <w:rPr>
          <w:rFonts w:cs="Times New Roman"/>
          <w:sz w:val="24"/>
          <w:szCs w:val="24"/>
        </w:rPr>
      </w:pPr>
      <w:r>
        <w:rPr>
          <w:rFonts w:cs="Times New Roman"/>
          <w:sz w:val="24"/>
          <w:szCs w:val="24"/>
        </w:rPr>
        <w:t>Total dalam pengumpulan data angket :</w:t>
      </w:r>
    </w:p>
    <w:p w:rsidR="0071586B" w:rsidRPr="00C80A56" w:rsidRDefault="0071586B"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71586B" w:rsidRPr="00C56AA8" w:rsidRDefault="0071586B"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268</m:t>
              </m:r>
            </m:num>
            <m:den>
              <m:r>
                <m:rPr>
                  <m:sty m:val="p"/>
                </m:rPr>
                <w:rPr>
                  <w:rFonts w:ascii="Cambria Math" w:hAnsi="Cambria Math"/>
                  <w:sz w:val="24"/>
                  <w:szCs w:val="24"/>
                </w:rPr>
                <m:t xml:space="preserve"> 325</m:t>
              </m:r>
            </m:den>
          </m:f>
          <m:r>
            <w:rPr>
              <w:rFonts w:ascii="Cambria Math" w:hAnsi="Cambria Math"/>
              <w:sz w:val="24"/>
              <w:szCs w:val="24"/>
            </w:rPr>
            <m:t xml:space="preserve"> x 100=82,4%</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C56AA8" w:rsidRPr="00564DF5" w:rsidTr="00D90024">
        <w:trPr>
          <w:trHeight w:val="307"/>
        </w:trPr>
        <w:tc>
          <w:tcPr>
            <w:tcW w:w="1455" w:type="dxa"/>
            <w:tcBorders>
              <w:top w:val="nil"/>
            </w:tcBorders>
          </w:tcPr>
          <w:p w:rsidR="00C56AA8" w:rsidRPr="00564DF5" w:rsidRDefault="00C56AA8"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C56AA8" w:rsidRPr="00564DF5" w:rsidRDefault="00C56AA8"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C56AA8" w:rsidRPr="00564DF5" w:rsidRDefault="00C56AA8"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C56AA8" w:rsidRPr="00564DF5" w:rsidRDefault="00C56AA8"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C56AA8" w:rsidRPr="00564DF5" w:rsidRDefault="00C56AA8" w:rsidP="009700B2">
            <w:pPr>
              <w:pStyle w:val="TableParagraph"/>
              <w:spacing w:before="115" w:line="276" w:lineRule="auto"/>
              <w:ind w:left="205"/>
              <w:rPr>
                <w:sz w:val="24"/>
                <w:szCs w:val="24"/>
              </w:rPr>
            </w:pPr>
            <w:r>
              <w:rPr>
                <w:sz w:val="24"/>
                <w:szCs w:val="24"/>
              </w:rPr>
              <w:t xml:space="preserve">     SS</w:t>
            </w:r>
          </w:p>
        </w:tc>
      </w:tr>
      <w:tr w:rsidR="00C56AA8" w:rsidRPr="00564DF5" w:rsidTr="00D90024">
        <w:trPr>
          <w:trHeight w:val="766"/>
        </w:trPr>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p w:rsidR="00C56AA8" w:rsidRPr="00564DF5" w:rsidRDefault="00C56AA8"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C56AA8" w:rsidRPr="00564DF5" w:rsidRDefault="00C56AA8"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06368" behindDoc="0" locked="0" layoutInCell="1" allowOverlap="1" wp14:anchorId="7D4EE43C" wp14:editId="5696D572">
                      <wp:simplePos x="0" y="0"/>
                      <wp:positionH relativeFrom="column">
                        <wp:posOffset>109855</wp:posOffset>
                      </wp:positionH>
                      <wp:positionV relativeFrom="paragraph">
                        <wp:posOffset>-13970</wp:posOffset>
                      </wp:positionV>
                      <wp:extent cx="0" cy="225425"/>
                      <wp:effectExtent l="57150" t="19050" r="76200" b="79375"/>
                      <wp:wrapNone/>
                      <wp:docPr id="41" name="Straight Connector 41"/>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6D8C2FF0" id="Straight Connector 41"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1.1pt" to="8.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" strokecolor="windowText" strokeweight="2pt">
                      <v:shadow on="t" color="black" opacity="24903f" origin=",.5" offset="0,.55556mm"/>
                    </v:line>
                  </w:pict>
                </mc:Fallback>
              </mc:AlternateContent>
            </w:r>
          </w:p>
          <w:p w:rsidR="00C56AA8" w:rsidRPr="00564DF5" w:rsidRDefault="00C56AA8" w:rsidP="009700B2">
            <w:pPr>
              <w:spacing w:line="276" w:lineRule="auto"/>
              <w:rPr>
                <w:rFonts w:cs="Times New Roman"/>
                <w:sz w:val="24"/>
                <w:szCs w:val="24"/>
                <w:lang w:val="id"/>
              </w:rPr>
            </w:pPr>
            <w:r>
              <w:rPr>
                <w:rFonts w:cs="Times New Roman"/>
                <w:sz w:val="24"/>
                <w:szCs w:val="24"/>
                <w:lang w:val="id"/>
              </w:rPr>
              <w:t>82,4%</w:t>
            </w:r>
          </w:p>
        </w:tc>
      </w:tr>
    </w:tbl>
    <w:p w:rsidR="00C56AA8" w:rsidRPr="00D90024" w:rsidRDefault="00C56AA8"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71586B" w:rsidRDefault="0071586B" w:rsidP="009700B2">
      <w:pPr>
        <w:spacing w:line="276" w:lineRule="auto"/>
        <w:ind w:firstLine="720"/>
        <w:jc w:val="both"/>
        <w:rPr>
          <w:rFonts w:cs="Times New Roman"/>
          <w:sz w:val="24"/>
          <w:szCs w:val="24"/>
        </w:rPr>
      </w:pPr>
      <w:r w:rsidRPr="00072704">
        <w:rPr>
          <w:rFonts w:cs="Times New Roman"/>
          <w:sz w:val="24"/>
          <w:szCs w:val="24"/>
        </w:rPr>
        <w:lastRenderedPageBreak/>
        <w:t>Berdasarkan tabel 4.</w:t>
      </w:r>
      <w:r w:rsidR="003A005A">
        <w:rPr>
          <w:rFonts w:cs="Times New Roman"/>
          <w:sz w:val="24"/>
          <w:szCs w:val="24"/>
        </w:rPr>
        <w:t>12</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6038A5">
        <w:rPr>
          <w:rFonts w:cs="Times New Roman"/>
          <w:sz w:val="24"/>
          <w:szCs w:val="24"/>
        </w:rPr>
        <w:t>Pegawai</w:t>
      </w:r>
      <w:r w:rsidR="003A005A" w:rsidRPr="003A005A">
        <w:rPr>
          <w:rFonts w:cs="Times New Roman"/>
          <w:sz w:val="24"/>
          <w:szCs w:val="24"/>
        </w:rPr>
        <w:t xml:space="preserve"> menyelesaikan pekerjaan dengan tepat waktu</w:t>
      </w:r>
      <w:r w:rsidRPr="00072704">
        <w:rPr>
          <w:rFonts w:cs="Times New Roman"/>
          <w:sz w:val="24"/>
          <w:szCs w:val="24"/>
        </w:rPr>
        <w:t xml:space="preserve">” yaitu sebanyak </w:t>
      </w:r>
      <w:r>
        <w:rPr>
          <w:rFonts w:cs="Times New Roman"/>
          <w:sz w:val="24"/>
          <w:szCs w:val="24"/>
        </w:rPr>
        <w:t xml:space="preserve">14 </w:t>
      </w:r>
      <w:r w:rsidRPr="00072704">
        <w:rPr>
          <w:rFonts w:cs="Times New Roman"/>
          <w:sz w:val="24"/>
          <w:szCs w:val="24"/>
        </w:rPr>
        <w:t>responden (</w:t>
      </w:r>
      <w:r>
        <w:rPr>
          <w:rFonts w:cs="Times New Roman"/>
          <w:sz w:val="24"/>
          <w:szCs w:val="24"/>
        </w:rPr>
        <w:t>21,6%), setuju</w:t>
      </w:r>
      <w:r w:rsidRPr="003635BB">
        <w:rPr>
          <w:rFonts w:cs="Times New Roman"/>
          <w:sz w:val="24"/>
          <w:szCs w:val="24"/>
        </w:rPr>
        <w:t xml:space="preserve"> sebanyak </w:t>
      </w:r>
      <w:r w:rsidR="003A005A">
        <w:rPr>
          <w:rFonts w:cs="Times New Roman"/>
          <w:sz w:val="24"/>
          <w:szCs w:val="24"/>
        </w:rPr>
        <w:t>45</w:t>
      </w:r>
      <w:r>
        <w:rPr>
          <w:rFonts w:cs="Times New Roman"/>
          <w:sz w:val="24"/>
          <w:szCs w:val="24"/>
        </w:rPr>
        <w:t xml:space="preserve"> responden</w:t>
      </w:r>
      <w:r w:rsidR="003A005A">
        <w:rPr>
          <w:rFonts w:cs="Times New Roman"/>
          <w:sz w:val="24"/>
          <w:szCs w:val="24"/>
        </w:rPr>
        <w:t xml:space="preserve"> (69,2</w:t>
      </w:r>
      <w:r>
        <w:rPr>
          <w:rFonts w:cs="Times New Roman"/>
          <w:sz w:val="24"/>
          <w:szCs w:val="24"/>
        </w:rPr>
        <w:t>%), kurang setuju</w:t>
      </w:r>
      <w:r w:rsidRPr="003635BB">
        <w:rPr>
          <w:rFonts w:cs="Times New Roman"/>
          <w:sz w:val="24"/>
          <w:szCs w:val="24"/>
        </w:rPr>
        <w:t xml:space="preserve"> sebanyak </w:t>
      </w:r>
      <w:r w:rsidR="003A005A">
        <w:rPr>
          <w:rFonts w:cs="Times New Roman"/>
          <w:sz w:val="24"/>
          <w:szCs w:val="24"/>
        </w:rPr>
        <w:t>6</w:t>
      </w:r>
      <w:r>
        <w:rPr>
          <w:rFonts w:cs="Times New Roman"/>
          <w:sz w:val="24"/>
          <w:szCs w:val="24"/>
        </w:rPr>
        <w:t xml:space="preserve"> </w:t>
      </w:r>
      <w:r w:rsidR="003A005A">
        <w:rPr>
          <w:rFonts w:cs="Times New Roman"/>
          <w:sz w:val="24"/>
          <w:szCs w:val="24"/>
        </w:rPr>
        <w:t>responden (9,2</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sidR="003A005A">
        <w:rPr>
          <w:rFonts w:cs="Times New Roman"/>
          <w:sz w:val="24"/>
          <w:szCs w:val="24"/>
        </w:rPr>
        <w:t>82,4</w:t>
      </w:r>
      <w:r w:rsidRPr="00072704">
        <w:rPr>
          <w:rFonts w:cs="Times New Roman"/>
          <w:sz w:val="24"/>
          <w:szCs w:val="24"/>
        </w:rPr>
        <w:t xml:space="preserve">% yang </w:t>
      </w:r>
      <w:r>
        <w:rPr>
          <w:rFonts w:cs="Times New Roman"/>
          <w:sz w:val="24"/>
          <w:szCs w:val="24"/>
        </w:rPr>
        <w:t>menunjukan bahwa responden</w:t>
      </w:r>
      <w:r w:rsidR="00237A82">
        <w:rPr>
          <w:rFonts w:cs="Times New Roman"/>
          <w:sz w:val="24"/>
          <w:szCs w:val="24"/>
        </w:rPr>
        <w:t xml:space="preserve"> sangat</w:t>
      </w:r>
      <w:r>
        <w:rPr>
          <w:rFonts w:cs="Times New Roman"/>
          <w:sz w:val="24"/>
          <w:szCs w:val="24"/>
        </w:rPr>
        <w:t xml:space="preserve"> setuju dengan pernyataan tersebut.</w:t>
      </w:r>
    </w:p>
    <w:p w:rsidR="004436F5" w:rsidRPr="00AD49A7" w:rsidRDefault="003A005A" w:rsidP="00B623B6">
      <w:pPr>
        <w:spacing w:after="0" w:line="276" w:lineRule="auto"/>
        <w:ind w:left="252" w:hanging="252"/>
        <w:rPr>
          <w:rFonts w:cs="Times New Roman"/>
          <w:sz w:val="24"/>
          <w:szCs w:val="24"/>
        </w:rPr>
      </w:pPr>
      <w:r>
        <w:rPr>
          <w:rFonts w:cs="Times New Roman"/>
          <w:sz w:val="24"/>
          <w:szCs w:val="24"/>
        </w:rPr>
        <w:t xml:space="preserve">c. </w:t>
      </w:r>
      <w:r w:rsidRPr="003A005A">
        <w:rPr>
          <w:rFonts w:cs="Times New Roman"/>
          <w:sz w:val="24"/>
          <w:szCs w:val="24"/>
        </w:rPr>
        <w:t>Tugas atau pekerjaan yang diberikan oleh pimpinan kepada pegawai dalam waktu yang ditentukan</w:t>
      </w:r>
      <w:r w:rsidRPr="00723D51">
        <w:rPr>
          <w:rFonts w:cs="Times New Roman"/>
          <w:sz w:val="24"/>
          <w:szCs w:val="24"/>
        </w:rPr>
        <w:t>;</w:t>
      </w:r>
    </w:p>
    <w:p w:rsidR="003A005A" w:rsidRPr="00072704" w:rsidRDefault="003A005A" w:rsidP="00B623B6">
      <w:pPr>
        <w:pStyle w:val="Heading5"/>
        <w:jc w:val="center"/>
      </w:pPr>
      <w:r>
        <w:t xml:space="preserve">Tabel 4.13 </w:t>
      </w:r>
      <w:r w:rsidRPr="00072704">
        <w:t>Tanggapan Responden Mengenai</w:t>
      </w:r>
    </w:p>
    <w:p w:rsidR="003A005A" w:rsidRPr="0071586B" w:rsidRDefault="003A005A" w:rsidP="00B623B6">
      <w:pPr>
        <w:spacing w:after="0" w:line="276" w:lineRule="auto"/>
        <w:ind w:left="252" w:hanging="252"/>
        <w:jc w:val="center"/>
        <w:rPr>
          <w:rFonts w:cs="Times New Roman"/>
          <w:sz w:val="20"/>
          <w:szCs w:val="20"/>
        </w:rPr>
      </w:pPr>
      <w:r w:rsidRPr="00072704">
        <w:rPr>
          <w:rFonts w:cs="Times New Roman"/>
          <w:sz w:val="24"/>
          <w:szCs w:val="24"/>
        </w:rPr>
        <w:t>“</w:t>
      </w:r>
      <w:r w:rsidRPr="003A005A">
        <w:rPr>
          <w:rFonts w:cs="Times New Roman"/>
          <w:sz w:val="24"/>
          <w:szCs w:val="24"/>
        </w:rPr>
        <w:t>Tugas atau pekerjaan yang diberikan oleh pimpinan kepada pegawai dalam waktu yang ditentukan</w:t>
      </w:r>
      <w:r w:rsidRPr="00072704">
        <w:rPr>
          <w:rFonts w:cs="Times New Roman"/>
          <w:sz w:val="24"/>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3A005A" w:rsidRPr="00627599" w:rsidTr="004436F5">
        <w:tc>
          <w:tcPr>
            <w:tcW w:w="2122" w:type="dxa"/>
          </w:tcPr>
          <w:p w:rsidR="003A005A" w:rsidRPr="00627599" w:rsidRDefault="003A005A" w:rsidP="00B623B6">
            <w:pPr>
              <w:spacing w:after="0" w:line="276" w:lineRule="auto"/>
              <w:jc w:val="center"/>
              <w:rPr>
                <w:rFonts w:cs="Times New Roman"/>
                <w:lang w:val="id-ID"/>
              </w:rPr>
            </w:pPr>
            <w:r w:rsidRPr="00627599">
              <w:rPr>
                <w:rFonts w:cs="Times New Roman"/>
                <w:lang w:val="id-ID"/>
              </w:rPr>
              <w:t>Keterangan</w:t>
            </w:r>
          </w:p>
        </w:tc>
        <w:tc>
          <w:tcPr>
            <w:tcW w:w="1162" w:type="dxa"/>
          </w:tcPr>
          <w:p w:rsidR="003A005A" w:rsidRPr="00627599" w:rsidRDefault="003A005A" w:rsidP="00B623B6">
            <w:pPr>
              <w:spacing w:after="0" w:line="276" w:lineRule="auto"/>
              <w:jc w:val="center"/>
              <w:rPr>
                <w:rFonts w:cs="Times New Roman"/>
                <w:lang w:val="id-ID"/>
              </w:rPr>
            </w:pPr>
            <w:r w:rsidRPr="00627599">
              <w:rPr>
                <w:rFonts w:cs="Times New Roman"/>
                <w:lang w:val="id-ID"/>
              </w:rPr>
              <w:t>Skor</w:t>
            </w:r>
          </w:p>
        </w:tc>
        <w:tc>
          <w:tcPr>
            <w:tcW w:w="1642" w:type="dxa"/>
          </w:tcPr>
          <w:p w:rsidR="003A005A" w:rsidRPr="00627599" w:rsidRDefault="003A005A" w:rsidP="00B623B6">
            <w:pPr>
              <w:spacing w:after="0" w:line="276" w:lineRule="auto"/>
              <w:jc w:val="center"/>
              <w:rPr>
                <w:rFonts w:cs="Times New Roman"/>
                <w:lang w:val="id-ID"/>
              </w:rPr>
            </w:pPr>
            <w:r w:rsidRPr="00627599">
              <w:rPr>
                <w:rFonts w:cs="Times New Roman"/>
                <w:lang w:val="id-ID"/>
              </w:rPr>
              <w:t>Jumlah Responden</w:t>
            </w:r>
          </w:p>
        </w:tc>
        <w:tc>
          <w:tcPr>
            <w:tcW w:w="1642" w:type="dxa"/>
          </w:tcPr>
          <w:p w:rsidR="003A005A" w:rsidRPr="00627599" w:rsidRDefault="003A005A" w:rsidP="00B623B6">
            <w:pPr>
              <w:spacing w:after="0" w:line="276" w:lineRule="auto"/>
              <w:jc w:val="center"/>
              <w:rPr>
                <w:rFonts w:cs="Times New Roman"/>
                <w:lang w:val="id-ID"/>
              </w:rPr>
            </w:pPr>
            <w:r w:rsidRPr="00627599">
              <w:rPr>
                <w:rFonts w:cs="Times New Roman"/>
                <w:lang w:val="id-ID"/>
              </w:rPr>
              <w:t>Skor Total</w:t>
            </w:r>
          </w:p>
        </w:tc>
        <w:tc>
          <w:tcPr>
            <w:tcW w:w="1642" w:type="dxa"/>
          </w:tcPr>
          <w:p w:rsidR="003A005A" w:rsidRPr="00627599" w:rsidRDefault="003A005A" w:rsidP="00B623B6">
            <w:pPr>
              <w:spacing w:after="0" w:line="276" w:lineRule="auto"/>
              <w:jc w:val="center"/>
              <w:rPr>
                <w:rFonts w:cs="Times New Roman"/>
                <w:lang w:val="id-ID"/>
              </w:rPr>
            </w:pPr>
            <w:r w:rsidRPr="00627599">
              <w:rPr>
                <w:rFonts w:cs="Times New Roman"/>
                <w:lang w:val="id-ID"/>
              </w:rPr>
              <w:t>Persentase (%)</w:t>
            </w:r>
          </w:p>
        </w:tc>
      </w:tr>
      <w:tr w:rsidR="003A005A" w:rsidRPr="00627599" w:rsidTr="004436F5">
        <w:tc>
          <w:tcPr>
            <w:tcW w:w="2122" w:type="dxa"/>
          </w:tcPr>
          <w:p w:rsidR="003A005A" w:rsidRPr="00806BC2" w:rsidRDefault="003A005A"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3A005A" w:rsidRPr="00B63824" w:rsidRDefault="003A005A" w:rsidP="00AD49A7">
            <w:pPr>
              <w:spacing w:after="0" w:line="276" w:lineRule="auto"/>
              <w:jc w:val="center"/>
              <w:rPr>
                <w:rFonts w:cs="Times New Roman"/>
                <w:lang w:val="id-ID"/>
              </w:rPr>
            </w:pPr>
            <w:r>
              <w:rPr>
                <w:rFonts w:cs="Times New Roman"/>
                <w:lang w:val="id-ID"/>
              </w:rPr>
              <w:t>5</w:t>
            </w:r>
          </w:p>
        </w:tc>
        <w:tc>
          <w:tcPr>
            <w:tcW w:w="1642" w:type="dxa"/>
          </w:tcPr>
          <w:p w:rsidR="003A005A" w:rsidRPr="00B63824" w:rsidRDefault="003A005A" w:rsidP="00AD49A7">
            <w:pPr>
              <w:spacing w:after="0" w:line="276" w:lineRule="auto"/>
              <w:jc w:val="center"/>
              <w:rPr>
                <w:rFonts w:cs="Times New Roman"/>
                <w:lang w:val="id-ID"/>
              </w:rPr>
            </w:pPr>
            <w:r>
              <w:rPr>
                <w:rFonts w:cs="Times New Roman"/>
                <w:lang w:val="id-ID"/>
              </w:rPr>
              <w:t>12</w:t>
            </w:r>
          </w:p>
        </w:tc>
        <w:tc>
          <w:tcPr>
            <w:tcW w:w="1642" w:type="dxa"/>
          </w:tcPr>
          <w:p w:rsidR="003A005A" w:rsidRPr="002129B1" w:rsidRDefault="003A005A" w:rsidP="00AD49A7">
            <w:pPr>
              <w:spacing w:after="0" w:line="276" w:lineRule="auto"/>
              <w:jc w:val="center"/>
              <w:rPr>
                <w:rFonts w:cs="Times New Roman"/>
              </w:rPr>
            </w:pPr>
            <w:r>
              <w:rPr>
                <w:rFonts w:cs="Times New Roman"/>
              </w:rPr>
              <w:t>60</w:t>
            </w:r>
          </w:p>
        </w:tc>
        <w:tc>
          <w:tcPr>
            <w:tcW w:w="1642" w:type="dxa"/>
          </w:tcPr>
          <w:p w:rsidR="003A005A" w:rsidRPr="00B94FD2" w:rsidRDefault="003A005A" w:rsidP="00AD49A7">
            <w:pPr>
              <w:spacing w:after="0" w:line="276" w:lineRule="auto"/>
              <w:jc w:val="center"/>
              <w:rPr>
                <w:rFonts w:cs="Times New Roman"/>
                <w:lang w:val="id-ID"/>
              </w:rPr>
            </w:pPr>
            <w:r>
              <w:rPr>
                <w:rFonts w:cs="Times New Roman"/>
              </w:rPr>
              <w:t>18,5</w:t>
            </w:r>
            <w:r>
              <w:rPr>
                <w:rFonts w:cs="Times New Roman"/>
                <w:lang w:val="id-ID"/>
              </w:rPr>
              <w:t>%</w:t>
            </w:r>
          </w:p>
        </w:tc>
      </w:tr>
      <w:tr w:rsidR="003A005A" w:rsidRPr="00627599" w:rsidTr="004436F5">
        <w:tc>
          <w:tcPr>
            <w:tcW w:w="2122" w:type="dxa"/>
          </w:tcPr>
          <w:p w:rsidR="003A005A" w:rsidRPr="00627599" w:rsidRDefault="003A005A" w:rsidP="00AD49A7">
            <w:pPr>
              <w:spacing w:after="0" w:line="276" w:lineRule="auto"/>
              <w:jc w:val="center"/>
              <w:rPr>
                <w:rFonts w:cs="Times New Roman"/>
                <w:lang w:val="id-ID"/>
              </w:rPr>
            </w:pPr>
            <w:r>
              <w:rPr>
                <w:rFonts w:cs="Times New Roman"/>
                <w:lang w:val="id-ID"/>
              </w:rPr>
              <w:t>Setuju</w:t>
            </w:r>
          </w:p>
        </w:tc>
        <w:tc>
          <w:tcPr>
            <w:tcW w:w="1162" w:type="dxa"/>
          </w:tcPr>
          <w:p w:rsidR="003A005A" w:rsidRPr="00B63824" w:rsidRDefault="003A005A" w:rsidP="00AD49A7">
            <w:pPr>
              <w:spacing w:after="0" w:line="276" w:lineRule="auto"/>
              <w:jc w:val="center"/>
              <w:rPr>
                <w:rFonts w:cs="Times New Roman"/>
                <w:lang w:val="id-ID"/>
              </w:rPr>
            </w:pPr>
            <w:r>
              <w:rPr>
                <w:rFonts w:cs="Times New Roman"/>
                <w:lang w:val="id-ID"/>
              </w:rPr>
              <w:t>4</w:t>
            </w:r>
          </w:p>
        </w:tc>
        <w:tc>
          <w:tcPr>
            <w:tcW w:w="1642" w:type="dxa"/>
          </w:tcPr>
          <w:p w:rsidR="003A005A" w:rsidRPr="00B63824" w:rsidRDefault="003A005A" w:rsidP="00AD49A7">
            <w:pPr>
              <w:spacing w:after="0" w:line="276" w:lineRule="auto"/>
              <w:jc w:val="center"/>
              <w:rPr>
                <w:rFonts w:cs="Times New Roman"/>
                <w:lang w:val="id-ID"/>
              </w:rPr>
            </w:pPr>
            <w:r>
              <w:rPr>
                <w:rFonts w:cs="Times New Roman"/>
                <w:lang w:val="id-ID"/>
              </w:rPr>
              <w:t>48</w:t>
            </w:r>
          </w:p>
        </w:tc>
        <w:tc>
          <w:tcPr>
            <w:tcW w:w="1642" w:type="dxa"/>
          </w:tcPr>
          <w:p w:rsidR="003A005A" w:rsidRPr="00953331" w:rsidRDefault="003A005A" w:rsidP="00AD49A7">
            <w:pPr>
              <w:spacing w:after="0" w:line="276" w:lineRule="auto"/>
              <w:jc w:val="center"/>
              <w:rPr>
                <w:rFonts w:cs="Times New Roman"/>
              </w:rPr>
            </w:pPr>
            <w:r>
              <w:rPr>
                <w:rFonts w:cs="Times New Roman"/>
              </w:rPr>
              <w:t>192</w:t>
            </w:r>
          </w:p>
        </w:tc>
        <w:tc>
          <w:tcPr>
            <w:tcW w:w="1642" w:type="dxa"/>
          </w:tcPr>
          <w:p w:rsidR="003A005A" w:rsidRPr="00B94FD2" w:rsidRDefault="003A005A" w:rsidP="00AD49A7">
            <w:pPr>
              <w:spacing w:after="0" w:line="276" w:lineRule="auto"/>
              <w:jc w:val="center"/>
              <w:rPr>
                <w:rFonts w:cs="Times New Roman"/>
                <w:lang w:val="id-ID"/>
              </w:rPr>
            </w:pPr>
            <w:r>
              <w:rPr>
                <w:rFonts w:cs="Times New Roman"/>
                <w:lang w:val="id-ID"/>
              </w:rPr>
              <w:t>73,8%</w:t>
            </w:r>
          </w:p>
        </w:tc>
      </w:tr>
      <w:tr w:rsidR="003A005A" w:rsidRPr="00627599" w:rsidTr="004436F5">
        <w:tc>
          <w:tcPr>
            <w:tcW w:w="2122" w:type="dxa"/>
          </w:tcPr>
          <w:p w:rsidR="003A005A" w:rsidRPr="00397F2C" w:rsidRDefault="003A005A" w:rsidP="00AD49A7">
            <w:pPr>
              <w:spacing w:after="0" w:line="276" w:lineRule="auto"/>
              <w:jc w:val="center"/>
              <w:rPr>
                <w:rFonts w:cs="Times New Roman"/>
              </w:rPr>
            </w:pPr>
            <w:r>
              <w:rPr>
                <w:rFonts w:cs="Times New Roman"/>
              </w:rPr>
              <w:t>Kurang Setuju</w:t>
            </w:r>
          </w:p>
        </w:tc>
        <w:tc>
          <w:tcPr>
            <w:tcW w:w="1162" w:type="dxa"/>
          </w:tcPr>
          <w:p w:rsidR="003A005A" w:rsidRPr="00B63824" w:rsidRDefault="003A005A" w:rsidP="00AD49A7">
            <w:pPr>
              <w:spacing w:after="0" w:line="276" w:lineRule="auto"/>
              <w:jc w:val="center"/>
              <w:rPr>
                <w:rFonts w:cs="Times New Roman"/>
                <w:lang w:val="id-ID"/>
              </w:rPr>
            </w:pPr>
            <w:r>
              <w:rPr>
                <w:rFonts w:cs="Times New Roman"/>
                <w:lang w:val="id-ID"/>
              </w:rPr>
              <w:t>3</w:t>
            </w:r>
          </w:p>
        </w:tc>
        <w:tc>
          <w:tcPr>
            <w:tcW w:w="1642" w:type="dxa"/>
          </w:tcPr>
          <w:p w:rsidR="003A005A" w:rsidRPr="00B63824" w:rsidRDefault="003A005A" w:rsidP="00AD49A7">
            <w:pPr>
              <w:spacing w:after="0" w:line="276" w:lineRule="auto"/>
              <w:jc w:val="center"/>
              <w:rPr>
                <w:rFonts w:cs="Times New Roman"/>
                <w:lang w:val="id-ID"/>
              </w:rPr>
            </w:pPr>
            <w:r>
              <w:rPr>
                <w:rFonts w:cs="Times New Roman"/>
                <w:lang w:val="id-ID"/>
              </w:rPr>
              <w:t>5</w:t>
            </w:r>
          </w:p>
        </w:tc>
        <w:tc>
          <w:tcPr>
            <w:tcW w:w="1642" w:type="dxa"/>
          </w:tcPr>
          <w:p w:rsidR="003A005A" w:rsidRPr="00812675" w:rsidRDefault="003A005A" w:rsidP="00AD49A7">
            <w:pPr>
              <w:spacing w:after="0" w:line="276" w:lineRule="auto"/>
              <w:jc w:val="center"/>
              <w:rPr>
                <w:rFonts w:cs="Times New Roman"/>
                <w:lang w:val="id-ID"/>
              </w:rPr>
            </w:pPr>
            <w:r>
              <w:rPr>
                <w:rFonts w:cs="Times New Roman"/>
                <w:lang w:val="id-ID"/>
              </w:rPr>
              <w:t>15</w:t>
            </w:r>
          </w:p>
        </w:tc>
        <w:tc>
          <w:tcPr>
            <w:tcW w:w="1642" w:type="dxa"/>
          </w:tcPr>
          <w:p w:rsidR="003A005A" w:rsidRPr="00B94FD2" w:rsidRDefault="003A005A" w:rsidP="00AD49A7">
            <w:pPr>
              <w:spacing w:after="0" w:line="276" w:lineRule="auto"/>
              <w:jc w:val="center"/>
              <w:rPr>
                <w:rFonts w:cs="Times New Roman"/>
                <w:lang w:val="id-ID"/>
              </w:rPr>
            </w:pPr>
            <w:r>
              <w:rPr>
                <w:rFonts w:cs="Times New Roman"/>
              </w:rPr>
              <w:t>7,7</w:t>
            </w:r>
            <w:r>
              <w:rPr>
                <w:rFonts w:cs="Times New Roman"/>
                <w:lang w:val="id-ID"/>
              </w:rPr>
              <w:t>%</w:t>
            </w:r>
          </w:p>
        </w:tc>
      </w:tr>
      <w:tr w:rsidR="003A005A" w:rsidRPr="00627599" w:rsidTr="004436F5">
        <w:tc>
          <w:tcPr>
            <w:tcW w:w="2122" w:type="dxa"/>
          </w:tcPr>
          <w:p w:rsidR="003A005A" w:rsidRPr="00397F2C" w:rsidRDefault="003A005A" w:rsidP="00AD49A7">
            <w:pPr>
              <w:spacing w:after="0" w:line="276" w:lineRule="auto"/>
              <w:jc w:val="center"/>
              <w:rPr>
                <w:rFonts w:cs="Times New Roman"/>
              </w:rPr>
            </w:pPr>
            <w:r>
              <w:rPr>
                <w:rFonts w:cs="Times New Roman"/>
              </w:rPr>
              <w:t>Tidak Setuju</w:t>
            </w:r>
          </w:p>
        </w:tc>
        <w:tc>
          <w:tcPr>
            <w:tcW w:w="1162" w:type="dxa"/>
          </w:tcPr>
          <w:p w:rsidR="003A005A" w:rsidRPr="00B63824" w:rsidRDefault="003A005A" w:rsidP="00AD49A7">
            <w:pPr>
              <w:spacing w:after="0" w:line="276" w:lineRule="auto"/>
              <w:jc w:val="center"/>
              <w:rPr>
                <w:rFonts w:cs="Times New Roman"/>
                <w:lang w:val="id-ID"/>
              </w:rPr>
            </w:pPr>
            <w:r>
              <w:rPr>
                <w:rFonts w:cs="Times New Roman"/>
                <w:lang w:val="id-ID"/>
              </w:rPr>
              <w:t>2</w:t>
            </w:r>
          </w:p>
        </w:tc>
        <w:tc>
          <w:tcPr>
            <w:tcW w:w="1642" w:type="dxa"/>
          </w:tcPr>
          <w:p w:rsidR="003A005A" w:rsidRPr="00B63824" w:rsidRDefault="003A005A" w:rsidP="00AD49A7">
            <w:pPr>
              <w:spacing w:after="0" w:line="276" w:lineRule="auto"/>
              <w:jc w:val="center"/>
              <w:rPr>
                <w:rFonts w:cs="Times New Roman"/>
                <w:lang w:val="id-ID"/>
              </w:rPr>
            </w:pPr>
            <w:r>
              <w:rPr>
                <w:rFonts w:cs="Times New Roman"/>
                <w:lang w:val="id-ID"/>
              </w:rPr>
              <w:t>0</w:t>
            </w:r>
          </w:p>
        </w:tc>
        <w:tc>
          <w:tcPr>
            <w:tcW w:w="1642" w:type="dxa"/>
          </w:tcPr>
          <w:p w:rsidR="003A005A" w:rsidRPr="00812675" w:rsidRDefault="003A005A" w:rsidP="00AD49A7">
            <w:pPr>
              <w:spacing w:after="0" w:line="276" w:lineRule="auto"/>
              <w:jc w:val="center"/>
              <w:rPr>
                <w:rFonts w:cs="Times New Roman"/>
                <w:lang w:val="id-ID"/>
              </w:rPr>
            </w:pPr>
            <w:r>
              <w:rPr>
                <w:rFonts w:cs="Times New Roman"/>
                <w:lang w:val="id-ID"/>
              </w:rPr>
              <w:t>0</w:t>
            </w:r>
          </w:p>
        </w:tc>
        <w:tc>
          <w:tcPr>
            <w:tcW w:w="1642" w:type="dxa"/>
          </w:tcPr>
          <w:p w:rsidR="003A005A" w:rsidRPr="00B94FD2" w:rsidRDefault="003A005A" w:rsidP="00AD49A7">
            <w:pPr>
              <w:spacing w:after="0" w:line="276" w:lineRule="auto"/>
              <w:jc w:val="center"/>
              <w:rPr>
                <w:rFonts w:cs="Times New Roman"/>
                <w:lang w:val="id-ID"/>
              </w:rPr>
            </w:pPr>
            <w:r>
              <w:rPr>
                <w:rFonts w:cs="Times New Roman"/>
                <w:lang w:val="id-ID"/>
              </w:rPr>
              <w:t>0%</w:t>
            </w:r>
          </w:p>
        </w:tc>
      </w:tr>
      <w:tr w:rsidR="003A005A" w:rsidRPr="00627599" w:rsidTr="004436F5">
        <w:tc>
          <w:tcPr>
            <w:tcW w:w="2122" w:type="dxa"/>
          </w:tcPr>
          <w:p w:rsidR="003A005A" w:rsidRPr="00397F2C" w:rsidRDefault="003A005A" w:rsidP="00AD49A7">
            <w:pPr>
              <w:spacing w:after="0" w:line="276" w:lineRule="auto"/>
              <w:jc w:val="center"/>
              <w:rPr>
                <w:rFonts w:cs="Times New Roman"/>
              </w:rPr>
            </w:pPr>
            <w:r>
              <w:rPr>
                <w:rFonts w:cs="Times New Roman"/>
              </w:rPr>
              <w:t>Sangat Tidak Setuju</w:t>
            </w:r>
          </w:p>
        </w:tc>
        <w:tc>
          <w:tcPr>
            <w:tcW w:w="1162" w:type="dxa"/>
          </w:tcPr>
          <w:p w:rsidR="003A005A" w:rsidRPr="00B63824" w:rsidRDefault="003A005A" w:rsidP="00AD49A7">
            <w:pPr>
              <w:spacing w:after="0" w:line="276" w:lineRule="auto"/>
              <w:jc w:val="center"/>
              <w:rPr>
                <w:rFonts w:cs="Times New Roman"/>
                <w:lang w:val="id-ID"/>
              </w:rPr>
            </w:pPr>
            <w:r>
              <w:rPr>
                <w:rFonts w:cs="Times New Roman"/>
                <w:lang w:val="id-ID"/>
              </w:rPr>
              <w:t>1</w:t>
            </w:r>
          </w:p>
        </w:tc>
        <w:tc>
          <w:tcPr>
            <w:tcW w:w="1642" w:type="dxa"/>
          </w:tcPr>
          <w:p w:rsidR="003A005A" w:rsidRPr="00B63824" w:rsidRDefault="003A005A" w:rsidP="00AD49A7">
            <w:pPr>
              <w:spacing w:after="0" w:line="276" w:lineRule="auto"/>
              <w:jc w:val="center"/>
              <w:rPr>
                <w:rFonts w:cs="Times New Roman"/>
                <w:lang w:val="id-ID"/>
              </w:rPr>
            </w:pPr>
            <w:r>
              <w:rPr>
                <w:rFonts w:cs="Times New Roman"/>
                <w:lang w:val="id-ID"/>
              </w:rPr>
              <w:t>0</w:t>
            </w:r>
          </w:p>
        </w:tc>
        <w:tc>
          <w:tcPr>
            <w:tcW w:w="1642" w:type="dxa"/>
          </w:tcPr>
          <w:p w:rsidR="003A005A" w:rsidRPr="00812675" w:rsidRDefault="003A005A" w:rsidP="00AD49A7">
            <w:pPr>
              <w:spacing w:after="0" w:line="276" w:lineRule="auto"/>
              <w:jc w:val="center"/>
              <w:rPr>
                <w:rFonts w:cs="Times New Roman"/>
                <w:lang w:val="id-ID"/>
              </w:rPr>
            </w:pPr>
            <w:r>
              <w:rPr>
                <w:rFonts w:cs="Times New Roman"/>
                <w:lang w:val="id-ID"/>
              </w:rPr>
              <w:t>0</w:t>
            </w:r>
          </w:p>
        </w:tc>
        <w:tc>
          <w:tcPr>
            <w:tcW w:w="1642" w:type="dxa"/>
          </w:tcPr>
          <w:p w:rsidR="003A005A" w:rsidRPr="00B04232" w:rsidRDefault="003A005A" w:rsidP="00AD49A7">
            <w:pPr>
              <w:spacing w:after="0" w:line="276" w:lineRule="auto"/>
              <w:jc w:val="center"/>
              <w:rPr>
                <w:rFonts w:cs="Times New Roman"/>
                <w:lang w:val="id-ID"/>
              </w:rPr>
            </w:pPr>
            <w:r>
              <w:rPr>
                <w:rFonts w:cs="Times New Roman"/>
                <w:lang w:val="id-ID"/>
              </w:rPr>
              <w:t>0%</w:t>
            </w:r>
          </w:p>
        </w:tc>
      </w:tr>
      <w:tr w:rsidR="003A005A" w:rsidRPr="00627599" w:rsidTr="004436F5">
        <w:tc>
          <w:tcPr>
            <w:tcW w:w="2122" w:type="dxa"/>
          </w:tcPr>
          <w:p w:rsidR="003A005A" w:rsidRPr="00627599" w:rsidRDefault="003A005A" w:rsidP="00AD49A7">
            <w:pPr>
              <w:spacing w:after="0" w:line="276" w:lineRule="auto"/>
              <w:jc w:val="center"/>
              <w:rPr>
                <w:rFonts w:cs="Times New Roman"/>
                <w:lang w:val="id-ID"/>
              </w:rPr>
            </w:pPr>
            <w:r w:rsidRPr="00627599">
              <w:rPr>
                <w:rFonts w:cs="Times New Roman"/>
                <w:lang w:val="id-ID"/>
              </w:rPr>
              <w:t>Jumlah</w:t>
            </w:r>
          </w:p>
        </w:tc>
        <w:tc>
          <w:tcPr>
            <w:tcW w:w="1162" w:type="dxa"/>
          </w:tcPr>
          <w:p w:rsidR="003A005A" w:rsidRPr="00627599" w:rsidRDefault="003A005A" w:rsidP="00AD49A7">
            <w:pPr>
              <w:spacing w:after="0" w:line="276" w:lineRule="auto"/>
              <w:rPr>
                <w:rFonts w:cs="Times New Roman"/>
              </w:rPr>
            </w:pPr>
          </w:p>
        </w:tc>
        <w:tc>
          <w:tcPr>
            <w:tcW w:w="1642" w:type="dxa"/>
          </w:tcPr>
          <w:p w:rsidR="003A005A" w:rsidRPr="00B63824" w:rsidRDefault="003A005A" w:rsidP="00AD49A7">
            <w:pPr>
              <w:spacing w:after="0" w:line="276" w:lineRule="auto"/>
              <w:jc w:val="center"/>
              <w:rPr>
                <w:rFonts w:cs="Times New Roman"/>
                <w:lang w:val="id-ID"/>
              </w:rPr>
            </w:pPr>
            <w:r>
              <w:rPr>
                <w:rFonts w:cs="Times New Roman"/>
                <w:lang w:val="id-ID"/>
              </w:rPr>
              <w:t>65</w:t>
            </w:r>
          </w:p>
        </w:tc>
        <w:tc>
          <w:tcPr>
            <w:tcW w:w="1642" w:type="dxa"/>
          </w:tcPr>
          <w:p w:rsidR="003A005A" w:rsidRPr="00812675" w:rsidRDefault="003A005A" w:rsidP="00AD49A7">
            <w:pPr>
              <w:spacing w:after="0" w:line="276" w:lineRule="auto"/>
              <w:jc w:val="center"/>
              <w:rPr>
                <w:rFonts w:cs="Times New Roman"/>
                <w:lang w:val="id-ID"/>
              </w:rPr>
            </w:pPr>
            <w:r>
              <w:rPr>
                <w:rFonts w:cs="Times New Roman"/>
                <w:lang w:val="id-ID"/>
              </w:rPr>
              <w:t>267</w:t>
            </w:r>
          </w:p>
        </w:tc>
        <w:tc>
          <w:tcPr>
            <w:tcW w:w="1642" w:type="dxa"/>
          </w:tcPr>
          <w:p w:rsidR="003A005A" w:rsidRPr="00B04232" w:rsidRDefault="003A005A" w:rsidP="00AD49A7">
            <w:pPr>
              <w:spacing w:after="0" w:line="276" w:lineRule="auto"/>
              <w:jc w:val="center"/>
              <w:rPr>
                <w:rFonts w:cs="Times New Roman"/>
                <w:lang w:val="id-ID"/>
              </w:rPr>
            </w:pPr>
            <w:r>
              <w:rPr>
                <w:rFonts w:cs="Times New Roman"/>
                <w:lang w:val="id-ID"/>
              </w:rPr>
              <w:t>100%</w:t>
            </w:r>
          </w:p>
        </w:tc>
      </w:tr>
    </w:tbl>
    <w:p w:rsidR="003A005A" w:rsidRPr="00627599" w:rsidRDefault="003A005A" w:rsidP="004436F5">
      <w:pPr>
        <w:spacing w:before="40" w:after="120" w:line="276" w:lineRule="auto"/>
        <w:rPr>
          <w:rFonts w:cs="Times New Roman"/>
        </w:rPr>
      </w:pPr>
      <w:r w:rsidRPr="00627599">
        <w:rPr>
          <w:rFonts w:cs="Times New Roman"/>
        </w:rPr>
        <w:t>Sumber : Data Primer yang diolah (Tahun 2022)</w:t>
      </w:r>
    </w:p>
    <w:p w:rsidR="003A005A" w:rsidRDefault="003A005A" w:rsidP="009700B2">
      <w:pPr>
        <w:spacing w:after="120" w:line="276" w:lineRule="auto"/>
        <w:rPr>
          <w:rFonts w:cs="Times New Roman"/>
          <w:sz w:val="24"/>
          <w:szCs w:val="24"/>
        </w:rPr>
      </w:pPr>
      <w:r>
        <w:rPr>
          <w:rFonts w:cs="Times New Roman"/>
          <w:sz w:val="24"/>
          <w:szCs w:val="24"/>
        </w:rPr>
        <w:t>Total dalam pengumpulan data angket :</w:t>
      </w:r>
    </w:p>
    <w:p w:rsidR="003A005A" w:rsidRPr="00C80A56" w:rsidRDefault="003A005A"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3A005A" w:rsidRPr="00C56AA8" w:rsidRDefault="003A005A"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267</m:t>
              </m:r>
            </m:num>
            <m:den>
              <m:r>
                <m:rPr>
                  <m:sty m:val="p"/>
                </m:rPr>
                <w:rPr>
                  <w:rFonts w:ascii="Cambria Math" w:hAnsi="Cambria Math"/>
                  <w:sz w:val="24"/>
                  <w:szCs w:val="24"/>
                </w:rPr>
                <m:t xml:space="preserve"> 325</m:t>
              </m:r>
            </m:den>
          </m:f>
          <m:r>
            <w:rPr>
              <w:rFonts w:ascii="Cambria Math" w:hAnsi="Cambria Math"/>
              <w:sz w:val="24"/>
              <w:szCs w:val="24"/>
            </w:rPr>
            <m:t xml:space="preserve"> x 100=82,1%</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C56AA8" w:rsidRPr="00564DF5" w:rsidTr="00D90024">
        <w:trPr>
          <w:trHeight w:val="307"/>
        </w:trPr>
        <w:tc>
          <w:tcPr>
            <w:tcW w:w="1455" w:type="dxa"/>
            <w:tcBorders>
              <w:top w:val="nil"/>
            </w:tcBorders>
          </w:tcPr>
          <w:p w:rsidR="00C56AA8" w:rsidRPr="00564DF5" w:rsidRDefault="00C56AA8"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C56AA8" w:rsidRPr="00564DF5" w:rsidRDefault="00C56AA8"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C56AA8" w:rsidRPr="00564DF5" w:rsidRDefault="00C56AA8"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C56AA8" w:rsidRPr="00564DF5" w:rsidRDefault="00C56AA8"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C56AA8" w:rsidRPr="00564DF5" w:rsidRDefault="00C56AA8" w:rsidP="009700B2">
            <w:pPr>
              <w:pStyle w:val="TableParagraph"/>
              <w:spacing w:before="115" w:line="276" w:lineRule="auto"/>
              <w:ind w:left="205"/>
              <w:rPr>
                <w:sz w:val="24"/>
                <w:szCs w:val="24"/>
              </w:rPr>
            </w:pPr>
            <w:r>
              <w:rPr>
                <w:sz w:val="24"/>
                <w:szCs w:val="24"/>
              </w:rPr>
              <w:t xml:space="preserve">     SS</w:t>
            </w:r>
          </w:p>
        </w:tc>
      </w:tr>
      <w:tr w:rsidR="00C56AA8" w:rsidRPr="00564DF5" w:rsidTr="00D90024">
        <w:trPr>
          <w:trHeight w:val="766"/>
        </w:trPr>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p w:rsidR="00C56AA8" w:rsidRPr="00564DF5" w:rsidRDefault="00C56AA8" w:rsidP="009700B2">
            <w:pPr>
              <w:spacing w:line="276" w:lineRule="auto"/>
              <w:jc w:val="center"/>
              <w:rPr>
                <w:rFonts w:cs="Times New Roman"/>
                <w:sz w:val="24"/>
                <w:szCs w:val="24"/>
                <w:lang w:val="id"/>
              </w:rPr>
            </w:pPr>
            <w:r w:rsidRPr="00564DF5">
              <w:rPr>
                <w:rFonts w:cs="Times New Roman"/>
                <w:sz w:val="24"/>
                <w:szCs w:val="24"/>
                <w:lang w:val="id"/>
              </w:rPr>
              <w:t xml:space="preserve">       </w:t>
            </w:r>
          </w:p>
        </w:tc>
        <w:tc>
          <w:tcPr>
            <w:tcW w:w="1370" w:type="dxa"/>
            <w:tcBorders>
              <w:bottom w:val="nil"/>
            </w:tcBorders>
          </w:tcPr>
          <w:p w:rsidR="00C56AA8" w:rsidRPr="00564DF5" w:rsidRDefault="00C56AA8"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08416" behindDoc="0" locked="0" layoutInCell="1" allowOverlap="1" wp14:anchorId="6150662A" wp14:editId="646C4B39">
                      <wp:simplePos x="0" y="0"/>
                      <wp:positionH relativeFrom="column">
                        <wp:posOffset>138430</wp:posOffset>
                      </wp:positionH>
                      <wp:positionV relativeFrom="paragraph">
                        <wp:posOffset>-22225</wp:posOffset>
                      </wp:positionV>
                      <wp:extent cx="0" cy="209550"/>
                      <wp:effectExtent l="57150" t="19050" r="76200" b="95250"/>
                      <wp:wrapNone/>
                      <wp:docPr id="42" name="Straight Connector 42"/>
                      <wp:cNvGraphicFramePr/>
                      <a:graphic xmlns:a="http://schemas.openxmlformats.org/drawingml/2006/main">
                        <a:graphicData uri="http://schemas.microsoft.com/office/word/2010/wordprocessingShape">
                          <wps:wsp>
                            <wps:cNvCnPr/>
                            <wps:spPr>
                              <a:xfrm>
                                <a:off x="0" y="0"/>
                                <a:ext cx="0" cy="2095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753BD391" id="Straight Connector 42"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9pt,-1.75pt" to="10.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" strokecolor="windowText" strokeweight="2pt">
                      <v:shadow on="t" color="black" opacity="24903f" origin=",.5" offset="0,.55556mm"/>
                    </v:line>
                  </w:pict>
                </mc:Fallback>
              </mc:AlternateContent>
            </w:r>
          </w:p>
          <w:p w:rsidR="00C56AA8" w:rsidRPr="00564DF5" w:rsidRDefault="00C56AA8" w:rsidP="009700B2">
            <w:pPr>
              <w:spacing w:line="276" w:lineRule="auto"/>
              <w:rPr>
                <w:rFonts w:cs="Times New Roman"/>
                <w:sz w:val="24"/>
                <w:szCs w:val="24"/>
                <w:lang w:val="id"/>
              </w:rPr>
            </w:pPr>
            <w:r>
              <w:rPr>
                <w:rFonts w:cs="Times New Roman"/>
                <w:sz w:val="24"/>
                <w:szCs w:val="24"/>
                <w:lang w:val="id"/>
              </w:rPr>
              <w:t xml:space="preserve"> 82,1%</w:t>
            </w:r>
          </w:p>
        </w:tc>
      </w:tr>
    </w:tbl>
    <w:p w:rsidR="00C56AA8" w:rsidRPr="00D90024" w:rsidRDefault="00C56AA8"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3A005A" w:rsidRDefault="003A005A" w:rsidP="009700B2">
      <w:pPr>
        <w:spacing w:line="276" w:lineRule="auto"/>
        <w:ind w:firstLine="720"/>
        <w:jc w:val="both"/>
        <w:rPr>
          <w:rFonts w:cs="Times New Roman"/>
          <w:sz w:val="24"/>
          <w:szCs w:val="24"/>
        </w:rPr>
      </w:pPr>
      <w:r w:rsidRPr="00072704">
        <w:rPr>
          <w:rFonts w:cs="Times New Roman"/>
          <w:sz w:val="24"/>
          <w:szCs w:val="24"/>
        </w:rPr>
        <w:t>Berdasarkan tabel 4.</w:t>
      </w:r>
      <w:r>
        <w:rPr>
          <w:rFonts w:cs="Times New Roman"/>
          <w:sz w:val="24"/>
          <w:szCs w:val="24"/>
        </w:rPr>
        <w:t>13</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Pr="003A005A">
        <w:rPr>
          <w:rFonts w:cs="Times New Roman"/>
          <w:sz w:val="24"/>
          <w:szCs w:val="24"/>
        </w:rPr>
        <w:t>Tugas atau pekerjaan yang diberikan oleh pimpinan kepada pegawai dalam waktu yang ditentukan</w:t>
      </w:r>
      <w:r w:rsidRPr="00072704">
        <w:rPr>
          <w:rFonts w:cs="Times New Roman"/>
          <w:sz w:val="24"/>
          <w:szCs w:val="24"/>
        </w:rPr>
        <w:t xml:space="preserve">” yaitu sebanyak </w:t>
      </w:r>
      <w:r>
        <w:rPr>
          <w:rFonts w:cs="Times New Roman"/>
          <w:sz w:val="24"/>
          <w:szCs w:val="24"/>
        </w:rPr>
        <w:t xml:space="preserve">12 </w:t>
      </w:r>
      <w:r w:rsidRPr="00072704">
        <w:rPr>
          <w:rFonts w:cs="Times New Roman"/>
          <w:sz w:val="24"/>
          <w:szCs w:val="24"/>
        </w:rPr>
        <w:t>responden (</w:t>
      </w:r>
      <w:r>
        <w:rPr>
          <w:rFonts w:cs="Times New Roman"/>
          <w:sz w:val="24"/>
          <w:szCs w:val="24"/>
        </w:rPr>
        <w:t>18,5%), setuju</w:t>
      </w:r>
      <w:r w:rsidRPr="003635BB">
        <w:rPr>
          <w:rFonts w:cs="Times New Roman"/>
          <w:sz w:val="24"/>
          <w:szCs w:val="24"/>
        </w:rPr>
        <w:t xml:space="preserve"> sebanyak </w:t>
      </w:r>
      <w:r w:rsidR="008572F8">
        <w:rPr>
          <w:rFonts w:cs="Times New Roman"/>
          <w:sz w:val="24"/>
          <w:szCs w:val="24"/>
        </w:rPr>
        <w:t>48</w:t>
      </w:r>
      <w:r>
        <w:rPr>
          <w:rFonts w:cs="Times New Roman"/>
          <w:sz w:val="24"/>
          <w:szCs w:val="24"/>
        </w:rPr>
        <w:t xml:space="preserve"> responden</w:t>
      </w:r>
      <w:r w:rsidR="008572F8">
        <w:rPr>
          <w:rFonts w:cs="Times New Roman"/>
          <w:sz w:val="24"/>
          <w:szCs w:val="24"/>
        </w:rPr>
        <w:t xml:space="preserve"> (73,8</w:t>
      </w:r>
      <w:r>
        <w:rPr>
          <w:rFonts w:cs="Times New Roman"/>
          <w:sz w:val="24"/>
          <w:szCs w:val="24"/>
        </w:rPr>
        <w:t>%), kurang setuju</w:t>
      </w:r>
      <w:r w:rsidRPr="003635BB">
        <w:rPr>
          <w:rFonts w:cs="Times New Roman"/>
          <w:sz w:val="24"/>
          <w:szCs w:val="24"/>
        </w:rPr>
        <w:t xml:space="preserve"> sebanyak </w:t>
      </w:r>
      <w:r w:rsidR="008572F8">
        <w:rPr>
          <w:rFonts w:cs="Times New Roman"/>
          <w:sz w:val="24"/>
          <w:szCs w:val="24"/>
        </w:rPr>
        <w:t>5</w:t>
      </w:r>
      <w:r>
        <w:rPr>
          <w:rFonts w:cs="Times New Roman"/>
          <w:sz w:val="24"/>
          <w:szCs w:val="24"/>
        </w:rPr>
        <w:t xml:space="preserve"> </w:t>
      </w:r>
      <w:r w:rsidR="008572F8">
        <w:rPr>
          <w:rFonts w:cs="Times New Roman"/>
          <w:sz w:val="24"/>
          <w:szCs w:val="24"/>
        </w:rPr>
        <w:t>responden (7,7</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sidR="008572F8">
        <w:rPr>
          <w:rFonts w:cs="Times New Roman"/>
          <w:sz w:val="24"/>
          <w:szCs w:val="24"/>
        </w:rPr>
        <w:t>82,1</w:t>
      </w:r>
      <w:r w:rsidRPr="00072704">
        <w:rPr>
          <w:rFonts w:cs="Times New Roman"/>
          <w:sz w:val="24"/>
          <w:szCs w:val="24"/>
        </w:rPr>
        <w:t xml:space="preserve">% yang </w:t>
      </w:r>
      <w:r>
        <w:rPr>
          <w:rFonts w:cs="Times New Roman"/>
          <w:sz w:val="24"/>
          <w:szCs w:val="24"/>
        </w:rPr>
        <w:t xml:space="preserve">menunjukan bahwa responden </w:t>
      </w:r>
      <w:r w:rsidR="00237A82">
        <w:rPr>
          <w:rFonts w:cs="Times New Roman"/>
          <w:sz w:val="24"/>
          <w:szCs w:val="24"/>
        </w:rPr>
        <w:t xml:space="preserve">sangat </w:t>
      </w:r>
      <w:r>
        <w:rPr>
          <w:rFonts w:cs="Times New Roman"/>
          <w:sz w:val="24"/>
          <w:szCs w:val="24"/>
        </w:rPr>
        <w:t>setuju dengan pernyataan tersebut.</w:t>
      </w:r>
    </w:p>
    <w:p w:rsidR="00B623B6" w:rsidRDefault="00B623B6" w:rsidP="009700B2">
      <w:pPr>
        <w:spacing w:line="276" w:lineRule="auto"/>
        <w:ind w:firstLine="720"/>
        <w:jc w:val="both"/>
        <w:rPr>
          <w:rFonts w:cs="Times New Roman"/>
          <w:sz w:val="24"/>
          <w:szCs w:val="24"/>
        </w:rPr>
      </w:pPr>
    </w:p>
    <w:p w:rsidR="00B623B6" w:rsidRDefault="00B623B6" w:rsidP="009700B2">
      <w:pPr>
        <w:spacing w:line="276" w:lineRule="auto"/>
        <w:ind w:firstLine="720"/>
        <w:jc w:val="both"/>
        <w:rPr>
          <w:rFonts w:cs="Times New Roman"/>
          <w:sz w:val="24"/>
          <w:szCs w:val="24"/>
        </w:rPr>
      </w:pPr>
    </w:p>
    <w:p w:rsidR="008572F8" w:rsidRPr="008572F8" w:rsidRDefault="008572F8" w:rsidP="00B623B6">
      <w:pPr>
        <w:spacing w:after="0" w:line="276" w:lineRule="auto"/>
        <w:rPr>
          <w:rFonts w:cs="Times New Roman"/>
          <w:b/>
          <w:sz w:val="24"/>
          <w:szCs w:val="24"/>
        </w:rPr>
      </w:pPr>
      <w:r w:rsidRPr="008572F8">
        <w:rPr>
          <w:rFonts w:cs="Times New Roman"/>
          <w:b/>
          <w:sz w:val="24"/>
          <w:szCs w:val="24"/>
        </w:rPr>
        <w:lastRenderedPageBreak/>
        <w:t>4. Pengakuan</w:t>
      </w:r>
    </w:p>
    <w:p w:rsidR="001D131C" w:rsidRPr="00AD49A7" w:rsidRDefault="008572F8" w:rsidP="00B623B6">
      <w:pPr>
        <w:spacing w:after="0" w:line="276" w:lineRule="auto"/>
        <w:ind w:left="252" w:hanging="252"/>
        <w:rPr>
          <w:rFonts w:cs="Times New Roman"/>
          <w:sz w:val="24"/>
          <w:szCs w:val="24"/>
        </w:rPr>
      </w:pPr>
      <w:r>
        <w:rPr>
          <w:rFonts w:cs="Times New Roman"/>
          <w:sz w:val="24"/>
          <w:szCs w:val="24"/>
        </w:rPr>
        <w:t xml:space="preserve">a. </w:t>
      </w:r>
      <w:r w:rsidRPr="008572F8">
        <w:rPr>
          <w:rFonts w:cs="Times New Roman"/>
          <w:sz w:val="24"/>
          <w:szCs w:val="24"/>
        </w:rPr>
        <w:t xml:space="preserve">Penghargaan/reward yang diberikan instansi memotivasi </w:t>
      </w:r>
      <w:r w:rsidR="006038A5">
        <w:rPr>
          <w:rFonts w:cs="Times New Roman"/>
          <w:sz w:val="24"/>
          <w:szCs w:val="24"/>
        </w:rPr>
        <w:t>Pegawai</w:t>
      </w:r>
      <w:r w:rsidRPr="008572F8">
        <w:rPr>
          <w:rFonts w:cs="Times New Roman"/>
          <w:sz w:val="24"/>
          <w:szCs w:val="24"/>
        </w:rPr>
        <w:t xml:space="preserve"> untuk bekerja dengan semangat</w:t>
      </w:r>
    </w:p>
    <w:p w:rsidR="008572F8" w:rsidRPr="00072704" w:rsidRDefault="008572F8" w:rsidP="00B623B6">
      <w:pPr>
        <w:pStyle w:val="Heading5"/>
        <w:jc w:val="center"/>
      </w:pPr>
      <w:r>
        <w:t xml:space="preserve">Tabel 4.14 </w:t>
      </w:r>
      <w:r w:rsidRPr="00072704">
        <w:t>Tanggapan Responden Mengenai</w:t>
      </w:r>
    </w:p>
    <w:p w:rsidR="00D90024" w:rsidRPr="00E44889" w:rsidRDefault="008572F8" w:rsidP="00B623B6">
      <w:pPr>
        <w:spacing w:after="0" w:line="276" w:lineRule="auto"/>
        <w:ind w:left="252" w:hanging="252"/>
        <w:jc w:val="center"/>
        <w:rPr>
          <w:rFonts w:cs="Times New Roman"/>
          <w:sz w:val="24"/>
          <w:szCs w:val="24"/>
        </w:rPr>
      </w:pPr>
      <w:r w:rsidRPr="00072704">
        <w:rPr>
          <w:rFonts w:cs="Times New Roman"/>
          <w:sz w:val="24"/>
          <w:szCs w:val="24"/>
        </w:rPr>
        <w:t>“</w:t>
      </w:r>
      <w:r w:rsidRPr="008572F8">
        <w:rPr>
          <w:rFonts w:cs="Times New Roman"/>
          <w:sz w:val="24"/>
          <w:szCs w:val="24"/>
        </w:rPr>
        <w:t>Penghargaan/reward yang diberikan instansi memot</w:t>
      </w:r>
      <w:r>
        <w:rPr>
          <w:rFonts w:cs="Times New Roman"/>
          <w:sz w:val="24"/>
          <w:szCs w:val="24"/>
        </w:rPr>
        <w:t xml:space="preserve">ivasi </w:t>
      </w:r>
      <w:r w:rsidR="006038A5">
        <w:rPr>
          <w:rFonts w:cs="Times New Roman"/>
          <w:sz w:val="24"/>
          <w:szCs w:val="24"/>
        </w:rPr>
        <w:t>Pegawai</w:t>
      </w:r>
      <w:r>
        <w:rPr>
          <w:rFonts w:cs="Times New Roman"/>
          <w:sz w:val="24"/>
          <w:szCs w:val="24"/>
        </w:rPr>
        <w:t xml:space="preserve"> untuk bekerja dengan </w:t>
      </w:r>
      <w:r w:rsidRPr="008572F8">
        <w:rPr>
          <w:rFonts w:cs="Times New Roman"/>
          <w:sz w:val="24"/>
          <w:szCs w:val="24"/>
        </w:rPr>
        <w:t>semangat</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8572F8" w:rsidRPr="00627599" w:rsidTr="001D131C">
        <w:tc>
          <w:tcPr>
            <w:tcW w:w="2122" w:type="dxa"/>
          </w:tcPr>
          <w:p w:rsidR="008572F8" w:rsidRPr="00627599" w:rsidRDefault="008572F8" w:rsidP="00B623B6">
            <w:pPr>
              <w:spacing w:after="0" w:line="276" w:lineRule="auto"/>
              <w:jc w:val="center"/>
              <w:rPr>
                <w:rFonts w:cs="Times New Roman"/>
                <w:lang w:val="id-ID"/>
              </w:rPr>
            </w:pPr>
            <w:r w:rsidRPr="00627599">
              <w:rPr>
                <w:rFonts w:cs="Times New Roman"/>
                <w:lang w:val="id-ID"/>
              </w:rPr>
              <w:t>Keterangan</w:t>
            </w:r>
          </w:p>
        </w:tc>
        <w:tc>
          <w:tcPr>
            <w:tcW w:w="1162" w:type="dxa"/>
          </w:tcPr>
          <w:p w:rsidR="008572F8" w:rsidRPr="00627599" w:rsidRDefault="008572F8" w:rsidP="00B623B6">
            <w:pPr>
              <w:spacing w:after="0" w:line="276" w:lineRule="auto"/>
              <w:jc w:val="center"/>
              <w:rPr>
                <w:rFonts w:cs="Times New Roman"/>
                <w:lang w:val="id-ID"/>
              </w:rPr>
            </w:pPr>
            <w:r w:rsidRPr="00627599">
              <w:rPr>
                <w:rFonts w:cs="Times New Roman"/>
                <w:lang w:val="id-ID"/>
              </w:rPr>
              <w:t>Skor</w:t>
            </w:r>
          </w:p>
        </w:tc>
        <w:tc>
          <w:tcPr>
            <w:tcW w:w="1642" w:type="dxa"/>
          </w:tcPr>
          <w:p w:rsidR="008572F8" w:rsidRPr="00627599" w:rsidRDefault="008572F8" w:rsidP="00B623B6">
            <w:pPr>
              <w:spacing w:after="0" w:line="276" w:lineRule="auto"/>
              <w:jc w:val="center"/>
              <w:rPr>
                <w:rFonts w:cs="Times New Roman"/>
                <w:lang w:val="id-ID"/>
              </w:rPr>
            </w:pPr>
            <w:r w:rsidRPr="00627599">
              <w:rPr>
                <w:rFonts w:cs="Times New Roman"/>
                <w:lang w:val="id-ID"/>
              </w:rPr>
              <w:t>Jumlah Responden</w:t>
            </w:r>
          </w:p>
        </w:tc>
        <w:tc>
          <w:tcPr>
            <w:tcW w:w="1642" w:type="dxa"/>
          </w:tcPr>
          <w:p w:rsidR="008572F8" w:rsidRPr="00627599" w:rsidRDefault="008572F8" w:rsidP="00B623B6">
            <w:pPr>
              <w:spacing w:after="0" w:line="276" w:lineRule="auto"/>
              <w:jc w:val="center"/>
              <w:rPr>
                <w:rFonts w:cs="Times New Roman"/>
                <w:lang w:val="id-ID"/>
              </w:rPr>
            </w:pPr>
            <w:r w:rsidRPr="00627599">
              <w:rPr>
                <w:rFonts w:cs="Times New Roman"/>
                <w:lang w:val="id-ID"/>
              </w:rPr>
              <w:t>Skor Total</w:t>
            </w:r>
          </w:p>
        </w:tc>
        <w:tc>
          <w:tcPr>
            <w:tcW w:w="1642" w:type="dxa"/>
          </w:tcPr>
          <w:p w:rsidR="008572F8" w:rsidRPr="00627599" w:rsidRDefault="008572F8" w:rsidP="00B623B6">
            <w:pPr>
              <w:spacing w:after="0" w:line="276" w:lineRule="auto"/>
              <w:jc w:val="center"/>
              <w:rPr>
                <w:rFonts w:cs="Times New Roman"/>
                <w:lang w:val="id-ID"/>
              </w:rPr>
            </w:pPr>
            <w:r w:rsidRPr="00627599">
              <w:rPr>
                <w:rFonts w:cs="Times New Roman"/>
                <w:lang w:val="id-ID"/>
              </w:rPr>
              <w:t>Persentase (%)</w:t>
            </w:r>
          </w:p>
        </w:tc>
      </w:tr>
      <w:tr w:rsidR="008572F8" w:rsidRPr="00627599" w:rsidTr="001D131C">
        <w:tc>
          <w:tcPr>
            <w:tcW w:w="2122" w:type="dxa"/>
          </w:tcPr>
          <w:p w:rsidR="008572F8" w:rsidRPr="00806BC2" w:rsidRDefault="008572F8"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8572F8" w:rsidRPr="00B63824" w:rsidRDefault="008572F8" w:rsidP="00AD49A7">
            <w:pPr>
              <w:spacing w:after="0" w:line="276" w:lineRule="auto"/>
              <w:jc w:val="center"/>
              <w:rPr>
                <w:rFonts w:cs="Times New Roman"/>
                <w:lang w:val="id-ID"/>
              </w:rPr>
            </w:pPr>
            <w:r>
              <w:rPr>
                <w:rFonts w:cs="Times New Roman"/>
                <w:lang w:val="id-ID"/>
              </w:rPr>
              <w:t>5</w:t>
            </w:r>
          </w:p>
        </w:tc>
        <w:tc>
          <w:tcPr>
            <w:tcW w:w="1642" w:type="dxa"/>
          </w:tcPr>
          <w:p w:rsidR="008572F8" w:rsidRPr="00B63824" w:rsidRDefault="008572F8" w:rsidP="00AD49A7">
            <w:pPr>
              <w:spacing w:after="0" w:line="276" w:lineRule="auto"/>
              <w:jc w:val="center"/>
              <w:rPr>
                <w:rFonts w:cs="Times New Roman"/>
                <w:lang w:val="id-ID"/>
              </w:rPr>
            </w:pPr>
            <w:r>
              <w:rPr>
                <w:rFonts w:cs="Times New Roman"/>
                <w:lang w:val="id-ID"/>
              </w:rPr>
              <w:t>12</w:t>
            </w:r>
          </w:p>
        </w:tc>
        <w:tc>
          <w:tcPr>
            <w:tcW w:w="1642" w:type="dxa"/>
          </w:tcPr>
          <w:p w:rsidR="008572F8" w:rsidRPr="002129B1" w:rsidRDefault="008572F8" w:rsidP="00AD49A7">
            <w:pPr>
              <w:spacing w:after="0" w:line="276" w:lineRule="auto"/>
              <w:jc w:val="center"/>
              <w:rPr>
                <w:rFonts w:cs="Times New Roman"/>
              </w:rPr>
            </w:pPr>
            <w:r>
              <w:rPr>
                <w:rFonts w:cs="Times New Roman"/>
              </w:rPr>
              <w:t>60</w:t>
            </w:r>
          </w:p>
        </w:tc>
        <w:tc>
          <w:tcPr>
            <w:tcW w:w="1642" w:type="dxa"/>
          </w:tcPr>
          <w:p w:rsidR="008572F8" w:rsidRPr="00B94FD2" w:rsidRDefault="008572F8" w:rsidP="00AD49A7">
            <w:pPr>
              <w:spacing w:after="0" w:line="276" w:lineRule="auto"/>
              <w:jc w:val="center"/>
              <w:rPr>
                <w:rFonts w:cs="Times New Roman"/>
                <w:lang w:val="id-ID"/>
              </w:rPr>
            </w:pPr>
            <w:r>
              <w:rPr>
                <w:rFonts w:cs="Times New Roman"/>
              </w:rPr>
              <w:t>18,5</w:t>
            </w:r>
            <w:r>
              <w:rPr>
                <w:rFonts w:cs="Times New Roman"/>
                <w:lang w:val="id-ID"/>
              </w:rPr>
              <w:t>%</w:t>
            </w:r>
          </w:p>
        </w:tc>
      </w:tr>
      <w:tr w:rsidR="008572F8" w:rsidRPr="00627599" w:rsidTr="001D131C">
        <w:tc>
          <w:tcPr>
            <w:tcW w:w="2122" w:type="dxa"/>
          </w:tcPr>
          <w:p w:rsidR="008572F8" w:rsidRPr="00627599" w:rsidRDefault="008572F8" w:rsidP="00AD49A7">
            <w:pPr>
              <w:spacing w:after="0" w:line="276" w:lineRule="auto"/>
              <w:jc w:val="center"/>
              <w:rPr>
                <w:rFonts w:cs="Times New Roman"/>
                <w:lang w:val="id-ID"/>
              </w:rPr>
            </w:pPr>
            <w:r>
              <w:rPr>
                <w:rFonts w:cs="Times New Roman"/>
                <w:lang w:val="id-ID"/>
              </w:rPr>
              <w:t>Setuju</w:t>
            </w:r>
          </w:p>
        </w:tc>
        <w:tc>
          <w:tcPr>
            <w:tcW w:w="1162" w:type="dxa"/>
          </w:tcPr>
          <w:p w:rsidR="008572F8" w:rsidRPr="00B63824" w:rsidRDefault="008572F8" w:rsidP="00AD49A7">
            <w:pPr>
              <w:spacing w:after="0" w:line="276" w:lineRule="auto"/>
              <w:jc w:val="center"/>
              <w:rPr>
                <w:rFonts w:cs="Times New Roman"/>
                <w:lang w:val="id-ID"/>
              </w:rPr>
            </w:pPr>
            <w:r>
              <w:rPr>
                <w:rFonts w:cs="Times New Roman"/>
                <w:lang w:val="id-ID"/>
              </w:rPr>
              <w:t>4</w:t>
            </w:r>
          </w:p>
        </w:tc>
        <w:tc>
          <w:tcPr>
            <w:tcW w:w="1642" w:type="dxa"/>
          </w:tcPr>
          <w:p w:rsidR="008572F8" w:rsidRPr="00B63824" w:rsidRDefault="008572F8" w:rsidP="00AD49A7">
            <w:pPr>
              <w:spacing w:after="0" w:line="276" w:lineRule="auto"/>
              <w:jc w:val="center"/>
              <w:rPr>
                <w:rFonts w:cs="Times New Roman"/>
                <w:lang w:val="id-ID"/>
              </w:rPr>
            </w:pPr>
            <w:r>
              <w:rPr>
                <w:rFonts w:cs="Times New Roman"/>
                <w:lang w:val="id-ID"/>
              </w:rPr>
              <w:t>48</w:t>
            </w:r>
          </w:p>
        </w:tc>
        <w:tc>
          <w:tcPr>
            <w:tcW w:w="1642" w:type="dxa"/>
          </w:tcPr>
          <w:p w:rsidR="008572F8" w:rsidRPr="00953331" w:rsidRDefault="008572F8" w:rsidP="00AD49A7">
            <w:pPr>
              <w:spacing w:after="0" w:line="276" w:lineRule="auto"/>
              <w:jc w:val="center"/>
              <w:rPr>
                <w:rFonts w:cs="Times New Roman"/>
              </w:rPr>
            </w:pPr>
            <w:r>
              <w:rPr>
                <w:rFonts w:cs="Times New Roman"/>
              </w:rPr>
              <w:t>192</w:t>
            </w:r>
          </w:p>
        </w:tc>
        <w:tc>
          <w:tcPr>
            <w:tcW w:w="1642" w:type="dxa"/>
          </w:tcPr>
          <w:p w:rsidR="008572F8" w:rsidRPr="00B94FD2" w:rsidRDefault="008572F8" w:rsidP="00AD49A7">
            <w:pPr>
              <w:spacing w:after="0" w:line="276" w:lineRule="auto"/>
              <w:jc w:val="center"/>
              <w:rPr>
                <w:rFonts w:cs="Times New Roman"/>
                <w:lang w:val="id-ID"/>
              </w:rPr>
            </w:pPr>
            <w:r>
              <w:rPr>
                <w:rFonts w:cs="Times New Roman"/>
                <w:lang w:val="id-ID"/>
              </w:rPr>
              <w:t>73,8%</w:t>
            </w:r>
          </w:p>
        </w:tc>
      </w:tr>
      <w:tr w:rsidR="008572F8" w:rsidRPr="00627599" w:rsidTr="001D131C">
        <w:tc>
          <w:tcPr>
            <w:tcW w:w="2122" w:type="dxa"/>
          </w:tcPr>
          <w:p w:rsidR="008572F8" w:rsidRPr="00397F2C" w:rsidRDefault="008572F8" w:rsidP="00AD49A7">
            <w:pPr>
              <w:spacing w:after="0" w:line="276" w:lineRule="auto"/>
              <w:jc w:val="center"/>
              <w:rPr>
                <w:rFonts w:cs="Times New Roman"/>
              </w:rPr>
            </w:pPr>
            <w:r>
              <w:rPr>
                <w:rFonts w:cs="Times New Roman"/>
              </w:rPr>
              <w:t>Kurang Setuju</w:t>
            </w:r>
          </w:p>
        </w:tc>
        <w:tc>
          <w:tcPr>
            <w:tcW w:w="1162" w:type="dxa"/>
          </w:tcPr>
          <w:p w:rsidR="008572F8" w:rsidRPr="00B63824" w:rsidRDefault="008572F8" w:rsidP="00AD49A7">
            <w:pPr>
              <w:spacing w:after="0" w:line="276" w:lineRule="auto"/>
              <w:jc w:val="center"/>
              <w:rPr>
                <w:rFonts w:cs="Times New Roman"/>
                <w:lang w:val="id-ID"/>
              </w:rPr>
            </w:pPr>
            <w:r>
              <w:rPr>
                <w:rFonts w:cs="Times New Roman"/>
                <w:lang w:val="id-ID"/>
              </w:rPr>
              <w:t>3</w:t>
            </w:r>
          </w:p>
        </w:tc>
        <w:tc>
          <w:tcPr>
            <w:tcW w:w="1642" w:type="dxa"/>
          </w:tcPr>
          <w:p w:rsidR="008572F8" w:rsidRPr="00B63824" w:rsidRDefault="008572F8" w:rsidP="00AD49A7">
            <w:pPr>
              <w:spacing w:after="0" w:line="276" w:lineRule="auto"/>
              <w:jc w:val="center"/>
              <w:rPr>
                <w:rFonts w:cs="Times New Roman"/>
                <w:lang w:val="id-ID"/>
              </w:rPr>
            </w:pPr>
            <w:r>
              <w:rPr>
                <w:rFonts w:cs="Times New Roman"/>
                <w:lang w:val="id-ID"/>
              </w:rPr>
              <w:t>5</w:t>
            </w:r>
          </w:p>
        </w:tc>
        <w:tc>
          <w:tcPr>
            <w:tcW w:w="1642" w:type="dxa"/>
          </w:tcPr>
          <w:p w:rsidR="008572F8" w:rsidRPr="00812675" w:rsidRDefault="008572F8" w:rsidP="00AD49A7">
            <w:pPr>
              <w:spacing w:after="0" w:line="276" w:lineRule="auto"/>
              <w:jc w:val="center"/>
              <w:rPr>
                <w:rFonts w:cs="Times New Roman"/>
                <w:lang w:val="id-ID"/>
              </w:rPr>
            </w:pPr>
            <w:r>
              <w:rPr>
                <w:rFonts w:cs="Times New Roman"/>
                <w:lang w:val="id-ID"/>
              </w:rPr>
              <w:t>15</w:t>
            </w:r>
          </w:p>
        </w:tc>
        <w:tc>
          <w:tcPr>
            <w:tcW w:w="1642" w:type="dxa"/>
          </w:tcPr>
          <w:p w:rsidR="008572F8" w:rsidRPr="00B94FD2" w:rsidRDefault="008572F8" w:rsidP="00AD49A7">
            <w:pPr>
              <w:spacing w:after="0" w:line="276" w:lineRule="auto"/>
              <w:jc w:val="center"/>
              <w:rPr>
                <w:rFonts w:cs="Times New Roman"/>
                <w:lang w:val="id-ID"/>
              </w:rPr>
            </w:pPr>
            <w:r>
              <w:rPr>
                <w:rFonts w:cs="Times New Roman"/>
              </w:rPr>
              <w:t>7,7</w:t>
            </w:r>
            <w:r>
              <w:rPr>
                <w:rFonts w:cs="Times New Roman"/>
                <w:lang w:val="id-ID"/>
              </w:rPr>
              <w:t>%</w:t>
            </w:r>
          </w:p>
        </w:tc>
      </w:tr>
      <w:tr w:rsidR="008572F8" w:rsidRPr="00627599" w:rsidTr="001D131C">
        <w:tc>
          <w:tcPr>
            <w:tcW w:w="2122" w:type="dxa"/>
          </w:tcPr>
          <w:p w:rsidR="008572F8" w:rsidRPr="00397F2C" w:rsidRDefault="008572F8" w:rsidP="00AD49A7">
            <w:pPr>
              <w:spacing w:after="0" w:line="276" w:lineRule="auto"/>
              <w:jc w:val="center"/>
              <w:rPr>
                <w:rFonts w:cs="Times New Roman"/>
              </w:rPr>
            </w:pPr>
            <w:r>
              <w:rPr>
                <w:rFonts w:cs="Times New Roman"/>
              </w:rPr>
              <w:t>Tidak Setuju</w:t>
            </w:r>
          </w:p>
        </w:tc>
        <w:tc>
          <w:tcPr>
            <w:tcW w:w="1162" w:type="dxa"/>
          </w:tcPr>
          <w:p w:rsidR="008572F8" w:rsidRPr="00B63824" w:rsidRDefault="008572F8" w:rsidP="00AD49A7">
            <w:pPr>
              <w:spacing w:after="0" w:line="276" w:lineRule="auto"/>
              <w:jc w:val="center"/>
              <w:rPr>
                <w:rFonts w:cs="Times New Roman"/>
                <w:lang w:val="id-ID"/>
              </w:rPr>
            </w:pPr>
            <w:r>
              <w:rPr>
                <w:rFonts w:cs="Times New Roman"/>
                <w:lang w:val="id-ID"/>
              </w:rPr>
              <w:t>2</w:t>
            </w:r>
          </w:p>
        </w:tc>
        <w:tc>
          <w:tcPr>
            <w:tcW w:w="1642" w:type="dxa"/>
          </w:tcPr>
          <w:p w:rsidR="008572F8" w:rsidRPr="00B63824" w:rsidRDefault="008572F8" w:rsidP="00AD49A7">
            <w:pPr>
              <w:spacing w:after="0" w:line="276" w:lineRule="auto"/>
              <w:jc w:val="center"/>
              <w:rPr>
                <w:rFonts w:cs="Times New Roman"/>
                <w:lang w:val="id-ID"/>
              </w:rPr>
            </w:pPr>
            <w:r>
              <w:rPr>
                <w:rFonts w:cs="Times New Roman"/>
                <w:lang w:val="id-ID"/>
              </w:rPr>
              <w:t>0</w:t>
            </w:r>
          </w:p>
        </w:tc>
        <w:tc>
          <w:tcPr>
            <w:tcW w:w="1642" w:type="dxa"/>
          </w:tcPr>
          <w:p w:rsidR="008572F8" w:rsidRPr="00812675" w:rsidRDefault="008572F8" w:rsidP="00AD49A7">
            <w:pPr>
              <w:spacing w:after="0" w:line="276" w:lineRule="auto"/>
              <w:jc w:val="center"/>
              <w:rPr>
                <w:rFonts w:cs="Times New Roman"/>
                <w:lang w:val="id-ID"/>
              </w:rPr>
            </w:pPr>
            <w:r>
              <w:rPr>
                <w:rFonts w:cs="Times New Roman"/>
                <w:lang w:val="id-ID"/>
              </w:rPr>
              <w:t>0</w:t>
            </w:r>
          </w:p>
        </w:tc>
        <w:tc>
          <w:tcPr>
            <w:tcW w:w="1642" w:type="dxa"/>
          </w:tcPr>
          <w:p w:rsidR="008572F8" w:rsidRPr="00B94FD2" w:rsidRDefault="008572F8" w:rsidP="00AD49A7">
            <w:pPr>
              <w:spacing w:after="0" w:line="276" w:lineRule="auto"/>
              <w:jc w:val="center"/>
              <w:rPr>
                <w:rFonts w:cs="Times New Roman"/>
                <w:lang w:val="id-ID"/>
              </w:rPr>
            </w:pPr>
            <w:r>
              <w:rPr>
                <w:rFonts w:cs="Times New Roman"/>
                <w:lang w:val="id-ID"/>
              </w:rPr>
              <w:t>0%</w:t>
            </w:r>
          </w:p>
        </w:tc>
      </w:tr>
      <w:tr w:rsidR="008572F8" w:rsidRPr="00627599" w:rsidTr="001D131C">
        <w:tc>
          <w:tcPr>
            <w:tcW w:w="2122" w:type="dxa"/>
          </w:tcPr>
          <w:p w:rsidR="008572F8" w:rsidRPr="00397F2C" w:rsidRDefault="008572F8" w:rsidP="00AD49A7">
            <w:pPr>
              <w:spacing w:after="0" w:line="276" w:lineRule="auto"/>
              <w:jc w:val="center"/>
              <w:rPr>
                <w:rFonts w:cs="Times New Roman"/>
              </w:rPr>
            </w:pPr>
            <w:r>
              <w:rPr>
                <w:rFonts w:cs="Times New Roman"/>
              </w:rPr>
              <w:t>Sangat Tidak Setuju</w:t>
            </w:r>
          </w:p>
        </w:tc>
        <w:tc>
          <w:tcPr>
            <w:tcW w:w="1162" w:type="dxa"/>
          </w:tcPr>
          <w:p w:rsidR="008572F8" w:rsidRPr="00B63824" w:rsidRDefault="008572F8" w:rsidP="00AD49A7">
            <w:pPr>
              <w:spacing w:after="0" w:line="276" w:lineRule="auto"/>
              <w:jc w:val="center"/>
              <w:rPr>
                <w:rFonts w:cs="Times New Roman"/>
                <w:lang w:val="id-ID"/>
              </w:rPr>
            </w:pPr>
            <w:r>
              <w:rPr>
                <w:rFonts w:cs="Times New Roman"/>
                <w:lang w:val="id-ID"/>
              </w:rPr>
              <w:t>1</w:t>
            </w:r>
          </w:p>
        </w:tc>
        <w:tc>
          <w:tcPr>
            <w:tcW w:w="1642" w:type="dxa"/>
          </w:tcPr>
          <w:p w:rsidR="008572F8" w:rsidRPr="00B63824" w:rsidRDefault="008572F8" w:rsidP="00AD49A7">
            <w:pPr>
              <w:spacing w:after="0" w:line="276" w:lineRule="auto"/>
              <w:jc w:val="center"/>
              <w:rPr>
                <w:rFonts w:cs="Times New Roman"/>
                <w:lang w:val="id-ID"/>
              </w:rPr>
            </w:pPr>
            <w:r>
              <w:rPr>
                <w:rFonts w:cs="Times New Roman"/>
                <w:lang w:val="id-ID"/>
              </w:rPr>
              <w:t>0</w:t>
            </w:r>
          </w:p>
        </w:tc>
        <w:tc>
          <w:tcPr>
            <w:tcW w:w="1642" w:type="dxa"/>
          </w:tcPr>
          <w:p w:rsidR="008572F8" w:rsidRPr="00812675" w:rsidRDefault="008572F8" w:rsidP="00AD49A7">
            <w:pPr>
              <w:spacing w:after="0" w:line="276" w:lineRule="auto"/>
              <w:jc w:val="center"/>
              <w:rPr>
                <w:rFonts w:cs="Times New Roman"/>
                <w:lang w:val="id-ID"/>
              </w:rPr>
            </w:pPr>
            <w:r>
              <w:rPr>
                <w:rFonts w:cs="Times New Roman"/>
                <w:lang w:val="id-ID"/>
              </w:rPr>
              <w:t>0</w:t>
            </w:r>
          </w:p>
        </w:tc>
        <w:tc>
          <w:tcPr>
            <w:tcW w:w="1642" w:type="dxa"/>
          </w:tcPr>
          <w:p w:rsidR="008572F8" w:rsidRPr="00B04232" w:rsidRDefault="008572F8" w:rsidP="00AD49A7">
            <w:pPr>
              <w:spacing w:after="0" w:line="276" w:lineRule="auto"/>
              <w:jc w:val="center"/>
              <w:rPr>
                <w:rFonts w:cs="Times New Roman"/>
                <w:lang w:val="id-ID"/>
              </w:rPr>
            </w:pPr>
            <w:r>
              <w:rPr>
                <w:rFonts w:cs="Times New Roman"/>
                <w:lang w:val="id-ID"/>
              </w:rPr>
              <w:t>0%</w:t>
            </w:r>
          </w:p>
        </w:tc>
      </w:tr>
      <w:tr w:rsidR="008572F8" w:rsidRPr="00627599" w:rsidTr="001D131C">
        <w:tc>
          <w:tcPr>
            <w:tcW w:w="2122" w:type="dxa"/>
          </w:tcPr>
          <w:p w:rsidR="008572F8" w:rsidRPr="00627599" w:rsidRDefault="008572F8" w:rsidP="00AD49A7">
            <w:pPr>
              <w:spacing w:after="0" w:line="276" w:lineRule="auto"/>
              <w:jc w:val="center"/>
              <w:rPr>
                <w:rFonts w:cs="Times New Roman"/>
                <w:lang w:val="id-ID"/>
              </w:rPr>
            </w:pPr>
            <w:r w:rsidRPr="00627599">
              <w:rPr>
                <w:rFonts w:cs="Times New Roman"/>
                <w:lang w:val="id-ID"/>
              </w:rPr>
              <w:t>Jumlah</w:t>
            </w:r>
          </w:p>
        </w:tc>
        <w:tc>
          <w:tcPr>
            <w:tcW w:w="1162" w:type="dxa"/>
          </w:tcPr>
          <w:p w:rsidR="008572F8" w:rsidRPr="00627599" w:rsidRDefault="008572F8" w:rsidP="00AD49A7">
            <w:pPr>
              <w:spacing w:after="0" w:line="276" w:lineRule="auto"/>
              <w:rPr>
                <w:rFonts w:cs="Times New Roman"/>
              </w:rPr>
            </w:pPr>
          </w:p>
        </w:tc>
        <w:tc>
          <w:tcPr>
            <w:tcW w:w="1642" w:type="dxa"/>
          </w:tcPr>
          <w:p w:rsidR="008572F8" w:rsidRPr="00B63824" w:rsidRDefault="008572F8" w:rsidP="00AD49A7">
            <w:pPr>
              <w:spacing w:after="0" w:line="276" w:lineRule="auto"/>
              <w:jc w:val="center"/>
              <w:rPr>
                <w:rFonts w:cs="Times New Roman"/>
                <w:lang w:val="id-ID"/>
              </w:rPr>
            </w:pPr>
            <w:r>
              <w:rPr>
                <w:rFonts w:cs="Times New Roman"/>
                <w:lang w:val="id-ID"/>
              </w:rPr>
              <w:t>65</w:t>
            </w:r>
          </w:p>
        </w:tc>
        <w:tc>
          <w:tcPr>
            <w:tcW w:w="1642" w:type="dxa"/>
          </w:tcPr>
          <w:p w:rsidR="008572F8" w:rsidRPr="00812675" w:rsidRDefault="008572F8" w:rsidP="00AD49A7">
            <w:pPr>
              <w:spacing w:after="0" w:line="276" w:lineRule="auto"/>
              <w:jc w:val="center"/>
              <w:rPr>
                <w:rFonts w:cs="Times New Roman"/>
                <w:lang w:val="id-ID"/>
              </w:rPr>
            </w:pPr>
            <w:r>
              <w:rPr>
                <w:rFonts w:cs="Times New Roman"/>
                <w:lang w:val="id-ID"/>
              </w:rPr>
              <w:t>267</w:t>
            </w:r>
          </w:p>
        </w:tc>
        <w:tc>
          <w:tcPr>
            <w:tcW w:w="1642" w:type="dxa"/>
          </w:tcPr>
          <w:p w:rsidR="008572F8" w:rsidRPr="00B04232" w:rsidRDefault="008572F8" w:rsidP="00AD49A7">
            <w:pPr>
              <w:spacing w:after="0" w:line="276" w:lineRule="auto"/>
              <w:jc w:val="center"/>
              <w:rPr>
                <w:rFonts w:cs="Times New Roman"/>
                <w:lang w:val="id-ID"/>
              </w:rPr>
            </w:pPr>
            <w:r>
              <w:rPr>
                <w:rFonts w:cs="Times New Roman"/>
                <w:lang w:val="id-ID"/>
              </w:rPr>
              <w:t>100%</w:t>
            </w:r>
          </w:p>
        </w:tc>
      </w:tr>
    </w:tbl>
    <w:p w:rsidR="008572F8" w:rsidRPr="00627599" w:rsidRDefault="008572F8" w:rsidP="009700B2">
      <w:pPr>
        <w:spacing w:after="120" w:line="276" w:lineRule="auto"/>
        <w:rPr>
          <w:rFonts w:cs="Times New Roman"/>
        </w:rPr>
      </w:pPr>
      <w:r w:rsidRPr="00627599">
        <w:rPr>
          <w:rFonts w:cs="Times New Roman"/>
        </w:rPr>
        <w:t>Sumber : Data Primer yang diolah (Tahun 2022)</w:t>
      </w:r>
    </w:p>
    <w:p w:rsidR="008572F8" w:rsidRDefault="008572F8" w:rsidP="009700B2">
      <w:pPr>
        <w:spacing w:after="120" w:line="276" w:lineRule="auto"/>
        <w:rPr>
          <w:rFonts w:cs="Times New Roman"/>
          <w:sz w:val="24"/>
          <w:szCs w:val="24"/>
        </w:rPr>
      </w:pPr>
      <w:r>
        <w:rPr>
          <w:rFonts w:cs="Times New Roman"/>
          <w:sz w:val="24"/>
          <w:szCs w:val="24"/>
        </w:rPr>
        <w:t>Total dalam pengumpulan data angket :</w:t>
      </w:r>
    </w:p>
    <w:p w:rsidR="008572F8" w:rsidRPr="00C80A56" w:rsidRDefault="008572F8"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E44889" w:rsidRPr="00C5338A" w:rsidRDefault="008572F8" w:rsidP="00C5338A">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267</m:t>
              </m:r>
            </m:num>
            <m:den>
              <m:r>
                <m:rPr>
                  <m:sty m:val="p"/>
                </m:rPr>
                <w:rPr>
                  <w:rFonts w:ascii="Cambria Math" w:hAnsi="Cambria Math"/>
                  <w:sz w:val="24"/>
                  <w:szCs w:val="24"/>
                </w:rPr>
                <m:t xml:space="preserve"> 325</m:t>
              </m:r>
            </m:den>
          </m:f>
          <m:r>
            <w:rPr>
              <w:rFonts w:ascii="Cambria Math" w:hAnsi="Cambria Math"/>
              <w:sz w:val="24"/>
              <w:szCs w:val="24"/>
            </w:rPr>
            <m:t xml:space="preserve"> x 100=82,1%</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C56AA8" w:rsidRPr="00564DF5" w:rsidTr="00D90024">
        <w:trPr>
          <w:trHeight w:val="307"/>
        </w:trPr>
        <w:tc>
          <w:tcPr>
            <w:tcW w:w="1455" w:type="dxa"/>
            <w:tcBorders>
              <w:top w:val="nil"/>
            </w:tcBorders>
          </w:tcPr>
          <w:p w:rsidR="00C56AA8" w:rsidRPr="00564DF5" w:rsidRDefault="00C56AA8"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C56AA8" w:rsidRPr="00564DF5" w:rsidRDefault="00C56AA8"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C56AA8" w:rsidRPr="00564DF5" w:rsidRDefault="00C56AA8"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C56AA8" w:rsidRPr="00564DF5" w:rsidRDefault="00C56AA8"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C56AA8" w:rsidRPr="00564DF5" w:rsidRDefault="00C56AA8" w:rsidP="009700B2">
            <w:pPr>
              <w:pStyle w:val="TableParagraph"/>
              <w:spacing w:before="115" w:line="276" w:lineRule="auto"/>
              <w:ind w:left="205"/>
              <w:rPr>
                <w:sz w:val="24"/>
                <w:szCs w:val="24"/>
              </w:rPr>
            </w:pPr>
            <w:r>
              <w:rPr>
                <w:sz w:val="24"/>
                <w:szCs w:val="24"/>
              </w:rPr>
              <w:t xml:space="preserve">     SS</w:t>
            </w:r>
          </w:p>
        </w:tc>
      </w:tr>
      <w:tr w:rsidR="00C56AA8" w:rsidRPr="00564DF5" w:rsidTr="00D90024">
        <w:trPr>
          <w:trHeight w:val="766"/>
        </w:trPr>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p w:rsidR="00C56AA8" w:rsidRPr="00564DF5" w:rsidRDefault="00C56AA8"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C56AA8" w:rsidRPr="00564DF5" w:rsidRDefault="00C56AA8"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10464" behindDoc="0" locked="0" layoutInCell="1" allowOverlap="1" wp14:anchorId="78AE1ABC" wp14:editId="4A448566">
                      <wp:simplePos x="0" y="0"/>
                      <wp:positionH relativeFrom="column">
                        <wp:posOffset>119380</wp:posOffset>
                      </wp:positionH>
                      <wp:positionV relativeFrom="paragraph">
                        <wp:posOffset>-20320</wp:posOffset>
                      </wp:positionV>
                      <wp:extent cx="0" cy="225425"/>
                      <wp:effectExtent l="57150" t="19050" r="76200" b="79375"/>
                      <wp:wrapNone/>
                      <wp:docPr id="43" name="Straight Connector 43"/>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5B7B8329" id="Straight Connector 43"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pt,-1.6pt" to="9.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" strokecolor="windowText" strokeweight="2pt">
                      <v:shadow on="t" color="black" opacity="24903f" origin=",.5" offset="0,.55556mm"/>
                    </v:line>
                  </w:pict>
                </mc:Fallback>
              </mc:AlternateContent>
            </w:r>
          </w:p>
          <w:p w:rsidR="00C56AA8" w:rsidRPr="00564DF5" w:rsidRDefault="00C56AA8" w:rsidP="009700B2">
            <w:pPr>
              <w:spacing w:line="276" w:lineRule="auto"/>
              <w:rPr>
                <w:rFonts w:cs="Times New Roman"/>
                <w:sz w:val="24"/>
                <w:szCs w:val="24"/>
                <w:lang w:val="id"/>
              </w:rPr>
            </w:pPr>
            <w:r>
              <w:rPr>
                <w:rFonts w:cs="Times New Roman"/>
                <w:sz w:val="24"/>
                <w:szCs w:val="24"/>
                <w:lang w:val="id"/>
              </w:rPr>
              <w:t xml:space="preserve"> 82,1%</w:t>
            </w:r>
            <w:r w:rsidRPr="00564DF5">
              <w:rPr>
                <w:rFonts w:cs="Times New Roman"/>
                <w:sz w:val="24"/>
                <w:szCs w:val="24"/>
                <w:lang w:val="id"/>
              </w:rPr>
              <w:t xml:space="preserve"> </w:t>
            </w:r>
          </w:p>
        </w:tc>
      </w:tr>
    </w:tbl>
    <w:p w:rsidR="00C56AA8" w:rsidRPr="00D90024" w:rsidRDefault="00C56AA8"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8572F8" w:rsidRDefault="008572F8" w:rsidP="009700B2">
      <w:pPr>
        <w:spacing w:line="276" w:lineRule="auto"/>
        <w:ind w:firstLine="720"/>
        <w:jc w:val="both"/>
        <w:rPr>
          <w:rFonts w:cs="Times New Roman"/>
          <w:sz w:val="24"/>
          <w:szCs w:val="24"/>
        </w:rPr>
      </w:pPr>
      <w:r w:rsidRPr="00072704">
        <w:rPr>
          <w:rFonts w:cs="Times New Roman"/>
          <w:sz w:val="24"/>
          <w:szCs w:val="24"/>
        </w:rPr>
        <w:t>Berdasarkan tabel 4.</w:t>
      </w:r>
      <w:r w:rsidR="009360B4">
        <w:rPr>
          <w:rFonts w:cs="Times New Roman"/>
          <w:sz w:val="24"/>
          <w:szCs w:val="24"/>
        </w:rPr>
        <w:t>14</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9360B4" w:rsidRPr="009360B4">
        <w:rPr>
          <w:rFonts w:cs="Times New Roman"/>
          <w:sz w:val="24"/>
          <w:szCs w:val="24"/>
        </w:rPr>
        <w:t xml:space="preserve">Penghargaan/reward yang diberikan instansi memotivasi </w:t>
      </w:r>
      <w:r w:rsidR="006038A5">
        <w:rPr>
          <w:rFonts w:cs="Times New Roman"/>
          <w:sz w:val="24"/>
          <w:szCs w:val="24"/>
        </w:rPr>
        <w:t>Pegawai</w:t>
      </w:r>
      <w:r w:rsidR="009360B4" w:rsidRPr="009360B4">
        <w:rPr>
          <w:rFonts w:cs="Times New Roman"/>
          <w:sz w:val="24"/>
          <w:szCs w:val="24"/>
        </w:rPr>
        <w:t xml:space="preserve"> untuk bekerja dengan semangat</w:t>
      </w:r>
      <w:r w:rsidRPr="00072704">
        <w:rPr>
          <w:rFonts w:cs="Times New Roman"/>
          <w:sz w:val="24"/>
          <w:szCs w:val="24"/>
        </w:rPr>
        <w:t xml:space="preserve">” yaitu sebanyak </w:t>
      </w:r>
      <w:r>
        <w:rPr>
          <w:rFonts w:cs="Times New Roman"/>
          <w:sz w:val="24"/>
          <w:szCs w:val="24"/>
        </w:rPr>
        <w:t xml:space="preserve">12 </w:t>
      </w:r>
      <w:r w:rsidRPr="00072704">
        <w:rPr>
          <w:rFonts w:cs="Times New Roman"/>
          <w:sz w:val="24"/>
          <w:szCs w:val="24"/>
        </w:rPr>
        <w:t>responden (</w:t>
      </w:r>
      <w:r>
        <w:rPr>
          <w:rFonts w:cs="Times New Roman"/>
          <w:sz w:val="24"/>
          <w:szCs w:val="24"/>
        </w:rPr>
        <w:t>18,5%), setuju</w:t>
      </w:r>
      <w:r w:rsidRPr="003635BB">
        <w:rPr>
          <w:rFonts w:cs="Times New Roman"/>
          <w:sz w:val="24"/>
          <w:szCs w:val="24"/>
        </w:rPr>
        <w:t xml:space="preserve"> sebanyak </w:t>
      </w:r>
      <w:r>
        <w:rPr>
          <w:rFonts w:cs="Times New Roman"/>
          <w:sz w:val="24"/>
          <w:szCs w:val="24"/>
        </w:rPr>
        <w:t>48 responden (73,8%), kurang setuju</w:t>
      </w:r>
      <w:r w:rsidRPr="003635BB">
        <w:rPr>
          <w:rFonts w:cs="Times New Roman"/>
          <w:sz w:val="24"/>
          <w:szCs w:val="24"/>
        </w:rPr>
        <w:t xml:space="preserve"> sebanyak </w:t>
      </w:r>
      <w:r>
        <w:rPr>
          <w:rFonts w:cs="Times New Roman"/>
          <w:sz w:val="24"/>
          <w:szCs w:val="24"/>
        </w:rPr>
        <w:t>5 responden (7,7</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Pr>
          <w:rFonts w:cs="Times New Roman"/>
          <w:sz w:val="24"/>
          <w:szCs w:val="24"/>
        </w:rPr>
        <w:t>82,1</w:t>
      </w:r>
      <w:r w:rsidRPr="00072704">
        <w:rPr>
          <w:rFonts w:cs="Times New Roman"/>
          <w:sz w:val="24"/>
          <w:szCs w:val="24"/>
        </w:rPr>
        <w:t xml:space="preserve">% yang </w:t>
      </w:r>
      <w:r>
        <w:rPr>
          <w:rFonts w:cs="Times New Roman"/>
          <w:sz w:val="24"/>
          <w:szCs w:val="24"/>
        </w:rPr>
        <w:t xml:space="preserve">menunjukan bahwa responden </w:t>
      </w:r>
      <w:r w:rsidR="00237A82">
        <w:rPr>
          <w:rFonts w:cs="Times New Roman"/>
          <w:sz w:val="24"/>
          <w:szCs w:val="24"/>
        </w:rPr>
        <w:t xml:space="preserve">sangat </w:t>
      </w:r>
      <w:r>
        <w:rPr>
          <w:rFonts w:cs="Times New Roman"/>
          <w:sz w:val="24"/>
          <w:szCs w:val="24"/>
        </w:rPr>
        <w:t>setuju dengan pernyataan tersebut.</w:t>
      </w:r>
    </w:p>
    <w:p w:rsidR="009360B4" w:rsidRPr="008572F8" w:rsidRDefault="009360B4" w:rsidP="00B623B6">
      <w:pPr>
        <w:spacing w:after="0" w:line="276" w:lineRule="auto"/>
        <w:ind w:left="252" w:hanging="252"/>
        <w:rPr>
          <w:rFonts w:cs="Times New Roman"/>
          <w:sz w:val="20"/>
          <w:szCs w:val="20"/>
        </w:rPr>
      </w:pPr>
      <w:r>
        <w:rPr>
          <w:rFonts w:cs="Times New Roman"/>
          <w:sz w:val="24"/>
          <w:szCs w:val="24"/>
        </w:rPr>
        <w:t xml:space="preserve">b. </w:t>
      </w:r>
      <w:r w:rsidRPr="009360B4">
        <w:rPr>
          <w:rFonts w:cs="Times New Roman"/>
          <w:sz w:val="24"/>
          <w:szCs w:val="24"/>
        </w:rPr>
        <w:t>Hasil pekerjaan mendapat pengakuan yang baik dari pimpinan</w:t>
      </w:r>
    </w:p>
    <w:p w:rsidR="009360B4" w:rsidRPr="00072704" w:rsidRDefault="009360B4" w:rsidP="00B623B6">
      <w:pPr>
        <w:pStyle w:val="Heading5"/>
        <w:jc w:val="center"/>
      </w:pPr>
      <w:r>
        <w:t xml:space="preserve">Tabel 4.15 </w:t>
      </w:r>
      <w:r w:rsidRPr="00072704">
        <w:t>Tanggapan Responden Mengenai</w:t>
      </w:r>
    </w:p>
    <w:p w:rsidR="009360B4" w:rsidRPr="0071586B" w:rsidRDefault="009360B4" w:rsidP="00B623B6">
      <w:pPr>
        <w:spacing w:after="0" w:line="276" w:lineRule="auto"/>
        <w:ind w:left="252" w:hanging="252"/>
        <w:jc w:val="center"/>
        <w:rPr>
          <w:rFonts w:cs="Times New Roman"/>
          <w:sz w:val="20"/>
          <w:szCs w:val="20"/>
        </w:rPr>
      </w:pPr>
      <w:r w:rsidRPr="00072704">
        <w:rPr>
          <w:rFonts w:cs="Times New Roman"/>
          <w:sz w:val="24"/>
          <w:szCs w:val="24"/>
        </w:rPr>
        <w:t>“</w:t>
      </w:r>
      <w:r w:rsidRPr="009360B4">
        <w:rPr>
          <w:rFonts w:cs="Times New Roman"/>
          <w:sz w:val="24"/>
          <w:szCs w:val="24"/>
        </w:rPr>
        <w:t>Hasil pekerjaan mendapat pengakuan yang baik dari pimpinan</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9360B4" w:rsidRPr="00627599" w:rsidTr="001D131C">
        <w:tc>
          <w:tcPr>
            <w:tcW w:w="2122" w:type="dxa"/>
          </w:tcPr>
          <w:p w:rsidR="009360B4" w:rsidRPr="00627599" w:rsidRDefault="009360B4" w:rsidP="00B623B6">
            <w:pPr>
              <w:spacing w:after="0" w:line="276" w:lineRule="auto"/>
              <w:jc w:val="center"/>
              <w:rPr>
                <w:rFonts w:cs="Times New Roman"/>
                <w:lang w:val="id-ID"/>
              </w:rPr>
            </w:pPr>
            <w:r w:rsidRPr="00627599">
              <w:rPr>
                <w:rFonts w:cs="Times New Roman"/>
                <w:lang w:val="id-ID"/>
              </w:rPr>
              <w:t>Keterangan</w:t>
            </w:r>
          </w:p>
        </w:tc>
        <w:tc>
          <w:tcPr>
            <w:tcW w:w="1162" w:type="dxa"/>
          </w:tcPr>
          <w:p w:rsidR="009360B4" w:rsidRPr="00627599" w:rsidRDefault="009360B4" w:rsidP="00B623B6">
            <w:pPr>
              <w:spacing w:after="0" w:line="276" w:lineRule="auto"/>
              <w:jc w:val="center"/>
              <w:rPr>
                <w:rFonts w:cs="Times New Roman"/>
                <w:lang w:val="id-ID"/>
              </w:rPr>
            </w:pPr>
            <w:r w:rsidRPr="00627599">
              <w:rPr>
                <w:rFonts w:cs="Times New Roman"/>
                <w:lang w:val="id-ID"/>
              </w:rPr>
              <w:t>Skor</w:t>
            </w:r>
          </w:p>
        </w:tc>
        <w:tc>
          <w:tcPr>
            <w:tcW w:w="1642" w:type="dxa"/>
          </w:tcPr>
          <w:p w:rsidR="009360B4" w:rsidRPr="00627599" w:rsidRDefault="009360B4" w:rsidP="00B623B6">
            <w:pPr>
              <w:spacing w:after="0" w:line="276" w:lineRule="auto"/>
              <w:jc w:val="center"/>
              <w:rPr>
                <w:rFonts w:cs="Times New Roman"/>
                <w:lang w:val="id-ID"/>
              </w:rPr>
            </w:pPr>
            <w:r w:rsidRPr="00627599">
              <w:rPr>
                <w:rFonts w:cs="Times New Roman"/>
                <w:lang w:val="id-ID"/>
              </w:rPr>
              <w:t>Jumlah Responden</w:t>
            </w:r>
          </w:p>
        </w:tc>
        <w:tc>
          <w:tcPr>
            <w:tcW w:w="1642" w:type="dxa"/>
          </w:tcPr>
          <w:p w:rsidR="009360B4" w:rsidRPr="00627599" w:rsidRDefault="009360B4" w:rsidP="00B623B6">
            <w:pPr>
              <w:spacing w:after="0" w:line="276" w:lineRule="auto"/>
              <w:jc w:val="center"/>
              <w:rPr>
                <w:rFonts w:cs="Times New Roman"/>
                <w:lang w:val="id-ID"/>
              </w:rPr>
            </w:pPr>
            <w:r w:rsidRPr="00627599">
              <w:rPr>
                <w:rFonts w:cs="Times New Roman"/>
                <w:lang w:val="id-ID"/>
              </w:rPr>
              <w:t>Skor Total</w:t>
            </w:r>
          </w:p>
        </w:tc>
        <w:tc>
          <w:tcPr>
            <w:tcW w:w="1642" w:type="dxa"/>
          </w:tcPr>
          <w:p w:rsidR="009360B4" w:rsidRPr="00627599" w:rsidRDefault="009360B4" w:rsidP="00B623B6">
            <w:pPr>
              <w:spacing w:after="0" w:line="276" w:lineRule="auto"/>
              <w:jc w:val="center"/>
              <w:rPr>
                <w:rFonts w:cs="Times New Roman"/>
                <w:lang w:val="id-ID"/>
              </w:rPr>
            </w:pPr>
            <w:r w:rsidRPr="00627599">
              <w:rPr>
                <w:rFonts w:cs="Times New Roman"/>
                <w:lang w:val="id-ID"/>
              </w:rPr>
              <w:t>Persentase (%)</w:t>
            </w:r>
          </w:p>
        </w:tc>
      </w:tr>
      <w:tr w:rsidR="009360B4" w:rsidRPr="00627599" w:rsidTr="001D131C">
        <w:tc>
          <w:tcPr>
            <w:tcW w:w="2122" w:type="dxa"/>
          </w:tcPr>
          <w:p w:rsidR="009360B4" w:rsidRPr="00806BC2" w:rsidRDefault="009360B4"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9360B4" w:rsidRPr="00B63824" w:rsidRDefault="009360B4" w:rsidP="00AD49A7">
            <w:pPr>
              <w:spacing w:after="0" w:line="276" w:lineRule="auto"/>
              <w:jc w:val="center"/>
              <w:rPr>
                <w:rFonts w:cs="Times New Roman"/>
                <w:lang w:val="id-ID"/>
              </w:rPr>
            </w:pPr>
            <w:r>
              <w:rPr>
                <w:rFonts w:cs="Times New Roman"/>
                <w:lang w:val="id-ID"/>
              </w:rPr>
              <w:t>5</w:t>
            </w:r>
          </w:p>
        </w:tc>
        <w:tc>
          <w:tcPr>
            <w:tcW w:w="1642" w:type="dxa"/>
          </w:tcPr>
          <w:p w:rsidR="009360B4" w:rsidRPr="00B63824" w:rsidRDefault="009360B4" w:rsidP="00AD49A7">
            <w:pPr>
              <w:spacing w:after="0" w:line="276" w:lineRule="auto"/>
              <w:jc w:val="center"/>
              <w:rPr>
                <w:rFonts w:cs="Times New Roman"/>
                <w:lang w:val="id-ID"/>
              </w:rPr>
            </w:pPr>
            <w:r>
              <w:rPr>
                <w:rFonts w:cs="Times New Roman"/>
                <w:lang w:val="id-ID"/>
              </w:rPr>
              <w:t>10</w:t>
            </w:r>
          </w:p>
        </w:tc>
        <w:tc>
          <w:tcPr>
            <w:tcW w:w="1642" w:type="dxa"/>
          </w:tcPr>
          <w:p w:rsidR="009360B4" w:rsidRPr="002129B1" w:rsidRDefault="009360B4" w:rsidP="00AD49A7">
            <w:pPr>
              <w:spacing w:after="0" w:line="276" w:lineRule="auto"/>
              <w:jc w:val="center"/>
              <w:rPr>
                <w:rFonts w:cs="Times New Roman"/>
              </w:rPr>
            </w:pPr>
            <w:r>
              <w:rPr>
                <w:rFonts w:cs="Times New Roman"/>
              </w:rPr>
              <w:t>50</w:t>
            </w:r>
          </w:p>
        </w:tc>
        <w:tc>
          <w:tcPr>
            <w:tcW w:w="1642" w:type="dxa"/>
          </w:tcPr>
          <w:p w:rsidR="009360B4" w:rsidRPr="00B94FD2" w:rsidRDefault="009360B4" w:rsidP="00AD49A7">
            <w:pPr>
              <w:spacing w:after="0" w:line="276" w:lineRule="auto"/>
              <w:jc w:val="center"/>
              <w:rPr>
                <w:rFonts w:cs="Times New Roman"/>
                <w:lang w:val="id-ID"/>
              </w:rPr>
            </w:pPr>
            <w:r>
              <w:rPr>
                <w:rFonts w:cs="Times New Roman"/>
              </w:rPr>
              <w:t>15,4</w:t>
            </w:r>
            <w:r>
              <w:rPr>
                <w:rFonts w:cs="Times New Roman"/>
                <w:lang w:val="id-ID"/>
              </w:rPr>
              <w:t>%</w:t>
            </w:r>
          </w:p>
        </w:tc>
      </w:tr>
      <w:tr w:rsidR="009360B4" w:rsidRPr="00627599" w:rsidTr="001D131C">
        <w:tc>
          <w:tcPr>
            <w:tcW w:w="2122" w:type="dxa"/>
          </w:tcPr>
          <w:p w:rsidR="009360B4" w:rsidRPr="00627599" w:rsidRDefault="009360B4" w:rsidP="00AD49A7">
            <w:pPr>
              <w:spacing w:after="0" w:line="276" w:lineRule="auto"/>
              <w:jc w:val="center"/>
              <w:rPr>
                <w:rFonts w:cs="Times New Roman"/>
                <w:lang w:val="id-ID"/>
              </w:rPr>
            </w:pPr>
            <w:r>
              <w:rPr>
                <w:rFonts w:cs="Times New Roman"/>
                <w:lang w:val="id-ID"/>
              </w:rPr>
              <w:t>Setuju</w:t>
            </w:r>
          </w:p>
        </w:tc>
        <w:tc>
          <w:tcPr>
            <w:tcW w:w="1162" w:type="dxa"/>
          </w:tcPr>
          <w:p w:rsidR="009360B4" w:rsidRPr="00B63824" w:rsidRDefault="009360B4" w:rsidP="00AD49A7">
            <w:pPr>
              <w:spacing w:after="0" w:line="276" w:lineRule="auto"/>
              <w:jc w:val="center"/>
              <w:rPr>
                <w:rFonts w:cs="Times New Roman"/>
                <w:lang w:val="id-ID"/>
              </w:rPr>
            </w:pPr>
            <w:r>
              <w:rPr>
                <w:rFonts w:cs="Times New Roman"/>
                <w:lang w:val="id-ID"/>
              </w:rPr>
              <w:t>4</w:t>
            </w:r>
          </w:p>
        </w:tc>
        <w:tc>
          <w:tcPr>
            <w:tcW w:w="1642" w:type="dxa"/>
          </w:tcPr>
          <w:p w:rsidR="009360B4" w:rsidRPr="009360B4" w:rsidRDefault="009360B4" w:rsidP="00AD49A7">
            <w:pPr>
              <w:spacing w:after="0" w:line="276" w:lineRule="auto"/>
              <w:jc w:val="center"/>
              <w:rPr>
                <w:rFonts w:cs="Times New Roman"/>
              </w:rPr>
            </w:pPr>
            <w:r>
              <w:rPr>
                <w:rFonts w:cs="Times New Roman"/>
              </w:rPr>
              <w:t>55</w:t>
            </w:r>
          </w:p>
        </w:tc>
        <w:tc>
          <w:tcPr>
            <w:tcW w:w="1642" w:type="dxa"/>
          </w:tcPr>
          <w:p w:rsidR="009360B4" w:rsidRPr="00953331" w:rsidRDefault="009360B4" w:rsidP="00AD49A7">
            <w:pPr>
              <w:spacing w:after="0" w:line="276" w:lineRule="auto"/>
              <w:jc w:val="center"/>
              <w:rPr>
                <w:rFonts w:cs="Times New Roman"/>
              </w:rPr>
            </w:pPr>
            <w:r>
              <w:rPr>
                <w:rFonts w:cs="Times New Roman"/>
              </w:rPr>
              <w:t>220</w:t>
            </w:r>
          </w:p>
        </w:tc>
        <w:tc>
          <w:tcPr>
            <w:tcW w:w="1642" w:type="dxa"/>
          </w:tcPr>
          <w:p w:rsidR="009360B4" w:rsidRPr="00B94FD2" w:rsidRDefault="009360B4" w:rsidP="00AD49A7">
            <w:pPr>
              <w:spacing w:after="0" w:line="276" w:lineRule="auto"/>
              <w:jc w:val="center"/>
              <w:rPr>
                <w:rFonts w:cs="Times New Roman"/>
                <w:lang w:val="id-ID"/>
              </w:rPr>
            </w:pPr>
            <w:r>
              <w:rPr>
                <w:rFonts w:cs="Times New Roman"/>
                <w:lang w:val="id-ID"/>
              </w:rPr>
              <w:t>84,6%</w:t>
            </w:r>
          </w:p>
        </w:tc>
      </w:tr>
      <w:tr w:rsidR="009360B4" w:rsidRPr="00627599" w:rsidTr="001D131C">
        <w:tc>
          <w:tcPr>
            <w:tcW w:w="2122" w:type="dxa"/>
          </w:tcPr>
          <w:p w:rsidR="009360B4" w:rsidRPr="00397F2C" w:rsidRDefault="009360B4" w:rsidP="00AD49A7">
            <w:pPr>
              <w:spacing w:after="0" w:line="276" w:lineRule="auto"/>
              <w:jc w:val="center"/>
              <w:rPr>
                <w:rFonts w:cs="Times New Roman"/>
              </w:rPr>
            </w:pPr>
            <w:r>
              <w:rPr>
                <w:rFonts w:cs="Times New Roman"/>
              </w:rPr>
              <w:t>Kurang Setuju</w:t>
            </w:r>
          </w:p>
        </w:tc>
        <w:tc>
          <w:tcPr>
            <w:tcW w:w="1162" w:type="dxa"/>
          </w:tcPr>
          <w:p w:rsidR="009360B4" w:rsidRPr="00B63824" w:rsidRDefault="009360B4" w:rsidP="00AD49A7">
            <w:pPr>
              <w:spacing w:after="0" w:line="276" w:lineRule="auto"/>
              <w:jc w:val="center"/>
              <w:rPr>
                <w:rFonts w:cs="Times New Roman"/>
                <w:lang w:val="id-ID"/>
              </w:rPr>
            </w:pPr>
            <w:r>
              <w:rPr>
                <w:rFonts w:cs="Times New Roman"/>
                <w:lang w:val="id-ID"/>
              </w:rPr>
              <w:t>3</w:t>
            </w:r>
          </w:p>
        </w:tc>
        <w:tc>
          <w:tcPr>
            <w:tcW w:w="1642" w:type="dxa"/>
          </w:tcPr>
          <w:p w:rsidR="009360B4" w:rsidRPr="00B63824" w:rsidRDefault="009360B4" w:rsidP="00AD49A7">
            <w:pPr>
              <w:spacing w:after="0" w:line="276" w:lineRule="auto"/>
              <w:jc w:val="center"/>
              <w:rPr>
                <w:rFonts w:cs="Times New Roman"/>
                <w:lang w:val="id-ID"/>
              </w:rPr>
            </w:pPr>
            <w:r>
              <w:rPr>
                <w:rFonts w:cs="Times New Roman"/>
                <w:lang w:val="id-ID"/>
              </w:rPr>
              <w:t>0</w:t>
            </w:r>
          </w:p>
        </w:tc>
        <w:tc>
          <w:tcPr>
            <w:tcW w:w="1642" w:type="dxa"/>
          </w:tcPr>
          <w:p w:rsidR="009360B4" w:rsidRPr="00812675" w:rsidRDefault="009360B4" w:rsidP="00AD49A7">
            <w:pPr>
              <w:spacing w:after="0" w:line="276" w:lineRule="auto"/>
              <w:jc w:val="center"/>
              <w:rPr>
                <w:rFonts w:cs="Times New Roman"/>
                <w:lang w:val="id-ID"/>
              </w:rPr>
            </w:pPr>
            <w:r>
              <w:rPr>
                <w:rFonts w:cs="Times New Roman"/>
                <w:lang w:val="id-ID"/>
              </w:rPr>
              <w:t>0</w:t>
            </w:r>
          </w:p>
        </w:tc>
        <w:tc>
          <w:tcPr>
            <w:tcW w:w="1642" w:type="dxa"/>
          </w:tcPr>
          <w:p w:rsidR="009360B4" w:rsidRPr="00B94FD2" w:rsidRDefault="009360B4" w:rsidP="00AD49A7">
            <w:pPr>
              <w:spacing w:after="0" w:line="276" w:lineRule="auto"/>
              <w:jc w:val="center"/>
              <w:rPr>
                <w:rFonts w:cs="Times New Roman"/>
                <w:lang w:val="id-ID"/>
              </w:rPr>
            </w:pPr>
            <w:r>
              <w:rPr>
                <w:rFonts w:cs="Times New Roman"/>
              </w:rPr>
              <w:t>0</w:t>
            </w:r>
            <w:r>
              <w:rPr>
                <w:rFonts w:cs="Times New Roman"/>
                <w:lang w:val="id-ID"/>
              </w:rPr>
              <w:t>%</w:t>
            </w:r>
          </w:p>
        </w:tc>
      </w:tr>
      <w:tr w:rsidR="009360B4" w:rsidRPr="00627599" w:rsidTr="001D131C">
        <w:tc>
          <w:tcPr>
            <w:tcW w:w="2122" w:type="dxa"/>
          </w:tcPr>
          <w:p w:rsidR="009360B4" w:rsidRPr="00397F2C" w:rsidRDefault="009360B4" w:rsidP="00AD49A7">
            <w:pPr>
              <w:spacing w:after="0" w:line="276" w:lineRule="auto"/>
              <w:jc w:val="center"/>
              <w:rPr>
                <w:rFonts w:cs="Times New Roman"/>
              </w:rPr>
            </w:pPr>
            <w:r>
              <w:rPr>
                <w:rFonts w:cs="Times New Roman"/>
              </w:rPr>
              <w:lastRenderedPageBreak/>
              <w:t>Tidak Setuju</w:t>
            </w:r>
          </w:p>
        </w:tc>
        <w:tc>
          <w:tcPr>
            <w:tcW w:w="1162" w:type="dxa"/>
          </w:tcPr>
          <w:p w:rsidR="009360B4" w:rsidRPr="00B63824" w:rsidRDefault="009360B4" w:rsidP="00AD49A7">
            <w:pPr>
              <w:spacing w:after="0" w:line="276" w:lineRule="auto"/>
              <w:jc w:val="center"/>
              <w:rPr>
                <w:rFonts w:cs="Times New Roman"/>
                <w:lang w:val="id-ID"/>
              </w:rPr>
            </w:pPr>
            <w:r>
              <w:rPr>
                <w:rFonts w:cs="Times New Roman"/>
                <w:lang w:val="id-ID"/>
              </w:rPr>
              <w:t>2</w:t>
            </w:r>
          </w:p>
        </w:tc>
        <w:tc>
          <w:tcPr>
            <w:tcW w:w="1642" w:type="dxa"/>
          </w:tcPr>
          <w:p w:rsidR="009360B4" w:rsidRPr="00B63824" w:rsidRDefault="009360B4" w:rsidP="00AD49A7">
            <w:pPr>
              <w:spacing w:after="0" w:line="276" w:lineRule="auto"/>
              <w:jc w:val="center"/>
              <w:rPr>
                <w:rFonts w:cs="Times New Roman"/>
                <w:lang w:val="id-ID"/>
              </w:rPr>
            </w:pPr>
            <w:r>
              <w:rPr>
                <w:rFonts w:cs="Times New Roman"/>
                <w:lang w:val="id-ID"/>
              </w:rPr>
              <w:t>0</w:t>
            </w:r>
          </w:p>
        </w:tc>
        <w:tc>
          <w:tcPr>
            <w:tcW w:w="1642" w:type="dxa"/>
          </w:tcPr>
          <w:p w:rsidR="009360B4" w:rsidRPr="00812675" w:rsidRDefault="009360B4" w:rsidP="00AD49A7">
            <w:pPr>
              <w:spacing w:after="0" w:line="276" w:lineRule="auto"/>
              <w:jc w:val="center"/>
              <w:rPr>
                <w:rFonts w:cs="Times New Roman"/>
                <w:lang w:val="id-ID"/>
              </w:rPr>
            </w:pPr>
            <w:r>
              <w:rPr>
                <w:rFonts w:cs="Times New Roman"/>
                <w:lang w:val="id-ID"/>
              </w:rPr>
              <w:t>0</w:t>
            </w:r>
          </w:p>
        </w:tc>
        <w:tc>
          <w:tcPr>
            <w:tcW w:w="1642" w:type="dxa"/>
          </w:tcPr>
          <w:p w:rsidR="009360B4" w:rsidRPr="00B94FD2" w:rsidRDefault="009360B4" w:rsidP="00AD49A7">
            <w:pPr>
              <w:spacing w:after="0" w:line="276" w:lineRule="auto"/>
              <w:jc w:val="center"/>
              <w:rPr>
                <w:rFonts w:cs="Times New Roman"/>
                <w:lang w:val="id-ID"/>
              </w:rPr>
            </w:pPr>
            <w:r>
              <w:rPr>
                <w:rFonts w:cs="Times New Roman"/>
                <w:lang w:val="id-ID"/>
              </w:rPr>
              <w:t>0%</w:t>
            </w:r>
          </w:p>
        </w:tc>
      </w:tr>
      <w:tr w:rsidR="009360B4" w:rsidRPr="00627599" w:rsidTr="001D131C">
        <w:tc>
          <w:tcPr>
            <w:tcW w:w="2122" w:type="dxa"/>
          </w:tcPr>
          <w:p w:rsidR="009360B4" w:rsidRPr="00397F2C" w:rsidRDefault="009360B4" w:rsidP="00AD49A7">
            <w:pPr>
              <w:spacing w:after="0" w:line="276" w:lineRule="auto"/>
              <w:jc w:val="center"/>
              <w:rPr>
                <w:rFonts w:cs="Times New Roman"/>
              </w:rPr>
            </w:pPr>
            <w:r>
              <w:rPr>
                <w:rFonts w:cs="Times New Roman"/>
              </w:rPr>
              <w:t>Sangat Tidak Setuju</w:t>
            </w:r>
          </w:p>
        </w:tc>
        <w:tc>
          <w:tcPr>
            <w:tcW w:w="1162" w:type="dxa"/>
          </w:tcPr>
          <w:p w:rsidR="009360B4" w:rsidRPr="00B63824" w:rsidRDefault="009360B4" w:rsidP="00AD49A7">
            <w:pPr>
              <w:spacing w:after="0" w:line="276" w:lineRule="auto"/>
              <w:jc w:val="center"/>
              <w:rPr>
                <w:rFonts w:cs="Times New Roman"/>
                <w:lang w:val="id-ID"/>
              </w:rPr>
            </w:pPr>
            <w:r>
              <w:rPr>
                <w:rFonts w:cs="Times New Roman"/>
                <w:lang w:val="id-ID"/>
              </w:rPr>
              <w:t>1</w:t>
            </w:r>
          </w:p>
        </w:tc>
        <w:tc>
          <w:tcPr>
            <w:tcW w:w="1642" w:type="dxa"/>
          </w:tcPr>
          <w:p w:rsidR="009360B4" w:rsidRPr="00B63824" w:rsidRDefault="009360B4" w:rsidP="00AD49A7">
            <w:pPr>
              <w:spacing w:after="0" w:line="276" w:lineRule="auto"/>
              <w:jc w:val="center"/>
              <w:rPr>
                <w:rFonts w:cs="Times New Roman"/>
                <w:lang w:val="id-ID"/>
              </w:rPr>
            </w:pPr>
            <w:r>
              <w:rPr>
                <w:rFonts w:cs="Times New Roman"/>
                <w:lang w:val="id-ID"/>
              </w:rPr>
              <w:t>0</w:t>
            </w:r>
          </w:p>
        </w:tc>
        <w:tc>
          <w:tcPr>
            <w:tcW w:w="1642" w:type="dxa"/>
          </w:tcPr>
          <w:p w:rsidR="009360B4" w:rsidRPr="00812675" w:rsidRDefault="009360B4" w:rsidP="00AD49A7">
            <w:pPr>
              <w:spacing w:after="0" w:line="276" w:lineRule="auto"/>
              <w:jc w:val="center"/>
              <w:rPr>
                <w:rFonts w:cs="Times New Roman"/>
                <w:lang w:val="id-ID"/>
              </w:rPr>
            </w:pPr>
            <w:r>
              <w:rPr>
                <w:rFonts w:cs="Times New Roman"/>
                <w:lang w:val="id-ID"/>
              </w:rPr>
              <w:t>0</w:t>
            </w:r>
          </w:p>
        </w:tc>
        <w:tc>
          <w:tcPr>
            <w:tcW w:w="1642" w:type="dxa"/>
          </w:tcPr>
          <w:p w:rsidR="009360B4" w:rsidRPr="00B04232" w:rsidRDefault="009360B4" w:rsidP="00AD49A7">
            <w:pPr>
              <w:spacing w:after="0" w:line="276" w:lineRule="auto"/>
              <w:jc w:val="center"/>
              <w:rPr>
                <w:rFonts w:cs="Times New Roman"/>
                <w:lang w:val="id-ID"/>
              </w:rPr>
            </w:pPr>
            <w:r>
              <w:rPr>
                <w:rFonts w:cs="Times New Roman"/>
                <w:lang w:val="id-ID"/>
              </w:rPr>
              <w:t>0%</w:t>
            </w:r>
          </w:p>
        </w:tc>
      </w:tr>
      <w:tr w:rsidR="009360B4" w:rsidRPr="00627599" w:rsidTr="001D131C">
        <w:tc>
          <w:tcPr>
            <w:tcW w:w="2122" w:type="dxa"/>
          </w:tcPr>
          <w:p w:rsidR="009360B4" w:rsidRPr="00627599" w:rsidRDefault="009360B4" w:rsidP="00AD49A7">
            <w:pPr>
              <w:spacing w:after="0" w:line="276" w:lineRule="auto"/>
              <w:jc w:val="center"/>
              <w:rPr>
                <w:rFonts w:cs="Times New Roman"/>
                <w:lang w:val="id-ID"/>
              </w:rPr>
            </w:pPr>
            <w:r w:rsidRPr="00627599">
              <w:rPr>
                <w:rFonts w:cs="Times New Roman"/>
                <w:lang w:val="id-ID"/>
              </w:rPr>
              <w:t>Jumlah</w:t>
            </w:r>
          </w:p>
        </w:tc>
        <w:tc>
          <w:tcPr>
            <w:tcW w:w="1162" w:type="dxa"/>
          </w:tcPr>
          <w:p w:rsidR="009360B4" w:rsidRPr="00627599" w:rsidRDefault="009360B4" w:rsidP="00AD49A7">
            <w:pPr>
              <w:spacing w:after="0" w:line="276" w:lineRule="auto"/>
              <w:rPr>
                <w:rFonts w:cs="Times New Roman"/>
              </w:rPr>
            </w:pPr>
          </w:p>
        </w:tc>
        <w:tc>
          <w:tcPr>
            <w:tcW w:w="1642" w:type="dxa"/>
          </w:tcPr>
          <w:p w:rsidR="009360B4" w:rsidRPr="00B63824" w:rsidRDefault="009360B4" w:rsidP="00AD49A7">
            <w:pPr>
              <w:spacing w:after="0" w:line="276" w:lineRule="auto"/>
              <w:jc w:val="center"/>
              <w:rPr>
                <w:rFonts w:cs="Times New Roman"/>
                <w:lang w:val="id-ID"/>
              </w:rPr>
            </w:pPr>
            <w:r>
              <w:rPr>
                <w:rFonts w:cs="Times New Roman"/>
                <w:lang w:val="id-ID"/>
              </w:rPr>
              <w:t>65</w:t>
            </w:r>
          </w:p>
        </w:tc>
        <w:tc>
          <w:tcPr>
            <w:tcW w:w="1642" w:type="dxa"/>
          </w:tcPr>
          <w:p w:rsidR="009360B4" w:rsidRPr="00812675" w:rsidRDefault="009360B4" w:rsidP="00AD49A7">
            <w:pPr>
              <w:spacing w:after="0" w:line="276" w:lineRule="auto"/>
              <w:jc w:val="center"/>
              <w:rPr>
                <w:rFonts w:cs="Times New Roman"/>
                <w:lang w:val="id-ID"/>
              </w:rPr>
            </w:pPr>
            <w:r>
              <w:rPr>
                <w:rFonts w:cs="Times New Roman"/>
                <w:lang w:val="id-ID"/>
              </w:rPr>
              <w:t>270</w:t>
            </w:r>
          </w:p>
        </w:tc>
        <w:tc>
          <w:tcPr>
            <w:tcW w:w="1642" w:type="dxa"/>
          </w:tcPr>
          <w:p w:rsidR="009360B4" w:rsidRPr="00B04232" w:rsidRDefault="009360B4" w:rsidP="00AD49A7">
            <w:pPr>
              <w:spacing w:after="0" w:line="276" w:lineRule="auto"/>
              <w:jc w:val="center"/>
              <w:rPr>
                <w:rFonts w:cs="Times New Roman"/>
                <w:lang w:val="id-ID"/>
              </w:rPr>
            </w:pPr>
            <w:r>
              <w:rPr>
                <w:rFonts w:cs="Times New Roman"/>
                <w:lang w:val="id-ID"/>
              </w:rPr>
              <w:t>100%</w:t>
            </w:r>
          </w:p>
        </w:tc>
      </w:tr>
    </w:tbl>
    <w:p w:rsidR="009360B4" w:rsidRPr="00627599" w:rsidRDefault="009360B4" w:rsidP="009700B2">
      <w:pPr>
        <w:spacing w:after="120" w:line="276" w:lineRule="auto"/>
        <w:rPr>
          <w:rFonts w:cs="Times New Roman"/>
        </w:rPr>
      </w:pPr>
      <w:r w:rsidRPr="00627599">
        <w:rPr>
          <w:rFonts w:cs="Times New Roman"/>
        </w:rPr>
        <w:t>Sumber : Data Primer yang diolah (Tahun 2022)</w:t>
      </w:r>
    </w:p>
    <w:p w:rsidR="009360B4" w:rsidRDefault="009360B4" w:rsidP="009700B2">
      <w:pPr>
        <w:spacing w:after="120" w:line="276" w:lineRule="auto"/>
        <w:rPr>
          <w:rFonts w:cs="Times New Roman"/>
          <w:sz w:val="24"/>
          <w:szCs w:val="24"/>
        </w:rPr>
      </w:pPr>
      <w:r>
        <w:rPr>
          <w:rFonts w:cs="Times New Roman"/>
          <w:sz w:val="24"/>
          <w:szCs w:val="24"/>
        </w:rPr>
        <w:t>Total dalam pengumpulan data angket :</w:t>
      </w:r>
    </w:p>
    <w:p w:rsidR="009360B4" w:rsidRPr="00C80A56" w:rsidRDefault="009360B4"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9360B4" w:rsidRPr="00C56AA8" w:rsidRDefault="009360B4"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270</m:t>
              </m:r>
            </m:num>
            <m:den>
              <m:r>
                <m:rPr>
                  <m:sty m:val="p"/>
                </m:rPr>
                <w:rPr>
                  <w:rFonts w:ascii="Cambria Math" w:hAnsi="Cambria Math"/>
                  <w:sz w:val="24"/>
                  <w:szCs w:val="24"/>
                </w:rPr>
                <m:t xml:space="preserve"> 325</m:t>
              </m:r>
            </m:den>
          </m:f>
          <m:r>
            <w:rPr>
              <w:rFonts w:ascii="Cambria Math" w:hAnsi="Cambria Math"/>
              <w:sz w:val="24"/>
              <w:szCs w:val="24"/>
            </w:rPr>
            <m:t xml:space="preserve"> x 100=83,1%</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C56AA8" w:rsidRPr="00564DF5" w:rsidTr="00D90024">
        <w:trPr>
          <w:trHeight w:val="307"/>
        </w:trPr>
        <w:tc>
          <w:tcPr>
            <w:tcW w:w="1455" w:type="dxa"/>
            <w:tcBorders>
              <w:top w:val="nil"/>
            </w:tcBorders>
          </w:tcPr>
          <w:p w:rsidR="00C56AA8" w:rsidRPr="00564DF5" w:rsidRDefault="00C56AA8"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C56AA8" w:rsidRPr="00564DF5" w:rsidRDefault="00C56AA8"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C56AA8" w:rsidRPr="00564DF5" w:rsidRDefault="00C56AA8"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C56AA8" w:rsidRPr="00564DF5" w:rsidRDefault="00C56AA8"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C56AA8" w:rsidRPr="00564DF5" w:rsidRDefault="00C56AA8" w:rsidP="009700B2">
            <w:pPr>
              <w:pStyle w:val="TableParagraph"/>
              <w:spacing w:before="115" w:line="276" w:lineRule="auto"/>
              <w:ind w:left="205"/>
              <w:rPr>
                <w:sz w:val="24"/>
                <w:szCs w:val="24"/>
              </w:rPr>
            </w:pPr>
            <w:r>
              <w:rPr>
                <w:sz w:val="24"/>
                <w:szCs w:val="24"/>
              </w:rPr>
              <w:t xml:space="preserve">     SS</w:t>
            </w:r>
          </w:p>
        </w:tc>
      </w:tr>
      <w:tr w:rsidR="00C56AA8" w:rsidRPr="00564DF5" w:rsidTr="00D90024">
        <w:trPr>
          <w:trHeight w:val="766"/>
        </w:trPr>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p w:rsidR="00C56AA8" w:rsidRPr="00564DF5" w:rsidRDefault="00C56AA8"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C56AA8" w:rsidRPr="00564DF5" w:rsidRDefault="00C56AA8"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12512" behindDoc="0" locked="0" layoutInCell="1" allowOverlap="1" wp14:anchorId="3D9F5E90" wp14:editId="25FB7E93">
                      <wp:simplePos x="0" y="0"/>
                      <wp:positionH relativeFrom="column">
                        <wp:posOffset>167005</wp:posOffset>
                      </wp:positionH>
                      <wp:positionV relativeFrom="paragraph">
                        <wp:posOffset>-20320</wp:posOffset>
                      </wp:positionV>
                      <wp:extent cx="0" cy="225425"/>
                      <wp:effectExtent l="57150" t="19050" r="76200" b="79375"/>
                      <wp:wrapNone/>
                      <wp:docPr id="44" name="Straight Connector 44"/>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7A59200B" id="Straight Connector 44"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pt,-1.6pt" to="13.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" strokecolor="windowText" strokeweight="2pt">
                      <v:shadow on="t" color="black" opacity="24903f" origin=",.5" offset="0,.55556mm"/>
                    </v:line>
                  </w:pict>
                </mc:Fallback>
              </mc:AlternateContent>
            </w:r>
          </w:p>
          <w:p w:rsidR="00C56AA8" w:rsidRPr="00564DF5" w:rsidRDefault="00C56AA8" w:rsidP="009700B2">
            <w:pPr>
              <w:spacing w:line="276" w:lineRule="auto"/>
              <w:rPr>
                <w:rFonts w:cs="Times New Roman"/>
                <w:sz w:val="24"/>
                <w:szCs w:val="24"/>
                <w:lang w:val="id"/>
              </w:rPr>
            </w:pPr>
            <w:r>
              <w:rPr>
                <w:rFonts w:cs="Times New Roman"/>
                <w:sz w:val="24"/>
                <w:szCs w:val="24"/>
                <w:lang w:val="id"/>
              </w:rPr>
              <w:t xml:space="preserve"> 83,1%</w:t>
            </w:r>
            <w:r w:rsidRPr="00564DF5">
              <w:rPr>
                <w:rFonts w:cs="Times New Roman"/>
                <w:sz w:val="24"/>
                <w:szCs w:val="24"/>
                <w:lang w:val="id"/>
              </w:rPr>
              <w:t xml:space="preserve"> </w:t>
            </w:r>
          </w:p>
        </w:tc>
      </w:tr>
    </w:tbl>
    <w:p w:rsidR="00C56AA8" w:rsidRPr="00D90024" w:rsidRDefault="00C56AA8"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9360B4" w:rsidRPr="003A005A" w:rsidRDefault="009360B4" w:rsidP="009700B2">
      <w:pPr>
        <w:spacing w:line="276" w:lineRule="auto"/>
        <w:ind w:firstLine="720"/>
        <w:jc w:val="both"/>
        <w:rPr>
          <w:rFonts w:cs="Times New Roman"/>
          <w:sz w:val="20"/>
          <w:szCs w:val="20"/>
        </w:rPr>
      </w:pPr>
      <w:r w:rsidRPr="00072704">
        <w:rPr>
          <w:rFonts w:cs="Times New Roman"/>
          <w:sz w:val="24"/>
          <w:szCs w:val="24"/>
        </w:rPr>
        <w:t>Berdasarkan tabel 4.</w:t>
      </w:r>
      <w:r>
        <w:rPr>
          <w:rFonts w:cs="Times New Roman"/>
          <w:sz w:val="24"/>
          <w:szCs w:val="24"/>
        </w:rPr>
        <w:t>15</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Pr="009360B4">
        <w:rPr>
          <w:rFonts w:cs="Times New Roman"/>
          <w:sz w:val="24"/>
          <w:szCs w:val="24"/>
        </w:rPr>
        <w:t>Hasil pekerjaan mendapat pengakuan yang baik dari pimpinan</w:t>
      </w:r>
      <w:r w:rsidRPr="00072704">
        <w:rPr>
          <w:rFonts w:cs="Times New Roman"/>
          <w:sz w:val="24"/>
          <w:szCs w:val="24"/>
        </w:rPr>
        <w:t xml:space="preserve">” yaitu sebanyak </w:t>
      </w:r>
      <w:r>
        <w:rPr>
          <w:rFonts w:cs="Times New Roman"/>
          <w:sz w:val="24"/>
          <w:szCs w:val="24"/>
        </w:rPr>
        <w:t xml:space="preserve">10 </w:t>
      </w:r>
      <w:r w:rsidRPr="00072704">
        <w:rPr>
          <w:rFonts w:cs="Times New Roman"/>
          <w:sz w:val="24"/>
          <w:szCs w:val="24"/>
        </w:rPr>
        <w:t>responden (</w:t>
      </w:r>
      <w:r>
        <w:rPr>
          <w:rFonts w:cs="Times New Roman"/>
          <w:sz w:val="24"/>
          <w:szCs w:val="24"/>
        </w:rPr>
        <w:t>15,4%), setuju</w:t>
      </w:r>
      <w:r w:rsidRPr="003635BB">
        <w:rPr>
          <w:rFonts w:cs="Times New Roman"/>
          <w:sz w:val="24"/>
          <w:szCs w:val="24"/>
        </w:rPr>
        <w:t xml:space="preserve"> sebanyak </w:t>
      </w:r>
      <w:r w:rsidR="0048395D">
        <w:rPr>
          <w:rFonts w:cs="Times New Roman"/>
          <w:sz w:val="24"/>
          <w:szCs w:val="24"/>
        </w:rPr>
        <w:t>55</w:t>
      </w:r>
      <w:r>
        <w:rPr>
          <w:rFonts w:cs="Times New Roman"/>
          <w:sz w:val="24"/>
          <w:szCs w:val="24"/>
        </w:rPr>
        <w:t xml:space="preserve"> responden</w:t>
      </w:r>
      <w:r w:rsidR="0048395D">
        <w:rPr>
          <w:rFonts w:cs="Times New Roman"/>
          <w:sz w:val="24"/>
          <w:szCs w:val="24"/>
        </w:rPr>
        <w:t xml:space="preserve"> (84,6%).</w:t>
      </w:r>
      <w:r w:rsidRPr="00072704">
        <w:rPr>
          <w:rFonts w:cs="Times New Roman"/>
          <w:sz w:val="24"/>
          <w:szCs w:val="24"/>
        </w:rPr>
        <w:t xml:space="preserve"> Total skor yang diperoleh sebesar </w:t>
      </w:r>
      <w:r w:rsidR="0048395D">
        <w:rPr>
          <w:rFonts w:cs="Times New Roman"/>
          <w:sz w:val="24"/>
          <w:szCs w:val="24"/>
        </w:rPr>
        <w:t>83</w:t>
      </w:r>
      <w:r>
        <w:rPr>
          <w:rFonts w:cs="Times New Roman"/>
          <w:sz w:val="24"/>
          <w:szCs w:val="24"/>
        </w:rPr>
        <w:t>,1</w:t>
      </w:r>
      <w:r w:rsidRPr="00072704">
        <w:rPr>
          <w:rFonts w:cs="Times New Roman"/>
          <w:sz w:val="24"/>
          <w:szCs w:val="24"/>
        </w:rPr>
        <w:t xml:space="preserve">% yang </w:t>
      </w:r>
      <w:r>
        <w:rPr>
          <w:rFonts w:cs="Times New Roman"/>
          <w:sz w:val="24"/>
          <w:szCs w:val="24"/>
        </w:rPr>
        <w:t>menunjukan bahwa responden</w:t>
      </w:r>
      <w:r w:rsidR="00237A82">
        <w:rPr>
          <w:rFonts w:cs="Times New Roman"/>
          <w:sz w:val="24"/>
          <w:szCs w:val="24"/>
        </w:rPr>
        <w:t xml:space="preserve"> sangat</w:t>
      </w:r>
      <w:r>
        <w:rPr>
          <w:rFonts w:cs="Times New Roman"/>
          <w:sz w:val="24"/>
          <w:szCs w:val="24"/>
        </w:rPr>
        <w:t xml:space="preserve"> setuju dengan pernyataan tersebut.</w:t>
      </w:r>
    </w:p>
    <w:p w:rsidR="0048395D" w:rsidRPr="008572F8" w:rsidRDefault="0048395D" w:rsidP="00B623B6">
      <w:pPr>
        <w:spacing w:after="0" w:line="276" w:lineRule="auto"/>
        <w:ind w:left="252" w:hanging="252"/>
        <w:rPr>
          <w:rFonts w:cs="Times New Roman"/>
          <w:sz w:val="20"/>
          <w:szCs w:val="20"/>
        </w:rPr>
      </w:pPr>
      <w:r>
        <w:rPr>
          <w:rFonts w:cs="Times New Roman"/>
          <w:sz w:val="24"/>
          <w:szCs w:val="24"/>
        </w:rPr>
        <w:t xml:space="preserve">c. </w:t>
      </w:r>
      <w:r w:rsidRPr="0048395D">
        <w:rPr>
          <w:rFonts w:cs="Times New Roman"/>
          <w:sz w:val="24"/>
          <w:szCs w:val="24"/>
        </w:rPr>
        <w:t xml:space="preserve">Instansi memberikan penghargaan/reward apabila </w:t>
      </w:r>
      <w:r w:rsidR="006038A5">
        <w:rPr>
          <w:rFonts w:cs="Times New Roman"/>
          <w:sz w:val="24"/>
          <w:szCs w:val="24"/>
        </w:rPr>
        <w:t>Pegawai</w:t>
      </w:r>
      <w:r w:rsidRPr="0048395D">
        <w:rPr>
          <w:rFonts w:cs="Times New Roman"/>
          <w:sz w:val="24"/>
          <w:szCs w:val="24"/>
        </w:rPr>
        <w:t xml:space="preserve"> bekerja dengan baik dan melebihi target yang ditetapkan</w:t>
      </w:r>
    </w:p>
    <w:p w:rsidR="0048395D" w:rsidRPr="00072704" w:rsidRDefault="00A15968" w:rsidP="00B623B6">
      <w:pPr>
        <w:pStyle w:val="Heading5"/>
        <w:jc w:val="center"/>
      </w:pPr>
      <w:r>
        <w:t>Tabel 4.16</w:t>
      </w:r>
      <w:r w:rsidR="0048395D">
        <w:t xml:space="preserve"> </w:t>
      </w:r>
      <w:r w:rsidR="0048395D" w:rsidRPr="00072704">
        <w:t>Tanggapan Responden Mengenai</w:t>
      </w:r>
    </w:p>
    <w:p w:rsidR="0048395D" w:rsidRPr="0071586B" w:rsidRDefault="0048395D" w:rsidP="00B623B6">
      <w:pPr>
        <w:spacing w:after="0" w:line="276" w:lineRule="auto"/>
        <w:ind w:left="252" w:hanging="252"/>
        <w:jc w:val="center"/>
        <w:rPr>
          <w:rFonts w:cs="Times New Roman"/>
          <w:sz w:val="20"/>
          <w:szCs w:val="20"/>
        </w:rPr>
      </w:pPr>
      <w:r w:rsidRPr="00072704">
        <w:rPr>
          <w:rFonts w:cs="Times New Roman"/>
          <w:sz w:val="24"/>
          <w:szCs w:val="24"/>
        </w:rPr>
        <w:t>“</w:t>
      </w:r>
      <w:r w:rsidRPr="0048395D">
        <w:rPr>
          <w:rFonts w:cs="Times New Roman"/>
          <w:sz w:val="24"/>
          <w:szCs w:val="24"/>
        </w:rPr>
        <w:t xml:space="preserve">Instansi memberikan penghargaan/reward apabila </w:t>
      </w:r>
      <w:r w:rsidR="006038A5">
        <w:rPr>
          <w:rFonts w:cs="Times New Roman"/>
          <w:sz w:val="24"/>
          <w:szCs w:val="24"/>
        </w:rPr>
        <w:t>Pegawai</w:t>
      </w:r>
      <w:r w:rsidRPr="0048395D">
        <w:rPr>
          <w:rFonts w:cs="Times New Roman"/>
          <w:sz w:val="24"/>
          <w:szCs w:val="24"/>
        </w:rPr>
        <w:t xml:space="preserve"> bekerja dengan baik dan melebihi target yang ditetapkan</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48395D" w:rsidRPr="00627599" w:rsidTr="001D131C">
        <w:tc>
          <w:tcPr>
            <w:tcW w:w="2122" w:type="dxa"/>
          </w:tcPr>
          <w:p w:rsidR="0048395D" w:rsidRPr="00627599" w:rsidRDefault="0048395D" w:rsidP="00B623B6">
            <w:pPr>
              <w:spacing w:after="0" w:line="276" w:lineRule="auto"/>
              <w:jc w:val="center"/>
              <w:rPr>
                <w:rFonts w:cs="Times New Roman"/>
                <w:lang w:val="id-ID"/>
              </w:rPr>
            </w:pPr>
            <w:r w:rsidRPr="00627599">
              <w:rPr>
                <w:rFonts w:cs="Times New Roman"/>
                <w:lang w:val="id-ID"/>
              </w:rPr>
              <w:t>Keterangan</w:t>
            </w:r>
          </w:p>
        </w:tc>
        <w:tc>
          <w:tcPr>
            <w:tcW w:w="1162" w:type="dxa"/>
          </w:tcPr>
          <w:p w:rsidR="0048395D" w:rsidRPr="00627599" w:rsidRDefault="0048395D" w:rsidP="00B623B6">
            <w:pPr>
              <w:spacing w:after="0" w:line="276" w:lineRule="auto"/>
              <w:jc w:val="center"/>
              <w:rPr>
                <w:rFonts w:cs="Times New Roman"/>
                <w:lang w:val="id-ID"/>
              </w:rPr>
            </w:pPr>
            <w:r w:rsidRPr="00627599">
              <w:rPr>
                <w:rFonts w:cs="Times New Roman"/>
                <w:lang w:val="id-ID"/>
              </w:rPr>
              <w:t>Skor</w:t>
            </w:r>
          </w:p>
        </w:tc>
        <w:tc>
          <w:tcPr>
            <w:tcW w:w="1642" w:type="dxa"/>
          </w:tcPr>
          <w:p w:rsidR="0048395D" w:rsidRPr="00627599" w:rsidRDefault="0048395D" w:rsidP="00B623B6">
            <w:pPr>
              <w:spacing w:after="0" w:line="276" w:lineRule="auto"/>
              <w:jc w:val="center"/>
              <w:rPr>
                <w:rFonts w:cs="Times New Roman"/>
                <w:lang w:val="id-ID"/>
              </w:rPr>
            </w:pPr>
            <w:r w:rsidRPr="00627599">
              <w:rPr>
                <w:rFonts w:cs="Times New Roman"/>
                <w:lang w:val="id-ID"/>
              </w:rPr>
              <w:t>Jumlah Responden</w:t>
            </w:r>
          </w:p>
        </w:tc>
        <w:tc>
          <w:tcPr>
            <w:tcW w:w="1642" w:type="dxa"/>
          </w:tcPr>
          <w:p w:rsidR="0048395D" w:rsidRPr="00627599" w:rsidRDefault="0048395D" w:rsidP="00B623B6">
            <w:pPr>
              <w:spacing w:after="0" w:line="276" w:lineRule="auto"/>
              <w:jc w:val="center"/>
              <w:rPr>
                <w:rFonts w:cs="Times New Roman"/>
                <w:lang w:val="id-ID"/>
              </w:rPr>
            </w:pPr>
            <w:r w:rsidRPr="00627599">
              <w:rPr>
                <w:rFonts w:cs="Times New Roman"/>
                <w:lang w:val="id-ID"/>
              </w:rPr>
              <w:t>Skor Total</w:t>
            </w:r>
          </w:p>
        </w:tc>
        <w:tc>
          <w:tcPr>
            <w:tcW w:w="1642" w:type="dxa"/>
          </w:tcPr>
          <w:p w:rsidR="0048395D" w:rsidRPr="00627599" w:rsidRDefault="0048395D" w:rsidP="00B623B6">
            <w:pPr>
              <w:spacing w:after="0" w:line="276" w:lineRule="auto"/>
              <w:jc w:val="center"/>
              <w:rPr>
                <w:rFonts w:cs="Times New Roman"/>
                <w:lang w:val="id-ID"/>
              </w:rPr>
            </w:pPr>
            <w:r w:rsidRPr="00627599">
              <w:rPr>
                <w:rFonts w:cs="Times New Roman"/>
                <w:lang w:val="id-ID"/>
              </w:rPr>
              <w:t>Persentase (%)</w:t>
            </w:r>
          </w:p>
        </w:tc>
      </w:tr>
      <w:tr w:rsidR="0048395D" w:rsidRPr="00627599" w:rsidTr="001D131C">
        <w:tc>
          <w:tcPr>
            <w:tcW w:w="2122" w:type="dxa"/>
          </w:tcPr>
          <w:p w:rsidR="0048395D" w:rsidRPr="00806BC2" w:rsidRDefault="0048395D"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48395D" w:rsidRPr="00B63824" w:rsidRDefault="0048395D" w:rsidP="00AD49A7">
            <w:pPr>
              <w:spacing w:after="0" w:line="276" w:lineRule="auto"/>
              <w:jc w:val="center"/>
              <w:rPr>
                <w:rFonts w:cs="Times New Roman"/>
                <w:lang w:val="id-ID"/>
              </w:rPr>
            </w:pPr>
            <w:r>
              <w:rPr>
                <w:rFonts w:cs="Times New Roman"/>
                <w:lang w:val="id-ID"/>
              </w:rPr>
              <w:t>5</w:t>
            </w:r>
          </w:p>
        </w:tc>
        <w:tc>
          <w:tcPr>
            <w:tcW w:w="1642" w:type="dxa"/>
          </w:tcPr>
          <w:p w:rsidR="0048395D" w:rsidRPr="00B63824" w:rsidRDefault="0048395D" w:rsidP="00AD49A7">
            <w:pPr>
              <w:spacing w:after="0" w:line="276" w:lineRule="auto"/>
              <w:jc w:val="center"/>
              <w:rPr>
                <w:rFonts w:cs="Times New Roman"/>
                <w:lang w:val="id-ID"/>
              </w:rPr>
            </w:pPr>
            <w:r>
              <w:rPr>
                <w:rFonts w:cs="Times New Roman"/>
                <w:lang w:val="id-ID"/>
              </w:rPr>
              <w:t>11</w:t>
            </w:r>
          </w:p>
        </w:tc>
        <w:tc>
          <w:tcPr>
            <w:tcW w:w="1642" w:type="dxa"/>
          </w:tcPr>
          <w:p w:rsidR="0048395D" w:rsidRPr="002129B1" w:rsidRDefault="0048395D" w:rsidP="00AD49A7">
            <w:pPr>
              <w:spacing w:after="0" w:line="276" w:lineRule="auto"/>
              <w:jc w:val="center"/>
              <w:rPr>
                <w:rFonts w:cs="Times New Roman"/>
              </w:rPr>
            </w:pPr>
            <w:r>
              <w:rPr>
                <w:rFonts w:cs="Times New Roman"/>
              </w:rPr>
              <w:t>55</w:t>
            </w:r>
          </w:p>
        </w:tc>
        <w:tc>
          <w:tcPr>
            <w:tcW w:w="1642" w:type="dxa"/>
          </w:tcPr>
          <w:p w:rsidR="0048395D" w:rsidRPr="00B94FD2" w:rsidRDefault="0048395D" w:rsidP="00AD49A7">
            <w:pPr>
              <w:spacing w:after="0" w:line="276" w:lineRule="auto"/>
              <w:jc w:val="center"/>
              <w:rPr>
                <w:rFonts w:cs="Times New Roman"/>
                <w:lang w:val="id-ID"/>
              </w:rPr>
            </w:pPr>
            <w:r>
              <w:rPr>
                <w:rFonts w:cs="Times New Roman"/>
              </w:rPr>
              <w:t>16,9</w:t>
            </w:r>
            <w:r>
              <w:rPr>
                <w:rFonts w:cs="Times New Roman"/>
                <w:lang w:val="id-ID"/>
              </w:rPr>
              <w:t>%</w:t>
            </w:r>
          </w:p>
        </w:tc>
      </w:tr>
      <w:tr w:rsidR="0048395D" w:rsidRPr="00627599" w:rsidTr="001D131C">
        <w:tc>
          <w:tcPr>
            <w:tcW w:w="2122" w:type="dxa"/>
          </w:tcPr>
          <w:p w:rsidR="0048395D" w:rsidRPr="00627599" w:rsidRDefault="0048395D" w:rsidP="00AD49A7">
            <w:pPr>
              <w:spacing w:after="0" w:line="276" w:lineRule="auto"/>
              <w:jc w:val="center"/>
              <w:rPr>
                <w:rFonts w:cs="Times New Roman"/>
                <w:lang w:val="id-ID"/>
              </w:rPr>
            </w:pPr>
            <w:r>
              <w:rPr>
                <w:rFonts w:cs="Times New Roman"/>
                <w:lang w:val="id-ID"/>
              </w:rPr>
              <w:t>Setuju</w:t>
            </w:r>
          </w:p>
        </w:tc>
        <w:tc>
          <w:tcPr>
            <w:tcW w:w="1162" w:type="dxa"/>
          </w:tcPr>
          <w:p w:rsidR="0048395D" w:rsidRPr="00B63824" w:rsidRDefault="0048395D" w:rsidP="00AD49A7">
            <w:pPr>
              <w:spacing w:after="0" w:line="276" w:lineRule="auto"/>
              <w:jc w:val="center"/>
              <w:rPr>
                <w:rFonts w:cs="Times New Roman"/>
                <w:lang w:val="id-ID"/>
              </w:rPr>
            </w:pPr>
            <w:r>
              <w:rPr>
                <w:rFonts w:cs="Times New Roman"/>
                <w:lang w:val="id-ID"/>
              </w:rPr>
              <w:t>4</w:t>
            </w:r>
          </w:p>
        </w:tc>
        <w:tc>
          <w:tcPr>
            <w:tcW w:w="1642" w:type="dxa"/>
          </w:tcPr>
          <w:p w:rsidR="0048395D" w:rsidRPr="00B63824" w:rsidRDefault="0048395D" w:rsidP="00AD49A7">
            <w:pPr>
              <w:spacing w:after="0" w:line="276" w:lineRule="auto"/>
              <w:jc w:val="center"/>
              <w:rPr>
                <w:rFonts w:cs="Times New Roman"/>
                <w:lang w:val="id-ID"/>
              </w:rPr>
            </w:pPr>
            <w:r>
              <w:rPr>
                <w:rFonts w:cs="Times New Roman"/>
                <w:lang w:val="id-ID"/>
              </w:rPr>
              <w:t>49</w:t>
            </w:r>
          </w:p>
        </w:tc>
        <w:tc>
          <w:tcPr>
            <w:tcW w:w="1642" w:type="dxa"/>
          </w:tcPr>
          <w:p w:rsidR="0048395D" w:rsidRPr="00953331" w:rsidRDefault="0048395D" w:rsidP="00AD49A7">
            <w:pPr>
              <w:spacing w:after="0" w:line="276" w:lineRule="auto"/>
              <w:jc w:val="center"/>
              <w:rPr>
                <w:rFonts w:cs="Times New Roman"/>
              </w:rPr>
            </w:pPr>
            <w:r>
              <w:rPr>
                <w:rFonts w:cs="Times New Roman"/>
              </w:rPr>
              <w:t>196</w:t>
            </w:r>
          </w:p>
        </w:tc>
        <w:tc>
          <w:tcPr>
            <w:tcW w:w="1642" w:type="dxa"/>
          </w:tcPr>
          <w:p w:rsidR="0048395D" w:rsidRPr="00B94FD2" w:rsidRDefault="0048395D" w:rsidP="00AD49A7">
            <w:pPr>
              <w:spacing w:after="0" w:line="276" w:lineRule="auto"/>
              <w:jc w:val="center"/>
              <w:rPr>
                <w:rFonts w:cs="Times New Roman"/>
                <w:lang w:val="id-ID"/>
              </w:rPr>
            </w:pPr>
            <w:r>
              <w:rPr>
                <w:rFonts w:cs="Times New Roman"/>
                <w:lang w:val="id-ID"/>
              </w:rPr>
              <w:t>75,4%</w:t>
            </w:r>
          </w:p>
        </w:tc>
      </w:tr>
      <w:tr w:rsidR="0048395D" w:rsidRPr="00627599" w:rsidTr="001D131C">
        <w:tc>
          <w:tcPr>
            <w:tcW w:w="2122" w:type="dxa"/>
          </w:tcPr>
          <w:p w:rsidR="0048395D" w:rsidRPr="00397F2C" w:rsidRDefault="0048395D" w:rsidP="00AD49A7">
            <w:pPr>
              <w:spacing w:after="0" w:line="276" w:lineRule="auto"/>
              <w:jc w:val="center"/>
              <w:rPr>
                <w:rFonts w:cs="Times New Roman"/>
              </w:rPr>
            </w:pPr>
            <w:r>
              <w:rPr>
                <w:rFonts w:cs="Times New Roman"/>
              </w:rPr>
              <w:t>Kurang Setuju</w:t>
            </w:r>
          </w:p>
        </w:tc>
        <w:tc>
          <w:tcPr>
            <w:tcW w:w="1162" w:type="dxa"/>
          </w:tcPr>
          <w:p w:rsidR="0048395D" w:rsidRPr="00B63824" w:rsidRDefault="0048395D" w:rsidP="00AD49A7">
            <w:pPr>
              <w:spacing w:after="0" w:line="276" w:lineRule="auto"/>
              <w:jc w:val="center"/>
              <w:rPr>
                <w:rFonts w:cs="Times New Roman"/>
                <w:lang w:val="id-ID"/>
              </w:rPr>
            </w:pPr>
            <w:r>
              <w:rPr>
                <w:rFonts w:cs="Times New Roman"/>
                <w:lang w:val="id-ID"/>
              </w:rPr>
              <w:t>3</w:t>
            </w:r>
          </w:p>
        </w:tc>
        <w:tc>
          <w:tcPr>
            <w:tcW w:w="1642" w:type="dxa"/>
          </w:tcPr>
          <w:p w:rsidR="0048395D" w:rsidRPr="00B63824" w:rsidRDefault="0048395D" w:rsidP="00AD49A7">
            <w:pPr>
              <w:spacing w:after="0" w:line="276" w:lineRule="auto"/>
              <w:jc w:val="center"/>
              <w:rPr>
                <w:rFonts w:cs="Times New Roman"/>
                <w:lang w:val="id-ID"/>
              </w:rPr>
            </w:pPr>
            <w:r>
              <w:rPr>
                <w:rFonts w:cs="Times New Roman"/>
                <w:lang w:val="id-ID"/>
              </w:rPr>
              <w:t>4</w:t>
            </w:r>
          </w:p>
        </w:tc>
        <w:tc>
          <w:tcPr>
            <w:tcW w:w="1642" w:type="dxa"/>
          </w:tcPr>
          <w:p w:rsidR="0048395D" w:rsidRPr="00812675" w:rsidRDefault="0048395D" w:rsidP="00AD49A7">
            <w:pPr>
              <w:spacing w:after="0" w:line="276" w:lineRule="auto"/>
              <w:jc w:val="center"/>
              <w:rPr>
                <w:rFonts w:cs="Times New Roman"/>
                <w:lang w:val="id-ID"/>
              </w:rPr>
            </w:pPr>
            <w:r>
              <w:rPr>
                <w:rFonts w:cs="Times New Roman"/>
                <w:lang w:val="id-ID"/>
              </w:rPr>
              <w:t>12</w:t>
            </w:r>
          </w:p>
        </w:tc>
        <w:tc>
          <w:tcPr>
            <w:tcW w:w="1642" w:type="dxa"/>
          </w:tcPr>
          <w:p w:rsidR="0048395D" w:rsidRPr="00B94FD2" w:rsidRDefault="0048395D" w:rsidP="00AD49A7">
            <w:pPr>
              <w:spacing w:after="0" w:line="276" w:lineRule="auto"/>
              <w:jc w:val="center"/>
              <w:rPr>
                <w:rFonts w:cs="Times New Roman"/>
                <w:lang w:val="id-ID"/>
              </w:rPr>
            </w:pPr>
            <w:r>
              <w:rPr>
                <w:rFonts w:cs="Times New Roman"/>
              </w:rPr>
              <w:t>6,2</w:t>
            </w:r>
            <w:r>
              <w:rPr>
                <w:rFonts w:cs="Times New Roman"/>
                <w:lang w:val="id-ID"/>
              </w:rPr>
              <w:t>%</w:t>
            </w:r>
          </w:p>
        </w:tc>
      </w:tr>
      <w:tr w:rsidR="0048395D" w:rsidRPr="00627599" w:rsidTr="001D131C">
        <w:tc>
          <w:tcPr>
            <w:tcW w:w="2122" w:type="dxa"/>
          </w:tcPr>
          <w:p w:rsidR="0048395D" w:rsidRPr="00397F2C" w:rsidRDefault="0048395D" w:rsidP="00AD49A7">
            <w:pPr>
              <w:spacing w:after="0" w:line="276" w:lineRule="auto"/>
              <w:jc w:val="center"/>
              <w:rPr>
                <w:rFonts w:cs="Times New Roman"/>
              </w:rPr>
            </w:pPr>
            <w:r>
              <w:rPr>
                <w:rFonts w:cs="Times New Roman"/>
              </w:rPr>
              <w:t>Tidak Setuju</w:t>
            </w:r>
          </w:p>
        </w:tc>
        <w:tc>
          <w:tcPr>
            <w:tcW w:w="1162" w:type="dxa"/>
          </w:tcPr>
          <w:p w:rsidR="0048395D" w:rsidRPr="00B63824" w:rsidRDefault="0048395D" w:rsidP="00AD49A7">
            <w:pPr>
              <w:spacing w:after="0" w:line="276" w:lineRule="auto"/>
              <w:jc w:val="center"/>
              <w:rPr>
                <w:rFonts w:cs="Times New Roman"/>
                <w:lang w:val="id-ID"/>
              </w:rPr>
            </w:pPr>
            <w:r>
              <w:rPr>
                <w:rFonts w:cs="Times New Roman"/>
                <w:lang w:val="id-ID"/>
              </w:rPr>
              <w:t>2</w:t>
            </w:r>
          </w:p>
        </w:tc>
        <w:tc>
          <w:tcPr>
            <w:tcW w:w="1642" w:type="dxa"/>
          </w:tcPr>
          <w:p w:rsidR="0048395D" w:rsidRPr="00B63824" w:rsidRDefault="0048395D" w:rsidP="00AD49A7">
            <w:pPr>
              <w:spacing w:after="0" w:line="276" w:lineRule="auto"/>
              <w:jc w:val="center"/>
              <w:rPr>
                <w:rFonts w:cs="Times New Roman"/>
                <w:lang w:val="id-ID"/>
              </w:rPr>
            </w:pPr>
            <w:r>
              <w:rPr>
                <w:rFonts w:cs="Times New Roman"/>
                <w:lang w:val="id-ID"/>
              </w:rPr>
              <w:t>1</w:t>
            </w:r>
          </w:p>
        </w:tc>
        <w:tc>
          <w:tcPr>
            <w:tcW w:w="1642" w:type="dxa"/>
          </w:tcPr>
          <w:p w:rsidR="0048395D" w:rsidRPr="00812675" w:rsidRDefault="0048395D" w:rsidP="00AD49A7">
            <w:pPr>
              <w:spacing w:after="0" w:line="276" w:lineRule="auto"/>
              <w:jc w:val="center"/>
              <w:rPr>
                <w:rFonts w:cs="Times New Roman"/>
                <w:lang w:val="id-ID"/>
              </w:rPr>
            </w:pPr>
            <w:r>
              <w:rPr>
                <w:rFonts w:cs="Times New Roman"/>
                <w:lang w:val="id-ID"/>
              </w:rPr>
              <w:t>2</w:t>
            </w:r>
          </w:p>
        </w:tc>
        <w:tc>
          <w:tcPr>
            <w:tcW w:w="1642" w:type="dxa"/>
          </w:tcPr>
          <w:p w:rsidR="0048395D" w:rsidRPr="00B94FD2" w:rsidRDefault="0048395D" w:rsidP="00AD49A7">
            <w:pPr>
              <w:spacing w:after="0" w:line="276" w:lineRule="auto"/>
              <w:jc w:val="center"/>
              <w:rPr>
                <w:rFonts w:cs="Times New Roman"/>
                <w:lang w:val="id-ID"/>
              </w:rPr>
            </w:pPr>
            <w:r>
              <w:rPr>
                <w:rFonts w:cs="Times New Roman"/>
                <w:lang w:val="id-ID"/>
              </w:rPr>
              <w:t>1,5%</w:t>
            </w:r>
          </w:p>
        </w:tc>
      </w:tr>
      <w:tr w:rsidR="0048395D" w:rsidRPr="00627599" w:rsidTr="001D131C">
        <w:tc>
          <w:tcPr>
            <w:tcW w:w="2122" w:type="dxa"/>
          </w:tcPr>
          <w:p w:rsidR="0048395D" w:rsidRPr="00397F2C" w:rsidRDefault="0048395D" w:rsidP="00AD49A7">
            <w:pPr>
              <w:spacing w:after="0" w:line="276" w:lineRule="auto"/>
              <w:jc w:val="center"/>
              <w:rPr>
                <w:rFonts w:cs="Times New Roman"/>
              </w:rPr>
            </w:pPr>
            <w:r>
              <w:rPr>
                <w:rFonts w:cs="Times New Roman"/>
              </w:rPr>
              <w:t>Sangat Tidak Setuju</w:t>
            </w:r>
          </w:p>
        </w:tc>
        <w:tc>
          <w:tcPr>
            <w:tcW w:w="1162" w:type="dxa"/>
          </w:tcPr>
          <w:p w:rsidR="0048395D" w:rsidRPr="00B63824" w:rsidRDefault="0048395D" w:rsidP="00AD49A7">
            <w:pPr>
              <w:spacing w:after="0" w:line="276" w:lineRule="auto"/>
              <w:jc w:val="center"/>
              <w:rPr>
                <w:rFonts w:cs="Times New Roman"/>
                <w:lang w:val="id-ID"/>
              </w:rPr>
            </w:pPr>
            <w:r>
              <w:rPr>
                <w:rFonts w:cs="Times New Roman"/>
                <w:lang w:val="id-ID"/>
              </w:rPr>
              <w:t>1</w:t>
            </w:r>
          </w:p>
        </w:tc>
        <w:tc>
          <w:tcPr>
            <w:tcW w:w="1642" w:type="dxa"/>
          </w:tcPr>
          <w:p w:rsidR="0048395D" w:rsidRPr="00B63824" w:rsidRDefault="0048395D" w:rsidP="00AD49A7">
            <w:pPr>
              <w:spacing w:after="0" w:line="276" w:lineRule="auto"/>
              <w:jc w:val="center"/>
              <w:rPr>
                <w:rFonts w:cs="Times New Roman"/>
                <w:lang w:val="id-ID"/>
              </w:rPr>
            </w:pPr>
            <w:r>
              <w:rPr>
                <w:rFonts w:cs="Times New Roman"/>
                <w:lang w:val="id-ID"/>
              </w:rPr>
              <w:t>0</w:t>
            </w:r>
          </w:p>
        </w:tc>
        <w:tc>
          <w:tcPr>
            <w:tcW w:w="1642" w:type="dxa"/>
          </w:tcPr>
          <w:p w:rsidR="0048395D" w:rsidRPr="00812675" w:rsidRDefault="0048395D" w:rsidP="00AD49A7">
            <w:pPr>
              <w:spacing w:after="0" w:line="276" w:lineRule="auto"/>
              <w:jc w:val="center"/>
              <w:rPr>
                <w:rFonts w:cs="Times New Roman"/>
                <w:lang w:val="id-ID"/>
              </w:rPr>
            </w:pPr>
            <w:r>
              <w:rPr>
                <w:rFonts w:cs="Times New Roman"/>
                <w:lang w:val="id-ID"/>
              </w:rPr>
              <w:t>0</w:t>
            </w:r>
          </w:p>
        </w:tc>
        <w:tc>
          <w:tcPr>
            <w:tcW w:w="1642" w:type="dxa"/>
          </w:tcPr>
          <w:p w:rsidR="0048395D" w:rsidRPr="00B04232" w:rsidRDefault="0048395D" w:rsidP="00AD49A7">
            <w:pPr>
              <w:spacing w:after="0" w:line="276" w:lineRule="auto"/>
              <w:jc w:val="center"/>
              <w:rPr>
                <w:rFonts w:cs="Times New Roman"/>
                <w:lang w:val="id-ID"/>
              </w:rPr>
            </w:pPr>
            <w:r>
              <w:rPr>
                <w:rFonts w:cs="Times New Roman"/>
                <w:lang w:val="id-ID"/>
              </w:rPr>
              <w:t>0%</w:t>
            </w:r>
          </w:p>
        </w:tc>
      </w:tr>
      <w:tr w:rsidR="0048395D" w:rsidRPr="00627599" w:rsidTr="001D131C">
        <w:tc>
          <w:tcPr>
            <w:tcW w:w="2122" w:type="dxa"/>
          </w:tcPr>
          <w:p w:rsidR="0048395D" w:rsidRPr="00627599" w:rsidRDefault="0048395D" w:rsidP="00AD49A7">
            <w:pPr>
              <w:spacing w:after="0" w:line="276" w:lineRule="auto"/>
              <w:jc w:val="center"/>
              <w:rPr>
                <w:rFonts w:cs="Times New Roman"/>
                <w:lang w:val="id-ID"/>
              </w:rPr>
            </w:pPr>
            <w:r w:rsidRPr="00627599">
              <w:rPr>
                <w:rFonts w:cs="Times New Roman"/>
                <w:lang w:val="id-ID"/>
              </w:rPr>
              <w:t>Jumlah</w:t>
            </w:r>
          </w:p>
        </w:tc>
        <w:tc>
          <w:tcPr>
            <w:tcW w:w="1162" w:type="dxa"/>
          </w:tcPr>
          <w:p w:rsidR="0048395D" w:rsidRPr="00627599" w:rsidRDefault="0048395D" w:rsidP="00AD49A7">
            <w:pPr>
              <w:spacing w:after="0" w:line="276" w:lineRule="auto"/>
              <w:rPr>
                <w:rFonts w:cs="Times New Roman"/>
              </w:rPr>
            </w:pPr>
          </w:p>
        </w:tc>
        <w:tc>
          <w:tcPr>
            <w:tcW w:w="1642" w:type="dxa"/>
          </w:tcPr>
          <w:p w:rsidR="0048395D" w:rsidRPr="00B63824" w:rsidRDefault="0048395D" w:rsidP="00AD49A7">
            <w:pPr>
              <w:spacing w:after="0" w:line="276" w:lineRule="auto"/>
              <w:jc w:val="center"/>
              <w:rPr>
                <w:rFonts w:cs="Times New Roman"/>
                <w:lang w:val="id-ID"/>
              </w:rPr>
            </w:pPr>
            <w:r>
              <w:rPr>
                <w:rFonts w:cs="Times New Roman"/>
                <w:lang w:val="id-ID"/>
              </w:rPr>
              <w:t>65</w:t>
            </w:r>
          </w:p>
        </w:tc>
        <w:tc>
          <w:tcPr>
            <w:tcW w:w="1642" w:type="dxa"/>
          </w:tcPr>
          <w:p w:rsidR="0048395D" w:rsidRPr="00812675" w:rsidRDefault="0048395D" w:rsidP="00AD49A7">
            <w:pPr>
              <w:spacing w:after="0" w:line="276" w:lineRule="auto"/>
              <w:jc w:val="center"/>
              <w:rPr>
                <w:rFonts w:cs="Times New Roman"/>
                <w:lang w:val="id-ID"/>
              </w:rPr>
            </w:pPr>
            <w:r>
              <w:rPr>
                <w:rFonts w:cs="Times New Roman"/>
                <w:lang w:val="id-ID"/>
              </w:rPr>
              <w:t>265</w:t>
            </w:r>
          </w:p>
        </w:tc>
        <w:tc>
          <w:tcPr>
            <w:tcW w:w="1642" w:type="dxa"/>
          </w:tcPr>
          <w:p w:rsidR="0048395D" w:rsidRPr="00B04232" w:rsidRDefault="0048395D" w:rsidP="00AD49A7">
            <w:pPr>
              <w:spacing w:after="0" w:line="276" w:lineRule="auto"/>
              <w:jc w:val="center"/>
              <w:rPr>
                <w:rFonts w:cs="Times New Roman"/>
                <w:lang w:val="id-ID"/>
              </w:rPr>
            </w:pPr>
            <w:r>
              <w:rPr>
                <w:rFonts w:cs="Times New Roman"/>
                <w:lang w:val="id-ID"/>
              </w:rPr>
              <w:t>100%</w:t>
            </w:r>
          </w:p>
        </w:tc>
      </w:tr>
    </w:tbl>
    <w:p w:rsidR="00AD49A7" w:rsidRPr="00B623B6" w:rsidRDefault="0048395D" w:rsidP="009700B2">
      <w:pPr>
        <w:spacing w:after="120" w:line="276" w:lineRule="auto"/>
        <w:rPr>
          <w:rFonts w:cs="Times New Roman"/>
        </w:rPr>
      </w:pPr>
      <w:r w:rsidRPr="00627599">
        <w:rPr>
          <w:rFonts w:cs="Times New Roman"/>
        </w:rPr>
        <w:t>Sumber : Data Primer yang diolah (T</w:t>
      </w:r>
      <w:r w:rsidR="00B623B6">
        <w:rPr>
          <w:rFonts w:cs="Times New Roman"/>
        </w:rPr>
        <w:t>ahun 2022)</w:t>
      </w:r>
    </w:p>
    <w:p w:rsidR="0048395D" w:rsidRDefault="0048395D" w:rsidP="009700B2">
      <w:pPr>
        <w:spacing w:after="120" w:line="276" w:lineRule="auto"/>
        <w:rPr>
          <w:rFonts w:cs="Times New Roman"/>
          <w:sz w:val="24"/>
          <w:szCs w:val="24"/>
        </w:rPr>
      </w:pPr>
      <w:r>
        <w:rPr>
          <w:rFonts w:cs="Times New Roman"/>
          <w:sz w:val="24"/>
          <w:szCs w:val="24"/>
        </w:rPr>
        <w:t>Total dalam pengumpulan data angket :</w:t>
      </w:r>
    </w:p>
    <w:p w:rsidR="0048395D" w:rsidRPr="00C80A56" w:rsidRDefault="0048395D"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C56AA8" w:rsidRPr="00404E9E" w:rsidRDefault="0048395D" w:rsidP="00404E9E">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265</m:t>
              </m:r>
            </m:num>
            <m:den>
              <m:r>
                <m:rPr>
                  <m:sty m:val="p"/>
                </m:rPr>
                <w:rPr>
                  <w:rFonts w:ascii="Cambria Math" w:hAnsi="Cambria Math"/>
                  <w:sz w:val="24"/>
                  <w:szCs w:val="24"/>
                </w:rPr>
                <m:t xml:space="preserve"> 325</m:t>
              </m:r>
            </m:den>
          </m:f>
          <m:r>
            <w:rPr>
              <w:rFonts w:ascii="Cambria Math" w:hAnsi="Cambria Math"/>
              <w:sz w:val="24"/>
              <w:szCs w:val="24"/>
            </w:rPr>
            <m:t xml:space="preserve"> x 100=81,5%</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C56AA8" w:rsidRPr="00564DF5" w:rsidTr="00D90024">
        <w:trPr>
          <w:trHeight w:val="307"/>
        </w:trPr>
        <w:tc>
          <w:tcPr>
            <w:tcW w:w="1455" w:type="dxa"/>
            <w:tcBorders>
              <w:top w:val="nil"/>
            </w:tcBorders>
          </w:tcPr>
          <w:p w:rsidR="00C56AA8" w:rsidRPr="00564DF5" w:rsidRDefault="00C56AA8" w:rsidP="009700B2">
            <w:pPr>
              <w:pStyle w:val="TableParagraph"/>
              <w:spacing w:before="17" w:line="276" w:lineRule="auto"/>
              <w:ind w:right="203"/>
              <w:rPr>
                <w:sz w:val="24"/>
                <w:szCs w:val="24"/>
              </w:rPr>
            </w:pPr>
            <w:r>
              <w:rPr>
                <w:sz w:val="24"/>
                <w:szCs w:val="24"/>
              </w:rPr>
              <w:lastRenderedPageBreak/>
              <w:t>STS</w:t>
            </w:r>
          </w:p>
        </w:tc>
        <w:tc>
          <w:tcPr>
            <w:tcW w:w="1455" w:type="dxa"/>
            <w:tcBorders>
              <w:top w:val="nil"/>
            </w:tcBorders>
          </w:tcPr>
          <w:p w:rsidR="00C56AA8" w:rsidRPr="00564DF5" w:rsidRDefault="00C56AA8"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C56AA8" w:rsidRPr="00564DF5" w:rsidRDefault="00C56AA8"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C56AA8" w:rsidRPr="00564DF5" w:rsidRDefault="00C56AA8"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C56AA8" w:rsidRPr="00564DF5" w:rsidRDefault="00C56AA8" w:rsidP="009700B2">
            <w:pPr>
              <w:pStyle w:val="TableParagraph"/>
              <w:spacing w:before="115" w:line="276" w:lineRule="auto"/>
              <w:ind w:left="205"/>
              <w:rPr>
                <w:sz w:val="24"/>
                <w:szCs w:val="24"/>
              </w:rPr>
            </w:pPr>
            <w:r>
              <w:rPr>
                <w:sz w:val="24"/>
                <w:szCs w:val="24"/>
              </w:rPr>
              <w:t xml:space="preserve">     SS</w:t>
            </w:r>
          </w:p>
        </w:tc>
      </w:tr>
      <w:tr w:rsidR="00C56AA8" w:rsidRPr="00564DF5" w:rsidTr="00D90024">
        <w:trPr>
          <w:trHeight w:val="766"/>
        </w:trPr>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p w:rsidR="00C56AA8" w:rsidRPr="00564DF5" w:rsidRDefault="00C56AA8"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C56AA8" w:rsidRPr="00564DF5" w:rsidRDefault="00C56AA8"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14560" behindDoc="0" locked="0" layoutInCell="1" allowOverlap="1" wp14:anchorId="3D9F5E90" wp14:editId="25FB7E93">
                      <wp:simplePos x="0" y="0"/>
                      <wp:positionH relativeFrom="column">
                        <wp:posOffset>119380</wp:posOffset>
                      </wp:positionH>
                      <wp:positionV relativeFrom="paragraph">
                        <wp:posOffset>-20320</wp:posOffset>
                      </wp:positionV>
                      <wp:extent cx="0" cy="225425"/>
                      <wp:effectExtent l="57150" t="19050" r="76200" b="79375"/>
                      <wp:wrapNone/>
                      <wp:docPr id="45" name="Straight Connector 45"/>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137E064A" id="Straight Connector 45"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pt,-1.6pt" to="9.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" strokecolor="windowText" strokeweight="2pt">
                      <v:shadow on="t" color="black" opacity="24903f" origin=",.5" offset="0,.55556mm"/>
                    </v:line>
                  </w:pict>
                </mc:Fallback>
              </mc:AlternateContent>
            </w:r>
          </w:p>
          <w:p w:rsidR="00C56AA8" w:rsidRPr="00564DF5" w:rsidRDefault="00C56AA8" w:rsidP="009700B2">
            <w:pPr>
              <w:spacing w:line="276" w:lineRule="auto"/>
              <w:rPr>
                <w:rFonts w:cs="Times New Roman"/>
                <w:sz w:val="24"/>
                <w:szCs w:val="24"/>
                <w:lang w:val="id"/>
              </w:rPr>
            </w:pPr>
            <w:r>
              <w:rPr>
                <w:rFonts w:cs="Times New Roman"/>
                <w:sz w:val="24"/>
                <w:szCs w:val="24"/>
                <w:lang w:val="id"/>
              </w:rPr>
              <w:t xml:space="preserve"> 81,5%</w:t>
            </w:r>
            <w:r w:rsidRPr="00564DF5">
              <w:rPr>
                <w:rFonts w:cs="Times New Roman"/>
                <w:sz w:val="24"/>
                <w:szCs w:val="24"/>
                <w:lang w:val="id"/>
              </w:rPr>
              <w:t xml:space="preserve"> </w:t>
            </w:r>
          </w:p>
        </w:tc>
      </w:tr>
    </w:tbl>
    <w:p w:rsidR="00C56AA8" w:rsidRPr="00D90024" w:rsidRDefault="00C56AA8"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48395D" w:rsidRDefault="0048395D" w:rsidP="009700B2">
      <w:pPr>
        <w:spacing w:line="276" w:lineRule="auto"/>
        <w:ind w:firstLine="720"/>
        <w:jc w:val="both"/>
        <w:rPr>
          <w:rFonts w:cs="Times New Roman"/>
          <w:sz w:val="24"/>
          <w:szCs w:val="24"/>
        </w:rPr>
      </w:pPr>
      <w:r w:rsidRPr="00072704">
        <w:rPr>
          <w:rFonts w:cs="Times New Roman"/>
          <w:sz w:val="24"/>
          <w:szCs w:val="24"/>
        </w:rPr>
        <w:t>Berdasarkan tabel 4.</w:t>
      </w:r>
      <w:r w:rsidR="00A15968">
        <w:rPr>
          <w:rFonts w:cs="Times New Roman"/>
          <w:sz w:val="24"/>
          <w:szCs w:val="24"/>
        </w:rPr>
        <w:t>16</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Pr="0048395D">
        <w:rPr>
          <w:rFonts w:cs="Times New Roman"/>
          <w:sz w:val="24"/>
          <w:szCs w:val="24"/>
        </w:rPr>
        <w:t xml:space="preserve">Instansi memberikan penghargaan/reward apabila </w:t>
      </w:r>
      <w:r w:rsidR="006038A5">
        <w:rPr>
          <w:rFonts w:cs="Times New Roman"/>
          <w:sz w:val="24"/>
          <w:szCs w:val="24"/>
        </w:rPr>
        <w:t>Pegawai</w:t>
      </w:r>
      <w:r w:rsidRPr="0048395D">
        <w:rPr>
          <w:rFonts w:cs="Times New Roman"/>
          <w:sz w:val="24"/>
          <w:szCs w:val="24"/>
        </w:rPr>
        <w:t xml:space="preserve"> bekerja dengan baik dan melebihi target yang ditetapkan</w:t>
      </w:r>
      <w:r w:rsidRPr="00072704">
        <w:rPr>
          <w:rFonts w:cs="Times New Roman"/>
          <w:sz w:val="24"/>
          <w:szCs w:val="24"/>
        </w:rPr>
        <w:t xml:space="preserve">” yaitu sebanyak </w:t>
      </w:r>
      <w:r>
        <w:rPr>
          <w:rFonts w:cs="Times New Roman"/>
          <w:sz w:val="24"/>
          <w:szCs w:val="24"/>
        </w:rPr>
        <w:t xml:space="preserve">11 </w:t>
      </w:r>
      <w:r w:rsidRPr="00072704">
        <w:rPr>
          <w:rFonts w:cs="Times New Roman"/>
          <w:sz w:val="24"/>
          <w:szCs w:val="24"/>
        </w:rPr>
        <w:t>responden (</w:t>
      </w:r>
      <w:r>
        <w:rPr>
          <w:rFonts w:cs="Times New Roman"/>
          <w:sz w:val="24"/>
          <w:szCs w:val="24"/>
        </w:rPr>
        <w:t>16,9%), setuju</w:t>
      </w:r>
      <w:r w:rsidRPr="003635BB">
        <w:rPr>
          <w:rFonts w:cs="Times New Roman"/>
          <w:sz w:val="24"/>
          <w:szCs w:val="24"/>
        </w:rPr>
        <w:t xml:space="preserve"> sebanyak </w:t>
      </w:r>
      <w:r>
        <w:rPr>
          <w:rFonts w:cs="Times New Roman"/>
          <w:sz w:val="24"/>
          <w:szCs w:val="24"/>
        </w:rPr>
        <w:t>49 responden (75,4%), kurang setuju</w:t>
      </w:r>
      <w:r w:rsidRPr="003635BB">
        <w:rPr>
          <w:rFonts w:cs="Times New Roman"/>
          <w:sz w:val="24"/>
          <w:szCs w:val="24"/>
        </w:rPr>
        <w:t xml:space="preserve"> sebanyak</w:t>
      </w:r>
      <w:r w:rsidR="00D74D58">
        <w:rPr>
          <w:rFonts w:cs="Times New Roman"/>
          <w:sz w:val="24"/>
          <w:szCs w:val="24"/>
        </w:rPr>
        <w:t xml:space="preserve"> 4</w:t>
      </w:r>
      <w:r w:rsidRPr="003635BB">
        <w:rPr>
          <w:rFonts w:cs="Times New Roman"/>
          <w:sz w:val="24"/>
          <w:szCs w:val="24"/>
        </w:rPr>
        <w:t xml:space="preserve"> </w:t>
      </w:r>
      <w:r>
        <w:rPr>
          <w:rFonts w:cs="Times New Roman"/>
          <w:sz w:val="24"/>
          <w:szCs w:val="24"/>
        </w:rPr>
        <w:t xml:space="preserve"> responden (6,2</w:t>
      </w:r>
      <w:r w:rsidRPr="00072704">
        <w:rPr>
          <w:rFonts w:cs="Times New Roman"/>
          <w:sz w:val="24"/>
          <w:szCs w:val="24"/>
        </w:rPr>
        <w:t>%)</w:t>
      </w:r>
      <w:r>
        <w:rPr>
          <w:rFonts w:cs="Times New Roman"/>
          <w:sz w:val="24"/>
          <w:szCs w:val="24"/>
        </w:rPr>
        <w:t xml:space="preserve"> dan tidak setuju sebanyak</w:t>
      </w:r>
      <w:r w:rsidR="00D74D58">
        <w:rPr>
          <w:rFonts w:cs="Times New Roman"/>
          <w:sz w:val="24"/>
          <w:szCs w:val="24"/>
        </w:rPr>
        <w:t xml:space="preserve"> 1 responden (1,5%)</w:t>
      </w:r>
      <w:r>
        <w:rPr>
          <w:rFonts w:cs="Times New Roman"/>
          <w:sz w:val="24"/>
          <w:szCs w:val="24"/>
        </w:rPr>
        <w:t xml:space="preserve"> .</w:t>
      </w:r>
      <w:r w:rsidRPr="00072704">
        <w:rPr>
          <w:rFonts w:cs="Times New Roman"/>
          <w:sz w:val="24"/>
          <w:szCs w:val="24"/>
        </w:rPr>
        <w:t xml:space="preserve"> Total skor yang diperoleh sebesar </w:t>
      </w:r>
      <w:r w:rsidR="00D74D58">
        <w:rPr>
          <w:rFonts w:cs="Times New Roman"/>
          <w:sz w:val="24"/>
          <w:szCs w:val="24"/>
        </w:rPr>
        <w:t>81,5</w:t>
      </w:r>
      <w:r w:rsidRPr="00072704">
        <w:rPr>
          <w:rFonts w:cs="Times New Roman"/>
          <w:sz w:val="24"/>
          <w:szCs w:val="24"/>
        </w:rPr>
        <w:t xml:space="preserve">% yang </w:t>
      </w:r>
      <w:r>
        <w:rPr>
          <w:rFonts w:cs="Times New Roman"/>
          <w:sz w:val="24"/>
          <w:szCs w:val="24"/>
        </w:rPr>
        <w:t xml:space="preserve">menunjukan bahwa responden </w:t>
      </w:r>
      <w:r w:rsidR="00237A82">
        <w:rPr>
          <w:rFonts w:cs="Times New Roman"/>
          <w:sz w:val="24"/>
          <w:szCs w:val="24"/>
        </w:rPr>
        <w:t xml:space="preserve">sangat </w:t>
      </w:r>
      <w:r>
        <w:rPr>
          <w:rFonts w:cs="Times New Roman"/>
          <w:sz w:val="24"/>
          <w:szCs w:val="24"/>
        </w:rPr>
        <w:t>setuju dengan pernyataan tersebut.</w:t>
      </w:r>
    </w:p>
    <w:p w:rsidR="008572F8" w:rsidRDefault="00D74D58" w:rsidP="00B623B6">
      <w:pPr>
        <w:spacing w:after="0" w:line="276" w:lineRule="auto"/>
        <w:rPr>
          <w:rFonts w:cs="Times New Roman"/>
          <w:b/>
          <w:sz w:val="24"/>
          <w:szCs w:val="24"/>
        </w:rPr>
      </w:pPr>
      <w:r w:rsidRPr="00D74D58">
        <w:rPr>
          <w:rFonts w:cs="Times New Roman"/>
          <w:b/>
          <w:sz w:val="24"/>
          <w:szCs w:val="24"/>
        </w:rPr>
        <w:t>5</w:t>
      </w:r>
      <w:r>
        <w:rPr>
          <w:rFonts w:cs="Times New Roman"/>
          <w:sz w:val="20"/>
          <w:szCs w:val="20"/>
        </w:rPr>
        <w:t xml:space="preserve">. </w:t>
      </w:r>
      <w:r w:rsidRPr="00D74D58">
        <w:rPr>
          <w:rFonts w:cs="Times New Roman"/>
          <w:b/>
          <w:sz w:val="24"/>
          <w:szCs w:val="24"/>
        </w:rPr>
        <w:t>Pencapaian</w:t>
      </w:r>
    </w:p>
    <w:p w:rsidR="00D74D58" w:rsidRDefault="00D74D58" w:rsidP="00B623B6">
      <w:pPr>
        <w:spacing w:after="0" w:line="276" w:lineRule="auto"/>
        <w:rPr>
          <w:rFonts w:cs="Times New Roman"/>
          <w:sz w:val="24"/>
          <w:szCs w:val="24"/>
        </w:rPr>
      </w:pPr>
      <w:r w:rsidRPr="00D74D58">
        <w:rPr>
          <w:rFonts w:cs="Times New Roman"/>
          <w:sz w:val="24"/>
          <w:szCs w:val="24"/>
        </w:rPr>
        <w:t xml:space="preserve">a. </w:t>
      </w:r>
      <w:r w:rsidR="006038A5">
        <w:rPr>
          <w:rFonts w:cs="Times New Roman"/>
          <w:sz w:val="24"/>
          <w:szCs w:val="24"/>
        </w:rPr>
        <w:t>Pegawai</w:t>
      </w:r>
      <w:r w:rsidRPr="00D74D58">
        <w:rPr>
          <w:rFonts w:cs="Times New Roman"/>
          <w:sz w:val="24"/>
          <w:szCs w:val="24"/>
        </w:rPr>
        <w:t xml:space="preserve"> memiliki pencapaian yang maksimal dari hasil kerjasama</w:t>
      </w:r>
    </w:p>
    <w:p w:rsidR="00C53987" w:rsidRPr="00072704" w:rsidRDefault="00A15968" w:rsidP="00B623B6">
      <w:pPr>
        <w:pStyle w:val="Heading5"/>
        <w:jc w:val="center"/>
      </w:pPr>
      <w:r>
        <w:t>Tabel 4.17</w:t>
      </w:r>
      <w:r w:rsidR="00C53987">
        <w:t xml:space="preserve"> </w:t>
      </w:r>
      <w:r w:rsidR="00C53987" w:rsidRPr="00072704">
        <w:t>Tanggapan Responden Mengenai</w:t>
      </w:r>
    </w:p>
    <w:p w:rsidR="00C53987" w:rsidRPr="0071586B" w:rsidRDefault="00C53987" w:rsidP="00B623B6">
      <w:pPr>
        <w:spacing w:after="0" w:line="276" w:lineRule="auto"/>
        <w:ind w:left="252" w:hanging="252"/>
        <w:jc w:val="center"/>
        <w:rPr>
          <w:rFonts w:cs="Times New Roman"/>
          <w:sz w:val="20"/>
          <w:szCs w:val="20"/>
        </w:rPr>
      </w:pPr>
      <w:r w:rsidRPr="00072704">
        <w:rPr>
          <w:rFonts w:cs="Times New Roman"/>
          <w:sz w:val="24"/>
          <w:szCs w:val="24"/>
        </w:rPr>
        <w:t>“</w:t>
      </w:r>
      <w:r w:rsidR="006038A5">
        <w:rPr>
          <w:rFonts w:cs="Times New Roman"/>
          <w:sz w:val="24"/>
          <w:szCs w:val="24"/>
        </w:rPr>
        <w:t>Pegawai</w:t>
      </w:r>
      <w:r w:rsidRPr="00D74D58">
        <w:rPr>
          <w:rFonts w:cs="Times New Roman"/>
          <w:sz w:val="24"/>
          <w:szCs w:val="24"/>
        </w:rPr>
        <w:t xml:space="preserve"> memiliki pencapaian yang maksimal dari hasil kerjasama</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C53987" w:rsidRPr="00627599" w:rsidTr="001D131C">
        <w:tc>
          <w:tcPr>
            <w:tcW w:w="2122" w:type="dxa"/>
          </w:tcPr>
          <w:p w:rsidR="00C53987" w:rsidRPr="00627599" w:rsidRDefault="00C53987" w:rsidP="00B623B6">
            <w:pPr>
              <w:spacing w:after="0" w:line="276" w:lineRule="auto"/>
              <w:jc w:val="center"/>
              <w:rPr>
                <w:rFonts w:cs="Times New Roman"/>
                <w:lang w:val="id-ID"/>
              </w:rPr>
            </w:pPr>
            <w:r w:rsidRPr="00627599">
              <w:rPr>
                <w:rFonts w:cs="Times New Roman"/>
                <w:lang w:val="id-ID"/>
              </w:rPr>
              <w:t>Keterangan</w:t>
            </w:r>
          </w:p>
        </w:tc>
        <w:tc>
          <w:tcPr>
            <w:tcW w:w="1162" w:type="dxa"/>
          </w:tcPr>
          <w:p w:rsidR="00C53987" w:rsidRPr="00627599" w:rsidRDefault="00C53987" w:rsidP="00B623B6">
            <w:pPr>
              <w:spacing w:after="0" w:line="276" w:lineRule="auto"/>
              <w:jc w:val="center"/>
              <w:rPr>
                <w:rFonts w:cs="Times New Roman"/>
                <w:lang w:val="id-ID"/>
              </w:rPr>
            </w:pPr>
            <w:r w:rsidRPr="00627599">
              <w:rPr>
                <w:rFonts w:cs="Times New Roman"/>
                <w:lang w:val="id-ID"/>
              </w:rPr>
              <w:t>Skor</w:t>
            </w:r>
          </w:p>
        </w:tc>
        <w:tc>
          <w:tcPr>
            <w:tcW w:w="1642" w:type="dxa"/>
          </w:tcPr>
          <w:p w:rsidR="00C53987" w:rsidRPr="00627599" w:rsidRDefault="00C53987" w:rsidP="00B623B6">
            <w:pPr>
              <w:spacing w:after="0" w:line="276" w:lineRule="auto"/>
              <w:jc w:val="center"/>
              <w:rPr>
                <w:rFonts w:cs="Times New Roman"/>
                <w:lang w:val="id-ID"/>
              </w:rPr>
            </w:pPr>
            <w:r w:rsidRPr="00627599">
              <w:rPr>
                <w:rFonts w:cs="Times New Roman"/>
                <w:lang w:val="id-ID"/>
              </w:rPr>
              <w:t>Jumlah Responden</w:t>
            </w:r>
          </w:p>
        </w:tc>
        <w:tc>
          <w:tcPr>
            <w:tcW w:w="1642" w:type="dxa"/>
          </w:tcPr>
          <w:p w:rsidR="00C53987" w:rsidRPr="00627599" w:rsidRDefault="00C53987" w:rsidP="00B623B6">
            <w:pPr>
              <w:spacing w:after="0" w:line="276" w:lineRule="auto"/>
              <w:jc w:val="center"/>
              <w:rPr>
                <w:rFonts w:cs="Times New Roman"/>
                <w:lang w:val="id-ID"/>
              </w:rPr>
            </w:pPr>
            <w:r w:rsidRPr="00627599">
              <w:rPr>
                <w:rFonts w:cs="Times New Roman"/>
                <w:lang w:val="id-ID"/>
              </w:rPr>
              <w:t>Skor Total</w:t>
            </w:r>
          </w:p>
        </w:tc>
        <w:tc>
          <w:tcPr>
            <w:tcW w:w="1642" w:type="dxa"/>
          </w:tcPr>
          <w:p w:rsidR="00C53987" w:rsidRPr="00627599" w:rsidRDefault="00C53987" w:rsidP="00B623B6">
            <w:pPr>
              <w:spacing w:after="0" w:line="276" w:lineRule="auto"/>
              <w:jc w:val="center"/>
              <w:rPr>
                <w:rFonts w:cs="Times New Roman"/>
                <w:lang w:val="id-ID"/>
              </w:rPr>
            </w:pPr>
            <w:r w:rsidRPr="00627599">
              <w:rPr>
                <w:rFonts w:cs="Times New Roman"/>
                <w:lang w:val="id-ID"/>
              </w:rPr>
              <w:t>Persentase (%)</w:t>
            </w:r>
          </w:p>
        </w:tc>
      </w:tr>
      <w:tr w:rsidR="00C53987" w:rsidRPr="00627599" w:rsidTr="001D131C">
        <w:tc>
          <w:tcPr>
            <w:tcW w:w="2122" w:type="dxa"/>
          </w:tcPr>
          <w:p w:rsidR="00C53987" w:rsidRPr="00806BC2" w:rsidRDefault="00C53987"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C53987" w:rsidRPr="00B63824" w:rsidRDefault="00C53987" w:rsidP="00AD49A7">
            <w:pPr>
              <w:spacing w:after="0" w:line="276" w:lineRule="auto"/>
              <w:jc w:val="center"/>
              <w:rPr>
                <w:rFonts w:cs="Times New Roman"/>
                <w:lang w:val="id-ID"/>
              </w:rPr>
            </w:pPr>
            <w:r>
              <w:rPr>
                <w:rFonts w:cs="Times New Roman"/>
                <w:lang w:val="id-ID"/>
              </w:rPr>
              <w:t>5</w:t>
            </w:r>
          </w:p>
        </w:tc>
        <w:tc>
          <w:tcPr>
            <w:tcW w:w="1642" w:type="dxa"/>
          </w:tcPr>
          <w:p w:rsidR="00C53987" w:rsidRPr="00B63824" w:rsidRDefault="00C53987" w:rsidP="00AD49A7">
            <w:pPr>
              <w:spacing w:after="0" w:line="276" w:lineRule="auto"/>
              <w:jc w:val="center"/>
              <w:rPr>
                <w:rFonts w:cs="Times New Roman"/>
                <w:lang w:val="id-ID"/>
              </w:rPr>
            </w:pPr>
            <w:r>
              <w:rPr>
                <w:rFonts w:cs="Times New Roman"/>
                <w:lang w:val="id-ID"/>
              </w:rPr>
              <w:t>12</w:t>
            </w:r>
          </w:p>
        </w:tc>
        <w:tc>
          <w:tcPr>
            <w:tcW w:w="1642" w:type="dxa"/>
          </w:tcPr>
          <w:p w:rsidR="00C53987" w:rsidRPr="002129B1" w:rsidRDefault="00C53987" w:rsidP="00AD49A7">
            <w:pPr>
              <w:spacing w:after="0" w:line="276" w:lineRule="auto"/>
              <w:jc w:val="center"/>
              <w:rPr>
                <w:rFonts w:cs="Times New Roman"/>
              </w:rPr>
            </w:pPr>
            <w:r>
              <w:rPr>
                <w:rFonts w:cs="Times New Roman"/>
              </w:rPr>
              <w:t>60</w:t>
            </w:r>
          </w:p>
        </w:tc>
        <w:tc>
          <w:tcPr>
            <w:tcW w:w="1642" w:type="dxa"/>
          </w:tcPr>
          <w:p w:rsidR="00C53987" w:rsidRPr="00B94FD2" w:rsidRDefault="00C53987" w:rsidP="00AD49A7">
            <w:pPr>
              <w:spacing w:after="0" w:line="276" w:lineRule="auto"/>
              <w:jc w:val="center"/>
              <w:rPr>
                <w:rFonts w:cs="Times New Roman"/>
                <w:lang w:val="id-ID"/>
              </w:rPr>
            </w:pPr>
            <w:r>
              <w:rPr>
                <w:rFonts w:cs="Times New Roman"/>
              </w:rPr>
              <w:t>18,5</w:t>
            </w:r>
            <w:r>
              <w:rPr>
                <w:rFonts w:cs="Times New Roman"/>
                <w:lang w:val="id-ID"/>
              </w:rPr>
              <w:t>%</w:t>
            </w:r>
          </w:p>
        </w:tc>
      </w:tr>
      <w:tr w:rsidR="00C53987" w:rsidRPr="00627599" w:rsidTr="001D131C">
        <w:tc>
          <w:tcPr>
            <w:tcW w:w="2122" w:type="dxa"/>
          </w:tcPr>
          <w:p w:rsidR="00C53987" w:rsidRPr="00627599" w:rsidRDefault="00C53987" w:rsidP="00AD49A7">
            <w:pPr>
              <w:spacing w:after="0" w:line="276" w:lineRule="auto"/>
              <w:jc w:val="center"/>
              <w:rPr>
                <w:rFonts w:cs="Times New Roman"/>
                <w:lang w:val="id-ID"/>
              </w:rPr>
            </w:pPr>
            <w:r>
              <w:rPr>
                <w:rFonts w:cs="Times New Roman"/>
                <w:lang w:val="id-ID"/>
              </w:rPr>
              <w:t>Setuju</w:t>
            </w:r>
          </w:p>
        </w:tc>
        <w:tc>
          <w:tcPr>
            <w:tcW w:w="1162" w:type="dxa"/>
          </w:tcPr>
          <w:p w:rsidR="00C53987" w:rsidRPr="00B63824" w:rsidRDefault="00C53987" w:rsidP="00AD49A7">
            <w:pPr>
              <w:spacing w:after="0" w:line="276" w:lineRule="auto"/>
              <w:jc w:val="center"/>
              <w:rPr>
                <w:rFonts w:cs="Times New Roman"/>
                <w:lang w:val="id-ID"/>
              </w:rPr>
            </w:pPr>
            <w:r>
              <w:rPr>
                <w:rFonts w:cs="Times New Roman"/>
                <w:lang w:val="id-ID"/>
              </w:rPr>
              <w:t>4</w:t>
            </w:r>
          </w:p>
        </w:tc>
        <w:tc>
          <w:tcPr>
            <w:tcW w:w="1642" w:type="dxa"/>
          </w:tcPr>
          <w:p w:rsidR="00C53987" w:rsidRPr="00B63824" w:rsidRDefault="00C53987" w:rsidP="00AD49A7">
            <w:pPr>
              <w:spacing w:after="0" w:line="276" w:lineRule="auto"/>
              <w:jc w:val="center"/>
              <w:rPr>
                <w:rFonts w:cs="Times New Roman"/>
                <w:lang w:val="id-ID"/>
              </w:rPr>
            </w:pPr>
            <w:r>
              <w:rPr>
                <w:rFonts w:cs="Times New Roman"/>
                <w:lang w:val="id-ID"/>
              </w:rPr>
              <w:t>48</w:t>
            </w:r>
          </w:p>
        </w:tc>
        <w:tc>
          <w:tcPr>
            <w:tcW w:w="1642" w:type="dxa"/>
          </w:tcPr>
          <w:p w:rsidR="00C53987" w:rsidRPr="00953331" w:rsidRDefault="00C53987" w:rsidP="00AD49A7">
            <w:pPr>
              <w:spacing w:after="0" w:line="276" w:lineRule="auto"/>
              <w:jc w:val="center"/>
              <w:rPr>
                <w:rFonts w:cs="Times New Roman"/>
              </w:rPr>
            </w:pPr>
            <w:r>
              <w:rPr>
                <w:rFonts w:cs="Times New Roman"/>
              </w:rPr>
              <w:t>192</w:t>
            </w:r>
          </w:p>
        </w:tc>
        <w:tc>
          <w:tcPr>
            <w:tcW w:w="1642" w:type="dxa"/>
          </w:tcPr>
          <w:p w:rsidR="00C53987" w:rsidRPr="00B94FD2" w:rsidRDefault="00C53987" w:rsidP="00AD49A7">
            <w:pPr>
              <w:spacing w:after="0" w:line="276" w:lineRule="auto"/>
              <w:jc w:val="center"/>
              <w:rPr>
                <w:rFonts w:cs="Times New Roman"/>
                <w:lang w:val="id-ID"/>
              </w:rPr>
            </w:pPr>
            <w:r>
              <w:rPr>
                <w:rFonts w:cs="Times New Roman"/>
                <w:lang w:val="id-ID"/>
              </w:rPr>
              <w:t>73,8%</w:t>
            </w:r>
          </w:p>
        </w:tc>
      </w:tr>
      <w:tr w:rsidR="00C53987" w:rsidRPr="00627599" w:rsidTr="001D131C">
        <w:tc>
          <w:tcPr>
            <w:tcW w:w="2122" w:type="dxa"/>
          </w:tcPr>
          <w:p w:rsidR="00C53987" w:rsidRPr="00397F2C" w:rsidRDefault="00C53987" w:rsidP="00AD49A7">
            <w:pPr>
              <w:spacing w:after="0" w:line="276" w:lineRule="auto"/>
              <w:jc w:val="center"/>
              <w:rPr>
                <w:rFonts w:cs="Times New Roman"/>
              </w:rPr>
            </w:pPr>
            <w:r>
              <w:rPr>
                <w:rFonts w:cs="Times New Roman"/>
              </w:rPr>
              <w:t>Kurang Setuju</w:t>
            </w:r>
          </w:p>
        </w:tc>
        <w:tc>
          <w:tcPr>
            <w:tcW w:w="1162" w:type="dxa"/>
          </w:tcPr>
          <w:p w:rsidR="00C53987" w:rsidRPr="00B63824" w:rsidRDefault="00C53987" w:rsidP="00AD49A7">
            <w:pPr>
              <w:spacing w:after="0" w:line="276" w:lineRule="auto"/>
              <w:jc w:val="center"/>
              <w:rPr>
                <w:rFonts w:cs="Times New Roman"/>
                <w:lang w:val="id-ID"/>
              </w:rPr>
            </w:pPr>
            <w:r>
              <w:rPr>
                <w:rFonts w:cs="Times New Roman"/>
                <w:lang w:val="id-ID"/>
              </w:rPr>
              <w:t>3</w:t>
            </w:r>
          </w:p>
        </w:tc>
        <w:tc>
          <w:tcPr>
            <w:tcW w:w="1642" w:type="dxa"/>
          </w:tcPr>
          <w:p w:rsidR="00C53987" w:rsidRPr="00B63824" w:rsidRDefault="00C53987" w:rsidP="00AD49A7">
            <w:pPr>
              <w:spacing w:after="0" w:line="276" w:lineRule="auto"/>
              <w:jc w:val="center"/>
              <w:rPr>
                <w:rFonts w:cs="Times New Roman"/>
                <w:lang w:val="id-ID"/>
              </w:rPr>
            </w:pPr>
            <w:r>
              <w:rPr>
                <w:rFonts w:cs="Times New Roman"/>
                <w:lang w:val="id-ID"/>
              </w:rPr>
              <w:t>5</w:t>
            </w:r>
          </w:p>
        </w:tc>
        <w:tc>
          <w:tcPr>
            <w:tcW w:w="1642" w:type="dxa"/>
          </w:tcPr>
          <w:p w:rsidR="00C53987" w:rsidRPr="00812675" w:rsidRDefault="00C53987" w:rsidP="00AD49A7">
            <w:pPr>
              <w:spacing w:after="0" w:line="276" w:lineRule="auto"/>
              <w:jc w:val="center"/>
              <w:rPr>
                <w:rFonts w:cs="Times New Roman"/>
                <w:lang w:val="id-ID"/>
              </w:rPr>
            </w:pPr>
            <w:r>
              <w:rPr>
                <w:rFonts w:cs="Times New Roman"/>
                <w:lang w:val="id-ID"/>
              </w:rPr>
              <w:t>15</w:t>
            </w:r>
          </w:p>
        </w:tc>
        <w:tc>
          <w:tcPr>
            <w:tcW w:w="1642" w:type="dxa"/>
          </w:tcPr>
          <w:p w:rsidR="00C53987" w:rsidRPr="00B94FD2" w:rsidRDefault="00C53987" w:rsidP="00AD49A7">
            <w:pPr>
              <w:spacing w:after="0" w:line="276" w:lineRule="auto"/>
              <w:jc w:val="center"/>
              <w:rPr>
                <w:rFonts w:cs="Times New Roman"/>
                <w:lang w:val="id-ID"/>
              </w:rPr>
            </w:pPr>
            <w:r>
              <w:rPr>
                <w:rFonts w:cs="Times New Roman"/>
              </w:rPr>
              <w:t>7,7</w:t>
            </w:r>
            <w:r>
              <w:rPr>
                <w:rFonts w:cs="Times New Roman"/>
                <w:lang w:val="id-ID"/>
              </w:rPr>
              <w:t>%</w:t>
            </w:r>
          </w:p>
        </w:tc>
      </w:tr>
      <w:tr w:rsidR="00C53987" w:rsidRPr="00627599" w:rsidTr="001D131C">
        <w:tc>
          <w:tcPr>
            <w:tcW w:w="2122" w:type="dxa"/>
          </w:tcPr>
          <w:p w:rsidR="00C53987" w:rsidRPr="00397F2C" w:rsidRDefault="00C53987" w:rsidP="00AD49A7">
            <w:pPr>
              <w:spacing w:after="0" w:line="276" w:lineRule="auto"/>
              <w:jc w:val="center"/>
              <w:rPr>
                <w:rFonts w:cs="Times New Roman"/>
              </w:rPr>
            </w:pPr>
            <w:r>
              <w:rPr>
                <w:rFonts w:cs="Times New Roman"/>
              </w:rPr>
              <w:t>Tidak Setuju</w:t>
            </w:r>
          </w:p>
        </w:tc>
        <w:tc>
          <w:tcPr>
            <w:tcW w:w="1162" w:type="dxa"/>
          </w:tcPr>
          <w:p w:rsidR="00C53987" w:rsidRPr="00B63824" w:rsidRDefault="00C53987" w:rsidP="00AD49A7">
            <w:pPr>
              <w:spacing w:after="0" w:line="276" w:lineRule="auto"/>
              <w:jc w:val="center"/>
              <w:rPr>
                <w:rFonts w:cs="Times New Roman"/>
                <w:lang w:val="id-ID"/>
              </w:rPr>
            </w:pPr>
            <w:r>
              <w:rPr>
                <w:rFonts w:cs="Times New Roman"/>
                <w:lang w:val="id-ID"/>
              </w:rPr>
              <w:t>2</w:t>
            </w:r>
          </w:p>
        </w:tc>
        <w:tc>
          <w:tcPr>
            <w:tcW w:w="1642" w:type="dxa"/>
          </w:tcPr>
          <w:p w:rsidR="00C53987" w:rsidRPr="00B63824" w:rsidRDefault="00C53987" w:rsidP="00AD49A7">
            <w:pPr>
              <w:spacing w:after="0" w:line="276" w:lineRule="auto"/>
              <w:jc w:val="center"/>
              <w:rPr>
                <w:rFonts w:cs="Times New Roman"/>
                <w:lang w:val="id-ID"/>
              </w:rPr>
            </w:pPr>
            <w:r>
              <w:rPr>
                <w:rFonts w:cs="Times New Roman"/>
                <w:lang w:val="id-ID"/>
              </w:rPr>
              <w:t>0</w:t>
            </w:r>
          </w:p>
        </w:tc>
        <w:tc>
          <w:tcPr>
            <w:tcW w:w="1642" w:type="dxa"/>
          </w:tcPr>
          <w:p w:rsidR="00C53987" w:rsidRPr="00812675" w:rsidRDefault="00C53987" w:rsidP="00AD49A7">
            <w:pPr>
              <w:spacing w:after="0" w:line="276" w:lineRule="auto"/>
              <w:jc w:val="center"/>
              <w:rPr>
                <w:rFonts w:cs="Times New Roman"/>
                <w:lang w:val="id-ID"/>
              </w:rPr>
            </w:pPr>
            <w:r>
              <w:rPr>
                <w:rFonts w:cs="Times New Roman"/>
                <w:lang w:val="id-ID"/>
              </w:rPr>
              <w:t>0</w:t>
            </w:r>
          </w:p>
        </w:tc>
        <w:tc>
          <w:tcPr>
            <w:tcW w:w="1642" w:type="dxa"/>
          </w:tcPr>
          <w:p w:rsidR="00C53987" w:rsidRPr="00B94FD2" w:rsidRDefault="00C53987" w:rsidP="00AD49A7">
            <w:pPr>
              <w:spacing w:after="0" w:line="276" w:lineRule="auto"/>
              <w:jc w:val="center"/>
              <w:rPr>
                <w:rFonts w:cs="Times New Roman"/>
                <w:lang w:val="id-ID"/>
              </w:rPr>
            </w:pPr>
            <w:r>
              <w:rPr>
                <w:rFonts w:cs="Times New Roman"/>
                <w:lang w:val="id-ID"/>
              </w:rPr>
              <w:t>0%</w:t>
            </w:r>
          </w:p>
        </w:tc>
      </w:tr>
      <w:tr w:rsidR="00C53987" w:rsidRPr="00627599" w:rsidTr="001D131C">
        <w:tc>
          <w:tcPr>
            <w:tcW w:w="2122" w:type="dxa"/>
          </w:tcPr>
          <w:p w:rsidR="00C53987" w:rsidRPr="00397F2C" w:rsidRDefault="00C53987" w:rsidP="00AD49A7">
            <w:pPr>
              <w:spacing w:after="0" w:line="276" w:lineRule="auto"/>
              <w:jc w:val="center"/>
              <w:rPr>
                <w:rFonts w:cs="Times New Roman"/>
              </w:rPr>
            </w:pPr>
            <w:r>
              <w:rPr>
                <w:rFonts w:cs="Times New Roman"/>
              </w:rPr>
              <w:t>Sangat Tidak Setuju</w:t>
            </w:r>
          </w:p>
        </w:tc>
        <w:tc>
          <w:tcPr>
            <w:tcW w:w="1162" w:type="dxa"/>
          </w:tcPr>
          <w:p w:rsidR="00C53987" w:rsidRPr="00B63824" w:rsidRDefault="00C53987" w:rsidP="00AD49A7">
            <w:pPr>
              <w:spacing w:after="0" w:line="276" w:lineRule="auto"/>
              <w:jc w:val="center"/>
              <w:rPr>
                <w:rFonts w:cs="Times New Roman"/>
                <w:lang w:val="id-ID"/>
              </w:rPr>
            </w:pPr>
            <w:r>
              <w:rPr>
                <w:rFonts w:cs="Times New Roman"/>
                <w:lang w:val="id-ID"/>
              </w:rPr>
              <w:t>1</w:t>
            </w:r>
          </w:p>
        </w:tc>
        <w:tc>
          <w:tcPr>
            <w:tcW w:w="1642" w:type="dxa"/>
          </w:tcPr>
          <w:p w:rsidR="00C53987" w:rsidRPr="00B63824" w:rsidRDefault="00C53987" w:rsidP="00AD49A7">
            <w:pPr>
              <w:spacing w:after="0" w:line="276" w:lineRule="auto"/>
              <w:jc w:val="center"/>
              <w:rPr>
                <w:rFonts w:cs="Times New Roman"/>
                <w:lang w:val="id-ID"/>
              </w:rPr>
            </w:pPr>
            <w:r>
              <w:rPr>
                <w:rFonts w:cs="Times New Roman"/>
                <w:lang w:val="id-ID"/>
              </w:rPr>
              <w:t>0</w:t>
            </w:r>
          </w:p>
        </w:tc>
        <w:tc>
          <w:tcPr>
            <w:tcW w:w="1642" w:type="dxa"/>
          </w:tcPr>
          <w:p w:rsidR="00C53987" w:rsidRPr="00812675" w:rsidRDefault="00C53987" w:rsidP="00AD49A7">
            <w:pPr>
              <w:spacing w:after="0" w:line="276" w:lineRule="auto"/>
              <w:jc w:val="center"/>
              <w:rPr>
                <w:rFonts w:cs="Times New Roman"/>
                <w:lang w:val="id-ID"/>
              </w:rPr>
            </w:pPr>
            <w:r>
              <w:rPr>
                <w:rFonts w:cs="Times New Roman"/>
                <w:lang w:val="id-ID"/>
              </w:rPr>
              <w:t>0</w:t>
            </w:r>
          </w:p>
        </w:tc>
        <w:tc>
          <w:tcPr>
            <w:tcW w:w="1642" w:type="dxa"/>
          </w:tcPr>
          <w:p w:rsidR="00C53987" w:rsidRPr="00B04232" w:rsidRDefault="00C53987" w:rsidP="00AD49A7">
            <w:pPr>
              <w:spacing w:after="0" w:line="276" w:lineRule="auto"/>
              <w:jc w:val="center"/>
              <w:rPr>
                <w:rFonts w:cs="Times New Roman"/>
                <w:lang w:val="id-ID"/>
              </w:rPr>
            </w:pPr>
            <w:r>
              <w:rPr>
                <w:rFonts w:cs="Times New Roman"/>
                <w:lang w:val="id-ID"/>
              </w:rPr>
              <w:t>0%</w:t>
            </w:r>
          </w:p>
        </w:tc>
      </w:tr>
      <w:tr w:rsidR="00C53987" w:rsidRPr="00627599" w:rsidTr="001D131C">
        <w:tc>
          <w:tcPr>
            <w:tcW w:w="2122" w:type="dxa"/>
          </w:tcPr>
          <w:p w:rsidR="00C53987" w:rsidRPr="00627599" w:rsidRDefault="00C53987" w:rsidP="00AD49A7">
            <w:pPr>
              <w:spacing w:after="0" w:line="276" w:lineRule="auto"/>
              <w:jc w:val="center"/>
              <w:rPr>
                <w:rFonts w:cs="Times New Roman"/>
                <w:lang w:val="id-ID"/>
              </w:rPr>
            </w:pPr>
            <w:r w:rsidRPr="00627599">
              <w:rPr>
                <w:rFonts w:cs="Times New Roman"/>
                <w:lang w:val="id-ID"/>
              </w:rPr>
              <w:t>Jumlah</w:t>
            </w:r>
          </w:p>
        </w:tc>
        <w:tc>
          <w:tcPr>
            <w:tcW w:w="1162" w:type="dxa"/>
          </w:tcPr>
          <w:p w:rsidR="00C53987" w:rsidRPr="00627599" w:rsidRDefault="00C53987" w:rsidP="00AD49A7">
            <w:pPr>
              <w:spacing w:after="0" w:line="276" w:lineRule="auto"/>
              <w:rPr>
                <w:rFonts w:cs="Times New Roman"/>
              </w:rPr>
            </w:pPr>
          </w:p>
        </w:tc>
        <w:tc>
          <w:tcPr>
            <w:tcW w:w="1642" w:type="dxa"/>
          </w:tcPr>
          <w:p w:rsidR="00C53987" w:rsidRPr="00B63824" w:rsidRDefault="00C53987" w:rsidP="00AD49A7">
            <w:pPr>
              <w:spacing w:after="0" w:line="276" w:lineRule="auto"/>
              <w:jc w:val="center"/>
              <w:rPr>
                <w:rFonts w:cs="Times New Roman"/>
                <w:lang w:val="id-ID"/>
              </w:rPr>
            </w:pPr>
            <w:r>
              <w:rPr>
                <w:rFonts w:cs="Times New Roman"/>
                <w:lang w:val="id-ID"/>
              </w:rPr>
              <w:t>65</w:t>
            </w:r>
          </w:p>
        </w:tc>
        <w:tc>
          <w:tcPr>
            <w:tcW w:w="1642" w:type="dxa"/>
          </w:tcPr>
          <w:p w:rsidR="00C53987" w:rsidRPr="00C53987" w:rsidRDefault="00C53987" w:rsidP="00AD49A7">
            <w:pPr>
              <w:spacing w:after="0" w:line="276" w:lineRule="auto"/>
              <w:jc w:val="center"/>
              <w:rPr>
                <w:rFonts w:cs="Times New Roman"/>
              </w:rPr>
            </w:pPr>
            <w:r>
              <w:rPr>
                <w:rFonts w:cs="Times New Roman"/>
                <w:lang w:val="id-ID"/>
              </w:rPr>
              <w:t>267</w:t>
            </w:r>
          </w:p>
        </w:tc>
        <w:tc>
          <w:tcPr>
            <w:tcW w:w="1642" w:type="dxa"/>
          </w:tcPr>
          <w:p w:rsidR="00C53987" w:rsidRPr="00B04232" w:rsidRDefault="00C53987" w:rsidP="00AD49A7">
            <w:pPr>
              <w:spacing w:after="0" w:line="276" w:lineRule="auto"/>
              <w:jc w:val="center"/>
              <w:rPr>
                <w:rFonts w:cs="Times New Roman"/>
                <w:lang w:val="id-ID"/>
              </w:rPr>
            </w:pPr>
            <w:r>
              <w:rPr>
                <w:rFonts w:cs="Times New Roman"/>
                <w:lang w:val="id-ID"/>
              </w:rPr>
              <w:t>100%</w:t>
            </w:r>
          </w:p>
        </w:tc>
      </w:tr>
    </w:tbl>
    <w:p w:rsidR="00C53987" w:rsidRPr="00627599" w:rsidRDefault="00C53987" w:rsidP="009700B2">
      <w:pPr>
        <w:spacing w:after="120" w:line="276" w:lineRule="auto"/>
        <w:rPr>
          <w:rFonts w:cs="Times New Roman"/>
        </w:rPr>
      </w:pPr>
      <w:r w:rsidRPr="00627599">
        <w:rPr>
          <w:rFonts w:cs="Times New Roman"/>
        </w:rPr>
        <w:t>Sumber : Data Primer yang diolah (Tahun 2022)</w:t>
      </w:r>
    </w:p>
    <w:p w:rsidR="00C53987" w:rsidRDefault="00C53987" w:rsidP="009700B2">
      <w:pPr>
        <w:spacing w:after="120" w:line="276" w:lineRule="auto"/>
        <w:rPr>
          <w:rFonts w:cs="Times New Roman"/>
          <w:sz w:val="24"/>
          <w:szCs w:val="24"/>
        </w:rPr>
      </w:pPr>
      <w:r>
        <w:rPr>
          <w:rFonts w:cs="Times New Roman"/>
          <w:sz w:val="24"/>
          <w:szCs w:val="24"/>
        </w:rPr>
        <w:t>Total dalam pengumpulan data angket :</w:t>
      </w:r>
    </w:p>
    <w:p w:rsidR="00C53987" w:rsidRPr="00C80A56" w:rsidRDefault="00C53987"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AD49A7" w:rsidRPr="00B623B6" w:rsidRDefault="00C53987" w:rsidP="00B623B6">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267</m:t>
              </m:r>
            </m:num>
            <m:den>
              <m:r>
                <m:rPr>
                  <m:sty m:val="p"/>
                </m:rPr>
                <w:rPr>
                  <w:rFonts w:ascii="Cambria Math" w:hAnsi="Cambria Math"/>
                  <w:sz w:val="24"/>
                  <w:szCs w:val="24"/>
                </w:rPr>
                <m:t xml:space="preserve"> 325</m:t>
              </m:r>
            </m:den>
          </m:f>
          <m:r>
            <w:rPr>
              <w:rFonts w:ascii="Cambria Math" w:hAnsi="Cambria Math"/>
              <w:sz w:val="24"/>
              <w:szCs w:val="24"/>
            </w:rPr>
            <m:t xml:space="preserve"> x 100=82,1%</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C56AA8" w:rsidRPr="00564DF5" w:rsidTr="00D90024">
        <w:trPr>
          <w:trHeight w:val="307"/>
        </w:trPr>
        <w:tc>
          <w:tcPr>
            <w:tcW w:w="1455" w:type="dxa"/>
            <w:tcBorders>
              <w:top w:val="nil"/>
            </w:tcBorders>
          </w:tcPr>
          <w:p w:rsidR="00C56AA8" w:rsidRPr="00564DF5" w:rsidRDefault="00C56AA8"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C56AA8" w:rsidRPr="00564DF5" w:rsidRDefault="00C56AA8"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C56AA8" w:rsidRPr="00564DF5" w:rsidRDefault="00C56AA8"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C56AA8" w:rsidRPr="00564DF5" w:rsidRDefault="00C56AA8"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C56AA8" w:rsidRPr="00564DF5" w:rsidRDefault="00C56AA8" w:rsidP="009700B2">
            <w:pPr>
              <w:pStyle w:val="TableParagraph"/>
              <w:spacing w:before="115" w:line="276" w:lineRule="auto"/>
              <w:ind w:left="205"/>
              <w:rPr>
                <w:sz w:val="24"/>
                <w:szCs w:val="24"/>
              </w:rPr>
            </w:pPr>
            <w:r>
              <w:rPr>
                <w:sz w:val="24"/>
                <w:szCs w:val="24"/>
              </w:rPr>
              <w:t xml:space="preserve">     SS</w:t>
            </w:r>
          </w:p>
        </w:tc>
      </w:tr>
      <w:tr w:rsidR="00C56AA8" w:rsidRPr="00564DF5" w:rsidTr="00D90024">
        <w:trPr>
          <w:trHeight w:val="766"/>
        </w:trPr>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p w:rsidR="00C56AA8" w:rsidRPr="00564DF5" w:rsidRDefault="00C56AA8"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C56AA8" w:rsidRPr="00564DF5" w:rsidRDefault="00C56AA8"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16608" behindDoc="0" locked="0" layoutInCell="1" allowOverlap="1" wp14:anchorId="3D9F5E90" wp14:editId="25FB7E93">
                      <wp:simplePos x="0" y="0"/>
                      <wp:positionH relativeFrom="column">
                        <wp:posOffset>119380</wp:posOffset>
                      </wp:positionH>
                      <wp:positionV relativeFrom="paragraph">
                        <wp:posOffset>-20320</wp:posOffset>
                      </wp:positionV>
                      <wp:extent cx="0" cy="225425"/>
                      <wp:effectExtent l="57150" t="19050" r="76200" b="79375"/>
                      <wp:wrapNone/>
                      <wp:docPr id="46" name="Straight Connector 46"/>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721F2C03" id="Straight Connector 46"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pt,-1.6pt" to="9.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" strokecolor="windowText" strokeweight="2pt">
                      <v:shadow on="t" color="black" opacity="24903f" origin=",.5" offset="0,.55556mm"/>
                    </v:line>
                  </w:pict>
                </mc:Fallback>
              </mc:AlternateContent>
            </w:r>
          </w:p>
          <w:p w:rsidR="00C56AA8" w:rsidRPr="00564DF5" w:rsidRDefault="00C56AA8" w:rsidP="009700B2">
            <w:pPr>
              <w:spacing w:line="276" w:lineRule="auto"/>
              <w:rPr>
                <w:rFonts w:cs="Times New Roman"/>
                <w:sz w:val="24"/>
                <w:szCs w:val="24"/>
                <w:lang w:val="id"/>
              </w:rPr>
            </w:pPr>
            <w:r>
              <w:rPr>
                <w:rFonts w:cs="Times New Roman"/>
                <w:sz w:val="24"/>
                <w:szCs w:val="24"/>
                <w:lang w:val="id"/>
              </w:rPr>
              <w:t xml:space="preserve"> 82,1%</w:t>
            </w:r>
            <w:r w:rsidRPr="00564DF5">
              <w:rPr>
                <w:rFonts w:cs="Times New Roman"/>
                <w:sz w:val="24"/>
                <w:szCs w:val="24"/>
                <w:lang w:val="id"/>
              </w:rPr>
              <w:t xml:space="preserve"> </w:t>
            </w:r>
          </w:p>
        </w:tc>
      </w:tr>
    </w:tbl>
    <w:p w:rsidR="00C56AA8" w:rsidRPr="00D90024" w:rsidRDefault="00C56AA8"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BD3212" w:rsidRDefault="00C53987" w:rsidP="009700B2">
      <w:pPr>
        <w:spacing w:line="276" w:lineRule="auto"/>
        <w:ind w:firstLine="720"/>
        <w:jc w:val="both"/>
        <w:rPr>
          <w:rFonts w:cs="Times New Roman"/>
          <w:sz w:val="24"/>
          <w:szCs w:val="24"/>
        </w:rPr>
      </w:pPr>
      <w:r w:rsidRPr="00072704">
        <w:rPr>
          <w:rFonts w:cs="Times New Roman"/>
          <w:sz w:val="24"/>
          <w:szCs w:val="24"/>
        </w:rPr>
        <w:t>Berdasarkan tabel 4.</w:t>
      </w:r>
      <w:r w:rsidR="00A15968">
        <w:rPr>
          <w:rFonts w:cs="Times New Roman"/>
          <w:sz w:val="24"/>
          <w:szCs w:val="24"/>
        </w:rPr>
        <w:t>17</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6038A5">
        <w:rPr>
          <w:rFonts w:cs="Times New Roman"/>
          <w:sz w:val="24"/>
          <w:szCs w:val="24"/>
        </w:rPr>
        <w:t>Pegawai</w:t>
      </w:r>
      <w:r w:rsidRPr="00D74D58">
        <w:rPr>
          <w:rFonts w:cs="Times New Roman"/>
          <w:sz w:val="24"/>
          <w:szCs w:val="24"/>
        </w:rPr>
        <w:t xml:space="preserve"> memiliki pencapaian yang maksimal dari hasil kerjasama</w:t>
      </w:r>
      <w:r w:rsidRPr="00072704">
        <w:rPr>
          <w:rFonts w:cs="Times New Roman"/>
          <w:sz w:val="24"/>
          <w:szCs w:val="24"/>
        </w:rPr>
        <w:t xml:space="preserve">” yaitu sebanyak </w:t>
      </w:r>
      <w:r>
        <w:rPr>
          <w:rFonts w:cs="Times New Roman"/>
          <w:sz w:val="24"/>
          <w:szCs w:val="24"/>
        </w:rPr>
        <w:t xml:space="preserve">12 </w:t>
      </w:r>
      <w:r w:rsidRPr="00072704">
        <w:rPr>
          <w:rFonts w:cs="Times New Roman"/>
          <w:sz w:val="24"/>
          <w:szCs w:val="24"/>
        </w:rPr>
        <w:t>responden (</w:t>
      </w:r>
      <w:r>
        <w:rPr>
          <w:rFonts w:cs="Times New Roman"/>
          <w:sz w:val="24"/>
          <w:szCs w:val="24"/>
        </w:rPr>
        <w:t>18,5%), setuju</w:t>
      </w:r>
      <w:r w:rsidRPr="003635BB">
        <w:rPr>
          <w:rFonts w:cs="Times New Roman"/>
          <w:sz w:val="24"/>
          <w:szCs w:val="24"/>
        </w:rPr>
        <w:t xml:space="preserve"> sebanyak </w:t>
      </w:r>
      <w:r>
        <w:rPr>
          <w:rFonts w:cs="Times New Roman"/>
          <w:sz w:val="24"/>
          <w:szCs w:val="24"/>
        </w:rPr>
        <w:t>48 responden (73,8%), kurang setuju</w:t>
      </w:r>
      <w:r w:rsidRPr="003635BB">
        <w:rPr>
          <w:rFonts w:cs="Times New Roman"/>
          <w:sz w:val="24"/>
          <w:szCs w:val="24"/>
        </w:rPr>
        <w:t xml:space="preserve"> </w:t>
      </w:r>
      <w:r w:rsidRPr="003635BB">
        <w:rPr>
          <w:rFonts w:cs="Times New Roman"/>
          <w:sz w:val="24"/>
          <w:szCs w:val="24"/>
        </w:rPr>
        <w:lastRenderedPageBreak/>
        <w:t>sebanyak</w:t>
      </w:r>
      <w:r>
        <w:rPr>
          <w:rFonts w:cs="Times New Roman"/>
          <w:sz w:val="24"/>
          <w:szCs w:val="24"/>
        </w:rPr>
        <w:t xml:space="preserve"> 5</w:t>
      </w:r>
      <w:r w:rsidRPr="003635BB">
        <w:rPr>
          <w:rFonts w:cs="Times New Roman"/>
          <w:sz w:val="24"/>
          <w:szCs w:val="24"/>
        </w:rPr>
        <w:t xml:space="preserve"> </w:t>
      </w:r>
      <w:r>
        <w:rPr>
          <w:rFonts w:cs="Times New Roman"/>
          <w:sz w:val="24"/>
          <w:szCs w:val="24"/>
        </w:rPr>
        <w:t xml:space="preserve"> responden (7,7</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Pr>
          <w:rFonts w:cs="Times New Roman"/>
          <w:sz w:val="24"/>
          <w:szCs w:val="24"/>
        </w:rPr>
        <w:t>82,1</w:t>
      </w:r>
      <w:r w:rsidRPr="00072704">
        <w:rPr>
          <w:rFonts w:cs="Times New Roman"/>
          <w:sz w:val="24"/>
          <w:szCs w:val="24"/>
        </w:rPr>
        <w:t xml:space="preserve">% yang </w:t>
      </w:r>
      <w:r>
        <w:rPr>
          <w:rFonts w:cs="Times New Roman"/>
          <w:sz w:val="24"/>
          <w:szCs w:val="24"/>
        </w:rPr>
        <w:t>menunjukan bahwa responden</w:t>
      </w:r>
      <w:r w:rsidR="00237A82">
        <w:rPr>
          <w:rFonts w:cs="Times New Roman"/>
          <w:sz w:val="24"/>
          <w:szCs w:val="24"/>
        </w:rPr>
        <w:t xml:space="preserve"> sangat</w:t>
      </w:r>
      <w:r>
        <w:rPr>
          <w:rFonts w:cs="Times New Roman"/>
          <w:sz w:val="24"/>
          <w:szCs w:val="24"/>
        </w:rPr>
        <w:t xml:space="preserve"> set</w:t>
      </w:r>
      <w:r w:rsidR="00C56AA8">
        <w:rPr>
          <w:rFonts w:cs="Times New Roman"/>
          <w:sz w:val="24"/>
          <w:szCs w:val="24"/>
        </w:rPr>
        <w:t>uju dengan pernyataan tersebut.</w:t>
      </w:r>
    </w:p>
    <w:p w:rsidR="00D90024" w:rsidRDefault="00C53987" w:rsidP="00B623B6">
      <w:pPr>
        <w:spacing w:after="0" w:line="276" w:lineRule="auto"/>
        <w:ind w:left="284" w:hanging="284"/>
        <w:rPr>
          <w:rFonts w:cs="Times New Roman"/>
          <w:sz w:val="24"/>
          <w:szCs w:val="24"/>
        </w:rPr>
      </w:pPr>
      <w:r>
        <w:rPr>
          <w:rFonts w:cs="Times New Roman"/>
          <w:sz w:val="24"/>
          <w:szCs w:val="24"/>
        </w:rPr>
        <w:t>b</w:t>
      </w:r>
      <w:r w:rsidRPr="00D74D58">
        <w:rPr>
          <w:rFonts w:cs="Times New Roman"/>
          <w:sz w:val="24"/>
          <w:szCs w:val="24"/>
        </w:rPr>
        <w:t xml:space="preserve">. </w:t>
      </w:r>
      <w:r w:rsidR="006038A5">
        <w:rPr>
          <w:rFonts w:cs="Times New Roman"/>
          <w:sz w:val="24"/>
          <w:szCs w:val="24"/>
        </w:rPr>
        <w:t>Pegawai</w:t>
      </w:r>
      <w:r w:rsidR="006038A5" w:rsidRPr="00C53987">
        <w:rPr>
          <w:rFonts w:cs="Times New Roman"/>
          <w:sz w:val="24"/>
          <w:szCs w:val="24"/>
        </w:rPr>
        <w:t xml:space="preserve"> </w:t>
      </w:r>
      <w:r w:rsidRPr="00C53987">
        <w:rPr>
          <w:rFonts w:cs="Times New Roman"/>
          <w:sz w:val="24"/>
          <w:szCs w:val="24"/>
        </w:rPr>
        <w:t>bangga bekerja di instansi ini karena instansi mengh</w:t>
      </w:r>
      <w:r>
        <w:rPr>
          <w:rFonts w:cs="Times New Roman"/>
          <w:sz w:val="24"/>
          <w:szCs w:val="24"/>
        </w:rPr>
        <w:t xml:space="preserve">argai apa yang telah </w:t>
      </w:r>
      <w:r w:rsidRPr="00C53987">
        <w:rPr>
          <w:rFonts w:cs="Times New Roman"/>
          <w:sz w:val="24"/>
          <w:szCs w:val="24"/>
        </w:rPr>
        <w:t>dicapai</w:t>
      </w:r>
    </w:p>
    <w:p w:rsidR="00C53987" w:rsidRPr="00072704" w:rsidRDefault="00A15968" w:rsidP="00B623B6">
      <w:pPr>
        <w:pStyle w:val="Heading5"/>
        <w:jc w:val="center"/>
      </w:pPr>
      <w:r>
        <w:t>Tabel 4.18</w:t>
      </w:r>
      <w:r w:rsidR="00C53987">
        <w:t xml:space="preserve"> </w:t>
      </w:r>
      <w:r w:rsidR="00C53987" w:rsidRPr="00072704">
        <w:t>Tanggapan Responden Mengenai</w:t>
      </w:r>
    </w:p>
    <w:p w:rsidR="00C53987" w:rsidRPr="0071586B" w:rsidRDefault="00C53987" w:rsidP="00B623B6">
      <w:pPr>
        <w:spacing w:after="0" w:line="276" w:lineRule="auto"/>
        <w:ind w:left="252" w:hanging="252"/>
        <w:jc w:val="center"/>
        <w:rPr>
          <w:rFonts w:cs="Times New Roman"/>
          <w:sz w:val="20"/>
          <w:szCs w:val="20"/>
        </w:rPr>
      </w:pPr>
      <w:r w:rsidRPr="00072704">
        <w:rPr>
          <w:rFonts w:cs="Times New Roman"/>
          <w:sz w:val="24"/>
          <w:szCs w:val="24"/>
        </w:rPr>
        <w:t>“</w:t>
      </w:r>
      <w:r w:rsidR="006038A5">
        <w:rPr>
          <w:rFonts w:cs="Times New Roman"/>
          <w:sz w:val="24"/>
          <w:szCs w:val="24"/>
        </w:rPr>
        <w:t>Pegawai</w:t>
      </w:r>
      <w:r w:rsidRPr="00C53987">
        <w:rPr>
          <w:rFonts w:cs="Times New Roman"/>
          <w:sz w:val="24"/>
          <w:szCs w:val="24"/>
        </w:rPr>
        <w:t xml:space="preserve"> bangga bekerja di instansi ini karena instansi menghargai apa yang telah dicapai</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C53987" w:rsidRPr="00627599" w:rsidTr="001D131C">
        <w:tc>
          <w:tcPr>
            <w:tcW w:w="2122" w:type="dxa"/>
          </w:tcPr>
          <w:p w:rsidR="00C53987" w:rsidRPr="00627599" w:rsidRDefault="00C53987" w:rsidP="00B623B6">
            <w:pPr>
              <w:spacing w:after="0" w:line="276" w:lineRule="auto"/>
              <w:jc w:val="center"/>
              <w:rPr>
                <w:rFonts w:cs="Times New Roman"/>
                <w:lang w:val="id-ID"/>
              </w:rPr>
            </w:pPr>
            <w:r w:rsidRPr="00627599">
              <w:rPr>
                <w:rFonts w:cs="Times New Roman"/>
                <w:lang w:val="id-ID"/>
              </w:rPr>
              <w:t>Keterangan</w:t>
            </w:r>
          </w:p>
        </w:tc>
        <w:tc>
          <w:tcPr>
            <w:tcW w:w="1162" w:type="dxa"/>
          </w:tcPr>
          <w:p w:rsidR="00C53987" w:rsidRPr="00627599" w:rsidRDefault="00C53987" w:rsidP="00B623B6">
            <w:pPr>
              <w:spacing w:after="0" w:line="276" w:lineRule="auto"/>
              <w:jc w:val="center"/>
              <w:rPr>
                <w:rFonts w:cs="Times New Roman"/>
                <w:lang w:val="id-ID"/>
              </w:rPr>
            </w:pPr>
            <w:r w:rsidRPr="00627599">
              <w:rPr>
                <w:rFonts w:cs="Times New Roman"/>
                <w:lang w:val="id-ID"/>
              </w:rPr>
              <w:t>Skor</w:t>
            </w:r>
          </w:p>
        </w:tc>
        <w:tc>
          <w:tcPr>
            <w:tcW w:w="1642" w:type="dxa"/>
          </w:tcPr>
          <w:p w:rsidR="00C53987" w:rsidRPr="00627599" w:rsidRDefault="00C53987" w:rsidP="00B623B6">
            <w:pPr>
              <w:spacing w:after="0" w:line="276" w:lineRule="auto"/>
              <w:jc w:val="center"/>
              <w:rPr>
                <w:rFonts w:cs="Times New Roman"/>
                <w:lang w:val="id-ID"/>
              </w:rPr>
            </w:pPr>
            <w:r w:rsidRPr="00627599">
              <w:rPr>
                <w:rFonts w:cs="Times New Roman"/>
                <w:lang w:val="id-ID"/>
              </w:rPr>
              <w:t>Jumlah Responden</w:t>
            </w:r>
          </w:p>
        </w:tc>
        <w:tc>
          <w:tcPr>
            <w:tcW w:w="1642" w:type="dxa"/>
          </w:tcPr>
          <w:p w:rsidR="00C53987" w:rsidRPr="00627599" w:rsidRDefault="00C53987" w:rsidP="00B623B6">
            <w:pPr>
              <w:spacing w:after="0" w:line="276" w:lineRule="auto"/>
              <w:jc w:val="center"/>
              <w:rPr>
                <w:rFonts w:cs="Times New Roman"/>
                <w:lang w:val="id-ID"/>
              </w:rPr>
            </w:pPr>
            <w:r w:rsidRPr="00627599">
              <w:rPr>
                <w:rFonts w:cs="Times New Roman"/>
                <w:lang w:val="id-ID"/>
              </w:rPr>
              <w:t>Skor Total</w:t>
            </w:r>
          </w:p>
        </w:tc>
        <w:tc>
          <w:tcPr>
            <w:tcW w:w="1642" w:type="dxa"/>
          </w:tcPr>
          <w:p w:rsidR="00C53987" w:rsidRPr="00627599" w:rsidRDefault="00C53987" w:rsidP="00B623B6">
            <w:pPr>
              <w:spacing w:after="0" w:line="276" w:lineRule="auto"/>
              <w:jc w:val="center"/>
              <w:rPr>
                <w:rFonts w:cs="Times New Roman"/>
                <w:lang w:val="id-ID"/>
              </w:rPr>
            </w:pPr>
            <w:r w:rsidRPr="00627599">
              <w:rPr>
                <w:rFonts w:cs="Times New Roman"/>
                <w:lang w:val="id-ID"/>
              </w:rPr>
              <w:t>Persentase (%)</w:t>
            </w:r>
          </w:p>
        </w:tc>
      </w:tr>
      <w:tr w:rsidR="00C53987" w:rsidRPr="00627599" w:rsidTr="001D131C">
        <w:tc>
          <w:tcPr>
            <w:tcW w:w="2122" w:type="dxa"/>
          </w:tcPr>
          <w:p w:rsidR="00C53987" w:rsidRPr="00806BC2" w:rsidRDefault="00C53987"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C53987" w:rsidRPr="00B63824" w:rsidRDefault="00C53987" w:rsidP="00AD49A7">
            <w:pPr>
              <w:spacing w:after="0" w:line="276" w:lineRule="auto"/>
              <w:jc w:val="center"/>
              <w:rPr>
                <w:rFonts w:cs="Times New Roman"/>
                <w:lang w:val="id-ID"/>
              </w:rPr>
            </w:pPr>
            <w:r>
              <w:rPr>
                <w:rFonts w:cs="Times New Roman"/>
                <w:lang w:val="id-ID"/>
              </w:rPr>
              <w:t>5</w:t>
            </w:r>
          </w:p>
        </w:tc>
        <w:tc>
          <w:tcPr>
            <w:tcW w:w="1642" w:type="dxa"/>
          </w:tcPr>
          <w:p w:rsidR="00C53987" w:rsidRPr="00B63824" w:rsidRDefault="00C53987" w:rsidP="00AD49A7">
            <w:pPr>
              <w:spacing w:after="0" w:line="276" w:lineRule="auto"/>
              <w:jc w:val="center"/>
              <w:rPr>
                <w:rFonts w:cs="Times New Roman"/>
                <w:lang w:val="id-ID"/>
              </w:rPr>
            </w:pPr>
            <w:r>
              <w:rPr>
                <w:rFonts w:cs="Times New Roman"/>
                <w:lang w:val="id-ID"/>
              </w:rPr>
              <w:t>10</w:t>
            </w:r>
          </w:p>
        </w:tc>
        <w:tc>
          <w:tcPr>
            <w:tcW w:w="1642" w:type="dxa"/>
          </w:tcPr>
          <w:p w:rsidR="00C53987" w:rsidRPr="002129B1" w:rsidRDefault="00C53987" w:rsidP="00AD49A7">
            <w:pPr>
              <w:spacing w:after="0" w:line="276" w:lineRule="auto"/>
              <w:jc w:val="center"/>
              <w:rPr>
                <w:rFonts w:cs="Times New Roman"/>
              </w:rPr>
            </w:pPr>
            <w:r>
              <w:rPr>
                <w:rFonts w:cs="Times New Roman"/>
              </w:rPr>
              <w:t>50</w:t>
            </w:r>
          </w:p>
        </w:tc>
        <w:tc>
          <w:tcPr>
            <w:tcW w:w="1642" w:type="dxa"/>
          </w:tcPr>
          <w:p w:rsidR="00C53987" w:rsidRPr="00B94FD2" w:rsidRDefault="00C53987" w:rsidP="00AD49A7">
            <w:pPr>
              <w:spacing w:after="0" w:line="276" w:lineRule="auto"/>
              <w:jc w:val="center"/>
              <w:rPr>
                <w:rFonts w:cs="Times New Roman"/>
                <w:lang w:val="id-ID"/>
              </w:rPr>
            </w:pPr>
            <w:r>
              <w:rPr>
                <w:rFonts w:cs="Times New Roman"/>
              </w:rPr>
              <w:t>15,4</w:t>
            </w:r>
            <w:r>
              <w:rPr>
                <w:rFonts w:cs="Times New Roman"/>
                <w:lang w:val="id-ID"/>
              </w:rPr>
              <w:t>%</w:t>
            </w:r>
          </w:p>
        </w:tc>
      </w:tr>
      <w:tr w:rsidR="00C53987" w:rsidRPr="00627599" w:rsidTr="001D131C">
        <w:tc>
          <w:tcPr>
            <w:tcW w:w="2122" w:type="dxa"/>
          </w:tcPr>
          <w:p w:rsidR="00C53987" w:rsidRPr="00627599" w:rsidRDefault="00C53987" w:rsidP="00AD49A7">
            <w:pPr>
              <w:spacing w:after="0" w:line="276" w:lineRule="auto"/>
              <w:jc w:val="center"/>
              <w:rPr>
                <w:rFonts w:cs="Times New Roman"/>
                <w:lang w:val="id-ID"/>
              </w:rPr>
            </w:pPr>
            <w:r>
              <w:rPr>
                <w:rFonts w:cs="Times New Roman"/>
                <w:lang w:val="id-ID"/>
              </w:rPr>
              <w:t>Setuju</w:t>
            </w:r>
          </w:p>
        </w:tc>
        <w:tc>
          <w:tcPr>
            <w:tcW w:w="1162" w:type="dxa"/>
          </w:tcPr>
          <w:p w:rsidR="00C53987" w:rsidRPr="00B63824" w:rsidRDefault="00C53987" w:rsidP="00AD49A7">
            <w:pPr>
              <w:spacing w:after="0" w:line="276" w:lineRule="auto"/>
              <w:jc w:val="center"/>
              <w:rPr>
                <w:rFonts w:cs="Times New Roman"/>
                <w:lang w:val="id-ID"/>
              </w:rPr>
            </w:pPr>
            <w:r>
              <w:rPr>
                <w:rFonts w:cs="Times New Roman"/>
                <w:lang w:val="id-ID"/>
              </w:rPr>
              <w:t>4</w:t>
            </w:r>
          </w:p>
        </w:tc>
        <w:tc>
          <w:tcPr>
            <w:tcW w:w="1642" w:type="dxa"/>
          </w:tcPr>
          <w:p w:rsidR="00C53987" w:rsidRPr="00B63824" w:rsidRDefault="00C53987" w:rsidP="00AD49A7">
            <w:pPr>
              <w:spacing w:after="0" w:line="276" w:lineRule="auto"/>
              <w:jc w:val="center"/>
              <w:rPr>
                <w:rFonts w:cs="Times New Roman"/>
                <w:lang w:val="id-ID"/>
              </w:rPr>
            </w:pPr>
            <w:r>
              <w:rPr>
                <w:rFonts w:cs="Times New Roman"/>
                <w:lang w:val="id-ID"/>
              </w:rPr>
              <w:t>50</w:t>
            </w:r>
          </w:p>
        </w:tc>
        <w:tc>
          <w:tcPr>
            <w:tcW w:w="1642" w:type="dxa"/>
          </w:tcPr>
          <w:p w:rsidR="00C53987" w:rsidRPr="00953331" w:rsidRDefault="00C53987" w:rsidP="00AD49A7">
            <w:pPr>
              <w:spacing w:after="0" w:line="276" w:lineRule="auto"/>
              <w:jc w:val="center"/>
              <w:rPr>
                <w:rFonts w:cs="Times New Roman"/>
              </w:rPr>
            </w:pPr>
            <w:r>
              <w:rPr>
                <w:rFonts w:cs="Times New Roman"/>
              </w:rPr>
              <w:t>200</w:t>
            </w:r>
          </w:p>
        </w:tc>
        <w:tc>
          <w:tcPr>
            <w:tcW w:w="1642" w:type="dxa"/>
          </w:tcPr>
          <w:p w:rsidR="00C53987" w:rsidRPr="00B94FD2" w:rsidRDefault="00C53987" w:rsidP="00AD49A7">
            <w:pPr>
              <w:spacing w:after="0" w:line="276" w:lineRule="auto"/>
              <w:jc w:val="center"/>
              <w:rPr>
                <w:rFonts w:cs="Times New Roman"/>
                <w:lang w:val="id-ID"/>
              </w:rPr>
            </w:pPr>
            <w:r>
              <w:rPr>
                <w:rFonts w:cs="Times New Roman"/>
                <w:lang w:val="id-ID"/>
              </w:rPr>
              <w:t>76,9%</w:t>
            </w:r>
          </w:p>
        </w:tc>
      </w:tr>
      <w:tr w:rsidR="00C53987" w:rsidRPr="00627599" w:rsidTr="001D131C">
        <w:tc>
          <w:tcPr>
            <w:tcW w:w="2122" w:type="dxa"/>
          </w:tcPr>
          <w:p w:rsidR="00C53987" w:rsidRPr="00397F2C" w:rsidRDefault="00C53987" w:rsidP="00AD49A7">
            <w:pPr>
              <w:spacing w:after="0" w:line="276" w:lineRule="auto"/>
              <w:jc w:val="center"/>
              <w:rPr>
                <w:rFonts w:cs="Times New Roman"/>
              </w:rPr>
            </w:pPr>
            <w:r>
              <w:rPr>
                <w:rFonts w:cs="Times New Roman"/>
              </w:rPr>
              <w:t>Kurang Setuju</w:t>
            </w:r>
          </w:p>
        </w:tc>
        <w:tc>
          <w:tcPr>
            <w:tcW w:w="1162" w:type="dxa"/>
          </w:tcPr>
          <w:p w:rsidR="00C53987" w:rsidRPr="00B63824" w:rsidRDefault="00C53987" w:rsidP="00AD49A7">
            <w:pPr>
              <w:spacing w:after="0" w:line="276" w:lineRule="auto"/>
              <w:jc w:val="center"/>
              <w:rPr>
                <w:rFonts w:cs="Times New Roman"/>
                <w:lang w:val="id-ID"/>
              </w:rPr>
            </w:pPr>
            <w:r>
              <w:rPr>
                <w:rFonts w:cs="Times New Roman"/>
                <w:lang w:val="id-ID"/>
              </w:rPr>
              <w:t>3</w:t>
            </w:r>
          </w:p>
        </w:tc>
        <w:tc>
          <w:tcPr>
            <w:tcW w:w="1642" w:type="dxa"/>
          </w:tcPr>
          <w:p w:rsidR="00C53987" w:rsidRPr="00B63824" w:rsidRDefault="00C53987" w:rsidP="00AD49A7">
            <w:pPr>
              <w:spacing w:after="0" w:line="276" w:lineRule="auto"/>
              <w:jc w:val="center"/>
              <w:rPr>
                <w:rFonts w:cs="Times New Roman"/>
                <w:lang w:val="id-ID"/>
              </w:rPr>
            </w:pPr>
            <w:r>
              <w:rPr>
                <w:rFonts w:cs="Times New Roman"/>
                <w:lang w:val="id-ID"/>
              </w:rPr>
              <w:t>5</w:t>
            </w:r>
          </w:p>
        </w:tc>
        <w:tc>
          <w:tcPr>
            <w:tcW w:w="1642" w:type="dxa"/>
          </w:tcPr>
          <w:p w:rsidR="00C53987" w:rsidRPr="00812675" w:rsidRDefault="00C53987" w:rsidP="00AD49A7">
            <w:pPr>
              <w:spacing w:after="0" w:line="276" w:lineRule="auto"/>
              <w:jc w:val="center"/>
              <w:rPr>
                <w:rFonts w:cs="Times New Roman"/>
                <w:lang w:val="id-ID"/>
              </w:rPr>
            </w:pPr>
            <w:r>
              <w:rPr>
                <w:rFonts w:cs="Times New Roman"/>
                <w:lang w:val="id-ID"/>
              </w:rPr>
              <w:t>15</w:t>
            </w:r>
          </w:p>
        </w:tc>
        <w:tc>
          <w:tcPr>
            <w:tcW w:w="1642" w:type="dxa"/>
          </w:tcPr>
          <w:p w:rsidR="00C53987" w:rsidRPr="00B94FD2" w:rsidRDefault="00C53987" w:rsidP="00AD49A7">
            <w:pPr>
              <w:spacing w:after="0" w:line="276" w:lineRule="auto"/>
              <w:jc w:val="center"/>
              <w:rPr>
                <w:rFonts w:cs="Times New Roman"/>
                <w:lang w:val="id-ID"/>
              </w:rPr>
            </w:pPr>
            <w:r>
              <w:rPr>
                <w:rFonts w:cs="Times New Roman"/>
              </w:rPr>
              <w:t>7,7</w:t>
            </w:r>
            <w:r>
              <w:rPr>
                <w:rFonts w:cs="Times New Roman"/>
                <w:lang w:val="id-ID"/>
              </w:rPr>
              <w:t>%</w:t>
            </w:r>
          </w:p>
        </w:tc>
      </w:tr>
      <w:tr w:rsidR="00C53987" w:rsidRPr="00627599" w:rsidTr="001D131C">
        <w:tc>
          <w:tcPr>
            <w:tcW w:w="2122" w:type="dxa"/>
          </w:tcPr>
          <w:p w:rsidR="00C53987" w:rsidRPr="00397F2C" w:rsidRDefault="00C53987" w:rsidP="00AD49A7">
            <w:pPr>
              <w:spacing w:after="0" w:line="276" w:lineRule="auto"/>
              <w:jc w:val="center"/>
              <w:rPr>
                <w:rFonts w:cs="Times New Roman"/>
              </w:rPr>
            </w:pPr>
            <w:r>
              <w:rPr>
                <w:rFonts w:cs="Times New Roman"/>
              </w:rPr>
              <w:t>Tidak Setuju</w:t>
            </w:r>
          </w:p>
        </w:tc>
        <w:tc>
          <w:tcPr>
            <w:tcW w:w="1162" w:type="dxa"/>
          </w:tcPr>
          <w:p w:rsidR="00C53987" w:rsidRPr="00B63824" w:rsidRDefault="00C53987" w:rsidP="00AD49A7">
            <w:pPr>
              <w:spacing w:after="0" w:line="276" w:lineRule="auto"/>
              <w:jc w:val="center"/>
              <w:rPr>
                <w:rFonts w:cs="Times New Roman"/>
                <w:lang w:val="id-ID"/>
              </w:rPr>
            </w:pPr>
            <w:r>
              <w:rPr>
                <w:rFonts w:cs="Times New Roman"/>
                <w:lang w:val="id-ID"/>
              </w:rPr>
              <w:t>2</w:t>
            </w:r>
          </w:p>
        </w:tc>
        <w:tc>
          <w:tcPr>
            <w:tcW w:w="1642" w:type="dxa"/>
          </w:tcPr>
          <w:p w:rsidR="00C53987" w:rsidRPr="00B63824" w:rsidRDefault="00C53987" w:rsidP="00AD49A7">
            <w:pPr>
              <w:spacing w:after="0" w:line="276" w:lineRule="auto"/>
              <w:jc w:val="center"/>
              <w:rPr>
                <w:rFonts w:cs="Times New Roman"/>
                <w:lang w:val="id-ID"/>
              </w:rPr>
            </w:pPr>
            <w:r>
              <w:rPr>
                <w:rFonts w:cs="Times New Roman"/>
                <w:lang w:val="id-ID"/>
              </w:rPr>
              <w:t>0</w:t>
            </w:r>
          </w:p>
        </w:tc>
        <w:tc>
          <w:tcPr>
            <w:tcW w:w="1642" w:type="dxa"/>
          </w:tcPr>
          <w:p w:rsidR="00C53987" w:rsidRPr="00812675" w:rsidRDefault="00C53987" w:rsidP="00AD49A7">
            <w:pPr>
              <w:spacing w:after="0" w:line="276" w:lineRule="auto"/>
              <w:jc w:val="center"/>
              <w:rPr>
                <w:rFonts w:cs="Times New Roman"/>
                <w:lang w:val="id-ID"/>
              </w:rPr>
            </w:pPr>
            <w:r>
              <w:rPr>
                <w:rFonts w:cs="Times New Roman"/>
                <w:lang w:val="id-ID"/>
              </w:rPr>
              <w:t>0</w:t>
            </w:r>
          </w:p>
        </w:tc>
        <w:tc>
          <w:tcPr>
            <w:tcW w:w="1642" w:type="dxa"/>
          </w:tcPr>
          <w:p w:rsidR="00C53987" w:rsidRPr="00B94FD2" w:rsidRDefault="00C53987" w:rsidP="00AD49A7">
            <w:pPr>
              <w:spacing w:after="0" w:line="276" w:lineRule="auto"/>
              <w:jc w:val="center"/>
              <w:rPr>
                <w:rFonts w:cs="Times New Roman"/>
                <w:lang w:val="id-ID"/>
              </w:rPr>
            </w:pPr>
            <w:r>
              <w:rPr>
                <w:rFonts w:cs="Times New Roman"/>
                <w:lang w:val="id-ID"/>
              </w:rPr>
              <w:t>0%</w:t>
            </w:r>
          </w:p>
        </w:tc>
      </w:tr>
      <w:tr w:rsidR="00C53987" w:rsidRPr="00627599" w:rsidTr="001D131C">
        <w:tc>
          <w:tcPr>
            <w:tcW w:w="2122" w:type="dxa"/>
          </w:tcPr>
          <w:p w:rsidR="00C53987" w:rsidRPr="00397F2C" w:rsidRDefault="00C53987" w:rsidP="00AD49A7">
            <w:pPr>
              <w:spacing w:after="0" w:line="276" w:lineRule="auto"/>
              <w:jc w:val="center"/>
              <w:rPr>
                <w:rFonts w:cs="Times New Roman"/>
              </w:rPr>
            </w:pPr>
            <w:r>
              <w:rPr>
                <w:rFonts w:cs="Times New Roman"/>
              </w:rPr>
              <w:t>Sangat Tidak Setuju</w:t>
            </w:r>
          </w:p>
        </w:tc>
        <w:tc>
          <w:tcPr>
            <w:tcW w:w="1162" w:type="dxa"/>
          </w:tcPr>
          <w:p w:rsidR="00C53987" w:rsidRPr="00B63824" w:rsidRDefault="00C53987" w:rsidP="00AD49A7">
            <w:pPr>
              <w:spacing w:after="0" w:line="276" w:lineRule="auto"/>
              <w:jc w:val="center"/>
              <w:rPr>
                <w:rFonts w:cs="Times New Roman"/>
                <w:lang w:val="id-ID"/>
              </w:rPr>
            </w:pPr>
            <w:r>
              <w:rPr>
                <w:rFonts w:cs="Times New Roman"/>
                <w:lang w:val="id-ID"/>
              </w:rPr>
              <w:t>1</w:t>
            </w:r>
          </w:p>
        </w:tc>
        <w:tc>
          <w:tcPr>
            <w:tcW w:w="1642" w:type="dxa"/>
          </w:tcPr>
          <w:p w:rsidR="00C53987" w:rsidRPr="00B63824" w:rsidRDefault="00C53987" w:rsidP="00AD49A7">
            <w:pPr>
              <w:spacing w:after="0" w:line="276" w:lineRule="auto"/>
              <w:jc w:val="center"/>
              <w:rPr>
                <w:rFonts w:cs="Times New Roman"/>
                <w:lang w:val="id-ID"/>
              </w:rPr>
            </w:pPr>
            <w:r>
              <w:rPr>
                <w:rFonts w:cs="Times New Roman"/>
                <w:lang w:val="id-ID"/>
              </w:rPr>
              <w:t>0</w:t>
            </w:r>
          </w:p>
        </w:tc>
        <w:tc>
          <w:tcPr>
            <w:tcW w:w="1642" w:type="dxa"/>
          </w:tcPr>
          <w:p w:rsidR="00C53987" w:rsidRPr="00812675" w:rsidRDefault="00C53987" w:rsidP="00AD49A7">
            <w:pPr>
              <w:spacing w:after="0" w:line="276" w:lineRule="auto"/>
              <w:jc w:val="center"/>
              <w:rPr>
                <w:rFonts w:cs="Times New Roman"/>
                <w:lang w:val="id-ID"/>
              </w:rPr>
            </w:pPr>
            <w:r>
              <w:rPr>
                <w:rFonts w:cs="Times New Roman"/>
                <w:lang w:val="id-ID"/>
              </w:rPr>
              <w:t>0</w:t>
            </w:r>
          </w:p>
        </w:tc>
        <w:tc>
          <w:tcPr>
            <w:tcW w:w="1642" w:type="dxa"/>
          </w:tcPr>
          <w:p w:rsidR="00C53987" w:rsidRPr="00B04232" w:rsidRDefault="00C53987" w:rsidP="00AD49A7">
            <w:pPr>
              <w:spacing w:after="0" w:line="276" w:lineRule="auto"/>
              <w:jc w:val="center"/>
              <w:rPr>
                <w:rFonts w:cs="Times New Roman"/>
                <w:lang w:val="id-ID"/>
              </w:rPr>
            </w:pPr>
            <w:r>
              <w:rPr>
                <w:rFonts w:cs="Times New Roman"/>
                <w:lang w:val="id-ID"/>
              </w:rPr>
              <w:t>0%</w:t>
            </w:r>
          </w:p>
        </w:tc>
      </w:tr>
      <w:tr w:rsidR="00C53987" w:rsidRPr="00627599" w:rsidTr="001D131C">
        <w:tc>
          <w:tcPr>
            <w:tcW w:w="2122" w:type="dxa"/>
          </w:tcPr>
          <w:p w:rsidR="00C53987" w:rsidRPr="00627599" w:rsidRDefault="00C53987" w:rsidP="00AD49A7">
            <w:pPr>
              <w:spacing w:after="0" w:line="276" w:lineRule="auto"/>
              <w:jc w:val="center"/>
              <w:rPr>
                <w:rFonts w:cs="Times New Roman"/>
                <w:lang w:val="id-ID"/>
              </w:rPr>
            </w:pPr>
            <w:r w:rsidRPr="00627599">
              <w:rPr>
                <w:rFonts w:cs="Times New Roman"/>
                <w:lang w:val="id-ID"/>
              </w:rPr>
              <w:t>Jumlah</w:t>
            </w:r>
          </w:p>
        </w:tc>
        <w:tc>
          <w:tcPr>
            <w:tcW w:w="1162" w:type="dxa"/>
          </w:tcPr>
          <w:p w:rsidR="00C53987" w:rsidRPr="00627599" w:rsidRDefault="00C53987" w:rsidP="00AD49A7">
            <w:pPr>
              <w:spacing w:after="0" w:line="276" w:lineRule="auto"/>
              <w:rPr>
                <w:rFonts w:cs="Times New Roman"/>
              </w:rPr>
            </w:pPr>
          </w:p>
        </w:tc>
        <w:tc>
          <w:tcPr>
            <w:tcW w:w="1642" w:type="dxa"/>
          </w:tcPr>
          <w:p w:rsidR="00C53987" w:rsidRPr="00B63824" w:rsidRDefault="00C53987" w:rsidP="00AD49A7">
            <w:pPr>
              <w:spacing w:after="0" w:line="276" w:lineRule="auto"/>
              <w:jc w:val="center"/>
              <w:rPr>
                <w:rFonts w:cs="Times New Roman"/>
                <w:lang w:val="id-ID"/>
              </w:rPr>
            </w:pPr>
            <w:r>
              <w:rPr>
                <w:rFonts w:cs="Times New Roman"/>
                <w:lang w:val="id-ID"/>
              </w:rPr>
              <w:t>65</w:t>
            </w:r>
          </w:p>
        </w:tc>
        <w:tc>
          <w:tcPr>
            <w:tcW w:w="1642" w:type="dxa"/>
          </w:tcPr>
          <w:p w:rsidR="00C53987" w:rsidRPr="00C53987" w:rsidRDefault="00C53987" w:rsidP="00AD49A7">
            <w:pPr>
              <w:spacing w:after="0" w:line="276" w:lineRule="auto"/>
              <w:jc w:val="center"/>
              <w:rPr>
                <w:rFonts w:cs="Times New Roman"/>
              </w:rPr>
            </w:pPr>
            <w:r>
              <w:rPr>
                <w:rFonts w:cs="Times New Roman"/>
                <w:lang w:val="id-ID"/>
              </w:rPr>
              <w:t>265</w:t>
            </w:r>
          </w:p>
        </w:tc>
        <w:tc>
          <w:tcPr>
            <w:tcW w:w="1642" w:type="dxa"/>
          </w:tcPr>
          <w:p w:rsidR="00C53987" w:rsidRPr="00B04232" w:rsidRDefault="00C53987" w:rsidP="00AD49A7">
            <w:pPr>
              <w:spacing w:after="0" w:line="276" w:lineRule="auto"/>
              <w:jc w:val="center"/>
              <w:rPr>
                <w:rFonts w:cs="Times New Roman"/>
                <w:lang w:val="id-ID"/>
              </w:rPr>
            </w:pPr>
            <w:r>
              <w:rPr>
                <w:rFonts w:cs="Times New Roman"/>
                <w:lang w:val="id-ID"/>
              </w:rPr>
              <w:t>100%</w:t>
            </w:r>
          </w:p>
        </w:tc>
      </w:tr>
    </w:tbl>
    <w:p w:rsidR="001D131C" w:rsidRPr="00AD49A7" w:rsidRDefault="00C53987" w:rsidP="009700B2">
      <w:pPr>
        <w:spacing w:after="120" w:line="276" w:lineRule="auto"/>
        <w:rPr>
          <w:rFonts w:cs="Times New Roman"/>
        </w:rPr>
      </w:pPr>
      <w:r w:rsidRPr="00627599">
        <w:rPr>
          <w:rFonts w:cs="Times New Roman"/>
        </w:rPr>
        <w:t>Sumber : Data Primer yang diolah (Tahun 2022)</w:t>
      </w:r>
    </w:p>
    <w:p w:rsidR="00C53987" w:rsidRDefault="00C53987" w:rsidP="009700B2">
      <w:pPr>
        <w:spacing w:after="120" w:line="276" w:lineRule="auto"/>
        <w:rPr>
          <w:rFonts w:cs="Times New Roman"/>
          <w:sz w:val="24"/>
          <w:szCs w:val="24"/>
        </w:rPr>
      </w:pPr>
      <w:r>
        <w:rPr>
          <w:rFonts w:cs="Times New Roman"/>
          <w:sz w:val="24"/>
          <w:szCs w:val="24"/>
        </w:rPr>
        <w:t>Total dalam pengumpulan data angket :</w:t>
      </w:r>
    </w:p>
    <w:p w:rsidR="00C53987" w:rsidRPr="00C80A56" w:rsidRDefault="00C53987"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C53987" w:rsidRPr="00C56AA8" w:rsidRDefault="00C53987"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265</m:t>
              </m:r>
            </m:num>
            <m:den>
              <m:r>
                <m:rPr>
                  <m:sty m:val="p"/>
                </m:rPr>
                <w:rPr>
                  <w:rFonts w:ascii="Cambria Math" w:hAnsi="Cambria Math"/>
                  <w:sz w:val="24"/>
                  <w:szCs w:val="24"/>
                </w:rPr>
                <m:t xml:space="preserve"> 325</m:t>
              </m:r>
            </m:den>
          </m:f>
          <m:r>
            <w:rPr>
              <w:rFonts w:ascii="Cambria Math" w:hAnsi="Cambria Math"/>
              <w:sz w:val="24"/>
              <w:szCs w:val="24"/>
            </w:rPr>
            <m:t xml:space="preserve"> x 100=81,5%</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C56AA8" w:rsidRPr="00564DF5" w:rsidTr="00D90024">
        <w:trPr>
          <w:trHeight w:val="307"/>
        </w:trPr>
        <w:tc>
          <w:tcPr>
            <w:tcW w:w="1455" w:type="dxa"/>
            <w:tcBorders>
              <w:top w:val="nil"/>
            </w:tcBorders>
          </w:tcPr>
          <w:p w:rsidR="00C56AA8" w:rsidRPr="00564DF5" w:rsidRDefault="00C56AA8"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C56AA8" w:rsidRPr="00564DF5" w:rsidRDefault="00C56AA8"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C56AA8" w:rsidRPr="00564DF5" w:rsidRDefault="00C56AA8"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C56AA8" w:rsidRPr="00564DF5" w:rsidRDefault="00C56AA8"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C56AA8" w:rsidRPr="00564DF5" w:rsidRDefault="00C56AA8" w:rsidP="009700B2">
            <w:pPr>
              <w:pStyle w:val="TableParagraph"/>
              <w:spacing w:before="115" w:line="276" w:lineRule="auto"/>
              <w:ind w:left="205"/>
              <w:rPr>
                <w:sz w:val="24"/>
                <w:szCs w:val="24"/>
              </w:rPr>
            </w:pPr>
            <w:r>
              <w:rPr>
                <w:sz w:val="24"/>
                <w:szCs w:val="24"/>
              </w:rPr>
              <w:t xml:space="preserve">     SS</w:t>
            </w:r>
          </w:p>
        </w:tc>
      </w:tr>
      <w:tr w:rsidR="00C56AA8" w:rsidRPr="00564DF5" w:rsidTr="00D90024">
        <w:trPr>
          <w:trHeight w:val="766"/>
        </w:trPr>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p w:rsidR="00C56AA8" w:rsidRPr="00564DF5" w:rsidRDefault="00C56AA8"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C56AA8" w:rsidRPr="00564DF5" w:rsidRDefault="00C56AA8"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18656" behindDoc="0" locked="0" layoutInCell="1" allowOverlap="1" wp14:anchorId="3D9F5E90" wp14:editId="25FB7E93">
                      <wp:simplePos x="0" y="0"/>
                      <wp:positionH relativeFrom="column">
                        <wp:posOffset>71755</wp:posOffset>
                      </wp:positionH>
                      <wp:positionV relativeFrom="paragraph">
                        <wp:posOffset>-20320</wp:posOffset>
                      </wp:positionV>
                      <wp:extent cx="0" cy="225425"/>
                      <wp:effectExtent l="57150" t="19050" r="76200" b="79375"/>
                      <wp:wrapNone/>
                      <wp:docPr id="47" name="Straight Connector 47"/>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45BDEF34" id="Straight Connector 47"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1.6pt" to="5.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" strokecolor="windowText" strokeweight="2pt">
                      <v:shadow on="t" color="black" opacity="24903f" origin=",.5" offset="0,.55556mm"/>
                    </v:line>
                  </w:pict>
                </mc:Fallback>
              </mc:AlternateContent>
            </w:r>
          </w:p>
          <w:p w:rsidR="00C56AA8" w:rsidRPr="00564DF5" w:rsidRDefault="00C56AA8" w:rsidP="009700B2">
            <w:pPr>
              <w:spacing w:line="276" w:lineRule="auto"/>
              <w:rPr>
                <w:rFonts w:cs="Times New Roman"/>
                <w:sz w:val="24"/>
                <w:szCs w:val="24"/>
                <w:lang w:val="id"/>
              </w:rPr>
            </w:pPr>
            <w:r>
              <w:rPr>
                <w:rFonts w:cs="Times New Roman"/>
                <w:sz w:val="24"/>
                <w:szCs w:val="24"/>
                <w:lang w:val="id"/>
              </w:rPr>
              <w:t>81,5%</w:t>
            </w:r>
            <w:r w:rsidRPr="00564DF5">
              <w:rPr>
                <w:rFonts w:cs="Times New Roman"/>
                <w:sz w:val="24"/>
                <w:szCs w:val="24"/>
                <w:lang w:val="id"/>
              </w:rPr>
              <w:t xml:space="preserve"> </w:t>
            </w:r>
          </w:p>
        </w:tc>
      </w:tr>
    </w:tbl>
    <w:p w:rsidR="00C56AA8" w:rsidRPr="00D90024" w:rsidRDefault="00C56AA8"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C53987" w:rsidRDefault="00C53987" w:rsidP="009700B2">
      <w:pPr>
        <w:spacing w:line="276" w:lineRule="auto"/>
        <w:ind w:firstLine="720"/>
        <w:jc w:val="both"/>
        <w:rPr>
          <w:rFonts w:cs="Times New Roman"/>
          <w:sz w:val="24"/>
          <w:szCs w:val="24"/>
        </w:rPr>
      </w:pPr>
      <w:r w:rsidRPr="00072704">
        <w:rPr>
          <w:rFonts w:cs="Times New Roman"/>
          <w:sz w:val="24"/>
          <w:szCs w:val="24"/>
        </w:rPr>
        <w:t>Berdasarkan tabel 4.</w:t>
      </w:r>
      <w:r w:rsidR="00A15968">
        <w:rPr>
          <w:rFonts w:cs="Times New Roman"/>
          <w:sz w:val="24"/>
          <w:szCs w:val="24"/>
        </w:rPr>
        <w:t>18</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6038A5">
        <w:rPr>
          <w:rFonts w:cs="Times New Roman"/>
          <w:sz w:val="24"/>
          <w:szCs w:val="24"/>
        </w:rPr>
        <w:t>Pegawai</w:t>
      </w:r>
      <w:r w:rsidRPr="00C53987">
        <w:rPr>
          <w:rFonts w:cs="Times New Roman"/>
          <w:sz w:val="24"/>
          <w:szCs w:val="24"/>
        </w:rPr>
        <w:t xml:space="preserve"> bangga bekerja di instansi ini karena instansi menghargai apa yang telah dicapai</w:t>
      </w:r>
      <w:r w:rsidRPr="00072704">
        <w:rPr>
          <w:rFonts w:cs="Times New Roman"/>
          <w:sz w:val="24"/>
          <w:szCs w:val="24"/>
        </w:rPr>
        <w:t xml:space="preserve">” yaitu sebanyak </w:t>
      </w:r>
      <w:r w:rsidR="00836E9A">
        <w:rPr>
          <w:rFonts w:cs="Times New Roman"/>
          <w:sz w:val="24"/>
          <w:szCs w:val="24"/>
        </w:rPr>
        <w:t>10</w:t>
      </w:r>
      <w:r>
        <w:rPr>
          <w:rFonts w:cs="Times New Roman"/>
          <w:sz w:val="24"/>
          <w:szCs w:val="24"/>
        </w:rPr>
        <w:t xml:space="preserve"> </w:t>
      </w:r>
      <w:r w:rsidRPr="00072704">
        <w:rPr>
          <w:rFonts w:cs="Times New Roman"/>
          <w:sz w:val="24"/>
          <w:szCs w:val="24"/>
        </w:rPr>
        <w:t>responden (</w:t>
      </w:r>
      <w:r w:rsidR="00836E9A">
        <w:rPr>
          <w:rFonts w:cs="Times New Roman"/>
          <w:sz w:val="24"/>
          <w:szCs w:val="24"/>
        </w:rPr>
        <w:t>15,4</w:t>
      </w:r>
      <w:r>
        <w:rPr>
          <w:rFonts w:cs="Times New Roman"/>
          <w:sz w:val="24"/>
          <w:szCs w:val="24"/>
        </w:rPr>
        <w:t>%), setuju</w:t>
      </w:r>
      <w:r w:rsidRPr="003635BB">
        <w:rPr>
          <w:rFonts w:cs="Times New Roman"/>
          <w:sz w:val="24"/>
          <w:szCs w:val="24"/>
        </w:rPr>
        <w:t xml:space="preserve"> sebanyak </w:t>
      </w:r>
      <w:r w:rsidR="00836E9A">
        <w:rPr>
          <w:rFonts w:cs="Times New Roman"/>
          <w:sz w:val="24"/>
          <w:szCs w:val="24"/>
        </w:rPr>
        <w:t xml:space="preserve">50 </w:t>
      </w:r>
      <w:r>
        <w:rPr>
          <w:rFonts w:cs="Times New Roman"/>
          <w:sz w:val="24"/>
          <w:szCs w:val="24"/>
        </w:rPr>
        <w:t>responden</w:t>
      </w:r>
      <w:r w:rsidR="00836E9A">
        <w:rPr>
          <w:rFonts w:cs="Times New Roman"/>
          <w:sz w:val="24"/>
          <w:szCs w:val="24"/>
        </w:rPr>
        <w:t xml:space="preserve"> (76,9</w:t>
      </w:r>
      <w:r>
        <w:rPr>
          <w:rFonts w:cs="Times New Roman"/>
          <w:sz w:val="24"/>
          <w:szCs w:val="24"/>
        </w:rPr>
        <w:t>%), kurang setuju</w:t>
      </w:r>
      <w:r w:rsidRPr="003635BB">
        <w:rPr>
          <w:rFonts w:cs="Times New Roman"/>
          <w:sz w:val="24"/>
          <w:szCs w:val="24"/>
        </w:rPr>
        <w:t xml:space="preserve"> sebanyak</w:t>
      </w:r>
      <w:r>
        <w:rPr>
          <w:rFonts w:cs="Times New Roman"/>
          <w:sz w:val="24"/>
          <w:szCs w:val="24"/>
        </w:rPr>
        <w:t xml:space="preserve"> 5</w:t>
      </w:r>
      <w:r w:rsidRPr="003635BB">
        <w:rPr>
          <w:rFonts w:cs="Times New Roman"/>
          <w:sz w:val="24"/>
          <w:szCs w:val="24"/>
        </w:rPr>
        <w:t xml:space="preserve"> </w:t>
      </w:r>
      <w:r>
        <w:rPr>
          <w:rFonts w:cs="Times New Roman"/>
          <w:sz w:val="24"/>
          <w:szCs w:val="24"/>
        </w:rPr>
        <w:t xml:space="preserve"> responden (7,7</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sidR="00836E9A">
        <w:rPr>
          <w:rFonts w:cs="Times New Roman"/>
          <w:sz w:val="24"/>
          <w:szCs w:val="24"/>
        </w:rPr>
        <w:t>81,5</w:t>
      </w:r>
      <w:r w:rsidRPr="00072704">
        <w:rPr>
          <w:rFonts w:cs="Times New Roman"/>
          <w:sz w:val="24"/>
          <w:szCs w:val="24"/>
        </w:rPr>
        <w:t xml:space="preserve">% yang </w:t>
      </w:r>
      <w:r>
        <w:rPr>
          <w:rFonts w:cs="Times New Roman"/>
          <w:sz w:val="24"/>
          <w:szCs w:val="24"/>
        </w:rPr>
        <w:t>menunjukan bahwa responden</w:t>
      </w:r>
      <w:r w:rsidR="00237A82">
        <w:rPr>
          <w:rFonts w:cs="Times New Roman"/>
          <w:sz w:val="24"/>
          <w:szCs w:val="24"/>
        </w:rPr>
        <w:t xml:space="preserve"> sangat</w:t>
      </w:r>
      <w:r>
        <w:rPr>
          <w:rFonts w:cs="Times New Roman"/>
          <w:sz w:val="24"/>
          <w:szCs w:val="24"/>
        </w:rPr>
        <w:t xml:space="preserve"> setuju dengan pernyataan tersebut.</w:t>
      </w:r>
    </w:p>
    <w:p w:rsidR="00836E9A" w:rsidRPr="00836E9A" w:rsidRDefault="00836E9A" w:rsidP="00B623B6">
      <w:pPr>
        <w:spacing w:after="0" w:line="276" w:lineRule="auto"/>
        <w:ind w:left="284" w:hanging="284"/>
        <w:rPr>
          <w:rFonts w:cs="Times New Roman"/>
          <w:sz w:val="24"/>
          <w:szCs w:val="24"/>
        </w:rPr>
      </w:pPr>
      <w:r>
        <w:rPr>
          <w:rFonts w:cs="Times New Roman"/>
          <w:sz w:val="24"/>
          <w:szCs w:val="24"/>
        </w:rPr>
        <w:t>c</w:t>
      </w:r>
      <w:r w:rsidRPr="00D74D58">
        <w:rPr>
          <w:rFonts w:cs="Times New Roman"/>
          <w:sz w:val="24"/>
          <w:szCs w:val="24"/>
        </w:rPr>
        <w:t xml:space="preserve">. </w:t>
      </w:r>
      <w:r w:rsidR="006038A5">
        <w:rPr>
          <w:rFonts w:cs="Times New Roman"/>
          <w:sz w:val="24"/>
          <w:szCs w:val="24"/>
        </w:rPr>
        <w:t>Pegawai</w:t>
      </w:r>
      <w:r w:rsidR="006038A5" w:rsidRPr="00836E9A">
        <w:rPr>
          <w:rFonts w:cs="Times New Roman"/>
          <w:sz w:val="24"/>
          <w:szCs w:val="24"/>
        </w:rPr>
        <w:t xml:space="preserve"> </w:t>
      </w:r>
      <w:r w:rsidRPr="00836E9A">
        <w:rPr>
          <w:rFonts w:cs="Times New Roman"/>
          <w:sz w:val="24"/>
          <w:szCs w:val="24"/>
        </w:rPr>
        <w:t xml:space="preserve">ingin memiliki prestasi baik dalam pekerjaan </w:t>
      </w:r>
    </w:p>
    <w:p w:rsidR="00836E9A" w:rsidRPr="00072704" w:rsidRDefault="00A15968" w:rsidP="00B623B6">
      <w:pPr>
        <w:pStyle w:val="Heading5"/>
        <w:jc w:val="center"/>
      </w:pPr>
      <w:r>
        <w:t>Tabel 4.19</w:t>
      </w:r>
      <w:r w:rsidR="00836E9A">
        <w:t xml:space="preserve"> </w:t>
      </w:r>
      <w:r w:rsidR="00836E9A" w:rsidRPr="00072704">
        <w:t>Tanggapan Responden Mengenai</w:t>
      </w:r>
    </w:p>
    <w:p w:rsidR="00836E9A" w:rsidRPr="0071586B" w:rsidRDefault="00836E9A" w:rsidP="00B623B6">
      <w:pPr>
        <w:spacing w:after="0" w:line="276" w:lineRule="auto"/>
        <w:ind w:left="252" w:hanging="252"/>
        <w:jc w:val="center"/>
        <w:rPr>
          <w:rFonts w:cs="Times New Roman"/>
          <w:sz w:val="20"/>
          <w:szCs w:val="20"/>
        </w:rPr>
      </w:pPr>
      <w:r w:rsidRPr="00072704">
        <w:rPr>
          <w:rFonts w:cs="Times New Roman"/>
          <w:sz w:val="24"/>
          <w:szCs w:val="24"/>
        </w:rPr>
        <w:t>“</w:t>
      </w:r>
      <w:r w:rsidR="006038A5">
        <w:rPr>
          <w:rFonts w:cs="Times New Roman"/>
          <w:sz w:val="24"/>
          <w:szCs w:val="24"/>
        </w:rPr>
        <w:t>Pegawai</w:t>
      </w:r>
      <w:r w:rsidRPr="00836E9A">
        <w:rPr>
          <w:rFonts w:cs="Times New Roman"/>
          <w:sz w:val="24"/>
          <w:szCs w:val="24"/>
        </w:rPr>
        <w:t xml:space="preserve"> ingin memiliki prestasi baik dalam pekerjaan</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836E9A" w:rsidRPr="00627599" w:rsidTr="001D131C">
        <w:tc>
          <w:tcPr>
            <w:tcW w:w="2122" w:type="dxa"/>
          </w:tcPr>
          <w:p w:rsidR="00836E9A" w:rsidRPr="00627599" w:rsidRDefault="00836E9A" w:rsidP="00B623B6">
            <w:pPr>
              <w:spacing w:after="0" w:line="276" w:lineRule="auto"/>
              <w:jc w:val="center"/>
              <w:rPr>
                <w:rFonts w:cs="Times New Roman"/>
                <w:lang w:val="id-ID"/>
              </w:rPr>
            </w:pPr>
            <w:r w:rsidRPr="00627599">
              <w:rPr>
                <w:rFonts w:cs="Times New Roman"/>
                <w:lang w:val="id-ID"/>
              </w:rPr>
              <w:t>Keterangan</w:t>
            </w:r>
          </w:p>
        </w:tc>
        <w:tc>
          <w:tcPr>
            <w:tcW w:w="1162" w:type="dxa"/>
          </w:tcPr>
          <w:p w:rsidR="00836E9A" w:rsidRPr="00627599" w:rsidRDefault="00836E9A" w:rsidP="00B623B6">
            <w:pPr>
              <w:spacing w:after="0" w:line="276" w:lineRule="auto"/>
              <w:jc w:val="center"/>
              <w:rPr>
                <w:rFonts w:cs="Times New Roman"/>
                <w:lang w:val="id-ID"/>
              </w:rPr>
            </w:pPr>
            <w:r w:rsidRPr="00627599">
              <w:rPr>
                <w:rFonts w:cs="Times New Roman"/>
                <w:lang w:val="id-ID"/>
              </w:rPr>
              <w:t>Skor</w:t>
            </w:r>
          </w:p>
        </w:tc>
        <w:tc>
          <w:tcPr>
            <w:tcW w:w="1642" w:type="dxa"/>
          </w:tcPr>
          <w:p w:rsidR="00836E9A" w:rsidRPr="00627599" w:rsidRDefault="00836E9A" w:rsidP="00B623B6">
            <w:pPr>
              <w:spacing w:after="0" w:line="276" w:lineRule="auto"/>
              <w:jc w:val="center"/>
              <w:rPr>
                <w:rFonts w:cs="Times New Roman"/>
                <w:lang w:val="id-ID"/>
              </w:rPr>
            </w:pPr>
            <w:r w:rsidRPr="00627599">
              <w:rPr>
                <w:rFonts w:cs="Times New Roman"/>
                <w:lang w:val="id-ID"/>
              </w:rPr>
              <w:t>Jumlah Responden</w:t>
            </w:r>
          </w:p>
        </w:tc>
        <w:tc>
          <w:tcPr>
            <w:tcW w:w="1642" w:type="dxa"/>
          </w:tcPr>
          <w:p w:rsidR="00836E9A" w:rsidRPr="00627599" w:rsidRDefault="00836E9A" w:rsidP="00B623B6">
            <w:pPr>
              <w:spacing w:after="0" w:line="276" w:lineRule="auto"/>
              <w:jc w:val="center"/>
              <w:rPr>
                <w:rFonts w:cs="Times New Roman"/>
                <w:lang w:val="id-ID"/>
              </w:rPr>
            </w:pPr>
            <w:r w:rsidRPr="00627599">
              <w:rPr>
                <w:rFonts w:cs="Times New Roman"/>
                <w:lang w:val="id-ID"/>
              </w:rPr>
              <w:t>Skor Total</w:t>
            </w:r>
          </w:p>
        </w:tc>
        <w:tc>
          <w:tcPr>
            <w:tcW w:w="1642" w:type="dxa"/>
          </w:tcPr>
          <w:p w:rsidR="00836E9A" w:rsidRPr="00627599" w:rsidRDefault="00836E9A" w:rsidP="00B623B6">
            <w:pPr>
              <w:spacing w:after="0" w:line="276" w:lineRule="auto"/>
              <w:jc w:val="center"/>
              <w:rPr>
                <w:rFonts w:cs="Times New Roman"/>
                <w:lang w:val="id-ID"/>
              </w:rPr>
            </w:pPr>
            <w:r w:rsidRPr="00627599">
              <w:rPr>
                <w:rFonts w:cs="Times New Roman"/>
                <w:lang w:val="id-ID"/>
              </w:rPr>
              <w:t>Persentase (%)</w:t>
            </w:r>
          </w:p>
        </w:tc>
      </w:tr>
      <w:tr w:rsidR="00836E9A" w:rsidRPr="00627599" w:rsidTr="001D131C">
        <w:tc>
          <w:tcPr>
            <w:tcW w:w="2122" w:type="dxa"/>
          </w:tcPr>
          <w:p w:rsidR="00836E9A" w:rsidRPr="00806BC2" w:rsidRDefault="00836E9A"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836E9A" w:rsidRPr="00B63824" w:rsidRDefault="00836E9A" w:rsidP="00AD49A7">
            <w:pPr>
              <w:spacing w:after="0" w:line="276" w:lineRule="auto"/>
              <w:jc w:val="center"/>
              <w:rPr>
                <w:rFonts w:cs="Times New Roman"/>
                <w:lang w:val="id-ID"/>
              </w:rPr>
            </w:pPr>
            <w:r>
              <w:rPr>
                <w:rFonts w:cs="Times New Roman"/>
                <w:lang w:val="id-ID"/>
              </w:rPr>
              <w:t>5</w:t>
            </w:r>
          </w:p>
        </w:tc>
        <w:tc>
          <w:tcPr>
            <w:tcW w:w="1642" w:type="dxa"/>
          </w:tcPr>
          <w:p w:rsidR="00836E9A" w:rsidRPr="00B63824" w:rsidRDefault="00CF16EC" w:rsidP="00AD49A7">
            <w:pPr>
              <w:spacing w:after="0" w:line="276" w:lineRule="auto"/>
              <w:jc w:val="center"/>
              <w:rPr>
                <w:rFonts w:cs="Times New Roman"/>
                <w:lang w:val="id-ID"/>
              </w:rPr>
            </w:pPr>
            <w:r>
              <w:rPr>
                <w:rFonts w:cs="Times New Roman"/>
                <w:lang w:val="id-ID"/>
              </w:rPr>
              <w:t>8</w:t>
            </w:r>
          </w:p>
        </w:tc>
        <w:tc>
          <w:tcPr>
            <w:tcW w:w="1642" w:type="dxa"/>
          </w:tcPr>
          <w:p w:rsidR="00836E9A" w:rsidRPr="002129B1" w:rsidRDefault="00836E9A" w:rsidP="00AD49A7">
            <w:pPr>
              <w:spacing w:after="0" w:line="276" w:lineRule="auto"/>
              <w:jc w:val="center"/>
              <w:rPr>
                <w:rFonts w:cs="Times New Roman"/>
              </w:rPr>
            </w:pPr>
            <w:r>
              <w:rPr>
                <w:rFonts w:cs="Times New Roman"/>
              </w:rPr>
              <w:t>50</w:t>
            </w:r>
          </w:p>
        </w:tc>
        <w:tc>
          <w:tcPr>
            <w:tcW w:w="1642" w:type="dxa"/>
          </w:tcPr>
          <w:p w:rsidR="00836E9A" w:rsidRPr="00B94FD2" w:rsidRDefault="00CF16EC" w:rsidP="00AD49A7">
            <w:pPr>
              <w:spacing w:after="0" w:line="276" w:lineRule="auto"/>
              <w:jc w:val="center"/>
              <w:rPr>
                <w:rFonts w:cs="Times New Roman"/>
                <w:lang w:val="id-ID"/>
              </w:rPr>
            </w:pPr>
            <w:r>
              <w:rPr>
                <w:rFonts w:cs="Times New Roman"/>
              </w:rPr>
              <w:t>12,3</w:t>
            </w:r>
            <w:r w:rsidR="00836E9A">
              <w:rPr>
                <w:rFonts w:cs="Times New Roman"/>
                <w:lang w:val="id-ID"/>
              </w:rPr>
              <w:t>%</w:t>
            </w:r>
          </w:p>
        </w:tc>
      </w:tr>
      <w:tr w:rsidR="00836E9A" w:rsidRPr="00627599" w:rsidTr="001D131C">
        <w:tc>
          <w:tcPr>
            <w:tcW w:w="2122" w:type="dxa"/>
          </w:tcPr>
          <w:p w:rsidR="00836E9A" w:rsidRPr="00627599" w:rsidRDefault="00836E9A" w:rsidP="00AD49A7">
            <w:pPr>
              <w:spacing w:after="0" w:line="276" w:lineRule="auto"/>
              <w:jc w:val="center"/>
              <w:rPr>
                <w:rFonts w:cs="Times New Roman"/>
                <w:lang w:val="id-ID"/>
              </w:rPr>
            </w:pPr>
            <w:r>
              <w:rPr>
                <w:rFonts w:cs="Times New Roman"/>
                <w:lang w:val="id-ID"/>
              </w:rPr>
              <w:t>Setuju</w:t>
            </w:r>
          </w:p>
        </w:tc>
        <w:tc>
          <w:tcPr>
            <w:tcW w:w="1162" w:type="dxa"/>
          </w:tcPr>
          <w:p w:rsidR="00836E9A" w:rsidRPr="00B63824" w:rsidRDefault="00836E9A" w:rsidP="00AD49A7">
            <w:pPr>
              <w:spacing w:after="0" w:line="276" w:lineRule="auto"/>
              <w:jc w:val="center"/>
              <w:rPr>
                <w:rFonts w:cs="Times New Roman"/>
                <w:lang w:val="id-ID"/>
              </w:rPr>
            </w:pPr>
            <w:r>
              <w:rPr>
                <w:rFonts w:cs="Times New Roman"/>
                <w:lang w:val="id-ID"/>
              </w:rPr>
              <w:t>4</w:t>
            </w:r>
          </w:p>
        </w:tc>
        <w:tc>
          <w:tcPr>
            <w:tcW w:w="1642" w:type="dxa"/>
          </w:tcPr>
          <w:p w:rsidR="00836E9A" w:rsidRPr="00B63824" w:rsidRDefault="00CF16EC" w:rsidP="00AD49A7">
            <w:pPr>
              <w:spacing w:after="0" w:line="276" w:lineRule="auto"/>
              <w:jc w:val="center"/>
              <w:rPr>
                <w:rFonts w:cs="Times New Roman"/>
                <w:lang w:val="id-ID"/>
              </w:rPr>
            </w:pPr>
            <w:r>
              <w:rPr>
                <w:rFonts w:cs="Times New Roman"/>
                <w:lang w:val="id-ID"/>
              </w:rPr>
              <w:t>52</w:t>
            </w:r>
          </w:p>
        </w:tc>
        <w:tc>
          <w:tcPr>
            <w:tcW w:w="1642" w:type="dxa"/>
          </w:tcPr>
          <w:p w:rsidR="00836E9A" w:rsidRPr="00953331" w:rsidRDefault="00836E9A" w:rsidP="00AD49A7">
            <w:pPr>
              <w:spacing w:after="0" w:line="276" w:lineRule="auto"/>
              <w:jc w:val="center"/>
              <w:rPr>
                <w:rFonts w:cs="Times New Roman"/>
              </w:rPr>
            </w:pPr>
            <w:r>
              <w:rPr>
                <w:rFonts w:cs="Times New Roman"/>
              </w:rPr>
              <w:t>200</w:t>
            </w:r>
          </w:p>
        </w:tc>
        <w:tc>
          <w:tcPr>
            <w:tcW w:w="1642" w:type="dxa"/>
          </w:tcPr>
          <w:p w:rsidR="00836E9A" w:rsidRPr="00B94FD2" w:rsidRDefault="00CF16EC" w:rsidP="00AD49A7">
            <w:pPr>
              <w:spacing w:after="0" w:line="276" w:lineRule="auto"/>
              <w:jc w:val="center"/>
              <w:rPr>
                <w:rFonts w:cs="Times New Roman"/>
                <w:lang w:val="id-ID"/>
              </w:rPr>
            </w:pPr>
            <w:r>
              <w:rPr>
                <w:rFonts w:cs="Times New Roman"/>
                <w:lang w:val="id-ID"/>
              </w:rPr>
              <w:t>80</w:t>
            </w:r>
            <w:r w:rsidR="00836E9A">
              <w:rPr>
                <w:rFonts w:cs="Times New Roman"/>
                <w:lang w:val="id-ID"/>
              </w:rPr>
              <w:t>%</w:t>
            </w:r>
          </w:p>
        </w:tc>
      </w:tr>
      <w:tr w:rsidR="00836E9A" w:rsidRPr="00627599" w:rsidTr="001D131C">
        <w:tc>
          <w:tcPr>
            <w:tcW w:w="2122" w:type="dxa"/>
          </w:tcPr>
          <w:p w:rsidR="00836E9A" w:rsidRPr="00397F2C" w:rsidRDefault="00836E9A" w:rsidP="00AD49A7">
            <w:pPr>
              <w:spacing w:after="0" w:line="276" w:lineRule="auto"/>
              <w:jc w:val="center"/>
              <w:rPr>
                <w:rFonts w:cs="Times New Roman"/>
              </w:rPr>
            </w:pPr>
            <w:r>
              <w:rPr>
                <w:rFonts w:cs="Times New Roman"/>
              </w:rPr>
              <w:lastRenderedPageBreak/>
              <w:t>Kurang Setuju</w:t>
            </w:r>
          </w:p>
        </w:tc>
        <w:tc>
          <w:tcPr>
            <w:tcW w:w="1162" w:type="dxa"/>
          </w:tcPr>
          <w:p w:rsidR="00836E9A" w:rsidRPr="00B63824" w:rsidRDefault="00836E9A" w:rsidP="00AD49A7">
            <w:pPr>
              <w:spacing w:after="0" w:line="276" w:lineRule="auto"/>
              <w:jc w:val="center"/>
              <w:rPr>
                <w:rFonts w:cs="Times New Roman"/>
                <w:lang w:val="id-ID"/>
              </w:rPr>
            </w:pPr>
            <w:r>
              <w:rPr>
                <w:rFonts w:cs="Times New Roman"/>
                <w:lang w:val="id-ID"/>
              </w:rPr>
              <w:t>3</w:t>
            </w:r>
          </w:p>
        </w:tc>
        <w:tc>
          <w:tcPr>
            <w:tcW w:w="1642" w:type="dxa"/>
          </w:tcPr>
          <w:p w:rsidR="00836E9A" w:rsidRPr="00B63824" w:rsidRDefault="00836E9A" w:rsidP="00AD49A7">
            <w:pPr>
              <w:spacing w:after="0" w:line="276" w:lineRule="auto"/>
              <w:jc w:val="center"/>
              <w:rPr>
                <w:rFonts w:cs="Times New Roman"/>
                <w:lang w:val="id-ID"/>
              </w:rPr>
            </w:pPr>
            <w:r>
              <w:rPr>
                <w:rFonts w:cs="Times New Roman"/>
                <w:lang w:val="id-ID"/>
              </w:rPr>
              <w:t>5</w:t>
            </w:r>
          </w:p>
        </w:tc>
        <w:tc>
          <w:tcPr>
            <w:tcW w:w="1642" w:type="dxa"/>
          </w:tcPr>
          <w:p w:rsidR="00836E9A" w:rsidRPr="00812675" w:rsidRDefault="00836E9A" w:rsidP="00AD49A7">
            <w:pPr>
              <w:spacing w:after="0" w:line="276" w:lineRule="auto"/>
              <w:jc w:val="center"/>
              <w:rPr>
                <w:rFonts w:cs="Times New Roman"/>
                <w:lang w:val="id-ID"/>
              </w:rPr>
            </w:pPr>
            <w:r>
              <w:rPr>
                <w:rFonts w:cs="Times New Roman"/>
                <w:lang w:val="id-ID"/>
              </w:rPr>
              <w:t>15</w:t>
            </w:r>
          </w:p>
        </w:tc>
        <w:tc>
          <w:tcPr>
            <w:tcW w:w="1642" w:type="dxa"/>
          </w:tcPr>
          <w:p w:rsidR="00836E9A" w:rsidRPr="00B94FD2" w:rsidRDefault="00836E9A" w:rsidP="00AD49A7">
            <w:pPr>
              <w:spacing w:after="0" w:line="276" w:lineRule="auto"/>
              <w:jc w:val="center"/>
              <w:rPr>
                <w:rFonts w:cs="Times New Roman"/>
                <w:lang w:val="id-ID"/>
              </w:rPr>
            </w:pPr>
            <w:r>
              <w:rPr>
                <w:rFonts w:cs="Times New Roman"/>
              </w:rPr>
              <w:t>7,7</w:t>
            </w:r>
            <w:r>
              <w:rPr>
                <w:rFonts w:cs="Times New Roman"/>
                <w:lang w:val="id-ID"/>
              </w:rPr>
              <w:t>%</w:t>
            </w:r>
          </w:p>
        </w:tc>
      </w:tr>
      <w:tr w:rsidR="00836E9A" w:rsidRPr="00627599" w:rsidTr="001D131C">
        <w:tc>
          <w:tcPr>
            <w:tcW w:w="2122" w:type="dxa"/>
          </w:tcPr>
          <w:p w:rsidR="00836E9A" w:rsidRPr="00397F2C" w:rsidRDefault="00836E9A" w:rsidP="00AD49A7">
            <w:pPr>
              <w:spacing w:after="0" w:line="276" w:lineRule="auto"/>
              <w:jc w:val="center"/>
              <w:rPr>
                <w:rFonts w:cs="Times New Roman"/>
              </w:rPr>
            </w:pPr>
            <w:r>
              <w:rPr>
                <w:rFonts w:cs="Times New Roman"/>
              </w:rPr>
              <w:t>Tidak Setuju</w:t>
            </w:r>
          </w:p>
        </w:tc>
        <w:tc>
          <w:tcPr>
            <w:tcW w:w="1162" w:type="dxa"/>
          </w:tcPr>
          <w:p w:rsidR="00836E9A" w:rsidRPr="00B63824" w:rsidRDefault="00836E9A" w:rsidP="00AD49A7">
            <w:pPr>
              <w:spacing w:after="0" w:line="276" w:lineRule="auto"/>
              <w:jc w:val="center"/>
              <w:rPr>
                <w:rFonts w:cs="Times New Roman"/>
                <w:lang w:val="id-ID"/>
              </w:rPr>
            </w:pPr>
            <w:r>
              <w:rPr>
                <w:rFonts w:cs="Times New Roman"/>
                <w:lang w:val="id-ID"/>
              </w:rPr>
              <w:t>2</w:t>
            </w:r>
          </w:p>
        </w:tc>
        <w:tc>
          <w:tcPr>
            <w:tcW w:w="1642" w:type="dxa"/>
          </w:tcPr>
          <w:p w:rsidR="00836E9A" w:rsidRPr="00B63824" w:rsidRDefault="00836E9A" w:rsidP="00AD49A7">
            <w:pPr>
              <w:spacing w:after="0" w:line="276" w:lineRule="auto"/>
              <w:jc w:val="center"/>
              <w:rPr>
                <w:rFonts w:cs="Times New Roman"/>
                <w:lang w:val="id-ID"/>
              </w:rPr>
            </w:pPr>
            <w:r>
              <w:rPr>
                <w:rFonts w:cs="Times New Roman"/>
                <w:lang w:val="id-ID"/>
              </w:rPr>
              <w:t>0</w:t>
            </w:r>
          </w:p>
        </w:tc>
        <w:tc>
          <w:tcPr>
            <w:tcW w:w="1642" w:type="dxa"/>
          </w:tcPr>
          <w:p w:rsidR="00836E9A" w:rsidRPr="00812675" w:rsidRDefault="00836E9A" w:rsidP="00AD49A7">
            <w:pPr>
              <w:spacing w:after="0" w:line="276" w:lineRule="auto"/>
              <w:jc w:val="center"/>
              <w:rPr>
                <w:rFonts w:cs="Times New Roman"/>
                <w:lang w:val="id-ID"/>
              </w:rPr>
            </w:pPr>
            <w:r>
              <w:rPr>
                <w:rFonts w:cs="Times New Roman"/>
                <w:lang w:val="id-ID"/>
              </w:rPr>
              <w:t>0</w:t>
            </w:r>
          </w:p>
        </w:tc>
        <w:tc>
          <w:tcPr>
            <w:tcW w:w="1642" w:type="dxa"/>
          </w:tcPr>
          <w:p w:rsidR="00836E9A" w:rsidRPr="00B94FD2" w:rsidRDefault="00836E9A" w:rsidP="00AD49A7">
            <w:pPr>
              <w:spacing w:after="0" w:line="276" w:lineRule="auto"/>
              <w:jc w:val="center"/>
              <w:rPr>
                <w:rFonts w:cs="Times New Roman"/>
                <w:lang w:val="id-ID"/>
              </w:rPr>
            </w:pPr>
            <w:r>
              <w:rPr>
                <w:rFonts w:cs="Times New Roman"/>
                <w:lang w:val="id-ID"/>
              </w:rPr>
              <w:t>0%</w:t>
            </w:r>
          </w:p>
        </w:tc>
      </w:tr>
      <w:tr w:rsidR="00836E9A" w:rsidRPr="00627599" w:rsidTr="001D131C">
        <w:tc>
          <w:tcPr>
            <w:tcW w:w="2122" w:type="dxa"/>
          </w:tcPr>
          <w:p w:rsidR="00836E9A" w:rsidRPr="00397F2C" w:rsidRDefault="00836E9A" w:rsidP="00AD49A7">
            <w:pPr>
              <w:spacing w:after="0" w:line="276" w:lineRule="auto"/>
              <w:jc w:val="center"/>
              <w:rPr>
                <w:rFonts w:cs="Times New Roman"/>
              </w:rPr>
            </w:pPr>
            <w:r>
              <w:rPr>
                <w:rFonts w:cs="Times New Roman"/>
              </w:rPr>
              <w:t>Sangat Tidak Setuju</w:t>
            </w:r>
          </w:p>
        </w:tc>
        <w:tc>
          <w:tcPr>
            <w:tcW w:w="1162" w:type="dxa"/>
          </w:tcPr>
          <w:p w:rsidR="00836E9A" w:rsidRPr="00B63824" w:rsidRDefault="00836E9A" w:rsidP="00AD49A7">
            <w:pPr>
              <w:spacing w:after="0" w:line="276" w:lineRule="auto"/>
              <w:jc w:val="center"/>
              <w:rPr>
                <w:rFonts w:cs="Times New Roman"/>
                <w:lang w:val="id-ID"/>
              </w:rPr>
            </w:pPr>
            <w:r>
              <w:rPr>
                <w:rFonts w:cs="Times New Roman"/>
                <w:lang w:val="id-ID"/>
              </w:rPr>
              <w:t>1</w:t>
            </w:r>
          </w:p>
        </w:tc>
        <w:tc>
          <w:tcPr>
            <w:tcW w:w="1642" w:type="dxa"/>
          </w:tcPr>
          <w:p w:rsidR="00836E9A" w:rsidRPr="00B63824" w:rsidRDefault="00836E9A" w:rsidP="00AD49A7">
            <w:pPr>
              <w:spacing w:after="0" w:line="276" w:lineRule="auto"/>
              <w:jc w:val="center"/>
              <w:rPr>
                <w:rFonts w:cs="Times New Roman"/>
                <w:lang w:val="id-ID"/>
              </w:rPr>
            </w:pPr>
            <w:r>
              <w:rPr>
                <w:rFonts w:cs="Times New Roman"/>
                <w:lang w:val="id-ID"/>
              </w:rPr>
              <w:t>0</w:t>
            </w:r>
          </w:p>
        </w:tc>
        <w:tc>
          <w:tcPr>
            <w:tcW w:w="1642" w:type="dxa"/>
          </w:tcPr>
          <w:p w:rsidR="00836E9A" w:rsidRPr="00812675" w:rsidRDefault="00836E9A" w:rsidP="00AD49A7">
            <w:pPr>
              <w:spacing w:after="0" w:line="276" w:lineRule="auto"/>
              <w:jc w:val="center"/>
              <w:rPr>
                <w:rFonts w:cs="Times New Roman"/>
                <w:lang w:val="id-ID"/>
              </w:rPr>
            </w:pPr>
            <w:r>
              <w:rPr>
                <w:rFonts w:cs="Times New Roman"/>
                <w:lang w:val="id-ID"/>
              </w:rPr>
              <w:t>0</w:t>
            </w:r>
          </w:p>
        </w:tc>
        <w:tc>
          <w:tcPr>
            <w:tcW w:w="1642" w:type="dxa"/>
          </w:tcPr>
          <w:p w:rsidR="00836E9A" w:rsidRPr="00B04232" w:rsidRDefault="00836E9A" w:rsidP="00AD49A7">
            <w:pPr>
              <w:spacing w:after="0" w:line="276" w:lineRule="auto"/>
              <w:jc w:val="center"/>
              <w:rPr>
                <w:rFonts w:cs="Times New Roman"/>
                <w:lang w:val="id-ID"/>
              </w:rPr>
            </w:pPr>
            <w:r>
              <w:rPr>
                <w:rFonts w:cs="Times New Roman"/>
                <w:lang w:val="id-ID"/>
              </w:rPr>
              <w:t>0%</w:t>
            </w:r>
          </w:p>
        </w:tc>
      </w:tr>
      <w:tr w:rsidR="00836E9A" w:rsidRPr="00627599" w:rsidTr="001D131C">
        <w:tc>
          <w:tcPr>
            <w:tcW w:w="2122" w:type="dxa"/>
          </w:tcPr>
          <w:p w:rsidR="00836E9A" w:rsidRPr="00627599" w:rsidRDefault="00836E9A" w:rsidP="00AD49A7">
            <w:pPr>
              <w:spacing w:after="0" w:line="276" w:lineRule="auto"/>
              <w:jc w:val="center"/>
              <w:rPr>
                <w:rFonts w:cs="Times New Roman"/>
                <w:lang w:val="id-ID"/>
              </w:rPr>
            </w:pPr>
            <w:r w:rsidRPr="00627599">
              <w:rPr>
                <w:rFonts w:cs="Times New Roman"/>
                <w:lang w:val="id-ID"/>
              </w:rPr>
              <w:t>Jumlah</w:t>
            </w:r>
          </w:p>
        </w:tc>
        <w:tc>
          <w:tcPr>
            <w:tcW w:w="1162" w:type="dxa"/>
          </w:tcPr>
          <w:p w:rsidR="00836E9A" w:rsidRPr="00627599" w:rsidRDefault="00836E9A" w:rsidP="00AD49A7">
            <w:pPr>
              <w:spacing w:after="0" w:line="276" w:lineRule="auto"/>
              <w:rPr>
                <w:rFonts w:cs="Times New Roman"/>
              </w:rPr>
            </w:pPr>
          </w:p>
        </w:tc>
        <w:tc>
          <w:tcPr>
            <w:tcW w:w="1642" w:type="dxa"/>
          </w:tcPr>
          <w:p w:rsidR="00836E9A" w:rsidRPr="00B63824" w:rsidRDefault="00836E9A" w:rsidP="00AD49A7">
            <w:pPr>
              <w:spacing w:after="0" w:line="276" w:lineRule="auto"/>
              <w:jc w:val="center"/>
              <w:rPr>
                <w:rFonts w:cs="Times New Roman"/>
                <w:lang w:val="id-ID"/>
              </w:rPr>
            </w:pPr>
            <w:r>
              <w:rPr>
                <w:rFonts w:cs="Times New Roman"/>
                <w:lang w:val="id-ID"/>
              </w:rPr>
              <w:t>65</w:t>
            </w:r>
          </w:p>
        </w:tc>
        <w:tc>
          <w:tcPr>
            <w:tcW w:w="1642" w:type="dxa"/>
          </w:tcPr>
          <w:p w:rsidR="00836E9A" w:rsidRPr="00C53987" w:rsidRDefault="00836E9A" w:rsidP="00AD49A7">
            <w:pPr>
              <w:spacing w:after="0" w:line="276" w:lineRule="auto"/>
              <w:jc w:val="center"/>
              <w:rPr>
                <w:rFonts w:cs="Times New Roman"/>
              </w:rPr>
            </w:pPr>
            <w:r>
              <w:rPr>
                <w:rFonts w:cs="Times New Roman"/>
                <w:lang w:val="id-ID"/>
              </w:rPr>
              <w:t>265</w:t>
            </w:r>
          </w:p>
        </w:tc>
        <w:tc>
          <w:tcPr>
            <w:tcW w:w="1642" w:type="dxa"/>
          </w:tcPr>
          <w:p w:rsidR="00836E9A" w:rsidRPr="00B04232" w:rsidRDefault="00836E9A" w:rsidP="00AD49A7">
            <w:pPr>
              <w:spacing w:after="0" w:line="276" w:lineRule="auto"/>
              <w:jc w:val="center"/>
              <w:rPr>
                <w:rFonts w:cs="Times New Roman"/>
                <w:lang w:val="id-ID"/>
              </w:rPr>
            </w:pPr>
            <w:r>
              <w:rPr>
                <w:rFonts w:cs="Times New Roman"/>
                <w:lang w:val="id-ID"/>
              </w:rPr>
              <w:t>100%</w:t>
            </w:r>
          </w:p>
        </w:tc>
      </w:tr>
    </w:tbl>
    <w:p w:rsidR="00836E9A" w:rsidRPr="00627599" w:rsidRDefault="00836E9A" w:rsidP="009700B2">
      <w:pPr>
        <w:spacing w:after="120" w:line="276" w:lineRule="auto"/>
        <w:rPr>
          <w:rFonts w:cs="Times New Roman"/>
        </w:rPr>
      </w:pPr>
      <w:r w:rsidRPr="00627599">
        <w:rPr>
          <w:rFonts w:cs="Times New Roman"/>
        </w:rPr>
        <w:t>Sumber : Data Primer yang diolah (Tahun 2022)</w:t>
      </w:r>
    </w:p>
    <w:p w:rsidR="001D131C" w:rsidRPr="00AD49A7" w:rsidRDefault="00836E9A" w:rsidP="00AD49A7">
      <w:pPr>
        <w:spacing w:after="120" w:line="276" w:lineRule="auto"/>
        <w:rPr>
          <w:rFonts w:cs="Times New Roman"/>
          <w:sz w:val="24"/>
          <w:szCs w:val="24"/>
        </w:rPr>
      </w:pPr>
      <w:r>
        <w:rPr>
          <w:rFonts w:cs="Times New Roman"/>
          <w:sz w:val="24"/>
          <w:szCs w:val="24"/>
        </w:rPr>
        <w:t>Total dalam pengumpulan data angket :</w:t>
      </w:r>
    </w:p>
    <w:p w:rsidR="00836E9A" w:rsidRPr="00BD3212" w:rsidRDefault="00836E9A"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836E9A" w:rsidRPr="00C56AA8" w:rsidRDefault="00836E9A"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265</m:t>
              </m:r>
            </m:num>
            <m:den>
              <m:r>
                <m:rPr>
                  <m:sty m:val="p"/>
                </m:rPr>
                <w:rPr>
                  <w:rFonts w:ascii="Cambria Math" w:hAnsi="Cambria Math"/>
                  <w:sz w:val="24"/>
                  <w:szCs w:val="24"/>
                </w:rPr>
                <m:t xml:space="preserve"> 325</m:t>
              </m:r>
            </m:den>
          </m:f>
          <m:r>
            <w:rPr>
              <w:rFonts w:ascii="Cambria Math" w:hAnsi="Cambria Math"/>
              <w:sz w:val="24"/>
              <w:szCs w:val="24"/>
            </w:rPr>
            <m:t xml:space="preserve"> x 100=81,5%</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C56AA8" w:rsidRPr="00564DF5" w:rsidTr="00D90024">
        <w:trPr>
          <w:trHeight w:val="307"/>
        </w:trPr>
        <w:tc>
          <w:tcPr>
            <w:tcW w:w="1455" w:type="dxa"/>
            <w:tcBorders>
              <w:top w:val="nil"/>
            </w:tcBorders>
          </w:tcPr>
          <w:p w:rsidR="00C56AA8" w:rsidRPr="00564DF5" w:rsidRDefault="00C56AA8"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C56AA8" w:rsidRPr="00564DF5" w:rsidRDefault="00C56AA8"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C56AA8" w:rsidRPr="00564DF5" w:rsidRDefault="00C56AA8"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C56AA8" w:rsidRPr="00564DF5" w:rsidRDefault="00C56AA8"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C56AA8" w:rsidRPr="00564DF5" w:rsidRDefault="00C56AA8" w:rsidP="009700B2">
            <w:pPr>
              <w:pStyle w:val="TableParagraph"/>
              <w:spacing w:before="115" w:line="276" w:lineRule="auto"/>
              <w:ind w:left="205"/>
              <w:rPr>
                <w:sz w:val="24"/>
                <w:szCs w:val="24"/>
              </w:rPr>
            </w:pPr>
            <w:r>
              <w:rPr>
                <w:sz w:val="24"/>
                <w:szCs w:val="24"/>
              </w:rPr>
              <w:t xml:space="preserve">     SS</w:t>
            </w:r>
          </w:p>
        </w:tc>
      </w:tr>
      <w:tr w:rsidR="00C56AA8" w:rsidRPr="00564DF5" w:rsidTr="00D90024">
        <w:trPr>
          <w:trHeight w:val="766"/>
        </w:trPr>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p w:rsidR="00C56AA8" w:rsidRPr="00564DF5" w:rsidRDefault="00C56AA8"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C56AA8" w:rsidRPr="00564DF5" w:rsidRDefault="00C56AA8"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20704" behindDoc="0" locked="0" layoutInCell="1" allowOverlap="1" wp14:anchorId="3D9F5E90" wp14:editId="25FB7E93">
                      <wp:simplePos x="0" y="0"/>
                      <wp:positionH relativeFrom="column">
                        <wp:posOffset>109855</wp:posOffset>
                      </wp:positionH>
                      <wp:positionV relativeFrom="paragraph">
                        <wp:posOffset>-20320</wp:posOffset>
                      </wp:positionV>
                      <wp:extent cx="0" cy="225425"/>
                      <wp:effectExtent l="57150" t="19050" r="76200" b="79375"/>
                      <wp:wrapNone/>
                      <wp:docPr id="48" name="Straight Connector 48"/>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15DBD297" id="Straight Connector 48"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1.6pt" to="8.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" strokecolor="windowText" strokeweight="2pt">
                      <v:shadow on="t" color="black" opacity="24903f" origin=",.5" offset="0,.55556mm"/>
                    </v:line>
                  </w:pict>
                </mc:Fallback>
              </mc:AlternateContent>
            </w:r>
          </w:p>
          <w:p w:rsidR="00C56AA8" w:rsidRPr="00564DF5" w:rsidRDefault="00C56AA8" w:rsidP="009700B2">
            <w:pPr>
              <w:spacing w:line="276" w:lineRule="auto"/>
              <w:rPr>
                <w:rFonts w:cs="Times New Roman"/>
                <w:sz w:val="24"/>
                <w:szCs w:val="24"/>
                <w:lang w:val="id"/>
              </w:rPr>
            </w:pPr>
            <w:r>
              <w:rPr>
                <w:rFonts w:cs="Times New Roman"/>
                <w:sz w:val="24"/>
                <w:szCs w:val="24"/>
                <w:lang w:val="id"/>
              </w:rPr>
              <w:t>81,5%</w:t>
            </w:r>
            <w:r w:rsidRPr="00564DF5">
              <w:rPr>
                <w:rFonts w:cs="Times New Roman"/>
                <w:sz w:val="24"/>
                <w:szCs w:val="24"/>
                <w:lang w:val="id"/>
              </w:rPr>
              <w:t xml:space="preserve"> </w:t>
            </w:r>
          </w:p>
        </w:tc>
      </w:tr>
    </w:tbl>
    <w:p w:rsidR="00C56AA8" w:rsidRPr="00D90024" w:rsidRDefault="00C56AA8"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836E9A" w:rsidRDefault="00836E9A" w:rsidP="009700B2">
      <w:pPr>
        <w:spacing w:line="276" w:lineRule="auto"/>
        <w:ind w:firstLine="720"/>
        <w:jc w:val="both"/>
        <w:rPr>
          <w:rFonts w:cs="Times New Roman"/>
          <w:sz w:val="24"/>
          <w:szCs w:val="24"/>
        </w:rPr>
      </w:pPr>
      <w:r w:rsidRPr="00072704">
        <w:rPr>
          <w:rFonts w:cs="Times New Roman"/>
          <w:sz w:val="24"/>
          <w:szCs w:val="24"/>
        </w:rPr>
        <w:t>Berdasarkan tabel 4.</w:t>
      </w:r>
      <w:r w:rsidR="00A15968">
        <w:rPr>
          <w:rFonts w:cs="Times New Roman"/>
          <w:sz w:val="24"/>
          <w:szCs w:val="24"/>
        </w:rPr>
        <w:t xml:space="preserve">19 </w:t>
      </w:r>
      <w:r w:rsidRPr="00072704">
        <w:rPr>
          <w:rFonts w:cs="Times New Roman"/>
          <w:sz w:val="24"/>
          <w:szCs w:val="24"/>
        </w:rPr>
        <w:t xml:space="preserve">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6038A5">
        <w:rPr>
          <w:rFonts w:cs="Times New Roman"/>
          <w:sz w:val="24"/>
          <w:szCs w:val="24"/>
        </w:rPr>
        <w:t>Pegawai</w:t>
      </w:r>
      <w:r w:rsidR="00CF16EC" w:rsidRPr="00CF16EC">
        <w:rPr>
          <w:rFonts w:cs="Times New Roman"/>
          <w:sz w:val="24"/>
          <w:szCs w:val="24"/>
        </w:rPr>
        <w:t xml:space="preserve"> ingin memiliki prestasi baik dalam pekerjaan</w:t>
      </w:r>
      <w:r w:rsidRPr="00072704">
        <w:rPr>
          <w:rFonts w:cs="Times New Roman"/>
          <w:sz w:val="24"/>
          <w:szCs w:val="24"/>
        </w:rPr>
        <w:t xml:space="preserve">” yaitu sebanyak </w:t>
      </w:r>
      <w:r w:rsidR="00CF16EC">
        <w:rPr>
          <w:rFonts w:cs="Times New Roman"/>
          <w:sz w:val="24"/>
          <w:szCs w:val="24"/>
        </w:rPr>
        <w:t xml:space="preserve">8 </w:t>
      </w:r>
      <w:r w:rsidRPr="00072704">
        <w:rPr>
          <w:rFonts w:cs="Times New Roman"/>
          <w:sz w:val="24"/>
          <w:szCs w:val="24"/>
        </w:rPr>
        <w:t>responden (</w:t>
      </w:r>
      <w:r w:rsidR="00CF16EC">
        <w:rPr>
          <w:rFonts w:cs="Times New Roman"/>
          <w:sz w:val="24"/>
          <w:szCs w:val="24"/>
        </w:rPr>
        <w:t>12,3</w:t>
      </w:r>
      <w:r>
        <w:rPr>
          <w:rFonts w:cs="Times New Roman"/>
          <w:sz w:val="24"/>
          <w:szCs w:val="24"/>
        </w:rPr>
        <w:t>%), setuju</w:t>
      </w:r>
      <w:r w:rsidRPr="003635BB">
        <w:rPr>
          <w:rFonts w:cs="Times New Roman"/>
          <w:sz w:val="24"/>
          <w:szCs w:val="24"/>
        </w:rPr>
        <w:t xml:space="preserve"> sebanyak </w:t>
      </w:r>
      <w:r w:rsidR="00CF16EC">
        <w:rPr>
          <w:rFonts w:cs="Times New Roman"/>
          <w:sz w:val="24"/>
          <w:szCs w:val="24"/>
        </w:rPr>
        <w:t>52 responden (80</w:t>
      </w:r>
      <w:r>
        <w:rPr>
          <w:rFonts w:cs="Times New Roman"/>
          <w:sz w:val="24"/>
          <w:szCs w:val="24"/>
        </w:rPr>
        <w:t>%), kurang setuju</w:t>
      </w:r>
      <w:r w:rsidRPr="003635BB">
        <w:rPr>
          <w:rFonts w:cs="Times New Roman"/>
          <w:sz w:val="24"/>
          <w:szCs w:val="24"/>
        </w:rPr>
        <w:t xml:space="preserve"> sebanyak</w:t>
      </w:r>
      <w:r>
        <w:rPr>
          <w:rFonts w:cs="Times New Roman"/>
          <w:sz w:val="24"/>
          <w:szCs w:val="24"/>
        </w:rPr>
        <w:t xml:space="preserve"> 5</w:t>
      </w:r>
      <w:r w:rsidRPr="003635BB">
        <w:rPr>
          <w:rFonts w:cs="Times New Roman"/>
          <w:sz w:val="24"/>
          <w:szCs w:val="24"/>
        </w:rPr>
        <w:t xml:space="preserve"> </w:t>
      </w:r>
      <w:r>
        <w:rPr>
          <w:rFonts w:cs="Times New Roman"/>
          <w:sz w:val="24"/>
          <w:szCs w:val="24"/>
        </w:rPr>
        <w:t xml:space="preserve"> responden (7,7</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Pr>
          <w:rFonts w:cs="Times New Roman"/>
          <w:sz w:val="24"/>
          <w:szCs w:val="24"/>
        </w:rPr>
        <w:t>81,5</w:t>
      </w:r>
      <w:r w:rsidRPr="00072704">
        <w:rPr>
          <w:rFonts w:cs="Times New Roman"/>
          <w:sz w:val="24"/>
          <w:szCs w:val="24"/>
        </w:rPr>
        <w:t xml:space="preserve">% yang </w:t>
      </w:r>
      <w:r>
        <w:rPr>
          <w:rFonts w:cs="Times New Roman"/>
          <w:sz w:val="24"/>
          <w:szCs w:val="24"/>
        </w:rPr>
        <w:t>menunjukan bahwa responden</w:t>
      </w:r>
      <w:r w:rsidR="00237A82">
        <w:rPr>
          <w:rFonts w:cs="Times New Roman"/>
          <w:sz w:val="24"/>
          <w:szCs w:val="24"/>
        </w:rPr>
        <w:t xml:space="preserve"> sangat</w:t>
      </w:r>
      <w:r>
        <w:rPr>
          <w:rFonts w:cs="Times New Roman"/>
          <w:sz w:val="24"/>
          <w:szCs w:val="24"/>
        </w:rPr>
        <w:t xml:space="preserve"> setuju dengan pernyataan tersebut.</w:t>
      </w:r>
    </w:p>
    <w:p w:rsidR="00227A98" w:rsidRPr="00227A98" w:rsidRDefault="00227A98" w:rsidP="00B623B6">
      <w:pPr>
        <w:spacing w:after="0" w:line="276" w:lineRule="auto"/>
        <w:jc w:val="both"/>
        <w:rPr>
          <w:rFonts w:cs="Times New Roman"/>
          <w:b/>
          <w:sz w:val="24"/>
          <w:szCs w:val="24"/>
        </w:rPr>
      </w:pPr>
      <w:r w:rsidRPr="00227A98">
        <w:rPr>
          <w:rFonts w:cs="Times New Roman"/>
          <w:b/>
          <w:sz w:val="24"/>
          <w:szCs w:val="24"/>
        </w:rPr>
        <w:t>Motivasi Ekstrinsik</w:t>
      </w:r>
    </w:p>
    <w:p w:rsidR="00CF16EC" w:rsidRPr="00CF16EC" w:rsidRDefault="00227A98" w:rsidP="00B623B6">
      <w:pPr>
        <w:spacing w:after="0" w:line="276" w:lineRule="auto"/>
        <w:ind w:left="279" w:hanging="279"/>
        <w:rPr>
          <w:rFonts w:cs="Times New Roman"/>
          <w:b/>
          <w:sz w:val="24"/>
          <w:szCs w:val="24"/>
        </w:rPr>
      </w:pPr>
      <w:r>
        <w:rPr>
          <w:rFonts w:cs="Times New Roman"/>
          <w:b/>
          <w:sz w:val="24"/>
          <w:szCs w:val="24"/>
        </w:rPr>
        <w:t>1</w:t>
      </w:r>
      <w:r w:rsidR="00CF16EC" w:rsidRPr="00CF16EC">
        <w:rPr>
          <w:rFonts w:cs="Times New Roman"/>
          <w:b/>
          <w:sz w:val="24"/>
          <w:szCs w:val="24"/>
        </w:rPr>
        <w:t>. Administrasi dan kebijakan perusahaan:</w:t>
      </w:r>
    </w:p>
    <w:p w:rsidR="00CF16EC" w:rsidRDefault="00CF16EC" w:rsidP="00B623B6">
      <w:pPr>
        <w:spacing w:after="0" w:line="276" w:lineRule="auto"/>
        <w:ind w:left="279" w:hanging="279"/>
        <w:rPr>
          <w:rFonts w:cs="Times New Roman"/>
          <w:sz w:val="24"/>
          <w:szCs w:val="24"/>
        </w:rPr>
      </w:pPr>
      <w:r w:rsidRPr="00CF16EC">
        <w:rPr>
          <w:rFonts w:cs="Times New Roman"/>
          <w:sz w:val="24"/>
          <w:szCs w:val="24"/>
        </w:rPr>
        <w:t>a. Kebijakan yang diterapkan pimpinan sudah sesuai dengan standar instansi</w:t>
      </w:r>
    </w:p>
    <w:p w:rsidR="002B462F" w:rsidRPr="00072704" w:rsidRDefault="00A15968" w:rsidP="00B623B6">
      <w:pPr>
        <w:pStyle w:val="Heading5"/>
        <w:jc w:val="center"/>
      </w:pPr>
      <w:r>
        <w:t>Tabel 4.20</w:t>
      </w:r>
      <w:r w:rsidR="002B462F">
        <w:t xml:space="preserve"> </w:t>
      </w:r>
      <w:r w:rsidR="002B462F" w:rsidRPr="00072704">
        <w:t>Tanggapan Responden Mengenai</w:t>
      </w:r>
    </w:p>
    <w:p w:rsidR="002B462F" w:rsidRPr="002B462F" w:rsidRDefault="002B462F" w:rsidP="00B623B6">
      <w:pPr>
        <w:spacing w:after="0" w:line="276" w:lineRule="auto"/>
        <w:ind w:left="279" w:hanging="279"/>
        <w:jc w:val="center"/>
        <w:rPr>
          <w:rFonts w:cs="Times New Roman"/>
          <w:sz w:val="24"/>
          <w:szCs w:val="24"/>
        </w:rPr>
      </w:pPr>
      <w:r w:rsidRPr="00072704">
        <w:rPr>
          <w:rFonts w:cs="Times New Roman"/>
          <w:sz w:val="24"/>
          <w:szCs w:val="24"/>
        </w:rPr>
        <w:t>“</w:t>
      </w:r>
      <w:r w:rsidRPr="00CF16EC">
        <w:rPr>
          <w:rFonts w:cs="Times New Roman"/>
          <w:sz w:val="24"/>
          <w:szCs w:val="24"/>
        </w:rPr>
        <w:t>Kebijakan yang diterapkan pimpinan sudah sesuai dengan standar instansi</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2B462F" w:rsidRPr="00627599" w:rsidTr="001D131C">
        <w:tc>
          <w:tcPr>
            <w:tcW w:w="2122" w:type="dxa"/>
          </w:tcPr>
          <w:p w:rsidR="002B462F" w:rsidRPr="00627599" w:rsidRDefault="002B462F" w:rsidP="00B623B6">
            <w:pPr>
              <w:spacing w:after="0" w:line="276" w:lineRule="auto"/>
              <w:jc w:val="center"/>
              <w:rPr>
                <w:rFonts w:cs="Times New Roman"/>
                <w:lang w:val="id-ID"/>
              </w:rPr>
            </w:pPr>
            <w:r w:rsidRPr="00627599">
              <w:rPr>
                <w:rFonts w:cs="Times New Roman"/>
                <w:lang w:val="id-ID"/>
              </w:rPr>
              <w:t>Keterangan</w:t>
            </w:r>
          </w:p>
        </w:tc>
        <w:tc>
          <w:tcPr>
            <w:tcW w:w="1162" w:type="dxa"/>
          </w:tcPr>
          <w:p w:rsidR="002B462F" w:rsidRPr="00627599" w:rsidRDefault="002B462F" w:rsidP="00B623B6">
            <w:pPr>
              <w:spacing w:after="0" w:line="276" w:lineRule="auto"/>
              <w:jc w:val="center"/>
              <w:rPr>
                <w:rFonts w:cs="Times New Roman"/>
                <w:lang w:val="id-ID"/>
              </w:rPr>
            </w:pPr>
            <w:r w:rsidRPr="00627599">
              <w:rPr>
                <w:rFonts w:cs="Times New Roman"/>
                <w:lang w:val="id-ID"/>
              </w:rPr>
              <w:t>Skor</w:t>
            </w:r>
          </w:p>
        </w:tc>
        <w:tc>
          <w:tcPr>
            <w:tcW w:w="1642" w:type="dxa"/>
          </w:tcPr>
          <w:p w:rsidR="002B462F" w:rsidRPr="00627599" w:rsidRDefault="002B462F" w:rsidP="00B623B6">
            <w:pPr>
              <w:spacing w:after="0" w:line="276" w:lineRule="auto"/>
              <w:jc w:val="center"/>
              <w:rPr>
                <w:rFonts w:cs="Times New Roman"/>
                <w:lang w:val="id-ID"/>
              </w:rPr>
            </w:pPr>
            <w:r w:rsidRPr="00627599">
              <w:rPr>
                <w:rFonts w:cs="Times New Roman"/>
                <w:lang w:val="id-ID"/>
              </w:rPr>
              <w:t>Jumlah Responden</w:t>
            </w:r>
          </w:p>
        </w:tc>
        <w:tc>
          <w:tcPr>
            <w:tcW w:w="1642" w:type="dxa"/>
          </w:tcPr>
          <w:p w:rsidR="002B462F" w:rsidRPr="00627599" w:rsidRDefault="002B462F" w:rsidP="00B623B6">
            <w:pPr>
              <w:spacing w:after="0" w:line="276" w:lineRule="auto"/>
              <w:jc w:val="center"/>
              <w:rPr>
                <w:rFonts w:cs="Times New Roman"/>
                <w:lang w:val="id-ID"/>
              </w:rPr>
            </w:pPr>
            <w:r w:rsidRPr="00627599">
              <w:rPr>
                <w:rFonts w:cs="Times New Roman"/>
                <w:lang w:val="id-ID"/>
              </w:rPr>
              <w:t>Skor Total</w:t>
            </w:r>
          </w:p>
        </w:tc>
        <w:tc>
          <w:tcPr>
            <w:tcW w:w="1642" w:type="dxa"/>
          </w:tcPr>
          <w:p w:rsidR="002B462F" w:rsidRPr="00627599" w:rsidRDefault="002B462F" w:rsidP="00B623B6">
            <w:pPr>
              <w:spacing w:after="0" w:line="276" w:lineRule="auto"/>
              <w:jc w:val="center"/>
              <w:rPr>
                <w:rFonts w:cs="Times New Roman"/>
                <w:lang w:val="id-ID"/>
              </w:rPr>
            </w:pPr>
            <w:r w:rsidRPr="00627599">
              <w:rPr>
                <w:rFonts w:cs="Times New Roman"/>
                <w:lang w:val="id-ID"/>
              </w:rPr>
              <w:t>Persentase (%)</w:t>
            </w:r>
          </w:p>
        </w:tc>
      </w:tr>
      <w:tr w:rsidR="002B462F" w:rsidRPr="00627599" w:rsidTr="001D131C">
        <w:tc>
          <w:tcPr>
            <w:tcW w:w="2122" w:type="dxa"/>
          </w:tcPr>
          <w:p w:rsidR="002B462F" w:rsidRPr="00806BC2" w:rsidRDefault="002B462F"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2B462F" w:rsidRPr="00B63824" w:rsidRDefault="002B462F" w:rsidP="00AD49A7">
            <w:pPr>
              <w:spacing w:after="0" w:line="276" w:lineRule="auto"/>
              <w:jc w:val="center"/>
              <w:rPr>
                <w:rFonts w:cs="Times New Roman"/>
                <w:lang w:val="id-ID"/>
              </w:rPr>
            </w:pPr>
            <w:r>
              <w:rPr>
                <w:rFonts w:cs="Times New Roman"/>
                <w:lang w:val="id-ID"/>
              </w:rPr>
              <w:t>5</w:t>
            </w:r>
          </w:p>
        </w:tc>
        <w:tc>
          <w:tcPr>
            <w:tcW w:w="1642" w:type="dxa"/>
          </w:tcPr>
          <w:p w:rsidR="002B462F" w:rsidRPr="00B63824" w:rsidRDefault="002B462F" w:rsidP="00AD49A7">
            <w:pPr>
              <w:spacing w:after="0" w:line="276" w:lineRule="auto"/>
              <w:jc w:val="center"/>
              <w:rPr>
                <w:rFonts w:cs="Times New Roman"/>
                <w:lang w:val="id-ID"/>
              </w:rPr>
            </w:pPr>
            <w:r>
              <w:rPr>
                <w:rFonts w:cs="Times New Roman"/>
                <w:lang w:val="id-ID"/>
              </w:rPr>
              <w:t>9</w:t>
            </w:r>
          </w:p>
        </w:tc>
        <w:tc>
          <w:tcPr>
            <w:tcW w:w="1642" w:type="dxa"/>
          </w:tcPr>
          <w:p w:rsidR="002B462F" w:rsidRPr="002129B1" w:rsidRDefault="002B462F" w:rsidP="00AD49A7">
            <w:pPr>
              <w:spacing w:after="0" w:line="276" w:lineRule="auto"/>
              <w:jc w:val="center"/>
              <w:rPr>
                <w:rFonts w:cs="Times New Roman"/>
              </w:rPr>
            </w:pPr>
            <w:r>
              <w:rPr>
                <w:rFonts w:cs="Times New Roman"/>
              </w:rPr>
              <w:t>45</w:t>
            </w:r>
          </w:p>
        </w:tc>
        <w:tc>
          <w:tcPr>
            <w:tcW w:w="1642" w:type="dxa"/>
          </w:tcPr>
          <w:p w:rsidR="002B462F" w:rsidRPr="00B94FD2" w:rsidRDefault="002B462F" w:rsidP="00AD49A7">
            <w:pPr>
              <w:spacing w:after="0" w:line="276" w:lineRule="auto"/>
              <w:jc w:val="center"/>
              <w:rPr>
                <w:rFonts w:cs="Times New Roman"/>
                <w:lang w:val="id-ID"/>
              </w:rPr>
            </w:pPr>
            <w:r>
              <w:rPr>
                <w:rFonts w:cs="Times New Roman"/>
              </w:rPr>
              <w:t>13,8</w:t>
            </w:r>
            <w:r>
              <w:rPr>
                <w:rFonts w:cs="Times New Roman"/>
                <w:lang w:val="id-ID"/>
              </w:rPr>
              <w:t>%</w:t>
            </w:r>
          </w:p>
        </w:tc>
      </w:tr>
      <w:tr w:rsidR="002B462F" w:rsidRPr="00627599" w:rsidTr="001D131C">
        <w:tc>
          <w:tcPr>
            <w:tcW w:w="2122" w:type="dxa"/>
          </w:tcPr>
          <w:p w:rsidR="002B462F" w:rsidRPr="00627599" w:rsidRDefault="002B462F" w:rsidP="00AD49A7">
            <w:pPr>
              <w:spacing w:after="0" w:line="276" w:lineRule="auto"/>
              <w:jc w:val="center"/>
              <w:rPr>
                <w:rFonts w:cs="Times New Roman"/>
                <w:lang w:val="id-ID"/>
              </w:rPr>
            </w:pPr>
            <w:r>
              <w:rPr>
                <w:rFonts w:cs="Times New Roman"/>
                <w:lang w:val="id-ID"/>
              </w:rPr>
              <w:t>Setuju</w:t>
            </w:r>
          </w:p>
        </w:tc>
        <w:tc>
          <w:tcPr>
            <w:tcW w:w="1162" w:type="dxa"/>
          </w:tcPr>
          <w:p w:rsidR="002B462F" w:rsidRPr="00B63824" w:rsidRDefault="002B462F" w:rsidP="00AD49A7">
            <w:pPr>
              <w:spacing w:after="0" w:line="276" w:lineRule="auto"/>
              <w:jc w:val="center"/>
              <w:rPr>
                <w:rFonts w:cs="Times New Roman"/>
                <w:lang w:val="id-ID"/>
              </w:rPr>
            </w:pPr>
            <w:r>
              <w:rPr>
                <w:rFonts w:cs="Times New Roman"/>
                <w:lang w:val="id-ID"/>
              </w:rPr>
              <w:t>4</w:t>
            </w:r>
          </w:p>
        </w:tc>
        <w:tc>
          <w:tcPr>
            <w:tcW w:w="1642" w:type="dxa"/>
          </w:tcPr>
          <w:p w:rsidR="002B462F" w:rsidRPr="00B63824" w:rsidRDefault="002B462F" w:rsidP="00AD49A7">
            <w:pPr>
              <w:spacing w:after="0" w:line="276" w:lineRule="auto"/>
              <w:jc w:val="center"/>
              <w:rPr>
                <w:rFonts w:cs="Times New Roman"/>
                <w:lang w:val="id-ID"/>
              </w:rPr>
            </w:pPr>
            <w:r>
              <w:rPr>
                <w:rFonts w:cs="Times New Roman"/>
                <w:lang w:val="id-ID"/>
              </w:rPr>
              <w:t>53</w:t>
            </w:r>
          </w:p>
        </w:tc>
        <w:tc>
          <w:tcPr>
            <w:tcW w:w="1642" w:type="dxa"/>
          </w:tcPr>
          <w:p w:rsidR="002B462F" w:rsidRPr="00953331" w:rsidRDefault="002B462F" w:rsidP="00AD49A7">
            <w:pPr>
              <w:spacing w:after="0" w:line="276" w:lineRule="auto"/>
              <w:jc w:val="center"/>
              <w:rPr>
                <w:rFonts w:cs="Times New Roman"/>
              </w:rPr>
            </w:pPr>
            <w:r>
              <w:rPr>
                <w:rFonts w:cs="Times New Roman"/>
              </w:rPr>
              <w:t>212</w:t>
            </w:r>
          </w:p>
        </w:tc>
        <w:tc>
          <w:tcPr>
            <w:tcW w:w="1642" w:type="dxa"/>
          </w:tcPr>
          <w:p w:rsidR="002B462F" w:rsidRPr="00B94FD2" w:rsidRDefault="000C559D" w:rsidP="00AD49A7">
            <w:pPr>
              <w:spacing w:after="0" w:line="276" w:lineRule="auto"/>
              <w:jc w:val="center"/>
              <w:rPr>
                <w:rFonts w:cs="Times New Roman"/>
                <w:lang w:val="id-ID"/>
              </w:rPr>
            </w:pPr>
            <w:r>
              <w:rPr>
                <w:rFonts w:cs="Times New Roman"/>
                <w:lang w:val="id-ID"/>
              </w:rPr>
              <w:t>81,6</w:t>
            </w:r>
            <w:r w:rsidR="002B462F">
              <w:rPr>
                <w:rFonts w:cs="Times New Roman"/>
                <w:lang w:val="id-ID"/>
              </w:rPr>
              <w:t>%</w:t>
            </w:r>
          </w:p>
        </w:tc>
      </w:tr>
      <w:tr w:rsidR="002B462F" w:rsidRPr="00627599" w:rsidTr="001D131C">
        <w:tc>
          <w:tcPr>
            <w:tcW w:w="2122" w:type="dxa"/>
          </w:tcPr>
          <w:p w:rsidR="002B462F" w:rsidRPr="00397F2C" w:rsidRDefault="002B462F" w:rsidP="00AD49A7">
            <w:pPr>
              <w:spacing w:after="0" w:line="276" w:lineRule="auto"/>
              <w:jc w:val="center"/>
              <w:rPr>
                <w:rFonts w:cs="Times New Roman"/>
              </w:rPr>
            </w:pPr>
            <w:r>
              <w:rPr>
                <w:rFonts w:cs="Times New Roman"/>
              </w:rPr>
              <w:t>Kurang Setuju</w:t>
            </w:r>
          </w:p>
        </w:tc>
        <w:tc>
          <w:tcPr>
            <w:tcW w:w="1162" w:type="dxa"/>
          </w:tcPr>
          <w:p w:rsidR="002B462F" w:rsidRPr="00B63824" w:rsidRDefault="002B462F" w:rsidP="00AD49A7">
            <w:pPr>
              <w:spacing w:after="0" w:line="276" w:lineRule="auto"/>
              <w:jc w:val="center"/>
              <w:rPr>
                <w:rFonts w:cs="Times New Roman"/>
                <w:lang w:val="id-ID"/>
              </w:rPr>
            </w:pPr>
            <w:r>
              <w:rPr>
                <w:rFonts w:cs="Times New Roman"/>
                <w:lang w:val="id-ID"/>
              </w:rPr>
              <w:t>3</w:t>
            </w:r>
          </w:p>
        </w:tc>
        <w:tc>
          <w:tcPr>
            <w:tcW w:w="1642" w:type="dxa"/>
          </w:tcPr>
          <w:p w:rsidR="002B462F" w:rsidRPr="00B63824" w:rsidRDefault="002B462F" w:rsidP="00AD49A7">
            <w:pPr>
              <w:spacing w:after="0" w:line="276" w:lineRule="auto"/>
              <w:jc w:val="center"/>
              <w:rPr>
                <w:rFonts w:cs="Times New Roman"/>
                <w:lang w:val="id-ID"/>
              </w:rPr>
            </w:pPr>
            <w:r>
              <w:rPr>
                <w:rFonts w:cs="Times New Roman"/>
                <w:lang w:val="id-ID"/>
              </w:rPr>
              <w:t>3</w:t>
            </w:r>
          </w:p>
        </w:tc>
        <w:tc>
          <w:tcPr>
            <w:tcW w:w="1642" w:type="dxa"/>
          </w:tcPr>
          <w:p w:rsidR="002B462F" w:rsidRPr="00812675" w:rsidRDefault="002B462F" w:rsidP="00AD49A7">
            <w:pPr>
              <w:spacing w:after="0" w:line="276" w:lineRule="auto"/>
              <w:jc w:val="center"/>
              <w:rPr>
                <w:rFonts w:cs="Times New Roman"/>
                <w:lang w:val="id-ID"/>
              </w:rPr>
            </w:pPr>
            <w:r>
              <w:rPr>
                <w:rFonts w:cs="Times New Roman"/>
                <w:lang w:val="id-ID"/>
              </w:rPr>
              <w:t>9</w:t>
            </w:r>
          </w:p>
        </w:tc>
        <w:tc>
          <w:tcPr>
            <w:tcW w:w="1642" w:type="dxa"/>
          </w:tcPr>
          <w:p w:rsidR="002B462F" w:rsidRPr="00B94FD2" w:rsidRDefault="002B462F" w:rsidP="00AD49A7">
            <w:pPr>
              <w:spacing w:after="0" w:line="276" w:lineRule="auto"/>
              <w:jc w:val="center"/>
              <w:rPr>
                <w:rFonts w:cs="Times New Roman"/>
                <w:lang w:val="id-ID"/>
              </w:rPr>
            </w:pPr>
            <w:r>
              <w:rPr>
                <w:rFonts w:cs="Times New Roman"/>
              </w:rPr>
              <w:t>4,6</w:t>
            </w:r>
            <w:r>
              <w:rPr>
                <w:rFonts w:cs="Times New Roman"/>
                <w:lang w:val="id-ID"/>
              </w:rPr>
              <w:t>%</w:t>
            </w:r>
          </w:p>
        </w:tc>
      </w:tr>
      <w:tr w:rsidR="002B462F" w:rsidRPr="00627599" w:rsidTr="001D131C">
        <w:tc>
          <w:tcPr>
            <w:tcW w:w="2122" w:type="dxa"/>
          </w:tcPr>
          <w:p w:rsidR="002B462F" w:rsidRPr="00397F2C" w:rsidRDefault="002B462F" w:rsidP="00AD49A7">
            <w:pPr>
              <w:spacing w:after="0" w:line="276" w:lineRule="auto"/>
              <w:jc w:val="center"/>
              <w:rPr>
                <w:rFonts w:cs="Times New Roman"/>
              </w:rPr>
            </w:pPr>
            <w:r>
              <w:rPr>
                <w:rFonts w:cs="Times New Roman"/>
              </w:rPr>
              <w:t>Tidak Setuju</w:t>
            </w:r>
          </w:p>
        </w:tc>
        <w:tc>
          <w:tcPr>
            <w:tcW w:w="1162" w:type="dxa"/>
          </w:tcPr>
          <w:p w:rsidR="002B462F" w:rsidRPr="00B63824" w:rsidRDefault="002B462F" w:rsidP="00AD49A7">
            <w:pPr>
              <w:spacing w:after="0" w:line="276" w:lineRule="auto"/>
              <w:jc w:val="center"/>
              <w:rPr>
                <w:rFonts w:cs="Times New Roman"/>
                <w:lang w:val="id-ID"/>
              </w:rPr>
            </w:pPr>
            <w:r>
              <w:rPr>
                <w:rFonts w:cs="Times New Roman"/>
                <w:lang w:val="id-ID"/>
              </w:rPr>
              <w:t>2</w:t>
            </w:r>
          </w:p>
        </w:tc>
        <w:tc>
          <w:tcPr>
            <w:tcW w:w="1642" w:type="dxa"/>
          </w:tcPr>
          <w:p w:rsidR="002B462F" w:rsidRPr="00B63824" w:rsidRDefault="002B462F" w:rsidP="00AD49A7">
            <w:pPr>
              <w:spacing w:after="0" w:line="276" w:lineRule="auto"/>
              <w:jc w:val="center"/>
              <w:rPr>
                <w:rFonts w:cs="Times New Roman"/>
                <w:lang w:val="id-ID"/>
              </w:rPr>
            </w:pPr>
            <w:r>
              <w:rPr>
                <w:rFonts w:cs="Times New Roman"/>
                <w:lang w:val="id-ID"/>
              </w:rPr>
              <w:t>0</w:t>
            </w:r>
          </w:p>
        </w:tc>
        <w:tc>
          <w:tcPr>
            <w:tcW w:w="1642" w:type="dxa"/>
          </w:tcPr>
          <w:p w:rsidR="002B462F" w:rsidRPr="00812675" w:rsidRDefault="002B462F" w:rsidP="00AD49A7">
            <w:pPr>
              <w:spacing w:after="0" w:line="276" w:lineRule="auto"/>
              <w:jc w:val="center"/>
              <w:rPr>
                <w:rFonts w:cs="Times New Roman"/>
                <w:lang w:val="id-ID"/>
              </w:rPr>
            </w:pPr>
            <w:r>
              <w:rPr>
                <w:rFonts w:cs="Times New Roman"/>
                <w:lang w:val="id-ID"/>
              </w:rPr>
              <w:t>0</w:t>
            </w:r>
          </w:p>
        </w:tc>
        <w:tc>
          <w:tcPr>
            <w:tcW w:w="1642" w:type="dxa"/>
          </w:tcPr>
          <w:p w:rsidR="002B462F" w:rsidRPr="00B94FD2" w:rsidRDefault="002B462F" w:rsidP="00AD49A7">
            <w:pPr>
              <w:spacing w:after="0" w:line="276" w:lineRule="auto"/>
              <w:jc w:val="center"/>
              <w:rPr>
                <w:rFonts w:cs="Times New Roman"/>
                <w:lang w:val="id-ID"/>
              </w:rPr>
            </w:pPr>
            <w:r>
              <w:rPr>
                <w:rFonts w:cs="Times New Roman"/>
                <w:lang w:val="id-ID"/>
              </w:rPr>
              <w:t>0%</w:t>
            </w:r>
          </w:p>
        </w:tc>
      </w:tr>
      <w:tr w:rsidR="002B462F" w:rsidRPr="00627599" w:rsidTr="001D131C">
        <w:tc>
          <w:tcPr>
            <w:tcW w:w="2122" w:type="dxa"/>
          </w:tcPr>
          <w:p w:rsidR="002B462F" w:rsidRPr="00397F2C" w:rsidRDefault="002B462F" w:rsidP="00AD49A7">
            <w:pPr>
              <w:spacing w:after="0" w:line="276" w:lineRule="auto"/>
              <w:jc w:val="center"/>
              <w:rPr>
                <w:rFonts w:cs="Times New Roman"/>
              </w:rPr>
            </w:pPr>
            <w:r>
              <w:rPr>
                <w:rFonts w:cs="Times New Roman"/>
              </w:rPr>
              <w:t>Sangat Tidak Setuju</w:t>
            </w:r>
          </w:p>
        </w:tc>
        <w:tc>
          <w:tcPr>
            <w:tcW w:w="1162" w:type="dxa"/>
          </w:tcPr>
          <w:p w:rsidR="002B462F" w:rsidRPr="00B63824" w:rsidRDefault="002B462F" w:rsidP="00AD49A7">
            <w:pPr>
              <w:spacing w:after="0" w:line="276" w:lineRule="auto"/>
              <w:jc w:val="center"/>
              <w:rPr>
                <w:rFonts w:cs="Times New Roman"/>
                <w:lang w:val="id-ID"/>
              </w:rPr>
            </w:pPr>
            <w:r>
              <w:rPr>
                <w:rFonts w:cs="Times New Roman"/>
                <w:lang w:val="id-ID"/>
              </w:rPr>
              <w:t>1</w:t>
            </w:r>
          </w:p>
        </w:tc>
        <w:tc>
          <w:tcPr>
            <w:tcW w:w="1642" w:type="dxa"/>
          </w:tcPr>
          <w:p w:rsidR="002B462F" w:rsidRPr="00B63824" w:rsidRDefault="002B462F" w:rsidP="00AD49A7">
            <w:pPr>
              <w:spacing w:after="0" w:line="276" w:lineRule="auto"/>
              <w:jc w:val="center"/>
              <w:rPr>
                <w:rFonts w:cs="Times New Roman"/>
                <w:lang w:val="id-ID"/>
              </w:rPr>
            </w:pPr>
            <w:r>
              <w:rPr>
                <w:rFonts w:cs="Times New Roman"/>
                <w:lang w:val="id-ID"/>
              </w:rPr>
              <w:t>0</w:t>
            </w:r>
          </w:p>
        </w:tc>
        <w:tc>
          <w:tcPr>
            <w:tcW w:w="1642" w:type="dxa"/>
          </w:tcPr>
          <w:p w:rsidR="002B462F" w:rsidRPr="00812675" w:rsidRDefault="002B462F" w:rsidP="00AD49A7">
            <w:pPr>
              <w:spacing w:after="0" w:line="276" w:lineRule="auto"/>
              <w:jc w:val="center"/>
              <w:rPr>
                <w:rFonts w:cs="Times New Roman"/>
                <w:lang w:val="id-ID"/>
              </w:rPr>
            </w:pPr>
            <w:r>
              <w:rPr>
                <w:rFonts w:cs="Times New Roman"/>
                <w:lang w:val="id-ID"/>
              </w:rPr>
              <w:t>0</w:t>
            </w:r>
          </w:p>
        </w:tc>
        <w:tc>
          <w:tcPr>
            <w:tcW w:w="1642" w:type="dxa"/>
          </w:tcPr>
          <w:p w:rsidR="002B462F" w:rsidRPr="00B04232" w:rsidRDefault="002B462F" w:rsidP="00AD49A7">
            <w:pPr>
              <w:spacing w:after="0" w:line="276" w:lineRule="auto"/>
              <w:jc w:val="center"/>
              <w:rPr>
                <w:rFonts w:cs="Times New Roman"/>
                <w:lang w:val="id-ID"/>
              </w:rPr>
            </w:pPr>
            <w:r>
              <w:rPr>
                <w:rFonts w:cs="Times New Roman"/>
                <w:lang w:val="id-ID"/>
              </w:rPr>
              <w:t>0%</w:t>
            </w:r>
          </w:p>
        </w:tc>
      </w:tr>
      <w:tr w:rsidR="002B462F" w:rsidRPr="00627599" w:rsidTr="001D131C">
        <w:tc>
          <w:tcPr>
            <w:tcW w:w="2122" w:type="dxa"/>
          </w:tcPr>
          <w:p w:rsidR="002B462F" w:rsidRPr="00627599" w:rsidRDefault="002B462F" w:rsidP="00AD49A7">
            <w:pPr>
              <w:spacing w:after="0" w:line="276" w:lineRule="auto"/>
              <w:jc w:val="center"/>
              <w:rPr>
                <w:rFonts w:cs="Times New Roman"/>
                <w:lang w:val="id-ID"/>
              </w:rPr>
            </w:pPr>
            <w:r w:rsidRPr="00627599">
              <w:rPr>
                <w:rFonts w:cs="Times New Roman"/>
                <w:lang w:val="id-ID"/>
              </w:rPr>
              <w:t>Jumlah</w:t>
            </w:r>
          </w:p>
        </w:tc>
        <w:tc>
          <w:tcPr>
            <w:tcW w:w="1162" w:type="dxa"/>
          </w:tcPr>
          <w:p w:rsidR="002B462F" w:rsidRPr="00627599" w:rsidRDefault="002B462F" w:rsidP="00AD49A7">
            <w:pPr>
              <w:spacing w:after="0" w:line="276" w:lineRule="auto"/>
              <w:rPr>
                <w:rFonts w:cs="Times New Roman"/>
              </w:rPr>
            </w:pPr>
          </w:p>
        </w:tc>
        <w:tc>
          <w:tcPr>
            <w:tcW w:w="1642" w:type="dxa"/>
          </w:tcPr>
          <w:p w:rsidR="002B462F" w:rsidRPr="00B63824" w:rsidRDefault="002B462F" w:rsidP="00AD49A7">
            <w:pPr>
              <w:spacing w:after="0" w:line="276" w:lineRule="auto"/>
              <w:jc w:val="center"/>
              <w:rPr>
                <w:rFonts w:cs="Times New Roman"/>
                <w:lang w:val="id-ID"/>
              </w:rPr>
            </w:pPr>
            <w:r>
              <w:rPr>
                <w:rFonts w:cs="Times New Roman"/>
                <w:lang w:val="id-ID"/>
              </w:rPr>
              <w:t>65</w:t>
            </w:r>
          </w:p>
        </w:tc>
        <w:tc>
          <w:tcPr>
            <w:tcW w:w="1642" w:type="dxa"/>
          </w:tcPr>
          <w:p w:rsidR="002B462F" w:rsidRPr="00C53987" w:rsidRDefault="002B462F" w:rsidP="00AD49A7">
            <w:pPr>
              <w:spacing w:after="0" w:line="276" w:lineRule="auto"/>
              <w:jc w:val="center"/>
              <w:rPr>
                <w:rFonts w:cs="Times New Roman"/>
              </w:rPr>
            </w:pPr>
            <w:r>
              <w:rPr>
                <w:rFonts w:cs="Times New Roman"/>
                <w:lang w:val="id-ID"/>
              </w:rPr>
              <w:t>266</w:t>
            </w:r>
          </w:p>
        </w:tc>
        <w:tc>
          <w:tcPr>
            <w:tcW w:w="1642" w:type="dxa"/>
          </w:tcPr>
          <w:p w:rsidR="002B462F" w:rsidRPr="00B04232" w:rsidRDefault="002B462F" w:rsidP="00AD49A7">
            <w:pPr>
              <w:spacing w:after="0" w:line="276" w:lineRule="auto"/>
              <w:jc w:val="center"/>
              <w:rPr>
                <w:rFonts w:cs="Times New Roman"/>
                <w:lang w:val="id-ID"/>
              </w:rPr>
            </w:pPr>
            <w:r>
              <w:rPr>
                <w:rFonts w:cs="Times New Roman"/>
                <w:lang w:val="id-ID"/>
              </w:rPr>
              <w:t>100%</w:t>
            </w:r>
          </w:p>
        </w:tc>
      </w:tr>
    </w:tbl>
    <w:p w:rsidR="001D131C" w:rsidRPr="00AD49A7" w:rsidRDefault="002B462F" w:rsidP="009700B2">
      <w:pPr>
        <w:spacing w:after="120" w:line="276" w:lineRule="auto"/>
        <w:rPr>
          <w:rFonts w:cs="Times New Roman"/>
        </w:rPr>
      </w:pPr>
      <w:r w:rsidRPr="00627599">
        <w:rPr>
          <w:rFonts w:cs="Times New Roman"/>
        </w:rPr>
        <w:t>Sumber : Data Primer yang diolah (Tahun 2022)</w:t>
      </w:r>
    </w:p>
    <w:p w:rsidR="002B462F" w:rsidRDefault="002B462F" w:rsidP="009700B2">
      <w:pPr>
        <w:spacing w:after="120" w:line="276" w:lineRule="auto"/>
        <w:rPr>
          <w:rFonts w:cs="Times New Roman"/>
          <w:sz w:val="24"/>
          <w:szCs w:val="24"/>
        </w:rPr>
      </w:pPr>
      <w:r>
        <w:rPr>
          <w:rFonts w:cs="Times New Roman"/>
          <w:sz w:val="24"/>
          <w:szCs w:val="24"/>
        </w:rPr>
        <w:t>Total dalam pengumpulan data angket :</w:t>
      </w:r>
    </w:p>
    <w:p w:rsidR="002B462F" w:rsidRPr="00C80A56" w:rsidRDefault="002B462F"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2B462F" w:rsidRPr="00C56AA8" w:rsidRDefault="002B462F"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266</m:t>
              </m:r>
            </m:num>
            <m:den>
              <m:r>
                <m:rPr>
                  <m:sty m:val="p"/>
                </m:rPr>
                <w:rPr>
                  <w:rFonts w:ascii="Cambria Math" w:hAnsi="Cambria Math"/>
                  <w:sz w:val="24"/>
                  <w:szCs w:val="24"/>
                </w:rPr>
                <m:t xml:space="preserve"> 325</m:t>
              </m:r>
            </m:den>
          </m:f>
          <m:r>
            <w:rPr>
              <w:rFonts w:ascii="Cambria Math" w:hAnsi="Cambria Math"/>
              <w:sz w:val="24"/>
              <w:szCs w:val="24"/>
            </w:rPr>
            <m:t xml:space="preserve"> x 100=81,8%</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C56AA8" w:rsidRPr="00564DF5" w:rsidTr="00D90024">
        <w:trPr>
          <w:trHeight w:val="307"/>
        </w:trPr>
        <w:tc>
          <w:tcPr>
            <w:tcW w:w="1455" w:type="dxa"/>
            <w:tcBorders>
              <w:top w:val="nil"/>
            </w:tcBorders>
          </w:tcPr>
          <w:p w:rsidR="00C56AA8" w:rsidRPr="00564DF5" w:rsidRDefault="00C56AA8" w:rsidP="009700B2">
            <w:pPr>
              <w:pStyle w:val="TableParagraph"/>
              <w:spacing w:before="17" w:line="276" w:lineRule="auto"/>
              <w:ind w:right="203"/>
              <w:rPr>
                <w:sz w:val="24"/>
                <w:szCs w:val="24"/>
              </w:rPr>
            </w:pPr>
            <w:r>
              <w:rPr>
                <w:sz w:val="24"/>
                <w:szCs w:val="24"/>
              </w:rPr>
              <w:lastRenderedPageBreak/>
              <w:t>STS</w:t>
            </w:r>
          </w:p>
        </w:tc>
        <w:tc>
          <w:tcPr>
            <w:tcW w:w="1455" w:type="dxa"/>
            <w:tcBorders>
              <w:top w:val="nil"/>
            </w:tcBorders>
          </w:tcPr>
          <w:p w:rsidR="00C56AA8" w:rsidRPr="00564DF5" w:rsidRDefault="00C56AA8"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C56AA8" w:rsidRPr="00564DF5" w:rsidRDefault="00C56AA8"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C56AA8" w:rsidRPr="00564DF5" w:rsidRDefault="00C56AA8"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C56AA8" w:rsidRPr="00564DF5" w:rsidRDefault="00C56AA8" w:rsidP="009700B2">
            <w:pPr>
              <w:pStyle w:val="TableParagraph"/>
              <w:spacing w:before="115" w:line="276" w:lineRule="auto"/>
              <w:ind w:left="205"/>
              <w:rPr>
                <w:sz w:val="24"/>
                <w:szCs w:val="24"/>
              </w:rPr>
            </w:pPr>
            <w:r>
              <w:rPr>
                <w:sz w:val="24"/>
                <w:szCs w:val="24"/>
              </w:rPr>
              <w:t xml:space="preserve">     SS</w:t>
            </w:r>
          </w:p>
        </w:tc>
      </w:tr>
      <w:tr w:rsidR="00C56AA8" w:rsidRPr="00564DF5" w:rsidTr="00D90024">
        <w:trPr>
          <w:trHeight w:val="766"/>
        </w:trPr>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p w:rsidR="00C56AA8" w:rsidRPr="00564DF5" w:rsidRDefault="00C56AA8"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C56AA8" w:rsidRPr="00564DF5" w:rsidRDefault="00C56AA8"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22752" behindDoc="0" locked="0" layoutInCell="1" allowOverlap="1" wp14:anchorId="3D9F5E90" wp14:editId="25FB7E93">
                      <wp:simplePos x="0" y="0"/>
                      <wp:positionH relativeFrom="column">
                        <wp:posOffset>109855</wp:posOffset>
                      </wp:positionH>
                      <wp:positionV relativeFrom="paragraph">
                        <wp:posOffset>-20320</wp:posOffset>
                      </wp:positionV>
                      <wp:extent cx="0" cy="225425"/>
                      <wp:effectExtent l="57150" t="19050" r="76200" b="79375"/>
                      <wp:wrapNone/>
                      <wp:docPr id="49" name="Straight Connector 49"/>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36AD643B" id="Straight Connector 49"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1.6pt" to="8.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" strokecolor="windowText" strokeweight="2pt">
                      <v:shadow on="t" color="black" opacity="24903f" origin=",.5" offset="0,.55556mm"/>
                    </v:line>
                  </w:pict>
                </mc:Fallback>
              </mc:AlternateContent>
            </w:r>
          </w:p>
          <w:p w:rsidR="00C56AA8" w:rsidRPr="00564DF5" w:rsidRDefault="00C56AA8" w:rsidP="009700B2">
            <w:pPr>
              <w:spacing w:line="276" w:lineRule="auto"/>
              <w:rPr>
                <w:rFonts w:cs="Times New Roman"/>
                <w:sz w:val="24"/>
                <w:szCs w:val="24"/>
                <w:lang w:val="id"/>
              </w:rPr>
            </w:pPr>
            <w:r>
              <w:rPr>
                <w:rFonts w:cs="Times New Roman"/>
                <w:sz w:val="24"/>
                <w:szCs w:val="24"/>
                <w:lang w:val="id"/>
              </w:rPr>
              <w:t xml:space="preserve"> 81,8%</w:t>
            </w:r>
            <w:r w:rsidRPr="00564DF5">
              <w:rPr>
                <w:rFonts w:cs="Times New Roman"/>
                <w:sz w:val="24"/>
                <w:szCs w:val="24"/>
                <w:lang w:val="id"/>
              </w:rPr>
              <w:t xml:space="preserve"> </w:t>
            </w:r>
          </w:p>
        </w:tc>
      </w:tr>
    </w:tbl>
    <w:p w:rsidR="00C56AA8" w:rsidRPr="00D90024" w:rsidRDefault="00C56AA8"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0C559D" w:rsidRDefault="002B462F" w:rsidP="009700B2">
      <w:pPr>
        <w:spacing w:line="276" w:lineRule="auto"/>
        <w:ind w:firstLine="720"/>
        <w:jc w:val="both"/>
        <w:rPr>
          <w:rFonts w:cs="Times New Roman"/>
          <w:sz w:val="24"/>
          <w:szCs w:val="24"/>
        </w:rPr>
      </w:pPr>
      <w:r w:rsidRPr="00072704">
        <w:rPr>
          <w:rFonts w:cs="Times New Roman"/>
          <w:sz w:val="24"/>
          <w:szCs w:val="24"/>
        </w:rPr>
        <w:t>Berdasarkan tabel 4.</w:t>
      </w:r>
      <w:r w:rsidR="00A15968">
        <w:rPr>
          <w:rFonts w:cs="Times New Roman"/>
          <w:sz w:val="24"/>
          <w:szCs w:val="24"/>
        </w:rPr>
        <w:t xml:space="preserve">20 </w:t>
      </w:r>
      <w:r w:rsidRPr="00072704">
        <w:rPr>
          <w:rFonts w:cs="Times New Roman"/>
          <w:sz w:val="24"/>
          <w:szCs w:val="24"/>
        </w:rPr>
        <w:t xml:space="preserve">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0C559D" w:rsidRPr="00CF16EC">
        <w:rPr>
          <w:rFonts w:cs="Times New Roman"/>
          <w:sz w:val="24"/>
          <w:szCs w:val="24"/>
        </w:rPr>
        <w:t>Kebijakan yang diterapkan pimpinan sudah sesuai dengan standar instansi</w:t>
      </w:r>
      <w:r w:rsidRPr="00072704">
        <w:rPr>
          <w:rFonts w:cs="Times New Roman"/>
          <w:sz w:val="24"/>
          <w:szCs w:val="24"/>
        </w:rPr>
        <w:t xml:space="preserve">” yaitu sebanyak </w:t>
      </w:r>
      <w:r w:rsidR="000C559D">
        <w:rPr>
          <w:rFonts w:cs="Times New Roman"/>
          <w:sz w:val="24"/>
          <w:szCs w:val="24"/>
        </w:rPr>
        <w:t>9</w:t>
      </w:r>
      <w:r>
        <w:rPr>
          <w:rFonts w:cs="Times New Roman"/>
          <w:sz w:val="24"/>
          <w:szCs w:val="24"/>
        </w:rPr>
        <w:t xml:space="preserve"> </w:t>
      </w:r>
      <w:r w:rsidRPr="00072704">
        <w:rPr>
          <w:rFonts w:cs="Times New Roman"/>
          <w:sz w:val="24"/>
          <w:szCs w:val="24"/>
        </w:rPr>
        <w:t>responden (</w:t>
      </w:r>
      <w:r w:rsidR="000C559D">
        <w:rPr>
          <w:rFonts w:cs="Times New Roman"/>
          <w:sz w:val="24"/>
          <w:szCs w:val="24"/>
        </w:rPr>
        <w:t>13,8</w:t>
      </w:r>
      <w:r>
        <w:rPr>
          <w:rFonts w:cs="Times New Roman"/>
          <w:sz w:val="24"/>
          <w:szCs w:val="24"/>
        </w:rPr>
        <w:t>%), setuju</w:t>
      </w:r>
      <w:r w:rsidRPr="003635BB">
        <w:rPr>
          <w:rFonts w:cs="Times New Roman"/>
          <w:sz w:val="24"/>
          <w:szCs w:val="24"/>
        </w:rPr>
        <w:t xml:space="preserve"> sebanyak </w:t>
      </w:r>
      <w:r w:rsidR="000C559D">
        <w:rPr>
          <w:rFonts w:cs="Times New Roman"/>
          <w:sz w:val="24"/>
          <w:szCs w:val="24"/>
        </w:rPr>
        <w:t>53 responden (81,6</w:t>
      </w:r>
      <w:r w:rsidR="004A110C">
        <w:rPr>
          <w:rFonts w:cs="Times New Roman"/>
          <w:sz w:val="24"/>
          <w:szCs w:val="24"/>
        </w:rPr>
        <w:t>%</w:t>
      </w:r>
      <w:r>
        <w:rPr>
          <w:rFonts w:cs="Times New Roman"/>
          <w:sz w:val="24"/>
          <w:szCs w:val="24"/>
        </w:rPr>
        <w:t>), kurang setuju</w:t>
      </w:r>
      <w:r w:rsidRPr="003635BB">
        <w:rPr>
          <w:rFonts w:cs="Times New Roman"/>
          <w:sz w:val="24"/>
          <w:szCs w:val="24"/>
        </w:rPr>
        <w:t xml:space="preserve"> sebanyak</w:t>
      </w:r>
      <w:r w:rsidR="000C559D">
        <w:rPr>
          <w:rFonts w:cs="Times New Roman"/>
          <w:sz w:val="24"/>
          <w:szCs w:val="24"/>
        </w:rPr>
        <w:t xml:space="preserve"> 3 responden (4,6</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sidR="00C40EE3">
        <w:rPr>
          <w:rFonts w:cs="Times New Roman"/>
          <w:sz w:val="24"/>
          <w:szCs w:val="24"/>
        </w:rPr>
        <w:t>81,8</w:t>
      </w:r>
      <w:r w:rsidRPr="00072704">
        <w:rPr>
          <w:rFonts w:cs="Times New Roman"/>
          <w:sz w:val="24"/>
          <w:szCs w:val="24"/>
        </w:rPr>
        <w:t xml:space="preserve">% yang </w:t>
      </w:r>
      <w:r>
        <w:rPr>
          <w:rFonts w:cs="Times New Roman"/>
          <w:sz w:val="24"/>
          <w:szCs w:val="24"/>
        </w:rPr>
        <w:t>menunjukan bahwa responden</w:t>
      </w:r>
      <w:r w:rsidR="00237A82">
        <w:rPr>
          <w:rFonts w:cs="Times New Roman"/>
          <w:sz w:val="24"/>
          <w:szCs w:val="24"/>
        </w:rPr>
        <w:t xml:space="preserve"> sangat</w:t>
      </w:r>
      <w:r>
        <w:rPr>
          <w:rFonts w:cs="Times New Roman"/>
          <w:sz w:val="24"/>
          <w:szCs w:val="24"/>
        </w:rPr>
        <w:t xml:space="preserve"> setuju dengan pernyataan tersebut.</w:t>
      </w:r>
    </w:p>
    <w:p w:rsidR="000C559D" w:rsidRPr="000C559D" w:rsidRDefault="000C559D" w:rsidP="00B623B6">
      <w:pPr>
        <w:spacing w:after="0" w:line="276" w:lineRule="auto"/>
        <w:ind w:left="279" w:hanging="279"/>
        <w:rPr>
          <w:rFonts w:cs="Times New Roman"/>
          <w:sz w:val="24"/>
          <w:szCs w:val="24"/>
        </w:rPr>
      </w:pPr>
      <w:r>
        <w:rPr>
          <w:rFonts w:cs="Times New Roman"/>
          <w:sz w:val="24"/>
          <w:szCs w:val="24"/>
        </w:rPr>
        <w:t>b</w:t>
      </w:r>
      <w:r w:rsidRPr="00CF16EC">
        <w:rPr>
          <w:rFonts w:cs="Times New Roman"/>
          <w:sz w:val="24"/>
          <w:szCs w:val="24"/>
        </w:rPr>
        <w:t xml:space="preserve">. </w:t>
      </w:r>
      <w:r w:rsidRPr="000C559D">
        <w:rPr>
          <w:rFonts w:cs="Times New Roman"/>
          <w:sz w:val="24"/>
          <w:szCs w:val="24"/>
        </w:rPr>
        <w:t xml:space="preserve">sistem administrasi memudahkan </w:t>
      </w:r>
      <w:r w:rsidR="006038A5">
        <w:rPr>
          <w:rFonts w:cs="Times New Roman"/>
          <w:sz w:val="24"/>
          <w:szCs w:val="24"/>
        </w:rPr>
        <w:t>Pegawai</w:t>
      </w:r>
      <w:r w:rsidRPr="000C559D">
        <w:rPr>
          <w:rFonts w:cs="Times New Roman"/>
          <w:sz w:val="24"/>
          <w:szCs w:val="24"/>
        </w:rPr>
        <w:t xml:space="preserve"> dalam bekerja</w:t>
      </w:r>
    </w:p>
    <w:p w:rsidR="000C559D" w:rsidRPr="00072704" w:rsidRDefault="00A15968" w:rsidP="00B623B6">
      <w:pPr>
        <w:pStyle w:val="Heading5"/>
        <w:jc w:val="center"/>
      </w:pPr>
      <w:r>
        <w:t>Tabel 4.21</w:t>
      </w:r>
      <w:r w:rsidR="000C559D">
        <w:t xml:space="preserve"> </w:t>
      </w:r>
      <w:r w:rsidR="000C559D" w:rsidRPr="00072704">
        <w:t>Tanggapan Responden Mengenai</w:t>
      </w:r>
    </w:p>
    <w:p w:rsidR="000C559D" w:rsidRPr="000C559D" w:rsidRDefault="000C559D" w:rsidP="00B623B6">
      <w:pPr>
        <w:spacing w:after="0" w:line="276" w:lineRule="auto"/>
        <w:ind w:left="279" w:hanging="279"/>
        <w:jc w:val="center"/>
        <w:rPr>
          <w:rFonts w:cs="Times New Roman"/>
          <w:sz w:val="20"/>
          <w:szCs w:val="20"/>
        </w:rPr>
      </w:pPr>
      <w:r w:rsidRPr="00072704">
        <w:rPr>
          <w:rFonts w:cs="Times New Roman"/>
          <w:sz w:val="24"/>
          <w:szCs w:val="24"/>
        </w:rPr>
        <w:t>“</w:t>
      </w:r>
      <w:r w:rsidRPr="000C559D">
        <w:rPr>
          <w:rFonts w:cs="Times New Roman"/>
          <w:sz w:val="24"/>
          <w:szCs w:val="24"/>
        </w:rPr>
        <w:t xml:space="preserve">sistem administrasi memudahkan </w:t>
      </w:r>
      <w:r w:rsidR="006038A5">
        <w:rPr>
          <w:rFonts w:cs="Times New Roman"/>
          <w:sz w:val="24"/>
          <w:szCs w:val="24"/>
        </w:rPr>
        <w:t>Pegawai</w:t>
      </w:r>
      <w:r w:rsidRPr="000C559D">
        <w:rPr>
          <w:rFonts w:cs="Times New Roman"/>
          <w:sz w:val="24"/>
          <w:szCs w:val="24"/>
        </w:rPr>
        <w:t xml:space="preserve"> dalam bekerja</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0C559D" w:rsidRPr="00627599" w:rsidTr="001D131C">
        <w:tc>
          <w:tcPr>
            <w:tcW w:w="2122" w:type="dxa"/>
          </w:tcPr>
          <w:p w:rsidR="000C559D" w:rsidRPr="00627599" w:rsidRDefault="000C559D" w:rsidP="00AD49A7">
            <w:pPr>
              <w:spacing w:after="0" w:line="276" w:lineRule="auto"/>
              <w:jc w:val="center"/>
              <w:rPr>
                <w:rFonts w:cs="Times New Roman"/>
                <w:lang w:val="id-ID"/>
              </w:rPr>
            </w:pPr>
            <w:r w:rsidRPr="00627599">
              <w:rPr>
                <w:rFonts w:cs="Times New Roman"/>
                <w:lang w:val="id-ID"/>
              </w:rPr>
              <w:t>Keterangan</w:t>
            </w:r>
          </w:p>
        </w:tc>
        <w:tc>
          <w:tcPr>
            <w:tcW w:w="1162" w:type="dxa"/>
          </w:tcPr>
          <w:p w:rsidR="000C559D" w:rsidRPr="00627599" w:rsidRDefault="000C559D" w:rsidP="00AD49A7">
            <w:pPr>
              <w:spacing w:after="0" w:line="276" w:lineRule="auto"/>
              <w:jc w:val="center"/>
              <w:rPr>
                <w:rFonts w:cs="Times New Roman"/>
                <w:lang w:val="id-ID"/>
              </w:rPr>
            </w:pPr>
            <w:r w:rsidRPr="00627599">
              <w:rPr>
                <w:rFonts w:cs="Times New Roman"/>
                <w:lang w:val="id-ID"/>
              </w:rPr>
              <w:t>Skor</w:t>
            </w:r>
          </w:p>
        </w:tc>
        <w:tc>
          <w:tcPr>
            <w:tcW w:w="1642" w:type="dxa"/>
          </w:tcPr>
          <w:p w:rsidR="000C559D" w:rsidRPr="00627599" w:rsidRDefault="000C559D" w:rsidP="00AD49A7">
            <w:pPr>
              <w:spacing w:after="0" w:line="276" w:lineRule="auto"/>
              <w:jc w:val="center"/>
              <w:rPr>
                <w:rFonts w:cs="Times New Roman"/>
                <w:lang w:val="id-ID"/>
              </w:rPr>
            </w:pPr>
            <w:r w:rsidRPr="00627599">
              <w:rPr>
                <w:rFonts w:cs="Times New Roman"/>
                <w:lang w:val="id-ID"/>
              </w:rPr>
              <w:t>Jumlah Responden</w:t>
            </w:r>
          </w:p>
        </w:tc>
        <w:tc>
          <w:tcPr>
            <w:tcW w:w="1642" w:type="dxa"/>
          </w:tcPr>
          <w:p w:rsidR="000C559D" w:rsidRPr="00627599" w:rsidRDefault="000C559D" w:rsidP="00AD49A7">
            <w:pPr>
              <w:spacing w:after="0" w:line="276" w:lineRule="auto"/>
              <w:jc w:val="center"/>
              <w:rPr>
                <w:rFonts w:cs="Times New Roman"/>
                <w:lang w:val="id-ID"/>
              </w:rPr>
            </w:pPr>
            <w:r w:rsidRPr="00627599">
              <w:rPr>
                <w:rFonts w:cs="Times New Roman"/>
                <w:lang w:val="id-ID"/>
              </w:rPr>
              <w:t>Skor Total</w:t>
            </w:r>
          </w:p>
        </w:tc>
        <w:tc>
          <w:tcPr>
            <w:tcW w:w="1642" w:type="dxa"/>
          </w:tcPr>
          <w:p w:rsidR="000C559D" w:rsidRPr="00627599" w:rsidRDefault="000C559D" w:rsidP="00AD49A7">
            <w:pPr>
              <w:spacing w:after="0" w:line="276" w:lineRule="auto"/>
              <w:jc w:val="center"/>
              <w:rPr>
                <w:rFonts w:cs="Times New Roman"/>
                <w:lang w:val="id-ID"/>
              </w:rPr>
            </w:pPr>
            <w:r w:rsidRPr="00627599">
              <w:rPr>
                <w:rFonts w:cs="Times New Roman"/>
                <w:lang w:val="id-ID"/>
              </w:rPr>
              <w:t>Persentase (%)</w:t>
            </w:r>
          </w:p>
        </w:tc>
      </w:tr>
      <w:tr w:rsidR="000C559D" w:rsidRPr="00627599" w:rsidTr="001D131C">
        <w:tc>
          <w:tcPr>
            <w:tcW w:w="2122" w:type="dxa"/>
          </w:tcPr>
          <w:p w:rsidR="000C559D" w:rsidRPr="00806BC2" w:rsidRDefault="000C559D"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0C559D" w:rsidRPr="00B63824" w:rsidRDefault="000C559D" w:rsidP="00AD49A7">
            <w:pPr>
              <w:spacing w:after="0" w:line="276" w:lineRule="auto"/>
              <w:jc w:val="center"/>
              <w:rPr>
                <w:rFonts w:cs="Times New Roman"/>
                <w:lang w:val="id-ID"/>
              </w:rPr>
            </w:pPr>
            <w:r>
              <w:rPr>
                <w:rFonts w:cs="Times New Roman"/>
                <w:lang w:val="id-ID"/>
              </w:rPr>
              <w:t>5</w:t>
            </w:r>
          </w:p>
        </w:tc>
        <w:tc>
          <w:tcPr>
            <w:tcW w:w="1642" w:type="dxa"/>
          </w:tcPr>
          <w:p w:rsidR="000C559D" w:rsidRPr="00B63824" w:rsidRDefault="000C559D" w:rsidP="00AD49A7">
            <w:pPr>
              <w:spacing w:after="0" w:line="276" w:lineRule="auto"/>
              <w:jc w:val="center"/>
              <w:rPr>
                <w:rFonts w:cs="Times New Roman"/>
                <w:lang w:val="id-ID"/>
              </w:rPr>
            </w:pPr>
            <w:r>
              <w:rPr>
                <w:rFonts w:cs="Times New Roman"/>
                <w:lang w:val="id-ID"/>
              </w:rPr>
              <w:t>6</w:t>
            </w:r>
          </w:p>
        </w:tc>
        <w:tc>
          <w:tcPr>
            <w:tcW w:w="1642" w:type="dxa"/>
          </w:tcPr>
          <w:p w:rsidR="000C559D" w:rsidRPr="002129B1" w:rsidRDefault="000C559D" w:rsidP="00AD49A7">
            <w:pPr>
              <w:spacing w:after="0" w:line="276" w:lineRule="auto"/>
              <w:jc w:val="center"/>
              <w:rPr>
                <w:rFonts w:cs="Times New Roman"/>
              </w:rPr>
            </w:pPr>
            <w:r>
              <w:rPr>
                <w:rFonts w:cs="Times New Roman"/>
              </w:rPr>
              <w:t>30</w:t>
            </w:r>
          </w:p>
        </w:tc>
        <w:tc>
          <w:tcPr>
            <w:tcW w:w="1642" w:type="dxa"/>
          </w:tcPr>
          <w:p w:rsidR="000C559D" w:rsidRPr="00B94FD2" w:rsidRDefault="000C559D" w:rsidP="00AD49A7">
            <w:pPr>
              <w:spacing w:after="0" w:line="276" w:lineRule="auto"/>
              <w:jc w:val="center"/>
              <w:rPr>
                <w:rFonts w:cs="Times New Roman"/>
                <w:lang w:val="id-ID"/>
              </w:rPr>
            </w:pPr>
            <w:r>
              <w:rPr>
                <w:rFonts w:cs="Times New Roman"/>
              </w:rPr>
              <w:t>9,2</w:t>
            </w:r>
            <w:r>
              <w:rPr>
                <w:rFonts w:cs="Times New Roman"/>
                <w:lang w:val="id-ID"/>
              </w:rPr>
              <w:t>%</w:t>
            </w:r>
          </w:p>
        </w:tc>
      </w:tr>
      <w:tr w:rsidR="000C559D" w:rsidRPr="00627599" w:rsidTr="001D131C">
        <w:tc>
          <w:tcPr>
            <w:tcW w:w="2122" w:type="dxa"/>
          </w:tcPr>
          <w:p w:rsidR="000C559D" w:rsidRPr="00627599" w:rsidRDefault="000C559D" w:rsidP="00AD49A7">
            <w:pPr>
              <w:spacing w:after="0" w:line="276" w:lineRule="auto"/>
              <w:jc w:val="center"/>
              <w:rPr>
                <w:rFonts w:cs="Times New Roman"/>
                <w:lang w:val="id-ID"/>
              </w:rPr>
            </w:pPr>
            <w:r>
              <w:rPr>
                <w:rFonts w:cs="Times New Roman"/>
                <w:lang w:val="id-ID"/>
              </w:rPr>
              <w:t>Setuju</w:t>
            </w:r>
          </w:p>
        </w:tc>
        <w:tc>
          <w:tcPr>
            <w:tcW w:w="1162" w:type="dxa"/>
          </w:tcPr>
          <w:p w:rsidR="000C559D" w:rsidRPr="00B63824" w:rsidRDefault="000C559D" w:rsidP="00AD49A7">
            <w:pPr>
              <w:spacing w:after="0" w:line="276" w:lineRule="auto"/>
              <w:jc w:val="center"/>
              <w:rPr>
                <w:rFonts w:cs="Times New Roman"/>
                <w:lang w:val="id-ID"/>
              </w:rPr>
            </w:pPr>
            <w:r>
              <w:rPr>
                <w:rFonts w:cs="Times New Roman"/>
                <w:lang w:val="id-ID"/>
              </w:rPr>
              <w:t>4</w:t>
            </w:r>
          </w:p>
        </w:tc>
        <w:tc>
          <w:tcPr>
            <w:tcW w:w="1642" w:type="dxa"/>
          </w:tcPr>
          <w:p w:rsidR="000C559D" w:rsidRPr="00B63824" w:rsidRDefault="000C559D" w:rsidP="00AD49A7">
            <w:pPr>
              <w:spacing w:after="0" w:line="276" w:lineRule="auto"/>
              <w:jc w:val="center"/>
              <w:rPr>
                <w:rFonts w:cs="Times New Roman"/>
                <w:lang w:val="id-ID"/>
              </w:rPr>
            </w:pPr>
            <w:r>
              <w:rPr>
                <w:rFonts w:cs="Times New Roman"/>
                <w:lang w:val="id-ID"/>
              </w:rPr>
              <w:t>58</w:t>
            </w:r>
          </w:p>
        </w:tc>
        <w:tc>
          <w:tcPr>
            <w:tcW w:w="1642" w:type="dxa"/>
          </w:tcPr>
          <w:p w:rsidR="000C559D" w:rsidRPr="00953331" w:rsidRDefault="000C559D" w:rsidP="00AD49A7">
            <w:pPr>
              <w:spacing w:after="0" w:line="276" w:lineRule="auto"/>
              <w:jc w:val="center"/>
              <w:rPr>
                <w:rFonts w:cs="Times New Roman"/>
              </w:rPr>
            </w:pPr>
            <w:r>
              <w:rPr>
                <w:rFonts w:cs="Times New Roman"/>
              </w:rPr>
              <w:t>232</w:t>
            </w:r>
          </w:p>
        </w:tc>
        <w:tc>
          <w:tcPr>
            <w:tcW w:w="1642" w:type="dxa"/>
          </w:tcPr>
          <w:p w:rsidR="000C559D" w:rsidRPr="00B94FD2" w:rsidRDefault="004A110C" w:rsidP="00AD49A7">
            <w:pPr>
              <w:spacing w:after="0" w:line="276" w:lineRule="auto"/>
              <w:jc w:val="center"/>
              <w:rPr>
                <w:rFonts w:cs="Times New Roman"/>
                <w:lang w:val="id-ID"/>
              </w:rPr>
            </w:pPr>
            <w:r>
              <w:rPr>
                <w:rFonts w:cs="Times New Roman"/>
                <w:lang w:val="id-ID"/>
              </w:rPr>
              <w:t>89,3</w:t>
            </w:r>
            <w:r w:rsidR="000C559D">
              <w:rPr>
                <w:rFonts w:cs="Times New Roman"/>
                <w:lang w:val="id-ID"/>
              </w:rPr>
              <w:t>%</w:t>
            </w:r>
          </w:p>
        </w:tc>
      </w:tr>
      <w:tr w:rsidR="000C559D" w:rsidRPr="00627599" w:rsidTr="001D131C">
        <w:tc>
          <w:tcPr>
            <w:tcW w:w="2122" w:type="dxa"/>
          </w:tcPr>
          <w:p w:rsidR="000C559D" w:rsidRPr="00397F2C" w:rsidRDefault="000C559D" w:rsidP="00AD49A7">
            <w:pPr>
              <w:spacing w:after="0" w:line="276" w:lineRule="auto"/>
              <w:jc w:val="center"/>
              <w:rPr>
                <w:rFonts w:cs="Times New Roman"/>
              </w:rPr>
            </w:pPr>
            <w:r>
              <w:rPr>
                <w:rFonts w:cs="Times New Roman"/>
              </w:rPr>
              <w:t>Kurang Setuju</w:t>
            </w:r>
          </w:p>
        </w:tc>
        <w:tc>
          <w:tcPr>
            <w:tcW w:w="1162" w:type="dxa"/>
          </w:tcPr>
          <w:p w:rsidR="000C559D" w:rsidRPr="00B63824" w:rsidRDefault="000C559D" w:rsidP="00AD49A7">
            <w:pPr>
              <w:spacing w:after="0" w:line="276" w:lineRule="auto"/>
              <w:jc w:val="center"/>
              <w:rPr>
                <w:rFonts w:cs="Times New Roman"/>
                <w:lang w:val="id-ID"/>
              </w:rPr>
            </w:pPr>
            <w:r>
              <w:rPr>
                <w:rFonts w:cs="Times New Roman"/>
                <w:lang w:val="id-ID"/>
              </w:rPr>
              <w:t>3</w:t>
            </w:r>
          </w:p>
        </w:tc>
        <w:tc>
          <w:tcPr>
            <w:tcW w:w="1642" w:type="dxa"/>
          </w:tcPr>
          <w:p w:rsidR="000C559D" w:rsidRPr="00B63824" w:rsidRDefault="000C559D" w:rsidP="00AD49A7">
            <w:pPr>
              <w:spacing w:after="0" w:line="276" w:lineRule="auto"/>
              <w:jc w:val="center"/>
              <w:rPr>
                <w:rFonts w:cs="Times New Roman"/>
                <w:lang w:val="id-ID"/>
              </w:rPr>
            </w:pPr>
            <w:r>
              <w:rPr>
                <w:rFonts w:cs="Times New Roman"/>
                <w:lang w:val="id-ID"/>
              </w:rPr>
              <w:t>1</w:t>
            </w:r>
          </w:p>
        </w:tc>
        <w:tc>
          <w:tcPr>
            <w:tcW w:w="1642" w:type="dxa"/>
          </w:tcPr>
          <w:p w:rsidR="000C559D" w:rsidRPr="00812675" w:rsidRDefault="000C559D" w:rsidP="00AD49A7">
            <w:pPr>
              <w:spacing w:after="0" w:line="276" w:lineRule="auto"/>
              <w:jc w:val="center"/>
              <w:rPr>
                <w:rFonts w:cs="Times New Roman"/>
                <w:lang w:val="id-ID"/>
              </w:rPr>
            </w:pPr>
            <w:r>
              <w:rPr>
                <w:rFonts w:cs="Times New Roman"/>
                <w:lang w:val="id-ID"/>
              </w:rPr>
              <w:t>3</w:t>
            </w:r>
          </w:p>
        </w:tc>
        <w:tc>
          <w:tcPr>
            <w:tcW w:w="1642" w:type="dxa"/>
          </w:tcPr>
          <w:p w:rsidR="000C559D" w:rsidRPr="00B94FD2" w:rsidRDefault="000C559D" w:rsidP="00AD49A7">
            <w:pPr>
              <w:spacing w:after="0" w:line="276" w:lineRule="auto"/>
              <w:jc w:val="center"/>
              <w:rPr>
                <w:rFonts w:cs="Times New Roman"/>
                <w:lang w:val="id-ID"/>
              </w:rPr>
            </w:pPr>
            <w:r>
              <w:rPr>
                <w:rFonts w:cs="Times New Roman"/>
              </w:rPr>
              <w:t>1,5</w:t>
            </w:r>
            <w:r>
              <w:rPr>
                <w:rFonts w:cs="Times New Roman"/>
                <w:lang w:val="id-ID"/>
              </w:rPr>
              <w:t>%</w:t>
            </w:r>
          </w:p>
        </w:tc>
      </w:tr>
      <w:tr w:rsidR="000C559D" w:rsidRPr="00627599" w:rsidTr="001D131C">
        <w:tc>
          <w:tcPr>
            <w:tcW w:w="2122" w:type="dxa"/>
          </w:tcPr>
          <w:p w:rsidR="000C559D" w:rsidRPr="00397F2C" w:rsidRDefault="000C559D" w:rsidP="00AD49A7">
            <w:pPr>
              <w:spacing w:after="0" w:line="276" w:lineRule="auto"/>
              <w:jc w:val="center"/>
              <w:rPr>
                <w:rFonts w:cs="Times New Roman"/>
              </w:rPr>
            </w:pPr>
            <w:r>
              <w:rPr>
                <w:rFonts w:cs="Times New Roman"/>
              </w:rPr>
              <w:t>Tidak Setuju</w:t>
            </w:r>
          </w:p>
        </w:tc>
        <w:tc>
          <w:tcPr>
            <w:tcW w:w="1162" w:type="dxa"/>
          </w:tcPr>
          <w:p w:rsidR="000C559D" w:rsidRPr="00B63824" w:rsidRDefault="000C559D" w:rsidP="00AD49A7">
            <w:pPr>
              <w:spacing w:after="0" w:line="276" w:lineRule="auto"/>
              <w:jc w:val="center"/>
              <w:rPr>
                <w:rFonts w:cs="Times New Roman"/>
                <w:lang w:val="id-ID"/>
              </w:rPr>
            </w:pPr>
            <w:r>
              <w:rPr>
                <w:rFonts w:cs="Times New Roman"/>
                <w:lang w:val="id-ID"/>
              </w:rPr>
              <w:t>2</w:t>
            </w:r>
          </w:p>
        </w:tc>
        <w:tc>
          <w:tcPr>
            <w:tcW w:w="1642" w:type="dxa"/>
          </w:tcPr>
          <w:p w:rsidR="000C559D" w:rsidRPr="00B63824" w:rsidRDefault="000C559D" w:rsidP="00AD49A7">
            <w:pPr>
              <w:spacing w:after="0" w:line="276" w:lineRule="auto"/>
              <w:jc w:val="center"/>
              <w:rPr>
                <w:rFonts w:cs="Times New Roman"/>
                <w:lang w:val="id-ID"/>
              </w:rPr>
            </w:pPr>
            <w:r>
              <w:rPr>
                <w:rFonts w:cs="Times New Roman"/>
                <w:lang w:val="id-ID"/>
              </w:rPr>
              <w:t>0</w:t>
            </w:r>
          </w:p>
        </w:tc>
        <w:tc>
          <w:tcPr>
            <w:tcW w:w="1642" w:type="dxa"/>
          </w:tcPr>
          <w:p w:rsidR="000C559D" w:rsidRPr="00812675" w:rsidRDefault="000C559D" w:rsidP="00AD49A7">
            <w:pPr>
              <w:spacing w:after="0" w:line="276" w:lineRule="auto"/>
              <w:jc w:val="center"/>
              <w:rPr>
                <w:rFonts w:cs="Times New Roman"/>
                <w:lang w:val="id-ID"/>
              </w:rPr>
            </w:pPr>
            <w:r>
              <w:rPr>
                <w:rFonts w:cs="Times New Roman"/>
                <w:lang w:val="id-ID"/>
              </w:rPr>
              <w:t>0</w:t>
            </w:r>
          </w:p>
        </w:tc>
        <w:tc>
          <w:tcPr>
            <w:tcW w:w="1642" w:type="dxa"/>
          </w:tcPr>
          <w:p w:rsidR="000C559D" w:rsidRPr="00B94FD2" w:rsidRDefault="000C559D" w:rsidP="00AD49A7">
            <w:pPr>
              <w:spacing w:after="0" w:line="276" w:lineRule="auto"/>
              <w:jc w:val="center"/>
              <w:rPr>
                <w:rFonts w:cs="Times New Roman"/>
                <w:lang w:val="id-ID"/>
              </w:rPr>
            </w:pPr>
            <w:r>
              <w:rPr>
                <w:rFonts w:cs="Times New Roman"/>
                <w:lang w:val="id-ID"/>
              </w:rPr>
              <w:t>0%</w:t>
            </w:r>
          </w:p>
        </w:tc>
      </w:tr>
      <w:tr w:rsidR="000C559D" w:rsidRPr="00627599" w:rsidTr="001D131C">
        <w:tc>
          <w:tcPr>
            <w:tcW w:w="2122" w:type="dxa"/>
          </w:tcPr>
          <w:p w:rsidR="000C559D" w:rsidRPr="00397F2C" w:rsidRDefault="000C559D" w:rsidP="00AD49A7">
            <w:pPr>
              <w:spacing w:after="0" w:line="276" w:lineRule="auto"/>
              <w:jc w:val="center"/>
              <w:rPr>
                <w:rFonts w:cs="Times New Roman"/>
              </w:rPr>
            </w:pPr>
            <w:r>
              <w:rPr>
                <w:rFonts w:cs="Times New Roman"/>
              </w:rPr>
              <w:t>Sangat Tidak Setuju</w:t>
            </w:r>
          </w:p>
        </w:tc>
        <w:tc>
          <w:tcPr>
            <w:tcW w:w="1162" w:type="dxa"/>
          </w:tcPr>
          <w:p w:rsidR="000C559D" w:rsidRPr="00B63824" w:rsidRDefault="000C559D" w:rsidP="00AD49A7">
            <w:pPr>
              <w:spacing w:after="0" w:line="276" w:lineRule="auto"/>
              <w:jc w:val="center"/>
              <w:rPr>
                <w:rFonts w:cs="Times New Roman"/>
                <w:lang w:val="id-ID"/>
              </w:rPr>
            </w:pPr>
            <w:r>
              <w:rPr>
                <w:rFonts w:cs="Times New Roman"/>
                <w:lang w:val="id-ID"/>
              </w:rPr>
              <w:t>1</w:t>
            </w:r>
          </w:p>
        </w:tc>
        <w:tc>
          <w:tcPr>
            <w:tcW w:w="1642" w:type="dxa"/>
          </w:tcPr>
          <w:p w:rsidR="000C559D" w:rsidRPr="00B63824" w:rsidRDefault="000C559D" w:rsidP="00AD49A7">
            <w:pPr>
              <w:spacing w:after="0" w:line="276" w:lineRule="auto"/>
              <w:jc w:val="center"/>
              <w:rPr>
                <w:rFonts w:cs="Times New Roman"/>
                <w:lang w:val="id-ID"/>
              </w:rPr>
            </w:pPr>
            <w:r>
              <w:rPr>
                <w:rFonts w:cs="Times New Roman"/>
                <w:lang w:val="id-ID"/>
              </w:rPr>
              <w:t>0</w:t>
            </w:r>
          </w:p>
        </w:tc>
        <w:tc>
          <w:tcPr>
            <w:tcW w:w="1642" w:type="dxa"/>
          </w:tcPr>
          <w:p w:rsidR="000C559D" w:rsidRPr="00812675" w:rsidRDefault="000C559D" w:rsidP="00AD49A7">
            <w:pPr>
              <w:spacing w:after="0" w:line="276" w:lineRule="auto"/>
              <w:jc w:val="center"/>
              <w:rPr>
                <w:rFonts w:cs="Times New Roman"/>
                <w:lang w:val="id-ID"/>
              </w:rPr>
            </w:pPr>
            <w:r>
              <w:rPr>
                <w:rFonts w:cs="Times New Roman"/>
                <w:lang w:val="id-ID"/>
              </w:rPr>
              <w:t>0</w:t>
            </w:r>
          </w:p>
        </w:tc>
        <w:tc>
          <w:tcPr>
            <w:tcW w:w="1642" w:type="dxa"/>
          </w:tcPr>
          <w:p w:rsidR="000C559D" w:rsidRPr="00B04232" w:rsidRDefault="000C559D" w:rsidP="00AD49A7">
            <w:pPr>
              <w:spacing w:after="0" w:line="276" w:lineRule="auto"/>
              <w:jc w:val="center"/>
              <w:rPr>
                <w:rFonts w:cs="Times New Roman"/>
                <w:lang w:val="id-ID"/>
              </w:rPr>
            </w:pPr>
            <w:r>
              <w:rPr>
                <w:rFonts w:cs="Times New Roman"/>
                <w:lang w:val="id-ID"/>
              </w:rPr>
              <w:t>0%</w:t>
            </w:r>
          </w:p>
        </w:tc>
      </w:tr>
      <w:tr w:rsidR="000C559D" w:rsidRPr="00627599" w:rsidTr="001D131C">
        <w:tc>
          <w:tcPr>
            <w:tcW w:w="2122" w:type="dxa"/>
          </w:tcPr>
          <w:p w:rsidR="000C559D" w:rsidRPr="00627599" w:rsidRDefault="000C559D" w:rsidP="00AD49A7">
            <w:pPr>
              <w:spacing w:after="0" w:line="276" w:lineRule="auto"/>
              <w:jc w:val="center"/>
              <w:rPr>
                <w:rFonts w:cs="Times New Roman"/>
                <w:lang w:val="id-ID"/>
              </w:rPr>
            </w:pPr>
            <w:r w:rsidRPr="00627599">
              <w:rPr>
                <w:rFonts w:cs="Times New Roman"/>
                <w:lang w:val="id-ID"/>
              </w:rPr>
              <w:t>Jumlah</w:t>
            </w:r>
          </w:p>
        </w:tc>
        <w:tc>
          <w:tcPr>
            <w:tcW w:w="1162" w:type="dxa"/>
          </w:tcPr>
          <w:p w:rsidR="000C559D" w:rsidRPr="00627599" w:rsidRDefault="000C559D" w:rsidP="00AD49A7">
            <w:pPr>
              <w:spacing w:after="0" w:line="276" w:lineRule="auto"/>
              <w:rPr>
                <w:rFonts w:cs="Times New Roman"/>
              </w:rPr>
            </w:pPr>
          </w:p>
        </w:tc>
        <w:tc>
          <w:tcPr>
            <w:tcW w:w="1642" w:type="dxa"/>
          </w:tcPr>
          <w:p w:rsidR="000C559D" w:rsidRPr="00B63824" w:rsidRDefault="000C559D" w:rsidP="00AD49A7">
            <w:pPr>
              <w:spacing w:after="0" w:line="276" w:lineRule="auto"/>
              <w:jc w:val="center"/>
              <w:rPr>
                <w:rFonts w:cs="Times New Roman"/>
                <w:lang w:val="id-ID"/>
              </w:rPr>
            </w:pPr>
            <w:r>
              <w:rPr>
                <w:rFonts w:cs="Times New Roman"/>
                <w:lang w:val="id-ID"/>
              </w:rPr>
              <w:t>65</w:t>
            </w:r>
          </w:p>
        </w:tc>
        <w:tc>
          <w:tcPr>
            <w:tcW w:w="1642" w:type="dxa"/>
          </w:tcPr>
          <w:p w:rsidR="000C559D" w:rsidRPr="00C53987" w:rsidRDefault="004A110C" w:rsidP="00AD49A7">
            <w:pPr>
              <w:spacing w:after="0" w:line="276" w:lineRule="auto"/>
              <w:jc w:val="center"/>
              <w:rPr>
                <w:rFonts w:cs="Times New Roman"/>
              </w:rPr>
            </w:pPr>
            <w:r>
              <w:rPr>
                <w:rFonts w:cs="Times New Roman"/>
                <w:lang w:val="id-ID"/>
              </w:rPr>
              <w:t>265</w:t>
            </w:r>
          </w:p>
        </w:tc>
        <w:tc>
          <w:tcPr>
            <w:tcW w:w="1642" w:type="dxa"/>
          </w:tcPr>
          <w:p w:rsidR="000C559D" w:rsidRPr="00B04232" w:rsidRDefault="000C559D" w:rsidP="00AD49A7">
            <w:pPr>
              <w:spacing w:after="0" w:line="276" w:lineRule="auto"/>
              <w:jc w:val="center"/>
              <w:rPr>
                <w:rFonts w:cs="Times New Roman"/>
                <w:lang w:val="id-ID"/>
              </w:rPr>
            </w:pPr>
            <w:r>
              <w:rPr>
                <w:rFonts w:cs="Times New Roman"/>
                <w:lang w:val="id-ID"/>
              </w:rPr>
              <w:t>100%</w:t>
            </w:r>
          </w:p>
        </w:tc>
      </w:tr>
    </w:tbl>
    <w:p w:rsidR="001D131C" w:rsidRPr="00AD49A7" w:rsidRDefault="000C559D" w:rsidP="009700B2">
      <w:pPr>
        <w:spacing w:after="120" w:line="276" w:lineRule="auto"/>
        <w:rPr>
          <w:rFonts w:cs="Times New Roman"/>
        </w:rPr>
      </w:pPr>
      <w:r w:rsidRPr="00627599">
        <w:rPr>
          <w:rFonts w:cs="Times New Roman"/>
        </w:rPr>
        <w:t>Sumber : Data Primer yang diolah (Tahun 2022)</w:t>
      </w:r>
    </w:p>
    <w:p w:rsidR="000C559D" w:rsidRDefault="000C559D" w:rsidP="009700B2">
      <w:pPr>
        <w:spacing w:after="120" w:line="276" w:lineRule="auto"/>
        <w:rPr>
          <w:rFonts w:cs="Times New Roman"/>
          <w:sz w:val="24"/>
          <w:szCs w:val="24"/>
        </w:rPr>
      </w:pPr>
      <w:r>
        <w:rPr>
          <w:rFonts w:cs="Times New Roman"/>
          <w:sz w:val="24"/>
          <w:szCs w:val="24"/>
        </w:rPr>
        <w:t>Total dalam pengumpulan data angket :</w:t>
      </w:r>
    </w:p>
    <w:p w:rsidR="000C559D" w:rsidRPr="00C80A56" w:rsidRDefault="000C559D"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0C559D" w:rsidRPr="00C56AA8" w:rsidRDefault="000C559D"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265</m:t>
              </m:r>
            </m:num>
            <m:den>
              <m:r>
                <m:rPr>
                  <m:sty m:val="p"/>
                </m:rPr>
                <w:rPr>
                  <w:rFonts w:ascii="Cambria Math" w:hAnsi="Cambria Math"/>
                  <w:sz w:val="24"/>
                  <w:szCs w:val="24"/>
                </w:rPr>
                <m:t xml:space="preserve"> 325</m:t>
              </m:r>
            </m:den>
          </m:f>
          <m:r>
            <w:rPr>
              <w:rFonts w:ascii="Cambria Math" w:hAnsi="Cambria Math"/>
              <w:sz w:val="24"/>
              <w:szCs w:val="24"/>
            </w:rPr>
            <m:t xml:space="preserve"> x 100=81,5%</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C56AA8" w:rsidRPr="00564DF5" w:rsidTr="00D90024">
        <w:trPr>
          <w:trHeight w:val="307"/>
        </w:trPr>
        <w:tc>
          <w:tcPr>
            <w:tcW w:w="1455" w:type="dxa"/>
            <w:tcBorders>
              <w:top w:val="nil"/>
            </w:tcBorders>
          </w:tcPr>
          <w:p w:rsidR="00C56AA8" w:rsidRPr="00564DF5" w:rsidRDefault="00C56AA8"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C56AA8" w:rsidRPr="00564DF5" w:rsidRDefault="00C56AA8"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C56AA8" w:rsidRPr="00564DF5" w:rsidRDefault="00C56AA8"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C56AA8" w:rsidRPr="00564DF5" w:rsidRDefault="00C56AA8"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C56AA8" w:rsidRPr="00564DF5" w:rsidRDefault="00C56AA8" w:rsidP="009700B2">
            <w:pPr>
              <w:pStyle w:val="TableParagraph"/>
              <w:spacing w:before="115" w:line="276" w:lineRule="auto"/>
              <w:ind w:left="205"/>
              <w:rPr>
                <w:sz w:val="24"/>
                <w:szCs w:val="24"/>
              </w:rPr>
            </w:pPr>
            <w:r>
              <w:rPr>
                <w:sz w:val="24"/>
                <w:szCs w:val="24"/>
              </w:rPr>
              <w:t xml:space="preserve">     SS</w:t>
            </w:r>
          </w:p>
        </w:tc>
      </w:tr>
      <w:tr w:rsidR="00C56AA8" w:rsidRPr="00564DF5" w:rsidTr="00D90024">
        <w:trPr>
          <w:trHeight w:val="766"/>
        </w:trPr>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p w:rsidR="00C56AA8" w:rsidRPr="00564DF5" w:rsidRDefault="00C56AA8"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C56AA8" w:rsidRPr="00564DF5" w:rsidRDefault="00C56AA8"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24800" behindDoc="0" locked="0" layoutInCell="1" allowOverlap="1" wp14:anchorId="3D9F5E90" wp14:editId="25FB7E93">
                      <wp:simplePos x="0" y="0"/>
                      <wp:positionH relativeFrom="column">
                        <wp:posOffset>109855</wp:posOffset>
                      </wp:positionH>
                      <wp:positionV relativeFrom="paragraph">
                        <wp:posOffset>-20320</wp:posOffset>
                      </wp:positionV>
                      <wp:extent cx="0" cy="225425"/>
                      <wp:effectExtent l="57150" t="19050" r="76200" b="79375"/>
                      <wp:wrapNone/>
                      <wp:docPr id="50" name="Straight Connector 50"/>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5A1D9AC1" id="Straight Connector 50"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1.6pt" to="8.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" strokecolor="windowText" strokeweight="2pt">
                      <v:shadow on="t" color="black" opacity="24903f" origin=",.5" offset="0,.55556mm"/>
                    </v:line>
                  </w:pict>
                </mc:Fallback>
              </mc:AlternateContent>
            </w:r>
          </w:p>
          <w:p w:rsidR="00C56AA8" w:rsidRPr="00564DF5" w:rsidRDefault="00C56AA8" w:rsidP="009700B2">
            <w:pPr>
              <w:spacing w:line="276" w:lineRule="auto"/>
              <w:rPr>
                <w:rFonts w:cs="Times New Roman"/>
                <w:sz w:val="24"/>
                <w:szCs w:val="24"/>
                <w:lang w:val="id"/>
              </w:rPr>
            </w:pPr>
            <w:r>
              <w:rPr>
                <w:rFonts w:cs="Times New Roman"/>
                <w:sz w:val="24"/>
                <w:szCs w:val="24"/>
                <w:lang w:val="id"/>
              </w:rPr>
              <w:t>81,5%</w:t>
            </w:r>
            <w:r w:rsidRPr="00564DF5">
              <w:rPr>
                <w:rFonts w:cs="Times New Roman"/>
                <w:sz w:val="24"/>
                <w:szCs w:val="24"/>
                <w:lang w:val="id"/>
              </w:rPr>
              <w:t xml:space="preserve"> </w:t>
            </w:r>
          </w:p>
        </w:tc>
      </w:tr>
    </w:tbl>
    <w:p w:rsidR="00C56AA8" w:rsidRPr="00D90024" w:rsidRDefault="00C56AA8"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0C559D" w:rsidRDefault="000C559D" w:rsidP="009700B2">
      <w:pPr>
        <w:spacing w:line="276" w:lineRule="auto"/>
        <w:ind w:firstLine="720"/>
        <w:jc w:val="both"/>
        <w:rPr>
          <w:rFonts w:cs="Times New Roman"/>
          <w:sz w:val="24"/>
          <w:szCs w:val="24"/>
        </w:rPr>
      </w:pPr>
      <w:r w:rsidRPr="00072704">
        <w:rPr>
          <w:rFonts w:cs="Times New Roman"/>
          <w:sz w:val="24"/>
          <w:szCs w:val="24"/>
        </w:rPr>
        <w:t>Berdasarkan tabel 4.</w:t>
      </w:r>
      <w:r w:rsidR="00A15968">
        <w:rPr>
          <w:rFonts w:cs="Times New Roman"/>
          <w:sz w:val="24"/>
          <w:szCs w:val="24"/>
        </w:rPr>
        <w:t>21</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4A110C" w:rsidRPr="004A110C">
        <w:rPr>
          <w:rFonts w:cs="Times New Roman"/>
          <w:sz w:val="24"/>
          <w:szCs w:val="24"/>
        </w:rPr>
        <w:t xml:space="preserve">sistem administrasi memudahkan </w:t>
      </w:r>
      <w:r w:rsidR="003030D9">
        <w:rPr>
          <w:rFonts w:cs="Times New Roman"/>
          <w:sz w:val="24"/>
          <w:szCs w:val="24"/>
        </w:rPr>
        <w:t>Pegawai</w:t>
      </w:r>
      <w:r w:rsidR="004A110C" w:rsidRPr="004A110C">
        <w:rPr>
          <w:rFonts w:cs="Times New Roman"/>
          <w:sz w:val="24"/>
          <w:szCs w:val="24"/>
        </w:rPr>
        <w:t xml:space="preserve"> dalam bekerja</w:t>
      </w:r>
      <w:r w:rsidRPr="004A110C">
        <w:rPr>
          <w:rFonts w:cs="Times New Roman"/>
          <w:sz w:val="24"/>
          <w:szCs w:val="24"/>
        </w:rPr>
        <w:t>”</w:t>
      </w:r>
      <w:r w:rsidRPr="00072704">
        <w:rPr>
          <w:rFonts w:cs="Times New Roman"/>
          <w:sz w:val="24"/>
          <w:szCs w:val="24"/>
        </w:rPr>
        <w:t xml:space="preserve"> yaitu sebanyak </w:t>
      </w:r>
      <w:r w:rsidR="004A110C">
        <w:rPr>
          <w:rFonts w:cs="Times New Roman"/>
          <w:sz w:val="24"/>
          <w:szCs w:val="24"/>
        </w:rPr>
        <w:t xml:space="preserve">6 </w:t>
      </w:r>
      <w:r w:rsidRPr="00072704">
        <w:rPr>
          <w:rFonts w:cs="Times New Roman"/>
          <w:sz w:val="24"/>
          <w:szCs w:val="24"/>
        </w:rPr>
        <w:t>responden (</w:t>
      </w:r>
      <w:r w:rsidR="004A110C">
        <w:rPr>
          <w:rFonts w:cs="Times New Roman"/>
          <w:sz w:val="24"/>
          <w:szCs w:val="24"/>
        </w:rPr>
        <w:t>9,2</w:t>
      </w:r>
      <w:r>
        <w:rPr>
          <w:rFonts w:cs="Times New Roman"/>
          <w:sz w:val="24"/>
          <w:szCs w:val="24"/>
        </w:rPr>
        <w:t>%), setuju</w:t>
      </w:r>
      <w:r w:rsidRPr="003635BB">
        <w:rPr>
          <w:rFonts w:cs="Times New Roman"/>
          <w:sz w:val="24"/>
          <w:szCs w:val="24"/>
        </w:rPr>
        <w:t xml:space="preserve"> sebanyak </w:t>
      </w:r>
      <w:r w:rsidR="004A110C">
        <w:rPr>
          <w:rFonts w:cs="Times New Roman"/>
          <w:sz w:val="24"/>
          <w:szCs w:val="24"/>
        </w:rPr>
        <w:t>58 responden (89,3%</w:t>
      </w:r>
      <w:r>
        <w:rPr>
          <w:rFonts w:cs="Times New Roman"/>
          <w:sz w:val="24"/>
          <w:szCs w:val="24"/>
        </w:rPr>
        <w:t>), kurang setuju</w:t>
      </w:r>
      <w:r w:rsidRPr="003635BB">
        <w:rPr>
          <w:rFonts w:cs="Times New Roman"/>
          <w:sz w:val="24"/>
          <w:szCs w:val="24"/>
        </w:rPr>
        <w:t xml:space="preserve"> sebanyak</w:t>
      </w:r>
      <w:r w:rsidR="004A110C">
        <w:rPr>
          <w:rFonts w:cs="Times New Roman"/>
          <w:sz w:val="24"/>
          <w:szCs w:val="24"/>
        </w:rPr>
        <w:t xml:space="preserve"> 1 responden (1,5</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Pr>
          <w:rFonts w:cs="Times New Roman"/>
          <w:sz w:val="24"/>
          <w:szCs w:val="24"/>
        </w:rPr>
        <w:t>81,5</w:t>
      </w:r>
      <w:r w:rsidRPr="00072704">
        <w:rPr>
          <w:rFonts w:cs="Times New Roman"/>
          <w:sz w:val="24"/>
          <w:szCs w:val="24"/>
        </w:rPr>
        <w:t xml:space="preserve">% yang </w:t>
      </w:r>
      <w:r w:rsidR="00237A82">
        <w:rPr>
          <w:rFonts w:cs="Times New Roman"/>
          <w:sz w:val="24"/>
          <w:szCs w:val="24"/>
        </w:rPr>
        <w:t xml:space="preserve">menunjukan bahwa responden sangat </w:t>
      </w:r>
      <w:r>
        <w:rPr>
          <w:rFonts w:cs="Times New Roman"/>
          <w:sz w:val="24"/>
          <w:szCs w:val="24"/>
        </w:rPr>
        <w:t>etuju dengan pernyataan tersebut.</w:t>
      </w:r>
    </w:p>
    <w:p w:rsidR="00D90024" w:rsidRDefault="004A110C" w:rsidP="00B623B6">
      <w:pPr>
        <w:spacing w:after="0" w:line="276" w:lineRule="auto"/>
        <w:ind w:left="279" w:hanging="279"/>
        <w:rPr>
          <w:rFonts w:cs="Times New Roman"/>
          <w:sz w:val="24"/>
          <w:szCs w:val="24"/>
        </w:rPr>
      </w:pPr>
      <w:r>
        <w:rPr>
          <w:rFonts w:cs="Times New Roman"/>
          <w:sz w:val="24"/>
          <w:szCs w:val="24"/>
        </w:rPr>
        <w:lastRenderedPageBreak/>
        <w:t>c</w:t>
      </w:r>
      <w:r w:rsidRPr="00CF16EC">
        <w:rPr>
          <w:rFonts w:cs="Times New Roman"/>
          <w:sz w:val="24"/>
          <w:szCs w:val="24"/>
        </w:rPr>
        <w:t xml:space="preserve">. </w:t>
      </w:r>
      <w:r w:rsidRPr="004A110C">
        <w:rPr>
          <w:rFonts w:cs="Times New Roman"/>
          <w:sz w:val="24"/>
          <w:szCs w:val="24"/>
        </w:rPr>
        <w:t xml:space="preserve">Kebijakan yang dikeluarkan pimpinan dapat  membantu </w:t>
      </w:r>
      <w:r w:rsidR="003030D9">
        <w:rPr>
          <w:rFonts w:cs="Times New Roman"/>
          <w:sz w:val="24"/>
          <w:szCs w:val="24"/>
        </w:rPr>
        <w:t>Pegawai</w:t>
      </w:r>
      <w:r w:rsidRPr="004A110C">
        <w:rPr>
          <w:rFonts w:cs="Times New Roman"/>
          <w:sz w:val="24"/>
          <w:szCs w:val="24"/>
        </w:rPr>
        <w:t xml:space="preserve"> dalam mencapai tujuan</w:t>
      </w:r>
    </w:p>
    <w:p w:rsidR="004A110C" w:rsidRPr="00072704" w:rsidRDefault="00A15968" w:rsidP="00B623B6">
      <w:pPr>
        <w:pStyle w:val="Heading5"/>
        <w:jc w:val="center"/>
      </w:pPr>
      <w:r>
        <w:t>Tabel 4.22</w:t>
      </w:r>
      <w:r w:rsidR="004A110C">
        <w:t xml:space="preserve"> </w:t>
      </w:r>
      <w:r w:rsidR="004A110C" w:rsidRPr="00072704">
        <w:t>Tanggapan Responden Mengenai</w:t>
      </w:r>
    </w:p>
    <w:p w:rsidR="004A110C" w:rsidRPr="000C559D" w:rsidRDefault="004A110C" w:rsidP="00B623B6">
      <w:pPr>
        <w:spacing w:after="0" w:line="276" w:lineRule="auto"/>
        <w:ind w:left="279" w:hanging="279"/>
        <w:jc w:val="center"/>
        <w:rPr>
          <w:rFonts w:cs="Times New Roman"/>
          <w:sz w:val="20"/>
          <w:szCs w:val="20"/>
        </w:rPr>
      </w:pPr>
      <w:r w:rsidRPr="00072704">
        <w:rPr>
          <w:rFonts w:cs="Times New Roman"/>
          <w:sz w:val="24"/>
          <w:szCs w:val="24"/>
        </w:rPr>
        <w:t>“</w:t>
      </w:r>
      <w:r w:rsidRPr="004A110C">
        <w:rPr>
          <w:rFonts w:cs="Times New Roman"/>
          <w:sz w:val="24"/>
          <w:szCs w:val="24"/>
        </w:rPr>
        <w:t>Kebijakan yang dikelu</w:t>
      </w:r>
      <w:r w:rsidR="003030D9">
        <w:rPr>
          <w:rFonts w:cs="Times New Roman"/>
          <w:sz w:val="24"/>
          <w:szCs w:val="24"/>
        </w:rPr>
        <w:t xml:space="preserve">arkan pimpinan dapat  membantu </w:t>
      </w:r>
      <w:r w:rsidR="003030D9" w:rsidRPr="003030D9">
        <w:rPr>
          <w:rFonts w:cs="Times New Roman"/>
          <w:sz w:val="24"/>
          <w:szCs w:val="24"/>
        </w:rPr>
        <w:t xml:space="preserve"> </w:t>
      </w:r>
      <w:r w:rsidR="003030D9">
        <w:rPr>
          <w:rFonts w:cs="Times New Roman"/>
          <w:sz w:val="24"/>
          <w:szCs w:val="24"/>
        </w:rPr>
        <w:t>Pegawai</w:t>
      </w:r>
      <w:r w:rsidRPr="004A110C">
        <w:rPr>
          <w:rFonts w:cs="Times New Roman"/>
          <w:sz w:val="24"/>
          <w:szCs w:val="24"/>
        </w:rPr>
        <w:t xml:space="preserve"> dalam mencapai tujuan</w:t>
      </w:r>
      <w:r w:rsidRPr="00072704">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4A110C" w:rsidRPr="00627599" w:rsidTr="001D131C">
        <w:tc>
          <w:tcPr>
            <w:tcW w:w="2122" w:type="dxa"/>
          </w:tcPr>
          <w:p w:rsidR="004A110C" w:rsidRPr="00627599" w:rsidRDefault="004A110C" w:rsidP="00B623B6">
            <w:pPr>
              <w:spacing w:after="0" w:line="276" w:lineRule="auto"/>
              <w:jc w:val="center"/>
              <w:rPr>
                <w:rFonts w:cs="Times New Roman"/>
                <w:lang w:val="id-ID"/>
              </w:rPr>
            </w:pPr>
            <w:r w:rsidRPr="00627599">
              <w:rPr>
                <w:rFonts w:cs="Times New Roman"/>
                <w:lang w:val="id-ID"/>
              </w:rPr>
              <w:t>Keterangan</w:t>
            </w:r>
          </w:p>
        </w:tc>
        <w:tc>
          <w:tcPr>
            <w:tcW w:w="1162" w:type="dxa"/>
          </w:tcPr>
          <w:p w:rsidR="004A110C" w:rsidRPr="00627599" w:rsidRDefault="004A110C" w:rsidP="00B623B6">
            <w:pPr>
              <w:spacing w:after="0" w:line="276" w:lineRule="auto"/>
              <w:jc w:val="center"/>
              <w:rPr>
                <w:rFonts w:cs="Times New Roman"/>
                <w:lang w:val="id-ID"/>
              </w:rPr>
            </w:pPr>
            <w:r w:rsidRPr="00627599">
              <w:rPr>
                <w:rFonts w:cs="Times New Roman"/>
                <w:lang w:val="id-ID"/>
              </w:rPr>
              <w:t>Skor</w:t>
            </w:r>
          </w:p>
        </w:tc>
        <w:tc>
          <w:tcPr>
            <w:tcW w:w="1642" w:type="dxa"/>
          </w:tcPr>
          <w:p w:rsidR="004A110C" w:rsidRPr="00627599" w:rsidRDefault="004A110C" w:rsidP="00B623B6">
            <w:pPr>
              <w:spacing w:after="0" w:line="276" w:lineRule="auto"/>
              <w:jc w:val="center"/>
              <w:rPr>
                <w:rFonts w:cs="Times New Roman"/>
                <w:lang w:val="id-ID"/>
              </w:rPr>
            </w:pPr>
            <w:r w:rsidRPr="00627599">
              <w:rPr>
                <w:rFonts w:cs="Times New Roman"/>
                <w:lang w:val="id-ID"/>
              </w:rPr>
              <w:t>Jumlah Responden</w:t>
            </w:r>
          </w:p>
        </w:tc>
        <w:tc>
          <w:tcPr>
            <w:tcW w:w="1642" w:type="dxa"/>
          </w:tcPr>
          <w:p w:rsidR="004A110C" w:rsidRPr="00627599" w:rsidRDefault="004A110C" w:rsidP="00B623B6">
            <w:pPr>
              <w:spacing w:after="0" w:line="276" w:lineRule="auto"/>
              <w:jc w:val="center"/>
              <w:rPr>
                <w:rFonts w:cs="Times New Roman"/>
                <w:lang w:val="id-ID"/>
              </w:rPr>
            </w:pPr>
            <w:r w:rsidRPr="00627599">
              <w:rPr>
                <w:rFonts w:cs="Times New Roman"/>
                <w:lang w:val="id-ID"/>
              </w:rPr>
              <w:t>Skor Total</w:t>
            </w:r>
          </w:p>
        </w:tc>
        <w:tc>
          <w:tcPr>
            <w:tcW w:w="1642" w:type="dxa"/>
          </w:tcPr>
          <w:p w:rsidR="004A110C" w:rsidRPr="00627599" w:rsidRDefault="004A110C" w:rsidP="00B623B6">
            <w:pPr>
              <w:spacing w:after="0" w:line="276" w:lineRule="auto"/>
              <w:jc w:val="center"/>
              <w:rPr>
                <w:rFonts w:cs="Times New Roman"/>
                <w:lang w:val="id-ID"/>
              </w:rPr>
            </w:pPr>
            <w:r w:rsidRPr="00627599">
              <w:rPr>
                <w:rFonts w:cs="Times New Roman"/>
                <w:lang w:val="id-ID"/>
              </w:rPr>
              <w:t>Persentase (%)</w:t>
            </w:r>
          </w:p>
        </w:tc>
      </w:tr>
      <w:tr w:rsidR="004A110C" w:rsidRPr="00627599" w:rsidTr="001D131C">
        <w:tc>
          <w:tcPr>
            <w:tcW w:w="2122" w:type="dxa"/>
          </w:tcPr>
          <w:p w:rsidR="004A110C" w:rsidRPr="00806BC2" w:rsidRDefault="004A110C"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4A110C" w:rsidRPr="00B63824" w:rsidRDefault="004A110C" w:rsidP="00AD49A7">
            <w:pPr>
              <w:spacing w:after="0" w:line="276" w:lineRule="auto"/>
              <w:jc w:val="center"/>
              <w:rPr>
                <w:rFonts w:cs="Times New Roman"/>
                <w:lang w:val="id-ID"/>
              </w:rPr>
            </w:pPr>
            <w:r>
              <w:rPr>
                <w:rFonts w:cs="Times New Roman"/>
                <w:lang w:val="id-ID"/>
              </w:rPr>
              <w:t>5</w:t>
            </w:r>
          </w:p>
        </w:tc>
        <w:tc>
          <w:tcPr>
            <w:tcW w:w="1642" w:type="dxa"/>
          </w:tcPr>
          <w:p w:rsidR="004A110C" w:rsidRPr="00B63824" w:rsidRDefault="004A110C" w:rsidP="00AD49A7">
            <w:pPr>
              <w:spacing w:after="0" w:line="276" w:lineRule="auto"/>
              <w:jc w:val="center"/>
              <w:rPr>
                <w:rFonts w:cs="Times New Roman"/>
                <w:lang w:val="id-ID"/>
              </w:rPr>
            </w:pPr>
            <w:r>
              <w:rPr>
                <w:rFonts w:cs="Times New Roman"/>
                <w:lang w:val="id-ID"/>
              </w:rPr>
              <w:t>8</w:t>
            </w:r>
          </w:p>
        </w:tc>
        <w:tc>
          <w:tcPr>
            <w:tcW w:w="1642" w:type="dxa"/>
          </w:tcPr>
          <w:p w:rsidR="004A110C" w:rsidRPr="002129B1" w:rsidRDefault="004A110C" w:rsidP="00AD49A7">
            <w:pPr>
              <w:spacing w:after="0" w:line="276" w:lineRule="auto"/>
              <w:jc w:val="center"/>
              <w:rPr>
                <w:rFonts w:cs="Times New Roman"/>
              </w:rPr>
            </w:pPr>
            <w:r>
              <w:rPr>
                <w:rFonts w:cs="Times New Roman"/>
              </w:rPr>
              <w:t>40</w:t>
            </w:r>
          </w:p>
        </w:tc>
        <w:tc>
          <w:tcPr>
            <w:tcW w:w="1642" w:type="dxa"/>
          </w:tcPr>
          <w:p w:rsidR="004A110C" w:rsidRPr="00B94FD2" w:rsidRDefault="004A110C" w:rsidP="00AD49A7">
            <w:pPr>
              <w:spacing w:after="0" w:line="276" w:lineRule="auto"/>
              <w:jc w:val="center"/>
              <w:rPr>
                <w:rFonts w:cs="Times New Roman"/>
                <w:lang w:val="id-ID"/>
              </w:rPr>
            </w:pPr>
            <w:r>
              <w:rPr>
                <w:rFonts w:cs="Times New Roman"/>
              </w:rPr>
              <w:t>12,3</w:t>
            </w:r>
            <w:r>
              <w:rPr>
                <w:rFonts w:cs="Times New Roman"/>
                <w:lang w:val="id-ID"/>
              </w:rPr>
              <w:t>%</w:t>
            </w:r>
          </w:p>
        </w:tc>
      </w:tr>
      <w:tr w:rsidR="004A110C" w:rsidRPr="00627599" w:rsidTr="001D131C">
        <w:tc>
          <w:tcPr>
            <w:tcW w:w="2122" w:type="dxa"/>
          </w:tcPr>
          <w:p w:rsidR="004A110C" w:rsidRPr="00627599" w:rsidRDefault="004A110C" w:rsidP="00AD49A7">
            <w:pPr>
              <w:spacing w:after="0" w:line="276" w:lineRule="auto"/>
              <w:jc w:val="center"/>
              <w:rPr>
                <w:rFonts w:cs="Times New Roman"/>
                <w:lang w:val="id-ID"/>
              </w:rPr>
            </w:pPr>
            <w:r>
              <w:rPr>
                <w:rFonts w:cs="Times New Roman"/>
                <w:lang w:val="id-ID"/>
              </w:rPr>
              <w:t>Setuju</w:t>
            </w:r>
          </w:p>
        </w:tc>
        <w:tc>
          <w:tcPr>
            <w:tcW w:w="1162" w:type="dxa"/>
          </w:tcPr>
          <w:p w:rsidR="004A110C" w:rsidRPr="00B63824" w:rsidRDefault="004A110C" w:rsidP="00AD49A7">
            <w:pPr>
              <w:spacing w:after="0" w:line="276" w:lineRule="auto"/>
              <w:jc w:val="center"/>
              <w:rPr>
                <w:rFonts w:cs="Times New Roman"/>
                <w:lang w:val="id-ID"/>
              </w:rPr>
            </w:pPr>
            <w:r>
              <w:rPr>
                <w:rFonts w:cs="Times New Roman"/>
                <w:lang w:val="id-ID"/>
              </w:rPr>
              <w:t>4</w:t>
            </w:r>
          </w:p>
        </w:tc>
        <w:tc>
          <w:tcPr>
            <w:tcW w:w="1642" w:type="dxa"/>
          </w:tcPr>
          <w:p w:rsidR="004A110C" w:rsidRPr="00B63824" w:rsidRDefault="004A110C" w:rsidP="00AD49A7">
            <w:pPr>
              <w:spacing w:after="0" w:line="276" w:lineRule="auto"/>
              <w:jc w:val="center"/>
              <w:rPr>
                <w:rFonts w:cs="Times New Roman"/>
                <w:lang w:val="id-ID"/>
              </w:rPr>
            </w:pPr>
            <w:r>
              <w:rPr>
                <w:rFonts w:cs="Times New Roman"/>
                <w:lang w:val="id-ID"/>
              </w:rPr>
              <w:t>55</w:t>
            </w:r>
          </w:p>
        </w:tc>
        <w:tc>
          <w:tcPr>
            <w:tcW w:w="1642" w:type="dxa"/>
          </w:tcPr>
          <w:p w:rsidR="004A110C" w:rsidRPr="00953331" w:rsidRDefault="004A110C" w:rsidP="00AD49A7">
            <w:pPr>
              <w:spacing w:after="0" w:line="276" w:lineRule="auto"/>
              <w:jc w:val="center"/>
              <w:rPr>
                <w:rFonts w:cs="Times New Roman"/>
              </w:rPr>
            </w:pPr>
            <w:r>
              <w:rPr>
                <w:rFonts w:cs="Times New Roman"/>
              </w:rPr>
              <w:t>220</w:t>
            </w:r>
          </w:p>
        </w:tc>
        <w:tc>
          <w:tcPr>
            <w:tcW w:w="1642" w:type="dxa"/>
          </w:tcPr>
          <w:p w:rsidR="004A110C" w:rsidRPr="00B94FD2" w:rsidRDefault="004A110C" w:rsidP="00AD49A7">
            <w:pPr>
              <w:spacing w:after="0" w:line="276" w:lineRule="auto"/>
              <w:jc w:val="center"/>
              <w:rPr>
                <w:rFonts w:cs="Times New Roman"/>
                <w:lang w:val="id-ID"/>
              </w:rPr>
            </w:pPr>
            <w:r>
              <w:rPr>
                <w:rFonts w:cs="Times New Roman"/>
                <w:lang w:val="id-ID"/>
              </w:rPr>
              <w:t>84,6%</w:t>
            </w:r>
          </w:p>
        </w:tc>
      </w:tr>
      <w:tr w:rsidR="004A110C" w:rsidRPr="00627599" w:rsidTr="001D131C">
        <w:tc>
          <w:tcPr>
            <w:tcW w:w="2122" w:type="dxa"/>
          </w:tcPr>
          <w:p w:rsidR="004A110C" w:rsidRPr="00397F2C" w:rsidRDefault="004A110C" w:rsidP="00AD49A7">
            <w:pPr>
              <w:spacing w:after="0" w:line="276" w:lineRule="auto"/>
              <w:jc w:val="center"/>
              <w:rPr>
                <w:rFonts w:cs="Times New Roman"/>
              </w:rPr>
            </w:pPr>
            <w:r>
              <w:rPr>
                <w:rFonts w:cs="Times New Roman"/>
              </w:rPr>
              <w:t>Kurang Setuju</w:t>
            </w:r>
          </w:p>
        </w:tc>
        <w:tc>
          <w:tcPr>
            <w:tcW w:w="1162" w:type="dxa"/>
          </w:tcPr>
          <w:p w:rsidR="004A110C" w:rsidRPr="00B63824" w:rsidRDefault="004A110C" w:rsidP="00AD49A7">
            <w:pPr>
              <w:spacing w:after="0" w:line="276" w:lineRule="auto"/>
              <w:jc w:val="center"/>
              <w:rPr>
                <w:rFonts w:cs="Times New Roman"/>
                <w:lang w:val="id-ID"/>
              </w:rPr>
            </w:pPr>
            <w:r>
              <w:rPr>
                <w:rFonts w:cs="Times New Roman"/>
                <w:lang w:val="id-ID"/>
              </w:rPr>
              <w:t>3</w:t>
            </w:r>
          </w:p>
        </w:tc>
        <w:tc>
          <w:tcPr>
            <w:tcW w:w="1642" w:type="dxa"/>
          </w:tcPr>
          <w:p w:rsidR="004A110C" w:rsidRPr="00B63824" w:rsidRDefault="004A110C" w:rsidP="00AD49A7">
            <w:pPr>
              <w:spacing w:after="0" w:line="276" w:lineRule="auto"/>
              <w:jc w:val="center"/>
              <w:rPr>
                <w:rFonts w:cs="Times New Roman"/>
                <w:lang w:val="id-ID"/>
              </w:rPr>
            </w:pPr>
            <w:r>
              <w:rPr>
                <w:rFonts w:cs="Times New Roman"/>
                <w:lang w:val="id-ID"/>
              </w:rPr>
              <w:t>2</w:t>
            </w:r>
          </w:p>
        </w:tc>
        <w:tc>
          <w:tcPr>
            <w:tcW w:w="1642" w:type="dxa"/>
          </w:tcPr>
          <w:p w:rsidR="004A110C" w:rsidRPr="00812675" w:rsidRDefault="004A110C" w:rsidP="00AD49A7">
            <w:pPr>
              <w:spacing w:after="0" w:line="276" w:lineRule="auto"/>
              <w:jc w:val="center"/>
              <w:rPr>
                <w:rFonts w:cs="Times New Roman"/>
                <w:lang w:val="id-ID"/>
              </w:rPr>
            </w:pPr>
            <w:r>
              <w:rPr>
                <w:rFonts w:cs="Times New Roman"/>
                <w:lang w:val="id-ID"/>
              </w:rPr>
              <w:t>6</w:t>
            </w:r>
          </w:p>
        </w:tc>
        <w:tc>
          <w:tcPr>
            <w:tcW w:w="1642" w:type="dxa"/>
          </w:tcPr>
          <w:p w:rsidR="004A110C" w:rsidRPr="00B94FD2" w:rsidRDefault="004A110C" w:rsidP="00AD49A7">
            <w:pPr>
              <w:spacing w:after="0" w:line="276" w:lineRule="auto"/>
              <w:jc w:val="center"/>
              <w:rPr>
                <w:rFonts w:cs="Times New Roman"/>
                <w:lang w:val="id-ID"/>
              </w:rPr>
            </w:pPr>
            <w:r>
              <w:rPr>
                <w:rFonts w:cs="Times New Roman"/>
              </w:rPr>
              <w:t>3,1</w:t>
            </w:r>
            <w:r>
              <w:rPr>
                <w:rFonts w:cs="Times New Roman"/>
                <w:lang w:val="id-ID"/>
              </w:rPr>
              <w:t>%</w:t>
            </w:r>
          </w:p>
        </w:tc>
      </w:tr>
      <w:tr w:rsidR="004A110C" w:rsidRPr="00627599" w:rsidTr="001D131C">
        <w:tc>
          <w:tcPr>
            <w:tcW w:w="2122" w:type="dxa"/>
          </w:tcPr>
          <w:p w:rsidR="004A110C" w:rsidRPr="00397F2C" w:rsidRDefault="004A110C" w:rsidP="00AD49A7">
            <w:pPr>
              <w:spacing w:after="0" w:line="276" w:lineRule="auto"/>
              <w:jc w:val="center"/>
              <w:rPr>
                <w:rFonts w:cs="Times New Roman"/>
              </w:rPr>
            </w:pPr>
            <w:r>
              <w:rPr>
                <w:rFonts w:cs="Times New Roman"/>
              </w:rPr>
              <w:t>Tidak Setuju</w:t>
            </w:r>
          </w:p>
        </w:tc>
        <w:tc>
          <w:tcPr>
            <w:tcW w:w="1162" w:type="dxa"/>
          </w:tcPr>
          <w:p w:rsidR="004A110C" w:rsidRPr="00B63824" w:rsidRDefault="004A110C" w:rsidP="00AD49A7">
            <w:pPr>
              <w:spacing w:after="0" w:line="276" w:lineRule="auto"/>
              <w:jc w:val="center"/>
              <w:rPr>
                <w:rFonts w:cs="Times New Roman"/>
                <w:lang w:val="id-ID"/>
              </w:rPr>
            </w:pPr>
            <w:r>
              <w:rPr>
                <w:rFonts w:cs="Times New Roman"/>
                <w:lang w:val="id-ID"/>
              </w:rPr>
              <w:t>2</w:t>
            </w:r>
          </w:p>
        </w:tc>
        <w:tc>
          <w:tcPr>
            <w:tcW w:w="1642" w:type="dxa"/>
          </w:tcPr>
          <w:p w:rsidR="004A110C" w:rsidRPr="00B63824" w:rsidRDefault="004A110C" w:rsidP="00AD49A7">
            <w:pPr>
              <w:spacing w:after="0" w:line="276" w:lineRule="auto"/>
              <w:jc w:val="center"/>
              <w:rPr>
                <w:rFonts w:cs="Times New Roman"/>
                <w:lang w:val="id-ID"/>
              </w:rPr>
            </w:pPr>
            <w:r>
              <w:rPr>
                <w:rFonts w:cs="Times New Roman"/>
                <w:lang w:val="id-ID"/>
              </w:rPr>
              <w:t>0</w:t>
            </w:r>
          </w:p>
        </w:tc>
        <w:tc>
          <w:tcPr>
            <w:tcW w:w="1642" w:type="dxa"/>
          </w:tcPr>
          <w:p w:rsidR="004A110C" w:rsidRPr="00812675" w:rsidRDefault="004A110C" w:rsidP="00AD49A7">
            <w:pPr>
              <w:spacing w:after="0" w:line="276" w:lineRule="auto"/>
              <w:jc w:val="center"/>
              <w:rPr>
                <w:rFonts w:cs="Times New Roman"/>
                <w:lang w:val="id-ID"/>
              </w:rPr>
            </w:pPr>
            <w:r>
              <w:rPr>
                <w:rFonts w:cs="Times New Roman"/>
                <w:lang w:val="id-ID"/>
              </w:rPr>
              <w:t>0</w:t>
            </w:r>
          </w:p>
        </w:tc>
        <w:tc>
          <w:tcPr>
            <w:tcW w:w="1642" w:type="dxa"/>
          </w:tcPr>
          <w:p w:rsidR="004A110C" w:rsidRPr="00B94FD2" w:rsidRDefault="004A110C" w:rsidP="00AD49A7">
            <w:pPr>
              <w:spacing w:after="0" w:line="276" w:lineRule="auto"/>
              <w:jc w:val="center"/>
              <w:rPr>
                <w:rFonts w:cs="Times New Roman"/>
                <w:lang w:val="id-ID"/>
              </w:rPr>
            </w:pPr>
            <w:r>
              <w:rPr>
                <w:rFonts w:cs="Times New Roman"/>
                <w:lang w:val="id-ID"/>
              </w:rPr>
              <w:t>0%</w:t>
            </w:r>
          </w:p>
        </w:tc>
      </w:tr>
      <w:tr w:rsidR="004A110C" w:rsidRPr="00627599" w:rsidTr="001D131C">
        <w:tc>
          <w:tcPr>
            <w:tcW w:w="2122" w:type="dxa"/>
          </w:tcPr>
          <w:p w:rsidR="004A110C" w:rsidRPr="00397F2C" w:rsidRDefault="004A110C" w:rsidP="00AD49A7">
            <w:pPr>
              <w:spacing w:after="0" w:line="276" w:lineRule="auto"/>
              <w:jc w:val="center"/>
              <w:rPr>
                <w:rFonts w:cs="Times New Roman"/>
              </w:rPr>
            </w:pPr>
            <w:r>
              <w:rPr>
                <w:rFonts w:cs="Times New Roman"/>
              </w:rPr>
              <w:t>Sangat Tidak Setuju</w:t>
            </w:r>
          </w:p>
        </w:tc>
        <w:tc>
          <w:tcPr>
            <w:tcW w:w="1162" w:type="dxa"/>
          </w:tcPr>
          <w:p w:rsidR="004A110C" w:rsidRPr="00B63824" w:rsidRDefault="004A110C" w:rsidP="00AD49A7">
            <w:pPr>
              <w:spacing w:after="0" w:line="276" w:lineRule="auto"/>
              <w:jc w:val="center"/>
              <w:rPr>
                <w:rFonts w:cs="Times New Roman"/>
                <w:lang w:val="id-ID"/>
              </w:rPr>
            </w:pPr>
            <w:r>
              <w:rPr>
                <w:rFonts w:cs="Times New Roman"/>
                <w:lang w:val="id-ID"/>
              </w:rPr>
              <w:t>1</w:t>
            </w:r>
          </w:p>
        </w:tc>
        <w:tc>
          <w:tcPr>
            <w:tcW w:w="1642" w:type="dxa"/>
          </w:tcPr>
          <w:p w:rsidR="004A110C" w:rsidRPr="00B63824" w:rsidRDefault="004A110C" w:rsidP="00AD49A7">
            <w:pPr>
              <w:spacing w:after="0" w:line="276" w:lineRule="auto"/>
              <w:jc w:val="center"/>
              <w:rPr>
                <w:rFonts w:cs="Times New Roman"/>
                <w:lang w:val="id-ID"/>
              </w:rPr>
            </w:pPr>
            <w:r>
              <w:rPr>
                <w:rFonts w:cs="Times New Roman"/>
                <w:lang w:val="id-ID"/>
              </w:rPr>
              <w:t>0</w:t>
            </w:r>
          </w:p>
        </w:tc>
        <w:tc>
          <w:tcPr>
            <w:tcW w:w="1642" w:type="dxa"/>
          </w:tcPr>
          <w:p w:rsidR="004A110C" w:rsidRPr="00812675" w:rsidRDefault="004A110C" w:rsidP="00AD49A7">
            <w:pPr>
              <w:spacing w:after="0" w:line="276" w:lineRule="auto"/>
              <w:jc w:val="center"/>
              <w:rPr>
                <w:rFonts w:cs="Times New Roman"/>
                <w:lang w:val="id-ID"/>
              </w:rPr>
            </w:pPr>
            <w:r>
              <w:rPr>
                <w:rFonts w:cs="Times New Roman"/>
                <w:lang w:val="id-ID"/>
              </w:rPr>
              <w:t>0</w:t>
            </w:r>
          </w:p>
        </w:tc>
        <w:tc>
          <w:tcPr>
            <w:tcW w:w="1642" w:type="dxa"/>
          </w:tcPr>
          <w:p w:rsidR="004A110C" w:rsidRPr="00B04232" w:rsidRDefault="004A110C" w:rsidP="00AD49A7">
            <w:pPr>
              <w:spacing w:after="0" w:line="276" w:lineRule="auto"/>
              <w:jc w:val="center"/>
              <w:rPr>
                <w:rFonts w:cs="Times New Roman"/>
                <w:lang w:val="id-ID"/>
              </w:rPr>
            </w:pPr>
            <w:r>
              <w:rPr>
                <w:rFonts w:cs="Times New Roman"/>
                <w:lang w:val="id-ID"/>
              </w:rPr>
              <w:t>0%</w:t>
            </w:r>
          </w:p>
        </w:tc>
      </w:tr>
      <w:tr w:rsidR="004A110C" w:rsidRPr="00627599" w:rsidTr="001D131C">
        <w:tc>
          <w:tcPr>
            <w:tcW w:w="2122" w:type="dxa"/>
          </w:tcPr>
          <w:p w:rsidR="004A110C" w:rsidRPr="00627599" w:rsidRDefault="004A110C" w:rsidP="00AD49A7">
            <w:pPr>
              <w:spacing w:after="0" w:line="276" w:lineRule="auto"/>
              <w:jc w:val="center"/>
              <w:rPr>
                <w:rFonts w:cs="Times New Roman"/>
                <w:lang w:val="id-ID"/>
              </w:rPr>
            </w:pPr>
            <w:r w:rsidRPr="00627599">
              <w:rPr>
                <w:rFonts w:cs="Times New Roman"/>
                <w:lang w:val="id-ID"/>
              </w:rPr>
              <w:t>Jumlah</w:t>
            </w:r>
          </w:p>
        </w:tc>
        <w:tc>
          <w:tcPr>
            <w:tcW w:w="1162" w:type="dxa"/>
          </w:tcPr>
          <w:p w:rsidR="004A110C" w:rsidRPr="00627599" w:rsidRDefault="004A110C" w:rsidP="00AD49A7">
            <w:pPr>
              <w:spacing w:after="0" w:line="276" w:lineRule="auto"/>
              <w:rPr>
                <w:rFonts w:cs="Times New Roman"/>
              </w:rPr>
            </w:pPr>
          </w:p>
        </w:tc>
        <w:tc>
          <w:tcPr>
            <w:tcW w:w="1642" w:type="dxa"/>
          </w:tcPr>
          <w:p w:rsidR="004A110C" w:rsidRPr="00B63824" w:rsidRDefault="004A110C" w:rsidP="00AD49A7">
            <w:pPr>
              <w:spacing w:after="0" w:line="276" w:lineRule="auto"/>
              <w:jc w:val="center"/>
              <w:rPr>
                <w:rFonts w:cs="Times New Roman"/>
                <w:lang w:val="id-ID"/>
              </w:rPr>
            </w:pPr>
            <w:r>
              <w:rPr>
                <w:rFonts w:cs="Times New Roman"/>
                <w:lang w:val="id-ID"/>
              </w:rPr>
              <w:t>65</w:t>
            </w:r>
          </w:p>
        </w:tc>
        <w:tc>
          <w:tcPr>
            <w:tcW w:w="1642" w:type="dxa"/>
          </w:tcPr>
          <w:p w:rsidR="004A110C" w:rsidRPr="004A110C" w:rsidRDefault="004A110C" w:rsidP="00AD49A7">
            <w:pPr>
              <w:spacing w:after="0" w:line="276" w:lineRule="auto"/>
              <w:jc w:val="center"/>
              <w:rPr>
                <w:rFonts w:cs="Times New Roman"/>
              </w:rPr>
            </w:pPr>
            <w:r>
              <w:rPr>
                <w:rFonts w:cs="Times New Roman"/>
                <w:lang w:val="id-ID"/>
              </w:rPr>
              <w:t>266</w:t>
            </w:r>
          </w:p>
        </w:tc>
        <w:tc>
          <w:tcPr>
            <w:tcW w:w="1642" w:type="dxa"/>
          </w:tcPr>
          <w:p w:rsidR="004A110C" w:rsidRPr="00B04232" w:rsidRDefault="004A110C" w:rsidP="00AD49A7">
            <w:pPr>
              <w:spacing w:after="0" w:line="276" w:lineRule="auto"/>
              <w:jc w:val="center"/>
              <w:rPr>
                <w:rFonts w:cs="Times New Roman"/>
                <w:lang w:val="id-ID"/>
              </w:rPr>
            </w:pPr>
            <w:r>
              <w:rPr>
                <w:rFonts w:cs="Times New Roman"/>
                <w:lang w:val="id-ID"/>
              </w:rPr>
              <w:t>100%</w:t>
            </w:r>
          </w:p>
        </w:tc>
      </w:tr>
    </w:tbl>
    <w:p w:rsidR="004A110C" w:rsidRPr="00627599" w:rsidRDefault="004A110C" w:rsidP="009700B2">
      <w:pPr>
        <w:spacing w:after="120" w:line="276" w:lineRule="auto"/>
        <w:rPr>
          <w:rFonts w:cs="Times New Roman"/>
        </w:rPr>
      </w:pPr>
      <w:r w:rsidRPr="00627599">
        <w:rPr>
          <w:rFonts w:cs="Times New Roman"/>
        </w:rPr>
        <w:t>Sumber : Data Primer yang diolah (Tahun 2022)</w:t>
      </w:r>
    </w:p>
    <w:p w:rsidR="004A110C" w:rsidRDefault="004A110C" w:rsidP="009700B2">
      <w:pPr>
        <w:spacing w:after="120" w:line="276" w:lineRule="auto"/>
        <w:rPr>
          <w:rFonts w:cs="Times New Roman"/>
          <w:sz w:val="24"/>
          <w:szCs w:val="24"/>
        </w:rPr>
      </w:pPr>
      <w:r>
        <w:rPr>
          <w:rFonts w:cs="Times New Roman"/>
          <w:sz w:val="24"/>
          <w:szCs w:val="24"/>
        </w:rPr>
        <w:t>Total dalam pengumpulan data angket :</w:t>
      </w:r>
    </w:p>
    <w:p w:rsidR="004A110C" w:rsidRPr="00C80A56" w:rsidRDefault="004A110C"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4A110C" w:rsidRPr="00C56AA8" w:rsidRDefault="004A110C"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266</m:t>
              </m:r>
            </m:num>
            <m:den>
              <m:r>
                <m:rPr>
                  <m:sty m:val="p"/>
                </m:rPr>
                <w:rPr>
                  <w:rFonts w:ascii="Cambria Math" w:hAnsi="Cambria Math"/>
                  <w:sz w:val="24"/>
                  <w:szCs w:val="24"/>
                </w:rPr>
                <m:t xml:space="preserve"> 325</m:t>
              </m:r>
            </m:den>
          </m:f>
          <m:r>
            <w:rPr>
              <w:rFonts w:ascii="Cambria Math" w:hAnsi="Cambria Math"/>
              <w:sz w:val="24"/>
              <w:szCs w:val="24"/>
            </w:rPr>
            <m:t xml:space="preserve"> x 100=81,8%</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C56AA8" w:rsidRPr="00564DF5" w:rsidTr="00D90024">
        <w:trPr>
          <w:trHeight w:val="307"/>
        </w:trPr>
        <w:tc>
          <w:tcPr>
            <w:tcW w:w="1455" w:type="dxa"/>
            <w:tcBorders>
              <w:top w:val="nil"/>
            </w:tcBorders>
          </w:tcPr>
          <w:p w:rsidR="00C56AA8" w:rsidRPr="00564DF5" w:rsidRDefault="00C56AA8"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C56AA8" w:rsidRPr="00564DF5" w:rsidRDefault="00C56AA8"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C56AA8" w:rsidRPr="00564DF5" w:rsidRDefault="00C56AA8"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C56AA8" w:rsidRPr="00564DF5" w:rsidRDefault="00C56AA8"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C56AA8" w:rsidRPr="00564DF5" w:rsidRDefault="00C56AA8" w:rsidP="009700B2">
            <w:pPr>
              <w:pStyle w:val="TableParagraph"/>
              <w:spacing w:before="115" w:line="276" w:lineRule="auto"/>
              <w:ind w:left="205"/>
              <w:rPr>
                <w:sz w:val="24"/>
                <w:szCs w:val="24"/>
              </w:rPr>
            </w:pPr>
            <w:r>
              <w:rPr>
                <w:sz w:val="24"/>
                <w:szCs w:val="24"/>
              </w:rPr>
              <w:t xml:space="preserve">     SS</w:t>
            </w:r>
          </w:p>
        </w:tc>
      </w:tr>
      <w:tr w:rsidR="00C56AA8" w:rsidRPr="00564DF5" w:rsidTr="00D90024">
        <w:trPr>
          <w:trHeight w:val="766"/>
        </w:trPr>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p w:rsidR="00C56AA8" w:rsidRPr="00564DF5" w:rsidRDefault="00C56AA8"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C56AA8" w:rsidRPr="00564DF5" w:rsidRDefault="00C56AA8"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26848" behindDoc="0" locked="0" layoutInCell="1" allowOverlap="1" wp14:anchorId="3D9F5E90" wp14:editId="25FB7E93">
                      <wp:simplePos x="0" y="0"/>
                      <wp:positionH relativeFrom="column">
                        <wp:posOffset>71755</wp:posOffset>
                      </wp:positionH>
                      <wp:positionV relativeFrom="paragraph">
                        <wp:posOffset>-20320</wp:posOffset>
                      </wp:positionV>
                      <wp:extent cx="0" cy="225425"/>
                      <wp:effectExtent l="57150" t="19050" r="76200" b="79375"/>
                      <wp:wrapNone/>
                      <wp:docPr id="51" name="Straight Connector 51"/>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43EA0DB9" id="Straight Connector 51"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1.6pt" to="5.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" strokecolor="windowText" strokeweight="2pt">
                      <v:shadow on="t" color="black" opacity="24903f" origin=",.5" offset="0,.55556mm"/>
                    </v:line>
                  </w:pict>
                </mc:Fallback>
              </mc:AlternateContent>
            </w:r>
          </w:p>
          <w:p w:rsidR="00C56AA8" w:rsidRPr="00564DF5" w:rsidRDefault="004D0A99" w:rsidP="009700B2">
            <w:pPr>
              <w:spacing w:line="276" w:lineRule="auto"/>
              <w:rPr>
                <w:rFonts w:cs="Times New Roman"/>
                <w:sz w:val="24"/>
                <w:szCs w:val="24"/>
                <w:lang w:val="id"/>
              </w:rPr>
            </w:pPr>
            <w:r>
              <w:rPr>
                <w:rFonts w:cs="Times New Roman"/>
                <w:sz w:val="24"/>
                <w:szCs w:val="24"/>
                <w:lang w:val="id"/>
              </w:rPr>
              <w:t>81,8</w:t>
            </w:r>
            <w:r w:rsidR="00C56AA8">
              <w:rPr>
                <w:rFonts w:cs="Times New Roman"/>
                <w:sz w:val="24"/>
                <w:szCs w:val="24"/>
                <w:lang w:val="id"/>
              </w:rPr>
              <w:t>%</w:t>
            </w:r>
            <w:r w:rsidR="00C56AA8" w:rsidRPr="00564DF5">
              <w:rPr>
                <w:rFonts w:cs="Times New Roman"/>
                <w:sz w:val="24"/>
                <w:szCs w:val="24"/>
                <w:lang w:val="id"/>
              </w:rPr>
              <w:t xml:space="preserve"> </w:t>
            </w:r>
          </w:p>
        </w:tc>
      </w:tr>
    </w:tbl>
    <w:p w:rsidR="00C56AA8" w:rsidRPr="00D90024" w:rsidRDefault="00C56AA8"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C56AA8" w:rsidRPr="00D90024" w:rsidRDefault="004A110C" w:rsidP="009700B2">
      <w:pPr>
        <w:spacing w:line="276" w:lineRule="auto"/>
        <w:ind w:firstLine="720"/>
        <w:jc w:val="both"/>
        <w:rPr>
          <w:rFonts w:cs="Times New Roman"/>
          <w:sz w:val="24"/>
          <w:szCs w:val="24"/>
        </w:rPr>
      </w:pPr>
      <w:r w:rsidRPr="00072704">
        <w:rPr>
          <w:rFonts w:cs="Times New Roman"/>
          <w:sz w:val="24"/>
          <w:szCs w:val="24"/>
        </w:rPr>
        <w:t>Berdasarkan tabel 4.</w:t>
      </w:r>
      <w:r w:rsidR="00A15968">
        <w:rPr>
          <w:rFonts w:cs="Times New Roman"/>
          <w:sz w:val="24"/>
          <w:szCs w:val="24"/>
        </w:rPr>
        <w:t>22</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C40EE3" w:rsidRPr="00C40EE3">
        <w:rPr>
          <w:rFonts w:cs="Times New Roman"/>
          <w:sz w:val="24"/>
          <w:szCs w:val="24"/>
        </w:rPr>
        <w:t xml:space="preserve">Kebijakan yang dikeluarkan pimpinan dapat  membantu </w:t>
      </w:r>
      <w:r w:rsidR="003030D9">
        <w:rPr>
          <w:rFonts w:cs="Times New Roman"/>
          <w:sz w:val="24"/>
          <w:szCs w:val="24"/>
        </w:rPr>
        <w:t>Pegawai</w:t>
      </w:r>
      <w:r w:rsidR="00C40EE3" w:rsidRPr="00C40EE3">
        <w:rPr>
          <w:rFonts w:cs="Times New Roman"/>
          <w:sz w:val="24"/>
          <w:szCs w:val="24"/>
        </w:rPr>
        <w:t xml:space="preserve"> dalam mencapai tujuan</w:t>
      </w:r>
      <w:r w:rsidRPr="004A110C">
        <w:rPr>
          <w:rFonts w:cs="Times New Roman"/>
          <w:sz w:val="24"/>
          <w:szCs w:val="24"/>
        </w:rPr>
        <w:t>”</w:t>
      </w:r>
      <w:r w:rsidRPr="00072704">
        <w:rPr>
          <w:rFonts w:cs="Times New Roman"/>
          <w:sz w:val="24"/>
          <w:szCs w:val="24"/>
        </w:rPr>
        <w:t xml:space="preserve"> yaitu sebanyak </w:t>
      </w:r>
      <w:r w:rsidR="00C40EE3">
        <w:rPr>
          <w:rFonts w:cs="Times New Roman"/>
          <w:sz w:val="24"/>
          <w:szCs w:val="24"/>
        </w:rPr>
        <w:t xml:space="preserve">8 </w:t>
      </w:r>
      <w:r w:rsidRPr="00072704">
        <w:rPr>
          <w:rFonts w:cs="Times New Roman"/>
          <w:sz w:val="24"/>
          <w:szCs w:val="24"/>
        </w:rPr>
        <w:t>responden (</w:t>
      </w:r>
      <w:r w:rsidR="00C40EE3">
        <w:rPr>
          <w:rFonts w:cs="Times New Roman"/>
          <w:sz w:val="24"/>
          <w:szCs w:val="24"/>
        </w:rPr>
        <w:t>12,3</w:t>
      </w:r>
      <w:r>
        <w:rPr>
          <w:rFonts w:cs="Times New Roman"/>
          <w:sz w:val="24"/>
          <w:szCs w:val="24"/>
        </w:rPr>
        <w:t>%), setuju</w:t>
      </w:r>
      <w:r w:rsidRPr="003635BB">
        <w:rPr>
          <w:rFonts w:cs="Times New Roman"/>
          <w:sz w:val="24"/>
          <w:szCs w:val="24"/>
        </w:rPr>
        <w:t xml:space="preserve"> sebanyak </w:t>
      </w:r>
      <w:r w:rsidR="00C40EE3">
        <w:rPr>
          <w:rFonts w:cs="Times New Roman"/>
          <w:sz w:val="24"/>
          <w:szCs w:val="24"/>
        </w:rPr>
        <w:t>55 responden (84,6</w:t>
      </w:r>
      <w:r>
        <w:rPr>
          <w:rFonts w:cs="Times New Roman"/>
          <w:sz w:val="24"/>
          <w:szCs w:val="24"/>
        </w:rPr>
        <w:t>%), kurang setuju</w:t>
      </w:r>
      <w:r w:rsidRPr="003635BB">
        <w:rPr>
          <w:rFonts w:cs="Times New Roman"/>
          <w:sz w:val="24"/>
          <w:szCs w:val="24"/>
        </w:rPr>
        <w:t xml:space="preserve"> sebanyak</w:t>
      </w:r>
      <w:r w:rsidR="00C40EE3">
        <w:rPr>
          <w:rFonts w:cs="Times New Roman"/>
          <w:sz w:val="24"/>
          <w:szCs w:val="24"/>
        </w:rPr>
        <w:t xml:space="preserve"> 2 responden (3,1</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sidR="00C40EE3">
        <w:rPr>
          <w:rFonts w:cs="Times New Roman"/>
          <w:sz w:val="24"/>
          <w:szCs w:val="24"/>
        </w:rPr>
        <w:t>81,8</w:t>
      </w:r>
      <w:r w:rsidRPr="00072704">
        <w:rPr>
          <w:rFonts w:cs="Times New Roman"/>
          <w:sz w:val="24"/>
          <w:szCs w:val="24"/>
        </w:rPr>
        <w:t xml:space="preserve">% yang </w:t>
      </w:r>
      <w:r>
        <w:rPr>
          <w:rFonts w:cs="Times New Roman"/>
          <w:sz w:val="24"/>
          <w:szCs w:val="24"/>
        </w:rPr>
        <w:t>menunjukan bahwa responden</w:t>
      </w:r>
      <w:r w:rsidR="00237A82">
        <w:rPr>
          <w:rFonts w:cs="Times New Roman"/>
          <w:sz w:val="24"/>
          <w:szCs w:val="24"/>
        </w:rPr>
        <w:t xml:space="preserve"> sangat</w:t>
      </w:r>
      <w:r>
        <w:rPr>
          <w:rFonts w:cs="Times New Roman"/>
          <w:sz w:val="24"/>
          <w:szCs w:val="24"/>
        </w:rPr>
        <w:t xml:space="preserve"> set</w:t>
      </w:r>
      <w:r w:rsidR="00D90024">
        <w:rPr>
          <w:rFonts w:cs="Times New Roman"/>
          <w:sz w:val="24"/>
          <w:szCs w:val="24"/>
        </w:rPr>
        <w:t>uju dengan pernyataan tersebut.</w:t>
      </w:r>
    </w:p>
    <w:p w:rsidR="00C40EE3" w:rsidRPr="00C40EE3" w:rsidRDefault="00227A98" w:rsidP="00B623B6">
      <w:pPr>
        <w:spacing w:after="0" w:line="276" w:lineRule="auto"/>
        <w:jc w:val="both"/>
        <w:rPr>
          <w:rFonts w:cs="Times New Roman"/>
          <w:b/>
          <w:sz w:val="24"/>
          <w:szCs w:val="24"/>
        </w:rPr>
      </w:pPr>
      <w:r>
        <w:rPr>
          <w:rFonts w:cs="Times New Roman"/>
          <w:b/>
          <w:sz w:val="24"/>
          <w:szCs w:val="24"/>
        </w:rPr>
        <w:t>2</w:t>
      </w:r>
      <w:r w:rsidR="00C40EE3" w:rsidRPr="00C40EE3">
        <w:rPr>
          <w:rFonts w:cs="Times New Roman"/>
          <w:b/>
          <w:sz w:val="24"/>
          <w:szCs w:val="24"/>
        </w:rPr>
        <w:t>. Penyeliaan</w:t>
      </w:r>
    </w:p>
    <w:p w:rsidR="00C40EE3" w:rsidRDefault="00C40EE3" w:rsidP="00B623B6">
      <w:pPr>
        <w:spacing w:after="0" w:line="276" w:lineRule="auto"/>
        <w:ind w:left="279" w:hanging="279"/>
        <w:rPr>
          <w:rFonts w:cs="Times New Roman"/>
          <w:sz w:val="24"/>
          <w:szCs w:val="24"/>
        </w:rPr>
      </w:pPr>
      <w:r w:rsidRPr="00C40EE3">
        <w:rPr>
          <w:rFonts w:cs="Times New Roman"/>
          <w:sz w:val="24"/>
          <w:szCs w:val="24"/>
        </w:rPr>
        <w:t xml:space="preserve">a. Pimpinan memberikan </w:t>
      </w:r>
      <w:r w:rsidR="003030D9">
        <w:rPr>
          <w:rFonts w:cs="Times New Roman"/>
          <w:sz w:val="24"/>
          <w:szCs w:val="24"/>
        </w:rPr>
        <w:t>Pegawai</w:t>
      </w:r>
      <w:r w:rsidRPr="00C40EE3">
        <w:rPr>
          <w:rFonts w:cs="Times New Roman"/>
          <w:sz w:val="24"/>
          <w:szCs w:val="24"/>
        </w:rPr>
        <w:t xml:space="preserve"> keleluasaan dalam bekerja dengan tidak selalu diawasi oleh supervisor </w:t>
      </w:r>
    </w:p>
    <w:p w:rsidR="00C40EE3" w:rsidRPr="00072704" w:rsidRDefault="00A15968" w:rsidP="00B623B6">
      <w:pPr>
        <w:pStyle w:val="Heading5"/>
        <w:jc w:val="center"/>
      </w:pPr>
      <w:r>
        <w:t>Tabel 4.23</w:t>
      </w:r>
      <w:r w:rsidR="00C40EE3">
        <w:t xml:space="preserve"> </w:t>
      </w:r>
      <w:r w:rsidR="00C40EE3" w:rsidRPr="00072704">
        <w:t>Tanggapan Responden Mengenai</w:t>
      </w:r>
    </w:p>
    <w:p w:rsidR="00C40EE3" w:rsidRPr="00C40EE3" w:rsidRDefault="00C40EE3" w:rsidP="00B623B6">
      <w:pPr>
        <w:spacing w:after="0" w:line="276" w:lineRule="auto"/>
        <w:ind w:left="279" w:hanging="279"/>
        <w:jc w:val="center"/>
        <w:rPr>
          <w:rFonts w:cs="Times New Roman"/>
          <w:sz w:val="24"/>
          <w:szCs w:val="24"/>
        </w:rPr>
      </w:pPr>
      <w:r w:rsidRPr="00072704">
        <w:rPr>
          <w:rFonts w:cs="Times New Roman"/>
          <w:sz w:val="24"/>
          <w:szCs w:val="24"/>
        </w:rPr>
        <w:t>“</w:t>
      </w:r>
      <w:r w:rsidRPr="00C40EE3">
        <w:rPr>
          <w:rFonts w:cs="Times New Roman"/>
          <w:sz w:val="24"/>
          <w:szCs w:val="24"/>
        </w:rPr>
        <w:t xml:space="preserve">Pimpinan memberikan </w:t>
      </w:r>
      <w:r w:rsidR="003030D9">
        <w:rPr>
          <w:rFonts w:cs="Times New Roman"/>
          <w:sz w:val="24"/>
          <w:szCs w:val="24"/>
        </w:rPr>
        <w:t>Pegawai</w:t>
      </w:r>
      <w:r w:rsidRPr="00C40EE3">
        <w:rPr>
          <w:rFonts w:cs="Times New Roman"/>
          <w:sz w:val="24"/>
          <w:szCs w:val="24"/>
        </w:rPr>
        <w:t xml:space="preserve"> keleluasaan dalam bekerja dengan tidak selalu diawasi oleh supervisor”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C40EE3" w:rsidRPr="00627599" w:rsidTr="001D131C">
        <w:tc>
          <w:tcPr>
            <w:tcW w:w="2122" w:type="dxa"/>
          </w:tcPr>
          <w:p w:rsidR="00C40EE3" w:rsidRPr="00627599" w:rsidRDefault="00C40EE3" w:rsidP="00AD49A7">
            <w:pPr>
              <w:spacing w:after="0" w:line="276" w:lineRule="auto"/>
              <w:jc w:val="center"/>
              <w:rPr>
                <w:rFonts w:cs="Times New Roman"/>
                <w:lang w:val="id-ID"/>
              </w:rPr>
            </w:pPr>
            <w:r w:rsidRPr="00627599">
              <w:rPr>
                <w:rFonts w:cs="Times New Roman"/>
                <w:lang w:val="id-ID"/>
              </w:rPr>
              <w:t>Keterangan</w:t>
            </w:r>
          </w:p>
        </w:tc>
        <w:tc>
          <w:tcPr>
            <w:tcW w:w="1162" w:type="dxa"/>
          </w:tcPr>
          <w:p w:rsidR="00C40EE3" w:rsidRPr="00627599" w:rsidRDefault="00C40EE3" w:rsidP="00AD49A7">
            <w:pPr>
              <w:spacing w:after="0" w:line="276" w:lineRule="auto"/>
              <w:jc w:val="center"/>
              <w:rPr>
                <w:rFonts w:cs="Times New Roman"/>
                <w:lang w:val="id-ID"/>
              </w:rPr>
            </w:pPr>
            <w:r w:rsidRPr="00627599">
              <w:rPr>
                <w:rFonts w:cs="Times New Roman"/>
                <w:lang w:val="id-ID"/>
              </w:rPr>
              <w:t>Skor</w:t>
            </w:r>
          </w:p>
        </w:tc>
        <w:tc>
          <w:tcPr>
            <w:tcW w:w="1642" w:type="dxa"/>
          </w:tcPr>
          <w:p w:rsidR="00C40EE3" w:rsidRPr="00627599" w:rsidRDefault="00C40EE3" w:rsidP="00AD49A7">
            <w:pPr>
              <w:spacing w:after="0" w:line="276" w:lineRule="auto"/>
              <w:jc w:val="center"/>
              <w:rPr>
                <w:rFonts w:cs="Times New Roman"/>
                <w:lang w:val="id-ID"/>
              </w:rPr>
            </w:pPr>
            <w:r w:rsidRPr="00627599">
              <w:rPr>
                <w:rFonts w:cs="Times New Roman"/>
                <w:lang w:val="id-ID"/>
              </w:rPr>
              <w:t>Jumlah Responden</w:t>
            </w:r>
          </w:p>
        </w:tc>
        <w:tc>
          <w:tcPr>
            <w:tcW w:w="1642" w:type="dxa"/>
          </w:tcPr>
          <w:p w:rsidR="00C40EE3" w:rsidRPr="00627599" w:rsidRDefault="00C40EE3" w:rsidP="00AD49A7">
            <w:pPr>
              <w:spacing w:after="0" w:line="276" w:lineRule="auto"/>
              <w:jc w:val="center"/>
              <w:rPr>
                <w:rFonts w:cs="Times New Roman"/>
                <w:lang w:val="id-ID"/>
              </w:rPr>
            </w:pPr>
            <w:r w:rsidRPr="00627599">
              <w:rPr>
                <w:rFonts w:cs="Times New Roman"/>
                <w:lang w:val="id-ID"/>
              </w:rPr>
              <w:t>Skor Total</w:t>
            </w:r>
          </w:p>
        </w:tc>
        <w:tc>
          <w:tcPr>
            <w:tcW w:w="1642" w:type="dxa"/>
          </w:tcPr>
          <w:p w:rsidR="00C40EE3" w:rsidRPr="00627599" w:rsidRDefault="00C40EE3" w:rsidP="00AD49A7">
            <w:pPr>
              <w:spacing w:after="0" w:line="276" w:lineRule="auto"/>
              <w:jc w:val="center"/>
              <w:rPr>
                <w:rFonts w:cs="Times New Roman"/>
                <w:lang w:val="id-ID"/>
              </w:rPr>
            </w:pPr>
            <w:r w:rsidRPr="00627599">
              <w:rPr>
                <w:rFonts w:cs="Times New Roman"/>
                <w:lang w:val="id-ID"/>
              </w:rPr>
              <w:t>Persentase (%)</w:t>
            </w:r>
          </w:p>
        </w:tc>
      </w:tr>
      <w:tr w:rsidR="00C40EE3" w:rsidRPr="00627599" w:rsidTr="001D131C">
        <w:tc>
          <w:tcPr>
            <w:tcW w:w="2122" w:type="dxa"/>
          </w:tcPr>
          <w:p w:rsidR="00C40EE3" w:rsidRPr="00806BC2" w:rsidRDefault="00C40EE3"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C40EE3" w:rsidRPr="00B63824" w:rsidRDefault="00C40EE3" w:rsidP="00AD49A7">
            <w:pPr>
              <w:spacing w:after="0" w:line="276" w:lineRule="auto"/>
              <w:jc w:val="center"/>
              <w:rPr>
                <w:rFonts w:cs="Times New Roman"/>
                <w:lang w:val="id-ID"/>
              </w:rPr>
            </w:pPr>
            <w:r>
              <w:rPr>
                <w:rFonts w:cs="Times New Roman"/>
                <w:lang w:val="id-ID"/>
              </w:rPr>
              <w:t>5</w:t>
            </w:r>
          </w:p>
        </w:tc>
        <w:tc>
          <w:tcPr>
            <w:tcW w:w="1642" w:type="dxa"/>
          </w:tcPr>
          <w:p w:rsidR="00C40EE3" w:rsidRPr="00B63824" w:rsidRDefault="00C40EE3" w:rsidP="00AD49A7">
            <w:pPr>
              <w:spacing w:after="0" w:line="276" w:lineRule="auto"/>
              <w:jc w:val="center"/>
              <w:rPr>
                <w:rFonts w:cs="Times New Roman"/>
                <w:lang w:val="id-ID"/>
              </w:rPr>
            </w:pPr>
            <w:r>
              <w:rPr>
                <w:rFonts w:cs="Times New Roman"/>
                <w:lang w:val="id-ID"/>
              </w:rPr>
              <w:t>8</w:t>
            </w:r>
          </w:p>
        </w:tc>
        <w:tc>
          <w:tcPr>
            <w:tcW w:w="1642" w:type="dxa"/>
          </w:tcPr>
          <w:p w:rsidR="00C40EE3" w:rsidRPr="002129B1" w:rsidRDefault="00C40EE3" w:rsidP="00AD49A7">
            <w:pPr>
              <w:spacing w:after="0" w:line="276" w:lineRule="auto"/>
              <w:jc w:val="center"/>
              <w:rPr>
                <w:rFonts w:cs="Times New Roman"/>
              </w:rPr>
            </w:pPr>
            <w:r>
              <w:rPr>
                <w:rFonts w:cs="Times New Roman"/>
              </w:rPr>
              <w:t>40</w:t>
            </w:r>
          </w:p>
        </w:tc>
        <w:tc>
          <w:tcPr>
            <w:tcW w:w="1642" w:type="dxa"/>
          </w:tcPr>
          <w:p w:rsidR="00C40EE3" w:rsidRPr="00B94FD2" w:rsidRDefault="00C40EE3" w:rsidP="00AD49A7">
            <w:pPr>
              <w:spacing w:after="0" w:line="276" w:lineRule="auto"/>
              <w:jc w:val="center"/>
              <w:rPr>
                <w:rFonts w:cs="Times New Roman"/>
                <w:lang w:val="id-ID"/>
              </w:rPr>
            </w:pPr>
            <w:r>
              <w:rPr>
                <w:rFonts w:cs="Times New Roman"/>
              </w:rPr>
              <w:t>12,3</w:t>
            </w:r>
            <w:r>
              <w:rPr>
                <w:rFonts w:cs="Times New Roman"/>
                <w:lang w:val="id-ID"/>
              </w:rPr>
              <w:t>%</w:t>
            </w:r>
          </w:p>
        </w:tc>
      </w:tr>
      <w:tr w:rsidR="00C40EE3" w:rsidRPr="00627599" w:rsidTr="001D131C">
        <w:tc>
          <w:tcPr>
            <w:tcW w:w="2122" w:type="dxa"/>
          </w:tcPr>
          <w:p w:rsidR="00C40EE3" w:rsidRPr="00627599" w:rsidRDefault="00C40EE3" w:rsidP="00AD49A7">
            <w:pPr>
              <w:spacing w:after="0" w:line="276" w:lineRule="auto"/>
              <w:jc w:val="center"/>
              <w:rPr>
                <w:rFonts w:cs="Times New Roman"/>
                <w:lang w:val="id-ID"/>
              </w:rPr>
            </w:pPr>
            <w:r>
              <w:rPr>
                <w:rFonts w:cs="Times New Roman"/>
                <w:lang w:val="id-ID"/>
              </w:rPr>
              <w:lastRenderedPageBreak/>
              <w:t>Setuju</w:t>
            </w:r>
          </w:p>
        </w:tc>
        <w:tc>
          <w:tcPr>
            <w:tcW w:w="1162" w:type="dxa"/>
          </w:tcPr>
          <w:p w:rsidR="00C40EE3" w:rsidRPr="00B63824" w:rsidRDefault="00C40EE3" w:rsidP="00AD49A7">
            <w:pPr>
              <w:spacing w:after="0" w:line="276" w:lineRule="auto"/>
              <w:jc w:val="center"/>
              <w:rPr>
                <w:rFonts w:cs="Times New Roman"/>
                <w:lang w:val="id-ID"/>
              </w:rPr>
            </w:pPr>
            <w:r>
              <w:rPr>
                <w:rFonts w:cs="Times New Roman"/>
                <w:lang w:val="id-ID"/>
              </w:rPr>
              <w:t>4</w:t>
            </w:r>
          </w:p>
        </w:tc>
        <w:tc>
          <w:tcPr>
            <w:tcW w:w="1642" w:type="dxa"/>
          </w:tcPr>
          <w:p w:rsidR="00C40EE3" w:rsidRPr="00B63824" w:rsidRDefault="00C40EE3" w:rsidP="00AD49A7">
            <w:pPr>
              <w:spacing w:after="0" w:line="276" w:lineRule="auto"/>
              <w:jc w:val="center"/>
              <w:rPr>
                <w:rFonts w:cs="Times New Roman"/>
                <w:lang w:val="id-ID"/>
              </w:rPr>
            </w:pPr>
            <w:r>
              <w:rPr>
                <w:rFonts w:cs="Times New Roman"/>
                <w:lang w:val="id-ID"/>
              </w:rPr>
              <w:t>55</w:t>
            </w:r>
          </w:p>
        </w:tc>
        <w:tc>
          <w:tcPr>
            <w:tcW w:w="1642" w:type="dxa"/>
          </w:tcPr>
          <w:p w:rsidR="00C40EE3" w:rsidRPr="00953331" w:rsidRDefault="00C40EE3" w:rsidP="00AD49A7">
            <w:pPr>
              <w:spacing w:after="0" w:line="276" w:lineRule="auto"/>
              <w:jc w:val="center"/>
              <w:rPr>
                <w:rFonts w:cs="Times New Roman"/>
              </w:rPr>
            </w:pPr>
            <w:r>
              <w:rPr>
                <w:rFonts w:cs="Times New Roman"/>
              </w:rPr>
              <w:t>220</w:t>
            </w:r>
          </w:p>
        </w:tc>
        <w:tc>
          <w:tcPr>
            <w:tcW w:w="1642" w:type="dxa"/>
          </w:tcPr>
          <w:p w:rsidR="00C40EE3" w:rsidRPr="00B94FD2" w:rsidRDefault="00C40EE3" w:rsidP="00AD49A7">
            <w:pPr>
              <w:spacing w:after="0" w:line="276" w:lineRule="auto"/>
              <w:jc w:val="center"/>
              <w:rPr>
                <w:rFonts w:cs="Times New Roman"/>
                <w:lang w:val="id-ID"/>
              </w:rPr>
            </w:pPr>
            <w:r>
              <w:rPr>
                <w:rFonts w:cs="Times New Roman"/>
                <w:lang w:val="id-ID"/>
              </w:rPr>
              <w:t>84,6%</w:t>
            </w:r>
          </w:p>
        </w:tc>
      </w:tr>
      <w:tr w:rsidR="00C40EE3" w:rsidRPr="00627599" w:rsidTr="001D131C">
        <w:tc>
          <w:tcPr>
            <w:tcW w:w="2122" w:type="dxa"/>
          </w:tcPr>
          <w:p w:rsidR="00C40EE3" w:rsidRPr="00397F2C" w:rsidRDefault="00C40EE3" w:rsidP="00AD49A7">
            <w:pPr>
              <w:spacing w:after="0" w:line="276" w:lineRule="auto"/>
              <w:jc w:val="center"/>
              <w:rPr>
                <w:rFonts w:cs="Times New Roman"/>
              </w:rPr>
            </w:pPr>
            <w:r>
              <w:rPr>
                <w:rFonts w:cs="Times New Roman"/>
              </w:rPr>
              <w:t>Kurang Setuju</w:t>
            </w:r>
          </w:p>
        </w:tc>
        <w:tc>
          <w:tcPr>
            <w:tcW w:w="1162" w:type="dxa"/>
          </w:tcPr>
          <w:p w:rsidR="00C40EE3" w:rsidRPr="00B63824" w:rsidRDefault="00C40EE3" w:rsidP="00AD49A7">
            <w:pPr>
              <w:spacing w:after="0" w:line="276" w:lineRule="auto"/>
              <w:jc w:val="center"/>
              <w:rPr>
                <w:rFonts w:cs="Times New Roman"/>
                <w:lang w:val="id-ID"/>
              </w:rPr>
            </w:pPr>
            <w:r>
              <w:rPr>
                <w:rFonts w:cs="Times New Roman"/>
                <w:lang w:val="id-ID"/>
              </w:rPr>
              <w:t>3</w:t>
            </w:r>
          </w:p>
        </w:tc>
        <w:tc>
          <w:tcPr>
            <w:tcW w:w="1642" w:type="dxa"/>
          </w:tcPr>
          <w:p w:rsidR="00C40EE3" w:rsidRPr="00B63824" w:rsidRDefault="00C40EE3" w:rsidP="00AD49A7">
            <w:pPr>
              <w:spacing w:after="0" w:line="276" w:lineRule="auto"/>
              <w:jc w:val="center"/>
              <w:rPr>
                <w:rFonts w:cs="Times New Roman"/>
                <w:lang w:val="id-ID"/>
              </w:rPr>
            </w:pPr>
            <w:r>
              <w:rPr>
                <w:rFonts w:cs="Times New Roman"/>
                <w:lang w:val="id-ID"/>
              </w:rPr>
              <w:t>2</w:t>
            </w:r>
          </w:p>
        </w:tc>
        <w:tc>
          <w:tcPr>
            <w:tcW w:w="1642" w:type="dxa"/>
          </w:tcPr>
          <w:p w:rsidR="00C40EE3" w:rsidRPr="00812675" w:rsidRDefault="00C40EE3" w:rsidP="00AD49A7">
            <w:pPr>
              <w:spacing w:after="0" w:line="276" w:lineRule="auto"/>
              <w:jc w:val="center"/>
              <w:rPr>
                <w:rFonts w:cs="Times New Roman"/>
                <w:lang w:val="id-ID"/>
              </w:rPr>
            </w:pPr>
            <w:r>
              <w:rPr>
                <w:rFonts w:cs="Times New Roman"/>
                <w:lang w:val="id-ID"/>
              </w:rPr>
              <w:t>6</w:t>
            </w:r>
          </w:p>
        </w:tc>
        <w:tc>
          <w:tcPr>
            <w:tcW w:w="1642" w:type="dxa"/>
          </w:tcPr>
          <w:p w:rsidR="00C40EE3" w:rsidRPr="00B94FD2" w:rsidRDefault="00C40EE3" w:rsidP="00AD49A7">
            <w:pPr>
              <w:spacing w:after="0" w:line="276" w:lineRule="auto"/>
              <w:jc w:val="center"/>
              <w:rPr>
                <w:rFonts w:cs="Times New Roman"/>
                <w:lang w:val="id-ID"/>
              </w:rPr>
            </w:pPr>
            <w:r>
              <w:rPr>
                <w:rFonts w:cs="Times New Roman"/>
              </w:rPr>
              <w:t>3,1</w:t>
            </w:r>
            <w:r>
              <w:rPr>
                <w:rFonts w:cs="Times New Roman"/>
                <w:lang w:val="id-ID"/>
              </w:rPr>
              <w:t>%</w:t>
            </w:r>
          </w:p>
        </w:tc>
      </w:tr>
      <w:tr w:rsidR="00C40EE3" w:rsidRPr="00627599" w:rsidTr="001D131C">
        <w:tc>
          <w:tcPr>
            <w:tcW w:w="2122" w:type="dxa"/>
          </w:tcPr>
          <w:p w:rsidR="00C40EE3" w:rsidRPr="00397F2C" w:rsidRDefault="00C40EE3" w:rsidP="00AD49A7">
            <w:pPr>
              <w:spacing w:after="0" w:line="276" w:lineRule="auto"/>
              <w:jc w:val="center"/>
              <w:rPr>
                <w:rFonts w:cs="Times New Roman"/>
              </w:rPr>
            </w:pPr>
            <w:r>
              <w:rPr>
                <w:rFonts w:cs="Times New Roman"/>
              </w:rPr>
              <w:t>Tidak Setuju</w:t>
            </w:r>
          </w:p>
        </w:tc>
        <w:tc>
          <w:tcPr>
            <w:tcW w:w="1162" w:type="dxa"/>
          </w:tcPr>
          <w:p w:rsidR="00C40EE3" w:rsidRPr="00B63824" w:rsidRDefault="00C40EE3" w:rsidP="00AD49A7">
            <w:pPr>
              <w:spacing w:after="0" w:line="276" w:lineRule="auto"/>
              <w:jc w:val="center"/>
              <w:rPr>
                <w:rFonts w:cs="Times New Roman"/>
                <w:lang w:val="id-ID"/>
              </w:rPr>
            </w:pPr>
            <w:r>
              <w:rPr>
                <w:rFonts w:cs="Times New Roman"/>
                <w:lang w:val="id-ID"/>
              </w:rPr>
              <w:t>2</w:t>
            </w:r>
          </w:p>
        </w:tc>
        <w:tc>
          <w:tcPr>
            <w:tcW w:w="1642" w:type="dxa"/>
          </w:tcPr>
          <w:p w:rsidR="00C40EE3" w:rsidRPr="00B63824" w:rsidRDefault="00C40EE3" w:rsidP="00AD49A7">
            <w:pPr>
              <w:spacing w:after="0" w:line="276" w:lineRule="auto"/>
              <w:jc w:val="center"/>
              <w:rPr>
                <w:rFonts w:cs="Times New Roman"/>
                <w:lang w:val="id-ID"/>
              </w:rPr>
            </w:pPr>
            <w:r>
              <w:rPr>
                <w:rFonts w:cs="Times New Roman"/>
                <w:lang w:val="id-ID"/>
              </w:rPr>
              <w:t>0</w:t>
            </w:r>
          </w:p>
        </w:tc>
        <w:tc>
          <w:tcPr>
            <w:tcW w:w="1642" w:type="dxa"/>
          </w:tcPr>
          <w:p w:rsidR="00C40EE3" w:rsidRPr="00812675" w:rsidRDefault="00C40EE3" w:rsidP="00AD49A7">
            <w:pPr>
              <w:spacing w:after="0" w:line="276" w:lineRule="auto"/>
              <w:jc w:val="center"/>
              <w:rPr>
                <w:rFonts w:cs="Times New Roman"/>
                <w:lang w:val="id-ID"/>
              </w:rPr>
            </w:pPr>
            <w:r>
              <w:rPr>
                <w:rFonts w:cs="Times New Roman"/>
                <w:lang w:val="id-ID"/>
              </w:rPr>
              <w:t>0</w:t>
            </w:r>
          </w:p>
        </w:tc>
        <w:tc>
          <w:tcPr>
            <w:tcW w:w="1642" w:type="dxa"/>
          </w:tcPr>
          <w:p w:rsidR="00C40EE3" w:rsidRPr="00B94FD2" w:rsidRDefault="00C40EE3" w:rsidP="00AD49A7">
            <w:pPr>
              <w:spacing w:after="0" w:line="276" w:lineRule="auto"/>
              <w:jc w:val="center"/>
              <w:rPr>
                <w:rFonts w:cs="Times New Roman"/>
                <w:lang w:val="id-ID"/>
              </w:rPr>
            </w:pPr>
            <w:r>
              <w:rPr>
                <w:rFonts w:cs="Times New Roman"/>
                <w:lang w:val="id-ID"/>
              </w:rPr>
              <w:t>0%</w:t>
            </w:r>
          </w:p>
        </w:tc>
      </w:tr>
      <w:tr w:rsidR="00C40EE3" w:rsidRPr="00627599" w:rsidTr="001D131C">
        <w:tc>
          <w:tcPr>
            <w:tcW w:w="2122" w:type="dxa"/>
          </w:tcPr>
          <w:p w:rsidR="00C40EE3" w:rsidRPr="00397F2C" w:rsidRDefault="00C40EE3" w:rsidP="00AD49A7">
            <w:pPr>
              <w:spacing w:after="0" w:line="276" w:lineRule="auto"/>
              <w:jc w:val="center"/>
              <w:rPr>
                <w:rFonts w:cs="Times New Roman"/>
              </w:rPr>
            </w:pPr>
            <w:r>
              <w:rPr>
                <w:rFonts w:cs="Times New Roman"/>
              </w:rPr>
              <w:t>Sangat Tidak Setuju</w:t>
            </w:r>
          </w:p>
        </w:tc>
        <w:tc>
          <w:tcPr>
            <w:tcW w:w="1162" w:type="dxa"/>
          </w:tcPr>
          <w:p w:rsidR="00C40EE3" w:rsidRPr="00B63824" w:rsidRDefault="00C40EE3" w:rsidP="00AD49A7">
            <w:pPr>
              <w:spacing w:after="0" w:line="276" w:lineRule="auto"/>
              <w:jc w:val="center"/>
              <w:rPr>
                <w:rFonts w:cs="Times New Roman"/>
                <w:lang w:val="id-ID"/>
              </w:rPr>
            </w:pPr>
            <w:r>
              <w:rPr>
                <w:rFonts w:cs="Times New Roman"/>
                <w:lang w:val="id-ID"/>
              </w:rPr>
              <w:t>1</w:t>
            </w:r>
          </w:p>
        </w:tc>
        <w:tc>
          <w:tcPr>
            <w:tcW w:w="1642" w:type="dxa"/>
          </w:tcPr>
          <w:p w:rsidR="00C40EE3" w:rsidRPr="00B63824" w:rsidRDefault="00C40EE3" w:rsidP="00AD49A7">
            <w:pPr>
              <w:spacing w:after="0" w:line="276" w:lineRule="auto"/>
              <w:jc w:val="center"/>
              <w:rPr>
                <w:rFonts w:cs="Times New Roman"/>
                <w:lang w:val="id-ID"/>
              </w:rPr>
            </w:pPr>
            <w:r>
              <w:rPr>
                <w:rFonts w:cs="Times New Roman"/>
                <w:lang w:val="id-ID"/>
              </w:rPr>
              <w:t>0</w:t>
            </w:r>
          </w:p>
        </w:tc>
        <w:tc>
          <w:tcPr>
            <w:tcW w:w="1642" w:type="dxa"/>
          </w:tcPr>
          <w:p w:rsidR="00C40EE3" w:rsidRPr="00812675" w:rsidRDefault="00C40EE3" w:rsidP="00AD49A7">
            <w:pPr>
              <w:spacing w:after="0" w:line="276" w:lineRule="auto"/>
              <w:jc w:val="center"/>
              <w:rPr>
                <w:rFonts w:cs="Times New Roman"/>
                <w:lang w:val="id-ID"/>
              </w:rPr>
            </w:pPr>
            <w:r>
              <w:rPr>
                <w:rFonts w:cs="Times New Roman"/>
                <w:lang w:val="id-ID"/>
              </w:rPr>
              <w:t>0</w:t>
            </w:r>
          </w:p>
        </w:tc>
        <w:tc>
          <w:tcPr>
            <w:tcW w:w="1642" w:type="dxa"/>
          </w:tcPr>
          <w:p w:rsidR="00C40EE3" w:rsidRPr="00B04232" w:rsidRDefault="00C40EE3" w:rsidP="00AD49A7">
            <w:pPr>
              <w:spacing w:after="0" w:line="276" w:lineRule="auto"/>
              <w:jc w:val="center"/>
              <w:rPr>
                <w:rFonts w:cs="Times New Roman"/>
                <w:lang w:val="id-ID"/>
              </w:rPr>
            </w:pPr>
            <w:r>
              <w:rPr>
                <w:rFonts w:cs="Times New Roman"/>
                <w:lang w:val="id-ID"/>
              </w:rPr>
              <w:t>0%</w:t>
            </w:r>
          </w:p>
        </w:tc>
      </w:tr>
      <w:tr w:rsidR="00C40EE3" w:rsidRPr="00627599" w:rsidTr="001D131C">
        <w:tc>
          <w:tcPr>
            <w:tcW w:w="2122" w:type="dxa"/>
          </w:tcPr>
          <w:p w:rsidR="00C40EE3" w:rsidRPr="00627599" w:rsidRDefault="00C40EE3" w:rsidP="00AD49A7">
            <w:pPr>
              <w:spacing w:after="0" w:line="276" w:lineRule="auto"/>
              <w:jc w:val="center"/>
              <w:rPr>
                <w:rFonts w:cs="Times New Roman"/>
                <w:lang w:val="id-ID"/>
              </w:rPr>
            </w:pPr>
            <w:r w:rsidRPr="00627599">
              <w:rPr>
                <w:rFonts w:cs="Times New Roman"/>
                <w:lang w:val="id-ID"/>
              </w:rPr>
              <w:t>Jumlah</w:t>
            </w:r>
          </w:p>
        </w:tc>
        <w:tc>
          <w:tcPr>
            <w:tcW w:w="1162" w:type="dxa"/>
          </w:tcPr>
          <w:p w:rsidR="00C40EE3" w:rsidRPr="00627599" w:rsidRDefault="00C40EE3" w:rsidP="00AD49A7">
            <w:pPr>
              <w:spacing w:after="0" w:line="276" w:lineRule="auto"/>
              <w:rPr>
                <w:rFonts w:cs="Times New Roman"/>
              </w:rPr>
            </w:pPr>
          </w:p>
        </w:tc>
        <w:tc>
          <w:tcPr>
            <w:tcW w:w="1642" w:type="dxa"/>
          </w:tcPr>
          <w:p w:rsidR="00C40EE3" w:rsidRPr="00B63824" w:rsidRDefault="00C40EE3" w:rsidP="00AD49A7">
            <w:pPr>
              <w:spacing w:after="0" w:line="276" w:lineRule="auto"/>
              <w:jc w:val="center"/>
              <w:rPr>
                <w:rFonts w:cs="Times New Roman"/>
                <w:lang w:val="id-ID"/>
              </w:rPr>
            </w:pPr>
            <w:r>
              <w:rPr>
                <w:rFonts w:cs="Times New Roman"/>
                <w:lang w:val="id-ID"/>
              </w:rPr>
              <w:t>65</w:t>
            </w:r>
          </w:p>
        </w:tc>
        <w:tc>
          <w:tcPr>
            <w:tcW w:w="1642" w:type="dxa"/>
          </w:tcPr>
          <w:p w:rsidR="00C40EE3" w:rsidRPr="004A110C" w:rsidRDefault="00C40EE3" w:rsidP="00AD49A7">
            <w:pPr>
              <w:spacing w:after="0" w:line="276" w:lineRule="auto"/>
              <w:jc w:val="center"/>
              <w:rPr>
                <w:rFonts w:cs="Times New Roman"/>
              </w:rPr>
            </w:pPr>
            <w:r>
              <w:rPr>
                <w:rFonts w:cs="Times New Roman"/>
                <w:lang w:val="id-ID"/>
              </w:rPr>
              <w:t>266</w:t>
            </w:r>
          </w:p>
        </w:tc>
        <w:tc>
          <w:tcPr>
            <w:tcW w:w="1642" w:type="dxa"/>
          </w:tcPr>
          <w:p w:rsidR="00C40EE3" w:rsidRPr="00B04232" w:rsidRDefault="00C40EE3" w:rsidP="00AD49A7">
            <w:pPr>
              <w:spacing w:after="0" w:line="276" w:lineRule="auto"/>
              <w:jc w:val="center"/>
              <w:rPr>
                <w:rFonts w:cs="Times New Roman"/>
                <w:lang w:val="id-ID"/>
              </w:rPr>
            </w:pPr>
            <w:r>
              <w:rPr>
                <w:rFonts w:cs="Times New Roman"/>
                <w:lang w:val="id-ID"/>
              </w:rPr>
              <w:t>100%</w:t>
            </w:r>
          </w:p>
        </w:tc>
      </w:tr>
    </w:tbl>
    <w:p w:rsidR="00C40EE3" w:rsidRPr="00627599" w:rsidRDefault="00C40EE3" w:rsidP="009700B2">
      <w:pPr>
        <w:spacing w:after="120" w:line="276" w:lineRule="auto"/>
        <w:rPr>
          <w:rFonts w:cs="Times New Roman"/>
        </w:rPr>
      </w:pPr>
      <w:r w:rsidRPr="00627599">
        <w:rPr>
          <w:rFonts w:cs="Times New Roman"/>
        </w:rPr>
        <w:t>Sumber : Data Primer yang diolah (Tahun 2022)</w:t>
      </w:r>
    </w:p>
    <w:p w:rsidR="00C40EE3" w:rsidRDefault="00C40EE3" w:rsidP="009700B2">
      <w:pPr>
        <w:spacing w:after="120" w:line="276" w:lineRule="auto"/>
        <w:rPr>
          <w:rFonts w:cs="Times New Roman"/>
          <w:sz w:val="24"/>
          <w:szCs w:val="24"/>
        </w:rPr>
      </w:pPr>
      <w:r>
        <w:rPr>
          <w:rFonts w:cs="Times New Roman"/>
          <w:sz w:val="24"/>
          <w:szCs w:val="24"/>
        </w:rPr>
        <w:t>Total dalam pengumpulan data angket :</w:t>
      </w:r>
    </w:p>
    <w:p w:rsidR="00C40EE3" w:rsidRPr="00C80A56" w:rsidRDefault="00C40EE3"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C40EE3" w:rsidRPr="00D90024" w:rsidRDefault="00C40EE3"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266</m:t>
              </m:r>
            </m:num>
            <m:den>
              <m:r>
                <m:rPr>
                  <m:sty m:val="p"/>
                </m:rPr>
                <w:rPr>
                  <w:rFonts w:ascii="Cambria Math" w:hAnsi="Cambria Math"/>
                  <w:sz w:val="24"/>
                  <w:szCs w:val="24"/>
                </w:rPr>
                <m:t xml:space="preserve"> 325</m:t>
              </m:r>
            </m:den>
          </m:f>
          <m:r>
            <w:rPr>
              <w:rFonts w:ascii="Cambria Math" w:hAnsi="Cambria Math"/>
              <w:sz w:val="24"/>
              <w:szCs w:val="24"/>
            </w:rPr>
            <m:t xml:space="preserve"> x 100=81,8%</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D90024" w:rsidRPr="00564DF5" w:rsidTr="00D90024">
        <w:trPr>
          <w:trHeight w:val="307"/>
        </w:trPr>
        <w:tc>
          <w:tcPr>
            <w:tcW w:w="1455" w:type="dxa"/>
            <w:tcBorders>
              <w:top w:val="nil"/>
            </w:tcBorders>
          </w:tcPr>
          <w:p w:rsidR="00D90024" w:rsidRPr="00564DF5" w:rsidRDefault="00D90024"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D90024" w:rsidRPr="00564DF5" w:rsidRDefault="00D90024"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D90024" w:rsidRPr="00564DF5" w:rsidRDefault="00D90024"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D90024" w:rsidRPr="00564DF5" w:rsidRDefault="00D90024"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D90024" w:rsidRPr="00564DF5" w:rsidRDefault="00D90024" w:rsidP="009700B2">
            <w:pPr>
              <w:pStyle w:val="TableParagraph"/>
              <w:spacing w:before="115" w:line="276" w:lineRule="auto"/>
              <w:ind w:left="205"/>
              <w:rPr>
                <w:sz w:val="24"/>
                <w:szCs w:val="24"/>
              </w:rPr>
            </w:pPr>
            <w:r>
              <w:rPr>
                <w:sz w:val="24"/>
                <w:szCs w:val="24"/>
              </w:rPr>
              <w:t xml:space="preserve">     SS</w:t>
            </w:r>
          </w:p>
        </w:tc>
      </w:tr>
      <w:tr w:rsidR="00D90024" w:rsidRPr="00564DF5" w:rsidTr="00D90024">
        <w:trPr>
          <w:trHeight w:val="766"/>
        </w:trPr>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p>
          <w:p w:rsidR="00D90024" w:rsidRPr="00564DF5" w:rsidRDefault="00D90024"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D90024" w:rsidRPr="00564DF5" w:rsidRDefault="00D90024"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51424" behindDoc="0" locked="0" layoutInCell="1" allowOverlap="1" wp14:anchorId="3D9F5E90" wp14:editId="25FB7E93">
                      <wp:simplePos x="0" y="0"/>
                      <wp:positionH relativeFrom="column">
                        <wp:posOffset>62230</wp:posOffset>
                      </wp:positionH>
                      <wp:positionV relativeFrom="paragraph">
                        <wp:posOffset>-20320</wp:posOffset>
                      </wp:positionV>
                      <wp:extent cx="0" cy="225425"/>
                      <wp:effectExtent l="57150" t="19050" r="76200" b="79375"/>
                      <wp:wrapNone/>
                      <wp:docPr id="63" name="Straight Connector 63"/>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6399E39E" id="Straight Connector 63" o:spid="_x0000_s1026" style="position:absolute;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pt,-1.6pt" to="4.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" strokecolor="windowText" strokeweight="2pt">
                      <v:shadow on="t" color="black" opacity="24903f" origin=",.5" offset="0,.55556mm"/>
                    </v:line>
                  </w:pict>
                </mc:Fallback>
              </mc:AlternateContent>
            </w:r>
          </w:p>
          <w:p w:rsidR="00D90024" w:rsidRPr="00564DF5" w:rsidRDefault="00D90024" w:rsidP="009700B2">
            <w:pPr>
              <w:spacing w:line="276" w:lineRule="auto"/>
              <w:rPr>
                <w:rFonts w:cs="Times New Roman"/>
                <w:sz w:val="24"/>
                <w:szCs w:val="24"/>
                <w:lang w:val="id"/>
              </w:rPr>
            </w:pPr>
            <w:r>
              <w:rPr>
                <w:rFonts w:cs="Times New Roman"/>
                <w:sz w:val="24"/>
                <w:szCs w:val="24"/>
                <w:lang w:val="id"/>
              </w:rPr>
              <w:t>81,8%</w:t>
            </w:r>
            <w:r w:rsidRPr="00564DF5">
              <w:rPr>
                <w:rFonts w:cs="Times New Roman"/>
                <w:sz w:val="24"/>
                <w:szCs w:val="24"/>
                <w:lang w:val="id"/>
              </w:rPr>
              <w:t xml:space="preserve"> </w:t>
            </w:r>
          </w:p>
        </w:tc>
      </w:tr>
    </w:tbl>
    <w:p w:rsidR="00D90024" w:rsidRPr="00D90024" w:rsidRDefault="00D90024"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C40EE3" w:rsidRDefault="00C40EE3" w:rsidP="009700B2">
      <w:pPr>
        <w:spacing w:line="276" w:lineRule="auto"/>
        <w:ind w:firstLine="720"/>
        <w:jc w:val="both"/>
        <w:rPr>
          <w:rFonts w:cs="Times New Roman"/>
          <w:sz w:val="24"/>
          <w:szCs w:val="24"/>
        </w:rPr>
      </w:pPr>
      <w:r w:rsidRPr="00072704">
        <w:rPr>
          <w:rFonts w:cs="Times New Roman"/>
          <w:sz w:val="24"/>
          <w:szCs w:val="24"/>
        </w:rPr>
        <w:t>Berdasarkan tabel 4.</w:t>
      </w:r>
      <w:r w:rsidR="00A15968">
        <w:rPr>
          <w:rFonts w:cs="Times New Roman"/>
          <w:sz w:val="24"/>
          <w:szCs w:val="24"/>
        </w:rPr>
        <w:t xml:space="preserve">23 </w:t>
      </w:r>
      <w:r w:rsidRPr="00072704">
        <w:rPr>
          <w:rFonts w:cs="Times New Roman"/>
          <w:sz w:val="24"/>
          <w:szCs w:val="24"/>
        </w:rPr>
        <w:t xml:space="preserve">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Pr="00C40EE3">
        <w:rPr>
          <w:rFonts w:cs="Times New Roman"/>
          <w:sz w:val="24"/>
          <w:szCs w:val="24"/>
        </w:rPr>
        <w:t xml:space="preserve">Pimpinan memberikan </w:t>
      </w:r>
      <w:r w:rsidR="003030D9">
        <w:rPr>
          <w:rFonts w:cs="Times New Roman"/>
          <w:sz w:val="24"/>
          <w:szCs w:val="24"/>
        </w:rPr>
        <w:t>Pegawai</w:t>
      </w:r>
      <w:r w:rsidRPr="00C40EE3">
        <w:rPr>
          <w:rFonts w:cs="Times New Roman"/>
          <w:sz w:val="24"/>
          <w:szCs w:val="24"/>
        </w:rPr>
        <w:t xml:space="preserve"> keleluasaan dalam bekerja dengan tidak selalu diawasi oleh supervisor</w:t>
      </w:r>
      <w:r w:rsidRPr="004A110C">
        <w:rPr>
          <w:rFonts w:cs="Times New Roman"/>
          <w:sz w:val="24"/>
          <w:szCs w:val="24"/>
        </w:rPr>
        <w:t>”</w:t>
      </w:r>
      <w:r w:rsidRPr="00072704">
        <w:rPr>
          <w:rFonts w:cs="Times New Roman"/>
          <w:sz w:val="24"/>
          <w:szCs w:val="24"/>
        </w:rPr>
        <w:t xml:space="preserve"> yaitu sebanyak </w:t>
      </w:r>
      <w:r>
        <w:rPr>
          <w:rFonts w:cs="Times New Roman"/>
          <w:sz w:val="24"/>
          <w:szCs w:val="24"/>
        </w:rPr>
        <w:t xml:space="preserve">8 </w:t>
      </w:r>
      <w:r w:rsidRPr="00072704">
        <w:rPr>
          <w:rFonts w:cs="Times New Roman"/>
          <w:sz w:val="24"/>
          <w:szCs w:val="24"/>
        </w:rPr>
        <w:t>responden (</w:t>
      </w:r>
      <w:r>
        <w:rPr>
          <w:rFonts w:cs="Times New Roman"/>
          <w:sz w:val="24"/>
          <w:szCs w:val="24"/>
        </w:rPr>
        <w:t>12,3%), setuju</w:t>
      </w:r>
      <w:r w:rsidRPr="003635BB">
        <w:rPr>
          <w:rFonts w:cs="Times New Roman"/>
          <w:sz w:val="24"/>
          <w:szCs w:val="24"/>
        </w:rPr>
        <w:t xml:space="preserve"> sebanyak </w:t>
      </w:r>
      <w:r>
        <w:rPr>
          <w:rFonts w:cs="Times New Roman"/>
          <w:sz w:val="24"/>
          <w:szCs w:val="24"/>
        </w:rPr>
        <w:t>55 responden (84,6%), kurang setuju</w:t>
      </w:r>
      <w:r w:rsidRPr="003635BB">
        <w:rPr>
          <w:rFonts w:cs="Times New Roman"/>
          <w:sz w:val="24"/>
          <w:szCs w:val="24"/>
        </w:rPr>
        <w:t xml:space="preserve"> sebanyak</w:t>
      </w:r>
      <w:r>
        <w:rPr>
          <w:rFonts w:cs="Times New Roman"/>
          <w:sz w:val="24"/>
          <w:szCs w:val="24"/>
        </w:rPr>
        <w:t xml:space="preserve"> 2 responden (3,1</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Pr>
          <w:rFonts w:cs="Times New Roman"/>
          <w:sz w:val="24"/>
          <w:szCs w:val="24"/>
        </w:rPr>
        <w:t>81,8</w:t>
      </w:r>
      <w:r w:rsidRPr="00072704">
        <w:rPr>
          <w:rFonts w:cs="Times New Roman"/>
          <w:sz w:val="24"/>
          <w:szCs w:val="24"/>
        </w:rPr>
        <w:t xml:space="preserve">% yang </w:t>
      </w:r>
      <w:r>
        <w:rPr>
          <w:rFonts w:cs="Times New Roman"/>
          <w:sz w:val="24"/>
          <w:szCs w:val="24"/>
        </w:rPr>
        <w:t xml:space="preserve">menunjukan bahwa responden </w:t>
      </w:r>
      <w:r w:rsidR="00237A82">
        <w:rPr>
          <w:rFonts w:cs="Times New Roman"/>
          <w:sz w:val="24"/>
          <w:szCs w:val="24"/>
        </w:rPr>
        <w:t xml:space="preserve">sangat </w:t>
      </w:r>
      <w:r>
        <w:rPr>
          <w:rFonts w:cs="Times New Roman"/>
          <w:sz w:val="24"/>
          <w:szCs w:val="24"/>
        </w:rPr>
        <w:t>setuju dengan pernyataan tersebut.</w:t>
      </w:r>
    </w:p>
    <w:p w:rsidR="00C80A56" w:rsidRPr="00C80A56" w:rsidRDefault="00C80A56" w:rsidP="00B623B6">
      <w:pPr>
        <w:spacing w:after="0" w:line="276" w:lineRule="auto"/>
        <w:ind w:left="279" w:hanging="279"/>
        <w:rPr>
          <w:rFonts w:cs="Times New Roman"/>
          <w:sz w:val="24"/>
          <w:szCs w:val="24"/>
        </w:rPr>
      </w:pPr>
      <w:r>
        <w:rPr>
          <w:rFonts w:cs="Times New Roman"/>
          <w:sz w:val="24"/>
          <w:szCs w:val="24"/>
        </w:rPr>
        <w:t>b</w:t>
      </w:r>
      <w:r w:rsidRPr="00C40EE3">
        <w:rPr>
          <w:rFonts w:cs="Times New Roman"/>
          <w:sz w:val="24"/>
          <w:szCs w:val="24"/>
        </w:rPr>
        <w:t xml:space="preserve">. </w:t>
      </w:r>
      <w:r w:rsidRPr="00C80A56">
        <w:rPr>
          <w:rFonts w:cs="Times New Roman"/>
          <w:sz w:val="24"/>
          <w:szCs w:val="24"/>
        </w:rPr>
        <w:t>Supervisor telah memiliki kemampuan yang mencukupi untuk untuk memperbaiki kesalahan yang dibuat dalam bekerja</w:t>
      </w:r>
    </w:p>
    <w:p w:rsidR="00C80A56" w:rsidRPr="00072704" w:rsidRDefault="00A15968" w:rsidP="00B623B6">
      <w:pPr>
        <w:pStyle w:val="Heading5"/>
        <w:jc w:val="center"/>
      </w:pPr>
      <w:r>
        <w:t>Tabel 4.24</w:t>
      </w:r>
      <w:r w:rsidR="00C80A56">
        <w:t xml:space="preserve"> </w:t>
      </w:r>
      <w:r w:rsidR="00C80A56" w:rsidRPr="00072704">
        <w:t>Tanggapan Responden Mengenai</w:t>
      </w:r>
    </w:p>
    <w:p w:rsidR="00C80A56" w:rsidRPr="00C80A56" w:rsidRDefault="00C80A56" w:rsidP="00B623B6">
      <w:pPr>
        <w:spacing w:after="0" w:line="276" w:lineRule="auto"/>
        <w:ind w:left="279" w:hanging="279"/>
        <w:jc w:val="center"/>
        <w:rPr>
          <w:rFonts w:cs="Times New Roman"/>
          <w:sz w:val="20"/>
          <w:szCs w:val="20"/>
        </w:rPr>
      </w:pPr>
      <w:r w:rsidRPr="00072704">
        <w:rPr>
          <w:rFonts w:cs="Times New Roman"/>
          <w:sz w:val="24"/>
          <w:szCs w:val="24"/>
        </w:rPr>
        <w:t>“</w:t>
      </w:r>
      <w:r w:rsidRPr="00C80A56">
        <w:rPr>
          <w:rFonts w:cs="Times New Roman"/>
          <w:sz w:val="24"/>
          <w:szCs w:val="24"/>
        </w:rPr>
        <w:t>Supervisor telah memiliki kemampuan yang mencukupi untuk untuk memperbaiki kesalahan yang dibuat dalam bekerja</w:t>
      </w:r>
      <w:r>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C80A56" w:rsidRPr="00627599" w:rsidTr="001D131C">
        <w:tc>
          <w:tcPr>
            <w:tcW w:w="2122" w:type="dxa"/>
          </w:tcPr>
          <w:p w:rsidR="00C80A56" w:rsidRPr="00627599" w:rsidRDefault="00C80A56" w:rsidP="00AD49A7">
            <w:pPr>
              <w:spacing w:after="0" w:line="276" w:lineRule="auto"/>
              <w:jc w:val="center"/>
              <w:rPr>
                <w:rFonts w:cs="Times New Roman"/>
                <w:lang w:val="id-ID"/>
              </w:rPr>
            </w:pPr>
            <w:r w:rsidRPr="00627599">
              <w:rPr>
                <w:rFonts w:cs="Times New Roman"/>
                <w:lang w:val="id-ID"/>
              </w:rPr>
              <w:t>Keterangan</w:t>
            </w:r>
          </w:p>
        </w:tc>
        <w:tc>
          <w:tcPr>
            <w:tcW w:w="1162" w:type="dxa"/>
          </w:tcPr>
          <w:p w:rsidR="00C80A56" w:rsidRPr="00627599" w:rsidRDefault="00C80A56" w:rsidP="00AD49A7">
            <w:pPr>
              <w:spacing w:after="0" w:line="276" w:lineRule="auto"/>
              <w:jc w:val="center"/>
              <w:rPr>
                <w:rFonts w:cs="Times New Roman"/>
                <w:lang w:val="id-ID"/>
              </w:rPr>
            </w:pPr>
            <w:r w:rsidRPr="00627599">
              <w:rPr>
                <w:rFonts w:cs="Times New Roman"/>
                <w:lang w:val="id-ID"/>
              </w:rPr>
              <w:t>Skor</w:t>
            </w:r>
          </w:p>
        </w:tc>
        <w:tc>
          <w:tcPr>
            <w:tcW w:w="1642" w:type="dxa"/>
          </w:tcPr>
          <w:p w:rsidR="00C80A56" w:rsidRPr="00627599" w:rsidRDefault="00C80A56" w:rsidP="00AD49A7">
            <w:pPr>
              <w:spacing w:after="0" w:line="276" w:lineRule="auto"/>
              <w:jc w:val="center"/>
              <w:rPr>
                <w:rFonts w:cs="Times New Roman"/>
                <w:lang w:val="id-ID"/>
              </w:rPr>
            </w:pPr>
            <w:r w:rsidRPr="00627599">
              <w:rPr>
                <w:rFonts w:cs="Times New Roman"/>
                <w:lang w:val="id-ID"/>
              </w:rPr>
              <w:t>Jumlah Responden</w:t>
            </w:r>
          </w:p>
        </w:tc>
        <w:tc>
          <w:tcPr>
            <w:tcW w:w="1642" w:type="dxa"/>
          </w:tcPr>
          <w:p w:rsidR="00C80A56" w:rsidRPr="00627599" w:rsidRDefault="00C80A56" w:rsidP="00AD49A7">
            <w:pPr>
              <w:spacing w:after="0" w:line="276" w:lineRule="auto"/>
              <w:jc w:val="center"/>
              <w:rPr>
                <w:rFonts w:cs="Times New Roman"/>
                <w:lang w:val="id-ID"/>
              </w:rPr>
            </w:pPr>
            <w:r w:rsidRPr="00627599">
              <w:rPr>
                <w:rFonts w:cs="Times New Roman"/>
                <w:lang w:val="id-ID"/>
              </w:rPr>
              <w:t>Skor Total</w:t>
            </w:r>
          </w:p>
        </w:tc>
        <w:tc>
          <w:tcPr>
            <w:tcW w:w="1642" w:type="dxa"/>
          </w:tcPr>
          <w:p w:rsidR="00C80A56" w:rsidRPr="00627599" w:rsidRDefault="00C80A56" w:rsidP="00AD49A7">
            <w:pPr>
              <w:spacing w:after="0" w:line="276" w:lineRule="auto"/>
              <w:jc w:val="center"/>
              <w:rPr>
                <w:rFonts w:cs="Times New Roman"/>
                <w:lang w:val="id-ID"/>
              </w:rPr>
            </w:pPr>
            <w:r w:rsidRPr="00627599">
              <w:rPr>
                <w:rFonts w:cs="Times New Roman"/>
                <w:lang w:val="id-ID"/>
              </w:rPr>
              <w:t>Persentase (%)</w:t>
            </w:r>
          </w:p>
        </w:tc>
      </w:tr>
      <w:tr w:rsidR="00C80A56" w:rsidRPr="00627599" w:rsidTr="001D131C">
        <w:tc>
          <w:tcPr>
            <w:tcW w:w="2122" w:type="dxa"/>
          </w:tcPr>
          <w:p w:rsidR="00C80A56" w:rsidRPr="00806BC2" w:rsidRDefault="00C80A56"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C80A56" w:rsidRPr="00B63824" w:rsidRDefault="00C80A56" w:rsidP="00AD49A7">
            <w:pPr>
              <w:spacing w:after="0" w:line="276" w:lineRule="auto"/>
              <w:jc w:val="center"/>
              <w:rPr>
                <w:rFonts w:cs="Times New Roman"/>
                <w:lang w:val="id-ID"/>
              </w:rPr>
            </w:pPr>
            <w:r>
              <w:rPr>
                <w:rFonts w:cs="Times New Roman"/>
                <w:lang w:val="id-ID"/>
              </w:rPr>
              <w:t>5</w:t>
            </w:r>
          </w:p>
        </w:tc>
        <w:tc>
          <w:tcPr>
            <w:tcW w:w="1642" w:type="dxa"/>
          </w:tcPr>
          <w:p w:rsidR="00C80A56" w:rsidRPr="00B63824" w:rsidRDefault="00C80A56" w:rsidP="00AD49A7">
            <w:pPr>
              <w:spacing w:after="0" w:line="276" w:lineRule="auto"/>
              <w:jc w:val="center"/>
              <w:rPr>
                <w:rFonts w:cs="Times New Roman"/>
                <w:lang w:val="id-ID"/>
              </w:rPr>
            </w:pPr>
            <w:r>
              <w:rPr>
                <w:rFonts w:cs="Times New Roman"/>
                <w:lang w:val="id-ID"/>
              </w:rPr>
              <w:t>10</w:t>
            </w:r>
          </w:p>
        </w:tc>
        <w:tc>
          <w:tcPr>
            <w:tcW w:w="1642" w:type="dxa"/>
          </w:tcPr>
          <w:p w:rsidR="00C80A56" w:rsidRPr="002129B1" w:rsidRDefault="00C80A56" w:rsidP="00AD49A7">
            <w:pPr>
              <w:spacing w:after="0" w:line="276" w:lineRule="auto"/>
              <w:jc w:val="center"/>
              <w:rPr>
                <w:rFonts w:cs="Times New Roman"/>
              </w:rPr>
            </w:pPr>
            <w:r>
              <w:rPr>
                <w:rFonts w:cs="Times New Roman"/>
              </w:rPr>
              <w:t>50</w:t>
            </w:r>
          </w:p>
        </w:tc>
        <w:tc>
          <w:tcPr>
            <w:tcW w:w="1642" w:type="dxa"/>
          </w:tcPr>
          <w:p w:rsidR="00C80A56" w:rsidRPr="00B94FD2" w:rsidRDefault="00C80A56" w:rsidP="00AD49A7">
            <w:pPr>
              <w:spacing w:after="0" w:line="276" w:lineRule="auto"/>
              <w:jc w:val="center"/>
              <w:rPr>
                <w:rFonts w:cs="Times New Roman"/>
                <w:lang w:val="id-ID"/>
              </w:rPr>
            </w:pPr>
            <w:r>
              <w:rPr>
                <w:rFonts w:cs="Times New Roman"/>
              </w:rPr>
              <w:t>15,4</w:t>
            </w:r>
            <w:r>
              <w:rPr>
                <w:rFonts w:cs="Times New Roman"/>
                <w:lang w:val="id-ID"/>
              </w:rPr>
              <w:t>%</w:t>
            </w:r>
          </w:p>
        </w:tc>
      </w:tr>
      <w:tr w:rsidR="00C80A56" w:rsidRPr="00627599" w:rsidTr="001D131C">
        <w:tc>
          <w:tcPr>
            <w:tcW w:w="2122" w:type="dxa"/>
          </w:tcPr>
          <w:p w:rsidR="00C80A56" w:rsidRPr="00627599" w:rsidRDefault="00C80A56" w:rsidP="00AD49A7">
            <w:pPr>
              <w:spacing w:after="0" w:line="276" w:lineRule="auto"/>
              <w:jc w:val="center"/>
              <w:rPr>
                <w:rFonts w:cs="Times New Roman"/>
                <w:lang w:val="id-ID"/>
              </w:rPr>
            </w:pPr>
            <w:r>
              <w:rPr>
                <w:rFonts w:cs="Times New Roman"/>
                <w:lang w:val="id-ID"/>
              </w:rPr>
              <w:t>Setuju</w:t>
            </w:r>
          </w:p>
        </w:tc>
        <w:tc>
          <w:tcPr>
            <w:tcW w:w="1162" w:type="dxa"/>
          </w:tcPr>
          <w:p w:rsidR="00C80A56" w:rsidRPr="00B63824" w:rsidRDefault="00C80A56" w:rsidP="00AD49A7">
            <w:pPr>
              <w:spacing w:after="0" w:line="276" w:lineRule="auto"/>
              <w:jc w:val="center"/>
              <w:rPr>
                <w:rFonts w:cs="Times New Roman"/>
                <w:lang w:val="id-ID"/>
              </w:rPr>
            </w:pPr>
            <w:r>
              <w:rPr>
                <w:rFonts w:cs="Times New Roman"/>
                <w:lang w:val="id-ID"/>
              </w:rPr>
              <w:t>4</w:t>
            </w:r>
          </w:p>
        </w:tc>
        <w:tc>
          <w:tcPr>
            <w:tcW w:w="1642" w:type="dxa"/>
          </w:tcPr>
          <w:p w:rsidR="00C80A56" w:rsidRPr="00B63824" w:rsidRDefault="00C80A56" w:rsidP="00AD49A7">
            <w:pPr>
              <w:spacing w:after="0" w:line="276" w:lineRule="auto"/>
              <w:jc w:val="center"/>
              <w:rPr>
                <w:rFonts w:cs="Times New Roman"/>
                <w:lang w:val="id-ID"/>
              </w:rPr>
            </w:pPr>
            <w:r>
              <w:rPr>
                <w:rFonts w:cs="Times New Roman"/>
                <w:lang w:val="id-ID"/>
              </w:rPr>
              <w:t>51</w:t>
            </w:r>
          </w:p>
        </w:tc>
        <w:tc>
          <w:tcPr>
            <w:tcW w:w="1642" w:type="dxa"/>
          </w:tcPr>
          <w:p w:rsidR="00C80A56" w:rsidRPr="00953331" w:rsidRDefault="00C80A56" w:rsidP="00AD49A7">
            <w:pPr>
              <w:spacing w:after="0" w:line="276" w:lineRule="auto"/>
              <w:jc w:val="center"/>
              <w:rPr>
                <w:rFonts w:cs="Times New Roman"/>
              </w:rPr>
            </w:pPr>
            <w:r>
              <w:rPr>
                <w:rFonts w:cs="Times New Roman"/>
              </w:rPr>
              <w:t>204</w:t>
            </w:r>
          </w:p>
        </w:tc>
        <w:tc>
          <w:tcPr>
            <w:tcW w:w="1642" w:type="dxa"/>
          </w:tcPr>
          <w:p w:rsidR="00C80A56" w:rsidRPr="00B94FD2" w:rsidRDefault="00CD18AE" w:rsidP="00AD49A7">
            <w:pPr>
              <w:spacing w:after="0" w:line="276" w:lineRule="auto"/>
              <w:jc w:val="center"/>
              <w:rPr>
                <w:rFonts w:cs="Times New Roman"/>
                <w:lang w:val="id-ID"/>
              </w:rPr>
            </w:pPr>
            <w:r>
              <w:rPr>
                <w:rFonts w:cs="Times New Roman"/>
                <w:lang w:val="id-ID"/>
              </w:rPr>
              <w:t>78,4</w:t>
            </w:r>
            <w:r w:rsidR="00C80A56">
              <w:rPr>
                <w:rFonts w:cs="Times New Roman"/>
                <w:lang w:val="id-ID"/>
              </w:rPr>
              <w:t>%</w:t>
            </w:r>
          </w:p>
        </w:tc>
      </w:tr>
      <w:tr w:rsidR="00C80A56" w:rsidRPr="00627599" w:rsidTr="001D131C">
        <w:tc>
          <w:tcPr>
            <w:tcW w:w="2122" w:type="dxa"/>
          </w:tcPr>
          <w:p w:rsidR="00C80A56" w:rsidRPr="00397F2C" w:rsidRDefault="00C80A56" w:rsidP="00AD49A7">
            <w:pPr>
              <w:spacing w:after="0" w:line="276" w:lineRule="auto"/>
              <w:jc w:val="center"/>
              <w:rPr>
                <w:rFonts w:cs="Times New Roman"/>
              </w:rPr>
            </w:pPr>
            <w:r>
              <w:rPr>
                <w:rFonts w:cs="Times New Roman"/>
              </w:rPr>
              <w:t>Kurang Setuju</w:t>
            </w:r>
          </w:p>
        </w:tc>
        <w:tc>
          <w:tcPr>
            <w:tcW w:w="1162" w:type="dxa"/>
          </w:tcPr>
          <w:p w:rsidR="00C80A56" w:rsidRPr="00B63824" w:rsidRDefault="00C80A56" w:rsidP="00AD49A7">
            <w:pPr>
              <w:spacing w:after="0" w:line="276" w:lineRule="auto"/>
              <w:jc w:val="center"/>
              <w:rPr>
                <w:rFonts w:cs="Times New Roman"/>
                <w:lang w:val="id-ID"/>
              </w:rPr>
            </w:pPr>
            <w:r>
              <w:rPr>
                <w:rFonts w:cs="Times New Roman"/>
                <w:lang w:val="id-ID"/>
              </w:rPr>
              <w:t>3</w:t>
            </w:r>
          </w:p>
        </w:tc>
        <w:tc>
          <w:tcPr>
            <w:tcW w:w="1642" w:type="dxa"/>
          </w:tcPr>
          <w:p w:rsidR="00C80A56" w:rsidRPr="00B63824" w:rsidRDefault="00C80A56" w:rsidP="00AD49A7">
            <w:pPr>
              <w:spacing w:after="0" w:line="276" w:lineRule="auto"/>
              <w:jc w:val="center"/>
              <w:rPr>
                <w:rFonts w:cs="Times New Roman"/>
                <w:lang w:val="id-ID"/>
              </w:rPr>
            </w:pPr>
            <w:r>
              <w:rPr>
                <w:rFonts w:cs="Times New Roman"/>
                <w:lang w:val="id-ID"/>
              </w:rPr>
              <w:t>4</w:t>
            </w:r>
          </w:p>
        </w:tc>
        <w:tc>
          <w:tcPr>
            <w:tcW w:w="1642" w:type="dxa"/>
          </w:tcPr>
          <w:p w:rsidR="00C80A56" w:rsidRPr="00812675" w:rsidRDefault="00C80A56" w:rsidP="00AD49A7">
            <w:pPr>
              <w:spacing w:after="0" w:line="276" w:lineRule="auto"/>
              <w:jc w:val="center"/>
              <w:rPr>
                <w:rFonts w:cs="Times New Roman"/>
                <w:lang w:val="id-ID"/>
              </w:rPr>
            </w:pPr>
            <w:r>
              <w:rPr>
                <w:rFonts w:cs="Times New Roman"/>
                <w:lang w:val="id-ID"/>
              </w:rPr>
              <w:t>12</w:t>
            </w:r>
          </w:p>
        </w:tc>
        <w:tc>
          <w:tcPr>
            <w:tcW w:w="1642" w:type="dxa"/>
          </w:tcPr>
          <w:p w:rsidR="00C80A56" w:rsidRPr="00B94FD2" w:rsidRDefault="00CD18AE" w:rsidP="00AD49A7">
            <w:pPr>
              <w:spacing w:after="0" w:line="276" w:lineRule="auto"/>
              <w:jc w:val="center"/>
              <w:rPr>
                <w:rFonts w:cs="Times New Roman"/>
                <w:lang w:val="id-ID"/>
              </w:rPr>
            </w:pPr>
            <w:r>
              <w:rPr>
                <w:rFonts w:cs="Times New Roman"/>
              </w:rPr>
              <w:t>6,2</w:t>
            </w:r>
            <w:r w:rsidR="00C80A56">
              <w:rPr>
                <w:rFonts w:cs="Times New Roman"/>
                <w:lang w:val="id-ID"/>
              </w:rPr>
              <w:t>%</w:t>
            </w:r>
          </w:p>
        </w:tc>
      </w:tr>
      <w:tr w:rsidR="00C80A56" w:rsidRPr="00627599" w:rsidTr="001D131C">
        <w:tc>
          <w:tcPr>
            <w:tcW w:w="2122" w:type="dxa"/>
          </w:tcPr>
          <w:p w:rsidR="00C80A56" w:rsidRPr="00397F2C" w:rsidRDefault="00C80A56" w:rsidP="00AD49A7">
            <w:pPr>
              <w:spacing w:after="0" w:line="276" w:lineRule="auto"/>
              <w:jc w:val="center"/>
              <w:rPr>
                <w:rFonts w:cs="Times New Roman"/>
              </w:rPr>
            </w:pPr>
            <w:r>
              <w:rPr>
                <w:rFonts w:cs="Times New Roman"/>
              </w:rPr>
              <w:t>Tidak Setuju</w:t>
            </w:r>
          </w:p>
        </w:tc>
        <w:tc>
          <w:tcPr>
            <w:tcW w:w="1162" w:type="dxa"/>
          </w:tcPr>
          <w:p w:rsidR="00C80A56" w:rsidRPr="00B63824" w:rsidRDefault="00C80A56" w:rsidP="00AD49A7">
            <w:pPr>
              <w:spacing w:after="0" w:line="276" w:lineRule="auto"/>
              <w:jc w:val="center"/>
              <w:rPr>
                <w:rFonts w:cs="Times New Roman"/>
                <w:lang w:val="id-ID"/>
              </w:rPr>
            </w:pPr>
            <w:r>
              <w:rPr>
                <w:rFonts w:cs="Times New Roman"/>
                <w:lang w:val="id-ID"/>
              </w:rPr>
              <w:t>2</w:t>
            </w:r>
          </w:p>
        </w:tc>
        <w:tc>
          <w:tcPr>
            <w:tcW w:w="1642" w:type="dxa"/>
          </w:tcPr>
          <w:p w:rsidR="00C80A56" w:rsidRPr="00B63824" w:rsidRDefault="00C80A56" w:rsidP="00AD49A7">
            <w:pPr>
              <w:spacing w:after="0" w:line="276" w:lineRule="auto"/>
              <w:jc w:val="center"/>
              <w:rPr>
                <w:rFonts w:cs="Times New Roman"/>
                <w:lang w:val="id-ID"/>
              </w:rPr>
            </w:pPr>
            <w:r>
              <w:rPr>
                <w:rFonts w:cs="Times New Roman"/>
                <w:lang w:val="id-ID"/>
              </w:rPr>
              <w:t>0</w:t>
            </w:r>
          </w:p>
        </w:tc>
        <w:tc>
          <w:tcPr>
            <w:tcW w:w="1642" w:type="dxa"/>
          </w:tcPr>
          <w:p w:rsidR="00C80A56" w:rsidRPr="00812675" w:rsidRDefault="00C80A56" w:rsidP="00AD49A7">
            <w:pPr>
              <w:spacing w:after="0" w:line="276" w:lineRule="auto"/>
              <w:jc w:val="center"/>
              <w:rPr>
                <w:rFonts w:cs="Times New Roman"/>
                <w:lang w:val="id-ID"/>
              </w:rPr>
            </w:pPr>
            <w:r>
              <w:rPr>
                <w:rFonts w:cs="Times New Roman"/>
                <w:lang w:val="id-ID"/>
              </w:rPr>
              <w:t>0</w:t>
            </w:r>
          </w:p>
        </w:tc>
        <w:tc>
          <w:tcPr>
            <w:tcW w:w="1642" w:type="dxa"/>
          </w:tcPr>
          <w:p w:rsidR="00C80A56" w:rsidRPr="00B94FD2" w:rsidRDefault="00C80A56" w:rsidP="00AD49A7">
            <w:pPr>
              <w:spacing w:after="0" w:line="276" w:lineRule="auto"/>
              <w:jc w:val="center"/>
              <w:rPr>
                <w:rFonts w:cs="Times New Roman"/>
                <w:lang w:val="id-ID"/>
              </w:rPr>
            </w:pPr>
            <w:r>
              <w:rPr>
                <w:rFonts w:cs="Times New Roman"/>
                <w:lang w:val="id-ID"/>
              </w:rPr>
              <w:t>0%</w:t>
            </w:r>
          </w:p>
        </w:tc>
      </w:tr>
      <w:tr w:rsidR="00C80A56" w:rsidRPr="00627599" w:rsidTr="001D131C">
        <w:tc>
          <w:tcPr>
            <w:tcW w:w="2122" w:type="dxa"/>
          </w:tcPr>
          <w:p w:rsidR="00C80A56" w:rsidRPr="00397F2C" w:rsidRDefault="00C80A56" w:rsidP="00AD49A7">
            <w:pPr>
              <w:spacing w:after="0" w:line="276" w:lineRule="auto"/>
              <w:jc w:val="center"/>
              <w:rPr>
                <w:rFonts w:cs="Times New Roman"/>
              </w:rPr>
            </w:pPr>
            <w:r>
              <w:rPr>
                <w:rFonts w:cs="Times New Roman"/>
              </w:rPr>
              <w:t>Sangat Tidak Setuju</w:t>
            </w:r>
          </w:p>
        </w:tc>
        <w:tc>
          <w:tcPr>
            <w:tcW w:w="1162" w:type="dxa"/>
          </w:tcPr>
          <w:p w:rsidR="00C80A56" w:rsidRPr="00B63824" w:rsidRDefault="00C80A56" w:rsidP="00AD49A7">
            <w:pPr>
              <w:spacing w:after="0" w:line="276" w:lineRule="auto"/>
              <w:jc w:val="center"/>
              <w:rPr>
                <w:rFonts w:cs="Times New Roman"/>
                <w:lang w:val="id-ID"/>
              </w:rPr>
            </w:pPr>
            <w:r>
              <w:rPr>
                <w:rFonts w:cs="Times New Roman"/>
                <w:lang w:val="id-ID"/>
              </w:rPr>
              <w:t>1</w:t>
            </w:r>
          </w:p>
        </w:tc>
        <w:tc>
          <w:tcPr>
            <w:tcW w:w="1642" w:type="dxa"/>
          </w:tcPr>
          <w:p w:rsidR="00C80A56" w:rsidRPr="00B63824" w:rsidRDefault="00C80A56" w:rsidP="00AD49A7">
            <w:pPr>
              <w:spacing w:after="0" w:line="276" w:lineRule="auto"/>
              <w:jc w:val="center"/>
              <w:rPr>
                <w:rFonts w:cs="Times New Roman"/>
                <w:lang w:val="id-ID"/>
              </w:rPr>
            </w:pPr>
            <w:r>
              <w:rPr>
                <w:rFonts w:cs="Times New Roman"/>
                <w:lang w:val="id-ID"/>
              </w:rPr>
              <w:t>0</w:t>
            </w:r>
          </w:p>
        </w:tc>
        <w:tc>
          <w:tcPr>
            <w:tcW w:w="1642" w:type="dxa"/>
          </w:tcPr>
          <w:p w:rsidR="00C80A56" w:rsidRPr="00812675" w:rsidRDefault="00C80A56" w:rsidP="00AD49A7">
            <w:pPr>
              <w:spacing w:after="0" w:line="276" w:lineRule="auto"/>
              <w:jc w:val="center"/>
              <w:rPr>
                <w:rFonts w:cs="Times New Roman"/>
                <w:lang w:val="id-ID"/>
              </w:rPr>
            </w:pPr>
            <w:r>
              <w:rPr>
                <w:rFonts w:cs="Times New Roman"/>
                <w:lang w:val="id-ID"/>
              </w:rPr>
              <w:t>0</w:t>
            </w:r>
          </w:p>
        </w:tc>
        <w:tc>
          <w:tcPr>
            <w:tcW w:w="1642" w:type="dxa"/>
          </w:tcPr>
          <w:p w:rsidR="00C80A56" w:rsidRPr="00B04232" w:rsidRDefault="00C80A56" w:rsidP="00AD49A7">
            <w:pPr>
              <w:spacing w:after="0" w:line="276" w:lineRule="auto"/>
              <w:jc w:val="center"/>
              <w:rPr>
                <w:rFonts w:cs="Times New Roman"/>
                <w:lang w:val="id-ID"/>
              </w:rPr>
            </w:pPr>
            <w:r>
              <w:rPr>
                <w:rFonts w:cs="Times New Roman"/>
                <w:lang w:val="id-ID"/>
              </w:rPr>
              <w:t>0%</w:t>
            </w:r>
          </w:p>
        </w:tc>
      </w:tr>
      <w:tr w:rsidR="00C80A56" w:rsidRPr="00627599" w:rsidTr="00F646BA">
        <w:trPr>
          <w:trHeight w:val="332"/>
        </w:trPr>
        <w:tc>
          <w:tcPr>
            <w:tcW w:w="2122" w:type="dxa"/>
          </w:tcPr>
          <w:p w:rsidR="00C80A56" w:rsidRPr="00627599" w:rsidRDefault="00C80A56" w:rsidP="00AD49A7">
            <w:pPr>
              <w:spacing w:after="0" w:line="276" w:lineRule="auto"/>
              <w:jc w:val="center"/>
              <w:rPr>
                <w:rFonts w:cs="Times New Roman"/>
                <w:lang w:val="id-ID"/>
              </w:rPr>
            </w:pPr>
            <w:r w:rsidRPr="00627599">
              <w:rPr>
                <w:rFonts w:cs="Times New Roman"/>
                <w:lang w:val="id-ID"/>
              </w:rPr>
              <w:t>Jumlah</w:t>
            </w:r>
          </w:p>
        </w:tc>
        <w:tc>
          <w:tcPr>
            <w:tcW w:w="1162" w:type="dxa"/>
          </w:tcPr>
          <w:p w:rsidR="00C80A56" w:rsidRPr="00627599" w:rsidRDefault="00C80A56" w:rsidP="00AD49A7">
            <w:pPr>
              <w:spacing w:after="0" w:line="276" w:lineRule="auto"/>
              <w:rPr>
                <w:rFonts w:cs="Times New Roman"/>
              </w:rPr>
            </w:pPr>
          </w:p>
        </w:tc>
        <w:tc>
          <w:tcPr>
            <w:tcW w:w="1642" w:type="dxa"/>
          </w:tcPr>
          <w:p w:rsidR="00C80A56" w:rsidRPr="00B63824" w:rsidRDefault="00C80A56" w:rsidP="00AD49A7">
            <w:pPr>
              <w:spacing w:after="0" w:line="276" w:lineRule="auto"/>
              <w:jc w:val="center"/>
              <w:rPr>
                <w:rFonts w:cs="Times New Roman"/>
                <w:lang w:val="id-ID"/>
              </w:rPr>
            </w:pPr>
            <w:r>
              <w:rPr>
                <w:rFonts w:cs="Times New Roman"/>
                <w:lang w:val="id-ID"/>
              </w:rPr>
              <w:t>65</w:t>
            </w:r>
          </w:p>
        </w:tc>
        <w:tc>
          <w:tcPr>
            <w:tcW w:w="1642" w:type="dxa"/>
          </w:tcPr>
          <w:p w:rsidR="00C80A56" w:rsidRPr="004A110C" w:rsidRDefault="00C80A56" w:rsidP="00AD49A7">
            <w:pPr>
              <w:spacing w:after="0" w:line="276" w:lineRule="auto"/>
              <w:jc w:val="center"/>
              <w:rPr>
                <w:rFonts w:cs="Times New Roman"/>
              </w:rPr>
            </w:pPr>
            <w:r>
              <w:rPr>
                <w:rFonts w:cs="Times New Roman"/>
                <w:lang w:val="id-ID"/>
              </w:rPr>
              <w:t>266</w:t>
            </w:r>
          </w:p>
        </w:tc>
        <w:tc>
          <w:tcPr>
            <w:tcW w:w="1642" w:type="dxa"/>
          </w:tcPr>
          <w:p w:rsidR="00C80A56" w:rsidRPr="00B04232" w:rsidRDefault="00C80A56" w:rsidP="00AD49A7">
            <w:pPr>
              <w:spacing w:after="0" w:line="276" w:lineRule="auto"/>
              <w:jc w:val="center"/>
              <w:rPr>
                <w:rFonts w:cs="Times New Roman"/>
                <w:lang w:val="id-ID"/>
              </w:rPr>
            </w:pPr>
            <w:r>
              <w:rPr>
                <w:rFonts w:cs="Times New Roman"/>
                <w:lang w:val="id-ID"/>
              </w:rPr>
              <w:t>100%</w:t>
            </w:r>
          </w:p>
        </w:tc>
      </w:tr>
    </w:tbl>
    <w:p w:rsidR="00C80A56" w:rsidRPr="00627599" w:rsidRDefault="00C80A56" w:rsidP="009700B2">
      <w:pPr>
        <w:spacing w:after="120" w:line="276" w:lineRule="auto"/>
        <w:rPr>
          <w:rFonts w:cs="Times New Roman"/>
        </w:rPr>
      </w:pPr>
      <w:r w:rsidRPr="00627599">
        <w:rPr>
          <w:rFonts w:cs="Times New Roman"/>
        </w:rPr>
        <w:t>Sumber : Data Primer yang diolah (Tahun 2022)</w:t>
      </w:r>
    </w:p>
    <w:p w:rsidR="00C80A56" w:rsidRDefault="00C80A56" w:rsidP="009700B2">
      <w:pPr>
        <w:spacing w:after="120" w:line="276" w:lineRule="auto"/>
        <w:rPr>
          <w:rFonts w:cs="Times New Roman"/>
          <w:sz w:val="24"/>
          <w:szCs w:val="24"/>
        </w:rPr>
      </w:pPr>
      <w:r>
        <w:rPr>
          <w:rFonts w:cs="Times New Roman"/>
          <w:sz w:val="24"/>
          <w:szCs w:val="24"/>
        </w:rPr>
        <w:t>Total dalam pengumpulan data angket :</w:t>
      </w:r>
    </w:p>
    <w:p w:rsidR="00C80A56" w:rsidRPr="00C80A56" w:rsidRDefault="00C80A56"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D90024" w:rsidRPr="00C5338A" w:rsidRDefault="00C80A56" w:rsidP="00C5338A">
      <w:pPr>
        <w:pStyle w:val="ListParagraph"/>
        <w:spacing w:after="120" w:line="276" w:lineRule="auto"/>
        <w:ind w:left="-567" w:firstLine="2314"/>
        <w:jc w:val="center"/>
        <w:rPr>
          <w:sz w:val="24"/>
          <w:szCs w:val="24"/>
        </w:rPr>
      </w:pPr>
      <m:oMathPara>
        <m:oMath>
          <m:r>
            <w:rPr>
              <w:rFonts w:ascii="Cambria Math" w:hAnsi="Cambria Math"/>
              <w:sz w:val="24"/>
              <w:szCs w:val="24"/>
            </w:rPr>
            <w:lastRenderedPageBreak/>
            <m:t>=</m:t>
          </m:r>
          <m:f>
            <m:fPr>
              <m:ctrlPr>
                <w:rPr>
                  <w:rFonts w:ascii="Cambria Math" w:hAnsi="Cambria Math"/>
                  <w:sz w:val="24"/>
                  <w:szCs w:val="24"/>
                </w:rPr>
              </m:ctrlPr>
            </m:fPr>
            <m:num>
              <m:r>
                <m:rPr>
                  <m:sty m:val="p"/>
                </m:rPr>
                <w:rPr>
                  <w:rFonts w:ascii="Cambria Math" w:hAnsi="Cambria Math"/>
                  <w:sz w:val="24"/>
                  <w:szCs w:val="24"/>
                </w:rPr>
                <m:t>266</m:t>
              </m:r>
            </m:num>
            <m:den>
              <m:r>
                <m:rPr>
                  <m:sty m:val="p"/>
                </m:rPr>
                <w:rPr>
                  <w:rFonts w:ascii="Cambria Math" w:hAnsi="Cambria Math"/>
                  <w:sz w:val="24"/>
                  <w:szCs w:val="24"/>
                </w:rPr>
                <m:t xml:space="preserve"> 325</m:t>
              </m:r>
            </m:den>
          </m:f>
          <m:r>
            <w:rPr>
              <w:rFonts w:ascii="Cambria Math" w:hAnsi="Cambria Math"/>
              <w:sz w:val="24"/>
              <w:szCs w:val="24"/>
            </w:rPr>
            <m:t xml:space="preserve"> x 100=81,8%</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C56AA8" w:rsidRPr="00564DF5" w:rsidTr="00D90024">
        <w:trPr>
          <w:trHeight w:val="307"/>
        </w:trPr>
        <w:tc>
          <w:tcPr>
            <w:tcW w:w="1455" w:type="dxa"/>
            <w:tcBorders>
              <w:top w:val="nil"/>
            </w:tcBorders>
          </w:tcPr>
          <w:p w:rsidR="00C56AA8" w:rsidRPr="00564DF5" w:rsidRDefault="00C56AA8"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C56AA8" w:rsidRPr="00564DF5" w:rsidRDefault="00C56AA8"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C56AA8" w:rsidRPr="00564DF5" w:rsidRDefault="00C56AA8"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C56AA8" w:rsidRPr="00564DF5" w:rsidRDefault="00C56AA8"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C56AA8" w:rsidRPr="00564DF5" w:rsidRDefault="00C56AA8" w:rsidP="009700B2">
            <w:pPr>
              <w:pStyle w:val="TableParagraph"/>
              <w:spacing w:before="115" w:line="276" w:lineRule="auto"/>
              <w:ind w:left="205"/>
              <w:rPr>
                <w:sz w:val="24"/>
                <w:szCs w:val="24"/>
              </w:rPr>
            </w:pPr>
            <w:r>
              <w:rPr>
                <w:sz w:val="24"/>
                <w:szCs w:val="24"/>
              </w:rPr>
              <w:t xml:space="preserve">     SS</w:t>
            </w:r>
          </w:p>
        </w:tc>
      </w:tr>
      <w:tr w:rsidR="00C56AA8" w:rsidRPr="00564DF5" w:rsidTr="00D90024">
        <w:trPr>
          <w:trHeight w:val="766"/>
        </w:trPr>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p w:rsidR="00C56AA8" w:rsidRPr="00564DF5" w:rsidRDefault="00C56AA8"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C56AA8" w:rsidRPr="00564DF5" w:rsidRDefault="00C56AA8"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28896" behindDoc="0" locked="0" layoutInCell="1" allowOverlap="1" wp14:anchorId="3D9F5E90" wp14:editId="25FB7E93">
                      <wp:simplePos x="0" y="0"/>
                      <wp:positionH relativeFrom="column">
                        <wp:posOffset>62230</wp:posOffset>
                      </wp:positionH>
                      <wp:positionV relativeFrom="paragraph">
                        <wp:posOffset>-20320</wp:posOffset>
                      </wp:positionV>
                      <wp:extent cx="0" cy="225425"/>
                      <wp:effectExtent l="57150" t="19050" r="76200" b="79375"/>
                      <wp:wrapNone/>
                      <wp:docPr id="52" name="Straight Connector 52"/>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51A2E487" id="Straight Connector 52"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pt,-1.6pt" to="4.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" strokecolor="windowText" strokeweight="2pt">
                      <v:shadow on="t" color="black" opacity="24903f" origin=",.5" offset="0,.55556mm"/>
                    </v:line>
                  </w:pict>
                </mc:Fallback>
              </mc:AlternateContent>
            </w:r>
          </w:p>
          <w:p w:rsidR="00C56AA8" w:rsidRPr="00564DF5" w:rsidRDefault="00C56AA8" w:rsidP="009700B2">
            <w:pPr>
              <w:spacing w:line="276" w:lineRule="auto"/>
              <w:rPr>
                <w:rFonts w:cs="Times New Roman"/>
                <w:sz w:val="24"/>
                <w:szCs w:val="24"/>
                <w:lang w:val="id"/>
              </w:rPr>
            </w:pPr>
            <w:r>
              <w:rPr>
                <w:rFonts w:cs="Times New Roman"/>
                <w:sz w:val="24"/>
                <w:szCs w:val="24"/>
                <w:lang w:val="id"/>
              </w:rPr>
              <w:t xml:space="preserve"> 81,8%</w:t>
            </w:r>
            <w:r w:rsidRPr="00564DF5">
              <w:rPr>
                <w:rFonts w:cs="Times New Roman"/>
                <w:sz w:val="24"/>
                <w:szCs w:val="24"/>
                <w:lang w:val="id"/>
              </w:rPr>
              <w:t xml:space="preserve"> </w:t>
            </w:r>
          </w:p>
        </w:tc>
      </w:tr>
    </w:tbl>
    <w:p w:rsidR="00C56AA8" w:rsidRPr="00D90024" w:rsidRDefault="00C56AA8"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C80A56" w:rsidRDefault="00C80A56" w:rsidP="009700B2">
      <w:pPr>
        <w:spacing w:line="276" w:lineRule="auto"/>
        <w:ind w:firstLine="720"/>
        <w:jc w:val="both"/>
        <w:rPr>
          <w:rFonts w:cs="Times New Roman"/>
          <w:sz w:val="24"/>
          <w:szCs w:val="24"/>
        </w:rPr>
      </w:pPr>
      <w:r w:rsidRPr="00072704">
        <w:rPr>
          <w:rFonts w:cs="Times New Roman"/>
          <w:sz w:val="24"/>
          <w:szCs w:val="24"/>
        </w:rPr>
        <w:t>Berdasarkan tabel 4.</w:t>
      </w:r>
      <w:r w:rsidR="00A15968">
        <w:rPr>
          <w:rFonts w:cs="Times New Roman"/>
          <w:sz w:val="24"/>
          <w:szCs w:val="24"/>
        </w:rPr>
        <w:t xml:space="preserve">24 </w:t>
      </w:r>
      <w:r w:rsidRPr="00072704">
        <w:rPr>
          <w:rFonts w:cs="Times New Roman"/>
          <w:sz w:val="24"/>
          <w:szCs w:val="24"/>
        </w:rPr>
        <w:t xml:space="preserve">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825069" w:rsidRPr="00825069">
        <w:rPr>
          <w:rFonts w:cs="Times New Roman"/>
          <w:sz w:val="24"/>
          <w:szCs w:val="24"/>
        </w:rPr>
        <w:t>Supervisor telah memiliki kemampuan yang mencukupi untuk untuk memperbaiki kesalahan yang dibuat dalam bekerja</w:t>
      </w:r>
      <w:r w:rsidRPr="004A110C">
        <w:rPr>
          <w:rFonts w:cs="Times New Roman"/>
          <w:sz w:val="24"/>
          <w:szCs w:val="24"/>
        </w:rPr>
        <w:t>”</w:t>
      </w:r>
      <w:r w:rsidRPr="00072704">
        <w:rPr>
          <w:rFonts w:cs="Times New Roman"/>
          <w:sz w:val="24"/>
          <w:szCs w:val="24"/>
        </w:rPr>
        <w:t xml:space="preserve"> yaitu sebanyak </w:t>
      </w:r>
      <w:r w:rsidR="00825069">
        <w:rPr>
          <w:rFonts w:cs="Times New Roman"/>
          <w:sz w:val="24"/>
          <w:szCs w:val="24"/>
        </w:rPr>
        <w:t>10</w:t>
      </w:r>
      <w:r>
        <w:rPr>
          <w:rFonts w:cs="Times New Roman"/>
          <w:sz w:val="24"/>
          <w:szCs w:val="24"/>
        </w:rPr>
        <w:t xml:space="preserve"> </w:t>
      </w:r>
      <w:r w:rsidRPr="00072704">
        <w:rPr>
          <w:rFonts w:cs="Times New Roman"/>
          <w:sz w:val="24"/>
          <w:szCs w:val="24"/>
        </w:rPr>
        <w:t>responden (</w:t>
      </w:r>
      <w:r w:rsidR="00825069">
        <w:rPr>
          <w:rFonts w:cs="Times New Roman"/>
          <w:sz w:val="24"/>
          <w:szCs w:val="24"/>
        </w:rPr>
        <w:t>15,4</w:t>
      </w:r>
      <w:r>
        <w:rPr>
          <w:rFonts w:cs="Times New Roman"/>
          <w:sz w:val="24"/>
          <w:szCs w:val="24"/>
        </w:rPr>
        <w:t>%), setuju</w:t>
      </w:r>
      <w:r w:rsidRPr="003635BB">
        <w:rPr>
          <w:rFonts w:cs="Times New Roman"/>
          <w:sz w:val="24"/>
          <w:szCs w:val="24"/>
        </w:rPr>
        <w:t xml:space="preserve"> sebanyak </w:t>
      </w:r>
      <w:r w:rsidR="00825069">
        <w:rPr>
          <w:rFonts w:cs="Times New Roman"/>
          <w:sz w:val="24"/>
          <w:szCs w:val="24"/>
        </w:rPr>
        <w:t>51 responden (78,5</w:t>
      </w:r>
      <w:r>
        <w:rPr>
          <w:rFonts w:cs="Times New Roman"/>
          <w:sz w:val="24"/>
          <w:szCs w:val="24"/>
        </w:rPr>
        <w:t>%), kurang setuju</w:t>
      </w:r>
      <w:r w:rsidRPr="003635BB">
        <w:rPr>
          <w:rFonts w:cs="Times New Roman"/>
          <w:sz w:val="24"/>
          <w:szCs w:val="24"/>
        </w:rPr>
        <w:t xml:space="preserve"> sebanyak</w:t>
      </w:r>
      <w:r w:rsidR="00825069">
        <w:rPr>
          <w:rFonts w:cs="Times New Roman"/>
          <w:sz w:val="24"/>
          <w:szCs w:val="24"/>
        </w:rPr>
        <w:t xml:space="preserve"> 4 </w:t>
      </w:r>
      <w:r>
        <w:rPr>
          <w:rFonts w:cs="Times New Roman"/>
          <w:sz w:val="24"/>
          <w:szCs w:val="24"/>
        </w:rPr>
        <w:t xml:space="preserve">responden </w:t>
      </w:r>
      <w:r w:rsidR="00825069">
        <w:rPr>
          <w:rFonts w:cs="Times New Roman"/>
          <w:sz w:val="24"/>
          <w:szCs w:val="24"/>
        </w:rPr>
        <w:t>(6,1</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Pr>
          <w:rFonts w:cs="Times New Roman"/>
          <w:sz w:val="24"/>
          <w:szCs w:val="24"/>
        </w:rPr>
        <w:t>81,8</w:t>
      </w:r>
      <w:r w:rsidRPr="00072704">
        <w:rPr>
          <w:rFonts w:cs="Times New Roman"/>
          <w:sz w:val="24"/>
          <w:szCs w:val="24"/>
        </w:rPr>
        <w:t xml:space="preserve">% yang </w:t>
      </w:r>
      <w:r>
        <w:rPr>
          <w:rFonts w:cs="Times New Roman"/>
          <w:sz w:val="24"/>
          <w:szCs w:val="24"/>
        </w:rPr>
        <w:t xml:space="preserve">menunjukan bahwa responden </w:t>
      </w:r>
      <w:r w:rsidR="00237A82">
        <w:rPr>
          <w:rFonts w:cs="Times New Roman"/>
          <w:sz w:val="24"/>
          <w:szCs w:val="24"/>
        </w:rPr>
        <w:t xml:space="preserve">sangat </w:t>
      </w:r>
      <w:r>
        <w:rPr>
          <w:rFonts w:cs="Times New Roman"/>
          <w:sz w:val="24"/>
          <w:szCs w:val="24"/>
        </w:rPr>
        <w:t>setuju dengan pernyataan tersebut.</w:t>
      </w:r>
    </w:p>
    <w:p w:rsidR="00E96F79" w:rsidRDefault="00825069" w:rsidP="00B623B6">
      <w:pPr>
        <w:spacing w:after="0" w:line="276" w:lineRule="auto"/>
        <w:ind w:left="279" w:hanging="279"/>
        <w:rPr>
          <w:rFonts w:cs="Times New Roman"/>
          <w:sz w:val="24"/>
          <w:szCs w:val="24"/>
        </w:rPr>
      </w:pPr>
      <w:r>
        <w:rPr>
          <w:rFonts w:cs="Times New Roman"/>
          <w:sz w:val="24"/>
          <w:szCs w:val="24"/>
        </w:rPr>
        <w:t>c</w:t>
      </w:r>
      <w:r w:rsidRPr="00C40EE3">
        <w:rPr>
          <w:rFonts w:cs="Times New Roman"/>
          <w:sz w:val="24"/>
          <w:szCs w:val="24"/>
        </w:rPr>
        <w:t xml:space="preserve">. </w:t>
      </w:r>
      <w:r w:rsidRPr="00825069">
        <w:rPr>
          <w:rFonts w:cs="Times New Roman"/>
          <w:sz w:val="24"/>
          <w:szCs w:val="24"/>
        </w:rPr>
        <w:t xml:space="preserve">Supervisor telah memberikan dukungan yang membuat </w:t>
      </w:r>
      <w:r w:rsidR="003030D9">
        <w:rPr>
          <w:rFonts w:cs="Times New Roman"/>
          <w:sz w:val="24"/>
          <w:szCs w:val="24"/>
        </w:rPr>
        <w:t>Pegawai</w:t>
      </w:r>
      <w:r w:rsidRPr="00825069">
        <w:rPr>
          <w:rFonts w:cs="Times New Roman"/>
          <w:sz w:val="24"/>
          <w:szCs w:val="24"/>
        </w:rPr>
        <w:t xml:space="preserve"> bersemangat dan nyaman bekerja</w:t>
      </w:r>
      <w:r>
        <w:rPr>
          <w:rFonts w:cs="Times New Roman"/>
          <w:sz w:val="24"/>
          <w:szCs w:val="24"/>
        </w:rPr>
        <w:t xml:space="preserve"> </w:t>
      </w:r>
    </w:p>
    <w:p w:rsidR="00825069" w:rsidRPr="00072704" w:rsidRDefault="00825069" w:rsidP="00B623B6">
      <w:pPr>
        <w:pStyle w:val="Heading5"/>
        <w:jc w:val="center"/>
      </w:pPr>
      <w:r>
        <w:t xml:space="preserve">Tabel </w:t>
      </w:r>
      <w:r w:rsidR="00A15968">
        <w:t>4.25</w:t>
      </w:r>
      <w:r>
        <w:t xml:space="preserve"> </w:t>
      </w:r>
      <w:r w:rsidRPr="00072704">
        <w:t>Tanggapan Responden Mengenai</w:t>
      </w:r>
    </w:p>
    <w:p w:rsidR="00825069" w:rsidRPr="00C80A56" w:rsidRDefault="00825069" w:rsidP="00B623B6">
      <w:pPr>
        <w:spacing w:after="0" w:line="276" w:lineRule="auto"/>
        <w:ind w:left="279" w:hanging="279"/>
        <w:jc w:val="center"/>
        <w:rPr>
          <w:rFonts w:cs="Times New Roman"/>
          <w:sz w:val="20"/>
          <w:szCs w:val="20"/>
        </w:rPr>
      </w:pPr>
      <w:r w:rsidRPr="00072704">
        <w:rPr>
          <w:rFonts w:cs="Times New Roman"/>
          <w:sz w:val="24"/>
          <w:szCs w:val="24"/>
        </w:rPr>
        <w:t>“</w:t>
      </w:r>
      <w:r w:rsidRPr="00825069">
        <w:rPr>
          <w:rFonts w:cs="Times New Roman"/>
          <w:sz w:val="24"/>
          <w:szCs w:val="24"/>
        </w:rPr>
        <w:t xml:space="preserve">Supervisor telah memberikan dukungan yang membuat </w:t>
      </w:r>
      <w:r w:rsidR="003030D9">
        <w:rPr>
          <w:rFonts w:cs="Times New Roman"/>
          <w:sz w:val="24"/>
          <w:szCs w:val="24"/>
        </w:rPr>
        <w:t>Pegawai</w:t>
      </w:r>
      <w:r w:rsidRPr="00825069">
        <w:rPr>
          <w:rFonts w:cs="Times New Roman"/>
          <w:sz w:val="24"/>
          <w:szCs w:val="24"/>
        </w:rPr>
        <w:t xml:space="preserve"> bersemangat dan nyaman bekerja</w:t>
      </w:r>
      <w:r>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825069" w:rsidRPr="00627599" w:rsidTr="001D131C">
        <w:tc>
          <w:tcPr>
            <w:tcW w:w="2122" w:type="dxa"/>
          </w:tcPr>
          <w:p w:rsidR="00825069" w:rsidRPr="00627599" w:rsidRDefault="00825069" w:rsidP="00AD49A7">
            <w:pPr>
              <w:spacing w:after="0" w:line="276" w:lineRule="auto"/>
              <w:jc w:val="center"/>
              <w:rPr>
                <w:rFonts w:cs="Times New Roman"/>
                <w:lang w:val="id-ID"/>
              </w:rPr>
            </w:pPr>
            <w:r w:rsidRPr="00627599">
              <w:rPr>
                <w:rFonts w:cs="Times New Roman"/>
                <w:lang w:val="id-ID"/>
              </w:rPr>
              <w:t>Keterangan</w:t>
            </w:r>
          </w:p>
        </w:tc>
        <w:tc>
          <w:tcPr>
            <w:tcW w:w="1162" w:type="dxa"/>
          </w:tcPr>
          <w:p w:rsidR="00825069" w:rsidRPr="00627599" w:rsidRDefault="00825069" w:rsidP="00AD49A7">
            <w:pPr>
              <w:spacing w:after="0" w:line="276" w:lineRule="auto"/>
              <w:jc w:val="center"/>
              <w:rPr>
                <w:rFonts w:cs="Times New Roman"/>
                <w:lang w:val="id-ID"/>
              </w:rPr>
            </w:pPr>
            <w:r w:rsidRPr="00627599">
              <w:rPr>
                <w:rFonts w:cs="Times New Roman"/>
                <w:lang w:val="id-ID"/>
              </w:rPr>
              <w:t>Skor</w:t>
            </w:r>
          </w:p>
        </w:tc>
        <w:tc>
          <w:tcPr>
            <w:tcW w:w="1642" w:type="dxa"/>
          </w:tcPr>
          <w:p w:rsidR="00825069" w:rsidRPr="00627599" w:rsidRDefault="00825069" w:rsidP="00AD49A7">
            <w:pPr>
              <w:spacing w:after="0" w:line="276" w:lineRule="auto"/>
              <w:jc w:val="center"/>
              <w:rPr>
                <w:rFonts w:cs="Times New Roman"/>
                <w:lang w:val="id-ID"/>
              </w:rPr>
            </w:pPr>
            <w:r w:rsidRPr="00627599">
              <w:rPr>
                <w:rFonts w:cs="Times New Roman"/>
                <w:lang w:val="id-ID"/>
              </w:rPr>
              <w:t>Jumlah Responden</w:t>
            </w:r>
          </w:p>
        </w:tc>
        <w:tc>
          <w:tcPr>
            <w:tcW w:w="1642" w:type="dxa"/>
          </w:tcPr>
          <w:p w:rsidR="00825069" w:rsidRPr="00627599" w:rsidRDefault="00825069" w:rsidP="00AD49A7">
            <w:pPr>
              <w:spacing w:after="0" w:line="276" w:lineRule="auto"/>
              <w:jc w:val="center"/>
              <w:rPr>
                <w:rFonts w:cs="Times New Roman"/>
                <w:lang w:val="id-ID"/>
              </w:rPr>
            </w:pPr>
            <w:r w:rsidRPr="00627599">
              <w:rPr>
                <w:rFonts w:cs="Times New Roman"/>
                <w:lang w:val="id-ID"/>
              </w:rPr>
              <w:t>Skor Total</w:t>
            </w:r>
          </w:p>
        </w:tc>
        <w:tc>
          <w:tcPr>
            <w:tcW w:w="1642" w:type="dxa"/>
          </w:tcPr>
          <w:p w:rsidR="00825069" w:rsidRPr="00627599" w:rsidRDefault="00825069" w:rsidP="00AD49A7">
            <w:pPr>
              <w:spacing w:after="0" w:line="276" w:lineRule="auto"/>
              <w:jc w:val="center"/>
              <w:rPr>
                <w:rFonts w:cs="Times New Roman"/>
                <w:lang w:val="id-ID"/>
              </w:rPr>
            </w:pPr>
            <w:r w:rsidRPr="00627599">
              <w:rPr>
                <w:rFonts w:cs="Times New Roman"/>
                <w:lang w:val="id-ID"/>
              </w:rPr>
              <w:t>Persentase (%)</w:t>
            </w:r>
          </w:p>
        </w:tc>
      </w:tr>
      <w:tr w:rsidR="00825069" w:rsidRPr="00627599" w:rsidTr="001D131C">
        <w:tc>
          <w:tcPr>
            <w:tcW w:w="2122" w:type="dxa"/>
          </w:tcPr>
          <w:p w:rsidR="00825069" w:rsidRPr="00806BC2" w:rsidRDefault="00825069"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825069" w:rsidRPr="00B63824" w:rsidRDefault="00825069" w:rsidP="00AD49A7">
            <w:pPr>
              <w:spacing w:after="0" w:line="276" w:lineRule="auto"/>
              <w:jc w:val="center"/>
              <w:rPr>
                <w:rFonts w:cs="Times New Roman"/>
                <w:lang w:val="id-ID"/>
              </w:rPr>
            </w:pPr>
            <w:r>
              <w:rPr>
                <w:rFonts w:cs="Times New Roman"/>
                <w:lang w:val="id-ID"/>
              </w:rPr>
              <w:t>5</w:t>
            </w:r>
          </w:p>
        </w:tc>
        <w:tc>
          <w:tcPr>
            <w:tcW w:w="1642" w:type="dxa"/>
          </w:tcPr>
          <w:p w:rsidR="00825069" w:rsidRPr="00B63824" w:rsidRDefault="00825069" w:rsidP="00AD49A7">
            <w:pPr>
              <w:spacing w:after="0" w:line="276" w:lineRule="auto"/>
              <w:jc w:val="center"/>
              <w:rPr>
                <w:rFonts w:cs="Times New Roman"/>
                <w:lang w:val="id-ID"/>
              </w:rPr>
            </w:pPr>
            <w:r>
              <w:rPr>
                <w:rFonts w:cs="Times New Roman"/>
                <w:lang w:val="id-ID"/>
              </w:rPr>
              <w:t>12</w:t>
            </w:r>
          </w:p>
        </w:tc>
        <w:tc>
          <w:tcPr>
            <w:tcW w:w="1642" w:type="dxa"/>
          </w:tcPr>
          <w:p w:rsidR="00825069" w:rsidRPr="002129B1" w:rsidRDefault="00825069" w:rsidP="00AD49A7">
            <w:pPr>
              <w:spacing w:after="0" w:line="276" w:lineRule="auto"/>
              <w:jc w:val="center"/>
              <w:rPr>
                <w:rFonts w:cs="Times New Roman"/>
              </w:rPr>
            </w:pPr>
            <w:r>
              <w:rPr>
                <w:rFonts w:cs="Times New Roman"/>
              </w:rPr>
              <w:t>50</w:t>
            </w:r>
          </w:p>
        </w:tc>
        <w:tc>
          <w:tcPr>
            <w:tcW w:w="1642" w:type="dxa"/>
          </w:tcPr>
          <w:p w:rsidR="00825069" w:rsidRPr="00B94FD2" w:rsidRDefault="00825069" w:rsidP="00AD49A7">
            <w:pPr>
              <w:spacing w:after="0" w:line="276" w:lineRule="auto"/>
              <w:jc w:val="center"/>
              <w:rPr>
                <w:rFonts w:cs="Times New Roman"/>
                <w:lang w:val="id-ID"/>
              </w:rPr>
            </w:pPr>
            <w:r>
              <w:rPr>
                <w:rFonts w:cs="Times New Roman"/>
              </w:rPr>
              <w:t>18,5</w:t>
            </w:r>
            <w:r>
              <w:rPr>
                <w:rFonts w:cs="Times New Roman"/>
                <w:lang w:val="id-ID"/>
              </w:rPr>
              <w:t>%</w:t>
            </w:r>
          </w:p>
        </w:tc>
      </w:tr>
      <w:tr w:rsidR="00825069" w:rsidRPr="00627599" w:rsidTr="001D131C">
        <w:tc>
          <w:tcPr>
            <w:tcW w:w="2122" w:type="dxa"/>
          </w:tcPr>
          <w:p w:rsidR="00825069" w:rsidRPr="00627599" w:rsidRDefault="00825069" w:rsidP="00AD49A7">
            <w:pPr>
              <w:spacing w:after="0" w:line="276" w:lineRule="auto"/>
              <w:jc w:val="center"/>
              <w:rPr>
                <w:rFonts w:cs="Times New Roman"/>
                <w:lang w:val="id-ID"/>
              </w:rPr>
            </w:pPr>
            <w:r>
              <w:rPr>
                <w:rFonts w:cs="Times New Roman"/>
                <w:lang w:val="id-ID"/>
              </w:rPr>
              <w:t>Setuju</w:t>
            </w:r>
          </w:p>
        </w:tc>
        <w:tc>
          <w:tcPr>
            <w:tcW w:w="1162" w:type="dxa"/>
          </w:tcPr>
          <w:p w:rsidR="00825069" w:rsidRPr="00B63824" w:rsidRDefault="00825069" w:rsidP="00AD49A7">
            <w:pPr>
              <w:spacing w:after="0" w:line="276" w:lineRule="auto"/>
              <w:jc w:val="center"/>
              <w:rPr>
                <w:rFonts w:cs="Times New Roman"/>
                <w:lang w:val="id-ID"/>
              </w:rPr>
            </w:pPr>
            <w:r>
              <w:rPr>
                <w:rFonts w:cs="Times New Roman"/>
                <w:lang w:val="id-ID"/>
              </w:rPr>
              <w:t>4</w:t>
            </w:r>
          </w:p>
        </w:tc>
        <w:tc>
          <w:tcPr>
            <w:tcW w:w="1642" w:type="dxa"/>
          </w:tcPr>
          <w:p w:rsidR="00825069" w:rsidRPr="00B63824" w:rsidRDefault="00825069" w:rsidP="00AD49A7">
            <w:pPr>
              <w:spacing w:after="0" w:line="276" w:lineRule="auto"/>
              <w:jc w:val="center"/>
              <w:rPr>
                <w:rFonts w:cs="Times New Roman"/>
                <w:lang w:val="id-ID"/>
              </w:rPr>
            </w:pPr>
            <w:r>
              <w:rPr>
                <w:rFonts w:cs="Times New Roman"/>
                <w:lang w:val="id-ID"/>
              </w:rPr>
              <w:t>51</w:t>
            </w:r>
          </w:p>
        </w:tc>
        <w:tc>
          <w:tcPr>
            <w:tcW w:w="1642" w:type="dxa"/>
          </w:tcPr>
          <w:p w:rsidR="00825069" w:rsidRPr="00953331" w:rsidRDefault="00825069" w:rsidP="00AD49A7">
            <w:pPr>
              <w:spacing w:after="0" w:line="276" w:lineRule="auto"/>
              <w:jc w:val="center"/>
              <w:rPr>
                <w:rFonts w:cs="Times New Roman"/>
              </w:rPr>
            </w:pPr>
            <w:r>
              <w:rPr>
                <w:rFonts w:cs="Times New Roman"/>
              </w:rPr>
              <w:t>204</w:t>
            </w:r>
          </w:p>
        </w:tc>
        <w:tc>
          <w:tcPr>
            <w:tcW w:w="1642" w:type="dxa"/>
          </w:tcPr>
          <w:p w:rsidR="00825069" w:rsidRPr="00B94FD2" w:rsidRDefault="00CD18AE" w:rsidP="00AD49A7">
            <w:pPr>
              <w:spacing w:after="0" w:line="276" w:lineRule="auto"/>
              <w:jc w:val="center"/>
              <w:rPr>
                <w:rFonts w:cs="Times New Roman"/>
                <w:lang w:val="id-ID"/>
              </w:rPr>
            </w:pPr>
            <w:r>
              <w:rPr>
                <w:rFonts w:cs="Times New Roman"/>
                <w:lang w:val="id-ID"/>
              </w:rPr>
              <w:t>78,4</w:t>
            </w:r>
            <w:r w:rsidR="00825069">
              <w:rPr>
                <w:rFonts w:cs="Times New Roman"/>
                <w:lang w:val="id-ID"/>
              </w:rPr>
              <w:t>%</w:t>
            </w:r>
          </w:p>
        </w:tc>
      </w:tr>
      <w:tr w:rsidR="00825069" w:rsidRPr="00627599" w:rsidTr="001D131C">
        <w:tc>
          <w:tcPr>
            <w:tcW w:w="2122" w:type="dxa"/>
          </w:tcPr>
          <w:p w:rsidR="00825069" w:rsidRPr="00397F2C" w:rsidRDefault="00825069" w:rsidP="00AD49A7">
            <w:pPr>
              <w:spacing w:after="0" w:line="276" w:lineRule="auto"/>
              <w:jc w:val="center"/>
              <w:rPr>
                <w:rFonts w:cs="Times New Roman"/>
              </w:rPr>
            </w:pPr>
            <w:r>
              <w:rPr>
                <w:rFonts w:cs="Times New Roman"/>
              </w:rPr>
              <w:t>Kurang Setuju</w:t>
            </w:r>
          </w:p>
        </w:tc>
        <w:tc>
          <w:tcPr>
            <w:tcW w:w="1162" w:type="dxa"/>
          </w:tcPr>
          <w:p w:rsidR="00825069" w:rsidRPr="00B63824" w:rsidRDefault="00825069" w:rsidP="00AD49A7">
            <w:pPr>
              <w:spacing w:after="0" w:line="276" w:lineRule="auto"/>
              <w:jc w:val="center"/>
              <w:rPr>
                <w:rFonts w:cs="Times New Roman"/>
                <w:lang w:val="id-ID"/>
              </w:rPr>
            </w:pPr>
            <w:r>
              <w:rPr>
                <w:rFonts w:cs="Times New Roman"/>
                <w:lang w:val="id-ID"/>
              </w:rPr>
              <w:t>3</w:t>
            </w:r>
          </w:p>
        </w:tc>
        <w:tc>
          <w:tcPr>
            <w:tcW w:w="1642" w:type="dxa"/>
          </w:tcPr>
          <w:p w:rsidR="00825069" w:rsidRPr="00B63824" w:rsidRDefault="00CD18AE" w:rsidP="00AD49A7">
            <w:pPr>
              <w:spacing w:after="0" w:line="276" w:lineRule="auto"/>
              <w:jc w:val="center"/>
              <w:rPr>
                <w:rFonts w:cs="Times New Roman"/>
                <w:lang w:val="id-ID"/>
              </w:rPr>
            </w:pPr>
            <w:r>
              <w:rPr>
                <w:rFonts w:cs="Times New Roman"/>
                <w:lang w:val="id-ID"/>
              </w:rPr>
              <w:t>2</w:t>
            </w:r>
          </w:p>
        </w:tc>
        <w:tc>
          <w:tcPr>
            <w:tcW w:w="1642" w:type="dxa"/>
          </w:tcPr>
          <w:p w:rsidR="00825069" w:rsidRPr="00812675" w:rsidRDefault="00825069" w:rsidP="00AD49A7">
            <w:pPr>
              <w:spacing w:after="0" w:line="276" w:lineRule="auto"/>
              <w:jc w:val="center"/>
              <w:rPr>
                <w:rFonts w:cs="Times New Roman"/>
                <w:lang w:val="id-ID"/>
              </w:rPr>
            </w:pPr>
            <w:r>
              <w:rPr>
                <w:rFonts w:cs="Times New Roman"/>
                <w:lang w:val="id-ID"/>
              </w:rPr>
              <w:t>12</w:t>
            </w:r>
          </w:p>
        </w:tc>
        <w:tc>
          <w:tcPr>
            <w:tcW w:w="1642" w:type="dxa"/>
          </w:tcPr>
          <w:p w:rsidR="00825069" w:rsidRPr="00B94FD2" w:rsidRDefault="00CD18AE" w:rsidP="00AD49A7">
            <w:pPr>
              <w:spacing w:after="0" w:line="276" w:lineRule="auto"/>
              <w:jc w:val="center"/>
              <w:rPr>
                <w:rFonts w:cs="Times New Roman"/>
                <w:lang w:val="id-ID"/>
              </w:rPr>
            </w:pPr>
            <w:r>
              <w:rPr>
                <w:rFonts w:cs="Times New Roman"/>
              </w:rPr>
              <w:t>3,1</w:t>
            </w:r>
            <w:r w:rsidR="00825069">
              <w:rPr>
                <w:rFonts w:cs="Times New Roman"/>
                <w:lang w:val="id-ID"/>
              </w:rPr>
              <w:t>%</w:t>
            </w:r>
          </w:p>
        </w:tc>
      </w:tr>
      <w:tr w:rsidR="00825069" w:rsidRPr="00627599" w:rsidTr="001D131C">
        <w:tc>
          <w:tcPr>
            <w:tcW w:w="2122" w:type="dxa"/>
          </w:tcPr>
          <w:p w:rsidR="00825069" w:rsidRPr="00397F2C" w:rsidRDefault="00825069" w:rsidP="00AD49A7">
            <w:pPr>
              <w:spacing w:after="0" w:line="276" w:lineRule="auto"/>
              <w:jc w:val="center"/>
              <w:rPr>
                <w:rFonts w:cs="Times New Roman"/>
              </w:rPr>
            </w:pPr>
            <w:r>
              <w:rPr>
                <w:rFonts w:cs="Times New Roman"/>
              </w:rPr>
              <w:t>Tidak Setuju</w:t>
            </w:r>
          </w:p>
        </w:tc>
        <w:tc>
          <w:tcPr>
            <w:tcW w:w="1162" w:type="dxa"/>
          </w:tcPr>
          <w:p w:rsidR="00825069" w:rsidRPr="00B63824" w:rsidRDefault="00825069" w:rsidP="00AD49A7">
            <w:pPr>
              <w:spacing w:after="0" w:line="276" w:lineRule="auto"/>
              <w:jc w:val="center"/>
              <w:rPr>
                <w:rFonts w:cs="Times New Roman"/>
                <w:lang w:val="id-ID"/>
              </w:rPr>
            </w:pPr>
            <w:r>
              <w:rPr>
                <w:rFonts w:cs="Times New Roman"/>
                <w:lang w:val="id-ID"/>
              </w:rPr>
              <w:t>2</w:t>
            </w:r>
          </w:p>
        </w:tc>
        <w:tc>
          <w:tcPr>
            <w:tcW w:w="1642" w:type="dxa"/>
          </w:tcPr>
          <w:p w:rsidR="00825069" w:rsidRPr="00B63824" w:rsidRDefault="00825069" w:rsidP="00AD49A7">
            <w:pPr>
              <w:spacing w:after="0" w:line="276" w:lineRule="auto"/>
              <w:jc w:val="center"/>
              <w:rPr>
                <w:rFonts w:cs="Times New Roman"/>
                <w:lang w:val="id-ID"/>
              </w:rPr>
            </w:pPr>
            <w:r>
              <w:rPr>
                <w:rFonts w:cs="Times New Roman"/>
                <w:lang w:val="id-ID"/>
              </w:rPr>
              <w:t>0</w:t>
            </w:r>
          </w:p>
        </w:tc>
        <w:tc>
          <w:tcPr>
            <w:tcW w:w="1642" w:type="dxa"/>
          </w:tcPr>
          <w:p w:rsidR="00825069" w:rsidRPr="00812675" w:rsidRDefault="00825069" w:rsidP="00AD49A7">
            <w:pPr>
              <w:spacing w:after="0" w:line="276" w:lineRule="auto"/>
              <w:jc w:val="center"/>
              <w:rPr>
                <w:rFonts w:cs="Times New Roman"/>
                <w:lang w:val="id-ID"/>
              </w:rPr>
            </w:pPr>
            <w:r>
              <w:rPr>
                <w:rFonts w:cs="Times New Roman"/>
                <w:lang w:val="id-ID"/>
              </w:rPr>
              <w:t>0</w:t>
            </w:r>
          </w:p>
        </w:tc>
        <w:tc>
          <w:tcPr>
            <w:tcW w:w="1642" w:type="dxa"/>
          </w:tcPr>
          <w:p w:rsidR="00825069" w:rsidRPr="00B94FD2" w:rsidRDefault="00825069" w:rsidP="00AD49A7">
            <w:pPr>
              <w:spacing w:after="0" w:line="276" w:lineRule="auto"/>
              <w:jc w:val="center"/>
              <w:rPr>
                <w:rFonts w:cs="Times New Roman"/>
                <w:lang w:val="id-ID"/>
              </w:rPr>
            </w:pPr>
            <w:r>
              <w:rPr>
                <w:rFonts w:cs="Times New Roman"/>
                <w:lang w:val="id-ID"/>
              </w:rPr>
              <w:t>0%</w:t>
            </w:r>
          </w:p>
        </w:tc>
      </w:tr>
      <w:tr w:rsidR="00825069" w:rsidRPr="00627599" w:rsidTr="001D131C">
        <w:tc>
          <w:tcPr>
            <w:tcW w:w="2122" w:type="dxa"/>
          </w:tcPr>
          <w:p w:rsidR="00825069" w:rsidRPr="00397F2C" w:rsidRDefault="00825069" w:rsidP="00AD49A7">
            <w:pPr>
              <w:spacing w:after="0" w:line="276" w:lineRule="auto"/>
              <w:jc w:val="center"/>
              <w:rPr>
                <w:rFonts w:cs="Times New Roman"/>
              </w:rPr>
            </w:pPr>
            <w:r>
              <w:rPr>
                <w:rFonts w:cs="Times New Roman"/>
              </w:rPr>
              <w:t>Sangat Tidak Setuju</w:t>
            </w:r>
          </w:p>
        </w:tc>
        <w:tc>
          <w:tcPr>
            <w:tcW w:w="1162" w:type="dxa"/>
          </w:tcPr>
          <w:p w:rsidR="00825069" w:rsidRPr="00B63824" w:rsidRDefault="00825069" w:rsidP="00AD49A7">
            <w:pPr>
              <w:spacing w:after="0" w:line="276" w:lineRule="auto"/>
              <w:jc w:val="center"/>
              <w:rPr>
                <w:rFonts w:cs="Times New Roman"/>
                <w:lang w:val="id-ID"/>
              </w:rPr>
            </w:pPr>
            <w:r>
              <w:rPr>
                <w:rFonts w:cs="Times New Roman"/>
                <w:lang w:val="id-ID"/>
              </w:rPr>
              <w:t>1</w:t>
            </w:r>
          </w:p>
        </w:tc>
        <w:tc>
          <w:tcPr>
            <w:tcW w:w="1642" w:type="dxa"/>
          </w:tcPr>
          <w:p w:rsidR="00825069" w:rsidRPr="00B63824" w:rsidRDefault="00825069" w:rsidP="00AD49A7">
            <w:pPr>
              <w:spacing w:after="0" w:line="276" w:lineRule="auto"/>
              <w:jc w:val="center"/>
              <w:rPr>
                <w:rFonts w:cs="Times New Roman"/>
                <w:lang w:val="id-ID"/>
              </w:rPr>
            </w:pPr>
            <w:r>
              <w:rPr>
                <w:rFonts w:cs="Times New Roman"/>
                <w:lang w:val="id-ID"/>
              </w:rPr>
              <w:t>0</w:t>
            </w:r>
          </w:p>
        </w:tc>
        <w:tc>
          <w:tcPr>
            <w:tcW w:w="1642" w:type="dxa"/>
          </w:tcPr>
          <w:p w:rsidR="00825069" w:rsidRPr="00812675" w:rsidRDefault="00825069" w:rsidP="00AD49A7">
            <w:pPr>
              <w:spacing w:after="0" w:line="276" w:lineRule="auto"/>
              <w:jc w:val="center"/>
              <w:rPr>
                <w:rFonts w:cs="Times New Roman"/>
                <w:lang w:val="id-ID"/>
              </w:rPr>
            </w:pPr>
            <w:r>
              <w:rPr>
                <w:rFonts w:cs="Times New Roman"/>
                <w:lang w:val="id-ID"/>
              </w:rPr>
              <w:t>0</w:t>
            </w:r>
          </w:p>
        </w:tc>
        <w:tc>
          <w:tcPr>
            <w:tcW w:w="1642" w:type="dxa"/>
          </w:tcPr>
          <w:p w:rsidR="00825069" w:rsidRPr="00B04232" w:rsidRDefault="00825069" w:rsidP="00AD49A7">
            <w:pPr>
              <w:spacing w:after="0" w:line="276" w:lineRule="auto"/>
              <w:jc w:val="center"/>
              <w:rPr>
                <w:rFonts w:cs="Times New Roman"/>
                <w:lang w:val="id-ID"/>
              </w:rPr>
            </w:pPr>
            <w:r>
              <w:rPr>
                <w:rFonts w:cs="Times New Roman"/>
                <w:lang w:val="id-ID"/>
              </w:rPr>
              <w:t>0%</w:t>
            </w:r>
          </w:p>
        </w:tc>
      </w:tr>
      <w:tr w:rsidR="00825069" w:rsidRPr="00627599" w:rsidTr="001D131C">
        <w:tc>
          <w:tcPr>
            <w:tcW w:w="2122" w:type="dxa"/>
          </w:tcPr>
          <w:p w:rsidR="00825069" w:rsidRPr="00627599" w:rsidRDefault="00825069" w:rsidP="00AD49A7">
            <w:pPr>
              <w:spacing w:after="0" w:line="276" w:lineRule="auto"/>
              <w:jc w:val="center"/>
              <w:rPr>
                <w:rFonts w:cs="Times New Roman"/>
                <w:lang w:val="id-ID"/>
              </w:rPr>
            </w:pPr>
            <w:r w:rsidRPr="00627599">
              <w:rPr>
                <w:rFonts w:cs="Times New Roman"/>
                <w:lang w:val="id-ID"/>
              </w:rPr>
              <w:t>Jumlah</w:t>
            </w:r>
          </w:p>
        </w:tc>
        <w:tc>
          <w:tcPr>
            <w:tcW w:w="1162" w:type="dxa"/>
          </w:tcPr>
          <w:p w:rsidR="00825069" w:rsidRPr="00627599" w:rsidRDefault="00825069" w:rsidP="00AD49A7">
            <w:pPr>
              <w:spacing w:after="0" w:line="276" w:lineRule="auto"/>
              <w:rPr>
                <w:rFonts w:cs="Times New Roman"/>
              </w:rPr>
            </w:pPr>
          </w:p>
        </w:tc>
        <w:tc>
          <w:tcPr>
            <w:tcW w:w="1642" w:type="dxa"/>
          </w:tcPr>
          <w:p w:rsidR="00825069" w:rsidRPr="00B63824" w:rsidRDefault="00825069" w:rsidP="00AD49A7">
            <w:pPr>
              <w:spacing w:after="0" w:line="276" w:lineRule="auto"/>
              <w:jc w:val="center"/>
              <w:rPr>
                <w:rFonts w:cs="Times New Roman"/>
                <w:lang w:val="id-ID"/>
              </w:rPr>
            </w:pPr>
            <w:r>
              <w:rPr>
                <w:rFonts w:cs="Times New Roman"/>
                <w:lang w:val="id-ID"/>
              </w:rPr>
              <w:t>65</w:t>
            </w:r>
          </w:p>
        </w:tc>
        <w:tc>
          <w:tcPr>
            <w:tcW w:w="1642" w:type="dxa"/>
          </w:tcPr>
          <w:p w:rsidR="00825069" w:rsidRPr="004A110C" w:rsidRDefault="00825069" w:rsidP="00AD49A7">
            <w:pPr>
              <w:spacing w:after="0" w:line="276" w:lineRule="auto"/>
              <w:jc w:val="center"/>
              <w:rPr>
                <w:rFonts w:cs="Times New Roman"/>
              </w:rPr>
            </w:pPr>
            <w:r>
              <w:rPr>
                <w:rFonts w:cs="Times New Roman"/>
                <w:lang w:val="id-ID"/>
              </w:rPr>
              <w:t>266</w:t>
            </w:r>
          </w:p>
        </w:tc>
        <w:tc>
          <w:tcPr>
            <w:tcW w:w="1642" w:type="dxa"/>
          </w:tcPr>
          <w:p w:rsidR="00825069" w:rsidRPr="00B04232" w:rsidRDefault="00825069" w:rsidP="00AD49A7">
            <w:pPr>
              <w:spacing w:after="0" w:line="276" w:lineRule="auto"/>
              <w:jc w:val="center"/>
              <w:rPr>
                <w:rFonts w:cs="Times New Roman"/>
                <w:lang w:val="id-ID"/>
              </w:rPr>
            </w:pPr>
            <w:r>
              <w:rPr>
                <w:rFonts w:cs="Times New Roman"/>
                <w:lang w:val="id-ID"/>
              </w:rPr>
              <w:t>100%</w:t>
            </w:r>
          </w:p>
        </w:tc>
      </w:tr>
    </w:tbl>
    <w:p w:rsidR="00825069" w:rsidRPr="00627599" w:rsidRDefault="00825069" w:rsidP="009700B2">
      <w:pPr>
        <w:spacing w:after="120" w:line="276" w:lineRule="auto"/>
        <w:rPr>
          <w:rFonts w:cs="Times New Roman"/>
        </w:rPr>
      </w:pPr>
      <w:r w:rsidRPr="00627599">
        <w:rPr>
          <w:rFonts w:cs="Times New Roman"/>
        </w:rPr>
        <w:t>Sumber : Data Primer yang diolah (Tahun 2022)</w:t>
      </w:r>
    </w:p>
    <w:p w:rsidR="00825069" w:rsidRDefault="00825069" w:rsidP="009700B2">
      <w:pPr>
        <w:spacing w:after="120" w:line="276" w:lineRule="auto"/>
        <w:rPr>
          <w:rFonts w:cs="Times New Roman"/>
          <w:sz w:val="24"/>
          <w:szCs w:val="24"/>
        </w:rPr>
      </w:pPr>
      <w:r>
        <w:rPr>
          <w:rFonts w:cs="Times New Roman"/>
          <w:sz w:val="24"/>
          <w:szCs w:val="24"/>
        </w:rPr>
        <w:t>Total dalam pengumpulan data angket :</w:t>
      </w:r>
    </w:p>
    <w:p w:rsidR="00825069" w:rsidRPr="00C80A56" w:rsidRDefault="00825069"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C56AA8" w:rsidRPr="00C5338A" w:rsidRDefault="00825069" w:rsidP="00C5338A">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266</m:t>
              </m:r>
            </m:num>
            <m:den>
              <m:r>
                <m:rPr>
                  <m:sty m:val="p"/>
                </m:rPr>
                <w:rPr>
                  <w:rFonts w:ascii="Cambria Math" w:hAnsi="Cambria Math"/>
                  <w:sz w:val="24"/>
                  <w:szCs w:val="24"/>
                </w:rPr>
                <m:t xml:space="preserve"> 325</m:t>
              </m:r>
            </m:den>
          </m:f>
          <m:r>
            <w:rPr>
              <w:rFonts w:ascii="Cambria Math" w:hAnsi="Cambria Math"/>
              <w:sz w:val="24"/>
              <w:szCs w:val="24"/>
            </w:rPr>
            <m:t xml:space="preserve"> x 100=81,8%</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C56AA8" w:rsidRPr="00564DF5" w:rsidTr="00D90024">
        <w:trPr>
          <w:trHeight w:val="307"/>
        </w:trPr>
        <w:tc>
          <w:tcPr>
            <w:tcW w:w="1455" w:type="dxa"/>
            <w:tcBorders>
              <w:top w:val="nil"/>
            </w:tcBorders>
          </w:tcPr>
          <w:p w:rsidR="00C56AA8" w:rsidRPr="00564DF5" w:rsidRDefault="00C56AA8"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C56AA8" w:rsidRPr="00564DF5" w:rsidRDefault="00C56AA8"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C56AA8" w:rsidRPr="00564DF5" w:rsidRDefault="00C56AA8"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C56AA8" w:rsidRPr="00564DF5" w:rsidRDefault="00C56AA8"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C56AA8" w:rsidRPr="00564DF5" w:rsidRDefault="00C56AA8" w:rsidP="009700B2">
            <w:pPr>
              <w:pStyle w:val="TableParagraph"/>
              <w:spacing w:before="115" w:line="276" w:lineRule="auto"/>
              <w:ind w:left="205"/>
              <w:rPr>
                <w:sz w:val="24"/>
                <w:szCs w:val="24"/>
              </w:rPr>
            </w:pPr>
            <w:r>
              <w:rPr>
                <w:sz w:val="24"/>
                <w:szCs w:val="24"/>
              </w:rPr>
              <w:t xml:space="preserve">     SS</w:t>
            </w:r>
          </w:p>
        </w:tc>
      </w:tr>
      <w:tr w:rsidR="00C56AA8" w:rsidRPr="00564DF5" w:rsidTr="00D90024">
        <w:trPr>
          <w:trHeight w:val="766"/>
        </w:trPr>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p w:rsidR="00C56AA8" w:rsidRPr="00564DF5" w:rsidRDefault="00C56AA8"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C56AA8" w:rsidRPr="00564DF5" w:rsidRDefault="00C56AA8"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30944" behindDoc="0" locked="0" layoutInCell="1" allowOverlap="1" wp14:anchorId="3D9F5E90" wp14:editId="25FB7E93">
                      <wp:simplePos x="0" y="0"/>
                      <wp:positionH relativeFrom="column">
                        <wp:posOffset>100330</wp:posOffset>
                      </wp:positionH>
                      <wp:positionV relativeFrom="paragraph">
                        <wp:posOffset>-20320</wp:posOffset>
                      </wp:positionV>
                      <wp:extent cx="0" cy="225425"/>
                      <wp:effectExtent l="57150" t="19050" r="76200" b="79375"/>
                      <wp:wrapNone/>
                      <wp:docPr id="53" name="Straight Connector 53"/>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733C8169" id="Straight Connector 53"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pt,-1.6pt" to="7.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" strokecolor="windowText" strokeweight="2pt">
                      <v:shadow on="t" color="black" opacity="24903f" origin=",.5" offset="0,.55556mm"/>
                    </v:line>
                  </w:pict>
                </mc:Fallback>
              </mc:AlternateContent>
            </w:r>
          </w:p>
          <w:p w:rsidR="00C56AA8" w:rsidRPr="00564DF5" w:rsidRDefault="00C56AA8" w:rsidP="009700B2">
            <w:pPr>
              <w:spacing w:line="276" w:lineRule="auto"/>
              <w:rPr>
                <w:rFonts w:cs="Times New Roman"/>
                <w:sz w:val="24"/>
                <w:szCs w:val="24"/>
                <w:lang w:val="id"/>
              </w:rPr>
            </w:pPr>
            <w:r>
              <w:rPr>
                <w:rFonts w:cs="Times New Roman"/>
                <w:sz w:val="24"/>
                <w:szCs w:val="24"/>
                <w:lang w:val="id"/>
              </w:rPr>
              <w:t xml:space="preserve"> 81,8%</w:t>
            </w:r>
            <w:r w:rsidRPr="00564DF5">
              <w:rPr>
                <w:rFonts w:cs="Times New Roman"/>
                <w:sz w:val="24"/>
                <w:szCs w:val="24"/>
                <w:lang w:val="id"/>
              </w:rPr>
              <w:t xml:space="preserve"> </w:t>
            </w:r>
          </w:p>
        </w:tc>
      </w:tr>
    </w:tbl>
    <w:p w:rsidR="00561FF6" w:rsidRPr="00C5338A" w:rsidRDefault="00C56AA8" w:rsidP="00C5338A">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1D131C" w:rsidRPr="00C5338A" w:rsidRDefault="00825069" w:rsidP="00AD49A7">
      <w:pPr>
        <w:spacing w:line="276" w:lineRule="auto"/>
        <w:ind w:firstLine="720"/>
        <w:jc w:val="both"/>
        <w:rPr>
          <w:rFonts w:cs="Times New Roman"/>
          <w:sz w:val="24"/>
          <w:szCs w:val="24"/>
        </w:rPr>
      </w:pPr>
      <w:r w:rsidRPr="00072704">
        <w:rPr>
          <w:rFonts w:cs="Times New Roman"/>
          <w:sz w:val="24"/>
          <w:szCs w:val="24"/>
        </w:rPr>
        <w:t>Berdasarkan tabel 4.</w:t>
      </w:r>
      <w:r w:rsidR="00A15968">
        <w:rPr>
          <w:rFonts w:cs="Times New Roman"/>
          <w:sz w:val="24"/>
          <w:szCs w:val="24"/>
        </w:rPr>
        <w:t xml:space="preserve">25 </w:t>
      </w:r>
      <w:r w:rsidRPr="00072704">
        <w:rPr>
          <w:rFonts w:cs="Times New Roman"/>
          <w:sz w:val="24"/>
          <w:szCs w:val="24"/>
        </w:rPr>
        <w:t xml:space="preserve">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lastRenderedPageBreak/>
        <w:t>terkait</w:t>
      </w:r>
      <w:r>
        <w:rPr>
          <w:rFonts w:cs="Times New Roman"/>
          <w:sz w:val="24"/>
          <w:szCs w:val="24"/>
        </w:rPr>
        <w:t xml:space="preserve"> “</w:t>
      </w:r>
      <w:r w:rsidR="00CD18AE" w:rsidRPr="00CD18AE">
        <w:rPr>
          <w:rFonts w:cs="Times New Roman"/>
          <w:sz w:val="24"/>
          <w:szCs w:val="24"/>
        </w:rPr>
        <w:t xml:space="preserve">Supervisor telah memberikan dukungan yang membuat </w:t>
      </w:r>
      <w:r w:rsidR="003030D9">
        <w:rPr>
          <w:rFonts w:cs="Times New Roman"/>
          <w:sz w:val="24"/>
          <w:szCs w:val="24"/>
        </w:rPr>
        <w:t>Pegawai</w:t>
      </w:r>
      <w:r w:rsidR="003030D9" w:rsidRPr="00CD18AE">
        <w:rPr>
          <w:rFonts w:cs="Times New Roman"/>
          <w:sz w:val="24"/>
          <w:szCs w:val="24"/>
        </w:rPr>
        <w:t xml:space="preserve"> </w:t>
      </w:r>
      <w:r w:rsidR="00CD18AE" w:rsidRPr="00CD18AE">
        <w:rPr>
          <w:rFonts w:cs="Times New Roman"/>
          <w:sz w:val="24"/>
          <w:szCs w:val="24"/>
        </w:rPr>
        <w:t>bersemangat dan nyaman bekerja</w:t>
      </w:r>
      <w:r w:rsidRPr="004A110C">
        <w:rPr>
          <w:rFonts w:cs="Times New Roman"/>
          <w:sz w:val="24"/>
          <w:szCs w:val="24"/>
        </w:rPr>
        <w:t>”</w:t>
      </w:r>
      <w:r w:rsidRPr="00072704">
        <w:rPr>
          <w:rFonts w:cs="Times New Roman"/>
          <w:sz w:val="24"/>
          <w:szCs w:val="24"/>
        </w:rPr>
        <w:t xml:space="preserve"> yaitu sebanyak </w:t>
      </w:r>
      <w:r w:rsidR="00CD18AE">
        <w:rPr>
          <w:rFonts w:cs="Times New Roman"/>
          <w:sz w:val="24"/>
          <w:szCs w:val="24"/>
        </w:rPr>
        <w:t>12</w:t>
      </w:r>
      <w:r>
        <w:rPr>
          <w:rFonts w:cs="Times New Roman"/>
          <w:sz w:val="24"/>
          <w:szCs w:val="24"/>
        </w:rPr>
        <w:t xml:space="preserve"> </w:t>
      </w:r>
      <w:r w:rsidRPr="00072704">
        <w:rPr>
          <w:rFonts w:cs="Times New Roman"/>
          <w:sz w:val="24"/>
          <w:szCs w:val="24"/>
        </w:rPr>
        <w:t>responden (</w:t>
      </w:r>
      <w:r w:rsidR="00CD18AE">
        <w:rPr>
          <w:rFonts w:cs="Times New Roman"/>
          <w:sz w:val="24"/>
          <w:szCs w:val="24"/>
        </w:rPr>
        <w:t>18,5</w:t>
      </w:r>
      <w:r>
        <w:rPr>
          <w:rFonts w:cs="Times New Roman"/>
          <w:sz w:val="24"/>
          <w:szCs w:val="24"/>
        </w:rPr>
        <w:t>%), setuju</w:t>
      </w:r>
      <w:r w:rsidRPr="003635BB">
        <w:rPr>
          <w:rFonts w:cs="Times New Roman"/>
          <w:sz w:val="24"/>
          <w:szCs w:val="24"/>
        </w:rPr>
        <w:t xml:space="preserve"> sebanyak </w:t>
      </w:r>
      <w:r>
        <w:rPr>
          <w:rFonts w:cs="Times New Roman"/>
          <w:sz w:val="24"/>
          <w:szCs w:val="24"/>
        </w:rPr>
        <w:t>51 responden (78,4%), kurang setuju</w:t>
      </w:r>
      <w:r w:rsidRPr="003635BB">
        <w:rPr>
          <w:rFonts w:cs="Times New Roman"/>
          <w:sz w:val="24"/>
          <w:szCs w:val="24"/>
        </w:rPr>
        <w:t xml:space="preserve"> sebanyak</w:t>
      </w:r>
      <w:r w:rsidR="00CD18AE">
        <w:rPr>
          <w:rFonts w:cs="Times New Roman"/>
          <w:sz w:val="24"/>
          <w:szCs w:val="24"/>
        </w:rPr>
        <w:t xml:space="preserve"> 2</w:t>
      </w:r>
      <w:r>
        <w:rPr>
          <w:rFonts w:cs="Times New Roman"/>
          <w:sz w:val="24"/>
          <w:szCs w:val="24"/>
        </w:rPr>
        <w:t xml:space="preserve"> responden </w:t>
      </w:r>
      <w:r w:rsidR="00CD18AE">
        <w:rPr>
          <w:rFonts w:cs="Times New Roman"/>
          <w:sz w:val="24"/>
          <w:szCs w:val="24"/>
        </w:rPr>
        <w:t>(3,1</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Pr>
          <w:rFonts w:cs="Times New Roman"/>
          <w:sz w:val="24"/>
          <w:szCs w:val="24"/>
        </w:rPr>
        <w:t>81,8</w:t>
      </w:r>
      <w:r w:rsidRPr="00072704">
        <w:rPr>
          <w:rFonts w:cs="Times New Roman"/>
          <w:sz w:val="24"/>
          <w:szCs w:val="24"/>
        </w:rPr>
        <w:t xml:space="preserve">% yang </w:t>
      </w:r>
      <w:r>
        <w:rPr>
          <w:rFonts w:cs="Times New Roman"/>
          <w:sz w:val="24"/>
          <w:szCs w:val="24"/>
        </w:rPr>
        <w:t xml:space="preserve">menunjukan bahwa responden </w:t>
      </w:r>
      <w:r w:rsidR="00237A82">
        <w:rPr>
          <w:rFonts w:cs="Times New Roman"/>
          <w:sz w:val="24"/>
          <w:szCs w:val="24"/>
        </w:rPr>
        <w:t xml:space="preserve">sangat </w:t>
      </w:r>
      <w:r>
        <w:rPr>
          <w:rFonts w:cs="Times New Roman"/>
          <w:sz w:val="24"/>
          <w:szCs w:val="24"/>
        </w:rPr>
        <w:t>set</w:t>
      </w:r>
      <w:r w:rsidR="00C5338A">
        <w:rPr>
          <w:rFonts w:cs="Times New Roman"/>
          <w:sz w:val="24"/>
          <w:szCs w:val="24"/>
        </w:rPr>
        <w:t>uju dengan pernyataan tersebut.</w:t>
      </w:r>
    </w:p>
    <w:p w:rsidR="00227A98" w:rsidRPr="00AE64B2" w:rsidRDefault="00227A98" w:rsidP="00B623B6">
      <w:pPr>
        <w:spacing w:after="0" w:line="276" w:lineRule="auto"/>
        <w:jc w:val="both"/>
        <w:rPr>
          <w:rFonts w:cs="Times New Roman"/>
          <w:b/>
          <w:sz w:val="24"/>
          <w:szCs w:val="24"/>
        </w:rPr>
      </w:pPr>
      <w:r w:rsidRPr="00AE64B2">
        <w:rPr>
          <w:rFonts w:cs="Times New Roman"/>
          <w:b/>
          <w:sz w:val="24"/>
          <w:szCs w:val="24"/>
        </w:rPr>
        <w:t xml:space="preserve">3. </w:t>
      </w:r>
      <w:r w:rsidR="00AE64B2" w:rsidRPr="00AE64B2">
        <w:rPr>
          <w:rFonts w:cs="Times New Roman"/>
          <w:b/>
          <w:sz w:val="24"/>
          <w:szCs w:val="24"/>
        </w:rPr>
        <w:t>Gaji</w:t>
      </w:r>
    </w:p>
    <w:p w:rsidR="00AE64B2" w:rsidRPr="00AE64B2" w:rsidRDefault="00227A98" w:rsidP="00B623B6">
      <w:pPr>
        <w:spacing w:after="0" w:line="276" w:lineRule="auto"/>
        <w:ind w:left="279" w:hanging="279"/>
        <w:rPr>
          <w:rFonts w:cs="Times New Roman"/>
          <w:sz w:val="24"/>
          <w:szCs w:val="24"/>
        </w:rPr>
      </w:pPr>
      <w:r>
        <w:rPr>
          <w:rFonts w:cs="Times New Roman"/>
          <w:sz w:val="24"/>
          <w:szCs w:val="24"/>
        </w:rPr>
        <w:t>a</w:t>
      </w:r>
      <w:r w:rsidRPr="00C40EE3">
        <w:rPr>
          <w:rFonts w:cs="Times New Roman"/>
          <w:sz w:val="24"/>
          <w:szCs w:val="24"/>
        </w:rPr>
        <w:t xml:space="preserve">. </w:t>
      </w:r>
      <w:r w:rsidR="00AE64B2" w:rsidRPr="00AE64B2">
        <w:rPr>
          <w:rFonts w:cs="Times New Roman"/>
          <w:sz w:val="24"/>
          <w:szCs w:val="24"/>
        </w:rPr>
        <w:t xml:space="preserve">Gaji/upah yang </w:t>
      </w:r>
      <w:r w:rsidR="003030D9">
        <w:rPr>
          <w:rFonts w:cs="Times New Roman"/>
          <w:sz w:val="24"/>
          <w:szCs w:val="24"/>
        </w:rPr>
        <w:t>Pegawai</w:t>
      </w:r>
      <w:r w:rsidR="00AE64B2" w:rsidRPr="00AE64B2">
        <w:rPr>
          <w:rFonts w:cs="Times New Roman"/>
          <w:sz w:val="24"/>
          <w:szCs w:val="24"/>
        </w:rPr>
        <w:t xml:space="preserve"> terima sesuai dengan peraturan pemerintah </w:t>
      </w:r>
    </w:p>
    <w:p w:rsidR="00227A98" w:rsidRPr="00072704" w:rsidRDefault="00A15968" w:rsidP="00B623B6">
      <w:pPr>
        <w:pStyle w:val="Heading5"/>
        <w:jc w:val="center"/>
      </w:pPr>
      <w:r>
        <w:t>Tabel 4.26</w:t>
      </w:r>
      <w:r w:rsidR="00227A98">
        <w:t xml:space="preserve"> </w:t>
      </w:r>
      <w:r w:rsidR="00227A98" w:rsidRPr="00072704">
        <w:t>Tanggapan Responden Mengenai</w:t>
      </w:r>
    </w:p>
    <w:p w:rsidR="00227A98" w:rsidRPr="00C80A56" w:rsidRDefault="00227A98" w:rsidP="00B623B6">
      <w:pPr>
        <w:spacing w:after="0" w:line="276" w:lineRule="auto"/>
        <w:ind w:left="279" w:hanging="279"/>
        <w:jc w:val="center"/>
        <w:rPr>
          <w:rFonts w:cs="Times New Roman"/>
          <w:sz w:val="20"/>
          <w:szCs w:val="20"/>
        </w:rPr>
      </w:pPr>
      <w:r w:rsidRPr="00072704">
        <w:rPr>
          <w:rFonts w:cs="Times New Roman"/>
          <w:sz w:val="24"/>
          <w:szCs w:val="24"/>
        </w:rPr>
        <w:t>“</w:t>
      </w:r>
      <w:r w:rsidR="00AE64B2" w:rsidRPr="00AE64B2">
        <w:rPr>
          <w:rFonts w:cs="Times New Roman"/>
          <w:sz w:val="24"/>
          <w:szCs w:val="24"/>
        </w:rPr>
        <w:t>Gaji/upah yang saya terima sesuai dengan peraturan pemerintah</w:t>
      </w:r>
      <w:r>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227A98" w:rsidRPr="00627599" w:rsidTr="001D131C">
        <w:tc>
          <w:tcPr>
            <w:tcW w:w="2122" w:type="dxa"/>
          </w:tcPr>
          <w:p w:rsidR="00227A98" w:rsidRPr="00627599" w:rsidRDefault="00227A98" w:rsidP="00AD49A7">
            <w:pPr>
              <w:spacing w:after="0" w:line="276" w:lineRule="auto"/>
              <w:jc w:val="center"/>
              <w:rPr>
                <w:rFonts w:cs="Times New Roman"/>
                <w:lang w:val="id-ID"/>
              </w:rPr>
            </w:pPr>
            <w:r w:rsidRPr="00627599">
              <w:rPr>
                <w:rFonts w:cs="Times New Roman"/>
                <w:lang w:val="id-ID"/>
              </w:rPr>
              <w:t>Keterangan</w:t>
            </w:r>
          </w:p>
        </w:tc>
        <w:tc>
          <w:tcPr>
            <w:tcW w:w="1162" w:type="dxa"/>
          </w:tcPr>
          <w:p w:rsidR="00227A98" w:rsidRPr="00627599" w:rsidRDefault="00227A98" w:rsidP="00AD49A7">
            <w:pPr>
              <w:spacing w:after="0" w:line="276" w:lineRule="auto"/>
              <w:jc w:val="center"/>
              <w:rPr>
                <w:rFonts w:cs="Times New Roman"/>
                <w:lang w:val="id-ID"/>
              </w:rPr>
            </w:pPr>
            <w:r w:rsidRPr="00627599">
              <w:rPr>
                <w:rFonts w:cs="Times New Roman"/>
                <w:lang w:val="id-ID"/>
              </w:rPr>
              <w:t>Skor</w:t>
            </w:r>
          </w:p>
        </w:tc>
        <w:tc>
          <w:tcPr>
            <w:tcW w:w="1642" w:type="dxa"/>
          </w:tcPr>
          <w:p w:rsidR="00227A98" w:rsidRPr="00627599" w:rsidRDefault="00227A98" w:rsidP="00AD49A7">
            <w:pPr>
              <w:spacing w:after="0" w:line="276" w:lineRule="auto"/>
              <w:jc w:val="center"/>
              <w:rPr>
                <w:rFonts w:cs="Times New Roman"/>
                <w:lang w:val="id-ID"/>
              </w:rPr>
            </w:pPr>
            <w:r w:rsidRPr="00627599">
              <w:rPr>
                <w:rFonts w:cs="Times New Roman"/>
                <w:lang w:val="id-ID"/>
              </w:rPr>
              <w:t>Jumlah Responden</w:t>
            </w:r>
          </w:p>
        </w:tc>
        <w:tc>
          <w:tcPr>
            <w:tcW w:w="1642" w:type="dxa"/>
          </w:tcPr>
          <w:p w:rsidR="00227A98" w:rsidRPr="00627599" w:rsidRDefault="00227A98" w:rsidP="00AD49A7">
            <w:pPr>
              <w:spacing w:after="0" w:line="276" w:lineRule="auto"/>
              <w:jc w:val="center"/>
              <w:rPr>
                <w:rFonts w:cs="Times New Roman"/>
                <w:lang w:val="id-ID"/>
              </w:rPr>
            </w:pPr>
            <w:r w:rsidRPr="00627599">
              <w:rPr>
                <w:rFonts w:cs="Times New Roman"/>
                <w:lang w:val="id-ID"/>
              </w:rPr>
              <w:t>Skor Total</w:t>
            </w:r>
          </w:p>
        </w:tc>
        <w:tc>
          <w:tcPr>
            <w:tcW w:w="1642" w:type="dxa"/>
          </w:tcPr>
          <w:p w:rsidR="00227A98" w:rsidRPr="00627599" w:rsidRDefault="00227A98" w:rsidP="00AD49A7">
            <w:pPr>
              <w:spacing w:after="0" w:line="276" w:lineRule="auto"/>
              <w:jc w:val="center"/>
              <w:rPr>
                <w:rFonts w:cs="Times New Roman"/>
                <w:lang w:val="id-ID"/>
              </w:rPr>
            </w:pPr>
            <w:r w:rsidRPr="00627599">
              <w:rPr>
                <w:rFonts w:cs="Times New Roman"/>
                <w:lang w:val="id-ID"/>
              </w:rPr>
              <w:t>Persentase (%)</w:t>
            </w:r>
          </w:p>
        </w:tc>
      </w:tr>
      <w:tr w:rsidR="00227A98" w:rsidRPr="00627599" w:rsidTr="001D131C">
        <w:tc>
          <w:tcPr>
            <w:tcW w:w="2122" w:type="dxa"/>
          </w:tcPr>
          <w:p w:rsidR="00227A98" w:rsidRPr="00806BC2" w:rsidRDefault="00227A98"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227A98" w:rsidRPr="00B63824" w:rsidRDefault="00227A98" w:rsidP="00AD49A7">
            <w:pPr>
              <w:spacing w:after="0" w:line="276" w:lineRule="auto"/>
              <w:jc w:val="center"/>
              <w:rPr>
                <w:rFonts w:cs="Times New Roman"/>
                <w:lang w:val="id-ID"/>
              </w:rPr>
            </w:pPr>
            <w:r>
              <w:rPr>
                <w:rFonts w:cs="Times New Roman"/>
                <w:lang w:val="id-ID"/>
              </w:rPr>
              <w:t>5</w:t>
            </w:r>
          </w:p>
        </w:tc>
        <w:tc>
          <w:tcPr>
            <w:tcW w:w="1642" w:type="dxa"/>
          </w:tcPr>
          <w:p w:rsidR="00227A98" w:rsidRPr="00B63824" w:rsidRDefault="00AE64B2" w:rsidP="00AD49A7">
            <w:pPr>
              <w:spacing w:after="0" w:line="276" w:lineRule="auto"/>
              <w:jc w:val="center"/>
              <w:rPr>
                <w:rFonts w:cs="Times New Roman"/>
                <w:lang w:val="id-ID"/>
              </w:rPr>
            </w:pPr>
            <w:r>
              <w:rPr>
                <w:rFonts w:cs="Times New Roman"/>
                <w:lang w:val="id-ID"/>
              </w:rPr>
              <w:t>11</w:t>
            </w:r>
          </w:p>
        </w:tc>
        <w:tc>
          <w:tcPr>
            <w:tcW w:w="1642" w:type="dxa"/>
          </w:tcPr>
          <w:p w:rsidR="00227A98" w:rsidRPr="002129B1" w:rsidRDefault="00AE64B2" w:rsidP="00AD49A7">
            <w:pPr>
              <w:spacing w:after="0" w:line="276" w:lineRule="auto"/>
              <w:jc w:val="center"/>
              <w:rPr>
                <w:rFonts w:cs="Times New Roman"/>
              </w:rPr>
            </w:pPr>
            <w:r>
              <w:rPr>
                <w:rFonts w:cs="Times New Roman"/>
              </w:rPr>
              <w:t>55</w:t>
            </w:r>
          </w:p>
        </w:tc>
        <w:tc>
          <w:tcPr>
            <w:tcW w:w="1642" w:type="dxa"/>
          </w:tcPr>
          <w:p w:rsidR="00227A98" w:rsidRPr="00B94FD2" w:rsidRDefault="00AE64B2" w:rsidP="00AD49A7">
            <w:pPr>
              <w:spacing w:after="0" w:line="276" w:lineRule="auto"/>
              <w:jc w:val="center"/>
              <w:rPr>
                <w:rFonts w:cs="Times New Roman"/>
                <w:lang w:val="id-ID"/>
              </w:rPr>
            </w:pPr>
            <w:r>
              <w:rPr>
                <w:rFonts w:cs="Times New Roman"/>
              </w:rPr>
              <w:t>16,9</w:t>
            </w:r>
            <w:r w:rsidR="00227A98">
              <w:rPr>
                <w:rFonts w:cs="Times New Roman"/>
                <w:lang w:val="id-ID"/>
              </w:rPr>
              <w:t>%</w:t>
            </w:r>
          </w:p>
        </w:tc>
      </w:tr>
      <w:tr w:rsidR="00227A98" w:rsidRPr="00627599" w:rsidTr="001D131C">
        <w:tc>
          <w:tcPr>
            <w:tcW w:w="2122" w:type="dxa"/>
          </w:tcPr>
          <w:p w:rsidR="00227A98" w:rsidRPr="00627599" w:rsidRDefault="00227A98" w:rsidP="00AD49A7">
            <w:pPr>
              <w:spacing w:after="0" w:line="276" w:lineRule="auto"/>
              <w:jc w:val="center"/>
              <w:rPr>
                <w:rFonts w:cs="Times New Roman"/>
                <w:lang w:val="id-ID"/>
              </w:rPr>
            </w:pPr>
            <w:r>
              <w:rPr>
                <w:rFonts w:cs="Times New Roman"/>
                <w:lang w:val="id-ID"/>
              </w:rPr>
              <w:t>Setuju</w:t>
            </w:r>
          </w:p>
        </w:tc>
        <w:tc>
          <w:tcPr>
            <w:tcW w:w="1162" w:type="dxa"/>
          </w:tcPr>
          <w:p w:rsidR="00227A98" w:rsidRPr="00B63824" w:rsidRDefault="00227A98" w:rsidP="00AD49A7">
            <w:pPr>
              <w:spacing w:after="0" w:line="276" w:lineRule="auto"/>
              <w:jc w:val="center"/>
              <w:rPr>
                <w:rFonts w:cs="Times New Roman"/>
                <w:lang w:val="id-ID"/>
              </w:rPr>
            </w:pPr>
            <w:r>
              <w:rPr>
                <w:rFonts w:cs="Times New Roman"/>
                <w:lang w:val="id-ID"/>
              </w:rPr>
              <w:t>4</w:t>
            </w:r>
          </w:p>
        </w:tc>
        <w:tc>
          <w:tcPr>
            <w:tcW w:w="1642" w:type="dxa"/>
          </w:tcPr>
          <w:p w:rsidR="00227A98" w:rsidRPr="00B63824" w:rsidRDefault="00AE64B2" w:rsidP="00AD49A7">
            <w:pPr>
              <w:spacing w:after="0" w:line="276" w:lineRule="auto"/>
              <w:jc w:val="center"/>
              <w:rPr>
                <w:rFonts w:cs="Times New Roman"/>
                <w:lang w:val="id-ID"/>
              </w:rPr>
            </w:pPr>
            <w:r>
              <w:rPr>
                <w:rFonts w:cs="Times New Roman"/>
                <w:lang w:val="id-ID"/>
              </w:rPr>
              <w:t>53</w:t>
            </w:r>
          </w:p>
        </w:tc>
        <w:tc>
          <w:tcPr>
            <w:tcW w:w="1642" w:type="dxa"/>
          </w:tcPr>
          <w:p w:rsidR="00227A98" w:rsidRPr="00953331" w:rsidRDefault="00AE64B2" w:rsidP="00AD49A7">
            <w:pPr>
              <w:spacing w:after="0" w:line="276" w:lineRule="auto"/>
              <w:jc w:val="center"/>
              <w:rPr>
                <w:rFonts w:cs="Times New Roman"/>
              </w:rPr>
            </w:pPr>
            <w:r>
              <w:rPr>
                <w:rFonts w:cs="Times New Roman"/>
              </w:rPr>
              <w:t>212</w:t>
            </w:r>
          </w:p>
        </w:tc>
        <w:tc>
          <w:tcPr>
            <w:tcW w:w="1642" w:type="dxa"/>
          </w:tcPr>
          <w:p w:rsidR="00227A98" w:rsidRPr="00B94FD2" w:rsidRDefault="00AE64B2" w:rsidP="00AD49A7">
            <w:pPr>
              <w:spacing w:after="0" w:line="276" w:lineRule="auto"/>
              <w:jc w:val="center"/>
              <w:rPr>
                <w:rFonts w:cs="Times New Roman"/>
                <w:lang w:val="id-ID"/>
              </w:rPr>
            </w:pPr>
            <w:r>
              <w:rPr>
                <w:rFonts w:cs="Times New Roman"/>
                <w:lang w:val="id-ID"/>
              </w:rPr>
              <w:t>81,6</w:t>
            </w:r>
            <w:r w:rsidR="00227A98">
              <w:rPr>
                <w:rFonts w:cs="Times New Roman"/>
                <w:lang w:val="id-ID"/>
              </w:rPr>
              <w:t>%</w:t>
            </w:r>
          </w:p>
        </w:tc>
      </w:tr>
      <w:tr w:rsidR="00227A98" w:rsidRPr="00627599" w:rsidTr="001D131C">
        <w:tc>
          <w:tcPr>
            <w:tcW w:w="2122" w:type="dxa"/>
          </w:tcPr>
          <w:p w:rsidR="00227A98" w:rsidRPr="00397F2C" w:rsidRDefault="00227A98" w:rsidP="00AD49A7">
            <w:pPr>
              <w:spacing w:after="0" w:line="276" w:lineRule="auto"/>
              <w:jc w:val="center"/>
              <w:rPr>
                <w:rFonts w:cs="Times New Roman"/>
              </w:rPr>
            </w:pPr>
            <w:r>
              <w:rPr>
                <w:rFonts w:cs="Times New Roman"/>
              </w:rPr>
              <w:t>Kurang Setuju</w:t>
            </w:r>
          </w:p>
        </w:tc>
        <w:tc>
          <w:tcPr>
            <w:tcW w:w="1162" w:type="dxa"/>
          </w:tcPr>
          <w:p w:rsidR="00227A98" w:rsidRPr="00B63824" w:rsidRDefault="00227A98" w:rsidP="00AD49A7">
            <w:pPr>
              <w:spacing w:after="0" w:line="276" w:lineRule="auto"/>
              <w:jc w:val="center"/>
              <w:rPr>
                <w:rFonts w:cs="Times New Roman"/>
                <w:lang w:val="id-ID"/>
              </w:rPr>
            </w:pPr>
            <w:r>
              <w:rPr>
                <w:rFonts w:cs="Times New Roman"/>
                <w:lang w:val="id-ID"/>
              </w:rPr>
              <w:t>3</w:t>
            </w:r>
          </w:p>
        </w:tc>
        <w:tc>
          <w:tcPr>
            <w:tcW w:w="1642" w:type="dxa"/>
          </w:tcPr>
          <w:p w:rsidR="00227A98" w:rsidRPr="00B63824" w:rsidRDefault="00AE64B2" w:rsidP="00AD49A7">
            <w:pPr>
              <w:spacing w:after="0" w:line="276" w:lineRule="auto"/>
              <w:jc w:val="center"/>
              <w:rPr>
                <w:rFonts w:cs="Times New Roman"/>
                <w:lang w:val="id-ID"/>
              </w:rPr>
            </w:pPr>
            <w:r>
              <w:rPr>
                <w:rFonts w:cs="Times New Roman"/>
                <w:lang w:val="id-ID"/>
              </w:rPr>
              <w:t>1</w:t>
            </w:r>
          </w:p>
        </w:tc>
        <w:tc>
          <w:tcPr>
            <w:tcW w:w="1642" w:type="dxa"/>
          </w:tcPr>
          <w:p w:rsidR="00227A98" w:rsidRPr="00812675" w:rsidRDefault="00AE64B2" w:rsidP="00AD49A7">
            <w:pPr>
              <w:spacing w:after="0" w:line="276" w:lineRule="auto"/>
              <w:jc w:val="center"/>
              <w:rPr>
                <w:rFonts w:cs="Times New Roman"/>
                <w:lang w:val="id-ID"/>
              </w:rPr>
            </w:pPr>
            <w:r>
              <w:rPr>
                <w:rFonts w:cs="Times New Roman"/>
                <w:lang w:val="id-ID"/>
              </w:rPr>
              <w:t>3</w:t>
            </w:r>
          </w:p>
        </w:tc>
        <w:tc>
          <w:tcPr>
            <w:tcW w:w="1642" w:type="dxa"/>
          </w:tcPr>
          <w:p w:rsidR="00227A98" w:rsidRPr="00B94FD2" w:rsidRDefault="00227A98" w:rsidP="00AD49A7">
            <w:pPr>
              <w:spacing w:after="0" w:line="276" w:lineRule="auto"/>
              <w:jc w:val="center"/>
              <w:rPr>
                <w:rFonts w:cs="Times New Roman"/>
                <w:lang w:val="id-ID"/>
              </w:rPr>
            </w:pPr>
            <w:r>
              <w:rPr>
                <w:rFonts w:cs="Times New Roman"/>
              </w:rPr>
              <w:t>1</w:t>
            </w:r>
            <w:r w:rsidR="00AE64B2">
              <w:rPr>
                <w:rFonts w:cs="Times New Roman"/>
              </w:rPr>
              <w:t>,5</w:t>
            </w:r>
            <w:r>
              <w:rPr>
                <w:rFonts w:cs="Times New Roman"/>
                <w:lang w:val="id-ID"/>
              </w:rPr>
              <w:t>%</w:t>
            </w:r>
          </w:p>
        </w:tc>
      </w:tr>
      <w:tr w:rsidR="00227A98" w:rsidRPr="00627599" w:rsidTr="001D131C">
        <w:tc>
          <w:tcPr>
            <w:tcW w:w="2122" w:type="dxa"/>
          </w:tcPr>
          <w:p w:rsidR="00227A98" w:rsidRPr="00397F2C" w:rsidRDefault="00227A98" w:rsidP="00AD49A7">
            <w:pPr>
              <w:spacing w:after="0" w:line="276" w:lineRule="auto"/>
              <w:jc w:val="center"/>
              <w:rPr>
                <w:rFonts w:cs="Times New Roman"/>
              </w:rPr>
            </w:pPr>
            <w:r>
              <w:rPr>
                <w:rFonts w:cs="Times New Roman"/>
              </w:rPr>
              <w:t>Tidak Setuju</w:t>
            </w:r>
          </w:p>
        </w:tc>
        <w:tc>
          <w:tcPr>
            <w:tcW w:w="1162" w:type="dxa"/>
          </w:tcPr>
          <w:p w:rsidR="00227A98" w:rsidRPr="00B63824" w:rsidRDefault="00227A98" w:rsidP="00AD49A7">
            <w:pPr>
              <w:spacing w:after="0" w:line="276" w:lineRule="auto"/>
              <w:jc w:val="center"/>
              <w:rPr>
                <w:rFonts w:cs="Times New Roman"/>
                <w:lang w:val="id-ID"/>
              </w:rPr>
            </w:pPr>
            <w:r>
              <w:rPr>
                <w:rFonts w:cs="Times New Roman"/>
                <w:lang w:val="id-ID"/>
              </w:rPr>
              <w:t>2</w:t>
            </w:r>
          </w:p>
        </w:tc>
        <w:tc>
          <w:tcPr>
            <w:tcW w:w="1642" w:type="dxa"/>
          </w:tcPr>
          <w:p w:rsidR="00227A98" w:rsidRPr="00B63824" w:rsidRDefault="00227A98" w:rsidP="00AD49A7">
            <w:pPr>
              <w:spacing w:after="0" w:line="276" w:lineRule="auto"/>
              <w:jc w:val="center"/>
              <w:rPr>
                <w:rFonts w:cs="Times New Roman"/>
                <w:lang w:val="id-ID"/>
              </w:rPr>
            </w:pPr>
            <w:r>
              <w:rPr>
                <w:rFonts w:cs="Times New Roman"/>
                <w:lang w:val="id-ID"/>
              </w:rPr>
              <w:t>0</w:t>
            </w:r>
          </w:p>
        </w:tc>
        <w:tc>
          <w:tcPr>
            <w:tcW w:w="1642" w:type="dxa"/>
          </w:tcPr>
          <w:p w:rsidR="00227A98" w:rsidRPr="00812675" w:rsidRDefault="00227A98" w:rsidP="00AD49A7">
            <w:pPr>
              <w:spacing w:after="0" w:line="276" w:lineRule="auto"/>
              <w:jc w:val="center"/>
              <w:rPr>
                <w:rFonts w:cs="Times New Roman"/>
                <w:lang w:val="id-ID"/>
              </w:rPr>
            </w:pPr>
            <w:r>
              <w:rPr>
                <w:rFonts w:cs="Times New Roman"/>
                <w:lang w:val="id-ID"/>
              </w:rPr>
              <w:t>0</w:t>
            </w:r>
          </w:p>
        </w:tc>
        <w:tc>
          <w:tcPr>
            <w:tcW w:w="1642" w:type="dxa"/>
          </w:tcPr>
          <w:p w:rsidR="00227A98" w:rsidRPr="00B94FD2" w:rsidRDefault="00227A98" w:rsidP="00AD49A7">
            <w:pPr>
              <w:spacing w:after="0" w:line="276" w:lineRule="auto"/>
              <w:jc w:val="center"/>
              <w:rPr>
                <w:rFonts w:cs="Times New Roman"/>
                <w:lang w:val="id-ID"/>
              </w:rPr>
            </w:pPr>
            <w:r>
              <w:rPr>
                <w:rFonts w:cs="Times New Roman"/>
                <w:lang w:val="id-ID"/>
              </w:rPr>
              <w:t>0%</w:t>
            </w:r>
          </w:p>
        </w:tc>
      </w:tr>
      <w:tr w:rsidR="00227A98" w:rsidRPr="00627599" w:rsidTr="001D131C">
        <w:tc>
          <w:tcPr>
            <w:tcW w:w="2122" w:type="dxa"/>
          </w:tcPr>
          <w:p w:rsidR="00227A98" w:rsidRPr="00397F2C" w:rsidRDefault="00227A98" w:rsidP="00AD49A7">
            <w:pPr>
              <w:spacing w:after="0" w:line="276" w:lineRule="auto"/>
              <w:jc w:val="center"/>
              <w:rPr>
                <w:rFonts w:cs="Times New Roman"/>
              </w:rPr>
            </w:pPr>
            <w:r>
              <w:rPr>
                <w:rFonts w:cs="Times New Roman"/>
              </w:rPr>
              <w:t>Sangat Tidak Setuju</w:t>
            </w:r>
          </w:p>
        </w:tc>
        <w:tc>
          <w:tcPr>
            <w:tcW w:w="1162" w:type="dxa"/>
          </w:tcPr>
          <w:p w:rsidR="00227A98" w:rsidRPr="00B63824" w:rsidRDefault="00227A98" w:rsidP="00AD49A7">
            <w:pPr>
              <w:spacing w:after="0" w:line="276" w:lineRule="auto"/>
              <w:jc w:val="center"/>
              <w:rPr>
                <w:rFonts w:cs="Times New Roman"/>
                <w:lang w:val="id-ID"/>
              </w:rPr>
            </w:pPr>
            <w:r>
              <w:rPr>
                <w:rFonts w:cs="Times New Roman"/>
                <w:lang w:val="id-ID"/>
              </w:rPr>
              <w:t>1</w:t>
            </w:r>
          </w:p>
        </w:tc>
        <w:tc>
          <w:tcPr>
            <w:tcW w:w="1642" w:type="dxa"/>
          </w:tcPr>
          <w:p w:rsidR="00227A98" w:rsidRPr="00B63824" w:rsidRDefault="00227A98" w:rsidP="00AD49A7">
            <w:pPr>
              <w:spacing w:after="0" w:line="276" w:lineRule="auto"/>
              <w:jc w:val="center"/>
              <w:rPr>
                <w:rFonts w:cs="Times New Roman"/>
                <w:lang w:val="id-ID"/>
              </w:rPr>
            </w:pPr>
            <w:r>
              <w:rPr>
                <w:rFonts w:cs="Times New Roman"/>
                <w:lang w:val="id-ID"/>
              </w:rPr>
              <w:t>0</w:t>
            </w:r>
          </w:p>
        </w:tc>
        <w:tc>
          <w:tcPr>
            <w:tcW w:w="1642" w:type="dxa"/>
          </w:tcPr>
          <w:p w:rsidR="00227A98" w:rsidRPr="00812675" w:rsidRDefault="00227A98" w:rsidP="00AD49A7">
            <w:pPr>
              <w:spacing w:after="0" w:line="276" w:lineRule="auto"/>
              <w:jc w:val="center"/>
              <w:rPr>
                <w:rFonts w:cs="Times New Roman"/>
                <w:lang w:val="id-ID"/>
              </w:rPr>
            </w:pPr>
            <w:r>
              <w:rPr>
                <w:rFonts w:cs="Times New Roman"/>
                <w:lang w:val="id-ID"/>
              </w:rPr>
              <w:t>0</w:t>
            </w:r>
          </w:p>
        </w:tc>
        <w:tc>
          <w:tcPr>
            <w:tcW w:w="1642" w:type="dxa"/>
          </w:tcPr>
          <w:p w:rsidR="00227A98" w:rsidRPr="00B04232" w:rsidRDefault="00227A98" w:rsidP="00AD49A7">
            <w:pPr>
              <w:spacing w:after="0" w:line="276" w:lineRule="auto"/>
              <w:jc w:val="center"/>
              <w:rPr>
                <w:rFonts w:cs="Times New Roman"/>
                <w:lang w:val="id-ID"/>
              </w:rPr>
            </w:pPr>
            <w:r>
              <w:rPr>
                <w:rFonts w:cs="Times New Roman"/>
                <w:lang w:val="id-ID"/>
              </w:rPr>
              <w:t>0%</w:t>
            </w:r>
          </w:p>
        </w:tc>
      </w:tr>
      <w:tr w:rsidR="00227A98" w:rsidRPr="00627599" w:rsidTr="001D131C">
        <w:tc>
          <w:tcPr>
            <w:tcW w:w="2122" w:type="dxa"/>
          </w:tcPr>
          <w:p w:rsidR="00227A98" w:rsidRPr="00627599" w:rsidRDefault="00227A98" w:rsidP="00AD49A7">
            <w:pPr>
              <w:spacing w:after="0" w:line="276" w:lineRule="auto"/>
              <w:jc w:val="center"/>
              <w:rPr>
                <w:rFonts w:cs="Times New Roman"/>
                <w:lang w:val="id-ID"/>
              </w:rPr>
            </w:pPr>
            <w:r w:rsidRPr="00627599">
              <w:rPr>
                <w:rFonts w:cs="Times New Roman"/>
                <w:lang w:val="id-ID"/>
              </w:rPr>
              <w:t>Jumlah</w:t>
            </w:r>
          </w:p>
        </w:tc>
        <w:tc>
          <w:tcPr>
            <w:tcW w:w="1162" w:type="dxa"/>
          </w:tcPr>
          <w:p w:rsidR="00227A98" w:rsidRPr="00627599" w:rsidRDefault="00227A98" w:rsidP="00AD49A7">
            <w:pPr>
              <w:spacing w:after="0" w:line="276" w:lineRule="auto"/>
              <w:rPr>
                <w:rFonts w:cs="Times New Roman"/>
              </w:rPr>
            </w:pPr>
          </w:p>
        </w:tc>
        <w:tc>
          <w:tcPr>
            <w:tcW w:w="1642" w:type="dxa"/>
          </w:tcPr>
          <w:p w:rsidR="00227A98" w:rsidRPr="00B63824" w:rsidRDefault="00227A98" w:rsidP="00AD49A7">
            <w:pPr>
              <w:spacing w:after="0" w:line="276" w:lineRule="auto"/>
              <w:jc w:val="center"/>
              <w:rPr>
                <w:rFonts w:cs="Times New Roman"/>
                <w:lang w:val="id-ID"/>
              </w:rPr>
            </w:pPr>
            <w:r>
              <w:rPr>
                <w:rFonts w:cs="Times New Roman"/>
                <w:lang w:val="id-ID"/>
              </w:rPr>
              <w:t>65</w:t>
            </w:r>
          </w:p>
        </w:tc>
        <w:tc>
          <w:tcPr>
            <w:tcW w:w="1642" w:type="dxa"/>
          </w:tcPr>
          <w:p w:rsidR="00227A98" w:rsidRPr="004A110C" w:rsidRDefault="00AE64B2" w:rsidP="00AD49A7">
            <w:pPr>
              <w:spacing w:after="0" w:line="276" w:lineRule="auto"/>
              <w:jc w:val="center"/>
              <w:rPr>
                <w:rFonts w:cs="Times New Roman"/>
              </w:rPr>
            </w:pPr>
            <w:r>
              <w:rPr>
                <w:rFonts w:cs="Times New Roman"/>
                <w:lang w:val="id-ID"/>
              </w:rPr>
              <w:t>270</w:t>
            </w:r>
          </w:p>
        </w:tc>
        <w:tc>
          <w:tcPr>
            <w:tcW w:w="1642" w:type="dxa"/>
          </w:tcPr>
          <w:p w:rsidR="00227A98" w:rsidRPr="00B04232" w:rsidRDefault="00227A98" w:rsidP="00AD49A7">
            <w:pPr>
              <w:spacing w:after="0" w:line="276" w:lineRule="auto"/>
              <w:jc w:val="center"/>
              <w:rPr>
                <w:rFonts w:cs="Times New Roman"/>
                <w:lang w:val="id-ID"/>
              </w:rPr>
            </w:pPr>
            <w:r>
              <w:rPr>
                <w:rFonts w:cs="Times New Roman"/>
                <w:lang w:val="id-ID"/>
              </w:rPr>
              <w:t>100%</w:t>
            </w:r>
          </w:p>
        </w:tc>
      </w:tr>
    </w:tbl>
    <w:p w:rsidR="00227A98" w:rsidRPr="00627599" w:rsidRDefault="00227A98" w:rsidP="009700B2">
      <w:pPr>
        <w:spacing w:after="120" w:line="276" w:lineRule="auto"/>
        <w:rPr>
          <w:rFonts w:cs="Times New Roman"/>
        </w:rPr>
      </w:pPr>
      <w:r w:rsidRPr="00627599">
        <w:rPr>
          <w:rFonts w:cs="Times New Roman"/>
        </w:rPr>
        <w:t>Sumber : Data Primer yang diolah (Tahun 2022)</w:t>
      </w:r>
    </w:p>
    <w:p w:rsidR="00227A98" w:rsidRDefault="00227A98" w:rsidP="009700B2">
      <w:pPr>
        <w:spacing w:after="120" w:line="276" w:lineRule="auto"/>
        <w:rPr>
          <w:rFonts w:cs="Times New Roman"/>
          <w:sz w:val="24"/>
          <w:szCs w:val="24"/>
        </w:rPr>
      </w:pPr>
      <w:r>
        <w:rPr>
          <w:rFonts w:cs="Times New Roman"/>
          <w:sz w:val="24"/>
          <w:szCs w:val="24"/>
        </w:rPr>
        <w:t>Total dalam pengumpulan data angket :</w:t>
      </w:r>
    </w:p>
    <w:p w:rsidR="00227A98" w:rsidRPr="00C80A56" w:rsidRDefault="00227A98"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227A98" w:rsidRPr="00C56AA8" w:rsidRDefault="00227A98"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270</m:t>
              </m:r>
            </m:num>
            <m:den>
              <m:r>
                <m:rPr>
                  <m:sty m:val="p"/>
                </m:rPr>
                <w:rPr>
                  <w:rFonts w:ascii="Cambria Math" w:hAnsi="Cambria Math"/>
                  <w:sz w:val="24"/>
                  <w:szCs w:val="24"/>
                </w:rPr>
                <m:t xml:space="preserve"> 325</m:t>
              </m:r>
            </m:den>
          </m:f>
          <m:r>
            <w:rPr>
              <w:rFonts w:ascii="Cambria Math" w:hAnsi="Cambria Math"/>
              <w:sz w:val="24"/>
              <w:szCs w:val="24"/>
            </w:rPr>
            <m:t xml:space="preserve"> x 100=83,1%</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C56AA8" w:rsidRPr="00564DF5" w:rsidTr="00D90024">
        <w:trPr>
          <w:trHeight w:val="307"/>
        </w:trPr>
        <w:tc>
          <w:tcPr>
            <w:tcW w:w="1455" w:type="dxa"/>
            <w:tcBorders>
              <w:top w:val="nil"/>
            </w:tcBorders>
          </w:tcPr>
          <w:p w:rsidR="00C56AA8" w:rsidRPr="00564DF5" w:rsidRDefault="00C56AA8"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C56AA8" w:rsidRPr="00564DF5" w:rsidRDefault="00C56AA8"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C56AA8" w:rsidRPr="00564DF5" w:rsidRDefault="00C56AA8"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C56AA8" w:rsidRPr="00564DF5" w:rsidRDefault="00C56AA8"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C56AA8" w:rsidRPr="00564DF5" w:rsidRDefault="00C56AA8" w:rsidP="009700B2">
            <w:pPr>
              <w:pStyle w:val="TableParagraph"/>
              <w:spacing w:before="115" w:line="276" w:lineRule="auto"/>
              <w:ind w:left="205"/>
              <w:rPr>
                <w:sz w:val="24"/>
                <w:szCs w:val="24"/>
              </w:rPr>
            </w:pPr>
            <w:r>
              <w:rPr>
                <w:sz w:val="24"/>
                <w:szCs w:val="24"/>
              </w:rPr>
              <w:t xml:space="preserve">     SS</w:t>
            </w:r>
          </w:p>
        </w:tc>
      </w:tr>
      <w:tr w:rsidR="00C56AA8" w:rsidRPr="00564DF5" w:rsidTr="00D90024">
        <w:trPr>
          <w:trHeight w:val="766"/>
        </w:trPr>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455"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tc>
        <w:tc>
          <w:tcPr>
            <w:tcW w:w="1370" w:type="dxa"/>
            <w:tcBorders>
              <w:bottom w:val="nil"/>
            </w:tcBorders>
          </w:tcPr>
          <w:p w:rsidR="00C56AA8" w:rsidRPr="00564DF5" w:rsidRDefault="00C56AA8" w:rsidP="009700B2">
            <w:pPr>
              <w:pStyle w:val="TableParagraph"/>
              <w:spacing w:line="276" w:lineRule="auto"/>
              <w:jc w:val="both"/>
              <w:rPr>
                <w:sz w:val="24"/>
                <w:szCs w:val="24"/>
              </w:rPr>
            </w:pPr>
          </w:p>
          <w:p w:rsidR="00C56AA8" w:rsidRPr="00564DF5" w:rsidRDefault="00C56AA8"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C56AA8" w:rsidRPr="00564DF5" w:rsidRDefault="00C56AA8"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32992" behindDoc="0" locked="0" layoutInCell="1" allowOverlap="1" wp14:anchorId="3D9F5E90" wp14:editId="25FB7E93">
                      <wp:simplePos x="0" y="0"/>
                      <wp:positionH relativeFrom="column">
                        <wp:posOffset>186055</wp:posOffset>
                      </wp:positionH>
                      <wp:positionV relativeFrom="paragraph">
                        <wp:posOffset>-20320</wp:posOffset>
                      </wp:positionV>
                      <wp:extent cx="0" cy="225425"/>
                      <wp:effectExtent l="57150" t="19050" r="76200" b="79375"/>
                      <wp:wrapNone/>
                      <wp:docPr id="54" name="Straight Connector 54"/>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0FC544D4" id="Straight Connector 54"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5pt,-1.6pt" to="14.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" strokecolor="windowText" strokeweight="2pt">
                      <v:shadow on="t" color="black" opacity="24903f" origin=",.5" offset="0,.55556mm"/>
                    </v:line>
                  </w:pict>
                </mc:Fallback>
              </mc:AlternateContent>
            </w:r>
          </w:p>
          <w:p w:rsidR="00C56AA8" w:rsidRPr="00564DF5" w:rsidRDefault="00C56AA8" w:rsidP="009700B2">
            <w:pPr>
              <w:spacing w:line="276" w:lineRule="auto"/>
              <w:rPr>
                <w:rFonts w:cs="Times New Roman"/>
                <w:sz w:val="24"/>
                <w:szCs w:val="24"/>
                <w:lang w:val="id"/>
              </w:rPr>
            </w:pPr>
            <w:r>
              <w:rPr>
                <w:rFonts w:cs="Times New Roman"/>
                <w:sz w:val="24"/>
                <w:szCs w:val="24"/>
                <w:lang w:val="id"/>
              </w:rPr>
              <w:t xml:space="preserve"> </w:t>
            </w:r>
            <w:r w:rsidR="00D90024">
              <w:rPr>
                <w:rFonts w:cs="Times New Roman"/>
                <w:sz w:val="24"/>
                <w:szCs w:val="24"/>
                <w:lang w:val="id"/>
              </w:rPr>
              <w:t xml:space="preserve"> 83,1</w:t>
            </w:r>
            <w:r>
              <w:rPr>
                <w:rFonts w:cs="Times New Roman"/>
                <w:sz w:val="24"/>
                <w:szCs w:val="24"/>
                <w:lang w:val="id"/>
              </w:rPr>
              <w:t>%</w:t>
            </w:r>
            <w:r w:rsidRPr="00564DF5">
              <w:rPr>
                <w:rFonts w:cs="Times New Roman"/>
                <w:sz w:val="24"/>
                <w:szCs w:val="24"/>
                <w:lang w:val="id"/>
              </w:rPr>
              <w:t xml:space="preserve"> </w:t>
            </w:r>
          </w:p>
        </w:tc>
      </w:tr>
    </w:tbl>
    <w:p w:rsidR="00C56AA8" w:rsidRPr="00C56AA8" w:rsidRDefault="00C56AA8"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227A98" w:rsidRPr="004A110C" w:rsidRDefault="00227A98" w:rsidP="009700B2">
      <w:pPr>
        <w:spacing w:line="276" w:lineRule="auto"/>
        <w:ind w:firstLine="720"/>
        <w:jc w:val="both"/>
        <w:rPr>
          <w:rFonts w:cs="Times New Roman"/>
          <w:sz w:val="20"/>
          <w:szCs w:val="20"/>
        </w:rPr>
      </w:pPr>
      <w:r w:rsidRPr="00072704">
        <w:rPr>
          <w:rFonts w:cs="Times New Roman"/>
          <w:sz w:val="24"/>
          <w:szCs w:val="24"/>
        </w:rPr>
        <w:t>Berdasarkan tabel 4.</w:t>
      </w:r>
      <w:r w:rsidR="00A15968">
        <w:rPr>
          <w:rFonts w:cs="Times New Roman"/>
          <w:sz w:val="24"/>
          <w:szCs w:val="24"/>
        </w:rPr>
        <w:t xml:space="preserve">26 </w:t>
      </w:r>
      <w:r w:rsidRPr="00072704">
        <w:rPr>
          <w:rFonts w:cs="Times New Roman"/>
          <w:sz w:val="24"/>
          <w:szCs w:val="24"/>
        </w:rPr>
        <w:t xml:space="preserve">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5F7093" w:rsidRPr="005F7093">
        <w:rPr>
          <w:rFonts w:cs="Times New Roman"/>
          <w:sz w:val="24"/>
          <w:szCs w:val="24"/>
        </w:rPr>
        <w:t xml:space="preserve">Gaji/upah yang </w:t>
      </w:r>
      <w:r w:rsidR="003030D9">
        <w:rPr>
          <w:rFonts w:cs="Times New Roman"/>
          <w:sz w:val="24"/>
          <w:szCs w:val="24"/>
        </w:rPr>
        <w:t>Pegawai</w:t>
      </w:r>
      <w:r w:rsidR="005F7093" w:rsidRPr="005F7093">
        <w:rPr>
          <w:rFonts w:cs="Times New Roman"/>
          <w:sz w:val="24"/>
          <w:szCs w:val="24"/>
        </w:rPr>
        <w:t xml:space="preserve"> terima sesuai dengan peraturan pemerintah</w:t>
      </w:r>
      <w:r w:rsidRPr="004A110C">
        <w:rPr>
          <w:rFonts w:cs="Times New Roman"/>
          <w:sz w:val="24"/>
          <w:szCs w:val="24"/>
        </w:rPr>
        <w:t>”</w:t>
      </w:r>
      <w:r w:rsidRPr="00072704">
        <w:rPr>
          <w:rFonts w:cs="Times New Roman"/>
          <w:sz w:val="24"/>
          <w:szCs w:val="24"/>
        </w:rPr>
        <w:t xml:space="preserve"> yaitu sebanyak </w:t>
      </w:r>
      <w:r w:rsidR="005F7093">
        <w:rPr>
          <w:rFonts w:cs="Times New Roman"/>
          <w:sz w:val="24"/>
          <w:szCs w:val="24"/>
        </w:rPr>
        <w:t>11</w:t>
      </w:r>
      <w:r>
        <w:rPr>
          <w:rFonts w:cs="Times New Roman"/>
          <w:sz w:val="24"/>
          <w:szCs w:val="24"/>
        </w:rPr>
        <w:t xml:space="preserve"> </w:t>
      </w:r>
      <w:r w:rsidRPr="00072704">
        <w:rPr>
          <w:rFonts w:cs="Times New Roman"/>
          <w:sz w:val="24"/>
          <w:szCs w:val="24"/>
        </w:rPr>
        <w:t>responden (</w:t>
      </w:r>
      <w:r w:rsidR="005F7093">
        <w:rPr>
          <w:rFonts w:cs="Times New Roman"/>
          <w:sz w:val="24"/>
          <w:szCs w:val="24"/>
        </w:rPr>
        <w:t>16,9</w:t>
      </w:r>
      <w:r>
        <w:rPr>
          <w:rFonts w:cs="Times New Roman"/>
          <w:sz w:val="24"/>
          <w:szCs w:val="24"/>
        </w:rPr>
        <w:t>%), setuju</w:t>
      </w:r>
      <w:r w:rsidRPr="003635BB">
        <w:rPr>
          <w:rFonts w:cs="Times New Roman"/>
          <w:sz w:val="24"/>
          <w:szCs w:val="24"/>
        </w:rPr>
        <w:t xml:space="preserve"> sebanyak </w:t>
      </w:r>
      <w:r w:rsidR="005F7093">
        <w:rPr>
          <w:rFonts w:cs="Times New Roman"/>
          <w:sz w:val="24"/>
          <w:szCs w:val="24"/>
        </w:rPr>
        <w:t>53 responden (81,6</w:t>
      </w:r>
      <w:r>
        <w:rPr>
          <w:rFonts w:cs="Times New Roman"/>
          <w:sz w:val="24"/>
          <w:szCs w:val="24"/>
        </w:rPr>
        <w:t>%), kurang setuju</w:t>
      </w:r>
      <w:r w:rsidRPr="003635BB">
        <w:rPr>
          <w:rFonts w:cs="Times New Roman"/>
          <w:sz w:val="24"/>
          <w:szCs w:val="24"/>
        </w:rPr>
        <w:t xml:space="preserve"> sebanyak</w:t>
      </w:r>
      <w:r w:rsidR="005F7093">
        <w:rPr>
          <w:rFonts w:cs="Times New Roman"/>
          <w:sz w:val="24"/>
          <w:szCs w:val="24"/>
        </w:rPr>
        <w:t xml:space="preserve"> 1 responden (1,5</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sidR="005F7093">
        <w:rPr>
          <w:rFonts w:cs="Times New Roman"/>
          <w:sz w:val="24"/>
          <w:szCs w:val="24"/>
        </w:rPr>
        <w:t>83,1</w:t>
      </w:r>
      <w:r w:rsidRPr="00072704">
        <w:rPr>
          <w:rFonts w:cs="Times New Roman"/>
          <w:sz w:val="24"/>
          <w:szCs w:val="24"/>
        </w:rPr>
        <w:t xml:space="preserve">% yang </w:t>
      </w:r>
      <w:r>
        <w:rPr>
          <w:rFonts w:cs="Times New Roman"/>
          <w:sz w:val="24"/>
          <w:szCs w:val="24"/>
        </w:rPr>
        <w:t xml:space="preserve">menunjukan bahwa responden </w:t>
      </w:r>
      <w:r w:rsidR="00522EBA">
        <w:rPr>
          <w:rFonts w:cs="Times New Roman"/>
          <w:sz w:val="24"/>
          <w:szCs w:val="24"/>
        </w:rPr>
        <w:t xml:space="preserve">sangat </w:t>
      </w:r>
      <w:r>
        <w:rPr>
          <w:rFonts w:cs="Times New Roman"/>
          <w:sz w:val="24"/>
          <w:szCs w:val="24"/>
        </w:rPr>
        <w:t>setuju dengan pernyataan tersebut.</w:t>
      </w:r>
    </w:p>
    <w:p w:rsidR="001D131C" w:rsidRDefault="005F7093" w:rsidP="00B623B6">
      <w:pPr>
        <w:spacing w:after="0" w:line="276" w:lineRule="auto"/>
        <w:ind w:left="279" w:hanging="279"/>
        <w:rPr>
          <w:rFonts w:cs="Times New Roman"/>
          <w:sz w:val="24"/>
          <w:szCs w:val="24"/>
        </w:rPr>
      </w:pPr>
      <w:r>
        <w:rPr>
          <w:rFonts w:cs="Times New Roman"/>
          <w:sz w:val="24"/>
          <w:szCs w:val="24"/>
        </w:rPr>
        <w:t>b</w:t>
      </w:r>
      <w:r w:rsidRPr="00C40EE3">
        <w:rPr>
          <w:rFonts w:cs="Times New Roman"/>
          <w:sz w:val="24"/>
          <w:szCs w:val="24"/>
        </w:rPr>
        <w:t xml:space="preserve">. </w:t>
      </w:r>
      <w:r w:rsidRPr="005F7093">
        <w:rPr>
          <w:rFonts w:cs="Times New Roman"/>
          <w:sz w:val="24"/>
          <w:szCs w:val="24"/>
        </w:rPr>
        <w:t xml:space="preserve">Gaji yang telah diberikan Instansi sesuai dengan tanggung jawab yang dibebankan kepada </w:t>
      </w:r>
      <w:r w:rsidR="003030D9">
        <w:rPr>
          <w:rFonts w:cs="Times New Roman"/>
          <w:sz w:val="24"/>
          <w:szCs w:val="24"/>
        </w:rPr>
        <w:t>Pegawai</w:t>
      </w:r>
    </w:p>
    <w:p w:rsidR="00F646BA" w:rsidRDefault="00F646BA" w:rsidP="00B623B6">
      <w:pPr>
        <w:spacing w:after="0" w:line="276" w:lineRule="auto"/>
        <w:ind w:left="279" w:hanging="279"/>
        <w:rPr>
          <w:rFonts w:cs="Times New Roman"/>
          <w:sz w:val="24"/>
          <w:szCs w:val="24"/>
        </w:rPr>
      </w:pPr>
    </w:p>
    <w:p w:rsidR="00F646BA" w:rsidRDefault="00F646BA" w:rsidP="00B623B6">
      <w:pPr>
        <w:spacing w:after="0" w:line="276" w:lineRule="auto"/>
        <w:ind w:left="279" w:hanging="279"/>
        <w:rPr>
          <w:rFonts w:cs="Times New Roman"/>
          <w:sz w:val="24"/>
          <w:szCs w:val="24"/>
        </w:rPr>
      </w:pPr>
    </w:p>
    <w:p w:rsidR="005F7093" w:rsidRPr="00072704" w:rsidRDefault="00A15968" w:rsidP="00B623B6">
      <w:pPr>
        <w:pStyle w:val="Heading5"/>
        <w:jc w:val="center"/>
      </w:pPr>
      <w:r>
        <w:lastRenderedPageBreak/>
        <w:t>Tabel 4.27</w:t>
      </w:r>
      <w:r w:rsidR="005F7093">
        <w:t xml:space="preserve"> </w:t>
      </w:r>
      <w:r w:rsidR="005F7093" w:rsidRPr="00072704">
        <w:t>Tanggapan Responden Mengenai</w:t>
      </w:r>
    </w:p>
    <w:p w:rsidR="005F7093" w:rsidRPr="00C80A56" w:rsidRDefault="005F7093" w:rsidP="00B623B6">
      <w:pPr>
        <w:spacing w:after="0" w:line="276" w:lineRule="auto"/>
        <w:ind w:left="279" w:hanging="279"/>
        <w:jc w:val="center"/>
        <w:rPr>
          <w:rFonts w:cs="Times New Roman"/>
          <w:sz w:val="20"/>
          <w:szCs w:val="20"/>
        </w:rPr>
      </w:pPr>
      <w:r w:rsidRPr="00072704">
        <w:rPr>
          <w:rFonts w:cs="Times New Roman"/>
          <w:sz w:val="24"/>
          <w:szCs w:val="24"/>
        </w:rPr>
        <w:t>“</w:t>
      </w:r>
      <w:r w:rsidRPr="005F7093">
        <w:rPr>
          <w:rFonts w:cs="Times New Roman"/>
          <w:sz w:val="24"/>
          <w:szCs w:val="24"/>
        </w:rPr>
        <w:t xml:space="preserve">Gaji yang telah diberikan Instansi sesuai dengan tanggung jawab yang dibebankan kepada </w:t>
      </w:r>
      <w:r w:rsidR="003030D9">
        <w:rPr>
          <w:rFonts w:cs="Times New Roman"/>
          <w:sz w:val="24"/>
          <w:szCs w:val="24"/>
        </w:rPr>
        <w:t>Pegawai</w:t>
      </w:r>
      <w:r>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5F7093" w:rsidRPr="00627599" w:rsidTr="000F322C">
        <w:tc>
          <w:tcPr>
            <w:tcW w:w="2122" w:type="dxa"/>
          </w:tcPr>
          <w:p w:rsidR="005F7093" w:rsidRPr="00627599" w:rsidRDefault="005F7093" w:rsidP="00AD49A7">
            <w:pPr>
              <w:spacing w:after="0" w:line="276" w:lineRule="auto"/>
              <w:jc w:val="center"/>
              <w:rPr>
                <w:rFonts w:cs="Times New Roman"/>
                <w:lang w:val="id-ID"/>
              </w:rPr>
            </w:pPr>
            <w:r w:rsidRPr="00627599">
              <w:rPr>
                <w:rFonts w:cs="Times New Roman"/>
                <w:lang w:val="id-ID"/>
              </w:rPr>
              <w:t>Keterangan</w:t>
            </w:r>
          </w:p>
        </w:tc>
        <w:tc>
          <w:tcPr>
            <w:tcW w:w="1162" w:type="dxa"/>
          </w:tcPr>
          <w:p w:rsidR="005F7093" w:rsidRPr="00627599" w:rsidRDefault="005F7093" w:rsidP="00AD49A7">
            <w:pPr>
              <w:spacing w:after="0" w:line="276" w:lineRule="auto"/>
              <w:jc w:val="center"/>
              <w:rPr>
                <w:rFonts w:cs="Times New Roman"/>
                <w:lang w:val="id-ID"/>
              </w:rPr>
            </w:pPr>
            <w:r w:rsidRPr="00627599">
              <w:rPr>
                <w:rFonts w:cs="Times New Roman"/>
                <w:lang w:val="id-ID"/>
              </w:rPr>
              <w:t>Skor</w:t>
            </w:r>
          </w:p>
        </w:tc>
        <w:tc>
          <w:tcPr>
            <w:tcW w:w="1642" w:type="dxa"/>
          </w:tcPr>
          <w:p w:rsidR="005F7093" w:rsidRPr="00627599" w:rsidRDefault="005F7093" w:rsidP="00AD49A7">
            <w:pPr>
              <w:spacing w:after="0" w:line="276" w:lineRule="auto"/>
              <w:jc w:val="center"/>
              <w:rPr>
                <w:rFonts w:cs="Times New Roman"/>
                <w:lang w:val="id-ID"/>
              </w:rPr>
            </w:pPr>
            <w:r w:rsidRPr="00627599">
              <w:rPr>
                <w:rFonts w:cs="Times New Roman"/>
                <w:lang w:val="id-ID"/>
              </w:rPr>
              <w:t>Jumlah Responden</w:t>
            </w:r>
          </w:p>
        </w:tc>
        <w:tc>
          <w:tcPr>
            <w:tcW w:w="1642" w:type="dxa"/>
          </w:tcPr>
          <w:p w:rsidR="005F7093" w:rsidRPr="00627599" w:rsidRDefault="005F7093" w:rsidP="00AD49A7">
            <w:pPr>
              <w:spacing w:after="0" w:line="276" w:lineRule="auto"/>
              <w:jc w:val="center"/>
              <w:rPr>
                <w:rFonts w:cs="Times New Roman"/>
                <w:lang w:val="id-ID"/>
              </w:rPr>
            </w:pPr>
            <w:r w:rsidRPr="00627599">
              <w:rPr>
                <w:rFonts w:cs="Times New Roman"/>
                <w:lang w:val="id-ID"/>
              </w:rPr>
              <w:t>Skor Total</w:t>
            </w:r>
          </w:p>
        </w:tc>
        <w:tc>
          <w:tcPr>
            <w:tcW w:w="1642" w:type="dxa"/>
          </w:tcPr>
          <w:p w:rsidR="005F7093" w:rsidRPr="00627599" w:rsidRDefault="005F7093" w:rsidP="00AD49A7">
            <w:pPr>
              <w:spacing w:after="0" w:line="276" w:lineRule="auto"/>
              <w:jc w:val="center"/>
              <w:rPr>
                <w:rFonts w:cs="Times New Roman"/>
                <w:lang w:val="id-ID"/>
              </w:rPr>
            </w:pPr>
            <w:r w:rsidRPr="00627599">
              <w:rPr>
                <w:rFonts w:cs="Times New Roman"/>
                <w:lang w:val="id-ID"/>
              </w:rPr>
              <w:t>Persentase (%)</w:t>
            </w:r>
          </w:p>
        </w:tc>
      </w:tr>
      <w:tr w:rsidR="005F7093" w:rsidRPr="00627599" w:rsidTr="000F322C">
        <w:tc>
          <w:tcPr>
            <w:tcW w:w="2122" w:type="dxa"/>
          </w:tcPr>
          <w:p w:rsidR="005F7093" w:rsidRPr="00806BC2" w:rsidRDefault="005F7093"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5F7093" w:rsidRPr="00B63824" w:rsidRDefault="005F7093" w:rsidP="00AD49A7">
            <w:pPr>
              <w:spacing w:after="0" w:line="276" w:lineRule="auto"/>
              <w:jc w:val="center"/>
              <w:rPr>
                <w:rFonts w:cs="Times New Roman"/>
                <w:lang w:val="id-ID"/>
              </w:rPr>
            </w:pPr>
            <w:r>
              <w:rPr>
                <w:rFonts w:cs="Times New Roman"/>
                <w:lang w:val="id-ID"/>
              </w:rPr>
              <w:t>5</w:t>
            </w:r>
          </w:p>
        </w:tc>
        <w:tc>
          <w:tcPr>
            <w:tcW w:w="1642" w:type="dxa"/>
          </w:tcPr>
          <w:p w:rsidR="005F7093" w:rsidRPr="00B63824" w:rsidRDefault="005F7093" w:rsidP="00AD49A7">
            <w:pPr>
              <w:spacing w:after="0" w:line="276" w:lineRule="auto"/>
              <w:jc w:val="center"/>
              <w:rPr>
                <w:rFonts w:cs="Times New Roman"/>
                <w:lang w:val="id-ID"/>
              </w:rPr>
            </w:pPr>
            <w:r>
              <w:rPr>
                <w:rFonts w:cs="Times New Roman"/>
                <w:lang w:val="id-ID"/>
              </w:rPr>
              <w:t>5</w:t>
            </w:r>
          </w:p>
        </w:tc>
        <w:tc>
          <w:tcPr>
            <w:tcW w:w="1642" w:type="dxa"/>
          </w:tcPr>
          <w:p w:rsidR="005F7093" w:rsidRPr="002129B1" w:rsidRDefault="005F7093" w:rsidP="00AD49A7">
            <w:pPr>
              <w:spacing w:after="0" w:line="276" w:lineRule="auto"/>
              <w:jc w:val="center"/>
              <w:rPr>
                <w:rFonts w:cs="Times New Roman"/>
              </w:rPr>
            </w:pPr>
            <w:r>
              <w:rPr>
                <w:rFonts w:cs="Times New Roman"/>
              </w:rPr>
              <w:t>25</w:t>
            </w:r>
          </w:p>
        </w:tc>
        <w:tc>
          <w:tcPr>
            <w:tcW w:w="1642" w:type="dxa"/>
          </w:tcPr>
          <w:p w:rsidR="005F7093" w:rsidRPr="00B94FD2" w:rsidRDefault="005F7093" w:rsidP="00AD49A7">
            <w:pPr>
              <w:spacing w:after="0" w:line="276" w:lineRule="auto"/>
              <w:jc w:val="center"/>
              <w:rPr>
                <w:rFonts w:cs="Times New Roman"/>
                <w:lang w:val="id-ID"/>
              </w:rPr>
            </w:pPr>
            <w:r>
              <w:rPr>
                <w:rFonts w:cs="Times New Roman"/>
              </w:rPr>
              <w:t>7,7</w:t>
            </w:r>
            <w:r>
              <w:rPr>
                <w:rFonts w:cs="Times New Roman"/>
                <w:lang w:val="id-ID"/>
              </w:rPr>
              <w:t>%</w:t>
            </w:r>
          </w:p>
        </w:tc>
      </w:tr>
      <w:tr w:rsidR="005F7093" w:rsidRPr="00627599" w:rsidTr="000F322C">
        <w:tc>
          <w:tcPr>
            <w:tcW w:w="2122" w:type="dxa"/>
          </w:tcPr>
          <w:p w:rsidR="005F7093" w:rsidRPr="00627599" w:rsidRDefault="005F7093" w:rsidP="00AD49A7">
            <w:pPr>
              <w:spacing w:after="0" w:line="276" w:lineRule="auto"/>
              <w:jc w:val="center"/>
              <w:rPr>
                <w:rFonts w:cs="Times New Roman"/>
                <w:lang w:val="id-ID"/>
              </w:rPr>
            </w:pPr>
            <w:r>
              <w:rPr>
                <w:rFonts w:cs="Times New Roman"/>
                <w:lang w:val="id-ID"/>
              </w:rPr>
              <w:t>Setuju</w:t>
            </w:r>
          </w:p>
        </w:tc>
        <w:tc>
          <w:tcPr>
            <w:tcW w:w="1162" w:type="dxa"/>
          </w:tcPr>
          <w:p w:rsidR="005F7093" w:rsidRPr="00B63824" w:rsidRDefault="005F7093" w:rsidP="00AD49A7">
            <w:pPr>
              <w:spacing w:after="0" w:line="276" w:lineRule="auto"/>
              <w:jc w:val="center"/>
              <w:rPr>
                <w:rFonts w:cs="Times New Roman"/>
                <w:lang w:val="id-ID"/>
              </w:rPr>
            </w:pPr>
            <w:r>
              <w:rPr>
                <w:rFonts w:cs="Times New Roman"/>
                <w:lang w:val="id-ID"/>
              </w:rPr>
              <w:t>4</w:t>
            </w:r>
          </w:p>
        </w:tc>
        <w:tc>
          <w:tcPr>
            <w:tcW w:w="1642" w:type="dxa"/>
          </w:tcPr>
          <w:p w:rsidR="005F7093" w:rsidRPr="00B63824" w:rsidRDefault="005F7093" w:rsidP="00AD49A7">
            <w:pPr>
              <w:spacing w:after="0" w:line="276" w:lineRule="auto"/>
              <w:jc w:val="center"/>
              <w:rPr>
                <w:rFonts w:cs="Times New Roman"/>
                <w:lang w:val="id-ID"/>
              </w:rPr>
            </w:pPr>
            <w:r>
              <w:rPr>
                <w:rFonts w:cs="Times New Roman"/>
                <w:lang w:val="id-ID"/>
              </w:rPr>
              <w:t>58</w:t>
            </w:r>
          </w:p>
        </w:tc>
        <w:tc>
          <w:tcPr>
            <w:tcW w:w="1642" w:type="dxa"/>
          </w:tcPr>
          <w:p w:rsidR="005F7093" w:rsidRPr="00953331" w:rsidRDefault="005F7093" w:rsidP="00AD49A7">
            <w:pPr>
              <w:spacing w:after="0" w:line="276" w:lineRule="auto"/>
              <w:jc w:val="center"/>
              <w:rPr>
                <w:rFonts w:cs="Times New Roman"/>
              </w:rPr>
            </w:pPr>
            <w:r>
              <w:rPr>
                <w:rFonts w:cs="Times New Roman"/>
              </w:rPr>
              <w:t>232</w:t>
            </w:r>
          </w:p>
        </w:tc>
        <w:tc>
          <w:tcPr>
            <w:tcW w:w="1642" w:type="dxa"/>
          </w:tcPr>
          <w:p w:rsidR="005F7093" w:rsidRPr="00B94FD2" w:rsidRDefault="005F7093" w:rsidP="00AD49A7">
            <w:pPr>
              <w:spacing w:after="0" w:line="276" w:lineRule="auto"/>
              <w:jc w:val="center"/>
              <w:rPr>
                <w:rFonts w:cs="Times New Roman"/>
                <w:lang w:val="id-ID"/>
              </w:rPr>
            </w:pPr>
            <w:r>
              <w:rPr>
                <w:rFonts w:cs="Times New Roman"/>
                <w:lang w:val="id-ID"/>
              </w:rPr>
              <w:t>89,2%</w:t>
            </w:r>
          </w:p>
        </w:tc>
      </w:tr>
      <w:tr w:rsidR="005F7093" w:rsidRPr="00627599" w:rsidTr="000F322C">
        <w:tc>
          <w:tcPr>
            <w:tcW w:w="2122" w:type="dxa"/>
          </w:tcPr>
          <w:p w:rsidR="005F7093" w:rsidRPr="00397F2C" w:rsidRDefault="005F7093" w:rsidP="00AD49A7">
            <w:pPr>
              <w:spacing w:after="0" w:line="276" w:lineRule="auto"/>
              <w:jc w:val="center"/>
              <w:rPr>
                <w:rFonts w:cs="Times New Roman"/>
              </w:rPr>
            </w:pPr>
            <w:r>
              <w:rPr>
                <w:rFonts w:cs="Times New Roman"/>
              </w:rPr>
              <w:t>Kurang Setuju</w:t>
            </w:r>
          </w:p>
        </w:tc>
        <w:tc>
          <w:tcPr>
            <w:tcW w:w="1162" w:type="dxa"/>
          </w:tcPr>
          <w:p w:rsidR="005F7093" w:rsidRPr="00B63824" w:rsidRDefault="005F7093" w:rsidP="00AD49A7">
            <w:pPr>
              <w:spacing w:after="0" w:line="276" w:lineRule="auto"/>
              <w:jc w:val="center"/>
              <w:rPr>
                <w:rFonts w:cs="Times New Roman"/>
                <w:lang w:val="id-ID"/>
              </w:rPr>
            </w:pPr>
            <w:r>
              <w:rPr>
                <w:rFonts w:cs="Times New Roman"/>
                <w:lang w:val="id-ID"/>
              </w:rPr>
              <w:t>3</w:t>
            </w:r>
          </w:p>
        </w:tc>
        <w:tc>
          <w:tcPr>
            <w:tcW w:w="1642" w:type="dxa"/>
          </w:tcPr>
          <w:p w:rsidR="005F7093" w:rsidRPr="00B63824" w:rsidRDefault="005F7093" w:rsidP="00AD49A7">
            <w:pPr>
              <w:spacing w:after="0" w:line="276" w:lineRule="auto"/>
              <w:jc w:val="center"/>
              <w:rPr>
                <w:rFonts w:cs="Times New Roman"/>
                <w:lang w:val="id-ID"/>
              </w:rPr>
            </w:pPr>
            <w:r>
              <w:rPr>
                <w:rFonts w:cs="Times New Roman"/>
                <w:lang w:val="id-ID"/>
              </w:rPr>
              <w:t>2</w:t>
            </w:r>
          </w:p>
        </w:tc>
        <w:tc>
          <w:tcPr>
            <w:tcW w:w="1642" w:type="dxa"/>
          </w:tcPr>
          <w:p w:rsidR="005F7093" w:rsidRPr="00812675" w:rsidRDefault="005F7093" w:rsidP="00AD49A7">
            <w:pPr>
              <w:spacing w:after="0" w:line="276" w:lineRule="auto"/>
              <w:jc w:val="center"/>
              <w:rPr>
                <w:rFonts w:cs="Times New Roman"/>
                <w:lang w:val="id-ID"/>
              </w:rPr>
            </w:pPr>
            <w:r>
              <w:rPr>
                <w:rFonts w:cs="Times New Roman"/>
                <w:lang w:val="id-ID"/>
              </w:rPr>
              <w:t>6</w:t>
            </w:r>
          </w:p>
        </w:tc>
        <w:tc>
          <w:tcPr>
            <w:tcW w:w="1642" w:type="dxa"/>
          </w:tcPr>
          <w:p w:rsidR="005F7093" w:rsidRPr="00B94FD2" w:rsidRDefault="005F7093" w:rsidP="00AD49A7">
            <w:pPr>
              <w:spacing w:after="0" w:line="276" w:lineRule="auto"/>
              <w:jc w:val="center"/>
              <w:rPr>
                <w:rFonts w:cs="Times New Roman"/>
                <w:lang w:val="id-ID"/>
              </w:rPr>
            </w:pPr>
            <w:r>
              <w:rPr>
                <w:rFonts w:cs="Times New Roman"/>
              </w:rPr>
              <w:t>3,1</w:t>
            </w:r>
            <w:r>
              <w:rPr>
                <w:rFonts w:cs="Times New Roman"/>
                <w:lang w:val="id-ID"/>
              </w:rPr>
              <w:t>%</w:t>
            </w:r>
          </w:p>
        </w:tc>
      </w:tr>
      <w:tr w:rsidR="005F7093" w:rsidRPr="00627599" w:rsidTr="000F322C">
        <w:tc>
          <w:tcPr>
            <w:tcW w:w="2122" w:type="dxa"/>
          </w:tcPr>
          <w:p w:rsidR="005F7093" w:rsidRPr="00397F2C" w:rsidRDefault="005F7093" w:rsidP="00AD49A7">
            <w:pPr>
              <w:spacing w:after="0" w:line="276" w:lineRule="auto"/>
              <w:jc w:val="center"/>
              <w:rPr>
                <w:rFonts w:cs="Times New Roman"/>
              </w:rPr>
            </w:pPr>
            <w:r>
              <w:rPr>
                <w:rFonts w:cs="Times New Roman"/>
              </w:rPr>
              <w:t>Tidak Setuju</w:t>
            </w:r>
          </w:p>
        </w:tc>
        <w:tc>
          <w:tcPr>
            <w:tcW w:w="1162" w:type="dxa"/>
          </w:tcPr>
          <w:p w:rsidR="005F7093" w:rsidRPr="00B63824" w:rsidRDefault="005F7093" w:rsidP="00AD49A7">
            <w:pPr>
              <w:spacing w:after="0" w:line="276" w:lineRule="auto"/>
              <w:jc w:val="center"/>
              <w:rPr>
                <w:rFonts w:cs="Times New Roman"/>
                <w:lang w:val="id-ID"/>
              </w:rPr>
            </w:pPr>
            <w:r>
              <w:rPr>
                <w:rFonts w:cs="Times New Roman"/>
                <w:lang w:val="id-ID"/>
              </w:rPr>
              <w:t>2</w:t>
            </w:r>
          </w:p>
        </w:tc>
        <w:tc>
          <w:tcPr>
            <w:tcW w:w="1642" w:type="dxa"/>
          </w:tcPr>
          <w:p w:rsidR="005F7093" w:rsidRPr="00B63824" w:rsidRDefault="005F7093" w:rsidP="00AD49A7">
            <w:pPr>
              <w:spacing w:after="0" w:line="276" w:lineRule="auto"/>
              <w:jc w:val="center"/>
              <w:rPr>
                <w:rFonts w:cs="Times New Roman"/>
                <w:lang w:val="id-ID"/>
              </w:rPr>
            </w:pPr>
            <w:r>
              <w:rPr>
                <w:rFonts w:cs="Times New Roman"/>
                <w:lang w:val="id-ID"/>
              </w:rPr>
              <w:t>0</w:t>
            </w:r>
          </w:p>
        </w:tc>
        <w:tc>
          <w:tcPr>
            <w:tcW w:w="1642" w:type="dxa"/>
          </w:tcPr>
          <w:p w:rsidR="005F7093" w:rsidRPr="00812675" w:rsidRDefault="005F7093" w:rsidP="00AD49A7">
            <w:pPr>
              <w:spacing w:after="0" w:line="276" w:lineRule="auto"/>
              <w:jc w:val="center"/>
              <w:rPr>
                <w:rFonts w:cs="Times New Roman"/>
                <w:lang w:val="id-ID"/>
              </w:rPr>
            </w:pPr>
            <w:r>
              <w:rPr>
                <w:rFonts w:cs="Times New Roman"/>
                <w:lang w:val="id-ID"/>
              </w:rPr>
              <w:t>0</w:t>
            </w:r>
          </w:p>
        </w:tc>
        <w:tc>
          <w:tcPr>
            <w:tcW w:w="1642" w:type="dxa"/>
          </w:tcPr>
          <w:p w:rsidR="005F7093" w:rsidRPr="00B94FD2" w:rsidRDefault="005F7093" w:rsidP="00AD49A7">
            <w:pPr>
              <w:spacing w:after="0" w:line="276" w:lineRule="auto"/>
              <w:jc w:val="center"/>
              <w:rPr>
                <w:rFonts w:cs="Times New Roman"/>
                <w:lang w:val="id-ID"/>
              </w:rPr>
            </w:pPr>
            <w:r>
              <w:rPr>
                <w:rFonts w:cs="Times New Roman"/>
                <w:lang w:val="id-ID"/>
              </w:rPr>
              <w:t>0%</w:t>
            </w:r>
          </w:p>
        </w:tc>
      </w:tr>
      <w:tr w:rsidR="005F7093" w:rsidRPr="00627599" w:rsidTr="000F322C">
        <w:tc>
          <w:tcPr>
            <w:tcW w:w="2122" w:type="dxa"/>
          </w:tcPr>
          <w:p w:rsidR="005F7093" w:rsidRPr="00397F2C" w:rsidRDefault="005F7093" w:rsidP="00AD49A7">
            <w:pPr>
              <w:spacing w:after="0" w:line="276" w:lineRule="auto"/>
              <w:jc w:val="center"/>
              <w:rPr>
                <w:rFonts w:cs="Times New Roman"/>
              </w:rPr>
            </w:pPr>
            <w:r>
              <w:rPr>
                <w:rFonts w:cs="Times New Roman"/>
              </w:rPr>
              <w:t>Sangat Tidak Setuju</w:t>
            </w:r>
          </w:p>
        </w:tc>
        <w:tc>
          <w:tcPr>
            <w:tcW w:w="1162" w:type="dxa"/>
          </w:tcPr>
          <w:p w:rsidR="005F7093" w:rsidRPr="00B63824" w:rsidRDefault="005F7093" w:rsidP="00AD49A7">
            <w:pPr>
              <w:spacing w:after="0" w:line="276" w:lineRule="auto"/>
              <w:jc w:val="center"/>
              <w:rPr>
                <w:rFonts w:cs="Times New Roman"/>
                <w:lang w:val="id-ID"/>
              </w:rPr>
            </w:pPr>
            <w:r>
              <w:rPr>
                <w:rFonts w:cs="Times New Roman"/>
                <w:lang w:val="id-ID"/>
              </w:rPr>
              <w:t>1</w:t>
            </w:r>
          </w:p>
        </w:tc>
        <w:tc>
          <w:tcPr>
            <w:tcW w:w="1642" w:type="dxa"/>
          </w:tcPr>
          <w:p w:rsidR="005F7093" w:rsidRPr="00B63824" w:rsidRDefault="005F7093" w:rsidP="00AD49A7">
            <w:pPr>
              <w:spacing w:after="0" w:line="276" w:lineRule="auto"/>
              <w:jc w:val="center"/>
              <w:rPr>
                <w:rFonts w:cs="Times New Roman"/>
                <w:lang w:val="id-ID"/>
              </w:rPr>
            </w:pPr>
            <w:r>
              <w:rPr>
                <w:rFonts w:cs="Times New Roman"/>
                <w:lang w:val="id-ID"/>
              </w:rPr>
              <w:t>0</w:t>
            </w:r>
          </w:p>
        </w:tc>
        <w:tc>
          <w:tcPr>
            <w:tcW w:w="1642" w:type="dxa"/>
          </w:tcPr>
          <w:p w:rsidR="005F7093" w:rsidRPr="00812675" w:rsidRDefault="005F7093" w:rsidP="00AD49A7">
            <w:pPr>
              <w:spacing w:after="0" w:line="276" w:lineRule="auto"/>
              <w:jc w:val="center"/>
              <w:rPr>
                <w:rFonts w:cs="Times New Roman"/>
                <w:lang w:val="id-ID"/>
              </w:rPr>
            </w:pPr>
            <w:r>
              <w:rPr>
                <w:rFonts w:cs="Times New Roman"/>
                <w:lang w:val="id-ID"/>
              </w:rPr>
              <w:t>0</w:t>
            </w:r>
          </w:p>
        </w:tc>
        <w:tc>
          <w:tcPr>
            <w:tcW w:w="1642" w:type="dxa"/>
          </w:tcPr>
          <w:p w:rsidR="005F7093" w:rsidRPr="00B04232" w:rsidRDefault="005F7093" w:rsidP="00AD49A7">
            <w:pPr>
              <w:spacing w:after="0" w:line="276" w:lineRule="auto"/>
              <w:jc w:val="center"/>
              <w:rPr>
                <w:rFonts w:cs="Times New Roman"/>
                <w:lang w:val="id-ID"/>
              </w:rPr>
            </w:pPr>
            <w:r>
              <w:rPr>
                <w:rFonts w:cs="Times New Roman"/>
                <w:lang w:val="id-ID"/>
              </w:rPr>
              <w:t>0%</w:t>
            </w:r>
          </w:p>
        </w:tc>
      </w:tr>
      <w:tr w:rsidR="005F7093" w:rsidRPr="00627599" w:rsidTr="000F322C">
        <w:tc>
          <w:tcPr>
            <w:tcW w:w="2122" w:type="dxa"/>
          </w:tcPr>
          <w:p w:rsidR="005F7093" w:rsidRPr="00627599" w:rsidRDefault="005F7093" w:rsidP="00AD49A7">
            <w:pPr>
              <w:spacing w:after="0" w:line="276" w:lineRule="auto"/>
              <w:jc w:val="center"/>
              <w:rPr>
                <w:rFonts w:cs="Times New Roman"/>
                <w:lang w:val="id-ID"/>
              </w:rPr>
            </w:pPr>
            <w:r w:rsidRPr="00627599">
              <w:rPr>
                <w:rFonts w:cs="Times New Roman"/>
                <w:lang w:val="id-ID"/>
              </w:rPr>
              <w:t>Jumlah</w:t>
            </w:r>
          </w:p>
        </w:tc>
        <w:tc>
          <w:tcPr>
            <w:tcW w:w="1162" w:type="dxa"/>
          </w:tcPr>
          <w:p w:rsidR="005F7093" w:rsidRPr="00627599" w:rsidRDefault="005F7093" w:rsidP="00AD49A7">
            <w:pPr>
              <w:spacing w:after="0" w:line="276" w:lineRule="auto"/>
              <w:rPr>
                <w:rFonts w:cs="Times New Roman"/>
              </w:rPr>
            </w:pPr>
          </w:p>
        </w:tc>
        <w:tc>
          <w:tcPr>
            <w:tcW w:w="1642" w:type="dxa"/>
          </w:tcPr>
          <w:p w:rsidR="005F7093" w:rsidRPr="00B63824" w:rsidRDefault="005F7093" w:rsidP="00AD49A7">
            <w:pPr>
              <w:spacing w:after="0" w:line="276" w:lineRule="auto"/>
              <w:jc w:val="center"/>
              <w:rPr>
                <w:rFonts w:cs="Times New Roman"/>
                <w:lang w:val="id-ID"/>
              </w:rPr>
            </w:pPr>
            <w:r>
              <w:rPr>
                <w:rFonts w:cs="Times New Roman"/>
                <w:lang w:val="id-ID"/>
              </w:rPr>
              <w:t>65</w:t>
            </w:r>
          </w:p>
        </w:tc>
        <w:tc>
          <w:tcPr>
            <w:tcW w:w="1642" w:type="dxa"/>
          </w:tcPr>
          <w:p w:rsidR="005F7093" w:rsidRPr="004A110C" w:rsidRDefault="005F7093" w:rsidP="00AD49A7">
            <w:pPr>
              <w:spacing w:after="0" w:line="276" w:lineRule="auto"/>
              <w:jc w:val="center"/>
              <w:rPr>
                <w:rFonts w:cs="Times New Roman"/>
              </w:rPr>
            </w:pPr>
            <w:r>
              <w:rPr>
                <w:rFonts w:cs="Times New Roman"/>
                <w:lang w:val="id-ID"/>
              </w:rPr>
              <w:t>263</w:t>
            </w:r>
          </w:p>
        </w:tc>
        <w:tc>
          <w:tcPr>
            <w:tcW w:w="1642" w:type="dxa"/>
          </w:tcPr>
          <w:p w:rsidR="005F7093" w:rsidRPr="00B04232" w:rsidRDefault="005F7093" w:rsidP="00AD49A7">
            <w:pPr>
              <w:spacing w:after="0" w:line="276" w:lineRule="auto"/>
              <w:jc w:val="center"/>
              <w:rPr>
                <w:rFonts w:cs="Times New Roman"/>
                <w:lang w:val="id-ID"/>
              </w:rPr>
            </w:pPr>
            <w:r>
              <w:rPr>
                <w:rFonts w:cs="Times New Roman"/>
                <w:lang w:val="id-ID"/>
              </w:rPr>
              <w:t>100%</w:t>
            </w:r>
          </w:p>
        </w:tc>
      </w:tr>
    </w:tbl>
    <w:p w:rsidR="005F7093" w:rsidRPr="00627599" w:rsidRDefault="005F7093" w:rsidP="009700B2">
      <w:pPr>
        <w:spacing w:after="120" w:line="276" w:lineRule="auto"/>
        <w:rPr>
          <w:rFonts w:cs="Times New Roman"/>
        </w:rPr>
      </w:pPr>
      <w:r w:rsidRPr="00627599">
        <w:rPr>
          <w:rFonts w:cs="Times New Roman"/>
        </w:rPr>
        <w:t>Sumber : Data Primer yang diolah (Tahun 2022)</w:t>
      </w:r>
    </w:p>
    <w:p w:rsidR="005F7093" w:rsidRDefault="005F7093" w:rsidP="009700B2">
      <w:pPr>
        <w:spacing w:after="120" w:line="276" w:lineRule="auto"/>
        <w:rPr>
          <w:rFonts w:cs="Times New Roman"/>
          <w:sz w:val="24"/>
          <w:szCs w:val="24"/>
        </w:rPr>
      </w:pPr>
      <w:r>
        <w:rPr>
          <w:rFonts w:cs="Times New Roman"/>
          <w:sz w:val="24"/>
          <w:szCs w:val="24"/>
        </w:rPr>
        <w:t>Total dalam pengumpulan data angket :</w:t>
      </w:r>
    </w:p>
    <w:p w:rsidR="005F7093" w:rsidRPr="00C80A56" w:rsidRDefault="005F7093"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5F7093" w:rsidRPr="00D90024" w:rsidRDefault="005F7093" w:rsidP="009700B2">
      <w:pPr>
        <w:pStyle w:val="ListParagraph"/>
        <w:spacing w:after="120" w:line="276" w:lineRule="auto"/>
        <w:ind w:left="-567" w:firstLine="2314"/>
        <w:jc w:val="center"/>
        <w:rPr>
          <w:rFonts w:eastAsiaTheme="minorEastAsia"/>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263</m:t>
              </m:r>
            </m:num>
            <m:den>
              <m:r>
                <m:rPr>
                  <m:sty m:val="p"/>
                </m:rPr>
                <w:rPr>
                  <w:rFonts w:ascii="Cambria Math" w:hAnsi="Cambria Math"/>
                  <w:sz w:val="24"/>
                  <w:szCs w:val="24"/>
                </w:rPr>
                <m:t xml:space="preserve"> 325</m:t>
              </m:r>
            </m:den>
          </m:f>
          <m:r>
            <w:rPr>
              <w:rFonts w:ascii="Cambria Math" w:hAnsi="Cambria Math"/>
              <w:sz w:val="24"/>
              <w:szCs w:val="24"/>
            </w:rPr>
            <m:t xml:space="preserve"> x 100=80,9%</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D90024" w:rsidRPr="00564DF5" w:rsidTr="00D90024">
        <w:trPr>
          <w:trHeight w:val="307"/>
        </w:trPr>
        <w:tc>
          <w:tcPr>
            <w:tcW w:w="1455" w:type="dxa"/>
            <w:tcBorders>
              <w:top w:val="nil"/>
            </w:tcBorders>
          </w:tcPr>
          <w:p w:rsidR="00D90024" w:rsidRPr="00564DF5" w:rsidRDefault="00D90024"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D90024" w:rsidRPr="00564DF5" w:rsidRDefault="00D90024"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D90024" w:rsidRPr="00564DF5" w:rsidRDefault="00D90024"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D90024" w:rsidRPr="00564DF5" w:rsidRDefault="00D90024"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D90024" w:rsidRPr="00564DF5" w:rsidRDefault="00D90024" w:rsidP="009700B2">
            <w:pPr>
              <w:pStyle w:val="TableParagraph"/>
              <w:spacing w:before="115" w:line="276" w:lineRule="auto"/>
              <w:ind w:left="205"/>
              <w:rPr>
                <w:sz w:val="24"/>
                <w:szCs w:val="24"/>
              </w:rPr>
            </w:pPr>
            <w:r>
              <w:rPr>
                <w:sz w:val="24"/>
                <w:szCs w:val="24"/>
              </w:rPr>
              <w:t xml:space="preserve">     SS</w:t>
            </w:r>
          </w:p>
        </w:tc>
      </w:tr>
      <w:tr w:rsidR="00D90024" w:rsidRPr="00564DF5" w:rsidTr="00D90024">
        <w:trPr>
          <w:trHeight w:val="766"/>
        </w:trPr>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p>
          <w:p w:rsidR="00D90024" w:rsidRPr="00564DF5" w:rsidRDefault="00D90024"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D90024" w:rsidRPr="00564DF5" w:rsidRDefault="00D90024"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35040" behindDoc="0" locked="0" layoutInCell="1" allowOverlap="1" wp14:anchorId="3D9F5E90" wp14:editId="25FB7E93">
                      <wp:simplePos x="0" y="0"/>
                      <wp:positionH relativeFrom="column">
                        <wp:posOffset>62230</wp:posOffset>
                      </wp:positionH>
                      <wp:positionV relativeFrom="paragraph">
                        <wp:posOffset>-20320</wp:posOffset>
                      </wp:positionV>
                      <wp:extent cx="0" cy="225425"/>
                      <wp:effectExtent l="57150" t="19050" r="76200" b="79375"/>
                      <wp:wrapNone/>
                      <wp:docPr id="55" name="Straight Connector 55"/>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66BC05B5" id="Straight Connector 55"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pt,-1.6pt" to="4.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" strokecolor="windowText" strokeweight="2pt">
                      <v:shadow on="t" color="black" opacity="24903f" origin=",.5" offset="0,.55556mm"/>
                    </v:line>
                  </w:pict>
                </mc:Fallback>
              </mc:AlternateContent>
            </w:r>
          </w:p>
          <w:p w:rsidR="00D90024" w:rsidRPr="00564DF5" w:rsidRDefault="00D90024" w:rsidP="009700B2">
            <w:pPr>
              <w:spacing w:line="276" w:lineRule="auto"/>
              <w:rPr>
                <w:rFonts w:cs="Times New Roman"/>
                <w:sz w:val="24"/>
                <w:szCs w:val="24"/>
                <w:lang w:val="id"/>
              </w:rPr>
            </w:pPr>
            <w:r>
              <w:rPr>
                <w:rFonts w:cs="Times New Roman"/>
                <w:sz w:val="24"/>
                <w:szCs w:val="24"/>
                <w:lang w:val="id"/>
              </w:rPr>
              <w:t>80,9%</w:t>
            </w:r>
            <w:r w:rsidRPr="00564DF5">
              <w:rPr>
                <w:rFonts w:cs="Times New Roman"/>
                <w:sz w:val="24"/>
                <w:szCs w:val="24"/>
                <w:lang w:val="id"/>
              </w:rPr>
              <w:t xml:space="preserve"> </w:t>
            </w:r>
          </w:p>
        </w:tc>
      </w:tr>
    </w:tbl>
    <w:p w:rsidR="00D90024" w:rsidRPr="00E44889" w:rsidRDefault="00D90024" w:rsidP="00E44889">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AD49A7">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5F7093" w:rsidRDefault="005F7093" w:rsidP="009700B2">
      <w:pPr>
        <w:spacing w:line="276" w:lineRule="auto"/>
        <w:ind w:firstLine="720"/>
        <w:jc w:val="both"/>
        <w:rPr>
          <w:rFonts w:cs="Times New Roman"/>
          <w:sz w:val="24"/>
          <w:szCs w:val="24"/>
        </w:rPr>
      </w:pPr>
      <w:r w:rsidRPr="00072704">
        <w:rPr>
          <w:rFonts w:cs="Times New Roman"/>
          <w:sz w:val="24"/>
          <w:szCs w:val="24"/>
        </w:rPr>
        <w:t>Berdasarkan tabel 4.</w:t>
      </w:r>
      <w:r w:rsidR="00A701F9">
        <w:rPr>
          <w:rFonts w:cs="Times New Roman"/>
          <w:sz w:val="24"/>
          <w:szCs w:val="24"/>
        </w:rPr>
        <w:t>27</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Pr="005F7093">
        <w:rPr>
          <w:rFonts w:cs="Times New Roman"/>
          <w:sz w:val="24"/>
          <w:szCs w:val="24"/>
        </w:rPr>
        <w:t xml:space="preserve">Gaji yang telah diberikan Instansi sesuai dengan tanggung jawab yang dibebankan kepada </w:t>
      </w:r>
      <w:r w:rsidR="003030D9">
        <w:rPr>
          <w:rFonts w:cs="Times New Roman"/>
          <w:sz w:val="24"/>
          <w:szCs w:val="24"/>
        </w:rPr>
        <w:t>Pegawai</w:t>
      </w:r>
      <w:r w:rsidRPr="004A110C">
        <w:rPr>
          <w:rFonts w:cs="Times New Roman"/>
          <w:sz w:val="24"/>
          <w:szCs w:val="24"/>
        </w:rPr>
        <w:t>”</w:t>
      </w:r>
      <w:r w:rsidRPr="00072704">
        <w:rPr>
          <w:rFonts w:cs="Times New Roman"/>
          <w:sz w:val="24"/>
          <w:szCs w:val="24"/>
        </w:rPr>
        <w:t xml:space="preserve"> yaitu sebanyak </w:t>
      </w:r>
      <w:r>
        <w:rPr>
          <w:rFonts w:cs="Times New Roman"/>
          <w:sz w:val="24"/>
          <w:szCs w:val="24"/>
        </w:rPr>
        <w:t xml:space="preserve">5 </w:t>
      </w:r>
      <w:r w:rsidRPr="00072704">
        <w:rPr>
          <w:rFonts w:cs="Times New Roman"/>
          <w:sz w:val="24"/>
          <w:szCs w:val="24"/>
        </w:rPr>
        <w:t>responden (</w:t>
      </w:r>
      <w:r>
        <w:rPr>
          <w:rFonts w:cs="Times New Roman"/>
          <w:sz w:val="24"/>
          <w:szCs w:val="24"/>
        </w:rPr>
        <w:t>7,7%), setuju</w:t>
      </w:r>
      <w:r w:rsidRPr="003635BB">
        <w:rPr>
          <w:rFonts w:cs="Times New Roman"/>
          <w:sz w:val="24"/>
          <w:szCs w:val="24"/>
        </w:rPr>
        <w:t xml:space="preserve"> sebanyak </w:t>
      </w:r>
      <w:r>
        <w:rPr>
          <w:rFonts w:cs="Times New Roman"/>
          <w:sz w:val="24"/>
          <w:szCs w:val="24"/>
        </w:rPr>
        <w:t>58 responden (89,2%), kurang setuju</w:t>
      </w:r>
      <w:r w:rsidRPr="003635BB">
        <w:rPr>
          <w:rFonts w:cs="Times New Roman"/>
          <w:sz w:val="24"/>
          <w:szCs w:val="24"/>
        </w:rPr>
        <w:t xml:space="preserve"> sebanyak</w:t>
      </w:r>
      <w:r>
        <w:rPr>
          <w:rFonts w:cs="Times New Roman"/>
          <w:sz w:val="24"/>
          <w:szCs w:val="24"/>
        </w:rPr>
        <w:t xml:space="preserve"> 2 responden (3,1</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Pr>
          <w:rFonts w:cs="Times New Roman"/>
          <w:sz w:val="24"/>
          <w:szCs w:val="24"/>
        </w:rPr>
        <w:t>80,9</w:t>
      </w:r>
      <w:r w:rsidRPr="00072704">
        <w:rPr>
          <w:rFonts w:cs="Times New Roman"/>
          <w:sz w:val="24"/>
          <w:szCs w:val="24"/>
        </w:rPr>
        <w:t xml:space="preserve">% yang </w:t>
      </w:r>
      <w:r>
        <w:rPr>
          <w:rFonts w:cs="Times New Roman"/>
          <w:sz w:val="24"/>
          <w:szCs w:val="24"/>
        </w:rPr>
        <w:t xml:space="preserve">menunjukan bahwa responden </w:t>
      </w:r>
      <w:r w:rsidR="00522EBA">
        <w:rPr>
          <w:rFonts w:cs="Times New Roman"/>
          <w:sz w:val="24"/>
          <w:szCs w:val="24"/>
        </w:rPr>
        <w:t xml:space="preserve">sangat </w:t>
      </w:r>
      <w:r>
        <w:rPr>
          <w:rFonts w:cs="Times New Roman"/>
          <w:sz w:val="24"/>
          <w:szCs w:val="24"/>
        </w:rPr>
        <w:t>setuju dengan pernyataan tersebut.</w:t>
      </w:r>
    </w:p>
    <w:p w:rsidR="001D131C" w:rsidRPr="00AC7CD3" w:rsidRDefault="00AC7CD3" w:rsidP="00B623B6">
      <w:pPr>
        <w:spacing w:after="0" w:line="276" w:lineRule="auto"/>
        <w:ind w:left="279" w:hanging="279"/>
        <w:rPr>
          <w:rFonts w:cs="Times New Roman"/>
          <w:sz w:val="24"/>
          <w:szCs w:val="24"/>
        </w:rPr>
      </w:pPr>
      <w:r>
        <w:rPr>
          <w:rFonts w:cs="Times New Roman"/>
          <w:sz w:val="24"/>
          <w:szCs w:val="24"/>
        </w:rPr>
        <w:t>c</w:t>
      </w:r>
      <w:r w:rsidR="005F7093" w:rsidRPr="00C40EE3">
        <w:rPr>
          <w:rFonts w:cs="Times New Roman"/>
          <w:sz w:val="24"/>
          <w:szCs w:val="24"/>
        </w:rPr>
        <w:t xml:space="preserve">. </w:t>
      </w:r>
      <w:r w:rsidRPr="00AC7CD3">
        <w:rPr>
          <w:rFonts w:cs="Times New Roman"/>
          <w:sz w:val="24"/>
          <w:szCs w:val="24"/>
        </w:rPr>
        <w:t xml:space="preserve">Gaji yang telah diberikan cukup untuk kebutuhan sehari-hari </w:t>
      </w:r>
    </w:p>
    <w:p w:rsidR="005F7093" w:rsidRPr="00072704" w:rsidRDefault="00A15968" w:rsidP="00B623B6">
      <w:pPr>
        <w:pStyle w:val="Heading5"/>
        <w:jc w:val="center"/>
      </w:pPr>
      <w:r>
        <w:t>T</w:t>
      </w:r>
      <w:r w:rsidR="00A701F9">
        <w:t>abel 4.28</w:t>
      </w:r>
      <w:r w:rsidR="005F7093">
        <w:t xml:space="preserve"> </w:t>
      </w:r>
      <w:r w:rsidR="005F7093" w:rsidRPr="00072704">
        <w:t>Tanggapan Responden Mengenai</w:t>
      </w:r>
    </w:p>
    <w:p w:rsidR="005F7093" w:rsidRPr="00AC7CD3" w:rsidRDefault="005F7093" w:rsidP="00B623B6">
      <w:pPr>
        <w:spacing w:after="0" w:line="276" w:lineRule="auto"/>
        <w:ind w:left="279" w:hanging="279"/>
        <w:jc w:val="center"/>
        <w:rPr>
          <w:rFonts w:cs="Times New Roman"/>
          <w:sz w:val="24"/>
          <w:szCs w:val="24"/>
        </w:rPr>
      </w:pPr>
      <w:r w:rsidRPr="00072704">
        <w:rPr>
          <w:rFonts w:cs="Times New Roman"/>
          <w:sz w:val="24"/>
          <w:szCs w:val="24"/>
        </w:rPr>
        <w:t>“</w:t>
      </w:r>
      <w:r w:rsidR="00AC7CD3" w:rsidRPr="00AC7CD3">
        <w:rPr>
          <w:rFonts w:cs="Times New Roman"/>
          <w:sz w:val="24"/>
          <w:szCs w:val="24"/>
        </w:rPr>
        <w:t>Gaji yang telah diberikan cukup untuk kebutuhan sehari-hari</w:t>
      </w:r>
      <w:r w:rsidRPr="00AC7CD3">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5F7093" w:rsidRPr="00627599" w:rsidTr="001D131C">
        <w:tc>
          <w:tcPr>
            <w:tcW w:w="2122" w:type="dxa"/>
          </w:tcPr>
          <w:p w:rsidR="005F7093" w:rsidRPr="00627599" w:rsidRDefault="005F7093" w:rsidP="00B623B6">
            <w:pPr>
              <w:spacing w:after="0" w:line="276" w:lineRule="auto"/>
              <w:jc w:val="center"/>
              <w:rPr>
                <w:rFonts w:cs="Times New Roman"/>
                <w:lang w:val="id-ID"/>
              </w:rPr>
            </w:pPr>
            <w:r w:rsidRPr="00627599">
              <w:rPr>
                <w:rFonts w:cs="Times New Roman"/>
                <w:lang w:val="id-ID"/>
              </w:rPr>
              <w:t>Keterangan</w:t>
            </w:r>
          </w:p>
        </w:tc>
        <w:tc>
          <w:tcPr>
            <w:tcW w:w="1162" w:type="dxa"/>
          </w:tcPr>
          <w:p w:rsidR="005F7093" w:rsidRPr="00627599" w:rsidRDefault="005F7093" w:rsidP="00B623B6">
            <w:pPr>
              <w:spacing w:after="0" w:line="276" w:lineRule="auto"/>
              <w:jc w:val="center"/>
              <w:rPr>
                <w:rFonts w:cs="Times New Roman"/>
                <w:lang w:val="id-ID"/>
              </w:rPr>
            </w:pPr>
            <w:r w:rsidRPr="00627599">
              <w:rPr>
                <w:rFonts w:cs="Times New Roman"/>
                <w:lang w:val="id-ID"/>
              </w:rPr>
              <w:t>Skor</w:t>
            </w:r>
          </w:p>
        </w:tc>
        <w:tc>
          <w:tcPr>
            <w:tcW w:w="1642" w:type="dxa"/>
          </w:tcPr>
          <w:p w:rsidR="005F7093" w:rsidRPr="00627599" w:rsidRDefault="005F7093" w:rsidP="00B623B6">
            <w:pPr>
              <w:spacing w:after="0" w:line="276" w:lineRule="auto"/>
              <w:jc w:val="center"/>
              <w:rPr>
                <w:rFonts w:cs="Times New Roman"/>
                <w:lang w:val="id-ID"/>
              </w:rPr>
            </w:pPr>
            <w:r w:rsidRPr="00627599">
              <w:rPr>
                <w:rFonts w:cs="Times New Roman"/>
                <w:lang w:val="id-ID"/>
              </w:rPr>
              <w:t>Jumlah Responden</w:t>
            </w:r>
          </w:p>
        </w:tc>
        <w:tc>
          <w:tcPr>
            <w:tcW w:w="1642" w:type="dxa"/>
          </w:tcPr>
          <w:p w:rsidR="005F7093" w:rsidRPr="00627599" w:rsidRDefault="005F7093" w:rsidP="00B623B6">
            <w:pPr>
              <w:spacing w:after="0" w:line="276" w:lineRule="auto"/>
              <w:jc w:val="center"/>
              <w:rPr>
                <w:rFonts w:cs="Times New Roman"/>
                <w:lang w:val="id-ID"/>
              </w:rPr>
            </w:pPr>
            <w:r w:rsidRPr="00627599">
              <w:rPr>
                <w:rFonts w:cs="Times New Roman"/>
                <w:lang w:val="id-ID"/>
              </w:rPr>
              <w:t>Skor Total</w:t>
            </w:r>
          </w:p>
        </w:tc>
        <w:tc>
          <w:tcPr>
            <w:tcW w:w="1642" w:type="dxa"/>
          </w:tcPr>
          <w:p w:rsidR="005F7093" w:rsidRPr="00627599" w:rsidRDefault="005F7093" w:rsidP="00B623B6">
            <w:pPr>
              <w:spacing w:after="0" w:line="276" w:lineRule="auto"/>
              <w:jc w:val="center"/>
              <w:rPr>
                <w:rFonts w:cs="Times New Roman"/>
                <w:lang w:val="id-ID"/>
              </w:rPr>
            </w:pPr>
            <w:r w:rsidRPr="00627599">
              <w:rPr>
                <w:rFonts w:cs="Times New Roman"/>
                <w:lang w:val="id-ID"/>
              </w:rPr>
              <w:t>Persentase (%)</w:t>
            </w:r>
          </w:p>
        </w:tc>
      </w:tr>
      <w:tr w:rsidR="005F7093" w:rsidRPr="00627599" w:rsidTr="001D131C">
        <w:tc>
          <w:tcPr>
            <w:tcW w:w="2122" w:type="dxa"/>
          </w:tcPr>
          <w:p w:rsidR="005F7093" w:rsidRPr="00806BC2" w:rsidRDefault="005F7093" w:rsidP="00AD49A7">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5F7093" w:rsidRPr="00B63824" w:rsidRDefault="005F7093" w:rsidP="00AD49A7">
            <w:pPr>
              <w:spacing w:after="0" w:line="276" w:lineRule="auto"/>
              <w:jc w:val="center"/>
              <w:rPr>
                <w:rFonts w:cs="Times New Roman"/>
                <w:lang w:val="id-ID"/>
              </w:rPr>
            </w:pPr>
            <w:r>
              <w:rPr>
                <w:rFonts w:cs="Times New Roman"/>
                <w:lang w:val="id-ID"/>
              </w:rPr>
              <w:t>5</w:t>
            </w:r>
          </w:p>
        </w:tc>
        <w:tc>
          <w:tcPr>
            <w:tcW w:w="1642" w:type="dxa"/>
          </w:tcPr>
          <w:p w:rsidR="005F7093" w:rsidRPr="00B63824" w:rsidRDefault="00634A6E" w:rsidP="00AD49A7">
            <w:pPr>
              <w:spacing w:after="0" w:line="276" w:lineRule="auto"/>
              <w:jc w:val="center"/>
              <w:rPr>
                <w:rFonts w:cs="Times New Roman"/>
                <w:lang w:val="id-ID"/>
              </w:rPr>
            </w:pPr>
            <w:r>
              <w:rPr>
                <w:rFonts w:cs="Times New Roman"/>
                <w:lang w:val="id-ID"/>
              </w:rPr>
              <w:t>6</w:t>
            </w:r>
          </w:p>
        </w:tc>
        <w:tc>
          <w:tcPr>
            <w:tcW w:w="1642" w:type="dxa"/>
          </w:tcPr>
          <w:p w:rsidR="005F7093" w:rsidRPr="002129B1" w:rsidRDefault="00634A6E" w:rsidP="00AD49A7">
            <w:pPr>
              <w:spacing w:after="0" w:line="276" w:lineRule="auto"/>
              <w:jc w:val="center"/>
              <w:rPr>
                <w:rFonts w:cs="Times New Roman"/>
              </w:rPr>
            </w:pPr>
            <w:r>
              <w:rPr>
                <w:rFonts w:cs="Times New Roman"/>
              </w:rPr>
              <w:t>30</w:t>
            </w:r>
          </w:p>
        </w:tc>
        <w:tc>
          <w:tcPr>
            <w:tcW w:w="1642" w:type="dxa"/>
          </w:tcPr>
          <w:p w:rsidR="005F7093" w:rsidRPr="00B94FD2" w:rsidRDefault="00634A6E" w:rsidP="00AD49A7">
            <w:pPr>
              <w:spacing w:after="0" w:line="276" w:lineRule="auto"/>
              <w:jc w:val="center"/>
              <w:rPr>
                <w:rFonts w:cs="Times New Roman"/>
                <w:lang w:val="id-ID"/>
              </w:rPr>
            </w:pPr>
            <w:r>
              <w:rPr>
                <w:rFonts w:cs="Times New Roman"/>
              </w:rPr>
              <w:t>9,2</w:t>
            </w:r>
            <w:r w:rsidR="005F7093">
              <w:rPr>
                <w:rFonts w:cs="Times New Roman"/>
                <w:lang w:val="id-ID"/>
              </w:rPr>
              <w:t>%</w:t>
            </w:r>
          </w:p>
        </w:tc>
      </w:tr>
      <w:tr w:rsidR="005F7093" w:rsidRPr="00627599" w:rsidTr="001D131C">
        <w:tc>
          <w:tcPr>
            <w:tcW w:w="2122" w:type="dxa"/>
          </w:tcPr>
          <w:p w:rsidR="005F7093" w:rsidRPr="00627599" w:rsidRDefault="005F7093" w:rsidP="00AD49A7">
            <w:pPr>
              <w:spacing w:after="0" w:line="276" w:lineRule="auto"/>
              <w:jc w:val="center"/>
              <w:rPr>
                <w:rFonts w:cs="Times New Roman"/>
                <w:lang w:val="id-ID"/>
              </w:rPr>
            </w:pPr>
            <w:r>
              <w:rPr>
                <w:rFonts w:cs="Times New Roman"/>
                <w:lang w:val="id-ID"/>
              </w:rPr>
              <w:t>Setuju</w:t>
            </w:r>
          </w:p>
        </w:tc>
        <w:tc>
          <w:tcPr>
            <w:tcW w:w="1162" w:type="dxa"/>
          </w:tcPr>
          <w:p w:rsidR="005F7093" w:rsidRPr="00B63824" w:rsidRDefault="005F7093" w:rsidP="00AD49A7">
            <w:pPr>
              <w:spacing w:after="0" w:line="276" w:lineRule="auto"/>
              <w:jc w:val="center"/>
              <w:rPr>
                <w:rFonts w:cs="Times New Roman"/>
                <w:lang w:val="id-ID"/>
              </w:rPr>
            </w:pPr>
            <w:r>
              <w:rPr>
                <w:rFonts w:cs="Times New Roman"/>
                <w:lang w:val="id-ID"/>
              </w:rPr>
              <w:t>4</w:t>
            </w:r>
          </w:p>
        </w:tc>
        <w:tc>
          <w:tcPr>
            <w:tcW w:w="1642" w:type="dxa"/>
          </w:tcPr>
          <w:p w:rsidR="005F7093" w:rsidRPr="00B63824" w:rsidRDefault="00634A6E" w:rsidP="00AD49A7">
            <w:pPr>
              <w:spacing w:after="0" w:line="276" w:lineRule="auto"/>
              <w:jc w:val="center"/>
              <w:rPr>
                <w:rFonts w:cs="Times New Roman"/>
                <w:lang w:val="id-ID"/>
              </w:rPr>
            </w:pPr>
            <w:r>
              <w:rPr>
                <w:rFonts w:cs="Times New Roman"/>
                <w:lang w:val="id-ID"/>
              </w:rPr>
              <w:t>47</w:t>
            </w:r>
          </w:p>
        </w:tc>
        <w:tc>
          <w:tcPr>
            <w:tcW w:w="1642" w:type="dxa"/>
          </w:tcPr>
          <w:p w:rsidR="005F7093" w:rsidRPr="00953331" w:rsidRDefault="00634A6E" w:rsidP="00AD49A7">
            <w:pPr>
              <w:spacing w:after="0" w:line="276" w:lineRule="auto"/>
              <w:jc w:val="center"/>
              <w:rPr>
                <w:rFonts w:cs="Times New Roman"/>
              </w:rPr>
            </w:pPr>
            <w:r>
              <w:rPr>
                <w:rFonts w:cs="Times New Roman"/>
              </w:rPr>
              <w:t>188</w:t>
            </w:r>
          </w:p>
        </w:tc>
        <w:tc>
          <w:tcPr>
            <w:tcW w:w="1642" w:type="dxa"/>
          </w:tcPr>
          <w:p w:rsidR="005F7093" w:rsidRPr="00B94FD2" w:rsidRDefault="00634A6E" w:rsidP="00AD49A7">
            <w:pPr>
              <w:spacing w:after="0" w:line="276" w:lineRule="auto"/>
              <w:jc w:val="center"/>
              <w:rPr>
                <w:rFonts w:cs="Times New Roman"/>
                <w:lang w:val="id-ID"/>
              </w:rPr>
            </w:pPr>
            <w:r>
              <w:rPr>
                <w:rFonts w:cs="Times New Roman"/>
                <w:lang w:val="id-ID"/>
              </w:rPr>
              <w:t>72,3</w:t>
            </w:r>
            <w:r w:rsidR="005F7093">
              <w:rPr>
                <w:rFonts w:cs="Times New Roman"/>
                <w:lang w:val="id-ID"/>
              </w:rPr>
              <w:t>%</w:t>
            </w:r>
          </w:p>
        </w:tc>
      </w:tr>
      <w:tr w:rsidR="005F7093" w:rsidRPr="00627599" w:rsidTr="001D131C">
        <w:tc>
          <w:tcPr>
            <w:tcW w:w="2122" w:type="dxa"/>
          </w:tcPr>
          <w:p w:rsidR="005F7093" w:rsidRPr="00397F2C" w:rsidRDefault="005F7093" w:rsidP="00AD49A7">
            <w:pPr>
              <w:spacing w:after="0" w:line="276" w:lineRule="auto"/>
              <w:jc w:val="center"/>
              <w:rPr>
                <w:rFonts w:cs="Times New Roman"/>
              </w:rPr>
            </w:pPr>
            <w:r>
              <w:rPr>
                <w:rFonts w:cs="Times New Roman"/>
              </w:rPr>
              <w:t>Kurang Setuju</w:t>
            </w:r>
          </w:p>
        </w:tc>
        <w:tc>
          <w:tcPr>
            <w:tcW w:w="1162" w:type="dxa"/>
          </w:tcPr>
          <w:p w:rsidR="005F7093" w:rsidRPr="00B63824" w:rsidRDefault="005F7093" w:rsidP="00AD49A7">
            <w:pPr>
              <w:spacing w:after="0" w:line="276" w:lineRule="auto"/>
              <w:jc w:val="center"/>
              <w:rPr>
                <w:rFonts w:cs="Times New Roman"/>
                <w:lang w:val="id-ID"/>
              </w:rPr>
            </w:pPr>
            <w:r>
              <w:rPr>
                <w:rFonts w:cs="Times New Roman"/>
                <w:lang w:val="id-ID"/>
              </w:rPr>
              <w:t>3</w:t>
            </w:r>
          </w:p>
        </w:tc>
        <w:tc>
          <w:tcPr>
            <w:tcW w:w="1642" w:type="dxa"/>
          </w:tcPr>
          <w:p w:rsidR="005F7093" w:rsidRPr="00B63824" w:rsidRDefault="00634A6E" w:rsidP="00AD49A7">
            <w:pPr>
              <w:spacing w:after="0" w:line="276" w:lineRule="auto"/>
              <w:jc w:val="center"/>
              <w:rPr>
                <w:rFonts w:cs="Times New Roman"/>
                <w:lang w:val="id-ID"/>
              </w:rPr>
            </w:pPr>
            <w:r>
              <w:rPr>
                <w:rFonts w:cs="Times New Roman"/>
                <w:lang w:val="id-ID"/>
              </w:rPr>
              <w:t>8</w:t>
            </w:r>
          </w:p>
        </w:tc>
        <w:tc>
          <w:tcPr>
            <w:tcW w:w="1642" w:type="dxa"/>
          </w:tcPr>
          <w:p w:rsidR="005F7093" w:rsidRPr="00812675" w:rsidRDefault="00634A6E" w:rsidP="00AD49A7">
            <w:pPr>
              <w:spacing w:after="0" w:line="276" w:lineRule="auto"/>
              <w:jc w:val="center"/>
              <w:rPr>
                <w:rFonts w:cs="Times New Roman"/>
                <w:lang w:val="id-ID"/>
              </w:rPr>
            </w:pPr>
            <w:r>
              <w:rPr>
                <w:rFonts w:cs="Times New Roman"/>
                <w:lang w:val="id-ID"/>
              </w:rPr>
              <w:t>24</w:t>
            </w:r>
          </w:p>
        </w:tc>
        <w:tc>
          <w:tcPr>
            <w:tcW w:w="1642" w:type="dxa"/>
          </w:tcPr>
          <w:p w:rsidR="005F7093" w:rsidRPr="00B94FD2" w:rsidRDefault="00634A6E" w:rsidP="00AD49A7">
            <w:pPr>
              <w:spacing w:after="0" w:line="276" w:lineRule="auto"/>
              <w:jc w:val="center"/>
              <w:rPr>
                <w:rFonts w:cs="Times New Roman"/>
                <w:lang w:val="id-ID"/>
              </w:rPr>
            </w:pPr>
            <w:r>
              <w:rPr>
                <w:rFonts w:cs="Times New Roman"/>
              </w:rPr>
              <w:t>12,3</w:t>
            </w:r>
            <w:r w:rsidR="005F7093">
              <w:rPr>
                <w:rFonts w:cs="Times New Roman"/>
                <w:lang w:val="id-ID"/>
              </w:rPr>
              <w:t>%</w:t>
            </w:r>
          </w:p>
        </w:tc>
      </w:tr>
      <w:tr w:rsidR="005F7093" w:rsidRPr="00627599" w:rsidTr="001D131C">
        <w:tc>
          <w:tcPr>
            <w:tcW w:w="2122" w:type="dxa"/>
          </w:tcPr>
          <w:p w:rsidR="005F7093" w:rsidRPr="00397F2C" w:rsidRDefault="005F7093" w:rsidP="00AD49A7">
            <w:pPr>
              <w:spacing w:after="0" w:line="276" w:lineRule="auto"/>
              <w:jc w:val="center"/>
              <w:rPr>
                <w:rFonts w:cs="Times New Roman"/>
              </w:rPr>
            </w:pPr>
            <w:r>
              <w:rPr>
                <w:rFonts w:cs="Times New Roman"/>
              </w:rPr>
              <w:t>Tidak Setuju</w:t>
            </w:r>
          </w:p>
        </w:tc>
        <w:tc>
          <w:tcPr>
            <w:tcW w:w="1162" w:type="dxa"/>
          </w:tcPr>
          <w:p w:rsidR="005F7093" w:rsidRPr="00B63824" w:rsidRDefault="005F7093" w:rsidP="00AD49A7">
            <w:pPr>
              <w:spacing w:after="0" w:line="276" w:lineRule="auto"/>
              <w:jc w:val="center"/>
              <w:rPr>
                <w:rFonts w:cs="Times New Roman"/>
                <w:lang w:val="id-ID"/>
              </w:rPr>
            </w:pPr>
            <w:r>
              <w:rPr>
                <w:rFonts w:cs="Times New Roman"/>
                <w:lang w:val="id-ID"/>
              </w:rPr>
              <w:t>2</w:t>
            </w:r>
          </w:p>
        </w:tc>
        <w:tc>
          <w:tcPr>
            <w:tcW w:w="1642" w:type="dxa"/>
          </w:tcPr>
          <w:p w:rsidR="005F7093" w:rsidRPr="00B63824" w:rsidRDefault="00634A6E" w:rsidP="00AD49A7">
            <w:pPr>
              <w:spacing w:after="0" w:line="276" w:lineRule="auto"/>
              <w:jc w:val="center"/>
              <w:rPr>
                <w:rFonts w:cs="Times New Roman"/>
                <w:lang w:val="id-ID"/>
              </w:rPr>
            </w:pPr>
            <w:r>
              <w:rPr>
                <w:rFonts w:cs="Times New Roman"/>
                <w:lang w:val="id-ID"/>
              </w:rPr>
              <w:t>4</w:t>
            </w:r>
          </w:p>
        </w:tc>
        <w:tc>
          <w:tcPr>
            <w:tcW w:w="1642" w:type="dxa"/>
          </w:tcPr>
          <w:p w:rsidR="005F7093" w:rsidRPr="00812675" w:rsidRDefault="00634A6E" w:rsidP="00AD49A7">
            <w:pPr>
              <w:spacing w:after="0" w:line="276" w:lineRule="auto"/>
              <w:jc w:val="center"/>
              <w:rPr>
                <w:rFonts w:cs="Times New Roman"/>
                <w:lang w:val="id-ID"/>
              </w:rPr>
            </w:pPr>
            <w:r>
              <w:rPr>
                <w:rFonts w:cs="Times New Roman"/>
                <w:lang w:val="id-ID"/>
              </w:rPr>
              <w:t>8</w:t>
            </w:r>
          </w:p>
        </w:tc>
        <w:tc>
          <w:tcPr>
            <w:tcW w:w="1642" w:type="dxa"/>
          </w:tcPr>
          <w:p w:rsidR="005F7093" w:rsidRPr="00B94FD2" w:rsidRDefault="00634A6E" w:rsidP="00AD49A7">
            <w:pPr>
              <w:spacing w:after="0" w:line="276" w:lineRule="auto"/>
              <w:jc w:val="center"/>
              <w:rPr>
                <w:rFonts w:cs="Times New Roman"/>
                <w:lang w:val="id-ID"/>
              </w:rPr>
            </w:pPr>
            <w:r>
              <w:rPr>
                <w:rFonts w:cs="Times New Roman"/>
                <w:lang w:val="id-ID"/>
              </w:rPr>
              <w:t>6,2</w:t>
            </w:r>
            <w:r w:rsidR="005F7093">
              <w:rPr>
                <w:rFonts w:cs="Times New Roman"/>
                <w:lang w:val="id-ID"/>
              </w:rPr>
              <w:t>%</w:t>
            </w:r>
          </w:p>
        </w:tc>
      </w:tr>
      <w:tr w:rsidR="005F7093" w:rsidRPr="00627599" w:rsidTr="001D131C">
        <w:tc>
          <w:tcPr>
            <w:tcW w:w="2122" w:type="dxa"/>
          </w:tcPr>
          <w:p w:rsidR="005F7093" w:rsidRPr="00397F2C" w:rsidRDefault="005F7093" w:rsidP="00AD49A7">
            <w:pPr>
              <w:spacing w:after="0" w:line="276" w:lineRule="auto"/>
              <w:jc w:val="center"/>
              <w:rPr>
                <w:rFonts w:cs="Times New Roman"/>
              </w:rPr>
            </w:pPr>
            <w:r>
              <w:rPr>
                <w:rFonts w:cs="Times New Roman"/>
              </w:rPr>
              <w:t>Sangat Tidak Setuju</w:t>
            </w:r>
          </w:p>
        </w:tc>
        <w:tc>
          <w:tcPr>
            <w:tcW w:w="1162" w:type="dxa"/>
          </w:tcPr>
          <w:p w:rsidR="005F7093" w:rsidRPr="00B63824" w:rsidRDefault="005F7093" w:rsidP="00AD49A7">
            <w:pPr>
              <w:spacing w:after="0" w:line="276" w:lineRule="auto"/>
              <w:jc w:val="center"/>
              <w:rPr>
                <w:rFonts w:cs="Times New Roman"/>
                <w:lang w:val="id-ID"/>
              </w:rPr>
            </w:pPr>
            <w:r>
              <w:rPr>
                <w:rFonts w:cs="Times New Roman"/>
                <w:lang w:val="id-ID"/>
              </w:rPr>
              <w:t>1</w:t>
            </w:r>
          </w:p>
        </w:tc>
        <w:tc>
          <w:tcPr>
            <w:tcW w:w="1642" w:type="dxa"/>
          </w:tcPr>
          <w:p w:rsidR="005F7093" w:rsidRPr="00B63824" w:rsidRDefault="005F7093" w:rsidP="00AD49A7">
            <w:pPr>
              <w:spacing w:after="0" w:line="276" w:lineRule="auto"/>
              <w:jc w:val="center"/>
              <w:rPr>
                <w:rFonts w:cs="Times New Roman"/>
                <w:lang w:val="id-ID"/>
              </w:rPr>
            </w:pPr>
            <w:r>
              <w:rPr>
                <w:rFonts w:cs="Times New Roman"/>
                <w:lang w:val="id-ID"/>
              </w:rPr>
              <w:t>0</w:t>
            </w:r>
          </w:p>
        </w:tc>
        <w:tc>
          <w:tcPr>
            <w:tcW w:w="1642" w:type="dxa"/>
          </w:tcPr>
          <w:p w:rsidR="005F7093" w:rsidRPr="00812675" w:rsidRDefault="005F7093" w:rsidP="00AD49A7">
            <w:pPr>
              <w:spacing w:after="0" w:line="276" w:lineRule="auto"/>
              <w:jc w:val="center"/>
              <w:rPr>
                <w:rFonts w:cs="Times New Roman"/>
                <w:lang w:val="id-ID"/>
              </w:rPr>
            </w:pPr>
            <w:r>
              <w:rPr>
                <w:rFonts w:cs="Times New Roman"/>
                <w:lang w:val="id-ID"/>
              </w:rPr>
              <w:t>0</w:t>
            </w:r>
          </w:p>
        </w:tc>
        <w:tc>
          <w:tcPr>
            <w:tcW w:w="1642" w:type="dxa"/>
          </w:tcPr>
          <w:p w:rsidR="005F7093" w:rsidRPr="00B04232" w:rsidRDefault="005F7093" w:rsidP="00AD49A7">
            <w:pPr>
              <w:spacing w:after="0" w:line="276" w:lineRule="auto"/>
              <w:jc w:val="center"/>
              <w:rPr>
                <w:rFonts w:cs="Times New Roman"/>
                <w:lang w:val="id-ID"/>
              </w:rPr>
            </w:pPr>
            <w:r>
              <w:rPr>
                <w:rFonts w:cs="Times New Roman"/>
                <w:lang w:val="id-ID"/>
              </w:rPr>
              <w:t>0%</w:t>
            </w:r>
          </w:p>
        </w:tc>
      </w:tr>
      <w:tr w:rsidR="005F7093" w:rsidRPr="00627599" w:rsidTr="001D131C">
        <w:tc>
          <w:tcPr>
            <w:tcW w:w="2122" w:type="dxa"/>
          </w:tcPr>
          <w:p w:rsidR="005F7093" w:rsidRPr="00627599" w:rsidRDefault="005F7093" w:rsidP="00AD49A7">
            <w:pPr>
              <w:spacing w:after="0" w:line="276" w:lineRule="auto"/>
              <w:jc w:val="center"/>
              <w:rPr>
                <w:rFonts w:cs="Times New Roman"/>
                <w:lang w:val="id-ID"/>
              </w:rPr>
            </w:pPr>
            <w:r w:rsidRPr="00627599">
              <w:rPr>
                <w:rFonts w:cs="Times New Roman"/>
                <w:lang w:val="id-ID"/>
              </w:rPr>
              <w:t>Jumlah</w:t>
            </w:r>
          </w:p>
        </w:tc>
        <w:tc>
          <w:tcPr>
            <w:tcW w:w="1162" w:type="dxa"/>
          </w:tcPr>
          <w:p w:rsidR="005F7093" w:rsidRPr="00627599" w:rsidRDefault="005F7093" w:rsidP="00AD49A7">
            <w:pPr>
              <w:spacing w:after="0" w:line="276" w:lineRule="auto"/>
              <w:rPr>
                <w:rFonts w:cs="Times New Roman"/>
              </w:rPr>
            </w:pPr>
          </w:p>
        </w:tc>
        <w:tc>
          <w:tcPr>
            <w:tcW w:w="1642" w:type="dxa"/>
          </w:tcPr>
          <w:p w:rsidR="005F7093" w:rsidRPr="00B63824" w:rsidRDefault="005F7093" w:rsidP="00AD49A7">
            <w:pPr>
              <w:spacing w:after="0" w:line="276" w:lineRule="auto"/>
              <w:jc w:val="center"/>
              <w:rPr>
                <w:rFonts w:cs="Times New Roman"/>
                <w:lang w:val="id-ID"/>
              </w:rPr>
            </w:pPr>
            <w:r>
              <w:rPr>
                <w:rFonts w:cs="Times New Roman"/>
                <w:lang w:val="id-ID"/>
              </w:rPr>
              <w:t>65</w:t>
            </w:r>
          </w:p>
        </w:tc>
        <w:tc>
          <w:tcPr>
            <w:tcW w:w="1642" w:type="dxa"/>
          </w:tcPr>
          <w:p w:rsidR="005F7093" w:rsidRPr="004A110C" w:rsidRDefault="00AC7CD3" w:rsidP="00AD49A7">
            <w:pPr>
              <w:spacing w:after="0" w:line="276" w:lineRule="auto"/>
              <w:jc w:val="center"/>
              <w:rPr>
                <w:rFonts w:cs="Times New Roman"/>
              </w:rPr>
            </w:pPr>
            <w:r>
              <w:rPr>
                <w:rFonts w:cs="Times New Roman"/>
                <w:lang w:val="id-ID"/>
              </w:rPr>
              <w:t>2</w:t>
            </w:r>
            <w:r w:rsidR="00634A6E">
              <w:rPr>
                <w:rFonts w:cs="Times New Roman"/>
                <w:lang w:val="id-ID"/>
              </w:rPr>
              <w:t>50</w:t>
            </w:r>
          </w:p>
        </w:tc>
        <w:tc>
          <w:tcPr>
            <w:tcW w:w="1642" w:type="dxa"/>
          </w:tcPr>
          <w:p w:rsidR="005F7093" w:rsidRPr="00B04232" w:rsidRDefault="005F7093" w:rsidP="00AD49A7">
            <w:pPr>
              <w:spacing w:after="0" w:line="276" w:lineRule="auto"/>
              <w:jc w:val="center"/>
              <w:rPr>
                <w:rFonts w:cs="Times New Roman"/>
                <w:lang w:val="id-ID"/>
              </w:rPr>
            </w:pPr>
            <w:r>
              <w:rPr>
                <w:rFonts w:cs="Times New Roman"/>
                <w:lang w:val="id-ID"/>
              </w:rPr>
              <w:t>100%</w:t>
            </w:r>
          </w:p>
        </w:tc>
      </w:tr>
    </w:tbl>
    <w:p w:rsidR="005F7093" w:rsidRPr="00627599" w:rsidRDefault="005F7093" w:rsidP="009700B2">
      <w:pPr>
        <w:spacing w:after="120" w:line="276" w:lineRule="auto"/>
        <w:rPr>
          <w:rFonts w:cs="Times New Roman"/>
        </w:rPr>
      </w:pPr>
      <w:r w:rsidRPr="00627599">
        <w:rPr>
          <w:rFonts w:cs="Times New Roman"/>
        </w:rPr>
        <w:t>Sumber : Data Primer yang diolah (Tahun 2022)</w:t>
      </w:r>
    </w:p>
    <w:p w:rsidR="005F7093" w:rsidRDefault="005F7093" w:rsidP="009700B2">
      <w:pPr>
        <w:spacing w:after="120" w:line="276" w:lineRule="auto"/>
        <w:rPr>
          <w:rFonts w:cs="Times New Roman"/>
          <w:sz w:val="24"/>
          <w:szCs w:val="24"/>
        </w:rPr>
      </w:pPr>
      <w:r>
        <w:rPr>
          <w:rFonts w:cs="Times New Roman"/>
          <w:sz w:val="24"/>
          <w:szCs w:val="24"/>
        </w:rPr>
        <w:lastRenderedPageBreak/>
        <w:t>Total dalam pengumpulan data angket :</w:t>
      </w:r>
    </w:p>
    <w:p w:rsidR="005F7093" w:rsidRPr="00C80A56" w:rsidRDefault="005F7093"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5F7093" w:rsidRPr="00D90024" w:rsidRDefault="005F7093"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250</m:t>
              </m:r>
            </m:num>
            <m:den>
              <m:r>
                <m:rPr>
                  <m:sty m:val="p"/>
                </m:rPr>
                <w:rPr>
                  <w:rFonts w:ascii="Cambria Math" w:hAnsi="Cambria Math"/>
                  <w:sz w:val="24"/>
                  <w:szCs w:val="24"/>
                </w:rPr>
                <m:t xml:space="preserve"> 325</m:t>
              </m:r>
            </m:den>
          </m:f>
          <m:r>
            <w:rPr>
              <w:rFonts w:ascii="Cambria Math" w:hAnsi="Cambria Math"/>
              <w:sz w:val="24"/>
              <w:szCs w:val="24"/>
            </w:rPr>
            <m:t xml:space="preserve"> x 100=76,9%</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D90024" w:rsidRPr="00564DF5" w:rsidTr="00D90024">
        <w:trPr>
          <w:trHeight w:val="307"/>
        </w:trPr>
        <w:tc>
          <w:tcPr>
            <w:tcW w:w="1455" w:type="dxa"/>
            <w:tcBorders>
              <w:top w:val="nil"/>
            </w:tcBorders>
          </w:tcPr>
          <w:p w:rsidR="00D90024" w:rsidRPr="00564DF5" w:rsidRDefault="00D90024"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D90024" w:rsidRPr="00564DF5" w:rsidRDefault="00D90024"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D90024" w:rsidRPr="00564DF5" w:rsidRDefault="00D90024"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D90024" w:rsidRPr="00564DF5" w:rsidRDefault="00D90024"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D90024" w:rsidRPr="00564DF5" w:rsidRDefault="00D90024" w:rsidP="009700B2">
            <w:pPr>
              <w:pStyle w:val="TableParagraph"/>
              <w:spacing w:before="115" w:line="276" w:lineRule="auto"/>
              <w:ind w:left="205"/>
              <w:rPr>
                <w:sz w:val="24"/>
                <w:szCs w:val="24"/>
              </w:rPr>
            </w:pPr>
            <w:r>
              <w:rPr>
                <w:sz w:val="24"/>
                <w:szCs w:val="24"/>
              </w:rPr>
              <w:t xml:space="preserve">     SS</w:t>
            </w:r>
          </w:p>
        </w:tc>
      </w:tr>
      <w:tr w:rsidR="00D90024" w:rsidRPr="00564DF5" w:rsidTr="00D90024">
        <w:trPr>
          <w:trHeight w:val="766"/>
        </w:trPr>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37088" behindDoc="0" locked="0" layoutInCell="1" allowOverlap="1" wp14:anchorId="6A9D4503" wp14:editId="2E6D7B4D">
                      <wp:simplePos x="0" y="0"/>
                      <wp:positionH relativeFrom="column">
                        <wp:posOffset>560705</wp:posOffset>
                      </wp:positionH>
                      <wp:positionV relativeFrom="paragraph">
                        <wp:posOffset>-20320</wp:posOffset>
                      </wp:positionV>
                      <wp:extent cx="0" cy="225425"/>
                      <wp:effectExtent l="57150" t="19050" r="76200" b="79375"/>
                      <wp:wrapNone/>
                      <wp:docPr id="56" name="Straight Connector 56"/>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2D8419E7" id="Straight Connector 56"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15pt,-1.6pt" to="44.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" strokecolor="windowText" strokeweight="2pt">
                      <v:shadow on="t" color="black" opacity="24903f" origin=",.5" offset="0,.55556mm"/>
                    </v:line>
                  </w:pict>
                </mc:Fallback>
              </mc:AlternateContent>
            </w:r>
          </w:p>
          <w:p w:rsidR="00D90024" w:rsidRPr="00564DF5" w:rsidRDefault="00D90024" w:rsidP="009700B2">
            <w:pPr>
              <w:spacing w:line="276" w:lineRule="auto"/>
              <w:jc w:val="center"/>
              <w:rPr>
                <w:rFonts w:cs="Times New Roman"/>
                <w:sz w:val="24"/>
                <w:szCs w:val="24"/>
                <w:lang w:val="id"/>
              </w:rPr>
            </w:pPr>
            <w:r w:rsidRPr="00564DF5">
              <w:rPr>
                <w:rFonts w:cs="Times New Roman"/>
                <w:sz w:val="24"/>
                <w:szCs w:val="24"/>
                <w:lang w:val="id"/>
              </w:rPr>
              <w:t xml:space="preserve">   </w:t>
            </w:r>
            <w:r w:rsidR="00634A6E">
              <w:rPr>
                <w:rFonts w:cs="Times New Roman"/>
                <w:sz w:val="24"/>
                <w:szCs w:val="24"/>
                <w:lang w:val="id"/>
              </w:rPr>
              <w:t xml:space="preserve">      76,9</w:t>
            </w:r>
            <w:r>
              <w:rPr>
                <w:rFonts w:cs="Times New Roman"/>
                <w:sz w:val="24"/>
                <w:szCs w:val="24"/>
                <w:lang w:val="id"/>
              </w:rPr>
              <w:t>%</w:t>
            </w: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D90024" w:rsidRPr="00564DF5" w:rsidRDefault="00D90024" w:rsidP="009700B2">
            <w:pPr>
              <w:pStyle w:val="TableParagraph"/>
              <w:spacing w:line="276" w:lineRule="auto"/>
              <w:jc w:val="both"/>
              <w:rPr>
                <w:sz w:val="24"/>
                <w:szCs w:val="24"/>
              </w:rPr>
            </w:pPr>
          </w:p>
          <w:p w:rsidR="00D90024" w:rsidRPr="00564DF5" w:rsidRDefault="00D90024" w:rsidP="009700B2">
            <w:pPr>
              <w:spacing w:line="276" w:lineRule="auto"/>
              <w:rPr>
                <w:rFonts w:cs="Times New Roman"/>
                <w:sz w:val="24"/>
                <w:szCs w:val="24"/>
                <w:lang w:val="id"/>
              </w:rPr>
            </w:pPr>
            <w:r>
              <w:rPr>
                <w:rFonts w:cs="Times New Roman"/>
                <w:sz w:val="24"/>
                <w:szCs w:val="24"/>
                <w:lang w:val="id"/>
              </w:rPr>
              <w:t xml:space="preserve"> </w:t>
            </w:r>
          </w:p>
        </w:tc>
      </w:tr>
    </w:tbl>
    <w:p w:rsidR="00D90024" w:rsidRPr="00561FF6" w:rsidRDefault="00D90024"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5F7093" w:rsidRPr="004A110C" w:rsidRDefault="005F7093" w:rsidP="009700B2">
      <w:pPr>
        <w:spacing w:line="276" w:lineRule="auto"/>
        <w:ind w:firstLine="720"/>
        <w:jc w:val="both"/>
        <w:rPr>
          <w:rFonts w:cs="Times New Roman"/>
          <w:sz w:val="20"/>
          <w:szCs w:val="20"/>
        </w:rPr>
      </w:pPr>
      <w:r w:rsidRPr="00072704">
        <w:rPr>
          <w:rFonts w:cs="Times New Roman"/>
          <w:sz w:val="24"/>
          <w:szCs w:val="24"/>
        </w:rPr>
        <w:t>Berdasarkan tabel 4.</w:t>
      </w:r>
      <w:r w:rsidR="00A701F9">
        <w:rPr>
          <w:rFonts w:cs="Times New Roman"/>
          <w:sz w:val="24"/>
          <w:szCs w:val="24"/>
        </w:rPr>
        <w:t>28</w:t>
      </w:r>
      <w:r w:rsidR="00A15968">
        <w:rPr>
          <w:rFonts w:cs="Times New Roman"/>
          <w:sz w:val="24"/>
          <w:szCs w:val="24"/>
        </w:rPr>
        <w:t xml:space="preserve"> </w:t>
      </w:r>
      <w:r w:rsidRPr="00072704">
        <w:rPr>
          <w:rFonts w:cs="Times New Roman"/>
          <w:sz w:val="24"/>
          <w:szCs w:val="24"/>
        </w:rPr>
        <w:t xml:space="preserve">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AC7CD3" w:rsidRPr="00AC7CD3">
        <w:rPr>
          <w:rFonts w:cs="Times New Roman"/>
          <w:sz w:val="24"/>
          <w:szCs w:val="24"/>
        </w:rPr>
        <w:t>Gaji yang telah diberikan cukup untuk kebutuhan sehari-hari</w:t>
      </w:r>
      <w:r w:rsidRPr="004A110C">
        <w:rPr>
          <w:rFonts w:cs="Times New Roman"/>
          <w:sz w:val="24"/>
          <w:szCs w:val="24"/>
        </w:rPr>
        <w:t>”</w:t>
      </w:r>
      <w:r w:rsidRPr="00072704">
        <w:rPr>
          <w:rFonts w:cs="Times New Roman"/>
          <w:sz w:val="24"/>
          <w:szCs w:val="24"/>
        </w:rPr>
        <w:t xml:space="preserve"> yaitu sebanyak </w:t>
      </w:r>
      <w:r w:rsidR="00634A6E">
        <w:rPr>
          <w:rFonts w:cs="Times New Roman"/>
          <w:sz w:val="24"/>
          <w:szCs w:val="24"/>
        </w:rPr>
        <w:t>6</w:t>
      </w:r>
      <w:r>
        <w:rPr>
          <w:rFonts w:cs="Times New Roman"/>
          <w:sz w:val="24"/>
          <w:szCs w:val="24"/>
        </w:rPr>
        <w:t xml:space="preserve"> </w:t>
      </w:r>
      <w:r w:rsidRPr="00072704">
        <w:rPr>
          <w:rFonts w:cs="Times New Roman"/>
          <w:sz w:val="24"/>
          <w:szCs w:val="24"/>
        </w:rPr>
        <w:t>responden (</w:t>
      </w:r>
      <w:r w:rsidR="00634A6E">
        <w:rPr>
          <w:rFonts w:cs="Times New Roman"/>
          <w:sz w:val="24"/>
          <w:szCs w:val="24"/>
        </w:rPr>
        <w:t>9,2</w:t>
      </w:r>
      <w:r>
        <w:rPr>
          <w:rFonts w:cs="Times New Roman"/>
          <w:sz w:val="24"/>
          <w:szCs w:val="24"/>
        </w:rPr>
        <w:t>%), setuju</w:t>
      </w:r>
      <w:r w:rsidRPr="003635BB">
        <w:rPr>
          <w:rFonts w:cs="Times New Roman"/>
          <w:sz w:val="24"/>
          <w:szCs w:val="24"/>
        </w:rPr>
        <w:t xml:space="preserve"> sebanyak </w:t>
      </w:r>
      <w:r w:rsidR="00634A6E">
        <w:rPr>
          <w:rFonts w:cs="Times New Roman"/>
          <w:sz w:val="24"/>
          <w:szCs w:val="24"/>
        </w:rPr>
        <w:t>47 responden (72,3</w:t>
      </w:r>
      <w:r>
        <w:rPr>
          <w:rFonts w:cs="Times New Roman"/>
          <w:sz w:val="24"/>
          <w:szCs w:val="24"/>
        </w:rPr>
        <w:t>%), kurang setuju</w:t>
      </w:r>
      <w:r w:rsidRPr="003635BB">
        <w:rPr>
          <w:rFonts w:cs="Times New Roman"/>
          <w:sz w:val="24"/>
          <w:szCs w:val="24"/>
        </w:rPr>
        <w:t xml:space="preserve"> sebanyak</w:t>
      </w:r>
      <w:r w:rsidR="00634A6E">
        <w:rPr>
          <w:rFonts w:cs="Times New Roman"/>
          <w:sz w:val="24"/>
          <w:szCs w:val="24"/>
        </w:rPr>
        <w:t xml:space="preserve"> 8 responden (12,3</w:t>
      </w:r>
      <w:r w:rsidRPr="00072704">
        <w:rPr>
          <w:rFonts w:cs="Times New Roman"/>
          <w:sz w:val="24"/>
          <w:szCs w:val="24"/>
        </w:rPr>
        <w:t>%)</w:t>
      </w:r>
      <w:r w:rsidR="00634A6E">
        <w:rPr>
          <w:rFonts w:cs="Times New Roman"/>
          <w:sz w:val="24"/>
          <w:szCs w:val="24"/>
        </w:rPr>
        <w:t xml:space="preserve"> tidak setuju sebanyak 4 responden (6,2</w:t>
      </w:r>
      <w:r w:rsidR="00AC7CD3">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sidR="00AC7CD3">
        <w:rPr>
          <w:rFonts w:cs="Times New Roman"/>
          <w:sz w:val="24"/>
          <w:szCs w:val="24"/>
        </w:rPr>
        <w:t>76,6</w:t>
      </w:r>
      <w:r w:rsidRPr="00072704">
        <w:rPr>
          <w:rFonts w:cs="Times New Roman"/>
          <w:sz w:val="24"/>
          <w:szCs w:val="24"/>
        </w:rPr>
        <w:t xml:space="preserve">% yang </w:t>
      </w:r>
      <w:r>
        <w:rPr>
          <w:rFonts w:cs="Times New Roman"/>
          <w:sz w:val="24"/>
          <w:szCs w:val="24"/>
        </w:rPr>
        <w:t>menunjukan bahwa responden setuju dengan pernyataan tersebut.</w:t>
      </w:r>
    </w:p>
    <w:p w:rsidR="004A110C" w:rsidRPr="00AC7CD3" w:rsidRDefault="00AC7CD3" w:rsidP="00B623B6">
      <w:pPr>
        <w:spacing w:after="0" w:line="276" w:lineRule="auto"/>
        <w:jc w:val="both"/>
        <w:rPr>
          <w:rFonts w:cs="Times New Roman"/>
          <w:b/>
          <w:sz w:val="24"/>
          <w:szCs w:val="24"/>
        </w:rPr>
      </w:pPr>
      <w:r w:rsidRPr="00AC7CD3">
        <w:rPr>
          <w:rFonts w:cs="Times New Roman"/>
          <w:b/>
          <w:sz w:val="24"/>
          <w:szCs w:val="24"/>
        </w:rPr>
        <w:t>4. Hubungan antar pribadi</w:t>
      </w:r>
    </w:p>
    <w:p w:rsidR="00E7545B" w:rsidRPr="00AC7CD3" w:rsidRDefault="00AC7CD3" w:rsidP="00B623B6">
      <w:pPr>
        <w:spacing w:after="0" w:line="276" w:lineRule="auto"/>
        <w:ind w:left="279" w:hanging="279"/>
        <w:rPr>
          <w:rFonts w:cs="Times New Roman"/>
          <w:sz w:val="24"/>
          <w:szCs w:val="24"/>
        </w:rPr>
      </w:pPr>
      <w:r>
        <w:rPr>
          <w:rFonts w:cs="Times New Roman"/>
          <w:sz w:val="24"/>
          <w:szCs w:val="24"/>
        </w:rPr>
        <w:t>a</w:t>
      </w:r>
      <w:r w:rsidRPr="00C40EE3">
        <w:rPr>
          <w:rFonts w:cs="Times New Roman"/>
          <w:sz w:val="24"/>
          <w:szCs w:val="24"/>
        </w:rPr>
        <w:t xml:space="preserve">. </w:t>
      </w:r>
      <w:r w:rsidR="003030D9">
        <w:rPr>
          <w:rFonts w:cs="Times New Roman"/>
          <w:sz w:val="24"/>
          <w:szCs w:val="24"/>
        </w:rPr>
        <w:t>Pegawai</w:t>
      </w:r>
      <w:r w:rsidRPr="00AC7CD3">
        <w:rPr>
          <w:rFonts w:cs="Times New Roman"/>
          <w:sz w:val="24"/>
          <w:szCs w:val="24"/>
        </w:rPr>
        <w:t xml:space="preserve"> dengan rekan kerja memiliki hubungan baik</w:t>
      </w:r>
    </w:p>
    <w:p w:rsidR="00AC7CD3" w:rsidRPr="00072704" w:rsidRDefault="00A701F9" w:rsidP="00B623B6">
      <w:pPr>
        <w:pStyle w:val="Heading5"/>
        <w:jc w:val="center"/>
      </w:pPr>
      <w:r>
        <w:t>Tabel 4.29</w:t>
      </w:r>
      <w:r w:rsidR="00AC7CD3">
        <w:t xml:space="preserve"> </w:t>
      </w:r>
      <w:r w:rsidR="00AC7CD3" w:rsidRPr="00072704">
        <w:t>Tanggapan Responden Mengenai</w:t>
      </w:r>
    </w:p>
    <w:p w:rsidR="00AC7CD3" w:rsidRPr="00C80A56" w:rsidRDefault="00AC7CD3" w:rsidP="00B623B6">
      <w:pPr>
        <w:spacing w:after="0" w:line="276" w:lineRule="auto"/>
        <w:ind w:left="279" w:hanging="279"/>
        <w:jc w:val="center"/>
        <w:rPr>
          <w:rFonts w:cs="Times New Roman"/>
          <w:sz w:val="20"/>
          <w:szCs w:val="20"/>
        </w:rPr>
      </w:pPr>
      <w:r w:rsidRPr="00072704">
        <w:rPr>
          <w:rFonts w:cs="Times New Roman"/>
          <w:sz w:val="24"/>
          <w:szCs w:val="24"/>
        </w:rPr>
        <w:t>“</w:t>
      </w:r>
      <w:r w:rsidR="003030D9">
        <w:rPr>
          <w:rFonts w:cs="Times New Roman"/>
          <w:sz w:val="24"/>
          <w:szCs w:val="24"/>
        </w:rPr>
        <w:t>Pegawai</w:t>
      </w:r>
      <w:r w:rsidR="003030D9" w:rsidRPr="00AC7CD3">
        <w:rPr>
          <w:rFonts w:cs="Times New Roman"/>
          <w:sz w:val="24"/>
          <w:szCs w:val="24"/>
        </w:rPr>
        <w:t xml:space="preserve"> </w:t>
      </w:r>
      <w:r w:rsidRPr="00AC7CD3">
        <w:rPr>
          <w:rFonts w:cs="Times New Roman"/>
          <w:sz w:val="24"/>
          <w:szCs w:val="24"/>
        </w:rPr>
        <w:t>dengan rekan kerja memiliki hubungan baik</w:t>
      </w:r>
      <w:r>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AC7CD3" w:rsidRPr="00627599" w:rsidTr="001D131C">
        <w:tc>
          <w:tcPr>
            <w:tcW w:w="2122" w:type="dxa"/>
          </w:tcPr>
          <w:p w:rsidR="00AC7CD3" w:rsidRPr="00627599" w:rsidRDefault="00AC7CD3" w:rsidP="00B623B6">
            <w:pPr>
              <w:spacing w:after="0" w:line="276" w:lineRule="auto"/>
              <w:jc w:val="center"/>
              <w:rPr>
                <w:rFonts w:cs="Times New Roman"/>
                <w:lang w:val="id-ID"/>
              </w:rPr>
            </w:pPr>
            <w:r w:rsidRPr="00627599">
              <w:rPr>
                <w:rFonts w:cs="Times New Roman"/>
                <w:lang w:val="id-ID"/>
              </w:rPr>
              <w:t>Keterangan</w:t>
            </w:r>
          </w:p>
        </w:tc>
        <w:tc>
          <w:tcPr>
            <w:tcW w:w="1162" w:type="dxa"/>
          </w:tcPr>
          <w:p w:rsidR="00AC7CD3" w:rsidRPr="00627599" w:rsidRDefault="00AC7CD3" w:rsidP="00B623B6">
            <w:pPr>
              <w:spacing w:after="0" w:line="276" w:lineRule="auto"/>
              <w:jc w:val="center"/>
              <w:rPr>
                <w:rFonts w:cs="Times New Roman"/>
                <w:lang w:val="id-ID"/>
              </w:rPr>
            </w:pPr>
            <w:r w:rsidRPr="00627599">
              <w:rPr>
                <w:rFonts w:cs="Times New Roman"/>
                <w:lang w:val="id-ID"/>
              </w:rPr>
              <w:t>Skor</w:t>
            </w:r>
          </w:p>
        </w:tc>
        <w:tc>
          <w:tcPr>
            <w:tcW w:w="1642" w:type="dxa"/>
          </w:tcPr>
          <w:p w:rsidR="00AC7CD3" w:rsidRPr="00627599" w:rsidRDefault="00AC7CD3" w:rsidP="00B623B6">
            <w:pPr>
              <w:spacing w:after="0" w:line="276" w:lineRule="auto"/>
              <w:jc w:val="center"/>
              <w:rPr>
                <w:rFonts w:cs="Times New Roman"/>
                <w:lang w:val="id-ID"/>
              </w:rPr>
            </w:pPr>
            <w:r w:rsidRPr="00627599">
              <w:rPr>
                <w:rFonts w:cs="Times New Roman"/>
                <w:lang w:val="id-ID"/>
              </w:rPr>
              <w:t>Jumlah Responden</w:t>
            </w:r>
          </w:p>
        </w:tc>
        <w:tc>
          <w:tcPr>
            <w:tcW w:w="1642" w:type="dxa"/>
          </w:tcPr>
          <w:p w:rsidR="00AC7CD3" w:rsidRPr="00627599" w:rsidRDefault="00AC7CD3" w:rsidP="00B623B6">
            <w:pPr>
              <w:spacing w:after="0" w:line="276" w:lineRule="auto"/>
              <w:jc w:val="center"/>
              <w:rPr>
                <w:rFonts w:cs="Times New Roman"/>
                <w:lang w:val="id-ID"/>
              </w:rPr>
            </w:pPr>
            <w:r w:rsidRPr="00627599">
              <w:rPr>
                <w:rFonts w:cs="Times New Roman"/>
                <w:lang w:val="id-ID"/>
              </w:rPr>
              <w:t>Skor Total</w:t>
            </w:r>
          </w:p>
        </w:tc>
        <w:tc>
          <w:tcPr>
            <w:tcW w:w="1642" w:type="dxa"/>
          </w:tcPr>
          <w:p w:rsidR="00AC7CD3" w:rsidRPr="00627599" w:rsidRDefault="00AC7CD3" w:rsidP="00B623B6">
            <w:pPr>
              <w:spacing w:after="0" w:line="276" w:lineRule="auto"/>
              <w:jc w:val="center"/>
              <w:rPr>
                <w:rFonts w:cs="Times New Roman"/>
                <w:lang w:val="id-ID"/>
              </w:rPr>
            </w:pPr>
            <w:r w:rsidRPr="00627599">
              <w:rPr>
                <w:rFonts w:cs="Times New Roman"/>
                <w:lang w:val="id-ID"/>
              </w:rPr>
              <w:t>Persentase (%)</w:t>
            </w:r>
          </w:p>
        </w:tc>
      </w:tr>
      <w:tr w:rsidR="00AC7CD3" w:rsidRPr="00627599" w:rsidTr="001D131C">
        <w:tc>
          <w:tcPr>
            <w:tcW w:w="2122" w:type="dxa"/>
          </w:tcPr>
          <w:p w:rsidR="00AC7CD3" w:rsidRPr="00806BC2" w:rsidRDefault="00AC7CD3" w:rsidP="00E7545B">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AC7CD3" w:rsidRPr="00B63824" w:rsidRDefault="00AC7CD3" w:rsidP="00E7545B">
            <w:pPr>
              <w:spacing w:after="0" w:line="276" w:lineRule="auto"/>
              <w:jc w:val="center"/>
              <w:rPr>
                <w:rFonts w:cs="Times New Roman"/>
                <w:lang w:val="id-ID"/>
              </w:rPr>
            </w:pPr>
            <w:r>
              <w:rPr>
                <w:rFonts w:cs="Times New Roman"/>
                <w:lang w:val="id-ID"/>
              </w:rPr>
              <w:t>5</w:t>
            </w:r>
          </w:p>
        </w:tc>
        <w:tc>
          <w:tcPr>
            <w:tcW w:w="1642" w:type="dxa"/>
          </w:tcPr>
          <w:p w:rsidR="00AC7CD3" w:rsidRPr="00B63824" w:rsidRDefault="00AC7CD3" w:rsidP="00E7545B">
            <w:pPr>
              <w:spacing w:after="0" w:line="276" w:lineRule="auto"/>
              <w:jc w:val="center"/>
              <w:rPr>
                <w:rFonts w:cs="Times New Roman"/>
                <w:lang w:val="id-ID"/>
              </w:rPr>
            </w:pPr>
            <w:r>
              <w:rPr>
                <w:rFonts w:cs="Times New Roman"/>
                <w:lang w:val="id-ID"/>
              </w:rPr>
              <w:t>10</w:t>
            </w:r>
          </w:p>
        </w:tc>
        <w:tc>
          <w:tcPr>
            <w:tcW w:w="1642" w:type="dxa"/>
          </w:tcPr>
          <w:p w:rsidR="00AC7CD3" w:rsidRPr="002129B1" w:rsidRDefault="00A80608" w:rsidP="00E7545B">
            <w:pPr>
              <w:spacing w:after="0" w:line="276" w:lineRule="auto"/>
              <w:jc w:val="center"/>
              <w:rPr>
                <w:rFonts w:cs="Times New Roman"/>
              </w:rPr>
            </w:pPr>
            <w:r>
              <w:rPr>
                <w:rFonts w:cs="Times New Roman"/>
              </w:rPr>
              <w:t>50</w:t>
            </w:r>
          </w:p>
        </w:tc>
        <w:tc>
          <w:tcPr>
            <w:tcW w:w="1642" w:type="dxa"/>
          </w:tcPr>
          <w:p w:rsidR="00AC7CD3" w:rsidRPr="00B94FD2" w:rsidRDefault="00AC7CD3" w:rsidP="00E7545B">
            <w:pPr>
              <w:spacing w:after="0" w:line="276" w:lineRule="auto"/>
              <w:jc w:val="center"/>
              <w:rPr>
                <w:rFonts w:cs="Times New Roman"/>
                <w:lang w:val="id-ID"/>
              </w:rPr>
            </w:pPr>
            <w:r>
              <w:rPr>
                <w:rFonts w:cs="Times New Roman"/>
              </w:rPr>
              <w:t>15,4</w:t>
            </w:r>
            <w:r>
              <w:rPr>
                <w:rFonts w:cs="Times New Roman"/>
                <w:lang w:val="id-ID"/>
              </w:rPr>
              <w:t>%</w:t>
            </w:r>
          </w:p>
        </w:tc>
      </w:tr>
      <w:tr w:rsidR="00AC7CD3" w:rsidRPr="00627599" w:rsidTr="001D131C">
        <w:tc>
          <w:tcPr>
            <w:tcW w:w="2122" w:type="dxa"/>
          </w:tcPr>
          <w:p w:rsidR="00AC7CD3" w:rsidRPr="00627599" w:rsidRDefault="00AC7CD3" w:rsidP="00E7545B">
            <w:pPr>
              <w:spacing w:after="0" w:line="276" w:lineRule="auto"/>
              <w:jc w:val="center"/>
              <w:rPr>
                <w:rFonts w:cs="Times New Roman"/>
                <w:lang w:val="id-ID"/>
              </w:rPr>
            </w:pPr>
            <w:r>
              <w:rPr>
                <w:rFonts w:cs="Times New Roman"/>
                <w:lang w:val="id-ID"/>
              </w:rPr>
              <w:t>Setuju</w:t>
            </w:r>
          </w:p>
        </w:tc>
        <w:tc>
          <w:tcPr>
            <w:tcW w:w="1162" w:type="dxa"/>
          </w:tcPr>
          <w:p w:rsidR="00AC7CD3" w:rsidRPr="00B63824" w:rsidRDefault="00AC7CD3" w:rsidP="00E7545B">
            <w:pPr>
              <w:spacing w:after="0" w:line="276" w:lineRule="auto"/>
              <w:jc w:val="center"/>
              <w:rPr>
                <w:rFonts w:cs="Times New Roman"/>
                <w:lang w:val="id-ID"/>
              </w:rPr>
            </w:pPr>
            <w:r>
              <w:rPr>
                <w:rFonts w:cs="Times New Roman"/>
                <w:lang w:val="id-ID"/>
              </w:rPr>
              <w:t>4</w:t>
            </w:r>
          </w:p>
        </w:tc>
        <w:tc>
          <w:tcPr>
            <w:tcW w:w="1642" w:type="dxa"/>
          </w:tcPr>
          <w:p w:rsidR="00AC7CD3" w:rsidRPr="00B63824" w:rsidRDefault="00AC7CD3" w:rsidP="00E7545B">
            <w:pPr>
              <w:spacing w:after="0" w:line="276" w:lineRule="auto"/>
              <w:jc w:val="center"/>
              <w:rPr>
                <w:rFonts w:cs="Times New Roman"/>
                <w:lang w:val="id-ID"/>
              </w:rPr>
            </w:pPr>
            <w:r>
              <w:rPr>
                <w:rFonts w:cs="Times New Roman"/>
                <w:lang w:val="id-ID"/>
              </w:rPr>
              <w:t>54</w:t>
            </w:r>
          </w:p>
        </w:tc>
        <w:tc>
          <w:tcPr>
            <w:tcW w:w="1642" w:type="dxa"/>
          </w:tcPr>
          <w:p w:rsidR="00AC7CD3" w:rsidRPr="00953331" w:rsidRDefault="00A80608" w:rsidP="00E7545B">
            <w:pPr>
              <w:spacing w:after="0" w:line="276" w:lineRule="auto"/>
              <w:jc w:val="center"/>
              <w:rPr>
                <w:rFonts w:cs="Times New Roman"/>
              </w:rPr>
            </w:pPr>
            <w:r>
              <w:rPr>
                <w:rFonts w:cs="Times New Roman"/>
              </w:rPr>
              <w:t>216</w:t>
            </w:r>
          </w:p>
        </w:tc>
        <w:tc>
          <w:tcPr>
            <w:tcW w:w="1642" w:type="dxa"/>
          </w:tcPr>
          <w:p w:rsidR="00AC7CD3" w:rsidRPr="00B94FD2" w:rsidRDefault="00AC7CD3" w:rsidP="00E7545B">
            <w:pPr>
              <w:spacing w:after="0" w:line="276" w:lineRule="auto"/>
              <w:jc w:val="center"/>
              <w:rPr>
                <w:rFonts w:cs="Times New Roman"/>
                <w:lang w:val="id-ID"/>
              </w:rPr>
            </w:pPr>
            <w:r>
              <w:rPr>
                <w:rFonts w:cs="Times New Roman"/>
                <w:lang w:val="id-ID"/>
              </w:rPr>
              <w:t>83,1%</w:t>
            </w:r>
          </w:p>
        </w:tc>
      </w:tr>
      <w:tr w:rsidR="00AC7CD3" w:rsidRPr="00627599" w:rsidTr="001D131C">
        <w:tc>
          <w:tcPr>
            <w:tcW w:w="2122" w:type="dxa"/>
          </w:tcPr>
          <w:p w:rsidR="00AC7CD3" w:rsidRPr="00397F2C" w:rsidRDefault="00AC7CD3" w:rsidP="00E7545B">
            <w:pPr>
              <w:spacing w:after="0" w:line="276" w:lineRule="auto"/>
              <w:jc w:val="center"/>
              <w:rPr>
                <w:rFonts w:cs="Times New Roman"/>
              </w:rPr>
            </w:pPr>
            <w:r>
              <w:rPr>
                <w:rFonts w:cs="Times New Roman"/>
              </w:rPr>
              <w:t>Kurang Setuju</w:t>
            </w:r>
          </w:p>
        </w:tc>
        <w:tc>
          <w:tcPr>
            <w:tcW w:w="1162" w:type="dxa"/>
          </w:tcPr>
          <w:p w:rsidR="00AC7CD3" w:rsidRPr="00B63824" w:rsidRDefault="00AC7CD3" w:rsidP="00E7545B">
            <w:pPr>
              <w:spacing w:after="0" w:line="276" w:lineRule="auto"/>
              <w:jc w:val="center"/>
              <w:rPr>
                <w:rFonts w:cs="Times New Roman"/>
                <w:lang w:val="id-ID"/>
              </w:rPr>
            </w:pPr>
            <w:r>
              <w:rPr>
                <w:rFonts w:cs="Times New Roman"/>
                <w:lang w:val="id-ID"/>
              </w:rPr>
              <w:t>3</w:t>
            </w:r>
          </w:p>
        </w:tc>
        <w:tc>
          <w:tcPr>
            <w:tcW w:w="1642" w:type="dxa"/>
          </w:tcPr>
          <w:p w:rsidR="00AC7CD3" w:rsidRPr="00B63824" w:rsidRDefault="00AC7CD3" w:rsidP="00E7545B">
            <w:pPr>
              <w:spacing w:after="0" w:line="276" w:lineRule="auto"/>
              <w:jc w:val="center"/>
              <w:rPr>
                <w:rFonts w:cs="Times New Roman"/>
                <w:lang w:val="id-ID"/>
              </w:rPr>
            </w:pPr>
            <w:r>
              <w:rPr>
                <w:rFonts w:cs="Times New Roman"/>
                <w:lang w:val="id-ID"/>
              </w:rPr>
              <w:t>1</w:t>
            </w:r>
          </w:p>
        </w:tc>
        <w:tc>
          <w:tcPr>
            <w:tcW w:w="1642" w:type="dxa"/>
          </w:tcPr>
          <w:p w:rsidR="00AC7CD3" w:rsidRPr="00812675" w:rsidRDefault="00A80608" w:rsidP="00E7545B">
            <w:pPr>
              <w:spacing w:after="0" w:line="276" w:lineRule="auto"/>
              <w:jc w:val="center"/>
              <w:rPr>
                <w:rFonts w:cs="Times New Roman"/>
                <w:lang w:val="id-ID"/>
              </w:rPr>
            </w:pPr>
            <w:r>
              <w:rPr>
                <w:rFonts w:cs="Times New Roman"/>
                <w:lang w:val="id-ID"/>
              </w:rPr>
              <w:t>3</w:t>
            </w:r>
          </w:p>
        </w:tc>
        <w:tc>
          <w:tcPr>
            <w:tcW w:w="1642" w:type="dxa"/>
          </w:tcPr>
          <w:p w:rsidR="00AC7CD3" w:rsidRPr="00B94FD2" w:rsidRDefault="00AC7CD3" w:rsidP="00E7545B">
            <w:pPr>
              <w:spacing w:after="0" w:line="276" w:lineRule="auto"/>
              <w:jc w:val="center"/>
              <w:rPr>
                <w:rFonts w:cs="Times New Roman"/>
                <w:lang w:val="id-ID"/>
              </w:rPr>
            </w:pPr>
            <w:r>
              <w:rPr>
                <w:rFonts w:cs="Times New Roman"/>
              </w:rPr>
              <w:t>1,5</w:t>
            </w:r>
            <w:r>
              <w:rPr>
                <w:rFonts w:cs="Times New Roman"/>
                <w:lang w:val="id-ID"/>
              </w:rPr>
              <w:t>%</w:t>
            </w:r>
          </w:p>
        </w:tc>
      </w:tr>
      <w:tr w:rsidR="00AC7CD3" w:rsidRPr="00627599" w:rsidTr="001D131C">
        <w:tc>
          <w:tcPr>
            <w:tcW w:w="2122" w:type="dxa"/>
          </w:tcPr>
          <w:p w:rsidR="00AC7CD3" w:rsidRPr="00397F2C" w:rsidRDefault="00AC7CD3" w:rsidP="00E7545B">
            <w:pPr>
              <w:spacing w:after="0" w:line="276" w:lineRule="auto"/>
              <w:jc w:val="center"/>
              <w:rPr>
                <w:rFonts w:cs="Times New Roman"/>
              </w:rPr>
            </w:pPr>
            <w:r>
              <w:rPr>
                <w:rFonts w:cs="Times New Roman"/>
              </w:rPr>
              <w:t>Tidak Setuju</w:t>
            </w:r>
          </w:p>
        </w:tc>
        <w:tc>
          <w:tcPr>
            <w:tcW w:w="1162" w:type="dxa"/>
          </w:tcPr>
          <w:p w:rsidR="00AC7CD3" w:rsidRPr="00B63824" w:rsidRDefault="00AC7CD3" w:rsidP="00E7545B">
            <w:pPr>
              <w:spacing w:after="0" w:line="276" w:lineRule="auto"/>
              <w:jc w:val="center"/>
              <w:rPr>
                <w:rFonts w:cs="Times New Roman"/>
                <w:lang w:val="id-ID"/>
              </w:rPr>
            </w:pPr>
            <w:r>
              <w:rPr>
                <w:rFonts w:cs="Times New Roman"/>
                <w:lang w:val="id-ID"/>
              </w:rPr>
              <w:t>2</w:t>
            </w:r>
          </w:p>
        </w:tc>
        <w:tc>
          <w:tcPr>
            <w:tcW w:w="1642" w:type="dxa"/>
          </w:tcPr>
          <w:p w:rsidR="00AC7CD3" w:rsidRPr="00B63824" w:rsidRDefault="00AC7CD3" w:rsidP="00E7545B">
            <w:pPr>
              <w:spacing w:after="0" w:line="276" w:lineRule="auto"/>
              <w:jc w:val="center"/>
              <w:rPr>
                <w:rFonts w:cs="Times New Roman"/>
                <w:lang w:val="id-ID"/>
              </w:rPr>
            </w:pPr>
            <w:r>
              <w:rPr>
                <w:rFonts w:cs="Times New Roman"/>
                <w:lang w:val="id-ID"/>
              </w:rPr>
              <w:t>0</w:t>
            </w:r>
          </w:p>
        </w:tc>
        <w:tc>
          <w:tcPr>
            <w:tcW w:w="1642" w:type="dxa"/>
          </w:tcPr>
          <w:p w:rsidR="00AC7CD3" w:rsidRPr="00812675" w:rsidRDefault="00AC7CD3" w:rsidP="00E7545B">
            <w:pPr>
              <w:spacing w:after="0" w:line="276" w:lineRule="auto"/>
              <w:jc w:val="center"/>
              <w:rPr>
                <w:rFonts w:cs="Times New Roman"/>
                <w:lang w:val="id-ID"/>
              </w:rPr>
            </w:pPr>
            <w:r>
              <w:rPr>
                <w:rFonts w:cs="Times New Roman"/>
                <w:lang w:val="id-ID"/>
              </w:rPr>
              <w:t>0</w:t>
            </w:r>
          </w:p>
        </w:tc>
        <w:tc>
          <w:tcPr>
            <w:tcW w:w="1642" w:type="dxa"/>
          </w:tcPr>
          <w:p w:rsidR="00AC7CD3" w:rsidRPr="00B94FD2" w:rsidRDefault="00AC7CD3" w:rsidP="00E7545B">
            <w:pPr>
              <w:spacing w:after="0" w:line="276" w:lineRule="auto"/>
              <w:jc w:val="center"/>
              <w:rPr>
                <w:rFonts w:cs="Times New Roman"/>
                <w:lang w:val="id-ID"/>
              </w:rPr>
            </w:pPr>
            <w:r>
              <w:rPr>
                <w:rFonts w:cs="Times New Roman"/>
                <w:lang w:val="id-ID"/>
              </w:rPr>
              <w:t>0%</w:t>
            </w:r>
          </w:p>
        </w:tc>
      </w:tr>
      <w:tr w:rsidR="00AC7CD3" w:rsidRPr="00627599" w:rsidTr="001D131C">
        <w:tc>
          <w:tcPr>
            <w:tcW w:w="2122" w:type="dxa"/>
          </w:tcPr>
          <w:p w:rsidR="00AC7CD3" w:rsidRPr="00397F2C" w:rsidRDefault="00AC7CD3" w:rsidP="00E7545B">
            <w:pPr>
              <w:spacing w:after="0" w:line="276" w:lineRule="auto"/>
              <w:jc w:val="center"/>
              <w:rPr>
                <w:rFonts w:cs="Times New Roman"/>
              </w:rPr>
            </w:pPr>
            <w:r>
              <w:rPr>
                <w:rFonts w:cs="Times New Roman"/>
              </w:rPr>
              <w:t>Sangat Tidak Setuju</w:t>
            </w:r>
          </w:p>
        </w:tc>
        <w:tc>
          <w:tcPr>
            <w:tcW w:w="1162" w:type="dxa"/>
          </w:tcPr>
          <w:p w:rsidR="00AC7CD3" w:rsidRPr="00B63824" w:rsidRDefault="00AC7CD3" w:rsidP="00E7545B">
            <w:pPr>
              <w:spacing w:after="0" w:line="276" w:lineRule="auto"/>
              <w:jc w:val="center"/>
              <w:rPr>
                <w:rFonts w:cs="Times New Roman"/>
                <w:lang w:val="id-ID"/>
              </w:rPr>
            </w:pPr>
            <w:r>
              <w:rPr>
                <w:rFonts w:cs="Times New Roman"/>
                <w:lang w:val="id-ID"/>
              </w:rPr>
              <w:t>1</w:t>
            </w:r>
          </w:p>
        </w:tc>
        <w:tc>
          <w:tcPr>
            <w:tcW w:w="1642" w:type="dxa"/>
          </w:tcPr>
          <w:p w:rsidR="00AC7CD3" w:rsidRPr="00B63824" w:rsidRDefault="00AC7CD3" w:rsidP="00E7545B">
            <w:pPr>
              <w:spacing w:after="0" w:line="276" w:lineRule="auto"/>
              <w:jc w:val="center"/>
              <w:rPr>
                <w:rFonts w:cs="Times New Roman"/>
                <w:lang w:val="id-ID"/>
              </w:rPr>
            </w:pPr>
            <w:r>
              <w:rPr>
                <w:rFonts w:cs="Times New Roman"/>
                <w:lang w:val="id-ID"/>
              </w:rPr>
              <w:t>0</w:t>
            </w:r>
          </w:p>
        </w:tc>
        <w:tc>
          <w:tcPr>
            <w:tcW w:w="1642" w:type="dxa"/>
          </w:tcPr>
          <w:p w:rsidR="00AC7CD3" w:rsidRPr="00812675" w:rsidRDefault="00AC7CD3" w:rsidP="00E7545B">
            <w:pPr>
              <w:spacing w:after="0" w:line="276" w:lineRule="auto"/>
              <w:jc w:val="center"/>
              <w:rPr>
                <w:rFonts w:cs="Times New Roman"/>
                <w:lang w:val="id-ID"/>
              </w:rPr>
            </w:pPr>
            <w:r>
              <w:rPr>
                <w:rFonts w:cs="Times New Roman"/>
                <w:lang w:val="id-ID"/>
              </w:rPr>
              <w:t>0</w:t>
            </w:r>
          </w:p>
        </w:tc>
        <w:tc>
          <w:tcPr>
            <w:tcW w:w="1642" w:type="dxa"/>
          </w:tcPr>
          <w:p w:rsidR="00AC7CD3" w:rsidRPr="00B04232" w:rsidRDefault="00AC7CD3" w:rsidP="00E7545B">
            <w:pPr>
              <w:spacing w:after="0" w:line="276" w:lineRule="auto"/>
              <w:jc w:val="center"/>
              <w:rPr>
                <w:rFonts w:cs="Times New Roman"/>
                <w:lang w:val="id-ID"/>
              </w:rPr>
            </w:pPr>
            <w:r>
              <w:rPr>
                <w:rFonts w:cs="Times New Roman"/>
                <w:lang w:val="id-ID"/>
              </w:rPr>
              <w:t>0%</w:t>
            </w:r>
          </w:p>
        </w:tc>
      </w:tr>
      <w:tr w:rsidR="00AC7CD3" w:rsidRPr="00627599" w:rsidTr="001D131C">
        <w:tc>
          <w:tcPr>
            <w:tcW w:w="2122" w:type="dxa"/>
          </w:tcPr>
          <w:p w:rsidR="00AC7CD3" w:rsidRPr="00627599" w:rsidRDefault="00AC7CD3" w:rsidP="00E7545B">
            <w:pPr>
              <w:spacing w:after="0" w:line="276" w:lineRule="auto"/>
              <w:jc w:val="center"/>
              <w:rPr>
                <w:rFonts w:cs="Times New Roman"/>
                <w:lang w:val="id-ID"/>
              </w:rPr>
            </w:pPr>
            <w:r w:rsidRPr="00627599">
              <w:rPr>
                <w:rFonts w:cs="Times New Roman"/>
                <w:lang w:val="id-ID"/>
              </w:rPr>
              <w:t>Jumlah</w:t>
            </w:r>
          </w:p>
        </w:tc>
        <w:tc>
          <w:tcPr>
            <w:tcW w:w="1162" w:type="dxa"/>
          </w:tcPr>
          <w:p w:rsidR="00AC7CD3" w:rsidRPr="00627599" w:rsidRDefault="00AC7CD3" w:rsidP="00E7545B">
            <w:pPr>
              <w:spacing w:after="0" w:line="276" w:lineRule="auto"/>
              <w:rPr>
                <w:rFonts w:cs="Times New Roman"/>
              </w:rPr>
            </w:pPr>
          </w:p>
        </w:tc>
        <w:tc>
          <w:tcPr>
            <w:tcW w:w="1642" w:type="dxa"/>
          </w:tcPr>
          <w:p w:rsidR="00AC7CD3" w:rsidRPr="00B63824" w:rsidRDefault="00AC7CD3" w:rsidP="00E7545B">
            <w:pPr>
              <w:spacing w:after="0" w:line="276" w:lineRule="auto"/>
              <w:jc w:val="center"/>
              <w:rPr>
                <w:rFonts w:cs="Times New Roman"/>
                <w:lang w:val="id-ID"/>
              </w:rPr>
            </w:pPr>
            <w:r>
              <w:rPr>
                <w:rFonts w:cs="Times New Roman"/>
                <w:lang w:val="id-ID"/>
              </w:rPr>
              <w:t>65</w:t>
            </w:r>
          </w:p>
        </w:tc>
        <w:tc>
          <w:tcPr>
            <w:tcW w:w="1642" w:type="dxa"/>
          </w:tcPr>
          <w:p w:rsidR="00AC7CD3" w:rsidRPr="004A110C" w:rsidRDefault="00A80608" w:rsidP="00E7545B">
            <w:pPr>
              <w:spacing w:after="0" w:line="276" w:lineRule="auto"/>
              <w:jc w:val="center"/>
              <w:rPr>
                <w:rFonts w:cs="Times New Roman"/>
              </w:rPr>
            </w:pPr>
            <w:r>
              <w:rPr>
                <w:rFonts w:cs="Times New Roman"/>
                <w:lang w:val="id-ID"/>
              </w:rPr>
              <w:t>269</w:t>
            </w:r>
          </w:p>
        </w:tc>
        <w:tc>
          <w:tcPr>
            <w:tcW w:w="1642" w:type="dxa"/>
          </w:tcPr>
          <w:p w:rsidR="00AC7CD3" w:rsidRPr="00B04232" w:rsidRDefault="00AC7CD3" w:rsidP="00E7545B">
            <w:pPr>
              <w:spacing w:after="0" w:line="276" w:lineRule="auto"/>
              <w:jc w:val="center"/>
              <w:rPr>
                <w:rFonts w:cs="Times New Roman"/>
                <w:lang w:val="id-ID"/>
              </w:rPr>
            </w:pPr>
            <w:r>
              <w:rPr>
                <w:rFonts w:cs="Times New Roman"/>
                <w:lang w:val="id-ID"/>
              </w:rPr>
              <w:t>100%</w:t>
            </w:r>
          </w:p>
        </w:tc>
      </w:tr>
    </w:tbl>
    <w:p w:rsidR="00AC7CD3" w:rsidRPr="00627599" w:rsidRDefault="00AC7CD3" w:rsidP="009700B2">
      <w:pPr>
        <w:spacing w:after="120" w:line="276" w:lineRule="auto"/>
        <w:rPr>
          <w:rFonts w:cs="Times New Roman"/>
        </w:rPr>
      </w:pPr>
      <w:r w:rsidRPr="00627599">
        <w:rPr>
          <w:rFonts w:cs="Times New Roman"/>
        </w:rPr>
        <w:t>Sumber : Data Primer yang diolah (Tahun 2022)</w:t>
      </w:r>
    </w:p>
    <w:p w:rsidR="00AC7CD3" w:rsidRDefault="00AC7CD3" w:rsidP="009700B2">
      <w:pPr>
        <w:spacing w:after="120" w:line="276" w:lineRule="auto"/>
        <w:rPr>
          <w:rFonts w:cs="Times New Roman"/>
          <w:sz w:val="24"/>
          <w:szCs w:val="24"/>
        </w:rPr>
      </w:pPr>
      <w:r>
        <w:rPr>
          <w:rFonts w:cs="Times New Roman"/>
          <w:sz w:val="24"/>
          <w:szCs w:val="24"/>
        </w:rPr>
        <w:t>Total dalam pengumpulan data angket :</w:t>
      </w:r>
    </w:p>
    <w:p w:rsidR="00AC7CD3" w:rsidRPr="00C80A56" w:rsidRDefault="00AC7CD3"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AC7CD3" w:rsidRPr="00D90024" w:rsidRDefault="00AC7CD3"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269</m:t>
              </m:r>
            </m:num>
            <m:den>
              <m:r>
                <m:rPr>
                  <m:sty m:val="p"/>
                </m:rPr>
                <w:rPr>
                  <w:rFonts w:ascii="Cambria Math" w:hAnsi="Cambria Math"/>
                  <w:sz w:val="24"/>
                  <w:szCs w:val="24"/>
                </w:rPr>
                <m:t xml:space="preserve"> 325</m:t>
              </m:r>
            </m:den>
          </m:f>
          <m:r>
            <w:rPr>
              <w:rFonts w:ascii="Cambria Math" w:hAnsi="Cambria Math"/>
              <w:sz w:val="24"/>
              <w:szCs w:val="24"/>
            </w:rPr>
            <m:t xml:space="preserve"> x 100=82,7%</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D90024" w:rsidRPr="00564DF5" w:rsidTr="00D90024">
        <w:trPr>
          <w:trHeight w:val="307"/>
        </w:trPr>
        <w:tc>
          <w:tcPr>
            <w:tcW w:w="1455" w:type="dxa"/>
            <w:tcBorders>
              <w:top w:val="nil"/>
            </w:tcBorders>
          </w:tcPr>
          <w:p w:rsidR="00D90024" w:rsidRPr="00564DF5" w:rsidRDefault="00D90024"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D90024" w:rsidRPr="00564DF5" w:rsidRDefault="00D90024"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D90024" w:rsidRPr="00564DF5" w:rsidRDefault="00D90024"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D90024" w:rsidRPr="00564DF5" w:rsidRDefault="00D90024"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D90024" w:rsidRPr="00564DF5" w:rsidRDefault="00D90024" w:rsidP="009700B2">
            <w:pPr>
              <w:pStyle w:val="TableParagraph"/>
              <w:spacing w:before="115" w:line="276" w:lineRule="auto"/>
              <w:ind w:left="205"/>
              <w:rPr>
                <w:sz w:val="24"/>
                <w:szCs w:val="24"/>
              </w:rPr>
            </w:pPr>
            <w:r>
              <w:rPr>
                <w:sz w:val="24"/>
                <w:szCs w:val="24"/>
              </w:rPr>
              <w:t xml:space="preserve">     SS</w:t>
            </w:r>
          </w:p>
        </w:tc>
      </w:tr>
      <w:tr w:rsidR="00D90024" w:rsidRPr="00564DF5" w:rsidTr="00D90024">
        <w:trPr>
          <w:trHeight w:val="766"/>
        </w:trPr>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p>
          <w:p w:rsidR="00D90024" w:rsidRPr="00564DF5" w:rsidRDefault="00D90024"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D90024" w:rsidRPr="00564DF5" w:rsidRDefault="00D90024"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39136" behindDoc="0" locked="0" layoutInCell="1" allowOverlap="1" wp14:anchorId="3D9F5E90" wp14:editId="25FB7E93">
                      <wp:simplePos x="0" y="0"/>
                      <wp:positionH relativeFrom="column">
                        <wp:posOffset>119380</wp:posOffset>
                      </wp:positionH>
                      <wp:positionV relativeFrom="paragraph">
                        <wp:posOffset>-20320</wp:posOffset>
                      </wp:positionV>
                      <wp:extent cx="0" cy="225425"/>
                      <wp:effectExtent l="57150" t="19050" r="76200" b="79375"/>
                      <wp:wrapNone/>
                      <wp:docPr id="57" name="Straight Connector 57"/>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7127F226" id="Straight Connector 57"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pt,-1.6pt" to="9.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" strokecolor="windowText" strokeweight="2pt">
                      <v:shadow on="t" color="black" opacity="24903f" origin=",.5" offset="0,.55556mm"/>
                    </v:line>
                  </w:pict>
                </mc:Fallback>
              </mc:AlternateContent>
            </w:r>
          </w:p>
          <w:p w:rsidR="00D90024" w:rsidRPr="00564DF5" w:rsidRDefault="00D90024" w:rsidP="009700B2">
            <w:pPr>
              <w:spacing w:line="276" w:lineRule="auto"/>
              <w:rPr>
                <w:rFonts w:cs="Times New Roman"/>
                <w:sz w:val="24"/>
                <w:szCs w:val="24"/>
                <w:lang w:val="id"/>
              </w:rPr>
            </w:pPr>
            <w:r>
              <w:rPr>
                <w:rFonts w:cs="Times New Roman"/>
                <w:sz w:val="24"/>
                <w:szCs w:val="24"/>
                <w:lang w:val="id"/>
              </w:rPr>
              <w:t xml:space="preserve"> 82,7%</w:t>
            </w:r>
            <w:r w:rsidRPr="00564DF5">
              <w:rPr>
                <w:rFonts w:cs="Times New Roman"/>
                <w:sz w:val="24"/>
                <w:szCs w:val="24"/>
                <w:lang w:val="id"/>
              </w:rPr>
              <w:t xml:space="preserve"> </w:t>
            </w:r>
          </w:p>
        </w:tc>
      </w:tr>
    </w:tbl>
    <w:p w:rsidR="00D90024" w:rsidRPr="00D90024" w:rsidRDefault="00D90024"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AC7CD3" w:rsidRDefault="00AC7CD3" w:rsidP="009700B2">
      <w:pPr>
        <w:spacing w:line="276" w:lineRule="auto"/>
        <w:ind w:firstLine="720"/>
        <w:jc w:val="both"/>
        <w:rPr>
          <w:rFonts w:cs="Times New Roman"/>
          <w:sz w:val="24"/>
          <w:szCs w:val="24"/>
        </w:rPr>
      </w:pPr>
      <w:r w:rsidRPr="00072704">
        <w:rPr>
          <w:rFonts w:cs="Times New Roman"/>
          <w:sz w:val="24"/>
          <w:szCs w:val="24"/>
        </w:rPr>
        <w:lastRenderedPageBreak/>
        <w:t>Berdasarkan tabel 4.</w:t>
      </w:r>
      <w:r w:rsidR="00A701F9">
        <w:rPr>
          <w:rFonts w:cs="Times New Roman"/>
          <w:sz w:val="24"/>
          <w:szCs w:val="24"/>
        </w:rPr>
        <w:t>29</w:t>
      </w:r>
      <w:r w:rsidR="00A15968">
        <w:rPr>
          <w:rFonts w:cs="Times New Roman"/>
          <w:sz w:val="24"/>
          <w:szCs w:val="24"/>
        </w:rPr>
        <w:t xml:space="preserve"> </w:t>
      </w:r>
      <w:r w:rsidRPr="00072704">
        <w:rPr>
          <w:rFonts w:cs="Times New Roman"/>
          <w:sz w:val="24"/>
          <w:szCs w:val="24"/>
        </w:rPr>
        <w:t xml:space="preserve">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3030D9">
        <w:rPr>
          <w:rFonts w:cs="Times New Roman"/>
          <w:sz w:val="24"/>
          <w:szCs w:val="24"/>
        </w:rPr>
        <w:t>Pegawai</w:t>
      </w:r>
      <w:r w:rsidR="00A80608" w:rsidRPr="00A80608">
        <w:rPr>
          <w:rFonts w:cs="Times New Roman"/>
          <w:sz w:val="24"/>
          <w:szCs w:val="24"/>
        </w:rPr>
        <w:t xml:space="preserve"> dengan rekan kerja memiliki hubungan baik</w:t>
      </w:r>
      <w:r w:rsidRPr="004A110C">
        <w:rPr>
          <w:rFonts w:cs="Times New Roman"/>
          <w:sz w:val="24"/>
          <w:szCs w:val="24"/>
        </w:rPr>
        <w:t>”</w:t>
      </w:r>
      <w:r w:rsidRPr="00072704">
        <w:rPr>
          <w:rFonts w:cs="Times New Roman"/>
          <w:sz w:val="24"/>
          <w:szCs w:val="24"/>
        </w:rPr>
        <w:t xml:space="preserve"> yaitu sebanyak </w:t>
      </w:r>
      <w:r w:rsidR="00A80608">
        <w:rPr>
          <w:rFonts w:cs="Times New Roman"/>
          <w:sz w:val="24"/>
          <w:szCs w:val="24"/>
        </w:rPr>
        <w:t>10</w:t>
      </w:r>
      <w:r>
        <w:rPr>
          <w:rFonts w:cs="Times New Roman"/>
          <w:sz w:val="24"/>
          <w:szCs w:val="24"/>
        </w:rPr>
        <w:t xml:space="preserve"> </w:t>
      </w:r>
      <w:r w:rsidRPr="00072704">
        <w:rPr>
          <w:rFonts w:cs="Times New Roman"/>
          <w:sz w:val="24"/>
          <w:szCs w:val="24"/>
        </w:rPr>
        <w:t>responden (</w:t>
      </w:r>
      <w:r w:rsidR="00A80608">
        <w:rPr>
          <w:rFonts w:cs="Times New Roman"/>
          <w:sz w:val="24"/>
          <w:szCs w:val="24"/>
        </w:rPr>
        <w:t>15,4</w:t>
      </w:r>
      <w:r>
        <w:rPr>
          <w:rFonts w:cs="Times New Roman"/>
          <w:sz w:val="24"/>
          <w:szCs w:val="24"/>
        </w:rPr>
        <w:t>%), setuju</w:t>
      </w:r>
      <w:r w:rsidRPr="003635BB">
        <w:rPr>
          <w:rFonts w:cs="Times New Roman"/>
          <w:sz w:val="24"/>
          <w:szCs w:val="24"/>
        </w:rPr>
        <w:t xml:space="preserve"> sebanyak </w:t>
      </w:r>
      <w:r w:rsidR="00A80608">
        <w:rPr>
          <w:rFonts w:cs="Times New Roman"/>
          <w:sz w:val="24"/>
          <w:szCs w:val="24"/>
        </w:rPr>
        <w:t>54 responden (83,1</w:t>
      </w:r>
      <w:r>
        <w:rPr>
          <w:rFonts w:cs="Times New Roman"/>
          <w:sz w:val="24"/>
          <w:szCs w:val="24"/>
        </w:rPr>
        <w:t>%), kurang setuju</w:t>
      </w:r>
      <w:r w:rsidRPr="003635BB">
        <w:rPr>
          <w:rFonts w:cs="Times New Roman"/>
          <w:sz w:val="24"/>
          <w:szCs w:val="24"/>
        </w:rPr>
        <w:t xml:space="preserve"> sebanyak</w:t>
      </w:r>
      <w:r w:rsidR="00A80608">
        <w:rPr>
          <w:rFonts w:cs="Times New Roman"/>
          <w:sz w:val="24"/>
          <w:szCs w:val="24"/>
        </w:rPr>
        <w:t xml:space="preserve"> 1 responden (1,5</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sidR="00A80608">
        <w:rPr>
          <w:rFonts w:cs="Times New Roman"/>
          <w:sz w:val="24"/>
          <w:szCs w:val="24"/>
        </w:rPr>
        <w:t>82,7</w:t>
      </w:r>
      <w:r w:rsidRPr="00072704">
        <w:rPr>
          <w:rFonts w:cs="Times New Roman"/>
          <w:sz w:val="24"/>
          <w:szCs w:val="24"/>
        </w:rPr>
        <w:t xml:space="preserve">% yang </w:t>
      </w:r>
      <w:r>
        <w:rPr>
          <w:rFonts w:cs="Times New Roman"/>
          <w:sz w:val="24"/>
          <w:szCs w:val="24"/>
        </w:rPr>
        <w:t>menunjukan bahwa responden</w:t>
      </w:r>
      <w:r w:rsidR="00522EBA">
        <w:rPr>
          <w:rFonts w:cs="Times New Roman"/>
          <w:sz w:val="24"/>
          <w:szCs w:val="24"/>
        </w:rPr>
        <w:t xml:space="preserve"> sangat</w:t>
      </w:r>
      <w:r>
        <w:rPr>
          <w:rFonts w:cs="Times New Roman"/>
          <w:sz w:val="24"/>
          <w:szCs w:val="24"/>
        </w:rPr>
        <w:t xml:space="preserve"> setuju dengan pernyataan tersebut.</w:t>
      </w:r>
    </w:p>
    <w:p w:rsidR="00A80608" w:rsidRPr="00A80608" w:rsidRDefault="00A80608" w:rsidP="00B623B6">
      <w:pPr>
        <w:spacing w:after="0" w:line="276" w:lineRule="auto"/>
        <w:ind w:left="252" w:hanging="252"/>
        <w:rPr>
          <w:rFonts w:cs="Times New Roman"/>
          <w:sz w:val="24"/>
          <w:szCs w:val="24"/>
        </w:rPr>
      </w:pPr>
      <w:r>
        <w:rPr>
          <w:rFonts w:cs="Times New Roman"/>
          <w:sz w:val="24"/>
          <w:szCs w:val="24"/>
        </w:rPr>
        <w:t>b</w:t>
      </w:r>
      <w:r w:rsidRPr="00C40EE3">
        <w:rPr>
          <w:rFonts w:cs="Times New Roman"/>
          <w:sz w:val="24"/>
          <w:szCs w:val="24"/>
        </w:rPr>
        <w:t xml:space="preserve">. </w:t>
      </w:r>
      <w:r w:rsidRPr="00A80608">
        <w:rPr>
          <w:rFonts w:cs="Times New Roman"/>
          <w:sz w:val="24"/>
          <w:szCs w:val="24"/>
        </w:rPr>
        <w:t>Rekan kerja sangat penting dalam penyelesaian kerja tim</w:t>
      </w:r>
    </w:p>
    <w:p w:rsidR="00A80608" w:rsidRPr="00072704" w:rsidRDefault="00A701F9" w:rsidP="00B623B6">
      <w:pPr>
        <w:pStyle w:val="Heading5"/>
        <w:jc w:val="center"/>
      </w:pPr>
      <w:r>
        <w:t>Tabel 4.30</w:t>
      </w:r>
      <w:r w:rsidR="00A80608">
        <w:t xml:space="preserve"> </w:t>
      </w:r>
      <w:r w:rsidR="00A80608" w:rsidRPr="00072704">
        <w:t>Tanggapan Responden Mengenai</w:t>
      </w:r>
    </w:p>
    <w:p w:rsidR="00A80608" w:rsidRPr="00A80608" w:rsidRDefault="00A80608" w:rsidP="00B623B6">
      <w:pPr>
        <w:spacing w:after="0" w:line="276" w:lineRule="auto"/>
        <w:ind w:left="252" w:hanging="252"/>
        <w:jc w:val="center"/>
        <w:rPr>
          <w:rFonts w:cs="Times New Roman"/>
          <w:sz w:val="24"/>
          <w:szCs w:val="24"/>
        </w:rPr>
      </w:pPr>
      <w:r w:rsidRPr="00A80608">
        <w:rPr>
          <w:rFonts w:cs="Times New Roman"/>
          <w:sz w:val="24"/>
          <w:szCs w:val="24"/>
        </w:rPr>
        <w:t>“Rekan kerja sangat penting dalam penyelesaian kerja tim”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A80608" w:rsidRPr="00627599" w:rsidTr="001D131C">
        <w:tc>
          <w:tcPr>
            <w:tcW w:w="2122" w:type="dxa"/>
          </w:tcPr>
          <w:p w:rsidR="00A80608" w:rsidRPr="00627599" w:rsidRDefault="00A80608" w:rsidP="00E7545B">
            <w:pPr>
              <w:spacing w:after="0" w:line="276" w:lineRule="auto"/>
              <w:jc w:val="center"/>
              <w:rPr>
                <w:rFonts w:cs="Times New Roman"/>
                <w:lang w:val="id-ID"/>
              </w:rPr>
            </w:pPr>
            <w:r w:rsidRPr="00627599">
              <w:rPr>
                <w:rFonts w:cs="Times New Roman"/>
                <w:lang w:val="id-ID"/>
              </w:rPr>
              <w:t>Keterangan</w:t>
            </w:r>
          </w:p>
        </w:tc>
        <w:tc>
          <w:tcPr>
            <w:tcW w:w="1162" w:type="dxa"/>
          </w:tcPr>
          <w:p w:rsidR="00A80608" w:rsidRPr="00627599" w:rsidRDefault="00A80608" w:rsidP="00E7545B">
            <w:pPr>
              <w:spacing w:after="0" w:line="276" w:lineRule="auto"/>
              <w:jc w:val="center"/>
              <w:rPr>
                <w:rFonts w:cs="Times New Roman"/>
                <w:lang w:val="id-ID"/>
              </w:rPr>
            </w:pPr>
            <w:r w:rsidRPr="00627599">
              <w:rPr>
                <w:rFonts w:cs="Times New Roman"/>
                <w:lang w:val="id-ID"/>
              </w:rPr>
              <w:t>Skor</w:t>
            </w:r>
          </w:p>
        </w:tc>
        <w:tc>
          <w:tcPr>
            <w:tcW w:w="1642" w:type="dxa"/>
          </w:tcPr>
          <w:p w:rsidR="00A80608" w:rsidRPr="00627599" w:rsidRDefault="00A80608" w:rsidP="00E7545B">
            <w:pPr>
              <w:spacing w:after="0" w:line="276" w:lineRule="auto"/>
              <w:jc w:val="center"/>
              <w:rPr>
                <w:rFonts w:cs="Times New Roman"/>
                <w:lang w:val="id-ID"/>
              </w:rPr>
            </w:pPr>
            <w:r w:rsidRPr="00627599">
              <w:rPr>
                <w:rFonts w:cs="Times New Roman"/>
                <w:lang w:val="id-ID"/>
              </w:rPr>
              <w:t>Jumlah Responden</w:t>
            </w:r>
          </w:p>
        </w:tc>
        <w:tc>
          <w:tcPr>
            <w:tcW w:w="1642" w:type="dxa"/>
          </w:tcPr>
          <w:p w:rsidR="00A80608" w:rsidRPr="00627599" w:rsidRDefault="00A80608" w:rsidP="00E7545B">
            <w:pPr>
              <w:spacing w:after="0" w:line="276" w:lineRule="auto"/>
              <w:jc w:val="center"/>
              <w:rPr>
                <w:rFonts w:cs="Times New Roman"/>
                <w:lang w:val="id-ID"/>
              </w:rPr>
            </w:pPr>
            <w:r w:rsidRPr="00627599">
              <w:rPr>
                <w:rFonts w:cs="Times New Roman"/>
                <w:lang w:val="id-ID"/>
              </w:rPr>
              <w:t>Skor Total</w:t>
            </w:r>
          </w:p>
        </w:tc>
        <w:tc>
          <w:tcPr>
            <w:tcW w:w="1642" w:type="dxa"/>
          </w:tcPr>
          <w:p w:rsidR="00A80608" w:rsidRPr="00627599" w:rsidRDefault="00A80608" w:rsidP="00E7545B">
            <w:pPr>
              <w:spacing w:after="0" w:line="276" w:lineRule="auto"/>
              <w:jc w:val="center"/>
              <w:rPr>
                <w:rFonts w:cs="Times New Roman"/>
                <w:lang w:val="id-ID"/>
              </w:rPr>
            </w:pPr>
            <w:r w:rsidRPr="00627599">
              <w:rPr>
                <w:rFonts w:cs="Times New Roman"/>
                <w:lang w:val="id-ID"/>
              </w:rPr>
              <w:t>Persentase (%)</w:t>
            </w:r>
          </w:p>
        </w:tc>
      </w:tr>
      <w:tr w:rsidR="00A80608" w:rsidRPr="00627599" w:rsidTr="001D131C">
        <w:tc>
          <w:tcPr>
            <w:tcW w:w="2122" w:type="dxa"/>
          </w:tcPr>
          <w:p w:rsidR="00A80608" w:rsidRPr="00806BC2" w:rsidRDefault="00A80608" w:rsidP="00E7545B">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A80608" w:rsidRPr="00B63824" w:rsidRDefault="00A80608" w:rsidP="00E7545B">
            <w:pPr>
              <w:spacing w:after="0" w:line="276" w:lineRule="auto"/>
              <w:jc w:val="center"/>
              <w:rPr>
                <w:rFonts w:cs="Times New Roman"/>
                <w:lang w:val="id-ID"/>
              </w:rPr>
            </w:pPr>
            <w:r>
              <w:rPr>
                <w:rFonts w:cs="Times New Roman"/>
                <w:lang w:val="id-ID"/>
              </w:rPr>
              <w:t>5</w:t>
            </w:r>
          </w:p>
        </w:tc>
        <w:tc>
          <w:tcPr>
            <w:tcW w:w="1642" w:type="dxa"/>
          </w:tcPr>
          <w:p w:rsidR="00A80608" w:rsidRPr="00B63824" w:rsidRDefault="00A80608" w:rsidP="00E7545B">
            <w:pPr>
              <w:spacing w:after="0" w:line="276" w:lineRule="auto"/>
              <w:jc w:val="center"/>
              <w:rPr>
                <w:rFonts w:cs="Times New Roman"/>
                <w:lang w:val="id-ID"/>
              </w:rPr>
            </w:pPr>
            <w:r>
              <w:rPr>
                <w:rFonts w:cs="Times New Roman"/>
                <w:lang w:val="id-ID"/>
              </w:rPr>
              <w:t>16</w:t>
            </w:r>
          </w:p>
        </w:tc>
        <w:tc>
          <w:tcPr>
            <w:tcW w:w="1642" w:type="dxa"/>
          </w:tcPr>
          <w:p w:rsidR="00A80608" w:rsidRPr="002129B1" w:rsidRDefault="00A80608" w:rsidP="00E7545B">
            <w:pPr>
              <w:spacing w:after="0" w:line="276" w:lineRule="auto"/>
              <w:jc w:val="center"/>
              <w:rPr>
                <w:rFonts w:cs="Times New Roman"/>
              </w:rPr>
            </w:pPr>
            <w:r>
              <w:rPr>
                <w:rFonts w:cs="Times New Roman"/>
              </w:rPr>
              <w:t>80</w:t>
            </w:r>
          </w:p>
        </w:tc>
        <w:tc>
          <w:tcPr>
            <w:tcW w:w="1642" w:type="dxa"/>
          </w:tcPr>
          <w:p w:rsidR="00A80608" w:rsidRPr="00B94FD2" w:rsidRDefault="00A80608" w:rsidP="00E7545B">
            <w:pPr>
              <w:spacing w:after="0" w:line="276" w:lineRule="auto"/>
              <w:jc w:val="center"/>
              <w:rPr>
                <w:rFonts w:cs="Times New Roman"/>
                <w:lang w:val="id-ID"/>
              </w:rPr>
            </w:pPr>
            <w:r>
              <w:rPr>
                <w:rFonts w:cs="Times New Roman"/>
              </w:rPr>
              <w:t>24,6</w:t>
            </w:r>
            <w:r>
              <w:rPr>
                <w:rFonts w:cs="Times New Roman"/>
                <w:lang w:val="id-ID"/>
              </w:rPr>
              <w:t>%</w:t>
            </w:r>
          </w:p>
        </w:tc>
      </w:tr>
      <w:tr w:rsidR="00A80608" w:rsidRPr="00627599" w:rsidTr="001D131C">
        <w:tc>
          <w:tcPr>
            <w:tcW w:w="2122" w:type="dxa"/>
          </w:tcPr>
          <w:p w:rsidR="00A80608" w:rsidRPr="00627599" w:rsidRDefault="00A80608" w:rsidP="00E7545B">
            <w:pPr>
              <w:spacing w:after="0" w:line="276" w:lineRule="auto"/>
              <w:jc w:val="center"/>
              <w:rPr>
                <w:rFonts w:cs="Times New Roman"/>
                <w:lang w:val="id-ID"/>
              </w:rPr>
            </w:pPr>
            <w:r>
              <w:rPr>
                <w:rFonts w:cs="Times New Roman"/>
                <w:lang w:val="id-ID"/>
              </w:rPr>
              <w:t>Setuju</w:t>
            </w:r>
          </w:p>
        </w:tc>
        <w:tc>
          <w:tcPr>
            <w:tcW w:w="1162" w:type="dxa"/>
          </w:tcPr>
          <w:p w:rsidR="00A80608" w:rsidRPr="00B63824" w:rsidRDefault="00A80608" w:rsidP="00E7545B">
            <w:pPr>
              <w:spacing w:after="0" w:line="276" w:lineRule="auto"/>
              <w:jc w:val="center"/>
              <w:rPr>
                <w:rFonts w:cs="Times New Roman"/>
                <w:lang w:val="id-ID"/>
              </w:rPr>
            </w:pPr>
            <w:r>
              <w:rPr>
                <w:rFonts w:cs="Times New Roman"/>
                <w:lang w:val="id-ID"/>
              </w:rPr>
              <w:t>4</w:t>
            </w:r>
          </w:p>
        </w:tc>
        <w:tc>
          <w:tcPr>
            <w:tcW w:w="1642" w:type="dxa"/>
          </w:tcPr>
          <w:p w:rsidR="00A80608" w:rsidRPr="00B63824" w:rsidRDefault="00A80608" w:rsidP="00E7545B">
            <w:pPr>
              <w:spacing w:after="0" w:line="276" w:lineRule="auto"/>
              <w:jc w:val="center"/>
              <w:rPr>
                <w:rFonts w:cs="Times New Roman"/>
                <w:lang w:val="id-ID"/>
              </w:rPr>
            </w:pPr>
            <w:r>
              <w:rPr>
                <w:rFonts w:cs="Times New Roman"/>
                <w:lang w:val="id-ID"/>
              </w:rPr>
              <w:t>46</w:t>
            </w:r>
          </w:p>
        </w:tc>
        <w:tc>
          <w:tcPr>
            <w:tcW w:w="1642" w:type="dxa"/>
          </w:tcPr>
          <w:p w:rsidR="00A80608" w:rsidRPr="00953331" w:rsidRDefault="00A80608" w:rsidP="00E7545B">
            <w:pPr>
              <w:spacing w:after="0" w:line="276" w:lineRule="auto"/>
              <w:jc w:val="center"/>
              <w:rPr>
                <w:rFonts w:cs="Times New Roman"/>
              </w:rPr>
            </w:pPr>
            <w:r>
              <w:rPr>
                <w:rFonts w:cs="Times New Roman"/>
              </w:rPr>
              <w:t>184</w:t>
            </w:r>
          </w:p>
        </w:tc>
        <w:tc>
          <w:tcPr>
            <w:tcW w:w="1642" w:type="dxa"/>
          </w:tcPr>
          <w:p w:rsidR="00A80608" w:rsidRPr="00B94FD2" w:rsidRDefault="00A80608" w:rsidP="00E7545B">
            <w:pPr>
              <w:spacing w:after="0" w:line="276" w:lineRule="auto"/>
              <w:jc w:val="center"/>
              <w:rPr>
                <w:rFonts w:cs="Times New Roman"/>
                <w:lang w:val="id-ID"/>
              </w:rPr>
            </w:pPr>
            <w:r>
              <w:rPr>
                <w:rFonts w:cs="Times New Roman"/>
                <w:lang w:val="id-ID"/>
              </w:rPr>
              <w:t>70,8%</w:t>
            </w:r>
          </w:p>
        </w:tc>
      </w:tr>
      <w:tr w:rsidR="00A80608" w:rsidRPr="00627599" w:rsidTr="001D131C">
        <w:tc>
          <w:tcPr>
            <w:tcW w:w="2122" w:type="dxa"/>
          </w:tcPr>
          <w:p w:rsidR="00A80608" w:rsidRPr="00397F2C" w:rsidRDefault="00A80608" w:rsidP="00E7545B">
            <w:pPr>
              <w:spacing w:after="0" w:line="276" w:lineRule="auto"/>
              <w:jc w:val="center"/>
              <w:rPr>
                <w:rFonts w:cs="Times New Roman"/>
              </w:rPr>
            </w:pPr>
            <w:r>
              <w:rPr>
                <w:rFonts w:cs="Times New Roman"/>
              </w:rPr>
              <w:t>Kurang Setuju</w:t>
            </w:r>
          </w:p>
        </w:tc>
        <w:tc>
          <w:tcPr>
            <w:tcW w:w="1162" w:type="dxa"/>
          </w:tcPr>
          <w:p w:rsidR="00A80608" w:rsidRPr="00B63824" w:rsidRDefault="00A80608" w:rsidP="00E7545B">
            <w:pPr>
              <w:spacing w:after="0" w:line="276" w:lineRule="auto"/>
              <w:jc w:val="center"/>
              <w:rPr>
                <w:rFonts w:cs="Times New Roman"/>
                <w:lang w:val="id-ID"/>
              </w:rPr>
            </w:pPr>
            <w:r>
              <w:rPr>
                <w:rFonts w:cs="Times New Roman"/>
                <w:lang w:val="id-ID"/>
              </w:rPr>
              <w:t>3</w:t>
            </w:r>
          </w:p>
        </w:tc>
        <w:tc>
          <w:tcPr>
            <w:tcW w:w="1642" w:type="dxa"/>
          </w:tcPr>
          <w:p w:rsidR="00A80608" w:rsidRPr="00B63824" w:rsidRDefault="00A80608" w:rsidP="00E7545B">
            <w:pPr>
              <w:spacing w:after="0" w:line="276" w:lineRule="auto"/>
              <w:jc w:val="center"/>
              <w:rPr>
                <w:rFonts w:cs="Times New Roman"/>
                <w:lang w:val="id-ID"/>
              </w:rPr>
            </w:pPr>
            <w:r>
              <w:rPr>
                <w:rFonts w:cs="Times New Roman"/>
                <w:lang w:val="id-ID"/>
              </w:rPr>
              <w:t>3</w:t>
            </w:r>
          </w:p>
        </w:tc>
        <w:tc>
          <w:tcPr>
            <w:tcW w:w="1642" w:type="dxa"/>
          </w:tcPr>
          <w:p w:rsidR="00A80608" w:rsidRPr="00812675" w:rsidRDefault="00A80608" w:rsidP="00E7545B">
            <w:pPr>
              <w:spacing w:after="0" w:line="276" w:lineRule="auto"/>
              <w:jc w:val="center"/>
              <w:rPr>
                <w:rFonts w:cs="Times New Roman"/>
                <w:lang w:val="id-ID"/>
              </w:rPr>
            </w:pPr>
            <w:r>
              <w:rPr>
                <w:rFonts w:cs="Times New Roman"/>
                <w:lang w:val="id-ID"/>
              </w:rPr>
              <w:t>9</w:t>
            </w:r>
          </w:p>
        </w:tc>
        <w:tc>
          <w:tcPr>
            <w:tcW w:w="1642" w:type="dxa"/>
          </w:tcPr>
          <w:p w:rsidR="00A80608" w:rsidRPr="00B94FD2" w:rsidRDefault="00A80608" w:rsidP="00E7545B">
            <w:pPr>
              <w:spacing w:after="0" w:line="276" w:lineRule="auto"/>
              <w:jc w:val="center"/>
              <w:rPr>
                <w:rFonts w:cs="Times New Roman"/>
                <w:lang w:val="id-ID"/>
              </w:rPr>
            </w:pPr>
            <w:r>
              <w:rPr>
                <w:rFonts w:cs="Times New Roman"/>
              </w:rPr>
              <w:t>4,6</w:t>
            </w:r>
            <w:r>
              <w:rPr>
                <w:rFonts w:cs="Times New Roman"/>
                <w:lang w:val="id-ID"/>
              </w:rPr>
              <w:t>%</w:t>
            </w:r>
          </w:p>
        </w:tc>
      </w:tr>
      <w:tr w:rsidR="00A80608" w:rsidRPr="00627599" w:rsidTr="001D131C">
        <w:tc>
          <w:tcPr>
            <w:tcW w:w="2122" w:type="dxa"/>
          </w:tcPr>
          <w:p w:rsidR="00A80608" w:rsidRPr="00397F2C" w:rsidRDefault="00A80608" w:rsidP="00E7545B">
            <w:pPr>
              <w:spacing w:after="0" w:line="276" w:lineRule="auto"/>
              <w:jc w:val="center"/>
              <w:rPr>
                <w:rFonts w:cs="Times New Roman"/>
              </w:rPr>
            </w:pPr>
            <w:r>
              <w:rPr>
                <w:rFonts w:cs="Times New Roman"/>
              </w:rPr>
              <w:t>Tidak Setuju</w:t>
            </w:r>
          </w:p>
        </w:tc>
        <w:tc>
          <w:tcPr>
            <w:tcW w:w="1162" w:type="dxa"/>
          </w:tcPr>
          <w:p w:rsidR="00A80608" w:rsidRPr="00B63824" w:rsidRDefault="00A80608" w:rsidP="00E7545B">
            <w:pPr>
              <w:spacing w:after="0" w:line="276" w:lineRule="auto"/>
              <w:jc w:val="center"/>
              <w:rPr>
                <w:rFonts w:cs="Times New Roman"/>
                <w:lang w:val="id-ID"/>
              </w:rPr>
            </w:pPr>
            <w:r>
              <w:rPr>
                <w:rFonts w:cs="Times New Roman"/>
                <w:lang w:val="id-ID"/>
              </w:rPr>
              <w:t>2</w:t>
            </w:r>
          </w:p>
        </w:tc>
        <w:tc>
          <w:tcPr>
            <w:tcW w:w="1642" w:type="dxa"/>
          </w:tcPr>
          <w:p w:rsidR="00A80608" w:rsidRPr="00B63824" w:rsidRDefault="00A80608" w:rsidP="00E7545B">
            <w:pPr>
              <w:spacing w:after="0" w:line="276" w:lineRule="auto"/>
              <w:jc w:val="center"/>
              <w:rPr>
                <w:rFonts w:cs="Times New Roman"/>
                <w:lang w:val="id-ID"/>
              </w:rPr>
            </w:pPr>
            <w:r>
              <w:rPr>
                <w:rFonts w:cs="Times New Roman"/>
                <w:lang w:val="id-ID"/>
              </w:rPr>
              <w:t>0</w:t>
            </w:r>
          </w:p>
        </w:tc>
        <w:tc>
          <w:tcPr>
            <w:tcW w:w="1642" w:type="dxa"/>
          </w:tcPr>
          <w:p w:rsidR="00A80608" w:rsidRPr="00812675" w:rsidRDefault="00A80608" w:rsidP="00E7545B">
            <w:pPr>
              <w:spacing w:after="0" w:line="276" w:lineRule="auto"/>
              <w:jc w:val="center"/>
              <w:rPr>
                <w:rFonts w:cs="Times New Roman"/>
                <w:lang w:val="id-ID"/>
              </w:rPr>
            </w:pPr>
            <w:r>
              <w:rPr>
                <w:rFonts w:cs="Times New Roman"/>
                <w:lang w:val="id-ID"/>
              </w:rPr>
              <w:t>0</w:t>
            </w:r>
          </w:p>
        </w:tc>
        <w:tc>
          <w:tcPr>
            <w:tcW w:w="1642" w:type="dxa"/>
          </w:tcPr>
          <w:p w:rsidR="00A80608" w:rsidRPr="00B94FD2" w:rsidRDefault="00A80608" w:rsidP="00E7545B">
            <w:pPr>
              <w:spacing w:after="0" w:line="276" w:lineRule="auto"/>
              <w:jc w:val="center"/>
              <w:rPr>
                <w:rFonts w:cs="Times New Roman"/>
                <w:lang w:val="id-ID"/>
              </w:rPr>
            </w:pPr>
            <w:r>
              <w:rPr>
                <w:rFonts w:cs="Times New Roman"/>
                <w:lang w:val="id-ID"/>
              </w:rPr>
              <w:t>0%</w:t>
            </w:r>
          </w:p>
        </w:tc>
      </w:tr>
      <w:tr w:rsidR="00A80608" w:rsidRPr="00627599" w:rsidTr="001D131C">
        <w:tc>
          <w:tcPr>
            <w:tcW w:w="2122" w:type="dxa"/>
          </w:tcPr>
          <w:p w:rsidR="00A80608" w:rsidRPr="00397F2C" w:rsidRDefault="00A80608" w:rsidP="00E7545B">
            <w:pPr>
              <w:spacing w:after="0" w:line="276" w:lineRule="auto"/>
              <w:jc w:val="center"/>
              <w:rPr>
                <w:rFonts w:cs="Times New Roman"/>
              </w:rPr>
            </w:pPr>
            <w:r>
              <w:rPr>
                <w:rFonts w:cs="Times New Roman"/>
              </w:rPr>
              <w:t>Sangat Tidak Setuju</w:t>
            </w:r>
          </w:p>
        </w:tc>
        <w:tc>
          <w:tcPr>
            <w:tcW w:w="1162" w:type="dxa"/>
          </w:tcPr>
          <w:p w:rsidR="00A80608" w:rsidRPr="00B63824" w:rsidRDefault="00A80608" w:rsidP="00E7545B">
            <w:pPr>
              <w:spacing w:after="0" w:line="276" w:lineRule="auto"/>
              <w:jc w:val="center"/>
              <w:rPr>
                <w:rFonts w:cs="Times New Roman"/>
                <w:lang w:val="id-ID"/>
              </w:rPr>
            </w:pPr>
            <w:r>
              <w:rPr>
                <w:rFonts w:cs="Times New Roman"/>
                <w:lang w:val="id-ID"/>
              </w:rPr>
              <w:t>1</w:t>
            </w:r>
          </w:p>
        </w:tc>
        <w:tc>
          <w:tcPr>
            <w:tcW w:w="1642" w:type="dxa"/>
          </w:tcPr>
          <w:p w:rsidR="00A80608" w:rsidRPr="00B63824" w:rsidRDefault="00A80608" w:rsidP="00E7545B">
            <w:pPr>
              <w:spacing w:after="0" w:line="276" w:lineRule="auto"/>
              <w:jc w:val="center"/>
              <w:rPr>
                <w:rFonts w:cs="Times New Roman"/>
                <w:lang w:val="id-ID"/>
              </w:rPr>
            </w:pPr>
            <w:r>
              <w:rPr>
                <w:rFonts w:cs="Times New Roman"/>
                <w:lang w:val="id-ID"/>
              </w:rPr>
              <w:t>0</w:t>
            </w:r>
          </w:p>
        </w:tc>
        <w:tc>
          <w:tcPr>
            <w:tcW w:w="1642" w:type="dxa"/>
          </w:tcPr>
          <w:p w:rsidR="00A80608" w:rsidRPr="00812675" w:rsidRDefault="00A80608" w:rsidP="00E7545B">
            <w:pPr>
              <w:spacing w:after="0" w:line="276" w:lineRule="auto"/>
              <w:jc w:val="center"/>
              <w:rPr>
                <w:rFonts w:cs="Times New Roman"/>
                <w:lang w:val="id-ID"/>
              </w:rPr>
            </w:pPr>
            <w:r>
              <w:rPr>
                <w:rFonts w:cs="Times New Roman"/>
                <w:lang w:val="id-ID"/>
              </w:rPr>
              <w:t>0</w:t>
            </w:r>
          </w:p>
        </w:tc>
        <w:tc>
          <w:tcPr>
            <w:tcW w:w="1642" w:type="dxa"/>
          </w:tcPr>
          <w:p w:rsidR="00A80608" w:rsidRPr="00B04232" w:rsidRDefault="00A80608" w:rsidP="00E7545B">
            <w:pPr>
              <w:spacing w:after="0" w:line="276" w:lineRule="auto"/>
              <w:jc w:val="center"/>
              <w:rPr>
                <w:rFonts w:cs="Times New Roman"/>
                <w:lang w:val="id-ID"/>
              </w:rPr>
            </w:pPr>
            <w:r>
              <w:rPr>
                <w:rFonts w:cs="Times New Roman"/>
                <w:lang w:val="id-ID"/>
              </w:rPr>
              <w:t>0%</w:t>
            </w:r>
          </w:p>
        </w:tc>
      </w:tr>
      <w:tr w:rsidR="00A80608" w:rsidRPr="00627599" w:rsidTr="001D131C">
        <w:tc>
          <w:tcPr>
            <w:tcW w:w="2122" w:type="dxa"/>
          </w:tcPr>
          <w:p w:rsidR="00A80608" w:rsidRPr="00627599" w:rsidRDefault="00A80608" w:rsidP="00E7545B">
            <w:pPr>
              <w:spacing w:after="0" w:line="276" w:lineRule="auto"/>
              <w:jc w:val="center"/>
              <w:rPr>
                <w:rFonts w:cs="Times New Roman"/>
                <w:lang w:val="id-ID"/>
              </w:rPr>
            </w:pPr>
            <w:r w:rsidRPr="00627599">
              <w:rPr>
                <w:rFonts w:cs="Times New Roman"/>
                <w:lang w:val="id-ID"/>
              </w:rPr>
              <w:t>Jumlah</w:t>
            </w:r>
          </w:p>
        </w:tc>
        <w:tc>
          <w:tcPr>
            <w:tcW w:w="1162" w:type="dxa"/>
          </w:tcPr>
          <w:p w:rsidR="00A80608" w:rsidRPr="00627599" w:rsidRDefault="00A80608" w:rsidP="00E7545B">
            <w:pPr>
              <w:spacing w:after="0" w:line="276" w:lineRule="auto"/>
              <w:rPr>
                <w:rFonts w:cs="Times New Roman"/>
              </w:rPr>
            </w:pPr>
          </w:p>
        </w:tc>
        <w:tc>
          <w:tcPr>
            <w:tcW w:w="1642" w:type="dxa"/>
          </w:tcPr>
          <w:p w:rsidR="00A80608" w:rsidRPr="00B63824" w:rsidRDefault="00A80608" w:rsidP="00E7545B">
            <w:pPr>
              <w:spacing w:after="0" w:line="276" w:lineRule="auto"/>
              <w:jc w:val="center"/>
              <w:rPr>
                <w:rFonts w:cs="Times New Roman"/>
                <w:lang w:val="id-ID"/>
              </w:rPr>
            </w:pPr>
            <w:r>
              <w:rPr>
                <w:rFonts w:cs="Times New Roman"/>
                <w:lang w:val="id-ID"/>
              </w:rPr>
              <w:t>65</w:t>
            </w:r>
          </w:p>
        </w:tc>
        <w:tc>
          <w:tcPr>
            <w:tcW w:w="1642" w:type="dxa"/>
          </w:tcPr>
          <w:p w:rsidR="00A80608" w:rsidRPr="004A110C" w:rsidRDefault="00A80608" w:rsidP="00E7545B">
            <w:pPr>
              <w:spacing w:after="0" w:line="276" w:lineRule="auto"/>
              <w:jc w:val="center"/>
              <w:rPr>
                <w:rFonts w:cs="Times New Roman"/>
              </w:rPr>
            </w:pPr>
            <w:r>
              <w:rPr>
                <w:rFonts w:cs="Times New Roman"/>
                <w:lang w:val="id-ID"/>
              </w:rPr>
              <w:t>273</w:t>
            </w:r>
          </w:p>
        </w:tc>
        <w:tc>
          <w:tcPr>
            <w:tcW w:w="1642" w:type="dxa"/>
          </w:tcPr>
          <w:p w:rsidR="00A80608" w:rsidRPr="00B04232" w:rsidRDefault="00A80608" w:rsidP="00E7545B">
            <w:pPr>
              <w:spacing w:after="0" w:line="276" w:lineRule="auto"/>
              <w:jc w:val="center"/>
              <w:rPr>
                <w:rFonts w:cs="Times New Roman"/>
                <w:lang w:val="id-ID"/>
              </w:rPr>
            </w:pPr>
            <w:r>
              <w:rPr>
                <w:rFonts w:cs="Times New Roman"/>
                <w:lang w:val="id-ID"/>
              </w:rPr>
              <w:t>100%</w:t>
            </w:r>
          </w:p>
        </w:tc>
      </w:tr>
    </w:tbl>
    <w:p w:rsidR="00A80608" w:rsidRPr="00627599" w:rsidRDefault="00A80608" w:rsidP="009700B2">
      <w:pPr>
        <w:spacing w:after="120" w:line="276" w:lineRule="auto"/>
        <w:rPr>
          <w:rFonts w:cs="Times New Roman"/>
        </w:rPr>
      </w:pPr>
      <w:r w:rsidRPr="00627599">
        <w:rPr>
          <w:rFonts w:cs="Times New Roman"/>
        </w:rPr>
        <w:t>Sumber : Data Primer yang diolah (Tahun 2022)</w:t>
      </w:r>
    </w:p>
    <w:p w:rsidR="00A80608" w:rsidRDefault="00A80608" w:rsidP="009700B2">
      <w:pPr>
        <w:spacing w:after="120" w:line="276" w:lineRule="auto"/>
        <w:rPr>
          <w:rFonts w:cs="Times New Roman"/>
          <w:sz w:val="24"/>
          <w:szCs w:val="24"/>
        </w:rPr>
      </w:pPr>
      <w:r>
        <w:rPr>
          <w:rFonts w:cs="Times New Roman"/>
          <w:sz w:val="24"/>
          <w:szCs w:val="24"/>
        </w:rPr>
        <w:t>Total dalam pengumpulan data angket :</w:t>
      </w:r>
    </w:p>
    <w:p w:rsidR="00A80608" w:rsidRPr="00C80A56" w:rsidRDefault="00A80608"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C5338A" w:rsidRPr="00E7545B" w:rsidRDefault="00A80608" w:rsidP="00E7545B">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273</m:t>
              </m:r>
            </m:num>
            <m:den>
              <m:r>
                <m:rPr>
                  <m:sty m:val="p"/>
                </m:rPr>
                <w:rPr>
                  <w:rFonts w:ascii="Cambria Math" w:hAnsi="Cambria Math"/>
                  <w:sz w:val="24"/>
                  <w:szCs w:val="24"/>
                </w:rPr>
                <m:t xml:space="preserve"> 325</m:t>
              </m:r>
            </m:den>
          </m:f>
          <m:r>
            <w:rPr>
              <w:rFonts w:ascii="Cambria Math" w:hAnsi="Cambria Math"/>
              <w:sz w:val="24"/>
              <w:szCs w:val="24"/>
            </w:rPr>
            <m:t xml:space="preserve"> x 100=84%</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D90024" w:rsidRPr="00564DF5" w:rsidTr="00D90024">
        <w:trPr>
          <w:trHeight w:val="307"/>
        </w:trPr>
        <w:tc>
          <w:tcPr>
            <w:tcW w:w="1455" w:type="dxa"/>
            <w:tcBorders>
              <w:top w:val="nil"/>
            </w:tcBorders>
          </w:tcPr>
          <w:p w:rsidR="00D90024" w:rsidRPr="00564DF5" w:rsidRDefault="00D90024"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D90024" w:rsidRPr="00564DF5" w:rsidRDefault="00D90024"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D90024" w:rsidRPr="00564DF5" w:rsidRDefault="00D90024"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D90024" w:rsidRPr="00564DF5" w:rsidRDefault="00D90024"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D90024" w:rsidRPr="00564DF5" w:rsidRDefault="00D90024" w:rsidP="009700B2">
            <w:pPr>
              <w:pStyle w:val="TableParagraph"/>
              <w:spacing w:before="115" w:line="276" w:lineRule="auto"/>
              <w:ind w:left="205"/>
              <w:rPr>
                <w:sz w:val="24"/>
                <w:szCs w:val="24"/>
              </w:rPr>
            </w:pPr>
            <w:r>
              <w:rPr>
                <w:sz w:val="24"/>
                <w:szCs w:val="24"/>
              </w:rPr>
              <w:t xml:space="preserve">     SS</w:t>
            </w:r>
          </w:p>
        </w:tc>
      </w:tr>
      <w:tr w:rsidR="00D90024" w:rsidRPr="00564DF5" w:rsidTr="00D90024">
        <w:trPr>
          <w:trHeight w:val="766"/>
        </w:trPr>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p>
          <w:p w:rsidR="00D90024" w:rsidRPr="00564DF5" w:rsidRDefault="00D90024"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D90024" w:rsidRPr="00564DF5" w:rsidRDefault="00D90024"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41184" behindDoc="0" locked="0" layoutInCell="1" allowOverlap="1" wp14:anchorId="3D9F5E90" wp14:editId="25FB7E93">
                      <wp:simplePos x="0" y="0"/>
                      <wp:positionH relativeFrom="column">
                        <wp:posOffset>233680</wp:posOffset>
                      </wp:positionH>
                      <wp:positionV relativeFrom="paragraph">
                        <wp:posOffset>-20320</wp:posOffset>
                      </wp:positionV>
                      <wp:extent cx="0" cy="225425"/>
                      <wp:effectExtent l="57150" t="19050" r="76200" b="79375"/>
                      <wp:wrapNone/>
                      <wp:docPr id="58" name="Straight Connector 58"/>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7E903839" id="Straight Connector 58"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pt,-1.6pt" to="18.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" strokecolor="windowText" strokeweight="2pt">
                      <v:shadow on="t" color="black" opacity="24903f" origin=",.5" offset="0,.55556mm"/>
                    </v:line>
                  </w:pict>
                </mc:Fallback>
              </mc:AlternateContent>
            </w:r>
          </w:p>
          <w:p w:rsidR="00D90024" w:rsidRPr="00564DF5" w:rsidRDefault="00D90024" w:rsidP="009700B2">
            <w:pPr>
              <w:spacing w:line="276" w:lineRule="auto"/>
              <w:rPr>
                <w:rFonts w:cs="Times New Roman"/>
                <w:sz w:val="24"/>
                <w:szCs w:val="24"/>
                <w:lang w:val="id"/>
              </w:rPr>
            </w:pPr>
            <w:r>
              <w:rPr>
                <w:rFonts w:cs="Times New Roman"/>
                <w:sz w:val="24"/>
                <w:szCs w:val="24"/>
                <w:lang w:val="id"/>
              </w:rPr>
              <w:t xml:space="preserve">    84%</w:t>
            </w:r>
            <w:r w:rsidRPr="00564DF5">
              <w:rPr>
                <w:rFonts w:cs="Times New Roman"/>
                <w:sz w:val="24"/>
                <w:szCs w:val="24"/>
                <w:lang w:val="id"/>
              </w:rPr>
              <w:t xml:space="preserve"> </w:t>
            </w:r>
          </w:p>
        </w:tc>
      </w:tr>
    </w:tbl>
    <w:p w:rsidR="00D90024" w:rsidRPr="00C5338A" w:rsidRDefault="00D90024" w:rsidP="00C5338A">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A80608" w:rsidRDefault="00A80608" w:rsidP="009700B2">
      <w:pPr>
        <w:spacing w:line="276" w:lineRule="auto"/>
        <w:ind w:firstLine="720"/>
        <w:jc w:val="both"/>
        <w:rPr>
          <w:rFonts w:cs="Times New Roman"/>
          <w:sz w:val="24"/>
          <w:szCs w:val="24"/>
        </w:rPr>
      </w:pPr>
      <w:r w:rsidRPr="00072704">
        <w:rPr>
          <w:rFonts w:cs="Times New Roman"/>
          <w:sz w:val="24"/>
          <w:szCs w:val="24"/>
        </w:rPr>
        <w:t>Berdasarkan tabel 4.</w:t>
      </w:r>
      <w:r w:rsidR="00A701F9">
        <w:rPr>
          <w:rFonts w:cs="Times New Roman"/>
          <w:sz w:val="24"/>
          <w:szCs w:val="24"/>
        </w:rPr>
        <w:t>30</w:t>
      </w:r>
      <w:r w:rsidR="00A15968">
        <w:rPr>
          <w:rFonts w:cs="Times New Roman"/>
          <w:sz w:val="24"/>
          <w:szCs w:val="24"/>
        </w:rPr>
        <w:t xml:space="preserve"> </w:t>
      </w:r>
      <w:r w:rsidRPr="00072704">
        <w:rPr>
          <w:rFonts w:cs="Times New Roman"/>
          <w:sz w:val="24"/>
          <w:szCs w:val="24"/>
        </w:rPr>
        <w:t xml:space="preserve">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Pr="00A80608">
        <w:rPr>
          <w:rFonts w:cs="Times New Roman"/>
          <w:sz w:val="24"/>
          <w:szCs w:val="24"/>
        </w:rPr>
        <w:t>Rekan kerja sangat penting dalam penyelesaian kerja tim</w:t>
      </w:r>
      <w:r w:rsidRPr="004A110C">
        <w:rPr>
          <w:rFonts w:cs="Times New Roman"/>
          <w:sz w:val="24"/>
          <w:szCs w:val="24"/>
        </w:rPr>
        <w:t>”</w:t>
      </w:r>
      <w:r w:rsidRPr="00072704">
        <w:rPr>
          <w:rFonts w:cs="Times New Roman"/>
          <w:sz w:val="24"/>
          <w:szCs w:val="24"/>
        </w:rPr>
        <w:t xml:space="preserve"> yaitu sebanyak </w:t>
      </w:r>
      <w:r>
        <w:rPr>
          <w:rFonts w:cs="Times New Roman"/>
          <w:sz w:val="24"/>
          <w:szCs w:val="24"/>
        </w:rPr>
        <w:t xml:space="preserve">16 </w:t>
      </w:r>
      <w:r w:rsidRPr="00072704">
        <w:rPr>
          <w:rFonts w:cs="Times New Roman"/>
          <w:sz w:val="24"/>
          <w:szCs w:val="24"/>
        </w:rPr>
        <w:t>responden (</w:t>
      </w:r>
      <w:r>
        <w:rPr>
          <w:rFonts w:cs="Times New Roman"/>
          <w:sz w:val="24"/>
          <w:szCs w:val="24"/>
        </w:rPr>
        <w:t>24,6%), setuju</w:t>
      </w:r>
      <w:r w:rsidRPr="003635BB">
        <w:rPr>
          <w:rFonts w:cs="Times New Roman"/>
          <w:sz w:val="24"/>
          <w:szCs w:val="24"/>
        </w:rPr>
        <w:t xml:space="preserve"> sebanyak </w:t>
      </w:r>
      <w:r>
        <w:rPr>
          <w:rFonts w:cs="Times New Roman"/>
          <w:sz w:val="24"/>
          <w:szCs w:val="24"/>
        </w:rPr>
        <w:t>46 responden (70,8%), kurang setuju</w:t>
      </w:r>
      <w:r w:rsidRPr="003635BB">
        <w:rPr>
          <w:rFonts w:cs="Times New Roman"/>
          <w:sz w:val="24"/>
          <w:szCs w:val="24"/>
        </w:rPr>
        <w:t xml:space="preserve"> sebanyak</w:t>
      </w:r>
      <w:r>
        <w:rPr>
          <w:rFonts w:cs="Times New Roman"/>
          <w:sz w:val="24"/>
          <w:szCs w:val="24"/>
        </w:rPr>
        <w:t xml:space="preserve"> 3 responden (4,6</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Pr>
          <w:rFonts w:cs="Times New Roman"/>
          <w:sz w:val="24"/>
          <w:szCs w:val="24"/>
        </w:rPr>
        <w:t>84</w:t>
      </w:r>
      <w:r w:rsidRPr="00072704">
        <w:rPr>
          <w:rFonts w:cs="Times New Roman"/>
          <w:sz w:val="24"/>
          <w:szCs w:val="24"/>
        </w:rPr>
        <w:t xml:space="preserve">% yang </w:t>
      </w:r>
      <w:r>
        <w:rPr>
          <w:rFonts w:cs="Times New Roman"/>
          <w:sz w:val="24"/>
          <w:szCs w:val="24"/>
        </w:rPr>
        <w:t xml:space="preserve">menunjukan bahwa responden </w:t>
      </w:r>
      <w:r w:rsidR="00522EBA">
        <w:rPr>
          <w:rFonts w:cs="Times New Roman"/>
          <w:sz w:val="24"/>
          <w:szCs w:val="24"/>
        </w:rPr>
        <w:t xml:space="preserve">sangat </w:t>
      </w:r>
      <w:r>
        <w:rPr>
          <w:rFonts w:cs="Times New Roman"/>
          <w:sz w:val="24"/>
          <w:szCs w:val="24"/>
        </w:rPr>
        <w:t>setuju dengan pernyataan tersebut.</w:t>
      </w:r>
    </w:p>
    <w:p w:rsidR="00561FF6" w:rsidRDefault="009117E8" w:rsidP="00B623B6">
      <w:pPr>
        <w:spacing w:after="0" w:line="276" w:lineRule="auto"/>
        <w:ind w:left="252" w:hanging="252"/>
        <w:rPr>
          <w:rFonts w:cs="Times New Roman"/>
          <w:sz w:val="24"/>
          <w:szCs w:val="24"/>
        </w:rPr>
      </w:pPr>
      <w:r w:rsidRPr="009117E8">
        <w:rPr>
          <w:rFonts w:cs="Times New Roman"/>
          <w:sz w:val="24"/>
          <w:szCs w:val="24"/>
        </w:rPr>
        <w:t>c</w:t>
      </w:r>
      <w:r w:rsidR="00A80608" w:rsidRPr="009117E8">
        <w:rPr>
          <w:rFonts w:cs="Times New Roman"/>
          <w:sz w:val="24"/>
          <w:szCs w:val="24"/>
        </w:rPr>
        <w:t xml:space="preserve">. </w:t>
      </w:r>
      <w:r w:rsidR="003030D9">
        <w:rPr>
          <w:rFonts w:cs="Times New Roman"/>
          <w:sz w:val="24"/>
          <w:szCs w:val="24"/>
        </w:rPr>
        <w:t>Pegawai</w:t>
      </w:r>
      <w:r w:rsidR="003030D9" w:rsidRPr="009117E8">
        <w:rPr>
          <w:rFonts w:cs="Times New Roman"/>
          <w:sz w:val="24"/>
          <w:szCs w:val="24"/>
        </w:rPr>
        <w:t xml:space="preserve"> </w:t>
      </w:r>
      <w:r w:rsidRPr="009117E8">
        <w:rPr>
          <w:rFonts w:cs="Times New Roman"/>
          <w:sz w:val="24"/>
          <w:szCs w:val="24"/>
        </w:rPr>
        <w:t xml:space="preserve">senang bekerja di Instansi ini karena rekan kerja </w:t>
      </w:r>
      <w:r w:rsidR="00A17826">
        <w:rPr>
          <w:rFonts w:cs="Times New Roman"/>
          <w:sz w:val="24"/>
          <w:szCs w:val="24"/>
        </w:rPr>
        <w:t xml:space="preserve">saling membantu satu sama lain </w:t>
      </w:r>
    </w:p>
    <w:p w:rsidR="00F646BA" w:rsidRDefault="00F646BA" w:rsidP="00B623B6">
      <w:pPr>
        <w:spacing w:after="0" w:line="276" w:lineRule="auto"/>
        <w:ind w:left="252" w:hanging="252"/>
        <w:rPr>
          <w:rFonts w:cs="Times New Roman"/>
          <w:sz w:val="24"/>
          <w:szCs w:val="24"/>
        </w:rPr>
      </w:pPr>
    </w:p>
    <w:p w:rsidR="00F646BA" w:rsidRDefault="00F646BA" w:rsidP="00B623B6">
      <w:pPr>
        <w:spacing w:after="0" w:line="276" w:lineRule="auto"/>
        <w:ind w:left="252" w:hanging="252"/>
        <w:rPr>
          <w:rFonts w:cs="Times New Roman"/>
          <w:sz w:val="24"/>
          <w:szCs w:val="24"/>
        </w:rPr>
      </w:pPr>
    </w:p>
    <w:p w:rsidR="00A80608" w:rsidRPr="00072704" w:rsidRDefault="00A701F9" w:rsidP="00B623B6">
      <w:pPr>
        <w:pStyle w:val="Heading5"/>
        <w:jc w:val="center"/>
      </w:pPr>
      <w:r>
        <w:lastRenderedPageBreak/>
        <w:t>Tabel 4.31</w:t>
      </w:r>
      <w:r w:rsidR="009117E8">
        <w:t xml:space="preserve"> </w:t>
      </w:r>
      <w:r w:rsidR="00A80608" w:rsidRPr="00072704">
        <w:t>Tanggapan Responden Mengenai</w:t>
      </w:r>
    </w:p>
    <w:p w:rsidR="00A80608" w:rsidRPr="00A80608" w:rsidRDefault="00A80608" w:rsidP="00B623B6">
      <w:pPr>
        <w:spacing w:after="0" w:line="276" w:lineRule="auto"/>
        <w:ind w:left="252" w:hanging="252"/>
        <w:jc w:val="center"/>
        <w:rPr>
          <w:rFonts w:cs="Times New Roman"/>
          <w:sz w:val="24"/>
          <w:szCs w:val="24"/>
        </w:rPr>
      </w:pPr>
      <w:r w:rsidRPr="00A80608">
        <w:rPr>
          <w:rFonts w:cs="Times New Roman"/>
          <w:sz w:val="24"/>
          <w:szCs w:val="24"/>
        </w:rPr>
        <w:t>“</w:t>
      </w:r>
      <w:r w:rsidR="003030D9">
        <w:rPr>
          <w:rFonts w:cs="Times New Roman"/>
          <w:sz w:val="24"/>
          <w:szCs w:val="24"/>
        </w:rPr>
        <w:t>Pegawai</w:t>
      </w:r>
      <w:r w:rsidR="009117E8" w:rsidRPr="009117E8">
        <w:rPr>
          <w:rFonts w:cs="Times New Roman"/>
          <w:sz w:val="24"/>
          <w:szCs w:val="24"/>
        </w:rPr>
        <w:t xml:space="preserve"> senang bekerja di Instansi ini karena rekan kerja saling membantu satu sama lain</w:t>
      </w:r>
      <w:r w:rsidRPr="00A80608">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A80608" w:rsidRPr="00627599" w:rsidTr="001D131C">
        <w:tc>
          <w:tcPr>
            <w:tcW w:w="2122" w:type="dxa"/>
          </w:tcPr>
          <w:p w:rsidR="00A80608" w:rsidRPr="00627599" w:rsidRDefault="00A80608" w:rsidP="00E7545B">
            <w:pPr>
              <w:spacing w:after="0" w:line="276" w:lineRule="auto"/>
              <w:jc w:val="center"/>
              <w:rPr>
                <w:rFonts w:cs="Times New Roman"/>
                <w:lang w:val="id-ID"/>
              </w:rPr>
            </w:pPr>
            <w:r w:rsidRPr="00627599">
              <w:rPr>
                <w:rFonts w:cs="Times New Roman"/>
                <w:lang w:val="id-ID"/>
              </w:rPr>
              <w:t>Keterangan</w:t>
            </w:r>
          </w:p>
        </w:tc>
        <w:tc>
          <w:tcPr>
            <w:tcW w:w="1162" w:type="dxa"/>
          </w:tcPr>
          <w:p w:rsidR="00A80608" w:rsidRPr="00627599" w:rsidRDefault="00A80608" w:rsidP="00E7545B">
            <w:pPr>
              <w:spacing w:after="0" w:line="276" w:lineRule="auto"/>
              <w:jc w:val="center"/>
              <w:rPr>
                <w:rFonts w:cs="Times New Roman"/>
                <w:lang w:val="id-ID"/>
              </w:rPr>
            </w:pPr>
            <w:r w:rsidRPr="00627599">
              <w:rPr>
                <w:rFonts w:cs="Times New Roman"/>
                <w:lang w:val="id-ID"/>
              </w:rPr>
              <w:t>Skor</w:t>
            </w:r>
          </w:p>
        </w:tc>
        <w:tc>
          <w:tcPr>
            <w:tcW w:w="1642" w:type="dxa"/>
          </w:tcPr>
          <w:p w:rsidR="00A80608" w:rsidRPr="00627599" w:rsidRDefault="00A80608" w:rsidP="00E7545B">
            <w:pPr>
              <w:spacing w:after="0" w:line="276" w:lineRule="auto"/>
              <w:jc w:val="center"/>
              <w:rPr>
                <w:rFonts w:cs="Times New Roman"/>
                <w:lang w:val="id-ID"/>
              </w:rPr>
            </w:pPr>
            <w:r w:rsidRPr="00627599">
              <w:rPr>
                <w:rFonts w:cs="Times New Roman"/>
                <w:lang w:val="id-ID"/>
              </w:rPr>
              <w:t>Jumlah Responden</w:t>
            </w:r>
          </w:p>
        </w:tc>
        <w:tc>
          <w:tcPr>
            <w:tcW w:w="1642" w:type="dxa"/>
          </w:tcPr>
          <w:p w:rsidR="00A80608" w:rsidRPr="00627599" w:rsidRDefault="00A80608" w:rsidP="00E7545B">
            <w:pPr>
              <w:spacing w:after="0" w:line="276" w:lineRule="auto"/>
              <w:jc w:val="center"/>
              <w:rPr>
                <w:rFonts w:cs="Times New Roman"/>
                <w:lang w:val="id-ID"/>
              </w:rPr>
            </w:pPr>
            <w:r w:rsidRPr="00627599">
              <w:rPr>
                <w:rFonts w:cs="Times New Roman"/>
                <w:lang w:val="id-ID"/>
              </w:rPr>
              <w:t>Skor Total</w:t>
            </w:r>
          </w:p>
        </w:tc>
        <w:tc>
          <w:tcPr>
            <w:tcW w:w="1642" w:type="dxa"/>
          </w:tcPr>
          <w:p w:rsidR="00A80608" w:rsidRPr="00627599" w:rsidRDefault="00A80608" w:rsidP="00E7545B">
            <w:pPr>
              <w:spacing w:after="0" w:line="276" w:lineRule="auto"/>
              <w:jc w:val="center"/>
              <w:rPr>
                <w:rFonts w:cs="Times New Roman"/>
                <w:lang w:val="id-ID"/>
              </w:rPr>
            </w:pPr>
            <w:r w:rsidRPr="00627599">
              <w:rPr>
                <w:rFonts w:cs="Times New Roman"/>
                <w:lang w:val="id-ID"/>
              </w:rPr>
              <w:t>Persentase (%)</w:t>
            </w:r>
          </w:p>
        </w:tc>
      </w:tr>
      <w:tr w:rsidR="00A80608" w:rsidRPr="00627599" w:rsidTr="001D131C">
        <w:tc>
          <w:tcPr>
            <w:tcW w:w="2122" w:type="dxa"/>
          </w:tcPr>
          <w:p w:rsidR="00A80608" w:rsidRPr="00806BC2" w:rsidRDefault="00A80608" w:rsidP="00E7545B">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A80608" w:rsidRPr="00B63824" w:rsidRDefault="00A80608" w:rsidP="00E7545B">
            <w:pPr>
              <w:spacing w:after="0" w:line="276" w:lineRule="auto"/>
              <w:jc w:val="center"/>
              <w:rPr>
                <w:rFonts w:cs="Times New Roman"/>
                <w:lang w:val="id-ID"/>
              </w:rPr>
            </w:pPr>
            <w:r>
              <w:rPr>
                <w:rFonts w:cs="Times New Roman"/>
                <w:lang w:val="id-ID"/>
              </w:rPr>
              <w:t>5</w:t>
            </w:r>
          </w:p>
        </w:tc>
        <w:tc>
          <w:tcPr>
            <w:tcW w:w="1642" w:type="dxa"/>
          </w:tcPr>
          <w:p w:rsidR="00A80608" w:rsidRPr="00B63824" w:rsidRDefault="009117E8" w:rsidP="00E7545B">
            <w:pPr>
              <w:spacing w:after="0" w:line="276" w:lineRule="auto"/>
              <w:jc w:val="center"/>
              <w:rPr>
                <w:rFonts w:cs="Times New Roman"/>
                <w:lang w:val="id-ID"/>
              </w:rPr>
            </w:pPr>
            <w:r>
              <w:rPr>
                <w:rFonts w:cs="Times New Roman"/>
                <w:lang w:val="id-ID"/>
              </w:rPr>
              <w:t>7</w:t>
            </w:r>
          </w:p>
        </w:tc>
        <w:tc>
          <w:tcPr>
            <w:tcW w:w="1642" w:type="dxa"/>
          </w:tcPr>
          <w:p w:rsidR="00A80608" w:rsidRPr="002129B1" w:rsidRDefault="009117E8" w:rsidP="00E7545B">
            <w:pPr>
              <w:spacing w:after="0" w:line="276" w:lineRule="auto"/>
              <w:jc w:val="center"/>
              <w:rPr>
                <w:rFonts w:cs="Times New Roman"/>
              </w:rPr>
            </w:pPr>
            <w:r>
              <w:rPr>
                <w:rFonts w:cs="Times New Roman"/>
              </w:rPr>
              <w:t>35</w:t>
            </w:r>
          </w:p>
        </w:tc>
        <w:tc>
          <w:tcPr>
            <w:tcW w:w="1642" w:type="dxa"/>
          </w:tcPr>
          <w:p w:rsidR="00A80608" w:rsidRPr="00B94FD2" w:rsidRDefault="009117E8" w:rsidP="00E7545B">
            <w:pPr>
              <w:spacing w:after="0" w:line="276" w:lineRule="auto"/>
              <w:jc w:val="center"/>
              <w:rPr>
                <w:rFonts w:cs="Times New Roman"/>
                <w:lang w:val="id-ID"/>
              </w:rPr>
            </w:pPr>
            <w:r>
              <w:rPr>
                <w:rFonts w:cs="Times New Roman"/>
              </w:rPr>
              <w:t>10,8</w:t>
            </w:r>
            <w:r w:rsidR="00A80608">
              <w:rPr>
                <w:rFonts w:cs="Times New Roman"/>
                <w:lang w:val="id-ID"/>
              </w:rPr>
              <w:t>%</w:t>
            </w:r>
          </w:p>
        </w:tc>
      </w:tr>
      <w:tr w:rsidR="00A80608" w:rsidRPr="00627599" w:rsidTr="001D131C">
        <w:tc>
          <w:tcPr>
            <w:tcW w:w="2122" w:type="dxa"/>
          </w:tcPr>
          <w:p w:rsidR="00A80608" w:rsidRPr="00627599" w:rsidRDefault="00A80608" w:rsidP="00E7545B">
            <w:pPr>
              <w:spacing w:after="0" w:line="276" w:lineRule="auto"/>
              <w:jc w:val="center"/>
              <w:rPr>
                <w:rFonts w:cs="Times New Roman"/>
                <w:lang w:val="id-ID"/>
              </w:rPr>
            </w:pPr>
            <w:r>
              <w:rPr>
                <w:rFonts w:cs="Times New Roman"/>
                <w:lang w:val="id-ID"/>
              </w:rPr>
              <w:t>Setuju</w:t>
            </w:r>
          </w:p>
        </w:tc>
        <w:tc>
          <w:tcPr>
            <w:tcW w:w="1162" w:type="dxa"/>
          </w:tcPr>
          <w:p w:rsidR="00A80608" w:rsidRPr="00B63824" w:rsidRDefault="00A80608" w:rsidP="00E7545B">
            <w:pPr>
              <w:spacing w:after="0" w:line="276" w:lineRule="auto"/>
              <w:jc w:val="center"/>
              <w:rPr>
                <w:rFonts w:cs="Times New Roman"/>
                <w:lang w:val="id-ID"/>
              </w:rPr>
            </w:pPr>
            <w:r>
              <w:rPr>
                <w:rFonts w:cs="Times New Roman"/>
                <w:lang w:val="id-ID"/>
              </w:rPr>
              <w:t>4</w:t>
            </w:r>
          </w:p>
        </w:tc>
        <w:tc>
          <w:tcPr>
            <w:tcW w:w="1642" w:type="dxa"/>
          </w:tcPr>
          <w:p w:rsidR="00A80608" w:rsidRPr="00B63824" w:rsidRDefault="009117E8" w:rsidP="00E7545B">
            <w:pPr>
              <w:spacing w:after="0" w:line="276" w:lineRule="auto"/>
              <w:jc w:val="center"/>
              <w:rPr>
                <w:rFonts w:cs="Times New Roman"/>
                <w:lang w:val="id-ID"/>
              </w:rPr>
            </w:pPr>
            <w:r>
              <w:rPr>
                <w:rFonts w:cs="Times New Roman"/>
                <w:lang w:val="id-ID"/>
              </w:rPr>
              <w:t>57</w:t>
            </w:r>
          </w:p>
        </w:tc>
        <w:tc>
          <w:tcPr>
            <w:tcW w:w="1642" w:type="dxa"/>
          </w:tcPr>
          <w:p w:rsidR="00A80608" w:rsidRPr="00953331" w:rsidRDefault="009117E8" w:rsidP="00E7545B">
            <w:pPr>
              <w:spacing w:after="0" w:line="276" w:lineRule="auto"/>
              <w:jc w:val="center"/>
              <w:rPr>
                <w:rFonts w:cs="Times New Roman"/>
              </w:rPr>
            </w:pPr>
            <w:r>
              <w:rPr>
                <w:rFonts w:cs="Times New Roman"/>
              </w:rPr>
              <w:t>228</w:t>
            </w:r>
          </w:p>
        </w:tc>
        <w:tc>
          <w:tcPr>
            <w:tcW w:w="1642" w:type="dxa"/>
          </w:tcPr>
          <w:p w:rsidR="00A80608" w:rsidRPr="00B94FD2" w:rsidRDefault="009117E8" w:rsidP="00E7545B">
            <w:pPr>
              <w:spacing w:after="0" w:line="276" w:lineRule="auto"/>
              <w:jc w:val="center"/>
              <w:rPr>
                <w:rFonts w:cs="Times New Roman"/>
                <w:lang w:val="id-ID"/>
              </w:rPr>
            </w:pPr>
            <w:r>
              <w:rPr>
                <w:rFonts w:cs="Times New Roman"/>
                <w:lang w:val="id-ID"/>
              </w:rPr>
              <w:t>87,7</w:t>
            </w:r>
            <w:r w:rsidR="00A80608">
              <w:rPr>
                <w:rFonts w:cs="Times New Roman"/>
                <w:lang w:val="id-ID"/>
              </w:rPr>
              <w:t>%</w:t>
            </w:r>
          </w:p>
        </w:tc>
      </w:tr>
      <w:tr w:rsidR="00A80608" w:rsidRPr="00627599" w:rsidTr="001D131C">
        <w:tc>
          <w:tcPr>
            <w:tcW w:w="2122" w:type="dxa"/>
          </w:tcPr>
          <w:p w:rsidR="00A80608" w:rsidRPr="00397F2C" w:rsidRDefault="00A80608" w:rsidP="00E7545B">
            <w:pPr>
              <w:spacing w:after="0" w:line="276" w:lineRule="auto"/>
              <w:jc w:val="center"/>
              <w:rPr>
                <w:rFonts w:cs="Times New Roman"/>
              </w:rPr>
            </w:pPr>
            <w:r>
              <w:rPr>
                <w:rFonts w:cs="Times New Roman"/>
              </w:rPr>
              <w:t>Kurang Setuju</w:t>
            </w:r>
          </w:p>
        </w:tc>
        <w:tc>
          <w:tcPr>
            <w:tcW w:w="1162" w:type="dxa"/>
          </w:tcPr>
          <w:p w:rsidR="00A80608" w:rsidRPr="00B63824" w:rsidRDefault="00A80608" w:rsidP="00E7545B">
            <w:pPr>
              <w:spacing w:after="0" w:line="276" w:lineRule="auto"/>
              <w:jc w:val="center"/>
              <w:rPr>
                <w:rFonts w:cs="Times New Roman"/>
                <w:lang w:val="id-ID"/>
              </w:rPr>
            </w:pPr>
            <w:r>
              <w:rPr>
                <w:rFonts w:cs="Times New Roman"/>
                <w:lang w:val="id-ID"/>
              </w:rPr>
              <w:t>3</w:t>
            </w:r>
          </w:p>
        </w:tc>
        <w:tc>
          <w:tcPr>
            <w:tcW w:w="1642" w:type="dxa"/>
          </w:tcPr>
          <w:p w:rsidR="00A80608" w:rsidRPr="00B63824" w:rsidRDefault="009117E8" w:rsidP="00E7545B">
            <w:pPr>
              <w:spacing w:after="0" w:line="276" w:lineRule="auto"/>
              <w:jc w:val="center"/>
              <w:rPr>
                <w:rFonts w:cs="Times New Roman"/>
                <w:lang w:val="id-ID"/>
              </w:rPr>
            </w:pPr>
            <w:r>
              <w:rPr>
                <w:rFonts w:cs="Times New Roman"/>
                <w:lang w:val="id-ID"/>
              </w:rPr>
              <w:t>1</w:t>
            </w:r>
          </w:p>
        </w:tc>
        <w:tc>
          <w:tcPr>
            <w:tcW w:w="1642" w:type="dxa"/>
          </w:tcPr>
          <w:p w:rsidR="00A80608" w:rsidRPr="00812675" w:rsidRDefault="009117E8" w:rsidP="00E7545B">
            <w:pPr>
              <w:spacing w:after="0" w:line="276" w:lineRule="auto"/>
              <w:jc w:val="center"/>
              <w:rPr>
                <w:rFonts w:cs="Times New Roman"/>
                <w:lang w:val="id-ID"/>
              </w:rPr>
            </w:pPr>
            <w:r>
              <w:rPr>
                <w:rFonts w:cs="Times New Roman"/>
                <w:lang w:val="id-ID"/>
              </w:rPr>
              <w:t>3</w:t>
            </w:r>
          </w:p>
        </w:tc>
        <w:tc>
          <w:tcPr>
            <w:tcW w:w="1642" w:type="dxa"/>
          </w:tcPr>
          <w:p w:rsidR="00A80608" w:rsidRPr="00B94FD2" w:rsidRDefault="009117E8" w:rsidP="00E7545B">
            <w:pPr>
              <w:spacing w:after="0" w:line="276" w:lineRule="auto"/>
              <w:jc w:val="center"/>
              <w:rPr>
                <w:rFonts w:cs="Times New Roman"/>
                <w:lang w:val="id-ID"/>
              </w:rPr>
            </w:pPr>
            <w:r>
              <w:rPr>
                <w:rFonts w:cs="Times New Roman"/>
              </w:rPr>
              <w:t>1,5</w:t>
            </w:r>
            <w:r w:rsidR="00A80608">
              <w:rPr>
                <w:rFonts w:cs="Times New Roman"/>
                <w:lang w:val="id-ID"/>
              </w:rPr>
              <w:t>%</w:t>
            </w:r>
          </w:p>
        </w:tc>
      </w:tr>
      <w:tr w:rsidR="00A80608" w:rsidRPr="00627599" w:rsidTr="001D131C">
        <w:tc>
          <w:tcPr>
            <w:tcW w:w="2122" w:type="dxa"/>
          </w:tcPr>
          <w:p w:rsidR="00A80608" w:rsidRPr="00397F2C" w:rsidRDefault="00A80608" w:rsidP="00E7545B">
            <w:pPr>
              <w:spacing w:after="0" w:line="276" w:lineRule="auto"/>
              <w:jc w:val="center"/>
              <w:rPr>
                <w:rFonts w:cs="Times New Roman"/>
              </w:rPr>
            </w:pPr>
            <w:r>
              <w:rPr>
                <w:rFonts w:cs="Times New Roman"/>
              </w:rPr>
              <w:t>Tidak Setuju</w:t>
            </w:r>
          </w:p>
        </w:tc>
        <w:tc>
          <w:tcPr>
            <w:tcW w:w="1162" w:type="dxa"/>
          </w:tcPr>
          <w:p w:rsidR="00A80608" w:rsidRPr="00B63824" w:rsidRDefault="00A80608" w:rsidP="00E7545B">
            <w:pPr>
              <w:spacing w:after="0" w:line="276" w:lineRule="auto"/>
              <w:jc w:val="center"/>
              <w:rPr>
                <w:rFonts w:cs="Times New Roman"/>
                <w:lang w:val="id-ID"/>
              </w:rPr>
            </w:pPr>
            <w:r>
              <w:rPr>
                <w:rFonts w:cs="Times New Roman"/>
                <w:lang w:val="id-ID"/>
              </w:rPr>
              <w:t>2</w:t>
            </w:r>
          </w:p>
        </w:tc>
        <w:tc>
          <w:tcPr>
            <w:tcW w:w="1642" w:type="dxa"/>
          </w:tcPr>
          <w:p w:rsidR="00A80608" w:rsidRPr="00B63824" w:rsidRDefault="00A80608" w:rsidP="00E7545B">
            <w:pPr>
              <w:spacing w:after="0" w:line="276" w:lineRule="auto"/>
              <w:jc w:val="center"/>
              <w:rPr>
                <w:rFonts w:cs="Times New Roman"/>
                <w:lang w:val="id-ID"/>
              </w:rPr>
            </w:pPr>
            <w:r>
              <w:rPr>
                <w:rFonts w:cs="Times New Roman"/>
                <w:lang w:val="id-ID"/>
              </w:rPr>
              <w:t>0</w:t>
            </w:r>
          </w:p>
        </w:tc>
        <w:tc>
          <w:tcPr>
            <w:tcW w:w="1642" w:type="dxa"/>
          </w:tcPr>
          <w:p w:rsidR="00A80608" w:rsidRPr="00812675" w:rsidRDefault="00A80608" w:rsidP="00E7545B">
            <w:pPr>
              <w:spacing w:after="0" w:line="276" w:lineRule="auto"/>
              <w:jc w:val="center"/>
              <w:rPr>
                <w:rFonts w:cs="Times New Roman"/>
                <w:lang w:val="id-ID"/>
              </w:rPr>
            </w:pPr>
            <w:r>
              <w:rPr>
                <w:rFonts w:cs="Times New Roman"/>
                <w:lang w:val="id-ID"/>
              </w:rPr>
              <w:t>0</w:t>
            </w:r>
          </w:p>
        </w:tc>
        <w:tc>
          <w:tcPr>
            <w:tcW w:w="1642" w:type="dxa"/>
          </w:tcPr>
          <w:p w:rsidR="00A80608" w:rsidRPr="00B94FD2" w:rsidRDefault="00A80608" w:rsidP="00E7545B">
            <w:pPr>
              <w:spacing w:after="0" w:line="276" w:lineRule="auto"/>
              <w:jc w:val="center"/>
              <w:rPr>
                <w:rFonts w:cs="Times New Roman"/>
                <w:lang w:val="id-ID"/>
              </w:rPr>
            </w:pPr>
            <w:r>
              <w:rPr>
                <w:rFonts w:cs="Times New Roman"/>
                <w:lang w:val="id-ID"/>
              </w:rPr>
              <w:t>0%</w:t>
            </w:r>
          </w:p>
        </w:tc>
      </w:tr>
      <w:tr w:rsidR="00A80608" w:rsidRPr="00627599" w:rsidTr="001D131C">
        <w:tc>
          <w:tcPr>
            <w:tcW w:w="2122" w:type="dxa"/>
          </w:tcPr>
          <w:p w:rsidR="00A80608" w:rsidRPr="00397F2C" w:rsidRDefault="00A80608" w:rsidP="00E7545B">
            <w:pPr>
              <w:spacing w:after="0" w:line="276" w:lineRule="auto"/>
              <w:jc w:val="center"/>
              <w:rPr>
                <w:rFonts w:cs="Times New Roman"/>
              </w:rPr>
            </w:pPr>
            <w:r>
              <w:rPr>
                <w:rFonts w:cs="Times New Roman"/>
              </w:rPr>
              <w:t>Sangat Tidak Setuju</w:t>
            </w:r>
          </w:p>
        </w:tc>
        <w:tc>
          <w:tcPr>
            <w:tcW w:w="1162" w:type="dxa"/>
          </w:tcPr>
          <w:p w:rsidR="00A80608" w:rsidRPr="00B63824" w:rsidRDefault="00A80608" w:rsidP="00E7545B">
            <w:pPr>
              <w:spacing w:after="0" w:line="276" w:lineRule="auto"/>
              <w:jc w:val="center"/>
              <w:rPr>
                <w:rFonts w:cs="Times New Roman"/>
                <w:lang w:val="id-ID"/>
              </w:rPr>
            </w:pPr>
            <w:r>
              <w:rPr>
                <w:rFonts w:cs="Times New Roman"/>
                <w:lang w:val="id-ID"/>
              </w:rPr>
              <w:t>1</w:t>
            </w:r>
          </w:p>
        </w:tc>
        <w:tc>
          <w:tcPr>
            <w:tcW w:w="1642" w:type="dxa"/>
          </w:tcPr>
          <w:p w:rsidR="00A80608" w:rsidRPr="00B63824" w:rsidRDefault="00A80608" w:rsidP="00E7545B">
            <w:pPr>
              <w:spacing w:after="0" w:line="276" w:lineRule="auto"/>
              <w:jc w:val="center"/>
              <w:rPr>
                <w:rFonts w:cs="Times New Roman"/>
                <w:lang w:val="id-ID"/>
              </w:rPr>
            </w:pPr>
            <w:r>
              <w:rPr>
                <w:rFonts w:cs="Times New Roman"/>
                <w:lang w:val="id-ID"/>
              </w:rPr>
              <w:t>0</w:t>
            </w:r>
          </w:p>
        </w:tc>
        <w:tc>
          <w:tcPr>
            <w:tcW w:w="1642" w:type="dxa"/>
          </w:tcPr>
          <w:p w:rsidR="00A80608" w:rsidRPr="00812675" w:rsidRDefault="00A80608" w:rsidP="00E7545B">
            <w:pPr>
              <w:spacing w:after="0" w:line="276" w:lineRule="auto"/>
              <w:jc w:val="center"/>
              <w:rPr>
                <w:rFonts w:cs="Times New Roman"/>
                <w:lang w:val="id-ID"/>
              </w:rPr>
            </w:pPr>
            <w:r>
              <w:rPr>
                <w:rFonts w:cs="Times New Roman"/>
                <w:lang w:val="id-ID"/>
              </w:rPr>
              <w:t>0</w:t>
            </w:r>
          </w:p>
        </w:tc>
        <w:tc>
          <w:tcPr>
            <w:tcW w:w="1642" w:type="dxa"/>
          </w:tcPr>
          <w:p w:rsidR="00A80608" w:rsidRPr="00B04232" w:rsidRDefault="00A80608" w:rsidP="00E7545B">
            <w:pPr>
              <w:spacing w:after="0" w:line="276" w:lineRule="auto"/>
              <w:jc w:val="center"/>
              <w:rPr>
                <w:rFonts w:cs="Times New Roman"/>
                <w:lang w:val="id-ID"/>
              </w:rPr>
            </w:pPr>
            <w:r>
              <w:rPr>
                <w:rFonts w:cs="Times New Roman"/>
                <w:lang w:val="id-ID"/>
              </w:rPr>
              <w:t>0%</w:t>
            </w:r>
          </w:p>
        </w:tc>
      </w:tr>
      <w:tr w:rsidR="00A80608" w:rsidRPr="00627599" w:rsidTr="001D131C">
        <w:tc>
          <w:tcPr>
            <w:tcW w:w="2122" w:type="dxa"/>
          </w:tcPr>
          <w:p w:rsidR="00A80608" w:rsidRPr="00627599" w:rsidRDefault="00A80608" w:rsidP="00E7545B">
            <w:pPr>
              <w:spacing w:after="0" w:line="276" w:lineRule="auto"/>
              <w:jc w:val="center"/>
              <w:rPr>
                <w:rFonts w:cs="Times New Roman"/>
                <w:lang w:val="id-ID"/>
              </w:rPr>
            </w:pPr>
            <w:r w:rsidRPr="00627599">
              <w:rPr>
                <w:rFonts w:cs="Times New Roman"/>
                <w:lang w:val="id-ID"/>
              </w:rPr>
              <w:t>Jumlah</w:t>
            </w:r>
          </w:p>
        </w:tc>
        <w:tc>
          <w:tcPr>
            <w:tcW w:w="1162" w:type="dxa"/>
          </w:tcPr>
          <w:p w:rsidR="00A80608" w:rsidRPr="00627599" w:rsidRDefault="00A80608" w:rsidP="00E7545B">
            <w:pPr>
              <w:spacing w:after="0" w:line="276" w:lineRule="auto"/>
              <w:rPr>
                <w:rFonts w:cs="Times New Roman"/>
              </w:rPr>
            </w:pPr>
          </w:p>
        </w:tc>
        <w:tc>
          <w:tcPr>
            <w:tcW w:w="1642" w:type="dxa"/>
          </w:tcPr>
          <w:p w:rsidR="00A80608" w:rsidRPr="00B63824" w:rsidRDefault="00A80608" w:rsidP="00E7545B">
            <w:pPr>
              <w:spacing w:after="0" w:line="276" w:lineRule="auto"/>
              <w:jc w:val="center"/>
              <w:rPr>
                <w:rFonts w:cs="Times New Roman"/>
                <w:lang w:val="id-ID"/>
              </w:rPr>
            </w:pPr>
            <w:r>
              <w:rPr>
                <w:rFonts w:cs="Times New Roman"/>
                <w:lang w:val="id-ID"/>
              </w:rPr>
              <w:t>65</w:t>
            </w:r>
          </w:p>
        </w:tc>
        <w:tc>
          <w:tcPr>
            <w:tcW w:w="1642" w:type="dxa"/>
          </w:tcPr>
          <w:p w:rsidR="00A80608" w:rsidRPr="004A110C" w:rsidRDefault="009117E8" w:rsidP="00E7545B">
            <w:pPr>
              <w:spacing w:after="0" w:line="276" w:lineRule="auto"/>
              <w:jc w:val="center"/>
              <w:rPr>
                <w:rFonts w:cs="Times New Roman"/>
              </w:rPr>
            </w:pPr>
            <w:r>
              <w:rPr>
                <w:rFonts w:cs="Times New Roman"/>
                <w:lang w:val="id-ID"/>
              </w:rPr>
              <w:t>266</w:t>
            </w:r>
          </w:p>
        </w:tc>
        <w:tc>
          <w:tcPr>
            <w:tcW w:w="1642" w:type="dxa"/>
          </w:tcPr>
          <w:p w:rsidR="00A80608" w:rsidRPr="00B04232" w:rsidRDefault="00A80608" w:rsidP="00E7545B">
            <w:pPr>
              <w:spacing w:after="0" w:line="276" w:lineRule="auto"/>
              <w:jc w:val="center"/>
              <w:rPr>
                <w:rFonts w:cs="Times New Roman"/>
                <w:lang w:val="id-ID"/>
              </w:rPr>
            </w:pPr>
            <w:r>
              <w:rPr>
                <w:rFonts w:cs="Times New Roman"/>
                <w:lang w:val="id-ID"/>
              </w:rPr>
              <w:t>100%</w:t>
            </w:r>
          </w:p>
        </w:tc>
      </w:tr>
    </w:tbl>
    <w:p w:rsidR="00A80608" w:rsidRPr="00627599" w:rsidRDefault="00A80608" w:rsidP="009700B2">
      <w:pPr>
        <w:spacing w:after="120" w:line="276" w:lineRule="auto"/>
        <w:rPr>
          <w:rFonts w:cs="Times New Roman"/>
        </w:rPr>
      </w:pPr>
      <w:r w:rsidRPr="00627599">
        <w:rPr>
          <w:rFonts w:cs="Times New Roman"/>
        </w:rPr>
        <w:t>Sumber : Data Primer yang diolah (Tahun 2022)</w:t>
      </w:r>
    </w:p>
    <w:p w:rsidR="00A80608" w:rsidRDefault="00A80608" w:rsidP="009700B2">
      <w:pPr>
        <w:spacing w:after="120" w:line="276" w:lineRule="auto"/>
        <w:rPr>
          <w:rFonts w:cs="Times New Roman"/>
          <w:sz w:val="24"/>
          <w:szCs w:val="24"/>
        </w:rPr>
      </w:pPr>
      <w:r>
        <w:rPr>
          <w:rFonts w:cs="Times New Roman"/>
          <w:sz w:val="24"/>
          <w:szCs w:val="24"/>
        </w:rPr>
        <w:t>Total dalam pengumpulan data angket :</w:t>
      </w:r>
    </w:p>
    <w:p w:rsidR="00A80608" w:rsidRPr="00C80A56" w:rsidRDefault="00A80608"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E7545B" w:rsidRPr="00B623B6" w:rsidRDefault="00A80608" w:rsidP="00B623B6">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266</m:t>
              </m:r>
            </m:num>
            <m:den>
              <m:r>
                <m:rPr>
                  <m:sty m:val="p"/>
                </m:rPr>
                <w:rPr>
                  <w:rFonts w:ascii="Cambria Math" w:hAnsi="Cambria Math"/>
                  <w:sz w:val="24"/>
                  <w:szCs w:val="24"/>
                </w:rPr>
                <m:t xml:space="preserve"> 325</m:t>
              </m:r>
            </m:den>
          </m:f>
          <m:r>
            <w:rPr>
              <w:rFonts w:ascii="Cambria Math" w:hAnsi="Cambria Math"/>
              <w:sz w:val="24"/>
              <w:szCs w:val="24"/>
            </w:rPr>
            <m:t xml:space="preserve"> x 100=81,8%</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D90024" w:rsidRPr="00564DF5" w:rsidTr="00D90024">
        <w:trPr>
          <w:trHeight w:val="307"/>
        </w:trPr>
        <w:tc>
          <w:tcPr>
            <w:tcW w:w="1455" w:type="dxa"/>
            <w:tcBorders>
              <w:top w:val="nil"/>
            </w:tcBorders>
          </w:tcPr>
          <w:p w:rsidR="00D90024" w:rsidRPr="00564DF5" w:rsidRDefault="00D90024"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D90024" w:rsidRPr="00564DF5" w:rsidRDefault="00D90024"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D90024" w:rsidRPr="00564DF5" w:rsidRDefault="00D90024"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D90024" w:rsidRPr="00564DF5" w:rsidRDefault="00D90024"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D90024" w:rsidRPr="00564DF5" w:rsidRDefault="00D90024" w:rsidP="009700B2">
            <w:pPr>
              <w:pStyle w:val="TableParagraph"/>
              <w:spacing w:before="115" w:line="276" w:lineRule="auto"/>
              <w:ind w:left="205"/>
              <w:rPr>
                <w:sz w:val="24"/>
                <w:szCs w:val="24"/>
              </w:rPr>
            </w:pPr>
            <w:r>
              <w:rPr>
                <w:sz w:val="24"/>
                <w:szCs w:val="24"/>
              </w:rPr>
              <w:t xml:space="preserve">     SS</w:t>
            </w:r>
          </w:p>
        </w:tc>
      </w:tr>
      <w:tr w:rsidR="00D90024" w:rsidRPr="00564DF5" w:rsidTr="00D90024">
        <w:trPr>
          <w:trHeight w:val="766"/>
        </w:trPr>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p>
          <w:p w:rsidR="00D90024" w:rsidRPr="00564DF5" w:rsidRDefault="00D90024"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D90024" w:rsidRPr="00564DF5" w:rsidRDefault="00D90024"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43232" behindDoc="0" locked="0" layoutInCell="1" allowOverlap="1" wp14:anchorId="3D9F5E90" wp14:editId="25FB7E93">
                      <wp:simplePos x="0" y="0"/>
                      <wp:positionH relativeFrom="column">
                        <wp:posOffset>109855</wp:posOffset>
                      </wp:positionH>
                      <wp:positionV relativeFrom="paragraph">
                        <wp:posOffset>-20320</wp:posOffset>
                      </wp:positionV>
                      <wp:extent cx="0" cy="225425"/>
                      <wp:effectExtent l="57150" t="19050" r="76200" b="79375"/>
                      <wp:wrapNone/>
                      <wp:docPr id="59" name="Straight Connector 59"/>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5B00153D" id="Straight Connector 59"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1.6pt" to="8.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" strokecolor="windowText" strokeweight="2pt">
                      <v:shadow on="t" color="black" opacity="24903f" origin=",.5" offset="0,.55556mm"/>
                    </v:line>
                  </w:pict>
                </mc:Fallback>
              </mc:AlternateContent>
            </w:r>
          </w:p>
          <w:p w:rsidR="00D90024" w:rsidRPr="00564DF5" w:rsidRDefault="00D90024" w:rsidP="009700B2">
            <w:pPr>
              <w:spacing w:line="276" w:lineRule="auto"/>
              <w:rPr>
                <w:rFonts w:cs="Times New Roman"/>
                <w:sz w:val="24"/>
                <w:szCs w:val="24"/>
                <w:lang w:val="id"/>
              </w:rPr>
            </w:pPr>
            <w:r>
              <w:rPr>
                <w:rFonts w:cs="Times New Roman"/>
                <w:sz w:val="24"/>
                <w:szCs w:val="24"/>
                <w:lang w:val="id"/>
              </w:rPr>
              <w:t>81,8%</w:t>
            </w:r>
            <w:r w:rsidRPr="00564DF5">
              <w:rPr>
                <w:rFonts w:cs="Times New Roman"/>
                <w:sz w:val="24"/>
                <w:szCs w:val="24"/>
                <w:lang w:val="id"/>
              </w:rPr>
              <w:t xml:space="preserve"> </w:t>
            </w:r>
          </w:p>
        </w:tc>
      </w:tr>
    </w:tbl>
    <w:p w:rsidR="00D90024" w:rsidRPr="00D90024" w:rsidRDefault="00D90024"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A17826" w:rsidRPr="00C5338A" w:rsidRDefault="00A80608" w:rsidP="00C5338A">
      <w:pPr>
        <w:spacing w:line="276" w:lineRule="auto"/>
        <w:ind w:firstLine="720"/>
        <w:jc w:val="both"/>
        <w:rPr>
          <w:rFonts w:cs="Times New Roman"/>
          <w:sz w:val="24"/>
          <w:szCs w:val="24"/>
        </w:rPr>
      </w:pPr>
      <w:r w:rsidRPr="00072704">
        <w:rPr>
          <w:rFonts w:cs="Times New Roman"/>
          <w:sz w:val="24"/>
          <w:szCs w:val="24"/>
        </w:rPr>
        <w:t>Berdasarkan tabel 4.</w:t>
      </w:r>
      <w:r w:rsidR="00A701F9">
        <w:rPr>
          <w:rFonts w:cs="Times New Roman"/>
          <w:sz w:val="24"/>
          <w:szCs w:val="24"/>
        </w:rPr>
        <w:t>31</w:t>
      </w:r>
      <w:r w:rsidR="00A15968">
        <w:rPr>
          <w:rFonts w:cs="Times New Roman"/>
          <w:sz w:val="24"/>
          <w:szCs w:val="24"/>
        </w:rPr>
        <w:t xml:space="preserve"> </w:t>
      </w:r>
      <w:r w:rsidRPr="00072704">
        <w:rPr>
          <w:rFonts w:cs="Times New Roman"/>
          <w:sz w:val="24"/>
          <w:szCs w:val="24"/>
        </w:rPr>
        <w:t xml:space="preserve">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3030D9">
        <w:rPr>
          <w:rFonts w:cs="Times New Roman"/>
          <w:sz w:val="24"/>
          <w:szCs w:val="24"/>
        </w:rPr>
        <w:t>Pegawai</w:t>
      </w:r>
      <w:r w:rsidR="009117E8" w:rsidRPr="009117E8">
        <w:rPr>
          <w:rFonts w:cs="Times New Roman"/>
          <w:sz w:val="24"/>
          <w:szCs w:val="24"/>
        </w:rPr>
        <w:t xml:space="preserve"> senang bekerja di Instansi ini karena rekan kerja saling membantu satu sama lain</w:t>
      </w:r>
      <w:r w:rsidRPr="004A110C">
        <w:rPr>
          <w:rFonts w:cs="Times New Roman"/>
          <w:sz w:val="24"/>
          <w:szCs w:val="24"/>
        </w:rPr>
        <w:t>”</w:t>
      </w:r>
      <w:r w:rsidRPr="00072704">
        <w:rPr>
          <w:rFonts w:cs="Times New Roman"/>
          <w:sz w:val="24"/>
          <w:szCs w:val="24"/>
        </w:rPr>
        <w:t xml:space="preserve"> yaitu sebanyak </w:t>
      </w:r>
      <w:r w:rsidR="009117E8">
        <w:rPr>
          <w:rFonts w:cs="Times New Roman"/>
          <w:sz w:val="24"/>
          <w:szCs w:val="24"/>
        </w:rPr>
        <w:t>7</w:t>
      </w:r>
      <w:r>
        <w:rPr>
          <w:rFonts w:cs="Times New Roman"/>
          <w:sz w:val="24"/>
          <w:szCs w:val="24"/>
        </w:rPr>
        <w:t xml:space="preserve"> </w:t>
      </w:r>
      <w:r w:rsidRPr="00072704">
        <w:rPr>
          <w:rFonts w:cs="Times New Roman"/>
          <w:sz w:val="24"/>
          <w:szCs w:val="24"/>
        </w:rPr>
        <w:t>responden (</w:t>
      </w:r>
      <w:r w:rsidR="009117E8">
        <w:rPr>
          <w:rFonts w:cs="Times New Roman"/>
          <w:sz w:val="24"/>
          <w:szCs w:val="24"/>
        </w:rPr>
        <w:t>10,8</w:t>
      </w:r>
      <w:r>
        <w:rPr>
          <w:rFonts w:cs="Times New Roman"/>
          <w:sz w:val="24"/>
          <w:szCs w:val="24"/>
        </w:rPr>
        <w:t>%), setuju</w:t>
      </w:r>
      <w:r w:rsidRPr="003635BB">
        <w:rPr>
          <w:rFonts w:cs="Times New Roman"/>
          <w:sz w:val="24"/>
          <w:szCs w:val="24"/>
        </w:rPr>
        <w:t xml:space="preserve"> sebanyak </w:t>
      </w:r>
      <w:r w:rsidR="009117E8">
        <w:rPr>
          <w:rFonts w:cs="Times New Roman"/>
          <w:sz w:val="24"/>
          <w:szCs w:val="24"/>
        </w:rPr>
        <w:t>57 responden (87,7</w:t>
      </w:r>
      <w:r>
        <w:rPr>
          <w:rFonts w:cs="Times New Roman"/>
          <w:sz w:val="24"/>
          <w:szCs w:val="24"/>
        </w:rPr>
        <w:t>%), kurang setuju</w:t>
      </w:r>
      <w:r w:rsidRPr="003635BB">
        <w:rPr>
          <w:rFonts w:cs="Times New Roman"/>
          <w:sz w:val="24"/>
          <w:szCs w:val="24"/>
        </w:rPr>
        <w:t xml:space="preserve"> sebanyak</w:t>
      </w:r>
      <w:r w:rsidR="009117E8">
        <w:rPr>
          <w:rFonts w:cs="Times New Roman"/>
          <w:sz w:val="24"/>
          <w:szCs w:val="24"/>
        </w:rPr>
        <w:t xml:space="preserve"> 1</w:t>
      </w:r>
      <w:r>
        <w:rPr>
          <w:rFonts w:cs="Times New Roman"/>
          <w:sz w:val="24"/>
          <w:szCs w:val="24"/>
        </w:rPr>
        <w:t xml:space="preserve"> </w:t>
      </w:r>
      <w:r w:rsidR="009117E8">
        <w:rPr>
          <w:rFonts w:cs="Times New Roman"/>
          <w:sz w:val="24"/>
          <w:szCs w:val="24"/>
        </w:rPr>
        <w:t>responden (1,5</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sidR="009117E8">
        <w:rPr>
          <w:rFonts w:cs="Times New Roman"/>
          <w:sz w:val="24"/>
          <w:szCs w:val="24"/>
        </w:rPr>
        <w:t>81,8</w:t>
      </w:r>
      <w:r w:rsidRPr="00072704">
        <w:rPr>
          <w:rFonts w:cs="Times New Roman"/>
          <w:sz w:val="24"/>
          <w:szCs w:val="24"/>
        </w:rPr>
        <w:t xml:space="preserve">% yang </w:t>
      </w:r>
      <w:r>
        <w:rPr>
          <w:rFonts w:cs="Times New Roman"/>
          <w:sz w:val="24"/>
          <w:szCs w:val="24"/>
        </w:rPr>
        <w:t xml:space="preserve">menunjukan bahwa responden </w:t>
      </w:r>
      <w:r w:rsidR="00522EBA">
        <w:rPr>
          <w:rFonts w:cs="Times New Roman"/>
          <w:sz w:val="24"/>
          <w:szCs w:val="24"/>
        </w:rPr>
        <w:t xml:space="preserve">sangat </w:t>
      </w:r>
      <w:r>
        <w:rPr>
          <w:rFonts w:cs="Times New Roman"/>
          <w:sz w:val="24"/>
          <w:szCs w:val="24"/>
        </w:rPr>
        <w:t>set</w:t>
      </w:r>
      <w:r w:rsidR="00C5338A">
        <w:rPr>
          <w:rFonts w:cs="Times New Roman"/>
          <w:sz w:val="24"/>
          <w:szCs w:val="24"/>
        </w:rPr>
        <w:t>uju dengan pernyataan tersebut.</w:t>
      </w:r>
    </w:p>
    <w:p w:rsidR="009117E8" w:rsidRPr="009117E8" w:rsidRDefault="009117E8" w:rsidP="004C4223">
      <w:pPr>
        <w:spacing w:after="0" w:line="276" w:lineRule="auto"/>
        <w:jc w:val="both"/>
        <w:rPr>
          <w:rFonts w:cs="Times New Roman"/>
          <w:b/>
          <w:sz w:val="24"/>
          <w:szCs w:val="24"/>
        </w:rPr>
      </w:pPr>
      <w:r w:rsidRPr="009117E8">
        <w:rPr>
          <w:rFonts w:cs="Times New Roman"/>
          <w:b/>
          <w:sz w:val="24"/>
          <w:szCs w:val="24"/>
        </w:rPr>
        <w:t>5. Kondisi kerja</w:t>
      </w:r>
    </w:p>
    <w:p w:rsidR="009117E8" w:rsidRPr="009117E8" w:rsidRDefault="009117E8" w:rsidP="004C4223">
      <w:pPr>
        <w:spacing w:after="0" w:line="276" w:lineRule="auto"/>
        <w:rPr>
          <w:rFonts w:cs="Times New Roman"/>
          <w:sz w:val="24"/>
          <w:szCs w:val="24"/>
        </w:rPr>
      </w:pPr>
      <w:r>
        <w:rPr>
          <w:rFonts w:cs="Times New Roman"/>
          <w:sz w:val="24"/>
          <w:szCs w:val="24"/>
        </w:rPr>
        <w:t>a</w:t>
      </w:r>
      <w:r w:rsidRPr="009117E8">
        <w:rPr>
          <w:rFonts w:cs="Times New Roman"/>
          <w:sz w:val="24"/>
          <w:szCs w:val="24"/>
        </w:rPr>
        <w:t xml:space="preserve">. Sarana dan prasarana kantor sangat sesuai dengan kebutuhan </w:t>
      </w:r>
      <w:r w:rsidR="003030D9">
        <w:rPr>
          <w:rFonts w:cs="Times New Roman"/>
          <w:sz w:val="24"/>
          <w:szCs w:val="24"/>
        </w:rPr>
        <w:t>Pegawai</w:t>
      </w:r>
    </w:p>
    <w:p w:rsidR="009117E8" w:rsidRPr="00072704" w:rsidRDefault="00A701F9" w:rsidP="004C4223">
      <w:pPr>
        <w:pStyle w:val="Heading5"/>
        <w:jc w:val="center"/>
      </w:pPr>
      <w:r>
        <w:t>Tabel 4.32</w:t>
      </w:r>
      <w:r w:rsidR="009117E8">
        <w:t xml:space="preserve"> </w:t>
      </w:r>
      <w:r w:rsidR="009117E8" w:rsidRPr="00072704">
        <w:t>Tanggapan Responden Mengenai</w:t>
      </w:r>
    </w:p>
    <w:p w:rsidR="009117E8" w:rsidRPr="009117E8" w:rsidRDefault="009117E8" w:rsidP="004C4223">
      <w:pPr>
        <w:spacing w:after="0" w:line="276" w:lineRule="auto"/>
        <w:jc w:val="center"/>
        <w:rPr>
          <w:rFonts w:cs="Times New Roman"/>
          <w:sz w:val="24"/>
          <w:szCs w:val="24"/>
        </w:rPr>
      </w:pPr>
      <w:r w:rsidRPr="00A80608">
        <w:rPr>
          <w:rFonts w:cs="Times New Roman"/>
          <w:sz w:val="24"/>
          <w:szCs w:val="24"/>
        </w:rPr>
        <w:t>“</w:t>
      </w:r>
      <w:r w:rsidRPr="009117E8">
        <w:rPr>
          <w:rFonts w:cs="Times New Roman"/>
          <w:sz w:val="24"/>
          <w:szCs w:val="24"/>
        </w:rPr>
        <w:t xml:space="preserve">Sarana dan prasarana kantor sangat sesuai dengan kebutuhan </w:t>
      </w:r>
      <w:r w:rsidR="003030D9">
        <w:rPr>
          <w:rFonts w:cs="Times New Roman"/>
          <w:sz w:val="24"/>
          <w:szCs w:val="24"/>
        </w:rPr>
        <w:t>Pegawai</w:t>
      </w:r>
      <w:r w:rsidRPr="009117E8">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9117E8" w:rsidRPr="00627599" w:rsidTr="001D131C">
        <w:tc>
          <w:tcPr>
            <w:tcW w:w="2122" w:type="dxa"/>
          </w:tcPr>
          <w:p w:rsidR="009117E8" w:rsidRPr="00627599" w:rsidRDefault="009117E8" w:rsidP="00E7545B">
            <w:pPr>
              <w:spacing w:after="0" w:line="276" w:lineRule="auto"/>
              <w:jc w:val="center"/>
              <w:rPr>
                <w:rFonts w:cs="Times New Roman"/>
                <w:lang w:val="id-ID"/>
              </w:rPr>
            </w:pPr>
            <w:r w:rsidRPr="00627599">
              <w:rPr>
                <w:rFonts w:cs="Times New Roman"/>
                <w:lang w:val="id-ID"/>
              </w:rPr>
              <w:t>Keterangan</w:t>
            </w:r>
          </w:p>
        </w:tc>
        <w:tc>
          <w:tcPr>
            <w:tcW w:w="1162" w:type="dxa"/>
          </w:tcPr>
          <w:p w:rsidR="009117E8" w:rsidRPr="00627599" w:rsidRDefault="009117E8" w:rsidP="00E7545B">
            <w:pPr>
              <w:spacing w:after="0" w:line="276" w:lineRule="auto"/>
              <w:jc w:val="center"/>
              <w:rPr>
                <w:rFonts w:cs="Times New Roman"/>
                <w:lang w:val="id-ID"/>
              </w:rPr>
            </w:pPr>
            <w:r w:rsidRPr="00627599">
              <w:rPr>
                <w:rFonts w:cs="Times New Roman"/>
                <w:lang w:val="id-ID"/>
              </w:rPr>
              <w:t>Skor</w:t>
            </w:r>
          </w:p>
        </w:tc>
        <w:tc>
          <w:tcPr>
            <w:tcW w:w="1642" w:type="dxa"/>
          </w:tcPr>
          <w:p w:rsidR="009117E8" w:rsidRPr="00627599" w:rsidRDefault="009117E8" w:rsidP="00E7545B">
            <w:pPr>
              <w:spacing w:after="0" w:line="276" w:lineRule="auto"/>
              <w:jc w:val="center"/>
              <w:rPr>
                <w:rFonts w:cs="Times New Roman"/>
                <w:lang w:val="id-ID"/>
              </w:rPr>
            </w:pPr>
            <w:r w:rsidRPr="00627599">
              <w:rPr>
                <w:rFonts w:cs="Times New Roman"/>
                <w:lang w:val="id-ID"/>
              </w:rPr>
              <w:t>Jumlah Responden</w:t>
            </w:r>
          </w:p>
        </w:tc>
        <w:tc>
          <w:tcPr>
            <w:tcW w:w="1642" w:type="dxa"/>
          </w:tcPr>
          <w:p w:rsidR="009117E8" w:rsidRPr="00627599" w:rsidRDefault="009117E8" w:rsidP="00E7545B">
            <w:pPr>
              <w:spacing w:after="0" w:line="276" w:lineRule="auto"/>
              <w:jc w:val="center"/>
              <w:rPr>
                <w:rFonts w:cs="Times New Roman"/>
                <w:lang w:val="id-ID"/>
              </w:rPr>
            </w:pPr>
            <w:r w:rsidRPr="00627599">
              <w:rPr>
                <w:rFonts w:cs="Times New Roman"/>
                <w:lang w:val="id-ID"/>
              </w:rPr>
              <w:t>Skor Total</w:t>
            </w:r>
          </w:p>
        </w:tc>
        <w:tc>
          <w:tcPr>
            <w:tcW w:w="1642" w:type="dxa"/>
          </w:tcPr>
          <w:p w:rsidR="009117E8" w:rsidRPr="00627599" w:rsidRDefault="009117E8" w:rsidP="00E7545B">
            <w:pPr>
              <w:spacing w:after="0" w:line="276" w:lineRule="auto"/>
              <w:jc w:val="center"/>
              <w:rPr>
                <w:rFonts w:cs="Times New Roman"/>
                <w:lang w:val="id-ID"/>
              </w:rPr>
            </w:pPr>
            <w:r w:rsidRPr="00627599">
              <w:rPr>
                <w:rFonts w:cs="Times New Roman"/>
                <w:lang w:val="id-ID"/>
              </w:rPr>
              <w:t>Persentase (%)</w:t>
            </w:r>
          </w:p>
        </w:tc>
      </w:tr>
      <w:tr w:rsidR="009117E8" w:rsidRPr="00627599" w:rsidTr="001D131C">
        <w:tc>
          <w:tcPr>
            <w:tcW w:w="2122" w:type="dxa"/>
          </w:tcPr>
          <w:p w:rsidR="009117E8" w:rsidRPr="00806BC2" w:rsidRDefault="009117E8" w:rsidP="00E7545B">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9117E8" w:rsidRPr="00B63824" w:rsidRDefault="009117E8" w:rsidP="00E7545B">
            <w:pPr>
              <w:spacing w:after="0" w:line="276" w:lineRule="auto"/>
              <w:jc w:val="center"/>
              <w:rPr>
                <w:rFonts w:cs="Times New Roman"/>
                <w:lang w:val="id-ID"/>
              </w:rPr>
            </w:pPr>
            <w:r>
              <w:rPr>
                <w:rFonts w:cs="Times New Roman"/>
                <w:lang w:val="id-ID"/>
              </w:rPr>
              <w:t>5</w:t>
            </w:r>
          </w:p>
        </w:tc>
        <w:tc>
          <w:tcPr>
            <w:tcW w:w="1642" w:type="dxa"/>
          </w:tcPr>
          <w:p w:rsidR="009117E8" w:rsidRPr="00B63824" w:rsidRDefault="009117E8" w:rsidP="00E7545B">
            <w:pPr>
              <w:spacing w:after="0" w:line="276" w:lineRule="auto"/>
              <w:jc w:val="center"/>
              <w:rPr>
                <w:rFonts w:cs="Times New Roman"/>
                <w:lang w:val="id-ID"/>
              </w:rPr>
            </w:pPr>
            <w:r>
              <w:rPr>
                <w:rFonts w:cs="Times New Roman"/>
                <w:lang w:val="id-ID"/>
              </w:rPr>
              <w:t>8</w:t>
            </w:r>
          </w:p>
        </w:tc>
        <w:tc>
          <w:tcPr>
            <w:tcW w:w="1642" w:type="dxa"/>
          </w:tcPr>
          <w:p w:rsidR="009117E8" w:rsidRPr="002129B1" w:rsidRDefault="005944CC" w:rsidP="00E7545B">
            <w:pPr>
              <w:spacing w:after="0" w:line="276" w:lineRule="auto"/>
              <w:jc w:val="center"/>
              <w:rPr>
                <w:rFonts w:cs="Times New Roman"/>
              </w:rPr>
            </w:pPr>
            <w:r>
              <w:rPr>
                <w:rFonts w:cs="Times New Roman"/>
              </w:rPr>
              <w:t>40</w:t>
            </w:r>
          </w:p>
        </w:tc>
        <w:tc>
          <w:tcPr>
            <w:tcW w:w="1642" w:type="dxa"/>
          </w:tcPr>
          <w:p w:rsidR="009117E8" w:rsidRPr="00B94FD2" w:rsidRDefault="009117E8" w:rsidP="00E7545B">
            <w:pPr>
              <w:spacing w:after="0" w:line="276" w:lineRule="auto"/>
              <w:jc w:val="center"/>
              <w:rPr>
                <w:rFonts w:cs="Times New Roman"/>
                <w:lang w:val="id-ID"/>
              </w:rPr>
            </w:pPr>
            <w:r>
              <w:rPr>
                <w:rFonts w:cs="Times New Roman"/>
              </w:rPr>
              <w:t>12,3</w:t>
            </w:r>
            <w:r>
              <w:rPr>
                <w:rFonts w:cs="Times New Roman"/>
                <w:lang w:val="id-ID"/>
              </w:rPr>
              <w:t>%</w:t>
            </w:r>
          </w:p>
        </w:tc>
      </w:tr>
      <w:tr w:rsidR="009117E8" w:rsidRPr="00627599" w:rsidTr="001D131C">
        <w:tc>
          <w:tcPr>
            <w:tcW w:w="2122" w:type="dxa"/>
          </w:tcPr>
          <w:p w:rsidR="009117E8" w:rsidRPr="00627599" w:rsidRDefault="009117E8" w:rsidP="00E7545B">
            <w:pPr>
              <w:spacing w:after="0" w:line="276" w:lineRule="auto"/>
              <w:jc w:val="center"/>
              <w:rPr>
                <w:rFonts w:cs="Times New Roman"/>
                <w:lang w:val="id-ID"/>
              </w:rPr>
            </w:pPr>
            <w:r>
              <w:rPr>
                <w:rFonts w:cs="Times New Roman"/>
                <w:lang w:val="id-ID"/>
              </w:rPr>
              <w:t>Setuju</w:t>
            </w:r>
          </w:p>
        </w:tc>
        <w:tc>
          <w:tcPr>
            <w:tcW w:w="1162" w:type="dxa"/>
          </w:tcPr>
          <w:p w:rsidR="009117E8" w:rsidRPr="00B63824" w:rsidRDefault="009117E8" w:rsidP="00E7545B">
            <w:pPr>
              <w:spacing w:after="0" w:line="276" w:lineRule="auto"/>
              <w:jc w:val="center"/>
              <w:rPr>
                <w:rFonts w:cs="Times New Roman"/>
                <w:lang w:val="id-ID"/>
              </w:rPr>
            </w:pPr>
            <w:r>
              <w:rPr>
                <w:rFonts w:cs="Times New Roman"/>
                <w:lang w:val="id-ID"/>
              </w:rPr>
              <w:t>4</w:t>
            </w:r>
          </w:p>
        </w:tc>
        <w:tc>
          <w:tcPr>
            <w:tcW w:w="1642" w:type="dxa"/>
          </w:tcPr>
          <w:p w:rsidR="009117E8" w:rsidRPr="00B63824" w:rsidRDefault="009117E8" w:rsidP="00E7545B">
            <w:pPr>
              <w:spacing w:after="0" w:line="276" w:lineRule="auto"/>
              <w:jc w:val="center"/>
              <w:rPr>
                <w:rFonts w:cs="Times New Roman"/>
                <w:lang w:val="id-ID"/>
              </w:rPr>
            </w:pPr>
            <w:r>
              <w:rPr>
                <w:rFonts w:cs="Times New Roman"/>
                <w:lang w:val="id-ID"/>
              </w:rPr>
              <w:t>50</w:t>
            </w:r>
          </w:p>
        </w:tc>
        <w:tc>
          <w:tcPr>
            <w:tcW w:w="1642" w:type="dxa"/>
          </w:tcPr>
          <w:p w:rsidR="009117E8" w:rsidRPr="00953331" w:rsidRDefault="005944CC" w:rsidP="00E7545B">
            <w:pPr>
              <w:spacing w:after="0" w:line="276" w:lineRule="auto"/>
              <w:jc w:val="center"/>
              <w:rPr>
                <w:rFonts w:cs="Times New Roman"/>
              </w:rPr>
            </w:pPr>
            <w:r>
              <w:rPr>
                <w:rFonts w:cs="Times New Roman"/>
              </w:rPr>
              <w:t>200</w:t>
            </w:r>
          </w:p>
        </w:tc>
        <w:tc>
          <w:tcPr>
            <w:tcW w:w="1642" w:type="dxa"/>
          </w:tcPr>
          <w:p w:rsidR="009117E8" w:rsidRPr="00B94FD2" w:rsidRDefault="009117E8" w:rsidP="00E7545B">
            <w:pPr>
              <w:spacing w:after="0" w:line="276" w:lineRule="auto"/>
              <w:jc w:val="center"/>
              <w:rPr>
                <w:rFonts w:cs="Times New Roman"/>
                <w:lang w:val="id-ID"/>
              </w:rPr>
            </w:pPr>
            <w:r>
              <w:rPr>
                <w:rFonts w:cs="Times New Roman"/>
                <w:lang w:val="id-ID"/>
              </w:rPr>
              <w:t>76,9%</w:t>
            </w:r>
          </w:p>
        </w:tc>
      </w:tr>
      <w:tr w:rsidR="009117E8" w:rsidRPr="00627599" w:rsidTr="001D131C">
        <w:tc>
          <w:tcPr>
            <w:tcW w:w="2122" w:type="dxa"/>
          </w:tcPr>
          <w:p w:rsidR="009117E8" w:rsidRPr="00397F2C" w:rsidRDefault="009117E8" w:rsidP="00E7545B">
            <w:pPr>
              <w:spacing w:after="0" w:line="276" w:lineRule="auto"/>
              <w:jc w:val="center"/>
              <w:rPr>
                <w:rFonts w:cs="Times New Roman"/>
              </w:rPr>
            </w:pPr>
            <w:r>
              <w:rPr>
                <w:rFonts w:cs="Times New Roman"/>
              </w:rPr>
              <w:t>Kurang Setuju</w:t>
            </w:r>
          </w:p>
        </w:tc>
        <w:tc>
          <w:tcPr>
            <w:tcW w:w="1162" w:type="dxa"/>
          </w:tcPr>
          <w:p w:rsidR="009117E8" w:rsidRPr="00B63824" w:rsidRDefault="009117E8" w:rsidP="00E7545B">
            <w:pPr>
              <w:spacing w:after="0" w:line="276" w:lineRule="auto"/>
              <w:jc w:val="center"/>
              <w:rPr>
                <w:rFonts w:cs="Times New Roman"/>
                <w:lang w:val="id-ID"/>
              </w:rPr>
            </w:pPr>
            <w:r>
              <w:rPr>
                <w:rFonts w:cs="Times New Roman"/>
                <w:lang w:val="id-ID"/>
              </w:rPr>
              <w:t>3</w:t>
            </w:r>
          </w:p>
        </w:tc>
        <w:tc>
          <w:tcPr>
            <w:tcW w:w="1642" w:type="dxa"/>
          </w:tcPr>
          <w:p w:rsidR="009117E8" w:rsidRPr="00B63824" w:rsidRDefault="009117E8" w:rsidP="00E7545B">
            <w:pPr>
              <w:spacing w:after="0" w:line="276" w:lineRule="auto"/>
              <w:jc w:val="center"/>
              <w:rPr>
                <w:rFonts w:cs="Times New Roman"/>
                <w:lang w:val="id-ID"/>
              </w:rPr>
            </w:pPr>
            <w:r>
              <w:rPr>
                <w:rFonts w:cs="Times New Roman"/>
                <w:lang w:val="id-ID"/>
              </w:rPr>
              <w:t>7</w:t>
            </w:r>
          </w:p>
        </w:tc>
        <w:tc>
          <w:tcPr>
            <w:tcW w:w="1642" w:type="dxa"/>
          </w:tcPr>
          <w:p w:rsidR="009117E8" w:rsidRPr="00812675" w:rsidRDefault="005944CC" w:rsidP="00E7545B">
            <w:pPr>
              <w:spacing w:after="0" w:line="276" w:lineRule="auto"/>
              <w:jc w:val="center"/>
              <w:rPr>
                <w:rFonts w:cs="Times New Roman"/>
                <w:lang w:val="id-ID"/>
              </w:rPr>
            </w:pPr>
            <w:r>
              <w:rPr>
                <w:rFonts w:cs="Times New Roman"/>
                <w:lang w:val="id-ID"/>
              </w:rPr>
              <w:t>21</w:t>
            </w:r>
          </w:p>
        </w:tc>
        <w:tc>
          <w:tcPr>
            <w:tcW w:w="1642" w:type="dxa"/>
          </w:tcPr>
          <w:p w:rsidR="009117E8" w:rsidRPr="00B94FD2" w:rsidRDefault="009117E8" w:rsidP="00E7545B">
            <w:pPr>
              <w:spacing w:after="0" w:line="276" w:lineRule="auto"/>
              <w:jc w:val="center"/>
              <w:rPr>
                <w:rFonts w:cs="Times New Roman"/>
                <w:lang w:val="id-ID"/>
              </w:rPr>
            </w:pPr>
            <w:r>
              <w:rPr>
                <w:rFonts w:cs="Times New Roman"/>
              </w:rPr>
              <w:t>10,8</w:t>
            </w:r>
            <w:r>
              <w:rPr>
                <w:rFonts w:cs="Times New Roman"/>
                <w:lang w:val="id-ID"/>
              </w:rPr>
              <w:t>%</w:t>
            </w:r>
          </w:p>
        </w:tc>
      </w:tr>
      <w:tr w:rsidR="009117E8" w:rsidRPr="00627599" w:rsidTr="001D131C">
        <w:tc>
          <w:tcPr>
            <w:tcW w:w="2122" w:type="dxa"/>
          </w:tcPr>
          <w:p w:rsidR="009117E8" w:rsidRPr="00397F2C" w:rsidRDefault="009117E8" w:rsidP="00E7545B">
            <w:pPr>
              <w:spacing w:after="0" w:line="276" w:lineRule="auto"/>
              <w:jc w:val="center"/>
              <w:rPr>
                <w:rFonts w:cs="Times New Roman"/>
              </w:rPr>
            </w:pPr>
            <w:r>
              <w:rPr>
                <w:rFonts w:cs="Times New Roman"/>
              </w:rPr>
              <w:t>Tidak Setuju</w:t>
            </w:r>
          </w:p>
        </w:tc>
        <w:tc>
          <w:tcPr>
            <w:tcW w:w="1162" w:type="dxa"/>
          </w:tcPr>
          <w:p w:rsidR="009117E8" w:rsidRPr="00B63824" w:rsidRDefault="009117E8" w:rsidP="00E7545B">
            <w:pPr>
              <w:spacing w:after="0" w:line="276" w:lineRule="auto"/>
              <w:jc w:val="center"/>
              <w:rPr>
                <w:rFonts w:cs="Times New Roman"/>
                <w:lang w:val="id-ID"/>
              </w:rPr>
            </w:pPr>
            <w:r>
              <w:rPr>
                <w:rFonts w:cs="Times New Roman"/>
                <w:lang w:val="id-ID"/>
              </w:rPr>
              <w:t>2</w:t>
            </w:r>
          </w:p>
        </w:tc>
        <w:tc>
          <w:tcPr>
            <w:tcW w:w="1642" w:type="dxa"/>
          </w:tcPr>
          <w:p w:rsidR="009117E8" w:rsidRPr="00B63824" w:rsidRDefault="009117E8" w:rsidP="00E7545B">
            <w:pPr>
              <w:spacing w:after="0" w:line="276" w:lineRule="auto"/>
              <w:jc w:val="center"/>
              <w:rPr>
                <w:rFonts w:cs="Times New Roman"/>
                <w:lang w:val="id-ID"/>
              </w:rPr>
            </w:pPr>
            <w:r>
              <w:rPr>
                <w:rFonts w:cs="Times New Roman"/>
                <w:lang w:val="id-ID"/>
              </w:rPr>
              <w:t>0</w:t>
            </w:r>
          </w:p>
        </w:tc>
        <w:tc>
          <w:tcPr>
            <w:tcW w:w="1642" w:type="dxa"/>
          </w:tcPr>
          <w:p w:rsidR="009117E8" w:rsidRPr="00812675" w:rsidRDefault="009117E8" w:rsidP="00E7545B">
            <w:pPr>
              <w:spacing w:after="0" w:line="276" w:lineRule="auto"/>
              <w:jc w:val="center"/>
              <w:rPr>
                <w:rFonts w:cs="Times New Roman"/>
                <w:lang w:val="id-ID"/>
              </w:rPr>
            </w:pPr>
            <w:r>
              <w:rPr>
                <w:rFonts w:cs="Times New Roman"/>
                <w:lang w:val="id-ID"/>
              </w:rPr>
              <w:t>0</w:t>
            </w:r>
          </w:p>
        </w:tc>
        <w:tc>
          <w:tcPr>
            <w:tcW w:w="1642" w:type="dxa"/>
          </w:tcPr>
          <w:p w:rsidR="009117E8" w:rsidRPr="00B94FD2" w:rsidRDefault="009117E8" w:rsidP="00E7545B">
            <w:pPr>
              <w:spacing w:after="0" w:line="276" w:lineRule="auto"/>
              <w:jc w:val="center"/>
              <w:rPr>
                <w:rFonts w:cs="Times New Roman"/>
                <w:lang w:val="id-ID"/>
              </w:rPr>
            </w:pPr>
            <w:r>
              <w:rPr>
                <w:rFonts w:cs="Times New Roman"/>
                <w:lang w:val="id-ID"/>
              </w:rPr>
              <w:t>0%</w:t>
            </w:r>
          </w:p>
        </w:tc>
      </w:tr>
      <w:tr w:rsidR="009117E8" w:rsidRPr="00627599" w:rsidTr="001D131C">
        <w:tc>
          <w:tcPr>
            <w:tcW w:w="2122" w:type="dxa"/>
          </w:tcPr>
          <w:p w:rsidR="009117E8" w:rsidRPr="00397F2C" w:rsidRDefault="009117E8" w:rsidP="00E7545B">
            <w:pPr>
              <w:spacing w:after="0" w:line="276" w:lineRule="auto"/>
              <w:jc w:val="center"/>
              <w:rPr>
                <w:rFonts w:cs="Times New Roman"/>
              </w:rPr>
            </w:pPr>
            <w:r>
              <w:rPr>
                <w:rFonts w:cs="Times New Roman"/>
              </w:rPr>
              <w:t>Sangat Tidak Setuju</w:t>
            </w:r>
          </w:p>
        </w:tc>
        <w:tc>
          <w:tcPr>
            <w:tcW w:w="1162" w:type="dxa"/>
          </w:tcPr>
          <w:p w:rsidR="009117E8" w:rsidRPr="00B63824" w:rsidRDefault="009117E8" w:rsidP="00E7545B">
            <w:pPr>
              <w:spacing w:after="0" w:line="276" w:lineRule="auto"/>
              <w:jc w:val="center"/>
              <w:rPr>
                <w:rFonts w:cs="Times New Roman"/>
                <w:lang w:val="id-ID"/>
              </w:rPr>
            </w:pPr>
            <w:r>
              <w:rPr>
                <w:rFonts w:cs="Times New Roman"/>
                <w:lang w:val="id-ID"/>
              </w:rPr>
              <w:t>1</w:t>
            </w:r>
          </w:p>
        </w:tc>
        <w:tc>
          <w:tcPr>
            <w:tcW w:w="1642" w:type="dxa"/>
          </w:tcPr>
          <w:p w:rsidR="009117E8" w:rsidRPr="00B63824" w:rsidRDefault="009117E8" w:rsidP="00E7545B">
            <w:pPr>
              <w:spacing w:after="0" w:line="276" w:lineRule="auto"/>
              <w:jc w:val="center"/>
              <w:rPr>
                <w:rFonts w:cs="Times New Roman"/>
                <w:lang w:val="id-ID"/>
              </w:rPr>
            </w:pPr>
            <w:r>
              <w:rPr>
                <w:rFonts w:cs="Times New Roman"/>
                <w:lang w:val="id-ID"/>
              </w:rPr>
              <w:t>0</w:t>
            </w:r>
          </w:p>
        </w:tc>
        <w:tc>
          <w:tcPr>
            <w:tcW w:w="1642" w:type="dxa"/>
          </w:tcPr>
          <w:p w:rsidR="009117E8" w:rsidRPr="00812675" w:rsidRDefault="009117E8" w:rsidP="00E7545B">
            <w:pPr>
              <w:spacing w:after="0" w:line="276" w:lineRule="auto"/>
              <w:jc w:val="center"/>
              <w:rPr>
                <w:rFonts w:cs="Times New Roman"/>
                <w:lang w:val="id-ID"/>
              </w:rPr>
            </w:pPr>
            <w:r>
              <w:rPr>
                <w:rFonts w:cs="Times New Roman"/>
                <w:lang w:val="id-ID"/>
              </w:rPr>
              <w:t>0</w:t>
            </w:r>
          </w:p>
        </w:tc>
        <w:tc>
          <w:tcPr>
            <w:tcW w:w="1642" w:type="dxa"/>
          </w:tcPr>
          <w:p w:rsidR="009117E8" w:rsidRPr="00B04232" w:rsidRDefault="009117E8" w:rsidP="00E7545B">
            <w:pPr>
              <w:spacing w:after="0" w:line="276" w:lineRule="auto"/>
              <w:jc w:val="center"/>
              <w:rPr>
                <w:rFonts w:cs="Times New Roman"/>
                <w:lang w:val="id-ID"/>
              </w:rPr>
            </w:pPr>
            <w:r>
              <w:rPr>
                <w:rFonts w:cs="Times New Roman"/>
                <w:lang w:val="id-ID"/>
              </w:rPr>
              <w:t>0%</w:t>
            </w:r>
          </w:p>
        </w:tc>
      </w:tr>
      <w:tr w:rsidR="009117E8" w:rsidRPr="00627599" w:rsidTr="001D131C">
        <w:tc>
          <w:tcPr>
            <w:tcW w:w="2122" w:type="dxa"/>
          </w:tcPr>
          <w:p w:rsidR="009117E8" w:rsidRPr="00627599" w:rsidRDefault="009117E8" w:rsidP="00E7545B">
            <w:pPr>
              <w:spacing w:after="0" w:line="276" w:lineRule="auto"/>
              <w:jc w:val="center"/>
              <w:rPr>
                <w:rFonts w:cs="Times New Roman"/>
                <w:lang w:val="id-ID"/>
              </w:rPr>
            </w:pPr>
            <w:r w:rsidRPr="00627599">
              <w:rPr>
                <w:rFonts w:cs="Times New Roman"/>
                <w:lang w:val="id-ID"/>
              </w:rPr>
              <w:t>Jumlah</w:t>
            </w:r>
          </w:p>
        </w:tc>
        <w:tc>
          <w:tcPr>
            <w:tcW w:w="1162" w:type="dxa"/>
          </w:tcPr>
          <w:p w:rsidR="009117E8" w:rsidRPr="00627599" w:rsidRDefault="009117E8" w:rsidP="00E7545B">
            <w:pPr>
              <w:spacing w:after="0" w:line="276" w:lineRule="auto"/>
              <w:rPr>
                <w:rFonts w:cs="Times New Roman"/>
              </w:rPr>
            </w:pPr>
          </w:p>
        </w:tc>
        <w:tc>
          <w:tcPr>
            <w:tcW w:w="1642" w:type="dxa"/>
          </w:tcPr>
          <w:p w:rsidR="009117E8" w:rsidRPr="00B63824" w:rsidRDefault="009117E8" w:rsidP="00E7545B">
            <w:pPr>
              <w:spacing w:after="0" w:line="276" w:lineRule="auto"/>
              <w:jc w:val="center"/>
              <w:rPr>
                <w:rFonts w:cs="Times New Roman"/>
                <w:lang w:val="id-ID"/>
              </w:rPr>
            </w:pPr>
            <w:r>
              <w:rPr>
                <w:rFonts w:cs="Times New Roman"/>
                <w:lang w:val="id-ID"/>
              </w:rPr>
              <w:t>65</w:t>
            </w:r>
          </w:p>
        </w:tc>
        <w:tc>
          <w:tcPr>
            <w:tcW w:w="1642" w:type="dxa"/>
          </w:tcPr>
          <w:p w:rsidR="009117E8" w:rsidRPr="004A110C" w:rsidRDefault="005944CC" w:rsidP="00E7545B">
            <w:pPr>
              <w:spacing w:after="0" w:line="276" w:lineRule="auto"/>
              <w:jc w:val="center"/>
              <w:rPr>
                <w:rFonts w:cs="Times New Roman"/>
              </w:rPr>
            </w:pPr>
            <w:r>
              <w:rPr>
                <w:rFonts w:cs="Times New Roman"/>
                <w:lang w:val="id-ID"/>
              </w:rPr>
              <w:t>261</w:t>
            </w:r>
          </w:p>
        </w:tc>
        <w:tc>
          <w:tcPr>
            <w:tcW w:w="1642" w:type="dxa"/>
          </w:tcPr>
          <w:p w:rsidR="009117E8" w:rsidRPr="00B04232" w:rsidRDefault="009117E8" w:rsidP="00E7545B">
            <w:pPr>
              <w:spacing w:after="0" w:line="276" w:lineRule="auto"/>
              <w:jc w:val="center"/>
              <w:rPr>
                <w:rFonts w:cs="Times New Roman"/>
                <w:lang w:val="id-ID"/>
              </w:rPr>
            </w:pPr>
            <w:r>
              <w:rPr>
                <w:rFonts w:cs="Times New Roman"/>
                <w:lang w:val="id-ID"/>
              </w:rPr>
              <w:t>100%</w:t>
            </w:r>
          </w:p>
        </w:tc>
      </w:tr>
    </w:tbl>
    <w:p w:rsidR="009117E8" w:rsidRPr="00627599" w:rsidRDefault="009117E8" w:rsidP="009700B2">
      <w:pPr>
        <w:spacing w:after="120" w:line="276" w:lineRule="auto"/>
        <w:rPr>
          <w:rFonts w:cs="Times New Roman"/>
        </w:rPr>
      </w:pPr>
      <w:r w:rsidRPr="00627599">
        <w:rPr>
          <w:rFonts w:cs="Times New Roman"/>
        </w:rPr>
        <w:lastRenderedPageBreak/>
        <w:t>Sumber : Data Primer yang diolah (Tahun 2022)</w:t>
      </w:r>
    </w:p>
    <w:p w:rsidR="009117E8" w:rsidRDefault="009117E8" w:rsidP="009700B2">
      <w:pPr>
        <w:spacing w:after="120" w:line="276" w:lineRule="auto"/>
        <w:rPr>
          <w:rFonts w:cs="Times New Roman"/>
          <w:sz w:val="24"/>
          <w:szCs w:val="24"/>
        </w:rPr>
      </w:pPr>
      <w:r>
        <w:rPr>
          <w:rFonts w:cs="Times New Roman"/>
          <w:sz w:val="24"/>
          <w:szCs w:val="24"/>
        </w:rPr>
        <w:t>Total dalam pengumpulan data angket :</w:t>
      </w:r>
    </w:p>
    <w:p w:rsidR="009117E8" w:rsidRPr="00C80A56" w:rsidRDefault="009117E8"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9117E8" w:rsidRPr="00D90024" w:rsidRDefault="009117E8"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261</m:t>
              </m:r>
            </m:num>
            <m:den>
              <m:r>
                <m:rPr>
                  <m:sty m:val="p"/>
                </m:rPr>
                <w:rPr>
                  <w:rFonts w:ascii="Cambria Math" w:hAnsi="Cambria Math"/>
                  <w:sz w:val="24"/>
                  <w:szCs w:val="24"/>
                </w:rPr>
                <m:t xml:space="preserve"> 325</m:t>
              </m:r>
            </m:den>
          </m:f>
          <m:r>
            <w:rPr>
              <w:rFonts w:ascii="Cambria Math" w:hAnsi="Cambria Math"/>
              <w:sz w:val="24"/>
              <w:szCs w:val="24"/>
            </w:rPr>
            <m:t xml:space="preserve"> x 100=80,3%</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D90024" w:rsidRPr="00564DF5" w:rsidTr="00D90024">
        <w:trPr>
          <w:trHeight w:val="307"/>
        </w:trPr>
        <w:tc>
          <w:tcPr>
            <w:tcW w:w="1455" w:type="dxa"/>
            <w:tcBorders>
              <w:top w:val="nil"/>
            </w:tcBorders>
          </w:tcPr>
          <w:p w:rsidR="00D90024" w:rsidRPr="00564DF5" w:rsidRDefault="00D90024"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D90024" w:rsidRPr="00564DF5" w:rsidRDefault="00D90024"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D90024" w:rsidRPr="00564DF5" w:rsidRDefault="00D90024"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D90024" w:rsidRPr="00564DF5" w:rsidRDefault="00D90024"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D90024" w:rsidRPr="00564DF5" w:rsidRDefault="00D90024" w:rsidP="009700B2">
            <w:pPr>
              <w:pStyle w:val="TableParagraph"/>
              <w:spacing w:before="115" w:line="276" w:lineRule="auto"/>
              <w:ind w:left="205"/>
              <w:rPr>
                <w:sz w:val="24"/>
                <w:szCs w:val="24"/>
              </w:rPr>
            </w:pPr>
            <w:r>
              <w:rPr>
                <w:sz w:val="24"/>
                <w:szCs w:val="24"/>
              </w:rPr>
              <w:t xml:space="preserve">     SS</w:t>
            </w:r>
          </w:p>
        </w:tc>
      </w:tr>
      <w:tr w:rsidR="00D90024" w:rsidRPr="00564DF5" w:rsidTr="00D90024">
        <w:trPr>
          <w:trHeight w:val="766"/>
        </w:trPr>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p>
          <w:p w:rsidR="00D90024" w:rsidRPr="00564DF5" w:rsidRDefault="00D90024"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D90024" w:rsidRPr="00564DF5" w:rsidRDefault="00D90024"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45280" behindDoc="0" locked="0" layoutInCell="1" allowOverlap="1" wp14:anchorId="3D9F5E90" wp14:editId="25FB7E93">
                      <wp:simplePos x="0" y="0"/>
                      <wp:positionH relativeFrom="column">
                        <wp:posOffset>52705</wp:posOffset>
                      </wp:positionH>
                      <wp:positionV relativeFrom="paragraph">
                        <wp:posOffset>-20320</wp:posOffset>
                      </wp:positionV>
                      <wp:extent cx="0" cy="225425"/>
                      <wp:effectExtent l="57150" t="19050" r="76200" b="79375"/>
                      <wp:wrapNone/>
                      <wp:docPr id="60" name="Straight Connector 60"/>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3700F4D8" id="Straight Connector 60"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1.6pt" to="4.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" strokecolor="windowText" strokeweight="2pt">
                      <v:shadow on="t" color="black" opacity="24903f" origin=",.5" offset="0,.55556mm"/>
                    </v:line>
                  </w:pict>
                </mc:Fallback>
              </mc:AlternateContent>
            </w:r>
          </w:p>
          <w:p w:rsidR="00D90024" w:rsidRPr="00564DF5" w:rsidRDefault="00D90024" w:rsidP="009700B2">
            <w:pPr>
              <w:spacing w:line="276" w:lineRule="auto"/>
              <w:rPr>
                <w:rFonts w:cs="Times New Roman"/>
                <w:sz w:val="24"/>
                <w:szCs w:val="24"/>
                <w:lang w:val="id"/>
              </w:rPr>
            </w:pPr>
            <w:r>
              <w:rPr>
                <w:rFonts w:cs="Times New Roman"/>
                <w:sz w:val="24"/>
                <w:szCs w:val="24"/>
                <w:lang w:val="id"/>
              </w:rPr>
              <w:t>80,3%</w:t>
            </w:r>
            <w:r w:rsidRPr="00564DF5">
              <w:rPr>
                <w:rFonts w:cs="Times New Roman"/>
                <w:sz w:val="24"/>
                <w:szCs w:val="24"/>
                <w:lang w:val="id"/>
              </w:rPr>
              <w:t xml:space="preserve"> </w:t>
            </w:r>
          </w:p>
        </w:tc>
      </w:tr>
    </w:tbl>
    <w:p w:rsidR="00D90024" w:rsidRPr="00D90024" w:rsidRDefault="00D90024"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9117E8" w:rsidRDefault="009117E8" w:rsidP="009700B2">
      <w:pPr>
        <w:spacing w:line="276" w:lineRule="auto"/>
        <w:ind w:firstLine="720"/>
        <w:jc w:val="both"/>
        <w:rPr>
          <w:rFonts w:cs="Times New Roman"/>
          <w:sz w:val="24"/>
          <w:szCs w:val="24"/>
        </w:rPr>
      </w:pPr>
      <w:r w:rsidRPr="00072704">
        <w:rPr>
          <w:rFonts w:cs="Times New Roman"/>
          <w:sz w:val="24"/>
          <w:szCs w:val="24"/>
        </w:rPr>
        <w:t>Berdasarkan tabel 4.</w:t>
      </w:r>
      <w:r w:rsidR="00A701F9">
        <w:rPr>
          <w:rFonts w:cs="Times New Roman"/>
          <w:sz w:val="24"/>
          <w:szCs w:val="24"/>
        </w:rPr>
        <w:t>32</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5944CC" w:rsidRPr="005944CC">
        <w:rPr>
          <w:rFonts w:cs="Times New Roman"/>
          <w:sz w:val="24"/>
          <w:szCs w:val="24"/>
        </w:rPr>
        <w:t xml:space="preserve">Sarana dan prasarana kantor sangat sesuai dengan kebutuhan </w:t>
      </w:r>
      <w:r w:rsidR="003030D9">
        <w:rPr>
          <w:rFonts w:cs="Times New Roman"/>
          <w:sz w:val="24"/>
          <w:szCs w:val="24"/>
        </w:rPr>
        <w:t>Pegawai</w:t>
      </w:r>
      <w:r w:rsidRPr="004A110C">
        <w:rPr>
          <w:rFonts w:cs="Times New Roman"/>
          <w:sz w:val="24"/>
          <w:szCs w:val="24"/>
        </w:rPr>
        <w:t>”</w:t>
      </w:r>
      <w:r w:rsidRPr="00072704">
        <w:rPr>
          <w:rFonts w:cs="Times New Roman"/>
          <w:sz w:val="24"/>
          <w:szCs w:val="24"/>
        </w:rPr>
        <w:t xml:space="preserve"> yaitu sebanyak </w:t>
      </w:r>
      <w:r w:rsidR="005944CC">
        <w:rPr>
          <w:rFonts w:cs="Times New Roman"/>
          <w:sz w:val="24"/>
          <w:szCs w:val="24"/>
        </w:rPr>
        <w:t>8</w:t>
      </w:r>
      <w:r>
        <w:rPr>
          <w:rFonts w:cs="Times New Roman"/>
          <w:sz w:val="24"/>
          <w:szCs w:val="24"/>
        </w:rPr>
        <w:t xml:space="preserve"> </w:t>
      </w:r>
      <w:r w:rsidRPr="00072704">
        <w:rPr>
          <w:rFonts w:cs="Times New Roman"/>
          <w:sz w:val="24"/>
          <w:szCs w:val="24"/>
        </w:rPr>
        <w:t>responden (</w:t>
      </w:r>
      <w:r w:rsidR="005944CC">
        <w:rPr>
          <w:rFonts w:cs="Times New Roman"/>
          <w:sz w:val="24"/>
          <w:szCs w:val="24"/>
        </w:rPr>
        <w:t>12,3</w:t>
      </w:r>
      <w:r>
        <w:rPr>
          <w:rFonts w:cs="Times New Roman"/>
          <w:sz w:val="24"/>
          <w:szCs w:val="24"/>
        </w:rPr>
        <w:t>%), setuju</w:t>
      </w:r>
      <w:r w:rsidRPr="003635BB">
        <w:rPr>
          <w:rFonts w:cs="Times New Roman"/>
          <w:sz w:val="24"/>
          <w:szCs w:val="24"/>
        </w:rPr>
        <w:t xml:space="preserve"> sebanyak </w:t>
      </w:r>
      <w:r w:rsidR="005944CC">
        <w:rPr>
          <w:rFonts w:cs="Times New Roman"/>
          <w:sz w:val="24"/>
          <w:szCs w:val="24"/>
        </w:rPr>
        <w:t>50 responden (76,9</w:t>
      </w:r>
      <w:r>
        <w:rPr>
          <w:rFonts w:cs="Times New Roman"/>
          <w:sz w:val="24"/>
          <w:szCs w:val="24"/>
        </w:rPr>
        <w:t>%), kurang setuju</w:t>
      </w:r>
      <w:r w:rsidRPr="003635BB">
        <w:rPr>
          <w:rFonts w:cs="Times New Roman"/>
          <w:sz w:val="24"/>
          <w:szCs w:val="24"/>
        </w:rPr>
        <w:t xml:space="preserve"> sebanyak</w:t>
      </w:r>
      <w:r w:rsidR="005944CC">
        <w:rPr>
          <w:rFonts w:cs="Times New Roman"/>
          <w:sz w:val="24"/>
          <w:szCs w:val="24"/>
        </w:rPr>
        <w:t xml:space="preserve"> 7</w:t>
      </w:r>
      <w:r>
        <w:rPr>
          <w:rFonts w:cs="Times New Roman"/>
          <w:sz w:val="24"/>
          <w:szCs w:val="24"/>
        </w:rPr>
        <w:t xml:space="preserve"> </w:t>
      </w:r>
      <w:r w:rsidR="005944CC">
        <w:rPr>
          <w:rFonts w:cs="Times New Roman"/>
          <w:sz w:val="24"/>
          <w:szCs w:val="24"/>
        </w:rPr>
        <w:t>responden (10,8</w:t>
      </w:r>
      <w:r w:rsidRPr="00072704">
        <w:rPr>
          <w:rFonts w:cs="Times New Roman"/>
          <w:sz w:val="24"/>
          <w:szCs w:val="24"/>
        </w:rPr>
        <w:t>%)</w:t>
      </w:r>
      <w:r>
        <w:rPr>
          <w:rFonts w:cs="Times New Roman"/>
          <w:sz w:val="24"/>
          <w:szCs w:val="24"/>
        </w:rPr>
        <w:t>.</w:t>
      </w:r>
      <w:r w:rsidRPr="00072704">
        <w:rPr>
          <w:rFonts w:cs="Times New Roman"/>
          <w:sz w:val="24"/>
          <w:szCs w:val="24"/>
        </w:rPr>
        <w:t xml:space="preserve"> Total skor yang diperoleh sebesar </w:t>
      </w:r>
      <w:r w:rsidR="005944CC">
        <w:rPr>
          <w:rFonts w:cs="Times New Roman"/>
          <w:sz w:val="24"/>
          <w:szCs w:val="24"/>
        </w:rPr>
        <w:t>80,3</w:t>
      </w:r>
      <w:r w:rsidRPr="00072704">
        <w:rPr>
          <w:rFonts w:cs="Times New Roman"/>
          <w:sz w:val="24"/>
          <w:szCs w:val="24"/>
        </w:rPr>
        <w:t xml:space="preserve">% yang </w:t>
      </w:r>
      <w:r>
        <w:rPr>
          <w:rFonts w:cs="Times New Roman"/>
          <w:sz w:val="24"/>
          <w:szCs w:val="24"/>
        </w:rPr>
        <w:t>menunjukan bahwa responden</w:t>
      </w:r>
      <w:r w:rsidR="00522EBA">
        <w:rPr>
          <w:rFonts w:cs="Times New Roman"/>
          <w:sz w:val="24"/>
          <w:szCs w:val="24"/>
        </w:rPr>
        <w:t xml:space="preserve"> sangat</w:t>
      </w:r>
      <w:r>
        <w:rPr>
          <w:rFonts w:cs="Times New Roman"/>
          <w:sz w:val="24"/>
          <w:szCs w:val="24"/>
        </w:rPr>
        <w:t xml:space="preserve"> setuju dengan pernyataan tersebut.</w:t>
      </w:r>
    </w:p>
    <w:p w:rsidR="005944CC" w:rsidRPr="005944CC" w:rsidRDefault="005944CC" w:rsidP="004C4223">
      <w:pPr>
        <w:spacing w:after="0" w:line="276" w:lineRule="auto"/>
        <w:rPr>
          <w:rFonts w:cs="Times New Roman"/>
          <w:sz w:val="24"/>
          <w:szCs w:val="24"/>
        </w:rPr>
      </w:pPr>
      <w:r w:rsidRPr="005944CC">
        <w:rPr>
          <w:rFonts w:cs="Times New Roman"/>
          <w:sz w:val="24"/>
          <w:szCs w:val="24"/>
        </w:rPr>
        <w:t xml:space="preserve">b. Lingkungan kerja sangat mendukung </w:t>
      </w:r>
      <w:r w:rsidR="003030D9">
        <w:rPr>
          <w:rFonts w:cs="Times New Roman"/>
          <w:sz w:val="24"/>
          <w:szCs w:val="24"/>
        </w:rPr>
        <w:t>Pegawai</w:t>
      </w:r>
      <w:r w:rsidRPr="005944CC">
        <w:rPr>
          <w:rFonts w:cs="Times New Roman"/>
          <w:sz w:val="24"/>
          <w:szCs w:val="24"/>
        </w:rPr>
        <w:t xml:space="preserve"> dalam melakukan aktivitas kerja </w:t>
      </w:r>
    </w:p>
    <w:p w:rsidR="005944CC" w:rsidRPr="00072704" w:rsidRDefault="00A701F9" w:rsidP="004C4223">
      <w:pPr>
        <w:pStyle w:val="Heading5"/>
        <w:jc w:val="center"/>
      </w:pPr>
      <w:r>
        <w:t>Tabel 4.33</w:t>
      </w:r>
      <w:r w:rsidR="005944CC">
        <w:t xml:space="preserve"> </w:t>
      </w:r>
      <w:r w:rsidR="005944CC" w:rsidRPr="00072704">
        <w:t>Tanggapan Responden Mengenai</w:t>
      </w:r>
    </w:p>
    <w:p w:rsidR="005944CC" w:rsidRPr="009117E8" w:rsidRDefault="004C4223" w:rsidP="004C4223">
      <w:pPr>
        <w:tabs>
          <w:tab w:val="center" w:pos="4110"/>
          <w:tab w:val="right" w:pos="8221"/>
        </w:tabs>
        <w:spacing w:after="0" w:line="276" w:lineRule="auto"/>
        <w:rPr>
          <w:rFonts w:cs="Times New Roman"/>
          <w:sz w:val="24"/>
          <w:szCs w:val="24"/>
        </w:rPr>
      </w:pPr>
      <w:r>
        <w:rPr>
          <w:rFonts w:cs="Times New Roman"/>
          <w:sz w:val="24"/>
          <w:szCs w:val="24"/>
        </w:rPr>
        <w:tab/>
      </w:r>
      <w:r w:rsidR="005944CC" w:rsidRPr="00A80608">
        <w:rPr>
          <w:rFonts w:cs="Times New Roman"/>
          <w:sz w:val="24"/>
          <w:szCs w:val="24"/>
        </w:rPr>
        <w:t>“</w:t>
      </w:r>
      <w:r w:rsidR="005944CC" w:rsidRPr="005944CC">
        <w:rPr>
          <w:rFonts w:cs="Times New Roman"/>
          <w:sz w:val="24"/>
          <w:szCs w:val="24"/>
        </w:rPr>
        <w:t xml:space="preserve">Lingkungan kerja sangat mendukung </w:t>
      </w:r>
      <w:r w:rsidR="003030D9">
        <w:rPr>
          <w:rFonts w:cs="Times New Roman"/>
          <w:sz w:val="24"/>
          <w:szCs w:val="24"/>
        </w:rPr>
        <w:t>Pegawai</w:t>
      </w:r>
      <w:r w:rsidR="005944CC" w:rsidRPr="005944CC">
        <w:rPr>
          <w:rFonts w:cs="Times New Roman"/>
          <w:sz w:val="24"/>
          <w:szCs w:val="24"/>
        </w:rPr>
        <w:t xml:space="preserve"> dalam melakukan aktivitas kerja”</w:t>
      </w:r>
      <w:r>
        <w:rPr>
          <w:rFonts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5944CC" w:rsidRPr="00627599" w:rsidTr="001D131C">
        <w:tc>
          <w:tcPr>
            <w:tcW w:w="2122" w:type="dxa"/>
          </w:tcPr>
          <w:p w:rsidR="005944CC" w:rsidRPr="00627599" w:rsidRDefault="005944CC" w:rsidP="00E7545B">
            <w:pPr>
              <w:spacing w:after="0" w:line="276" w:lineRule="auto"/>
              <w:jc w:val="center"/>
              <w:rPr>
                <w:rFonts w:cs="Times New Roman"/>
                <w:lang w:val="id-ID"/>
              </w:rPr>
            </w:pPr>
            <w:r w:rsidRPr="00627599">
              <w:rPr>
                <w:rFonts w:cs="Times New Roman"/>
                <w:lang w:val="id-ID"/>
              </w:rPr>
              <w:t>Keterangan</w:t>
            </w:r>
          </w:p>
        </w:tc>
        <w:tc>
          <w:tcPr>
            <w:tcW w:w="1162" w:type="dxa"/>
          </w:tcPr>
          <w:p w:rsidR="005944CC" w:rsidRPr="00627599" w:rsidRDefault="005944CC" w:rsidP="00E7545B">
            <w:pPr>
              <w:spacing w:after="0" w:line="276" w:lineRule="auto"/>
              <w:jc w:val="center"/>
              <w:rPr>
                <w:rFonts w:cs="Times New Roman"/>
                <w:lang w:val="id-ID"/>
              </w:rPr>
            </w:pPr>
            <w:r w:rsidRPr="00627599">
              <w:rPr>
                <w:rFonts w:cs="Times New Roman"/>
                <w:lang w:val="id-ID"/>
              </w:rPr>
              <w:t>Skor</w:t>
            </w:r>
          </w:p>
        </w:tc>
        <w:tc>
          <w:tcPr>
            <w:tcW w:w="1642" w:type="dxa"/>
          </w:tcPr>
          <w:p w:rsidR="005944CC" w:rsidRPr="00627599" w:rsidRDefault="005944CC" w:rsidP="00E7545B">
            <w:pPr>
              <w:spacing w:after="0" w:line="276" w:lineRule="auto"/>
              <w:jc w:val="center"/>
              <w:rPr>
                <w:rFonts w:cs="Times New Roman"/>
                <w:lang w:val="id-ID"/>
              </w:rPr>
            </w:pPr>
            <w:r w:rsidRPr="00627599">
              <w:rPr>
                <w:rFonts w:cs="Times New Roman"/>
                <w:lang w:val="id-ID"/>
              </w:rPr>
              <w:t>Jumlah Responden</w:t>
            </w:r>
          </w:p>
        </w:tc>
        <w:tc>
          <w:tcPr>
            <w:tcW w:w="1642" w:type="dxa"/>
          </w:tcPr>
          <w:p w:rsidR="005944CC" w:rsidRPr="00627599" w:rsidRDefault="005944CC" w:rsidP="00E7545B">
            <w:pPr>
              <w:spacing w:after="0" w:line="276" w:lineRule="auto"/>
              <w:jc w:val="center"/>
              <w:rPr>
                <w:rFonts w:cs="Times New Roman"/>
                <w:lang w:val="id-ID"/>
              </w:rPr>
            </w:pPr>
            <w:r w:rsidRPr="00627599">
              <w:rPr>
                <w:rFonts w:cs="Times New Roman"/>
                <w:lang w:val="id-ID"/>
              </w:rPr>
              <w:t>Skor Total</w:t>
            </w:r>
          </w:p>
        </w:tc>
        <w:tc>
          <w:tcPr>
            <w:tcW w:w="1642" w:type="dxa"/>
          </w:tcPr>
          <w:p w:rsidR="005944CC" w:rsidRPr="00627599" w:rsidRDefault="005944CC" w:rsidP="00E7545B">
            <w:pPr>
              <w:spacing w:after="0" w:line="276" w:lineRule="auto"/>
              <w:jc w:val="center"/>
              <w:rPr>
                <w:rFonts w:cs="Times New Roman"/>
                <w:lang w:val="id-ID"/>
              </w:rPr>
            </w:pPr>
            <w:r w:rsidRPr="00627599">
              <w:rPr>
                <w:rFonts w:cs="Times New Roman"/>
                <w:lang w:val="id-ID"/>
              </w:rPr>
              <w:t>Persentase (%)</w:t>
            </w:r>
          </w:p>
        </w:tc>
      </w:tr>
      <w:tr w:rsidR="005944CC" w:rsidRPr="00627599" w:rsidTr="001D131C">
        <w:tc>
          <w:tcPr>
            <w:tcW w:w="2122" w:type="dxa"/>
          </w:tcPr>
          <w:p w:rsidR="005944CC" w:rsidRPr="00806BC2" w:rsidRDefault="005944CC" w:rsidP="00E7545B">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5944CC" w:rsidRPr="00B63824" w:rsidRDefault="005944CC" w:rsidP="00E7545B">
            <w:pPr>
              <w:spacing w:after="0" w:line="276" w:lineRule="auto"/>
              <w:jc w:val="center"/>
              <w:rPr>
                <w:rFonts w:cs="Times New Roman"/>
                <w:lang w:val="id-ID"/>
              </w:rPr>
            </w:pPr>
            <w:r>
              <w:rPr>
                <w:rFonts w:cs="Times New Roman"/>
                <w:lang w:val="id-ID"/>
              </w:rPr>
              <w:t>5</w:t>
            </w:r>
          </w:p>
        </w:tc>
        <w:tc>
          <w:tcPr>
            <w:tcW w:w="1642" w:type="dxa"/>
          </w:tcPr>
          <w:p w:rsidR="005944CC" w:rsidRPr="00B63824" w:rsidRDefault="005944CC" w:rsidP="00E7545B">
            <w:pPr>
              <w:spacing w:after="0" w:line="276" w:lineRule="auto"/>
              <w:jc w:val="center"/>
              <w:rPr>
                <w:rFonts w:cs="Times New Roman"/>
                <w:lang w:val="id-ID"/>
              </w:rPr>
            </w:pPr>
            <w:r>
              <w:rPr>
                <w:rFonts w:cs="Times New Roman"/>
                <w:lang w:val="id-ID"/>
              </w:rPr>
              <w:t>6</w:t>
            </w:r>
          </w:p>
        </w:tc>
        <w:tc>
          <w:tcPr>
            <w:tcW w:w="1642" w:type="dxa"/>
          </w:tcPr>
          <w:p w:rsidR="005944CC" w:rsidRPr="002129B1" w:rsidRDefault="005944CC" w:rsidP="00E7545B">
            <w:pPr>
              <w:spacing w:after="0" w:line="276" w:lineRule="auto"/>
              <w:jc w:val="center"/>
              <w:rPr>
                <w:rFonts w:cs="Times New Roman"/>
              </w:rPr>
            </w:pPr>
            <w:r>
              <w:rPr>
                <w:rFonts w:cs="Times New Roman"/>
              </w:rPr>
              <w:t>30</w:t>
            </w:r>
          </w:p>
        </w:tc>
        <w:tc>
          <w:tcPr>
            <w:tcW w:w="1642" w:type="dxa"/>
          </w:tcPr>
          <w:p w:rsidR="005944CC" w:rsidRPr="00B94FD2" w:rsidRDefault="005944CC" w:rsidP="00E7545B">
            <w:pPr>
              <w:spacing w:after="0" w:line="276" w:lineRule="auto"/>
              <w:jc w:val="center"/>
              <w:rPr>
                <w:rFonts w:cs="Times New Roman"/>
                <w:lang w:val="id-ID"/>
              </w:rPr>
            </w:pPr>
            <w:r>
              <w:rPr>
                <w:rFonts w:cs="Times New Roman"/>
              </w:rPr>
              <w:t>9,2</w:t>
            </w:r>
            <w:r>
              <w:rPr>
                <w:rFonts w:cs="Times New Roman"/>
                <w:lang w:val="id-ID"/>
              </w:rPr>
              <w:t>%</w:t>
            </w:r>
          </w:p>
        </w:tc>
      </w:tr>
      <w:tr w:rsidR="005944CC" w:rsidRPr="00627599" w:rsidTr="001D131C">
        <w:tc>
          <w:tcPr>
            <w:tcW w:w="2122" w:type="dxa"/>
          </w:tcPr>
          <w:p w:rsidR="005944CC" w:rsidRPr="00627599" w:rsidRDefault="005944CC" w:rsidP="00E7545B">
            <w:pPr>
              <w:spacing w:after="0" w:line="276" w:lineRule="auto"/>
              <w:jc w:val="center"/>
              <w:rPr>
                <w:rFonts w:cs="Times New Roman"/>
                <w:lang w:val="id-ID"/>
              </w:rPr>
            </w:pPr>
            <w:r>
              <w:rPr>
                <w:rFonts w:cs="Times New Roman"/>
                <w:lang w:val="id-ID"/>
              </w:rPr>
              <w:t>Setuju</w:t>
            </w:r>
          </w:p>
        </w:tc>
        <w:tc>
          <w:tcPr>
            <w:tcW w:w="1162" w:type="dxa"/>
          </w:tcPr>
          <w:p w:rsidR="005944CC" w:rsidRPr="00B63824" w:rsidRDefault="005944CC" w:rsidP="00E7545B">
            <w:pPr>
              <w:spacing w:after="0" w:line="276" w:lineRule="auto"/>
              <w:jc w:val="center"/>
              <w:rPr>
                <w:rFonts w:cs="Times New Roman"/>
                <w:lang w:val="id-ID"/>
              </w:rPr>
            </w:pPr>
            <w:r>
              <w:rPr>
                <w:rFonts w:cs="Times New Roman"/>
                <w:lang w:val="id-ID"/>
              </w:rPr>
              <w:t>4</w:t>
            </w:r>
          </w:p>
        </w:tc>
        <w:tc>
          <w:tcPr>
            <w:tcW w:w="1642" w:type="dxa"/>
          </w:tcPr>
          <w:p w:rsidR="005944CC" w:rsidRPr="00B63824" w:rsidRDefault="005944CC" w:rsidP="00E7545B">
            <w:pPr>
              <w:spacing w:after="0" w:line="276" w:lineRule="auto"/>
              <w:jc w:val="center"/>
              <w:rPr>
                <w:rFonts w:cs="Times New Roman"/>
                <w:lang w:val="id-ID"/>
              </w:rPr>
            </w:pPr>
            <w:r>
              <w:rPr>
                <w:rFonts w:cs="Times New Roman"/>
                <w:lang w:val="id-ID"/>
              </w:rPr>
              <w:t>59</w:t>
            </w:r>
          </w:p>
        </w:tc>
        <w:tc>
          <w:tcPr>
            <w:tcW w:w="1642" w:type="dxa"/>
          </w:tcPr>
          <w:p w:rsidR="005944CC" w:rsidRPr="00953331" w:rsidRDefault="005944CC" w:rsidP="00E7545B">
            <w:pPr>
              <w:spacing w:after="0" w:line="276" w:lineRule="auto"/>
              <w:jc w:val="center"/>
              <w:rPr>
                <w:rFonts w:cs="Times New Roman"/>
              </w:rPr>
            </w:pPr>
            <w:r>
              <w:rPr>
                <w:rFonts w:cs="Times New Roman"/>
              </w:rPr>
              <w:t>236</w:t>
            </w:r>
          </w:p>
        </w:tc>
        <w:tc>
          <w:tcPr>
            <w:tcW w:w="1642" w:type="dxa"/>
          </w:tcPr>
          <w:p w:rsidR="005944CC" w:rsidRPr="00B94FD2" w:rsidRDefault="005944CC" w:rsidP="00E7545B">
            <w:pPr>
              <w:spacing w:after="0" w:line="276" w:lineRule="auto"/>
              <w:jc w:val="center"/>
              <w:rPr>
                <w:rFonts w:cs="Times New Roman"/>
                <w:lang w:val="id-ID"/>
              </w:rPr>
            </w:pPr>
            <w:r>
              <w:rPr>
                <w:rFonts w:cs="Times New Roman"/>
                <w:lang w:val="id-ID"/>
              </w:rPr>
              <w:t>90,8%</w:t>
            </w:r>
          </w:p>
        </w:tc>
      </w:tr>
      <w:tr w:rsidR="005944CC" w:rsidRPr="00627599" w:rsidTr="001D131C">
        <w:tc>
          <w:tcPr>
            <w:tcW w:w="2122" w:type="dxa"/>
          </w:tcPr>
          <w:p w:rsidR="005944CC" w:rsidRPr="00397F2C" w:rsidRDefault="005944CC" w:rsidP="00E7545B">
            <w:pPr>
              <w:spacing w:after="0" w:line="276" w:lineRule="auto"/>
              <w:jc w:val="center"/>
              <w:rPr>
                <w:rFonts w:cs="Times New Roman"/>
              </w:rPr>
            </w:pPr>
            <w:r>
              <w:rPr>
                <w:rFonts w:cs="Times New Roman"/>
              </w:rPr>
              <w:t>Kurang Setuju</w:t>
            </w:r>
          </w:p>
        </w:tc>
        <w:tc>
          <w:tcPr>
            <w:tcW w:w="1162" w:type="dxa"/>
          </w:tcPr>
          <w:p w:rsidR="005944CC" w:rsidRPr="00B63824" w:rsidRDefault="005944CC" w:rsidP="00E7545B">
            <w:pPr>
              <w:spacing w:after="0" w:line="276" w:lineRule="auto"/>
              <w:jc w:val="center"/>
              <w:rPr>
                <w:rFonts w:cs="Times New Roman"/>
                <w:lang w:val="id-ID"/>
              </w:rPr>
            </w:pPr>
            <w:r>
              <w:rPr>
                <w:rFonts w:cs="Times New Roman"/>
                <w:lang w:val="id-ID"/>
              </w:rPr>
              <w:t>3</w:t>
            </w:r>
          </w:p>
        </w:tc>
        <w:tc>
          <w:tcPr>
            <w:tcW w:w="1642" w:type="dxa"/>
          </w:tcPr>
          <w:p w:rsidR="005944CC" w:rsidRPr="00B63824" w:rsidRDefault="005944CC" w:rsidP="00E7545B">
            <w:pPr>
              <w:spacing w:after="0" w:line="276" w:lineRule="auto"/>
              <w:jc w:val="center"/>
              <w:rPr>
                <w:rFonts w:cs="Times New Roman"/>
                <w:lang w:val="id-ID"/>
              </w:rPr>
            </w:pPr>
            <w:r>
              <w:rPr>
                <w:rFonts w:cs="Times New Roman"/>
                <w:lang w:val="id-ID"/>
              </w:rPr>
              <w:t>0</w:t>
            </w:r>
          </w:p>
        </w:tc>
        <w:tc>
          <w:tcPr>
            <w:tcW w:w="1642" w:type="dxa"/>
          </w:tcPr>
          <w:p w:rsidR="005944CC" w:rsidRPr="00812675" w:rsidRDefault="005944CC" w:rsidP="00E7545B">
            <w:pPr>
              <w:spacing w:after="0" w:line="276" w:lineRule="auto"/>
              <w:jc w:val="center"/>
              <w:rPr>
                <w:rFonts w:cs="Times New Roman"/>
                <w:lang w:val="id-ID"/>
              </w:rPr>
            </w:pPr>
            <w:r>
              <w:rPr>
                <w:rFonts w:cs="Times New Roman"/>
                <w:lang w:val="id-ID"/>
              </w:rPr>
              <w:t>0</w:t>
            </w:r>
          </w:p>
        </w:tc>
        <w:tc>
          <w:tcPr>
            <w:tcW w:w="1642" w:type="dxa"/>
          </w:tcPr>
          <w:p w:rsidR="005944CC" w:rsidRPr="00B94FD2" w:rsidRDefault="005944CC" w:rsidP="00E7545B">
            <w:pPr>
              <w:spacing w:after="0" w:line="276" w:lineRule="auto"/>
              <w:jc w:val="center"/>
              <w:rPr>
                <w:rFonts w:cs="Times New Roman"/>
                <w:lang w:val="id-ID"/>
              </w:rPr>
            </w:pPr>
            <w:r>
              <w:rPr>
                <w:rFonts w:cs="Times New Roman"/>
              </w:rPr>
              <w:t>0</w:t>
            </w:r>
            <w:r>
              <w:rPr>
                <w:rFonts w:cs="Times New Roman"/>
                <w:lang w:val="id-ID"/>
              </w:rPr>
              <w:t>%</w:t>
            </w:r>
          </w:p>
        </w:tc>
      </w:tr>
      <w:tr w:rsidR="005944CC" w:rsidRPr="00627599" w:rsidTr="001D131C">
        <w:tc>
          <w:tcPr>
            <w:tcW w:w="2122" w:type="dxa"/>
          </w:tcPr>
          <w:p w:rsidR="005944CC" w:rsidRPr="00397F2C" w:rsidRDefault="005944CC" w:rsidP="00E7545B">
            <w:pPr>
              <w:spacing w:after="0" w:line="276" w:lineRule="auto"/>
              <w:jc w:val="center"/>
              <w:rPr>
                <w:rFonts w:cs="Times New Roman"/>
              </w:rPr>
            </w:pPr>
            <w:r>
              <w:rPr>
                <w:rFonts w:cs="Times New Roman"/>
              </w:rPr>
              <w:t>Tidak Setuju</w:t>
            </w:r>
          </w:p>
        </w:tc>
        <w:tc>
          <w:tcPr>
            <w:tcW w:w="1162" w:type="dxa"/>
          </w:tcPr>
          <w:p w:rsidR="005944CC" w:rsidRPr="00B63824" w:rsidRDefault="005944CC" w:rsidP="00E7545B">
            <w:pPr>
              <w:spacing w:after="0" w:line="276" w:lineRule="auto"/>
              <w:jc w:val="center"/>
              <w:rPr>
                <w:rFonts w:cs="Times New Roman"/>
                <w:lang w:val="id-ID"/>
              </w:rPr>
            </w:pPr>
            <w:r>
              <w:rPr>
                <w:rFonts w:cs="Times New Roman"/>
                <w:lang w:val="id-ID"/>
              </w:rPr>
              <w:t>2</w:t>
            </w:r>
          </w:p>
        </w:tc>
        <w:tc>
          <w:tcPr>
            <w:tcW w:w="1642" w:type="dxa"/>
          </w:tcPr>
          <w:p w:rsidR="005944CC" w:rsidRPr="00B63824" w:rsidRDefault="005944CC" w:rsidP="00E7545B">
            <w:pPr>
              <w:spacing w:after="0" w:line="276" w:lineRule="auto"/>
              <w:jc w:val="center"/>
              <w:rPr>
                <w:rFonts w:cs="Times New Roman"/>
                <w:lang w:val="id-ID"/>
              </w:rPr>
            </w:pPr>
            <w:r>
              <w:rPr>
                <w:rFonts w:cs="Times New Roman"/>
                <w:lang w:val="id-ID"/>
              </w:rPr>
              <w:t>0</w:t>
            </w:r>
          </w:p>
        </w:tc>
        <w:tc>
          <w:tcPr>
            <w:tcW w:w="1642" w:type="dxa"/>
          </w:tcPr>
          <w:p w:rsidR="005944CC" w:rsidRPr="00812675" w:rsidRDefault="005944CC" w:rsidP="00E7545B">
            <w:pPr>
              <w:spacing w:after="0" w:line="276" w:lineRule="auto"/>
              <w:jc w:val="center"/>
              <w:rPr>
                <w:rFonts w:cs="Times New Roman"/>
                <w:lang w:val="id-ID"/>
              </w:rPr>
            </w:pPr>
            <w:r>
              <w:rPr>
                <w:rFonts w:cs="Times New Roman"/>
                <w:lang w:val="id-ID"/>
              </w:rPr>
              <w:t>0</w:t>
            </w:r>
          </w:p>
        </w:tc>
        <w:tc>
          <w:tcPr>
            <w:tcW w:w="1642" w:type="dxa"/>
          </w:tcPr>
          <w:p w:rsidR="005944CC" w:rsidRPr="00B94FD2" w:rsidRDefault="005944CC" w:rsidP="00E7545B">
            <w:pPr>
              <w:spacing w:after="0" w:line="276" w:lineRule="auto"/>
              <w:jc w:val="center"/>
              <w:rPr>
                <w:rFonts w:cs="Times New Roman"/>
                <w:lang w:val="id-ID"/>
              </w:rPr>
            </w:pPr>
            <w:r>
              <w:rPr>
                <w:rFonts w:cs="Times New Roman"/>
                <w:lang w:val="id-ID"/>
              </w:rPr>
              <w:t>0%</w:t>
            </w:r>
          </w:p>
        </w:tc>
      </w:tr>
      <w:tr w:rsidR="005944CC" w:rsidRPr="00627599" w:rsidTr="001D131C">
        <w:tc>
          <w:tcPr>
            <w:tcW w:w="2122" w:type="dxa"/>
          </w:tcPr>
          <w:p w:rsidR="005944CC" w:rsidRPr="00397F2C" w:rsidRDefault="005944CC" w:rsidP="00E7545B">
            <w:pPr>
              <w:spacing w:after="0" w:line="276" w:lineRule="auto"/>
              <w:jc w:val="center"/>
              <w:rPr>
                <w:rFonts w:cs="Times New Roman"/>
              </w:rPr>
            </w:pPr>
            <w:r>
              <w:rPr>
                <w:rFonts w:cs="Times New Roman"/>
              </w:rPr>
              <w:t>Sangat Tidak Setuju</w:t>
            </w:r>
          </w:p>
        </w:tc>
        <w:tc>
          <w:tcPr>
            <w:tcW w:w="1162" w:type="dxa"/>
          </w:tcPr>
          <w:p w:rsidR="005944CC" w:rsidRPr="00B63824" w:rsidRDefault="005944CC" w:rsidP="00E7545B">
            <w:pPr>
              <w:spacing w:after="0" w:line="276" w:lineRule="auto"/>
              <w:jc w:val="center"/>
              <w:rPr>
                <w:rFonts w:cs="Times New Roman"/>
                <w:lang w:val="id-ID"/>
              </w:rPr>
            </w:pPr>
            <w:r>
              <w:rPr>
                <w:rFonts w:cs="Times New Roman"/>
                <w:lang w:val="id-ID"/>
              </w:rPr>
              <w:t>1</w:t>
            </w:r>
          </w:p>
        </w:tc>
        <w:tc>
          <w:tcPr>
            <w:tcW w:w="1642" w:type="dxa"/>
          </w:tcPr>
          <w:p w:rsidR="005944CC" w:rsidRPr="00B63824" w:rsidRDefault="005944CC" w:rsidP="00E7545B">
            <w:pPr>
              <w:spacing w:after="0" w:line="276" w:lineRule="auto"/>
              <w:jc w:val="center"/>
              <w:rPr>
                <w:rFonts w:cs="Times New Roman"/>
                <w:lang w:val="id-ID"/>
              </w:rPr>
            </w:pPr>
            <w:r>
              <w:rPr>
                <w:rFonts w:cs="Times New Roman"/>
                <w:lang w:val="id-ID"/>
              </w:rPr>
              <w:t>0</w:t>
            </w:r>
          </w:p>
        </w:tc>
        <w:tc>
          <w:tcPr>
            <w:tcW w:w="1642" w:type="dxa"/>
          </w:tcPr>
          <w:p w:rsidR="005944CC" w:rsidRPr="00812675" w:rsidRDefault="005944CC" w:rsidP="00E7545B">
            <w:pPr>
              <w:spacing w:after="0" w:line="276" w:lineRule="auto"/>
              <w:jc w:val="center"/>
              <w:rPr>
                <w:rFonts w:cs="Times New Roman"/>
                <w:lang w:val="id-ID"/>
              </w:rPr>
            </w:pPr>
            <w:r>
              <w:rPr>
                <w:rFonts w:cs="Times New Roman"/>
                <w:lang w:val="id-ID"/>
              </w:rPr>
              <w:t>0</w:t>
            </w:r>
          </w:p>
        </w:tc>
        <w:tc>
          <w:tcPr>
            <w:tcW w:w="1642" w:type="dxa"/>
          </w:tcPr>
          <w:p w:rsidR="005944CC" w:rsidRPr="00B04232" w:rsidRDefault="005944CC" w:rsidP="00E7545B">
            <w:pPr>
              <w:spacing w:after="0" w:line="276" w:lineRule="auto"/>
              <w:jc w:val="center"/>
              <w:rPr>
                <w:rFonts w:cs="Times New Roman"/>
                <w:lang w:val="id-ID"/>
              </w:rPr>
            </w:pPr>
            <w:r>
              <w:rPr>
                <w:rFonts w:cs="Times New Roman"/>
                <w:lang w:val="id-ID"/>
              </w:rPr>
              <w:t>0%</w:t>
            </w:r>
          </w:p>
        </w:tc>
      </w:tr>
      <w:tr w:rsidR="005944CC" w:rsidRPr="00627599" w:rsidTr="001D131C">
        <w:tc>
          <w:tcPr>
            <w:tcW w:w="2122" w:type="dxa"/>
          </w:tcPr>
          <w:p w:rsidR="005944CC" w:rsidRPr="00627599" w:rsidRDefault="005944CC" w:rsidP="00E7545B">
            <w:pPr>
              <w:spacing w:after="0" w:line="276" w:lineRule="auto"/>
              <w:jc w:val="center"/>
              <w:rPr>
                <w:rFonts w:cs="Times New Roman"/>
                <w:lang w:val="id-ID"/>
              </w:rPr>
            </w:pPr>
            <w:r w:rsidRPr="00627599">
              <w:rPr>
                <w:rFonts w:cs="Times New Roman"/>
                <w:lang w:val="id-ID"/>
              </w:rPr>
              <w:t>Jumlah</w:t>
            </w:r>
          </w:p>
        </w:tc>
        <w:tc>
          <w:tcPr>
            <w:tcW w:w="1162" w:type="dxa"/>
          </w:tcPr>
          <w:p w:rsidR="005944CC" w:rsidRPr="00627599" w:rsidRDefault="005944CC" w:rsidP="00E7545B">
            <w:pPr>
              <w:spacing w:after="0" w:line="276" w:lineRule="auto"/>
              <w:rPr>
                <w:rFonts w:cs="Times New Roman"/>
              </w:rPr>
            </w:pPr>
          </w:p>
        </w:tc>
        <w:tc>
          <w:tcPr>
            <w:tcW w:w="1642" w:type="dxa"/>
          </w:tcPr>
          <w:p w:rsidR="005944CC" w:rsidRPr="00B63824" w:rsidRDefault="005944CC" w:rsidP="00E7545B">
            <w:pPr>
              <w:spacing w:after="0" w:line="276" w:lineRule="auto"/>
              <w:jc w:val="center"/>
              <w:rPr>
                <w:rFonts w:cs="Times New Roman"/>
                <w:lang w:val="id-ID"/>
              </w:rPr>
            </w:pPr>
            <w:r>
              <w:rPr>
                <w:rFonts w:cs="Times New Roman"/>
                <w:lang w:val="id-ID"/>
              </w:rPr>
              <w:t>65</w:t>
            </w:r>
          </w:p>
        </w:tc>
        <w:tc>
          <w:tcPr>
            <w:tcW w:w="1642" w:type="dxa"/>
          </w:tcPr>
          <w:p w:rsidR="005944CC" w:rsidRPr="004A110C" w:rsidRDefault="005944CC" w:rsidP="00E7545B">
            <w:pPr>
              <w:spacing w:after="0" w:line="276" w:lineRule="auto"/>
              <w:jc w:val="center"/>
              <w:rPr>
                <w:rFonts w:cs="Times New Roman"/>
              </w:rPr>
            </w:pPr>
            <w:r>
              <w:rPr>
                <w:rFonts w:cs="Times New Roman"/>
                <w:lang w:val="id-ID"/>
              </w:rPr>
              <w:t>266</w:t>
            </w:r>
          </w:p>
        </w:tc>
        <w:tc>
          <w:tcPr>
            <w:tcW w:w="1642" w:type="dxa"/>
          </w:tcPr>
          <w:p w:rsidR="005944CC" w:rsidRPr="00B04232" w:rsidRDefault="005944CC" w:rsidP="00E7545B">
            <w:pPr>
              <w:spacing w:after="0" w:line="276" w:lineRule="auto"/>
              <w:jc w:val="center"/>
              <w:rPr>
                <w:rFonts w:cs="Times New Roman"/>
                <w:lang w:val="id-ID"/>
              </w:rPr>
            </w:pPr>
            <w:r>
              <w:rPr>
                <w:rFonts w:cs="Times New Roman"/>
                <w:lang w:val="id-ID"/>
              </w:rPr>
              <w:t>100%</w:t>
            </w:r>
          </w:p>
        </w:tc>
      </w:tr>
    </w:tbl>
    <w:p w:rsidR="001D131C" w:rsidRPr="00E7545B" w:rsidRDefault="005944CC" w:rsidP="009700B2">
      <w:pPr>
        <w:spacing w:after="120" w:line="276" w:lineRule="auto"/>
        <w:rPr>
          <w:rFonts w:cs="Times New Roman"/>
        </w:rPr>
      </w:pPr>
      <w:r w:rsidRPr="00627599">
        <w:rPr>
          <w:rFonts w:cs="Times New Roman"/>
        </w:rPr>
        <w:t>Sumber : Data Primer yang diolah (Tahun 2022)</w:t>
      </w:r>
    </w:p>
    <w:p w:rsidR="005944CC" w:rsidRDefault="005944CC" w:rsidP="009700B2">
      <w:pPr>
        <w:spacing w:after="120" w:line="276" w:lineRule="auto"/>
        <w:rPr>
          <w:rFonts w:cs="Times New Roman"/>
          <w:sz w:val="24"/>
          <w:szCs w:val="24"/>
        </w:rPr>
      </w:pPr>
      <w:r>
        <w:rPr>
          <w:rFonts w:cs="Times New Roman"/>
          <w:sz w:val="24"/>
          <w:szCs w:val="24"/>
        </w:rPr>
        <w:t>Total dalam pengumpulan data angket :</w:t>
      </w:r>
    </w:p>
    <w:p w:rsidR="005944CC" w:rsidRPr="00C80A56" w:rsidRDefault="005944CC"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5944CC" w:rsidRPr="00D90024" w:rsidRDefault="005944CC"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266</m:t>
              </m:r>
            </m:num>
            <m:den>
              <m:r>
                <m:rPr>
                  <m:sty m:val="p"/>
                </m:rPr>
                <w:rPr>
                  <w:rFonts w:ascii="Cambria Math" w:hAnsi="Cambria Math"/>
                  <w:sz w:val="24"/>
                  <w:szCs w:val="24"/>
                </w:rPr>
                <m:t xml:space="preserve"> 325</m:t>
              </m:r>
            </m:den>
          </m:f>
          <m:r>
            <w:rPr>
              <w:rFonts w:ascii="Cambria Math" w:hAnsi="Cambria Math"/>
              <w:sz w:val="24"/>
              <w:szCs w:val="24"/>
            </w:rPr>
            <m:t xml:space="preserve"> x 100=81,8%</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D90024" w:rsidRPr="00564DF5" w:rsidTr="00D90024">
        <w:trPr>
          <w:trHeight w:val="307"/>
        </w:trPr>
        <w:tc>
          <w:tcPr>
            <w:tcW w:w="1455" w:type="dxa"/>
            <w:tcBorders>
              <w:top w:val="nil"/>
            </w:tcBorders>
          </w:tcPr>
          <w:p w:rsidR="00D90024" w:rsidRPr="00564DF5" w:rsidRDefault="00D90024"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D90024" w:rsidRPr="00564DF5" w:rsidRDefault="00D90024"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D90024" w:rsidRPr="00564DF5" w:rsidRDefault="00D90024"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D90024" w:rsidRPr="00564DF5" w:rsidRDefault="00D90024"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D90024" w:rsidRPr="00564DF5" w:rsidRDefault="00D90024" w:rsidP="009700B2">
            <w:pPr>
              <w:pStyle w:val="TableParagraph"/>
              <w:spacing w:before="115" w:line="276" w:lineRule="auto"/>
              <w:ind w:left="205"/>
              <w:rPr>
                <w:sz w:val="24"/>
                <w:szCs w:val="24"/>
              </w:rPr>
            </w:pPr>
            <w:r>
              <w:rPr>
                <w:sz w:val="24"/>
                <w:szCs w:val="24"/>
              </w:rPr>
              <w:t xml:space="preserve">     SS</w:t>
            </w:r>
          </w:p>
        </w:tc>
      </w:tr>
      <w:tr w:rsidR="00D90024" w:rsidRPr="00564DF5" w:rsidTr="00D90024">
        <w:trPr>
          <w:trHeight w:val="766"/>
        </w:trPr>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p>
          <w:p w:rsidR="00D90024" w:rsidRPr="00564DF5" w:rsidRDefault="00D90024"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r w:rsidRPr="00564DF5">
              <w:rPr>
                <w:rFonts w:cs="Times New Roman"/>
                <w:sz w:val="24"/>
                <w:szCs w:val="24"/>
                <w:lang w:val="id"/>
              </w:rPr>
              <w:t xml:space="preserve">       </w:t>
            </w:r>
          </w:p>
        </w:tc>
        <w:tc>
          <w:tcPr>
            <w:tcW w:w="1370" w:type="dxa"/>
            <w:tcBorders>
              <w:bottom w:val="nil"/>
            </w:tcBorders>
          </w:tcPr>
          <w:p w:rsidR="00D90024" w:rsidRPr="00564DF5" w:rsidRDefault="00D90024"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47328" behindDoc="0" locked="0" layoutInCell="1" allowOverlap="1" wp14:anchorId="3D9F5E90" wp14:editId="25FB7E93">
                      <wp:simplePos x="0" y="0"/>
                      <wp:positionH relativeFrom="column">
                        <wp:posOffset>71755</wp:posOffset>
                      </wp:positionH>
                      <wp:positionV relativeFrom="paragraph">
                        <wp:posOffset>-20320</wp:posOffset>
                      </wp:positionV>
                      <wp:extent cx="0" cy="225425"/>
                      <wp:effectExtent l="57150" t="19050" r="76200" b="79375"/>
                      <wp:wrapNone/>
                      <wp:docPr id="61" name="Straight Connector 61"/>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7C9E0A90" id="Straight Connector 61"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1.6pt" to="5.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" strokecolor="windowText" strokeweight="2pt">
                      <v:shadow on="t" color="black" opacity="24903f" origin=",.5" offset="0,.55556mm"/>
                    </v:line>
                  </w:pict>
                </mc:Fallback>
              </mc:AlternateContent>
            </w:r>
          </w:p>
          <w:p w:rsidR="00D90024" w:rsidRPr="00564DF5" w:rsidRDefault="00D90024" w:rsidP="009700B2">
            <w:pPr>
              <w:spacing w:line="276" w:lineRule="auto"/>
              <w:rPr>
                <w:rFonts w:cs="Times New Roman"/>
                <w:sz w:val="24"/>
                <w:szCs w:val="24"/>
                <w:lang w:val="id"/>
              </w:rPr>
            </w:pPr>
            <w:r>
              <w:rPr>
                <w:rFonts w:cs="Times New Roman"/>
                <w:sz w:val="24"/>
                <w:szCs w:val="24"/>
                <w:lang w:val="id"/>
              </w:rPr>
              <w:t>81,8%</w:t>
            </w:r>
            <w:r w:rsidRPr="00564DF5">
              <w:rPr>
                <w:rFonts w:cs="Times New Roman"/>
                <w:sz w:val="24"/>
                <w:szCs w:val="24"/>
                <w:lang w:val="id"/>
              </w:rPr>
              <w:t xml:space="preserve"> </w:t>
            </w:r>
          </w:p>
        </w:tc>
      </w:tr>
    </w:tbl>
    <w:p w:rsidR="00D90024" w:rsidRPr="00D90024" w:rsidRDefault="00D90024"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AC5D00" w:rsidRDefault="005944CC" w:rsidP="009700B2">
      <w:pPr>
        <w:spacing w:line="276" w:lineRule="auto"/>
        <w:ind w:firstLine="720"/>
        <w:jc w:val="both"/>
        <w:rPr>
          <w:rFonts w:cs="Times New Roman"/>
          <w:sz w:val="24"/>
          <w:szCs w:val="24"/>
        </w:rPr>
      </w:pPr>
      <w:r w:rsidRPr="00072704">
        <w:rPr>
          <w:rFonts w:cs="Times New Roman"/>
          <w:sz w:val="24"/>
          <w:szCs w:val="24"/>
        </w:rPr>
        <w:lastRenderedPageBreak/>
        <w:t>Berdasarkan tabel 4.</w:t>
      </w:r>
      <w:r w:rsidR="00A701F9">
        <w:rPr>
          <w:rFonts w:cs="Times New Roman"/>
          <w:sz w:val="24"/>
          <w:szCs w:val="24"/>
        </w:rPr>
        <w:t>33</w:t>
      </w:r>
      <w:r w:rsidRPr="00072704">
        <w:rPr>
          <w:rFonts w:cs="Times New Roman"/>
          <w:sz w:val="24"/>
          <w:szCs w:val="24"/>
        </w:rPr>
        <w:t xml:space="preserve"> 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Pr="005944CC">
        <w:rPr>
          <w:rFonts w:cs="Times New Roman"/>
          <w:sz w:val="24"/>
          <w:szCs w:val="24"/>
        </w:rPr>
        <w:t xml:space="preserve">Lingkungan kerja sangat mendukung </w:t>
      </w:r>
      <w:r w:rsidR="003030D9">
        <w:rPr>
          <w:rFonts w:cs="Times New Roman"/>
          <w:sz w:val="24"/>
          <w:szCs w:val="24"/>
        </w:rPr>
        <w:t>Pegawai</w:t>
      </w:r>
      <w:r w:rsidRPr="005944CC">
        <w:rPr>
          <w:rFonts w:cs="Times New Roman"/>
          <w:sz w:val="24"/>
          <w:szCs w:val="24"/>
        </w:rPr>
        <w:t xml:space="preserve"> dalam melakukan aktivitas kerja</w:t>
      </w:r>
      <w:r w:rsidRPr="004A110C">
        <w:rPr>
          <w:rFonts w:cs="Times New Roman"/>
          <w:sz w:val="24"/>
          <w:szCs w:val="24"/>
        </w:rPr>
        <w:t>”</w:t>
      </w:r>
      <w:r w:rsidRPr="00072704">
        <w:rPr>
          <w:rFonts w:cs="Times New Roman"/>
          <w:sz w:val="24"/>
          <w:szCs w:val="24"/>
        </w:rPr>
        <w:t xml:space="preserve"> yaitu sebanyak </w:t>
      </w:r>
      <w:r>
        <w:rPr>
          <w:rFonts w:cs="Times New Roman"/>
          <w:sz w:val="24"/>
          <w:szCs w:val="24"/>
        </w:rPr>
        <w:t xml:space="preserve">6 </w:t>
      </w:r>
      <w:r w:rsidRPr="00072704">
        <w:rPr>
          <w:rFonts w:cs="Times New Roman"/>
          <w:sz w:val="24"/>
          <w:szCs w:val="24"/>
        </w:rPr>
        <w:t>responden (</w:t>
      </w:r>
      <w:r>
        <w:rPr>
          <w:rFonts w:cs="Times New Roman"/>
          <w:sz w:val="24"/>
          <w:szCs w:val="24"/>
        </w:rPr>
        <w:t>9,2%), setuju</w:t>
      </w:r>
      <w:r w:rsidRPr="003635BB">
        <w:rPr>
          <w:rFonts w:cs="Times New Roman"/>
          <w:sz w:val="24"/>
          <w:szCs w:val="24"/>
        </w:rPr>
        <w:t xml:space="preserve"> sebanyak </w:t>
      </w:r>
      <w:r>
        <w:rPr>
          <w:rFonts w:cs="Times New Roman"/>
          <w:sz w:val="24"/>
          <w:szCs w:val="24"/>
        </w:rPr>
        <w:t>59 responden (90,8%).</w:t>
      </w:r>
      <w:r w:rsidRPr="00072704">
        <w:rPr>
          <w:rFonts w:cs="Times New Roman"/>
          <w:sz w:val="24"/>
          <w:szCs w:val="24"/>
        </w:rPr>
        <w:t xml:space="preserve"> Total skor yang diperoleh sebesar </w:t>
      </w:r>
      <w:r>
        <w:rPr>
          <w:rFonts w:cs="Times New Roman"/>
          <w:sz w:val="24"/>
          <w:szCs w:val="24"/>
        </w:rPr>
        <w:t>81,8</w:t>
      </w:r>
      <w:r w:rsidRPr="00072704">
        <w:rPr>
          <w:rFonts w:cs="Times New Roman"/>
          <w:sz w:val="24"/>
          <w:szCs w:val="24"/>
        </w:rPr>
        <w:t xml:space="preserve">% yang </w:t>
      </w:r>
      <w:r>
        <w:rPr>
          <w:rFonts w:cs="Times New Roman"/>
          <w:sz w:val="24"/>
          <w:szCs w:val="24"/>
        </w:rPr>
        <w:t>menunjukan bahwa responden</w:t>
      </w:r>
      <w:r w:rsidR="00522EBA">
        <w:rPr>
          <w:rFonts w:cs="Times New Roman"/>
          <w:sz w:val="24"/>
          <w:szCs w:val="24"/>
        </w:rPr>
        <w:t xml:space="preserve"> sangat</w:t>
      </w:r>
      <w:r>
        <w:rPr>
          <w:rFonts w:cs="Times New Roman"/>
          <w:sz w:val="24"/>
          <w:szCs w:val="24"/>
        </w:rPr>
        <w:t xml:space="preserve"> set</w:t>
      </w:r>
      <w:r w:rsidR="00D90024">
        <w:rPr>
          <w:rFonts w:cs="Times New Roman"/>
          <w:sz w:val="24"/>
          <w:szCs w:val="24"/>
        </w:rPr>
        <w:t>uju dengan pernyataan tersebut.</w:t>
      </w:r>
    </w:p>
    <w:p w:rsidR="00A15968" w:rsidRPr="00A15968" w:rsidRDefault="00950550" w:rsidP="004C4223">
      <w:pPr>
        <w:spacing w:after="0" w:line="276" w:lineRule="auto"/>
        <w:rPr>
          <w:rFonts w:cs="Times New Roman"/>
          <w:sz w:val="24"/>
          <w:szCs w:val="24"/>
        </w:rPr>
      </w:pPr>
      <w:r w:rsidRPr="00A15968">
        <w:rPr>
          <w:rFonts w:cs="Times New Roman"/>
          <w:sz w:val="24"/>
          <w:szCs w:val="24"/>
        </w:rPr>
        <w:t xml:space="preserve">c. </w:t>
      </w:r>
      <w:r w:rsidR="00A15968" w:rsidRPr="00A15968">
        <w:rPr>
          <w:rFonts w:cs="Times New Roman"/>
          <w:sz w:val="24"/>
          <w:szCs w:val="24"/>
        </w:rPr>
        <w:t xml:space="preserve">Kondisi di tempat kerja sangat kondusif </w:t>
      </w:r>
    </w:p>
    <w:p w:rsidR="00950550" w:rsidRPr="00072704" w:rsidRDefault="00A701F9" w:rsidP="004C4223">
      <w:pPr>
        <w:pStyle w:val="Heading5"/>
        <w:jc w:val="center"/>
      </w:pPr>
      <w:r>
        <w:t>Tabel 4.34</w:t>
      </w:r>
      <w:r w:rsidR="00950550">
        <w:t xml:space="preserve"> </w:t>
      </w:r>
      <w:r w:rsidR="00950550" w:rsidRPr="00072704">
        <w:t>Tanggapan Responden Mengenai</w:t>
      </w:r>
    </w:p>
    <w:p w:rsidR="00950550" w:rsidRPr="009117E8" w:rsidRDefault="00950550" w:rsidP="004C4223">
      <w:pPr>
        <w:spacing w:after="0" w:line="276" w:lineRule="auto"/>
        <w:jc w:val="center"/>
        <w:rPr>
          <w:rFonts w:cs="Times New Roman"/>
          <w:sz w:val="24"/>
          <w:szCs w:val="24"/>
        </w:rPr>
      </w:pPr>
      <w:r w:rsidRPr="00A80608">
        <w:rPr>
          <w:rFonts w:cs="Times New Roman"/>
          <w:sz w:val="24"/>
          <w:szCs w:val="24"/>
        </w:rPr>
        <w:t>“</w:t>
      </w:r>
      <w:r w:rsidR="00A15968" w:rsidRPr="00A15968">
        <w:rPr>
          <w:rFonts w:cs="Times New Roman"/>
          <w:sz w:val="24"/>
          <w:szCs w:val="24"/>
        </w:rPr>
        <w:t>Kondisi di tempat kerja sangat kondusif</w:t>
      </w:r>
      <w:r w:rsidRPr="00A15968">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950550" w:rsidRPr="00627599" w:rsidTr="001D131C">
        <w:tc>
          <w:tcPr>
            <w:tcW w:w="2122" w:type="dxa"/>
          </w:tcPr>
          <w:p w:rsidR="00950550" w:rsidRPr="00627599" w:rsidRDefault="00950550" w:rsidP="00E7545B">
            <w:pPr>
              <w:spacing w:after="0" w:line="276" w:lineRule="auto"/>
              <w:jc w:val="center"/>
              <w:rPr>
                <w:rFonts w:cs="Times New Roman"/>
                <w:lang w:val="id-ID"/>
              </w:rPr>
            </w:pPr>
            <w:r w:rsidRPr="00627599">
              <w:rPr>
                <w:rFonts w:cs="Times New Roman"/>
                <w:lang w:val="id-ID"/>
              </w:rPr>
              <w:t>Keterangan</w:t>
            </w:r>
          </w:p>
        </w:tc>
        <w:tc>
          <w:tcPr>
            <w:tcW w:w="1162" w:type="dxa"/>
          </w:tcPr>
          <w:p w:rsidR="00950550" w:rsidRPr="00627599" w:rsidRDefault="00950550" w:rsidP="00E7545B">
            <w:pPr>
              <w:spacing w:after="0" w:line="276" w:lineRule="auto"/>
              <w:jc w:val="center"/>
              <w:rPr>
                <w:rFonts w:cs="Times New Roman"/>
                <w:lang w:val="id-ID"/>
              </w:rPr>
            </w:pPr>
            <w:r w:rsidRPr="00627599">
              <w:rPr>
                <w:rFonts w:cs="Times New Roman"/>
                <w:lang w:val="id-ID"/>
              </w:rPr>
              <w:t>Skor</w:t>
            </w:r>
          </w:p>
        </w:tc>
        <w:tc>
          <w:tcPr>
            <w:tcW w:w="1642" w:type="dxa"/>
          </w:tcPr>
          <w:p w:rsidR="00950550" w:rsidRPr="00627599" w:rsidRDefault="00950550" w:rsidP="00E7545B">
            <w:pPr>
              <w:spacing w:after="0" w:line="276" w:lineRule="auto"/>
              <w:jc w:val="center"/>
              <w:rPr>
                <w:rFonts w:cs="Times New Roman"/>
                <w:lang w:val="id-ID"/>
              </w:rPr>
            </w:pPr>
            <w:r w:rsidRPr="00627599">
              <w:rPr>
                <w:rFonts w:cs="Times New Roman"/>
                <w:lang w:val="id-ID"/>
              </w:rPr>
              <w:t>Jumlah Responden</w:t>
            </w:r>
          </w:p>
        </w:tc>
        <w:tc>
          <w:tcPr>
            <w:tcW w:w="1642" w:type="dxa"/>
          </w:tcPr>
          <w:p w:rsidR="00950550" w:rsidRPr="00627599" w:rsidRDefault="00950550" w:rsidP="00E7545B">
            <w:pPr>
              <w:spacing w:after="0" w:line="276" w:lineRule="auto"/>
              <w:jc w:val="center"/>
              <w:rPr>
                <w:rFonts w:cs="Times New Roman"/>
                <w:lang w:val="id-ID"/>
              </w:rPr>
            </w:pPr>
            <w:r w:rsidRPr="00627599">
              <w:rPr>
                <w:rFonts w:cs="Times New Roman"/>
                <w:lang w:val="id-ID"/>
              </w:rPr>
              <w:t>Skor Total</w:t>
            </w:r>
          </w:p>
        </w:tc>
        <w:tc>
          <w:tcPr>
            <w:tcW w:w="1642" w:type="dxa"/>
          </w:tcPr>
          <w:p w:rsidR="00950550" w:rsidRPr="00627599" w:rsidRDefault="00950550" w:rsidP="00E7545B">
            <w:pPr>
              <w:spacing w:after="0" w:line="276" w:lineRule="auto"/>
              <w:jc w:val="center"/>
              <w:rPr>
                <w:rFonts w:cs="Times New Roman"/>
                <w:lang w:val="id-ID"/>
              </w:rPr>
            </w:pPr>
            <w:r w:rsidRPr="00627599">
              <w:rPr>
                <w:rFonts w:cs="Times New Roman"/>
                <w:lang w:val="id-ID"/>
              </w:rPr>
              <w:t>Persentase (%)</w:t>
            </w:r>
          </w:p>
        </w:tc>
      </w:tr>
      <w:tr w:rsidR="00950550" w:rsidRPr="00627599" w:rsidTr="001D131C">
        <w:tc>
          <w:tcPr>
            <w:tcW w:w="2122" w:type="dxa"/>
          </w:tcPr>
          <w:p w:rsidR="00950550" w:rsidRPr="00806BC2" w:rsidRDefault="00950550" w:rsidP="00E7545B">
            <w:pPr>
              <w:spacing w:after="0" w:line="276" w:lineRule="auto"/>
              <w:jc w:val="center"/>
              <w:rPr>
                <w:rFonts w:cs="Times New Roman"/>
              </w:rPr>
            </w:pPr>
            <w:r>
              <w:rPr>
                <w:rFonts w:cs="Times New Roman"/>
                <w:lang w:val="id-ID"/>
              </w:rPr>
              <w:t xml:space="preserve">Sangat </w:t>
            </w:r>
            <w:r>
              <w:rPr>
                <w:rFonts w:cs="Times New Roman"/>
              </w:rPr>
              <w:t>Setuju</w:t>
            </w:r>
          </w:p>
        </w:tc>
        <w:tc>
          <w:tcPr>
            <w:tcW w:w="1162" w:type="dxa"/>
          </w:tcPr>
          <w:p w:rsidR="00950550" w:rsidRPr="00B63824" w:rsidRDefault="00950550" w:rsidP="00E7545B">
            <w:pPr>
              <w:spacing w:after="0" w:line="276" w:lineRule="auto"/>
              <w:jc w:val="center"/>
              <w:rPr>
                <w:rFonts w:cs="Times New Roman"/>
                <w:lang w:val="id-ID"/>
              </w:rPr>
            </w:pPr>
            <w:r>
              <w:rPr>
                <w:rFonts w:cs="Times New Roman"/>
                <w:lang w:val="id-ID"/>
              </w:rPr>
              <w:t>5</w:t>
            </w:r>
          </w:p>
        </w:tc>
        <w:tc>
          <w:tcPr>
            <w:tcW w:w="1642" w:type="dxa"/>
          </w:tcPr>
          <w:p w:rsidR="00950550" w:rsidRPr="00B63824" w:rsidRDefault="00950550" w:rsidP="00E7545B">
            <w:pPr>
              <w:spacing w:after="0" w:line="276" w:lineRule="auto"/>
              <w:jc w:val="center"/>
              <w:rPr>
                <w:rFonts w:cs="Times New Roman"/>
                <w:lang w:val="id-ID"/>
              </w:rPr>
            </w:pPr>
            <w:r>
              <w:rPr>
                <w:rFonts w:cs="Times New Roman"/>
                <w:lang w:val="id-ID"/>
              </w:rPr>
              <w:t>6</w:t>
            </w:r>
          </w:p>
        </w:tc>
        <w:tc>
          <w:tcPr>
            <w:tcW w:w="1642" w:type="dxa"/>
          </w:tcPr>
          <w:p w:rsidR="00950550" w:rsidRPr="002129B1" w:rsidRDefault="00950550" w:rsidP="00E7545B">
            <w:pPr>
              <w:spacing w:after="0" w:line="276" w:lineRule="auto"/>
              <w:jc w:val="center"/>
              <w:rPr>
                <w:rFonts w:cs="Times New Roman"/>
              </w:rPr>
            </w:pPr>
            <w:r>
              <w:rPr>
                <w:rFonts w:cs="Times New Roman"/>
              </w:rPr>
              <w:t>30</w:t>
            </w:r>
          </w:p>
        </w:tc>
        <w:tc>
          <w:tcPr>
            <w:tcW w:w="1642" w:type="dxa"/>
          </w:tcPr>
          <w:p w:rsidR="00950550" w:rsidRPr="00B94FD2" w:rsidRDefault="00950550" w:rsidP="00E7545B">
            <w:pPr>
              <w:spacing w:after="0" w:line="276" w:lineRule="auto"/>
              <w:jc w:val="center"/>
              <w:rPr>
                <w:rFonts w:cs="Times New Roman"/>
                <w:lang w:val="id-ID"/>
              </w:rPr>
            </w:pPr>
            <w:r>
              <w:rPr>
                <w:rFonts w:cs="Times New Roman"/>
              </w:rPr>
              <w:t>9,2</w:t>
            </w:r>
            <w:r>
              <w:rPr>
                <w:rFonts w:cs="Times New Roman"/>
                <w:lang w:val="id-ID"/>
              </w:rPr>
              <w:t>%</w:t>
            </w:r>
          </w:p>
        </w:tc>
      </w:tr>
      <w:tr w:rsidR="00950550" w:rsidRPr="00627599" w:rsidTr="001D131C">
        <w:tc>
          <w:tcPr>
            <w:tcW w:w="2122" w:type="dxa"/>
          </w:tcPr>
          <w:p w:rsidR="00950550" w:rsidRPr="00627599" w:rsidRDefault="00950550" w:rsidP="00E7545B">
            <w:pPr>
              <w:spacing w:after="0" w:line="276" w:lineRule="auto"/>
              <w:jc w:val="center"/>
              <w:rPr>
                <w:rFonts w:cs="Times New Roman"/>
                <w:lang w:val="id-ID"/>
              </w:rPr>
            </w:pPr>
            <w:r>
              <w:rPr>
                <w:rFonts w:cs="Times New Roman"/>
                <w:lang w:val="id-ID"/>
              </w:rPr>
              <w:t>Setuju</w:t>
            </w:r>
          </w:p>
        </w:tc>
        <w:tc>
          <w:tcPr>
            <w:tcW w:w="1162" w:type="dxa"/>
          </w:tcPr>
          <w:p w:rsidR="00950550" w:rsidRPr="00B63824" w:rsidRDefault="00950550" w:rsidP="00E7545B">
            <w:pPr>
              <w:spacing w:after="0" w:line="276" w:lineRule="auto"/>
              <w:jc w:val="center"/>
              <w:rPr>
                <w:rFonts w:cs="Times New Roman"/>
                <w:lang w:val="id-ID"/>
              </w:rPr>
            </w:pPr>
            <w:r>
              <w:rPr>
                <w:rFonts w:cs="Times New Roman"/>
                <w:lang w:val="id-ID"/>
              </w:rPr>
              <w:t>4</w:t>
            </w:r>
          </w:p>
        </w:tc>
        <w:tc>
          <w:tcPr>
            <w:tcW w:w="1642" w:type="dxa"/>
          </w:tcPr>
          <w:p w:rsidR="00950550" w:rsidRPr="00B63824" w:rsidRDefault="00BD3212" w:rsidP="00E7545B">
            <w:pPr>
              <w:spacing w:after="0" w:line="276" w:lineRule="auto"/>
              <w:jc w:val="center"/>
              <w:rPr>
                <w:rFonts w:cs="Times New Roman"/>
                <w:lang w:val="id-ID"/>
              </w:rPr>
            </w:pPr>
            <w:r>
              <w:rPr>
                <w:rFonts w:cs="Times New Roman"/>
                <w:lang w:val="id-ID"/>
              </w:rPr>
              <w:t>51</w:t>
            </w:r>
          </w:p>
        </w:tc>
        <w:tc>
          <w:tcPr>
            <w:tcW w:w="1642" w:type="dxa"/>
          </w:tcPr>
          <w:p w:rsidR="00950550" w:rsidRPr="00953331" w:rsidRDefault="00BD3212" w:rsidP="00E7545B">
            <w:pPr>
              <w:spacing w:after="0" w:line="276" w:lineRule="auto"/>
              <w:jc w:val="center"/>
              <w:rPr>
                <w:rFonts w:cs="Times New Roman"/>
              </w:rPr>
            </w:pPr>
            <w:r>
              <w:rPr>
                <w:rFonts w:cs="Times New Roman"/>
              </w:rPr>
              <w:t>204</w:t>
            </w:r>
          </w:p>
        </w:tc>
        <w:tc>
          <w:tcPr>
            <w:tcW w:w="1642" w:type="dxa"/>
          </w:tcPr>
          <w:p w:rsidR="00950550" w:rsidRPr="00B94FD2" w:rsidRDefault="00BD3212" w:rsidP="00E7545B">
            <w:pPr>
              <w:spacing w:after="0" w:line="276" w:lineRule="auto"/>
              <w:jc w:val="center"/>
              <w:rPr>
                <w:rFonts w:cs="Times New Roman"/>
                <w:lang w:val="id-ID"/>
              </w:rPr>
            </w:pPr>
            <w:r>
              <w:rPr>
                <w:rFonts w:cs="Times New Roman"/>
                <w:lang w:val="id-ID"/>
              </w:rPr>
              <w:t>78,5</w:t>
            </w:r>
            <w:r w:rsidR="00950550">
              <w:rPr>
                <w:rFonts w:cs="Times New Roman"/>
                <w:lang w:val="id-ID"/>
              </w:rPr>
              <w:t>%</w:t>
            </w:r>
          </w:p>
        </w:tc>
      </w:tr>
      <w:tr w:rsidR="00950550" w:rsidRPr="00627599" w:rsidTr="001D131C">
        <w:tc>
          <w:tcPr>
            <w:tcW w:w="2122" w:type="dxa"/>
          </w:tcPr>
          <w:p w:rsidR="00950550" w:rsidRPr="00397F2C" w:rsidRDefault="00950550" w:rsidP="00E7545B">
            <w:pPr>
              <w:spacing w:after="0" w:line="276" w:lineRule="auto"/>
              <w:jc w:val="center"/>
              <w:rPr>
                <w:rFonts w:cs="Times New Roman"/>
              </w:rPr>
            </w:pPr>
            <w:r>
              <w:rPr>
                <w:rFonts w:cs="Times New Roman"/>
              </w:rPr>
              <w:t>Kurang Setuju</w:t>
            </w:r>
          </w:p>
        </w:tc>
        <w:tc>
          <w:tcPr>
            <w:tcW w:w="1162" w:type="dxa"/>
          </w:tcPr>
          <w:p w:rsidR="00950550" w:rsidRPr="00B63824" w:rsidRDefault="00950550" w:rsidP="00E7545B">
            <w:pPr>
              <w:spacing w:after="0" w:line="276" w:lineRule="auto"/>
              <w:jc w:val="center"/>
              <w:rPr>
                <w:rFonts w:cs="Times New Roman"/>
                <w:lang w:val="id-ID"/>
              </w:rPr>
            </w:pPr>
            <w:r>
              <w:rPr>
                <w:rFonts w:cs="Times New Roman"/>
                <w:lang w:val="id-ID"/>
              </w:rPr>
              <w:t>3</w:t>
            </w:r>
          </w:p>
        </w:tc>
        <w:tc>
          <w:tcPr>
            <w:tcW w:w="1642" w:type="dxa"/>
          </w:tcPr>
          <w:p w:rsidR="00950550" w:rsidRPr="00B63824" w:rsidRDefault="00BD3212" w:rsidP="00E7545B">
            <w:pPr>
              <w:spacing w:after="0" w:line="276" w:lineRule="auto"/>
              <w:jc w:val="center"/>
              <w:rPr>
                <w:rFonts w:cs="Times New Roman"/>
                <w:lang w:val="id-ID"/>
              </w:rPr>
            </w:pPr>
            <w:r>
              <w:rPr>
                <w:rFonts w:cs="Times New Roman"/>
                <w:lang w:val="id-ID"/>
              </w:rPr>
              <w:t>5</w:t>
            </w:r>
          </w:p>
        </w:tc>
        <w:tc>
          <w:tcPr>
            <w:tcW w:w="1642" w:type="dxa"/>
          </w:tcPr>
          <w:p w:rsidR="00950550" w:rsidRPr="00812675" w:rsidRDefault="00BD3212" w:rsidP="00E7545B">
            <w:pPr>
              <w:spacing w:after="0" w:line="276" w:lineRule="auto"/>
              <w:jc w:val="center"/>
              <w:rPr>
                <w:rFonts w:cs="Times New Roman"/>
                <w:lang w:val="id-ID"/>
              </w:rPr>
            </w:pPr>
            <w:r>
              <w:rPr>
                <w:rFonts w:cs="Times New Roman"/>
                <w:lang w:val="id-ID"/>
              </w:rPr>
              <w:t>15</w:t>
            </w:r>
          </w:p>
        </w:tc>
        <w:tc>
          <w:tcPr>
            <w:tcW w:w="1642" w:type="dxa"/>
          </w:tcPr>
          <w:p w:rsidR="00950550" w:rsidRPr="00B94FD2" w:rsidRDefault="00BD3212" w:rsidP="00E7545B">
            <w:pPr>
              <w:spacing w:after="0" w:line="276" w:lineRule="auto"/>
              <w:jc w:val="center"/>
              <w:rPr>
                <w:rFonts w:cs="Times New Roman"/>
                <w:lang w:val="id-ID"/>
              </w:rPr>
            </w:pPr>
            <w:r>
              <w:rPr>
                <w:rFonts w:cs="Times New Roman"/>
              </w:rPr>
              <w:t>7,7</w:t>
            </w:r>
            <w:r w:rsidR="00950550">
              <w:rPr>
                <w:rFonts w:cs="Times New Roman"/>
                <w:lang w:val="id-ID"/>
              </w:rPr>
              <w:t>%</w:t>
            </w:r>
          </w:p>
        </w:tc>
      </w:tr>
      <w:tr w:rsidR="00950550" w:rsidRPr="00627599" w:rsidTr="001D131C">
        <w:tc>
          <w:tcPr>
            <w:tcW w:w="2122" w:type="dxa"/>
          </w:tcPr>
          <w:p w:rsidR="00950550" w:rsidRPr="00397F2C" w:rsidRDefault="00950550" w:rsidP="00E7545B">
            <w:pPr>
              <w:spacing w:after="0" w:line="276" w:lineRule="auto"/>
              <w:jc w:val="center"/>
              <w:rPr>
                <w:rFonts w:cs="Times New Roman"/>
              </w:rPr>
            </w:pPr>
            <w:r>
              <w:rPr>
                <w:rFonts w:cs="Times New Roman"/>
              </w:rPr>
              <w:t>Tidak Setuju</w:t>
            </w:r>
          </w:p>
        </w:tc>
        <w:tc>
          <w:tcPr>
            <w:tcW w:w="1162" w:type="dxa"/>
          </w:tcPr>
          <w:p w:rsidR="00950550" w:rsidRPr="00B63824" w:rsidRDefault="00950550" w:rsidP="00E7545B">
            <w:pPr>
              <w:spacing w:after="0" w:line="276" w:lineRule="auto"/>
              <w:jc w:val="center"/>
              <w:rPr>
                <w:rFonts w:cs="Times New Roman"/>
                <w:lang w:val="id-ID"/>
              </w:rPr>
            </w:pPr>
            <w:r>
              <w:rPr>
                <w:rFonts w:cs="Times New Roman"/>
                <w:lang w:val="id-ID"/>
              </w:rPr>
              <w:t>2</w:t>
            </w:r>
          </w:p>
        </w:tc>
        <w:tc>
          <w:tcPr>
            <w:tcW w:w="1642" w:type="dxa"/>
          </w:tcPr>
          <w:p w:rsidR="00950550" w:rsidRPr="00B63824" w:rsidRDefault="00BD3212" w:rsidP="00E7545B">
            <w:pPr>
              <w:spacing w:after="0" w:line="276" w:lineRule="auto"/>
              <w:jc w:val="center"/>
              <w:rPr>
                <w:rFonts w:cs="Times New Roman"/>
                <w:lang w:val="id-ID"/>
              </w:rPr>
            </w:pPr>
            <w:r>
              <w:rPr>
                <w:rFonts w:cs="Times New Roman"/>
                <w:lang w:val="id-ID"/>
              </w:rPr>
              <w:t>3</w:t>
            </w:r>
          </w:p>
        </w:tc>
        <w:tc>
          <w:tcPr>
            <w:tcW w:w="1642" w:type="dxa"/>
          </w:tcPr>
          <w:p w:rsidR="00950550" w:rsidRPr="00812675" w:rsidRDefault="00BD3212" w:rsidP="00E7545B">
            <w:pPr>
              <w:spacing w:after="0" w:line="276" w:lineRule="auto"/>
              <w:jc w:val="center"/>
              <w:rPr>
                <w:rFonts w:cs="Times New Roman"/>
                <w:lang w:val="id-ID"/>
              </w:rPr>
            </w:pPr>
            <w:r>
              <w:rPr>
                <w:rFonts w:cs="Times New Roman"/>
                <w:lang w:val="id-ID"/>
              </w:rPr>
              <w:t>6</w:t>
            </w:r>
          </w:p>
        </w:tc>
        <w:tc>
          <w:tcPr>
            <w:tcW w:w="1642" w:type="dxa"/>
          </w:tcPr>
          <w:p w:rsidR="00950550" w:rsidRPr="00B94FD2" w:rsidRDefault="00BD3212" w:rsidP="00E7545B">
            <w:pPr>
              <w:spacing w:after="0" w:line="276" w:lineRule="auto"/>
              <w:jc w:val="center"/>
              <w:rPr>
                <w:rFonts w:cs="Times New Roman"/>
                <w:lang w:val="id-ID"/>
              </w:rPr>
            </w:pPr>
            <w:r>
              <w:rPr>
                <w:rFonts w:cs="Times New Roman"/>
                <w:lang w:val="id-ID"/>
              </w:rPr>
              <w:t>4,6</w:t>
            </w:r>
            <w:r w:rsidR="00950550">
              <w:rPr>
                <w:rFonts w:cs="Times New Roman"/>
                <w:lang w:val="id-ID"/>
              </w:rPr>
              <w:t>%</w:t>
            </w:r>
          </w:p>
        </w:tc>
      </w:tr>
      <w:tr w:rsidR="00950550" w:rsidRPr="00627599" w:rsidTr="001D131C">
        <w:tc>
          <w:tcPr>
            <w:tcW w:w="2122" w:type="dxa"/>
          </w:tcPr>
          <w:p w:rsidR="00950550" w:rsidRPr="00397F2C" w:rsidRDefault="00950550" w:rsidP="00E7545B">
            <w:pPr>
              <w:spacing w:after="0" w:line="276" w:lineRule="auto"/>
              <w:jc w:val="center"/>
              <w:rPr>
                <w:rFonts w:cs="Times New Roman"/>
              </w:rPr>
            </w:pPr>
            <w:r>
              <w:rPr>
                <w:rFonts w:cs="Times New Roman"/>
              </w:rPr>
              <w:t>Sangat Tidak Setuju</w:t>
            </w:r>
          </w:p>
        </w:tc>
        <w:tc>
          <w:tcPr>
            <w:tcW w:w="1162" w:type="dxa"/>
          </w:tcPr>
          <w:p w:rsidR="00950550" w:rsidRPr="00B63824" w:rsidRDefault="00950550" w:rsidP="00E7545B">
            <w:pPr>
              <w:spacing w:after="0" w:line="276" w:lineRule="auto"/>
              <w:jc w:val="center"/>
              <w:rPr>
                <w:rFonts w:cs="Times New Roman"/>
                <w:lang w:val="id-ID"/>
              </w:rPr>
            </w:pPr>
            <w:r>
              <w:rPr>
                <w:rFonts w:cs="Times New Roman"/>
                <w:lang w:val="id-ID"/>
              </w:rPr>
              <w:t>1</w:t>
            </w:r>
          </w:p>
        </w:tc>
        <w:tc>
          <w:tcPr>
            <w:tcW w:w="1642" w:type="dxa"/>
          </w:tcPr>
          <w:p w:rsidR="00950550" w:rsidRPr="00B63824" w:rsidRDefault="00950550" w:rsidP="00E7545B">
            <w:pPr>
              <w:spacing w:after="0" w:line="276" w:lineRule="auto"/>
              <w:jc w:val="center"/>
              <w:rPr>
                <w:rFonts w:cs="Times New Roman"/>
                <w:lang w:val="id-ID"/>
              </w:rPr>
            </w:pPr>
            <w:r>
              <w:rPr>
                <w:rFonts w:cs="Times New Roman"/>
                <w:lang w:val="id-ID"/>
              </w:rPr>
              <w:t>0</w:t>
            </w:r>
          </w:p>
        </w:tc>
        <w:tc>
          <w:tcPr>
            <w:tcW w:w="1642" w:type="dxa"/>
          </w:tcPr>
          <w:p w:rsidR="00950550" w:rsidRPr="00812675" w:rsidRDefault="00950550" w:rsidP="00E7545B">
            <w:pPr>
              <w:spacing w:after="0" w:line="276" w:lineRule="auto"/>
              <w:jc w:val="center"/>
              <w:rPr>
                <w:rFonts w:cs="Times New Roman"/>
                <w:lang w:val="id-ID"/>
              </w:rPr>
            </w:pPr>
            <w:r>
              <w:rPr>
                <w:rFonts w:cs="Times New Roman"/>
                <w:lang w:val="id-ID"/>
              </w:rPr>
              <w:t>0</w:t>
            </w:r>
          </w:p>
        </w:tc>
        <w:tc>
          <w:tcPr>
            <w:tcW w:w="1642" w:type="dxa"/>
          </w:tcPr>
          <w:p w:rsidR="00950550" w:rsidRPr="00B04232" w:rsidRDefault="00950550" w:rsidP="00E7545B">
            <w:pPr>
              <w:spacing w:after="0" w:line="276" w:lineRule="auto"/>
              <w:jc w:val="center"/>
              <w:rPr>
                <w:rFonts w:cs="Times New Roman"/>
                <w:lang w:val="id-ID"/>
              </w:rPr>
            </w:pPr>
            <w:r>
              <w:rPr>
                <w:rFonts w:cs="Times New Roman"/>
                <w:lang w:val="id-ID"/>
              </w:rPr>
              <w:t>0%</w:t>
            </w:r>
          </w:p>
        </w:tc>
      </w:tr>
      <w:tr w:rsidR="00950550" w:rsidRPr="00627599" w:rsidTr="001D131C">
        <w:tc>
          <w:tcPr>
            <w:tcW w:w="2122" w:type="dxa"/>
          </w:tcPr>
          <w:p w:rsidR="00950550" w:rsidRPr="00627599" w:rsidRDefault="00950550" w:rsidP="00E7545B">
            <w:pPr>
              <w:spacing w:after="0" w:line="276" w:lineRule="auto"/>
              <w:jc w:val="center"/>
              <w:rPr>
                <w:rFonts w:cs="Times New Roman"/>
                <w:lang w:val="id-ID"/>
              </w:rPr>
            </w:pPr>
            <w:r w:rsidRPr="00627599">
              <w:rPr>
                <w:rFonts w:cs="Times New Roman"/>
                <w:lang w:val="id-ID"/>
              </w:rPr>
              <w:t>Jumlah</w:t>
            </w:r>
          </w:p>
        </w:tc>
        <w:tc>
          <w:tcPr>
            <w:tcW w:w="1162" w:type="dxa"/>
          </w:tcPr>
          <w:p w:rsidR="00950550" w:rsidRPr="00627599" w:rsidRDefault="00950550" w:rsidP="00E7545B">
            <w:pPr>
              <w:spacing w:after="0" w:line="276" w:lineRule="auto"/>
              <w:rPr>
                <w:rFonts w:cs="Times New Roman"/>
              </w:rPr>
            </w:pPr>
          </w:p>
        </w:tc>
        <w:tc>
          <w:tcPr>
            <w:tcW w:w="1642" w:type="dxa"/>
          </w:tcPr>
          <w:p w:rsidR="00950550" w:rsidRPr="00B63824" w:rsidRDefault="00950550" w:rsidP="00E7545B">
            <w:pPr>
              <w:spacing w:after="0" w:line="276" w:lineRule="auto"/>
              <w:jc w:val="center"/>
              <w:rPr>
                <w:rFonts w:cs="Times New Roman"/>
                <w:lang w:val="id-ID"/>
              </w:rPr>
            </w:pPr>
            <w:r>
              <w:rPr>
                <w:rFonts w:cs="Times New Roman"/>
                <w:lang w:val="id-ID"/>
              </w:rPr>
              <w:t>65</w:t>
            </w:r>
          </w:p>
        </w:tc>
        <w:tc>
          <w:tcPr>
            <w:tcW w:w="1642" w:type="dxa"/>
          </w:tcPr>
          <w:p w:rsidR="00950550" w:rsidRPr="004A110C" w:rsidRDefault="00BD3212" w:rsidP="00E7545B">
            <w:pPr>
              <w:spacing w:after="0" w:line="276" w:lineRule="auto"/>
              <w:jc w:val="center"/>
              <w:rPr>
                <w:rFonts w:cs="Times New Roman"/>
              </w:rPr>
            </w:pPr>
            <w:r>
              <w:rPr>
                <w:rFonts w:cs="Times New Roman"/>
                <w:lang w:val="id-ID"/>
              </w:rPr>
              <w:t>255</w:t>
            </w:r>
          </w:p>
        </w:tc>
        <w:tc>
          <w:tcPr>
            <w:tcW w:w="1642" w:type="dxa"/>
          </w:tcPr>
          <w:p w:rsidR="00950550" w:rsidRPr="00B04232" w:rsidRDefault="00950550" w:rsidP="00E7545B">
            <w:pPr>
              <w:spacing w:after="0" w:line="276" w:lineRule="auto"/>
              <w:jc w:val="center"/>
              <w:rPr>
                <w:rFonts w:cs="Times New Roman"/>
                <w:lang w:val="id-ID"/>
              </w:rPr>
            </w:pPr>
            <w:r>
              <w:rPr>
                <w:rFonts w:cs="Times New Roman"/>
                <w:lang w:val="id-ID"/>
              </w:rPr>
              <w:t>100%</w:t>
            </w:r>
          </w:p>
        </w:tc>
      </w:tr>
    </w:tbl>
    <w:p w:rsidR="001D131C" w:rsidRPr="00E7545B" w:rsidRDefault="00950550" w:rsidP="009700B2">
      <w:pPr>
        <w:spacing w:after="120" w:line="276" w:lineRule="auto"/>
        <w:rPr>
          <w:rFonts w:cs="Times New Roman"/>
        </w:rPr>
      </w:pPr>
      <w:r w:rsidRPr="00627599">
        <w:rPr>
          <w:rFonts w:cs="Times New Roman"/>
        </w:rPr>
        <w:t>Sumber : Data</w:t>
      </w:r>
      <w:r w:rsidR="00E7545B">
        <w:rPr>
          <w:rFonts w:cs="Times New Roman"/>
        </w:rPr>
        <w:t xml:space="preserve"> Primer yang diolah (Tahun 2022</w:t>
      </w:r>
    </w:p>
    <w:p w:rsidR="00950550" w:rsidRDefault="00950550" w:rsidP="009700B2">
      <w:pPr>
        <w:spacing w:after="120" w:line="276" w:lineRule="auto"/>
        <w:rPr>
          <w:rFonts w:cs="Times New Roman"/>
          <w:sz w:val="24"/>
          <w:szCs w:val="24"/>
        </w:rPr>
      </w:pPr>
      <w:r>
        <w:rPr>
          <w:rFonts w:cs="Times New Roman"/>
          <w:sz w:val="24"/>
          <w:szCs w:val="24"/>
        </w:rPr>
        <w:t>Total dalam pengumpulan data angket :</w:t>
      </w:r>
    </w:p>
    <w:p w:rsidR="00950550" w:rsidRPr="00C80A56" w:rsidRDefault="00950550"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950550" w:rsidRPr="00D90024" w:rsidRDefault="00950550"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255</m:t>
              </m:r>
            </m:num>
            <m:den>
              <m:r>
                <m:rPr>
                  <m:sty m:val="p"/>
                </m:rPr>
                <w:rPr>
                  <w:rFonts w:ascii="Cambria Math" w:hAnsi="Cambria Math"/>
                  <w:sz w:val="24"/>
                  <w:szCs w:val="24"/>
                </w:rPr>
                <m:t xml:space="preserve"> 325</m:t>
              </m:r>
            </m:den>
          </m:f>
          <m:r>
            <w:rPr>
              <w:rFonts w:ascii="Cambria Math" w:hAnsi="Cambria Math"/>
              <w:sz w:val="24"/>
              <w:szCs w:val="24"/>
            </w:rPr>
            <m:t xml:space="preserve"> x 100=78,5%</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D90024" w:rsidRPr="00564DF5" w:rsidTr="00D90024">
        <w:trPr>
          <w:trHeight w:val="307"/>
        </w:trPr>
        <w:tc>
          <w:tcPr>
            <w:tcW w:w="1455" w:type="dxa"/>
            <w:tcBorders>
              <w:top w:val="nil"/>
            </w:tcBorders>
          </w:tcPr>
          <w:p w:rsidR="00D90024" w:rsidRPr="00564DF5" w:rsidRDefault="00D90024" w:rsidP="009700B2">
            <w:pPr>
              <w:pStyle w:val="TableParagraph"/>
              <w:spacing w:before="17" w:line="276" w:lineRule="auto"/>
              <w:ind w:right="203"/>
              <w:rPr>
                <w:sz w:val="24"/>
                <w:szCs w:val="24"/>
              </w:rPr>
            </w:pPr>
            <w:r>
              <w:rPr>
                <w:sz w:val="24"/>
                <w:szCs w:val="24"/>
              </w:rPr>
              <w:t>STS</w:t>
            </w:r>
          </w:p>
        </w:tc>
        <w:tc>
          <w:tcPr>
            <w:tcW w:w="1455" w:type="dxa"/>
            <w:tcBorders>
              <w:top w:val="nil"/>
            </w:tcBorders>
          </w:tcPr>
          <w:p w:rsidR="00D90024" w:rsidRPr="00564DF5" w:rsidRDefault="00D90024" w:rsidP="009700B2">
            <w:pPr>
              <w:pStyle w:val="TableParagraph"/>
              <w:spacing w:before="115" w:line="276" w:lineRule="auto"/>
              <w:ind w:left="367"/>
              <w:jc w:val="left"/>
              <w:rPr>
                <w:sz w:val="24"/>
                <w:szCs w:val="24"/>
              </w:rPr>
            </w:pPr>
            <w:r>
              <w:rPr>
                <w:sz w:val="24"/>
                <w:szCs w:val="24"/>
              </w:rPr>
              <w:t xml:space="preserve">      TS</w:t>
            </w:r>
          </w:p>
        </w:tc>
        <w:tc>
          <w:tcPr>
            <w:tcW w:w="1370" w:type="dxa"/>
            <w:tcBorders>
              <w:top w:val="nil"/>
            </w:tcBorders>
          </w:tcPr>
          <w:p w:rsidR="00D90024" w:rsidRPr="00564DF5" w:rsidRDefault="00D90024" w:rsidP="009700B2">
            <w:pPr>
              <w:pStyle w:val="TableParagraph"/>
              <w:spacing w:before="115" w:line="276" w:lineRule="auto"/>
              <w:ind w:right="575"/>
              <w:rPr>
                <w:sz w:val="24"/>
                <w:szCs w:val="24"/>
              </w:rPr>
            </w:pPr>
            <w:r>
              <w:rPr>
                <w:sz w:val="24"/>
                <w:szCs w:val="24"/>
              </w:rPr>
              <w:t xml:space="preserve">       KR</w:t>
            </w:r>
          </w:p>
        </w:tc>
        <w:tc>
          <w:tcPr>
            <w:tcW w:w="1370" w:type="dxa"/>
            <w:tcBorders>
              <w:top w:val="nil"/>
            </w:tcBorders>
          </w:tcPr>
          <w:p w:rsidR="00D90024" w:rsidRPr="00564DF5" w:rsidRDefault="00D90024" w:rsidP="009700B2">
            <w:pPr>
              <w:pStyle w:val="TableParagraph"/>
              <w:spacing w:before="115" w:line="276" w:lineRule="auto"/>
              <w:ind w:right="594"/>
              <w:rPr>
                <w:sz w:val="24"/>
                <w:szCs w:val="24"/>
              </w:rPr>
            </w:pPr>
            <w:r>
              <w:rPr>
                <w:sz w:val="24"/>
                <w:szCs w:val="24"/>
              </w:rPr>
              <w:t xml:space="preserve">          S</w:t>
            </w:r>
          </w:p>
        </w:tc>
        <w:tc>
          <w:tcPr>
            <w:tcW w:w="1370" w:type="dxa"/>
            <w:tcBorders>
              <w:top w:val="nil"/>
            </w:tcBorders>
          </w:tcPr>
          <w:p w:rsidR="00D90024" w:rsidRPr="00564DF5" w:rsidRDefault="00D90024" w:rsidP="009700B2">
            <w:pPr>
              <w:pStyle w:val="TableParagraph"/>
              <w:spacing w:before="115" w:line="276" w:lineRule="auto"/>
              <w:ind w:left="205"/>
              <w:rPr>
                <w:sz w:val="24"/>
                <w:szCs w:val="24"/>
              </w:rPr>
            </w:pPr>
            <w:r>
              <w:rPr>
                <w:sz w:val="24"/>
                <w:szCs w:val="24"/>
              </w:rPr>
              <w:t xml:space="preserve">     SS</w:t>
            </w:r>
          </w:p>
        </w:tc>
      </w:tr>
      <w:tr w:rsidR="00D90024" w:rsidRPr="00564DF5" w:rsidTr="00D90024">
        <w:trPr>
          <w:trHeight w:val="766"/>
        </w:trPr>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455"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p>
        </w:tc>
        <w:tc>
          <w:tcPr>
            <w:tcW w:w="1370" w:type="dxa"/>
            <w:tcBorders>
              <w:bottom w:val="nil"/>
            </w:tcBorders>
          </w:tcPr>
          <w:p w:rsidR="00D90024" w:rsidRPr="00564DF5" w:rsidRDefault="00D90024"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49376" behindDoc="0" locked="0" layoutInCell="1" allowOverlap="1" wp14:anchorId="60589D29" wp14:editId="42922687">
                      <wp:simplePos x="0" y="0"/>
                      <wp:positionH relativeFrom="column">
                        <wp:posOffset>665480</wp:posOffset>
                      </wp:positionH>
                      <wp:positionV relativeFrom="paragraph">
                        <wp:posOffset>-20320</wp:posOffset>
                      </wp:positionV>
                      <wp:extent cx="0" cy="225425"/>
                      <wp:effectExtent l="57150" t="19050" r="76200" b="79375"/>
                      <wp:wrapNone/>
                      <wp:docPr id="62" name="Straight Connector 62"/>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488A6C55" id="Straight Connector 62"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4pt,-1.6pt" to="52.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" strokecolor="windowText" strokeweight="2pt">
                      <v:shadow on="t" color="black" opacity="24903f" origin=",.5" offset="0,.55556mm"/>
                    </v:line>
                  </w:pict>
                </mc:Fallback>
              </mc:AlternateContent>
            </w:r>
          </w:p>
          <w:p w:rsidR="00D90024" w:rsidRPr="00564DF5" w:rsidRDefault="00D90024" w:rsidP="009700B2">
            <w:pPr>
              <w:spacing w:line="276" w:lineRule="auto"/>
              <w:jc w:val="center"/>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78,5%   </w:t>
            </w:r>
            <w:r w:rsidRPr="00564DF5">
              <w:rPr>
                <w:rFonts w:cs="Times New Roman"/>
                <w:sz w:val="24"/>
                <w:szCs w:val="24"/>
                <w:lang w:val="id"/>
              </w:rPr>
              <w:t xml:space="preserve">       </w:t>
            </w:r>
          </w:p>
        </w:tc>
        <w:tc>
          <w:tcPr>
            <w:tcW w:w="1370" w:type="dxa"/>
            <w:tcBorders>
              <w:bottom w:val="nil"/>
            </w:tcBorders>
          </w:tcPr>
          <w:p w:rsidR="00D90024" w:rsidRPr="00564DF5" w:rsidRDefault="00D90024" w:rsidP="009700B2">
            <w:pPr>
              <w:pStyle w:val="TableParagraph"/>
              <w:spacing w:line="276" w:lineRule="auto"/>
              <w:jc w:val="both"/>
              <w:rPr>
                <w:sz w:val="24"/>
                <w:szCs w:val="24"/>
              </w:rPr>
            </w:pPr>
          </w:p>
          <w:p w:rsidR="00D90024" w:rsidRPr="00564DF5" w:rsidRDefault="00D90024" w:rsidP="009700B2">
            <w:pPr>
              <w:spacing w:line="276" w:lineRule="auto"/>
              <w:rPr>
                <w:rFonts w:cs="Times New Roman"/>
                <w:sz w:val="24"/>
                <w:szCs w:val="24"/>
                <w:lang w:val="id"/>
              </w:rPr>
            </w:pPr>
            <w:r>
              <w:rPr>
                <w:rFonts w:cs="Times New Roman"/>
                <w:sz w:val="24"/>
                <w:szCs w:val="24"/>
                <w:lang w:val="id"/>
              </w:rPr>
              <w:t xml:space="preserve"> </w:t>
            </w:r>
          </w:p>
        </w:tc>
      </w:tr>
    </w:tbl>
    <w:p w:rsidR="00D90024" w:rsidRPr="00D90024" w:rsidRDefault="00D90024"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506433" w:rsidRPr="00C5338A" w:rsidRDefault="00950550" w:rsidP="00C5338A">
      <w:pPr>
        <w:spacing w:line="276" w:lineRule="auto"/>
        <w:ind w:firstLine="720"/>
        <w:jc w:val="both"/>
        <w:rPr>
          <w:rFonts w:cs="Times New Roman"/>
          <w:sz w:val="24"/>
          <w:szCs w:val="24"/>
        </w:rPr>
      </w:pPr>
      <w:r w:rsidRPr="00072704">
        <w:rPr>
          <w:rFonts w:cs="Times New Roman"/>
          <w:sz w:val="24"/>
          <w:szCs w:val="24"/>
        </w:rPr>
        <w:t>Berdasarkan tabel 4.</w:t>
      </w:r>
      <w:r w:rsidR="00A701F9">
        <w:rPr>
          <w:rFonts w:cs="Times New Roman"/>
          <w:sz w:val="24"/>
          <w:szCs w:val="24"/>
        </w:rPr>
        <w:t>34</w:t>
      </w:r>
      <w:r w:rsidR="00A15968">
        <w:rPr>
          <w:rFonts w:cs="Times New Roman"/>
          <w:sz w:val="24"/>
          <w:szCs w:val="24"/>
        </w:rPr>
        <w:t xml:space="preserve"> </w:t>
      </w:r>
      <w:r w:rsidRPr="00072704">
        <w:rPr>
          <w:rFonts w:cs="Times New Roman"/>
          <w:sz w:val="24"/>
          <w:szCs w:val="24"/>
        </w:rPr>
        <w:t xml:space="preserve">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sangat setuju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BD3212" w:rsidRPr="00BD3212">
        <w:rPr>
          <w:rFonts w:cs="Times New Roman"/>
          <w:sz w:val="24"/>
          <w:szCs w:val="24"/>
        </w:rPr>
        <w:t>Kondisi di tempat kerja sangat kondusif</w:t>
      </w:r>
      <w:r w:rsidRPr="004A110C">
        <w:rPr>
          <w:rFonts w:cs="Times New Roman"/>
          <w:sz w:val="24"/>
          <w:szCs w:val="24"/>
        </w:rPr>
        <w:t>”</w:t>
      </w:r>
      <w:r w:rsidRPr="00072704">
        <w:rPr>
          <w:rFonts w:cs="Times New Roman"/>
          <w:sz w:val="24"/>
          <w:szCs w:val="24"/>
        </w:rPr>
        <w:t xml:space="preserve"> yaitu sebanyak </w:t>
      </w:r>
      <w:r>
        <w:rPr>
          <w:rFonts w:cs="Times New Roman"/>
          <w:sz w:val="24"/>
          <w:szCs w:val="24"/>
        </w:rPr>
        <w:t xml:space="preserve">6 </w:t>
      </w:r>
      <w:r w:rsidRPr="00072704">
        <w:rPr>
          <w:rFonts w:cs="Times New Roman"/>
          <w:sz w:val="24"/>
          <w:szCs w:val="24"/>
        </w:rPr>
        <w:t>responden (</w:t>
      </w:r>
      <w:r>
        <w:rPr>
          <w:rFonts w:cs="Times New Roman"/>
          <w:sz w:val="24"/>
          <w:szCs w:val="24"/>
        </w:rPr>
        <w:t>9,2%), setuju</w:t>
      </w:r>
      <w:r w:rsidRPr="003635BB">
        <w:rPr>
          <w:rFonts w:cs="Times New Roman"/>
          <w:sz w:val="24"/>
          <w:szCs w:val="24"/>
        </w:rPr>
        <w:t xml:space="preserve"> sebanyak </w:t>
      </w:r>
      <w:r w:rsidR="00BD3212">
        <w:rPr>
          <w:rFonts w:cs="Times New Roman"/>
          <w:sz w:val="24"/>
          <w:szCs w:val="24"/>
        </w:rPr>
        <w:t>51 responden (7</w:t>
      </w:r>
      <w:r>
        <w:rPr>
          <w:rFonts w:cs="Times New Roman"/>
          <w:sz w:val="24"/>
          <w:szCs w:val="24"/>
        </w:rPr>
        <w:t>8</w:t>
      </w:r>
      <w:r w:rsidR="00BD3212">
        <w:rPr>
          <w:rFonts w:cs="Times New Roman"/>
          <w:sz w:val="24"/>
          <w:szCs w:val="24"/>
        </w:rPr>
        <w:t>,5</w:t>
      </w:r>
      <w:r>
        <w:rPr>
          <w:rFonts w:cs="Times New Roman"/>
          <w:sz w:val="24"/>
          <w:szCs w:val="24"/>
        </w:rPr>
        <w:t>%)</w:t>
      </w:r>
      <w:r w:rsidR="00BD3212">
        <w:rPr>
          <w:rFonts w:cs="Times New Roman"/>
          <w:sz w:val="24"/>
          <w:szCs w:val="24"/>
        </w:rPr>
        <w:t xml:space="preserve"> kurang setuju sebanyak 5 responden (7,7%), tidak setuju sebanyak 3 responden (4,6%)</w:t>
      </w:r>
      <w:r>
        <w:rPr>
          <w:rFonts w:cs="Times New Roman"/>
          <w:sz w:val="24"/>
          <w:szCs w:val="24"/>
        </w:rPr>
        <w:t>.</w:t>
      </w:r>
      <w:r w:rsidRPr="00072704">
        <w:rPr>
          <w:rFonts w:cs="Times New Roman"/>
          <w:sz w:val="24"/>
          <w:szCs w:val="24"/>
        </w:rPr>
        <w:t xml:space="preserve"> Total skor yang diperoleh sebesar </w:t>
      </w:r>
      <w:r w:rsidR="00BD3212">
        <w:rPr>
          <w:rFonts w:cs="Times New Roman"/>
          <w:sz w:val="24"/>
          <w:szCs w:val="24"/>
        </w:rPr>
        <w:t>78,5</w:t>
      </w:r>
      <w:r w:rsidRPr="00072704">
        <w:rPr>
          <w:rFonts w:cs="Times New Roman"/>
          <w:sz w:val="24"/>
          <w:szCs w:val="24"/>
        </w:rPr>
        <w:t xml:space="preserve">% yang </w:t>
      </w:r>
      <w:r>
        <w:rPr>
          <w:rFonts w:cs="Times New Roman"/>
          <w:sz w:val="24"/>
          <w:szCs w:val="24"/>
        </w:rPr>
        <w:t>menunjukan bahwa responden setuju dengan pernyataan tersebut.</w:t>
      </w:r>
    </w:p>
    <w:p w:rsidR="00522EBA" w:rsidRPr="00CE65AD" w:rsidRDefault="00A701F9" w:rsidP="00E94970">
      <w:pPr>
        <w:pStyle w:val="Heading5"/>
        <w:jc w:val="center"/>
      </w:pPr>
      <w:r>
        <w:t>Tabel 4.35</w:t>
      </w:r>
      <w:r w:rsidR="00506433">
        <w:t xml:space="preserve"> </w:t>
      </w:r>
      <w:r w:rsidR="00522EBA" w:rsidRPr="00CE65AD">
        <w:t>Rekapitulasi Hasil Ku</w:t>
      </w:r>
      <w:r w:rsidR="00522EBA">
        <w:t>e</w:t>
      </w:r>
      <w:r w:rsidR="00522EBA" w:rsidRPr="00CE65AD">
        <w:t xml:space="preserve">sioner </w:t>
      </w:r>
      <w:r w:rsidR="00522EBA">
        <w:t>Motivasi Kerja</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6434"/>
        <w:gridCol w:w="1277"/>
      </w:tblGrid>
      <w:tr w:rsidR="00522EBA" w:rsidRPr="00CD4941" w:rsidTr="00E7545B">
        <w:trPr>
          <w:trHeight w:val="269"/>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b/>
                <w:sz w:val="20"/>
                <w:szCs w:val="20"/>
                <w:lang w:val="id"/>
              </w:rPr>
            </w:pPr>
            <w:r w:rsidRPr="00561FF6">
              <w:rPr>
                <w:rFonts w:eastAsia="Times New Roman" w:cs="Times New Roman"/>
                <w:b/>
                <w:sz w:val="20"/>
                <w:szCs w:val="20"/>
                <w:lang w:val="id"/>
              </w:rPr>
              <w:t>No</w:t>
            </w:r>
          </w:p>
        </w:tc>
        <w:tc>
          <w:tcPr>
            <w:tcW w:w="6434"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b/>
                <w:sz w:val="20"/>
                <w:szCs w:val="20"/>
                <w:lang w:val="id"/>
              </w:rPr>
            </w:pPr>
            <w:r w:rsidRPr="00561FF6">
              <w:rPr>
                <w:rFonts w:eastAsia="Times New Roman" w:cs="Times New Roman"/>
                <w:b/>
                <w:sz w:val="20"/>
                <w:szCs w:val="20"/>
                <w:lang w:val="id"/>
              </w:rPr>
              <w:t>Pernyataan</w:t>
            </w:r>
          </w:p>
        </w:tc>
        <w:tc>
          <w:tcPr>
            <w:tcW w:w="1277"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b/>
                <w:sz w:val="20"/>
                <w:szCs w:val="20"/>
                <w:lang w:val="id"/>
              </w:rPr>
            </w:pPr>
            <w:r w:rsidRPr="00561FF6">
              <w:rPr>
                <w:rFonts w:eastAsia="Times New Roman" w:cs="Times New Roman"/>
                <w:b/>
                <w:sz w:val="20"/>
                <w:szCs w:val="20"/>
                <w:lang w:val="id"/>
              </w:rPr>
              <w:t xml:space="preserve">Total Responden </w:t>
            </w:r>
          </w:p>
        </w:tc>
      </w:tr>
      <w:tr w:rsidR="00522EBA" w:rsidRPr="00CD4941" w:rsidTr="001D131C">
        <w:trPr>
          <w:trHeight w:val="299"/>
        </w:trPr>
        <w:tc>
          <w:tcPr>
            <w:tcW w:w="8222" w:type="dxa"/>
            <w:gridSpan w:val="3"/>
          </w:tcPr>
          <w:p w:rsidR="00522EBA" w:rsidRPr="00561FF6" w:rsidRDefault="00522EBA" w:rsidP="009700B2">
            <w:pPr>
              <w:tabs>
                <w:tab w:val="left" w:pos="1802"/>
                <w:tab w:val="left" w:pos="2988"/>
                <w:tab w:val="left" w:pos="4688"/>
                <w:tab w:val="left" w:pos="6226"/>
                <w:tab w:val="left" w:pos="8039"/>
              </w:tabs>
              <w:spacing w:line="276" w:lineRule="auto"/>
              <w:rPr>
                <w:rFonts w:eastAsia="Times New Roman" w:cs="Times New Roman"/>
                <w:b/>
                <w:sz w:val="20"/>
                <w:szCs w:val="20"/>
                <w:lang w:val="id"/>
              </w:rPr>
            </w:pPr>
            <w:r w:rsidRPr="00561FF6">
              <w:rPr>
                <w:rFonts w:eastAsia="Times New Roman" w:cs="Times New Roman"/>
                <w:b/>
                <w:sz w:val="20"/>
                <w:szCs w:val="20"/>
              </w:rPr>
              <w:t>Pekerjaan itu sendiri</w:t>
            </w:r>
            <w:r w:rsidRPr="00561FF6">
              <w:rPr>
                <w:rFonts w:eastAsia="Times New Roman" w:cs="Times New Roman"/>
                <w:b/>
                <w:sz w:val="20"/>
                <w:szCs w:val="20"/>
                <w:lang w:val="id"/>
              </w:rPr>
              <w:t xml:space="preserve"> </w:t>
            </w:r>
          </w:p>
        </w:tc>
      </w:tr>
      <w:tr w:rsidR="00522EBA" w:rsidRPr="00CD4941" w:rsidTr="00E7545B">
        <w:trPr>
          <w:trHeight w:val="129"/>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
              </w:rPr>
              <w:t>1.</w:t>
            </w:r>
          </w:p>
        </w:tc>
        <w:tc>
          <w:tcPr>
            <w:tcW w:w="6434" w:type="dxa"/>
          </w:tcPr>
          <w:p w:rsidR="00522EBA" w:rsidRPr="00561FF6" w:rsidRDefault="00646515" w:rsidP="009700B2">
            <w:pPr>
              <w:spacing w:line="276" w:lineRule="auto"/>
              <w:ind w:left="252" w:hanging="252"/>
              <w:rPr>
                <w:rFonts w:cs="Times New Roman"/>
                <w:sz w:val="20"/>
                <w:szCs w:val="20"/>
              </w:rPr>
            </w:pPr>
            <w:r w:rsidRPr="00646515">
              <w:rPr>
                <w:rFonts w:cs="Times New Roman"/>
                <w:sz w:val="20"/>
                <w:szCs w:val="20"/>
              </w:rPr>
              <w:t>Pegawai</w:t>
            </w:r>
            <w:r w:rsidR="00522EBA" w:rsidRPr="00561FF6">
              <w:rPr>
                <w:rFonts w:cs="Times New Roman"/>
                <w:sz w:val="20"/>
                <w:szCs w:val="20"/>
              </w:rPr>
              <w:t xml:space="preserve"> mempunyai keahlian dalam  pekerjaan</w:t>
            </w:r>
          </w:p>
        </w:tc>
        <w:tc>
          <w:tcPr>
            <w:tcW w:w="1277"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ID"/>
              </w:rPr>
            </w:pPr>
            <w:r w:rsidRPr="00561FF6">
              <w:rPr>
                <w:rFonts w:eastAsia="Times New Roman" w:cs="Times New Roman"/>
                <w:sz w:val="20"/>
                <w:szCs w:val="20"/>
                <w:lang w:val="id-ID"/>
              </w:rPr>
              <w:t>79,1%</w:t>
            </w:r>
          </w:p>
        </w:tc>
      </w:tr>
      <w:tr w:rsidR="00522EBA" w:rsidRPr="00CD4941" w:rsidTr="00E7545B">
        <w:trPr>
          <w:trHeight w:val="263"/>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
              </w:rPr>
              <w:lastRenderedPageBreak/>
              <w:t>2.</w:t>
            </w:r>
          </w:p>
        </w:tc>
        <w:tc>
          <w:tcPr>
            <w:tcW w:w="6434" w:type="dxa"/>
          </w:tcPr>
          <w:p w:rsidR="00522EBA" w:rsidRPr="00561FF6" w:rsidRDefault="00646515" w:rsidP="009700B2">
            <w:pPr>
              <w:spacing w:line="276" w:lineRule="auto"/>
              <w:ind w:left="252" w:hanging="252"/>
              <w:rPr>
                <w:rFonts w:cs="Times New Roman"/>
                <w:sz w:val="20"/>
                <w:szCs w:val="20"/>
              </w:rPr>
            </w:pPr>
            <w:r w:rsidRPr="00646515">
              <w:rPr>
                <w:rFonts w:cs="Times New Roman"/>
                <w:sz w:val="20"/>
                <w:szCs w:val="20"/>
              </w:rPr>
              <w:t>Pegawai</w:t>
            </w:r>
            <w:r w:rsidR="00522EBA" w:rsidRPr="00561FF6">
              <w:rPr>
                <w:rFonts w:cs="Times New Roman"/>
                <w:sz w:val="20"/>
                <w:szCs w:val="20"/>
              </w:rPr>
              <w:t xml:space="preserve"> memiliki keterampilan dalam bekerja</w:t>
            </w:r>
          </w:p>
        </w:tc>
        <w:tc>
          <w:tcPr>
            <w:tcW w:w="1277" w:type="dxa"/>
          </w:tcPr>
          <w:p w:rsidR="00522EBA" w:rsidRPr="00561FF6" w:rsidRDefault="007154C0"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
              </w:rPr>
              <w:t>77,5</w:t>
            </w:r>
            <w:r w:rsidR="00522EBA" w:rsidRPr="00561FF6">
              <w:rPr>
                <w:rFonts w:eastAsia="Times New Roman" w:cs="Times New Roman"/>
                <w:sz w:val="20"/>
                <w:szCs w:val="20"/>
                <w:lang w:val="id"/>
              </w:rPr>
              <w:t>%</w:t>
            </w:r>
          </w:p>
        </w:tc>
      </w:tr>
      <w:tr w:rsidR="00522EBA" w:rsidRPr="00CD4941" w:rsidTr="00E7545B">
        <w:trPr>
          <w:trHeight w:val="539"/>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
              </w:rPr>
              <w:t>3.</w:t>
            </w:r>
          </w:p>
        </w:tc>
        <w:tc>
          <w:tcPr>
            <w:tcW w:w="6434" w:type="dxa"/>
          </w:tcPr>
          <w:p w:rsidR="00522EBA" w:rsidRPr="00561FF6" w:rsidRDefault="00522EBA" w:rsidP="009700B2">
            <w:pPr>
              <w:pStyle w:val="ListParagraph"/>
              <w:spacing w:line="276" w:lineRule="auto"/>
              <w:ind w:left="0"/>
              <w:rPr>
                <w:sz w:val="20"/>
                <w:szCs w:val="20"/>
              </w:rPr>
            </w:pPr>
            <w:r w:rsidRPr="00561FF6">
              <w:rPr>
                <w:sz w:val="20"/>
                <w:szCs w:val="20"/>
              </w:rPr>
              <w:t xml:space="preserve">Sa </w:t>
            </w:r>
            <w:r w:rsidR="007154C0" w:rsidRPr="00561FF6">
              <w:rPr>
                <w:sz w:val="20"/>
                <w:szCs w:val="20"/>
              </w:rPr>
              <w:t xml:space="preserve"> </w:t>
            </w:r>
            <w:r w:rsidR="00646515" w:rsidRPr="00646515">
              <w:rPr>
                <w:sz w:val="20"/>
                <w:szCs w:val="20"/>
              </w:rPr>
              <w:t>Pegawai</w:t>
            </w:r>
            <w:r w:rsidRPr="00561FF6">
              <w:rPr>
                <w:sz w:val="20"/>
                <w:szCs w:val="20"/>
              </w:rPr>
              <w:t xml:space="preserve"> suka dengan pekerjaan yang menantang</w:t>
            </w:r>
          </w:p>
        </w:tc>
        <w:tc>
          <w:tcPr>
            <w:tcW w:w="1277" w:type="dxa"/>
          </w:tcPr>
          <w:p w:rsidR="00522EBA" w:rsidRPr="00561FF6" w:rsidRDefault="00634A6E"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Pr>
                <w:rFonts w:eastAsia="Times New Roman" w:cs="Times New Roman"/>
                <w:sz w:val="20"/>
                <w:szCs w:val="20"/>
                <w:lang w:val="id"/>
              </w:rPr>
              <w:t>76,6</w:t>
            </w:r>
            <w:r w:rsidR="00522EBA" w:rsidRPr="00561FF6">
              <w:rPr>
                <w:rFonts w:eastAsia="Times New Roman" w:cs="Times New Roman"/>
                <w:sz w:val="20"/>
                <w:szCs w:val="20"/>
                <w:lang w:val="id"/>
              </w:rPr>
              <w:t>%</w:t>
            </w:r>
          </w:p>
        </w:tc>
      </w:tr>
      <w:tr w:rsidR="00522EBA" w:rsidRPr="00CD4941" w:rsidTr="00E7545B">
        <w:trPr>
          <w:trHeight w:val="264"/>
        </w:trPr>
        <w:tc>
          <w:tcPr>
            <w:tcW w:w="8222" w:type="dxa"/>
            <w:gridSpan w:val="3"/>
          </w:tcPr>
          <w:p w:rsidR="00522EBA" w:rsidRPr="00561FF6" w:rsidRDefault="00522EBA" w:rsidP="00CD205E">
            <w:pPr>
              <w:tabs>
                <w:tab w:val="left" w:pos="2891"/>
                <w:tab w:val="left" w:pos="6226"/>
                <w:tab w:val="left" w:pos="7121"/>
                <w:tab w:val="left" w:pos="7211"/>
                <w:tab w:val="left" w:pos="8039"/>
              </w:tabs>
              <w:spacing w:line="276" w:lineRule="auto"/>
              <w:ind w:right="-108"/>
              <w:jc w:val="center"/>
              <w:rPr>
                <w:rFonts w:eastAsia="Times New Roman" w:cs="Times New Roman"/>
                <w:b/>
                <w:sz w:val="20"/>
                <w:szCs w:val="20"/>
                <w:lang w:val="id"/>
              </w:rPr>
            </w:pPr>
            <w:r w:rsidRPr="00561FF6">
              <w:rPr>
                <w:rFonts w:eastAsia="Times New Roman" w:cs="Times New Roman"/>
                <w:b/>
                <w:sz w:val="20"/>
                <w:szCs w:val="20"/>
                <w:lang w:val="id"/>
              </w:rPr>
              <w:t xml:space="preserve">                                    </w:t>
            </w:r>
            <w:r w:rsidR="00CD205E">
              <w:rPr>
                <w:rFonts w:eastAsia="Times New Roman" w:cs="Times New Roman"/>
                <w:b/>
                <w:sz w:val="20"/>
                <w:szCs w:val="20"/>
                <w:lang w:val="id-ID"/>
              </w:rPr>
              <w:t xml:space="preserve">     </w:t>
            </w:r>
            <w:r w:rsidR="00CD205E">
              <w:rPr>
                <w:rFonts w:eastAsia="Times New Roman" w:cs="Times New Roman"/>
                <w:b/>
                <w:sz w:val="20"/>
                <w:szCs w:val="20"/>
              </w:rPr>
              <w:t xml:space="preserve">    </w:t>
            </w:r>
            <w:r w:rsidRPr="00561FF6">
              <w:rPr>
                <w:rFonts w:eastAsia="Times New Roman" w:cs="Times New Roman"/>
                <w:b/>
                <w:sz w:val="20"/>
                <w:szCs w:val="20"/>
                <w:lang w:val="id"/>
              </w:rPr>
              <w:t xml:space="preserve">Rata – Rata                                </w:t>
            </w:r>
            <w:r w:rsidRPr="00561FF6">
              <w:rPr>
                <w:rFonts w:eastAsia="Times New Roman" w:cs="Times New Roman"/>
                <w:b/>
                <w:sz w:val="20"/>
                <w:szCs w:val="20"/>
                <w:lang w:val="id-ID"/>
              </w:rPr>
              <w:t xml:space="preserve">              </w:t>
            </w:r>
            <w:r w:rsidR="006F1A5F">
              <w:rPr>
                <w:rFonts w:eastAsia="Times New Roman" w:cs="Times New Roman"/>
                <w:b/>
                <w:sz w:val="20"/>
                <w:szCs w:val="20"/>
              </w:rPr>
              <w:t xml:space="preserve">             </w:t>
            </w:r>
            <w:r w:rsidRPr="00561FF6">
              <w:rPr>
                <w:rFonts w:eastAsia="Times New Roman" w:cs="Times New Roman"/>
                <w:b/>
                <w:sz w:val="20"/>
                <w:szCs w:val="20"/>
                <w:lang w:val="id-ID"/>
              </w:rPr>
              <w:t xml:space="preserve"> </w:t>
            </w:r>
            <w:r w:rsidRPr="00561FF6">
              <w:rPr>
                <w:rFonts w:eastAsia="Times New Roman" w:cs="Times New Roman"/>
                <w:b/>
                <w:sz w:val="20"/>
                <w:szCs w:val="20"/>
                <w:lang w:val="id"/>
              </w:rPr>
              <w:t xml:space="preserve"> </w:t>
            </w:r>
            <w:r w:rsidR="00CD205E">
              <w:rPr>
                <w:rFonts w:eastAsia="Times New Roman" w:cs="Times New Roman"/>
                <w:b/>
                <w:sz w:val="20"/>
                <w:szCs w:val="20"/>
                <w:lang w:val="id"/>
              </w:rPr>
              <w:t xml:space="preserve">               </w:t>
            </w:r>
            <w:r w:rsidR="00634A6E">
              <w:rPr>
                <w:rFonts w:eastAsia="Times New Roman" w:cs="Times New Roman"/>
                <w:b/>
                <w:sz w:val="20"/>
                <w:szCs w:val="20"/>
                <w:lang w:val="id-ID"/>
              </w:rPr>
              <w:t>77,7</w:t>
            </w:r>
            <w:r w:rsidRPr="00561FF6">
              <w:rPr>
                <w:rFonts w:eastAsia="Times New Roman" w:cs="Times New Roman"/>
                <w:b/>
                <w:sz w:val="20"/>
                <w:szCs w:val="20"/>
                <w:lang w:val="id"/>
              </w:rPr>
              <w:t>%</w:t>
            </w:r>
          </w:p>
        </w:tc>
      </w:tr>
      <w:tr w:rsidR="00522EBA" w:rsidRPr="00CD4941" w:rsidTr="00E7545B">
        <w:trPr>
          <w:trHeight w:val="256"/>
        </w:trPr>
        <w:tc>
          <w:tcPr>
            <w:tcW w:w="8222" w:type="dxa"/>
            <w:gridSpan w:val="3"/>
          </w:tcPr>
          <w:p w:rsidR="00522EBA" w:rsidRPr="00561FF6" w:rsidRDefault="007154C0" w:rsidP="009700B2">
            <w:pPr>
              <w:tabs>
                <w:tab w:val="left" w:pos="1802"/>
                <w:tab w:val="left" w:pos="2988"/>
                <w:tab w:val="left" w:pos="4688"/>
                <w:tab w:val="left" w:pos="6226"/>
                <w:tab w:val="left" w:pos="8039"/>
              </w:tabs>
              <w:spacing w:line="276" w:lineRule="auto"/>
              <w:rPr>
                <w:rFonts w:eastAsia="Times New Roman" w:cs="Times New Roman"/>
                <w:b/>
                <w:sz w:val="20"/>
                <w:szCs w:val="20"/>
                <w:lang w:val="id"/>
              </w:rPr>
            </w:pPr>
            <w:r w:rsidRPr="00561FF6">
              <w:rPr>
                <w:rFonts w:eastAsia="Times New Roman" w:cs="Times New Roman"/>
                <w:b/>
                <w:sz w:val="20"/>
                <w:szCs w:val="20"/>
                <w:lang w:val="id"/>
              </w:rPr>
              <w:t>Kemajuan</w:t>
            </w:r>
          </w:p>
        </w:tc>
      </w:tr>
      <w:tr w:rsidR="00522EBA" w:rsidRPr="00CD4941" w:rsidTr="00E7545B">
        <w:trPr>
          <w:trHeight w:val="247"/>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
              </w:rPr>
              <w:t>4.</w:t>
            </w:r>
          </w:p>
        </w:tc>
        <w:tc>
          <w:tcPr>
            <w:tcW w:w="6434" w:type="dxa"/>
          </w:tcPr>
          <w:p w:rsidR="00522EBA" w:rsidRPr="00561FF6" w:rsidRDefault="007154C0" w:rsidP="009700B2">
            <w:pPr>
              <w:spacing w:line="276" w:lineRule="auto"/>
              <w:rPr>
                <w:rFonts w:cs="Times New Roman"/>
                <w:sz w:val="20"/>
                <w:szCs w:val="20"/>
              </w:rPr>
            </w:pPr>
            <w:r w:rsidRPr="00561FF6">
              <w:rPr>
                <w:rFonts w:cs="Times New Roman"/>
                <w:sz w:val="20"/>
                <w:szCs w:val="20"/>
              </w:rPr>
              <w:t xml:space="preserve">Kesempatan bagi pegawai untuk mengikuti Pendidikan dan pelatihan </w:t>
            </w:r>
          </w:p>
        </w:tc>
        <w:tc>
          <w:tcPr>
            <w:tcW w:w="1277" w:type="dxa"/>
          </w:tcPr>
          <w:p w:rsidR="00522EBA" w:rsidRPr="00561FF6" w:rsidRDefault="007154C0"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
              </w:rPr>
              <w:t>79,1</w:t>
            </w:r>
            <w:r w:rsidR="00522EBA" w:rsidRPr="00561FF6">
              <w:rPr>
                <w:rFonts w:eastAsia="Times New Roman" w:cs="Times New Roman"/>
                <w:sz w:val="20"/>
                <w:szCs w:val="20"/>
                <w:lang w:val="id"/>
              </w:rPr>
              <w:t>%</w:t>
            </w:r>
          </w:p>
        </w:tc>
      </w:tr>
      <w:tr w:rsidR="00522EBA" w:rsidRPr="00CD4941" w:rsidTr="00E7545B">
        <w:trPr>
          <w:trHeight w:val="84"/>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
              </w:rPr>
              <w:t>5.</w:t>
            </w:r>
          </w:p>
        </w:tc>
        <w:tc>
          <w:tcPr>
            <w:tcW w:w="6434" w:type="dxa"/>
          </w:tcPr>
          <w:p w:rsidR="00522EBA" w:rsidRPr="00561FF6" w:rsidRDefault="007154C0" w:rsidP="009700B2">
            <w:pPr>
              <w:spacing w:line="276" w:lineRule="auto"/>
              <w:rPr>
                <w:sz w:val="20"/>
                <w:szCs w:val="20"/>
              </w:rPr>
            </w:pPr>
            <w:r w:rsidRPr="00561FF6">
              <w:rPr>
                <w:sz w:val="20"/>
                <w:szCs w:val="20"/>
              </w:rPr>
              <w:t xml:space="preserve">Jabatan yang </w:t>
            </w:r>
            <w:r w:rsidR="00646515" w:rsidRPr="00646515">
              <w:rPr>
                <w:rFonts w:cs="Times New Roman"/>
                <w:sz w:val="20"/>
                <w:szCs w:val="20"/>
              </w:rPr>
              <w:t>Pegawai</w:t>
            </w:r>
            <w:r w:rsidRPr="00561FF6">
              <w:rPr>
                <w:sz w:val="20"/>
                <w:szCs w:val="20"/>
              </w:rPr>
              <w:t xml:space="preserve"> miliki dapat  memotivasi dalam bekerja </w:t>
            </w:r>
          </w:p>
        </w:tc>
        <w:tc>
          <w:tcPr>
            <w:tcW w:w="1277"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ID"/>
              </w:rPr>
              <w:t>8</w:t>
            </w:r>
            <w:r w:rsidR="007154C0" w:rsidRPr="00561FF6">
              <w:rPr>
                <w:rFonts w:eastAsia="Times New Roman" w:cs="Times New Roman"/>
                <w:sz w:val="20"/>
                <w:szCs w:val="20"/>
                <w:lang w:val="id-ID"/>
              </w:rPr>
              <w:t>2,4</w:t>
            </w:r>
            <w:r w:rsidRPr="00561FF6">
              <w:rPr>
                <w:rFonts w:eastAsia="Times New Roman" w:cs="Times New Roman"/>
                <w:sz w:val="20"/>
                <w:szCs w:val="20"/>
                <w:lang w:val="id"/>
              </w:rPr>
              <w:t>%</w:t>
            </w:r>
          </w:p>
        </w:tc>
      </w:tr>
      <w:tr w:rsidR="00522EBA" w:rsidRPr="00CD4941" w:rsidTr="001D131C">
        <w:trPr>
          <w:trHeight w:val="421"/>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
              </w:rPr>
              <w:t>6.</w:t>
            </w:r>
          </w:p>
        </w:tc>
        <w:tc>
          <w:tcPr>
            <w:tcW w:w="6434" w:type="dxa"/>
          </w:tcPr>
          <w:p w:rsidR="007154C0" w:rsidRPr="00561FF6" w:rsidRDefault="007154C0" w:rsidP="009700B2">
            <w:pPr>
              <w:spacing w:line="276" w:lineRule="auto"/>
              <w:rPr>
                <w:sz w:val="20"/>
                <w:szCs w:val="20"/>
              </w:rPr>
            </w:pPr>
            <w:r w:rsidRPr="00561FF6">
              <w:rPr>
                <w:rFonts w:cs="Times New Roman"/>
                <w:sz w:val="20"/>
                <w:szCs w:val="20"/>
              </w:rPr>
              <w:t xml:space="preserve">Bekerja di instansi membuat kemampuan dan keterampilan </w:t>
            </w:r>
            <w:r w:rsidR="00646515" w:rsidRPr="00646515">
              <w:rPr>
                <w:rFonts w:cs="Times New Roman"/>
                <w:sz w:val="20"/>
                <w:szCs w:val="20"/>
              </w:rPr>
              <w:t>Pegawai</w:t>
            </w:r>
            <w:r w:rsidRPr="00561FF6">
              <w:rPr>
                <w:rFonts w:cs="Times New Roman"/>
                <w:sz w:val="20"/>
                <w:szCs w:val="20"/>
              </w:rPr>
              <w:t xml:space="preserve"> berkembang </w:t>
            </w:r>
          </w:p>
        </w:tc>
        <w:tc>
          <w:tcPr>
            <w:tcW w:w="1277"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
              </w:rPr>
              <w:t>8</w:t>
            </w:r>
            <w:r w:rsidR="007154C0" w:rsidRPr="00561FF6">
              <w:rPr>
                <w:rFonts w:eastAsia="Times New Roman" w:cs="Times New Roman"/>
                <w:sz w:val="20"/>
                <w:szCs w:val="20"/>
                <w:lang w:val="id"/>
              </w:rPr>
              <w:t>2,1</w:t>
            </w:r>
            <w:r w:rsidRPr="00561FF6">
              <w:rPr>
                <w:rFonts w:eastAsia="Times New Roman" w:cs="Times New Roman"/>
                <w:sz w:val="20"/>
                <w:szCs w:val="20"/>
                <w:lang w:val="id"/>
              </w:rPr>
              <w:t>%</w:t>
            </w:r>
          </w:p>
        </w:tc>
      </w:tr>
      <w:tr w:rsidR="00522EBA" w:rsidRPr="00CD4941" w:rsidTr="001D131C">
        <w:trPr>
          <w:trHeight w:val="411"/>
        </w:trPr>
        <w:tc>
          <w:tcPr>
            <w:tcW w:w="8222" w:type="dxa"/>
            <w:gridSpan w:val="3"/>
          </w:tcPr>
          <w:p w:rsidR="00522EBA" w:rsidRPr="00561FF6" w:rsidRDefault="00522EBA" w:rsidP="00CD205E">
            <w:pPr>
              <w:tabs>
                <w:tab w:val="left" w:pos="1802"/>
                <w:tab w:val="left" w:pos="2711"/>
                <w:tab w:val="left" w:pos="4688"/>
                <w:tab w:val="left" w:pos="6226"/>
                <w:tab w:val="left" w:pos="8039"/>
              </w:tabs>
              <w:spacing w:line="276" w:lineRule="auto"/>
              <w:rPr>
                <w:rFonts w:eastAsia="Times New Roman" w:cs="Times New Roman"/>
                <w:b/>
                <w:sz w:val="20"/>
                <w:szCs w:val="20"/>
                <w:lang w:val="id"/>
              </w:rPr>
            </w:pPr>
            <w:r w:rsidRPr="00561FF6">
              <w:rPr>
                <w:rFonts w:eastAsia="Times New Roman" w:cs="Times New Roman"/>
                <w:b/>
                <w:sz w:val="20"/>
                <w:szCs w:val="20"/>
                <w:lang w:val="id"/>
              </w:rPr>
              <w:t xml:space="preserve">                                     </w:t>
            </w:r>
            <w:r w:rsidRPr="00561FF6">
              <w:rPr>
                <w:rFonts w:eastAsia="Times New Roman" w:cs="Times New Roman"/>
                <w:b/>
                <w:sz w:val="20"/>
                <w:szCs w:val="20"/>
                <w:lang w:val="id-ID"/>
              </w:rPr>
              <w:t xml:space="preserve">                </w:t>
            </w:r>
            <w:r w:rsidRPr="00561FF6">
              <w:rPr>
                <w:rFonts w:eastAsia="Times New Roman" w:cs="Times New Roman"/>
                <w:b/>
                <w:sz w:val="20"/>
                <w:szCs w:val="20"/>
                <w:lang w:val="id"/>
              </w:rPr>
              <w:t xml:space="preserve">Rata – Rata                     </w:t>
            </w:r>
            <w:r w:rsidRPr="00561FF6">
              <w:rPr>
                <w:rFonts w:eastAsia="Times New Roman" w:cs="Times New Roman"/>
                <w:b/>
                <w:sz w:val="20"/>
                <w:szCs w:val="20"/>
                <w:lang w:val="id-ID"/>
              </w:rPr>
              <w:t xml:space="preserve">      </w:t>
            </w:r>
            <w:r w:rsidRPr="00561FF6">
              <w:rPr>
                <w:rFonts w:eastAsia="Times New Roman" w:cs="Times New Roman"/>
                <w:b/>
                <w:sz w:val="20"/>
                <w:szCs w:val="20"/>
                <w:lang w:val="id"/>
              </w:rPr>
              <w:t xml:space="preserve">                 </w:t>
            </w:r>
            <w:r w:rsidR="009559CA">
              <w:rPr>
                <w:rFonts w:eastAsia="Times New Roman" w:cs="Times New Roman"/>
                <w:b/>
                <w:sz w:val="20"/>
                <w:szCs w:val="20"/>
                <w:lang w:val="id"/>
              </w:rPr>
              <w:t xml:space="preserve">               </w:t>
            </w:r>
            <w:r w:rsidRPr="00561FF6">
              <w:rPr>
                <w:rFonts w:eastAsia="Times New Roman" w:cs="Times New Roman"/>
                <w:b/>
                <w:sz w:val="20"/>
                <w:szCs w:val="20"/>
                <w:lang w:val="id"/>
              </w:rPr>
              <w:t xml:space="preserve">   </w:t>
            </w:r>
            <w:r w:rsidR="00CD205E">
              <w:rPr>
                <w:rFonts w:eastAsia="Times New Roman" w:cs="Times New Roman"/>
                <w:b/>
                <w:sz w:val="20"/>
                <w:szCs w:val="20"/>
                <w:lang w:val="id"/>
              </w:rPr>
              <w:t xml:space="preserve">        </w:t>
            </w:r>
            <w:r w:rsidR="007154C0" w:rsidRPr="00561FF6">
              <w:rPr>
                <w:rFonts w:eastAsia="Times New Roman" w:cs="Times New Roman"/>
                <w:b/>
                <w:sz w:val="20"/>
                <w:szCs w:val="20"/>
                <w:lang w:val="id-ID"/>
              </w:rPr>
              <w:t>81,2</w:t>
            </w:r>
            <w:r w:rsidRPr="00561FF6">
              <w:rPr>
                <w:rFonts w:eastAsia="Times New Roman" w:cs="Times New Roman"/>
                <w:b/>
                <w:sz w:val="20"/>
                <w:szCs w:val="20"/>
                <w:lang w:val="id"/>
              </w:rPr>
              <w:t>%</w:t>
            </w:r>
          </w:p>
        </w:tc>
      </w:tr>
      <w:tr w:rsidR="00522EBA" w:rsidRPr="00CD4941" w:rsidTr="001D131C">
        <w:trPr>
          <w:trHeight w:val="299"/>
        </w:trPr>
        <w:tc>
          <w:tcPr>
            <w:tcW w:w="8222" w:type="dxa"/>
            <w:gridSpan w:val="3"/>
          </w:tcPr>
          <w:p w:rsidR="00522EBA" w:rsidRPr="00561FF6" w:rsidRDefault="007154C0" w:rsidP="009700B2">
            <w:pPr>
              <w:tabs>
                <w:tab w:val="left" w:pos="1802"/>
                <w:tab w:val="left" w:pos="2988"/>
                <w:tab w:val="left" w:pos="4688"/>
                <w:tab w:val="left" w:pos="6226"/>
                <w:tab w:val="left" w:pos="8039"/>
              </w:tabs>
              <w:spacing w:line="276" w:lineRule="auto"/>
              <w:rPr>
                <w:rFonts w:eastAsia="Times New Roman" w:cs="Times New Roman"/>
                <w:b/>
                <w:sz w:val="20"/>
                <w:szCs w:val="20"/>
                <w:lang w:val="id-ID"/>
              </w:rPr>
            </w:pPr>
            <w:r w:rsidRPr="00561FF6">
              <w:rPr>
                <w:rFonts w:cs="Times New Roman"/>
                <w:b/>
                <w:sz w:val="20"/>
                <w:szCs w:val="20"/>
              </w:rPr>
              <w:t>Tanggung jawab</w:t>
            </w:r>
          </w:p>
        </w:tc>
      </w:tr>
      <w:tr w:rsidR="00522EBA" w:rsidRPr="00CD4941" w:rsidTr="001D131C">
        <w:trPr>
          <w:trHeight w:val="535"/>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
              </w:rPr>
              <w:t>7.</w:t>
            </w:r>
          </w:p>
        </w:tc>
        <w:tc>
          <w:tcPr>
            <w:tcW w:w="6434" w:type="dxa"/>
          </w:tcPr>
          <w:p w:rsidR="00522EBA" w:rsidRPr="00561FF6" w:rsidRDefault="00646515" w:rsidP="009700B2">
            <w:pPr>
              <w:spacing w:line="276" w:lineRule="auto"/>
              <w:ind w:left="252" w:hanging="252"/>
              <w:rPr>
                <w:rFonts w:cs="Times New Roman"/>
                <w:sz w:val="20"/>
                <w:szCs w:val="20"/>
              </w:rPr>
            </w:pPr>
            <w:r w:rsidRPr="00646515">
              <w:rPr>
                <w:rFonts w:cs="Times New Roman"/>
                <w:sz w:val="20"/>
                <w:szCs w:val="20"/>
              </w:rPr>
              <w:t>Pegawai</w:t>
            </w:r>
            <w:r w:rsidR="007154C0" w:rsidRPr="00561FF6">
              <w:rPr>
                <w:rFonts w:cs="Times New Roman"/>
                <w:sz w:val="20"/>
                <w:szCs w:val="20"/>
              </w:rPr>
              <w:t xml:space="preserve"> memiliki tanggung j</w:t>
            </w:r>
            <w:r w:rsidR="00E34864" w:rsidRPr="00561FF6">
              <w:rPr>
                <w:rFonts w:cs="Times New Roman"/>
                <w:sz w:val="20"/>
                <w:szCs w:val="20"/>
              </w:rPr>
              <w:t>awab terhadap pekerjaan tersebut</w:t>
            </w:r>
          </w:p>
        </w:tc>
        <w:tc>
          <w:tcPr>
            <w:tcW w:w="1277"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
              </w:rPr>
              <w:t>8</w:t>
            </w:r>
            <w:r w:rsidR="007154C0" w:rsidRPr="00561FF6">
              <w:rPr>
                <w:rFonts w:eastAsia="Times New Roman" w:cs="Times New Roman"/>
                <w:sz w:val="20"/>
                <w:szCs w:val="20"/>
                <w:lang w:val="id-ID"/>
              </w:rPr>
              <w:t>3,3</w:t>
            </w:r>
            <w:r w:rsidRPr="00561FF6">
              <w:rPr>
                <w:rFonts w:eastAsia="Times New Roman" w:cs="Times New Roman"/>
                <w:sz w:val="20"/>
                <w:szCs w:val="20"/>
                <w:lang w:val="id"/>
              </w:rPr>
              <w:t>%</w:t>
            </w:r>
          </w:p>
        </w:tc>
      </w:tr>
      <w:tr w:rsidR="00522EBA" w:rsidRPr="00CD4941" w:rsidTr="00E7545B">
        <w:trPr>
          <w:trHeight w:val="139"/>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ID"/>
              </w:rPr>
            </w:pPr>
            <w:r w:rsidRPr="00561FF6">
              <w:rPr>
                <w:rFonts w:eastAsia="Times New Roman" w:cs="Times New Roman"/>
                <w:sz w:val="20"/>
                <w:szCs w:val="20"/>
                <w:lang w:val="id"/>
              </w:rPr>
              <w:t>8.</w:t>
            </w:r>
          </w:p>
        </w:tc>
        <w:tc>
          <w:tcPr>
            <w:tcW w:w="6434" w:type="dxa"/>
          </w:tcPr>
          <w:p w:rsidR="00522EBA" w:rsidRPr="00561FF6" w:rsidRDefault="00646515" w:rsidP="009700B2">
            <w:pPr>
              <w:spacing w:line="276" w:lineRule="auto"/>
              <w:ind w:left="252" w:hanging="252"/>
              <w:rPr>
                <w:rFonts w:cs="Times New Roman"/>
                <w:sz w:val="20"/>
                <w:szCs w:val="20"/>
              </w:rPr>
            </w:pPr>
            <w:r w:rsidRPr="00646515">
              <w:rPr>
                <w:rFonts w:cs="Times New Roman"/>
                <w:sz w:val="20"/>
                <w:szCs w:val="20"/>
              </w:rPr>
              <w:t>Pegawai</w:t>
            </w:r>
            <w:r w:rsidR="007154C0" w:rsidRPr="00561FF6">
              <w:rPr>
                <w:rFonts w:cs="Times New Roman"/>
                <w:sz w:val="20"/>
                <w:szCs w:val="20"/>
              </w:rPr>
              <w:t xml:space="preserve"> menyelesaikan pekerjaan dengan tepat waktu</w:t>
            </w:r>
          </w:p>
        </w:tc>
        <w:tc>
          <w:tcPr>
            <w:tcW w:w="1277"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ID"/>
              </w:rPr>
              <w:t>82</w:t>
            </w:r>
            <w:r w:rsidRPr="00561FF6">
              <w:rPr>
                <w:rFonts w:eastAsia="Times New Roman" w:cs="Times New Roman"/>
                <w:sz w:val="20"/>
                <w:szCs w:val="20"/>
                <w:lang w:val="id"/>
              </w:rPr>
              <w:t>,</w:t>
            </w:r>
            <w:r w:rsidR="007154C0" w:rsidRPr="00561FF6">
              <w:rPr>
                <w:rFonts w:eastAsia="Times New Roman" w:cs="Times New Roman"/>
                <w:sz w:val="20"/>
                <w:szCs w:val="20"/>
                <w:lang w:val="id-ID"/>
              </w:rPr>
              <w:t>4</w:t>
            </w:r>
            <w:r w:rsidRPr="00561FF6">
              <w:rPr>
                <w:rFonts w:eastAsia="Times New Roman" w:cs="Times New Roman"/>
                <w:sz w:val="20"/>
                <w:szCs w:val="20"/>
                <w:lang w:val="id"/>
              </w:rPr>
              <w:t>%</w:t>
            </w:r>
          </w:p>
        </w:tc>
      </w:tr>
      <w:tr w:rsidR="00522EBA" w:rsidRPr="00CD4941" w:rsidTr="00E7545B">
        <w:trPr>
          <w:trHeight w:val="414"/>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
              </w:rPr>
              <w:t>9.</w:t>
            </w:r>
          </w:p>
        </w:tc>
        <w:tc>
          <w:tcPr>
            <w:tcW w:w="6434" w:type="dxa"/>
          </w:tcPr>
          <w:p w:rsidR="00522EBA" w:rsidRPr="00561FF6" w:rsidRDefault="007154C0" w:rsidP="009700B2">
            <w:pPr>
              <w:spacing w:line="276" w:lineRule="auto"/>
              <w:rPr>
                <w:sz w:val="20"/>
                <w:szCs w:val="20"/>
              </w:rPr>
            </w:pPr>
            <w:r w:rsidRPr="00561FF6">
              <w:rPr>
                <w:rFonts w:cs="Times New Roman"/>
                <w:sz w:val="20"/>
                <w:szCs w:val="20"/>
              </w:rPr>
              <w:t xml:space="preserve">Tugas atau pekerjaan yang diberikan oleh pimpinan kepada pegawai dalam waktu yang ditentukan </w:t>
            </w:r>
          </w:p>
        </w:tc>
        <w:tc>
          <w:tcPr>
            <w:tcW w:w="1277"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
              </w:rPr>
              <w:t>8</w:t>
            </w:r>
            <w:r w:rsidR="007154C0" w:rsidRPr="00561FF6">
              <w:rPr>
                <w:rFonts w:eastAsia="Times New Roman" w:cs="Times New Roman"/>
                <w:sz w:val="20"/>
                <w:szCs w:val="20"/>
                <w:lang w:val="id-ID"/>
              </w:rPr>
              <w:t>2,1</w:t>
            </w:r>
            <w:r w:rsidRPr="00561FF6">
              <w:rPr>
                <w:rFonts w:eastAsia="Times New Roman" w:cs="Times New Roman"/>
                <w:sz w:val="20"/>
                <w:szCs w:val="20"/>
                <w:lang w:val="id"/>
              </w:rPr>
              <w:t>%</w:t>
            </w:r>
          </w:p>
        </w:tc>
      </w:tr>
      <w:tr w:rsidR="00522EBA" w:rsidRPr="00CD4941" w:rsidTr="001D131C">
        <w:trPr>
          <w:trHeight w:val="363"/>
        </w:trPr>
        <w:tc>
          <w:tcPr>
            <w:tcW w:w="8222" w:type="dxa"/>
            <w:gridSpan w:val="3"/>
          </w:tcPr>
          <w:p w:rsidR="00522EBA" w:rsidRPr="00561FF6" w:rsidRDefault="00522EBA" w:rsidP="00CD205E">
            <w:pPr>
              <w:tabs>
                <w:tab w:val="left" w:pos="1802"/>
                <w:tab w:val="left" w:pos="2621"/>
                <w:tab w:val="left" w:pos="4688"/>
                <w:tab w:val="left" w:pos="6226"/>
                <w:tab w:val="left" w:pos="8039"/>
              </w:tabs>
              <w:spacing w:line="276" w:lineRule="auto"/>
              <w:jc w:val="center"/>
              <w:rPr>
                <w:rFonts w:eastAsia="Times New Roman" w:cs="Times New Roman"/>
                <w:b/>
                <w:sz w:val="20"/>
                <w:szCs w:val="20"/>
                <w:lang w:val="id-ID"/>
              </w:rPr>
            </w:pPr>
            <w:r w:rsidRPr="00561FF6">
              <w:rPr>
                <w:rFonts w:eastAsia="Times New Roman" w:cs="Times New Roman"/>
                <w:b/>
                <w:sz w:val="20"/>
                <w:szCs w:val="20"/>
                <w:lang w:val="id"/>
              </w:rPr>
              <w:t xml:space="preserve">                                       </w:t>
            </w:r>
            <w:r w:rsidRPr="00561FF6">
              <w:rPr>
                <w:rFonts w:eastAsia="Times New Roman" w:cs="Times New Roman"/>
                <w:b/>
                <w:sz w:val="20"/>
                <w:szCs w:val="20"/>
                <w:lang w:val="id-ID"/>
              </w:rPr>
              <w:t xml:space="preserve">         </w:t>
            </w:r>
            <w:r w:rsidRPr="00561FF6">
              <w:rPr>
                <w:rFonts w:eastAsia="Times New Roman" w:cs="Times New Roman"/>
                <w:b/>
                <w:sz w:val="20"/>
                <w:szCs w:val="20"/>
                <w:lang w:val="id"/>
              </w:rPr>
              <w:t xml:space="preserve">  Rata – Rata                </w:t>
            </w:r>
            <w:r w:rsidRPr="00561FF6">
              <w:rPr>
                <w:rFonts w:eastAsia="Times New Roman" w:cs="Times New Roman"/>
                <w:b/>
                <w:sz w:val="20"/>
                <w:szCs w:val="20"/>
                <w:lang w:val="id-ID"/>
              </w:rPr>
              <w:t xml:space="preserve"> </w:t>
            </w:r>
            <w:r w:rsidRPr="00561FF6">
              <w:rPr>
                <w:rFonts w:eastAsia="Times New Roman" w:cs="Times New Roman"/>
                <w:b/>
                <w:sz w:val="20"/>
                <w:szCs w:val="20"/>
                <w:lang w:val="id"/>
              </w:rPr>
              <w:t xml:space="preserve">   </w:t>
            </w:r>
            <w:r w:rsidRPr="00561FF6">
              <w:rPr>
                <w:rFonts w:eastAsia="Times New Roman" w:cs="Times New Roman"/>
                <w:b/>
                <w:sz w:val="20"/>
                <w:szCs w:val="20"/>
                <w:lang w:val="id-ID"/>
              </w:rPr>
              <w:t xml:space="preserve">             </w:t>
            </w:r>
            <w:r w:rsidRPr="00561FF6">
              <w:rPr>
                <w:rFonts w:eastAsia="Times New Roman" w:cs="Times New Roman"/>
                <w:b/>
                <w:sz w:val="20"/>
                <w:szCs w:val="20"/>
                <w:lang w:val="id"/>
              </w:rPr>
              <w:t xml:space="preserve">          </w:t>
            </w:r>
            <w:r w:rsidRPr="00561FF6">
              <w:rPr>
                <w:rFonts w:eastAsia="Times New Roman" w:cs="Times New Roman"/>
                <w:b/>
                <w:sz w:val="20"/>
                <w:szCs w:val="20"/>
                <w:lang w:val="id-ID"/>
              </w:rPr>
              <w:t xml:space="preserve">  </w:t>
            </w:r>
            <w:r w:rsidR="009559CA">
              <w:rPr>
                <w:rFonts w:eastAsia="Times New Roman" w:cs="Times New Roman"/>
                <w:b/>
                <w:sz w:val="20"/>
                <w:szCs w:val="20"/>
              </w:rPr>
              <w:t xml:space="preserve">          </w:t>
            </w:r>
            <w:r w:rsidRPr="00561FF6">
              <w:rPr>
                <w:rFonts w:eastAsia="Times New Roman" w:cs="Times New Roman"/>
                <w:b/>
                <w:sz w:val="20"/>
                <w:szCs w:val="20"/>
                <w:lang w:val="id-ID"/>
              </w:rPr>
              <w:t xml:space="preserve"> </w:t>
            </w:r>
            <w:r w:rsidR="00CD205E">
              <w:rPr>
                <w:rFonts w:eastAsia="Times New Roman" w:cs="Times New Roman"/>
                <w:b/>
                <w:sz w:val="20"/>
                <w:szCs w:val="20"/>
              </w:rPr>
              <w:t xml:space="preserve">            </w:t>
            </w:r>
            <w:r w:rsidRPr="00561FF6">
              <w:rPr>
                <w:rFonts w:eastAsia="Times New Roman" w:cs="Times New Roman"/>
                <w:b/>
                <w:sz w:val="20"/>
                <w:szCs w:val="20"/>
                <w:lang w:val="id-ID"/>
              </w:rPr>
              <w:t xml:space="preserve"> </w:t>
            </w:r>
            <w:r w:rsidR="00EA2CBC" w:rsidRPr="00561FF6">
              <w:rPr>
                <w:rFonts w:eastAsia="Times New Roman" w:cs="Times New Roman"/>
                <w:b/>
                <w:sz w:val="20"/>
                <w:szCs w:val="20"/>
                <w:lang w:val="id-ID"/>
              </w:rPr>
              <w:t>82,6</w:t>
            </w:r>
            <w:r w:rsidRPr="00561FF6">
              <w:rPr>
                <w:rFonts w:eastAsia="Times New Roman" w:cs="Times New Roman"/>
                <w:b/>
                <w:sz w:val="20"/>
                <w:szCs w:val="20"/>
                <w:lang w:val="id"/>
              </w:rPr>
              <w:t xml:space="preserve"> %</w:t>
            </w:r>
          </w:p>
        </w:tc>
      </w:tr>
      <w:tr w:rsidR="00522EBA" w:rsidRPr="00CD4941" w:rsidTr="001D131C">
        <w:trPr>
          <w:trHeight w:val="488"/>
        </w:trPr>
        <w:tc>
          <w:tcPr>
            <w:tcW w:w="8222" w:type="dxa"/>
            <w:gridSpan w:val="3"/>
          </w:tcPr>
          <w:p w:rsidR="00522EBA" w:rsidRPr="00561FF6" w:rsidRDefault="00EA2CBC" w:rsidP="009700B2">
            <w:pPr>
              <w:tabs>
                <w:tab w:val="left" w:pos="1802"/>
                <w:tab w:val="left" w:pos="2621"/>
                <w:tab w:val="center" w:pos="4100"/>
                <w:tab w:val="left" w:pos="4688"/>
                <w:tab w:val="left" w:pos="6226"/>
                <w:tab w:val="left" w:pos="7250"/>
                <w:tab w:val="left" w:pos="8039"/>
              </w:tabs>
              <w:spacing w:line="276" w:lineRule="auto"/>
              <w:rPr>
                <w:rFonts w:eastAsia="Times New Roman" w:cs="Times New Roman"/>
                <w:b/>
                <w:sz w:val="20"/>
                <w:szCs w:val="20"/>
                <w:lang w:val="id"/>
              </w:rPr>
            </w:pPr>
            <w:r w:rsidRPr="00561FF6">
              <w:rPr>
                <w:rFonts w:cs="Times New Roman"/>
                <w:b/>
                <w:sz w:val="20"/>
                <w:szCs w:val="20"/>
              </w:rPr>
              <w:t>Pengakuan</w:t>
            </w:r>
            <w:r w:rsidR="00522EBA" w:rsidRPr="00561FF6">
              <w:rPr>
                <w:rFonts w:eastAsia="Times New Roman" w:cs="Times New Roman"/>
                <w:b/>
                <w:sz w:val="20"/>
                <w:szCs w:val="20"/>
                <w:lang w:val="id"/>
              </w:rPr>
              <w:t xml:space="preserve">                    </w:t>
            </w:r>
            <w:r w:rsidR="00522EBA" w:rsidRPr="00561FF6">
              <w:rPr>
                <w:rFonts w:eastAsia="Times New Roman" w:cs="Times New Roman"/>
                <w:b/>
                <w:sz w:val="20"/>
                <w:szCs w:val="20"/>
                <w:lang w:val="id"/>
              </w:rPr>
              <w:tab/>
            </w:r>
          </w:p>
        </w:tc>
      </w:tr>
      <w:tr w:rsidR="00522EBA" w:rsidRPr="00CD4941" w:rsidTr="00E7545B">
        <w:trPr>
          <w:trHeight w:val="337"/>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ID"/>
              </w:rPr>
            </w:pPr>
            <w:r w:rsidRPr="00561FF6">
              <w:rPr>
                <w:rFonts w:eastAsia="Times New Roman" w:cs="Times New Roman"/>
                <w:sz w:val="20"/>
                <w:szCs w:val="20"/>
                <w:lang w:val="id-ID"/>
              </w:rPr>
              <w:t>10</w:t>
            </w:r>
          </w:p>
        </w:tc>
        <w:tc>
          <w:tcPr>
            <w:tcW w:w="6434" w:type="dxa"/>
          </w:tcPr>
          <w:p w:rsidR="00522EBA" w:rsidRPr="00561FF6" w:rsidRDefault="00EA2CBC" w:rsidP="009700B2">
            <w:pPr>
              <w:spacing w:line="276" w:lineRule="auto"/>
              <w:rPr>
                <w:rFonts w:cs="Times New Roman"/>
                <w:sz w:val="20"/>
                <w:szCs w:val="20"/>
              </w:rPr>
            </w:pPr>
            <w:r w:rsidRPr="00561FF6">
              <w:rPr>
                <w:rFonts w:cs="Times New Roman"/>
                <w:sz w:val="20"/>
                <w:szCs w:val="20"/>
              </w:rPr>
              <w:t xml:space="preserve">Penghargaan/reward yang diberikan instansi memotivasi </w:t>
            </w:r>
            <w:r w:rsidR="00646515" w:rsidRPr="00646515">
              <w:rPr>
                <w:rFonts w:cs="Times New Roman"/>
                <w:sz w:val="20"/>
                <w:szCs w:val="20"/>
              </w:rPr>
              <w:t>Pegawai</w:t>
            </w:r>
            <w:r w:rsidRPr="00561FF6">
              <w:rPr>
                <w:rFonts w:cs="Times New Roman"/>
                <w:sz w:val="20"/>
                <w:szCs w:val="20"/>
              </w:rPr>
              <w:t xml:space="preserve"> untuk bekerja dengan semangat </w:t>
            </w:r>
          </w:p>
        </w:tc>
        <w:tc>
          <w:tcPr>
            <w:tcW w:w="1277"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ID"/>
              </w:rPr>
              <w:t>82</w:t>
            </w:r>
            <w:r w:rsidRPr="00561FF6">
              <w:rPr>
                <w:rFonts w:eastAsia="Times New Roman" w:cs="Times New Roman"/>
                <w:sz w:val="20"/>
                <w:szCs w:val="20"/>
                <w:lang w:val="id"/>
              </w:rPr>
              <w:t>,</w:t>
            </w:r>
            <w:r w:rsidR="00EA2CBC" w:rsidRPr="00561FF6">
              <w:rPr>
                <w:rFonts w:eastAsia="Times New Roman" w:cs="Times New Roman"/>
                <w:sz w:val="20"/>
                <w:szCs w:val="20"/>
                <w:lang w:val="id-ID"/>
              </w:rPr>
              <w:t>1</w:t>
            </w:r>
            <w:r w:rsidRPr="00561FF6">
              <w:rPr>
                <w:rFonts w:eastAsia="Times New Roman" w:cs="Times New Roman"/>
                <w:sz w:val="20"/>
                <w:szCs w:val="20"/>
                <w:lang w:val="id"/>
              </w:rPr>
              <w:t>%</w:t>
            </w:r>
          </w:p>
        </w:tc>
      </w:tr>
      <w:tr w:rsidR="00522EBA" w:rsidRPr="00CD4941" w:rsidTr="00E7545B">
        <w:trPr>
          <w:trHeight w:val="191"/>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rPr>
                <w:rFonts w:eastAsia="Times New Roman" w:cs="Times New Roman"/>
                <w:sz w:val="20"/>
                <w:szCs w:val="20"/>
                <w:lang w:val="id-ID"/>
              </w:rPr>
            </w:pPr>
            <w:r w:rsidRPr="00561FF6">
              <w:rPr>
                <w:rFonts w:eastAsia="Times New Roman" w:cs="Times New Roman"/>
                <w:sz w:val="20"/>
                <w:szCs w:val="20"/>
                <w:lang w:val="id-ID"/>
              </w:rPr>
              <w:t>11</w:t>
            </w:r>
          </w:p>
        </w:tc>
        <w:tc>
          <w:tcPr>
            <w:tcW w:w="6434" w:type="dxa"/>
          </w:tcPr>
          <w:p w:rsidR="00522EBA" w:rsidRPr="00561FF6" w:rsidRDefault="00EA2CBC" w:rsidP="009700B2">
            <w:pPr>
              <w:spacing w:line="276" w:lineRule="auto"/>
              <w:ind w:left="252" w:hanging="252"/>
              <w:rPr>
                <w:rFonts w:cs="Times New Roman"/>
                <w:sz w:val="20"/>
                <w:szCs w:val="20"/>
              </w:rPr>
            </w:pPr>
            <w:r w:rsidRPr="00561FF6">
              <w:rPr>
                <w:rFonts w:cs="Times New Roman"/>
                <w:sz w:val="20"/>
                <w:szCs w:val="20"/>
              </w:rPr>
              <w:t xml:space="preserve">Hasil pekerjaan mendapat pengakuan yang baik dari pimpinan </w:t>
            </w:r>
          </w:p>
        </w:tc>
        <w:tc>
          <w:tcPr>
            <w:tcW w:w="1277"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ID"/>
              </w:rPr>
            </w:pPr>
            <w:r w:rsidRPr="00561FF6">
              <w:rPr>
                <w:rFonts w:eastAsia="Times New Roman" w:cs="Times New Roman"/>
                <w:sz w:val="20"/>
                <w:szCs w:val="20"/>
                <w:lang w:val="id-ID"/>
              </w:rPr>
              <w:t>8</w:t>
            </w:r>
            <w:r w:rsidR="00EA2CBC" w:rsidRPr="00561FF6">
              <w:rPr>
                <w:rFonts w:eastAsia="Times New Roman" w:cs="Times New Roman"/>
                <w:sz w:val="20"/>
                <w:szCs w:val="20"/>
                <w:lang w:val="id-ID"/>
              </w:rPr>
              <w:t>3,1</w:t>
            </w:r>
            <w:r w:rsidRPr="00561FF6">
              <w:rPr>
                <w:rFonts w:eastAsia="Times New Roman" w:cs="Times New Roman"/>
                <w:sz w:val="20"/>
                <w:szCs w:val="20"/>
                <w:lang w:val="id-ID"/>
              </w:rPr>
              <w:t>%</w:t>
            </w:r>
          </w:p>
        </w:tc>
      </w:tr>
      <w:tr w:rsidR="00522EBA" w:rsidRPr="00CD4941" w:rsidTr="001D131C">
        <w:trPr>
          <w:trHeight w:val="620"/>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rPr>
                <w:rFonts w:eastAsia="Times New Roman" w:cs="Times New Roman"/>
                <w:sz w:val="20"/>
                <w:szCs w:val="20"/>
                <w:lang w:val="id-ID"/>
              </w:rPr>
            </w:pPr>
            <w:r w:rsidRPr="00561FF6">
              <w:rPr>
                <w:rFonts w:eastAsia="Times New Roman" w:cs="Times New Roman"/>
                <w:sz w:val="20"/>
                <w:szCs w:val="20"/>
                <w:lang w:val="id-ID"/>
              </w:rPr>
              <w:t>12</w:t>
            </w:r>
          </w:p>
        </w:tc>
        <w:tc>
          <w:tcPr>
            <w:tcW w:w="6434" w:type="dxa"/>
          </w:tcPr>
          <w:p w:rsidR="00522EBA" w:rsidRPr="00561FF6" w:rsidRDefault="00EA2CBC" w:rsidP="009700B2">
            <w:pPr>
              <w:pStyle w:val="TableParagraph"/>
              <w:tabs>
                <w:tab w:val="left" w:pos="466"/>
              </w:tabs>
              <w:spacing w:before="119" w:line="276" w:lineRule="auto"/>
              <w:ind w:right="96"/>
              <w:jc w:val="left"/>
              <w:rPr>
                <w:sz w:val="20"/>
                <w:szCs w:val="20"/>
              </w:rPr>
            </w:pPr>
            <w:r w:rsidRPr="00561FF6">
              <w:rPr>
                <w:sz w:val="20"/>
                <w:szCs w:val="20"/>
              </w:rPr>
              <w:t xml:space="preserve">Instansi memberikan penghargaan/reward apabila </w:t>
            </w:r>
            <w:r w:rsidR="00646515" w:rsidRPr="00646515">
              <w:rPr>
                <w:sz w:val="20"/>
                <w:szCs w:val="20"/>
              </w:rPr>
              <w:t>Pegawai</w:t>
            </w:r>
            <w:r w:rsidRPr="00561FF6">
              <w:rPr>
                <w:sz w:val="20"/>
                <w:szCs w:val="20"/>
              </w:rPr>
              <w:t xml:space="preserve"> bekerja dengan baik dan melebihi target yang ditetapkan </w:t>
            </w:r>
          </w:p>
        </w:tc>
        <w:tc>
          <w:tcPr>
            <w:tcW w:w="1277" w:type="dxa"/>
          </w:tcPr>
          <w:p w:rsidR="00522EBA" w:rsidRPr="00561FF6" w:rsidRDefault="00EA2CBC"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ID"/>
              </w:rPr>
            </w:pPr>
            <w:r w:rsidRPr="00561FF6">
              <w:rPr>
                <w:rFonts w:eastAsia="Times New Roman" w:cs="Times New Roman"/>
                <w:sz w:val="20"/>
                <w:szCs w:val="20"/>
                <w:lang w:val="id-ID"/>
              </w:rPr>
              <w:t>81,5</w:t>
            </w:r>
            <w:r w:rsidR="00522EBA" w:rsidRPr="00561FF6">
              <w:rPr>
                <w:rFonts w:eastAsia="Times New Roman" w:cs="Times New Roman"/>
                <w:sz w:val="20"/>
                <w:szCs w:val="20"/>
                <w:lang w:val="id-ID"/>
              </w:rPr>
              <w:t>%</w:t>
            </w:r>
          </w:p>
        </w:tc>
      </w:tr>
      <w:tr w:rsidR="00522EBA" w:rsidRPr="00CD4941" w:rsidTr="001D131C">
        <w:trPr>
          <w:trHeight w:val="517"/>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rPr>
                <w:rFonts w:eastAsia="Times New Roman" w:cs="Times New Roman"/>
                <w:sz w:val="20"/>
                <w:szCs w:val="20"/>
              </w:rPr>
            </w:pPr>
          </w:p>
        </w:tc>
        <w:tc>
          <w:tcPr>
            <w:tcW w:w="6434" w:type="dxa"/>
          </w:tcPr>
          <w:p w:rsidR="00522EBA" w:rsidRPr="00561FF6" w:rsidRDefault="00522EBA" w:rsidP="00CD205E">
            <w:pPr>
              <w:pStyle w:val="TableParagraph"/>
              <w:tabs>
                <w:tab w:val="left" w:pos="466"/>
              </w:tabs>
              <w:spacing w:before="119" w:line="276" w:lineRule="auto"/>
              <w:ind w:right="96"/>
              <w:jc w:val="left"/>
              <w:rPr>
                <w:b/>
                <w:bCs/>
                <w:sz w:val="20"/>
                <w:szCs w:val="20"/>
                <w:lang w:val="id-ID"/>
              </w:rPr>
            </w:pPr>
            <w:r w:rsidRPr="00561FF6">
              <w:rPr>
                <w:b/>
                <w:bCs/>
                <w:sz w:val="20"/>
                <w:szCs w:val="20"/>
                <w:lang w:val="id-ID"/>
              </w:rPr>
              <w:t xml:space="preserve"> </w:t>
            </w:r>
            <w:r w:rsidR="00CD205E">
              <w:rPr>
                <w:b/>
                <w:bCs/>
                <w:sz w:val="20"/>
                <w:szCs w:val="20"/>
                <w:lang w:val="en-US"/>
              </w:rPr>
              <w:t xml:space="preserve">                                             </w:t>
            </w:r>
            <w:r w:rsidRPr="00561FF6">
              <w:rPr>
                <w:b/>
                <w:bCs/>
                <w:sz w:val="20"/>
                <w:szCs w:val="20"/>
                <w:lang w:val="id-ID"/>
              </w:rPr>
              <w:t>Rata – Rata</w:t>
            </w:r>
          </w:p>
        </w:tc>
        <w:tc>
          <w:tcPr>
            <w:tcW w:w="1277" w:type="dxa"/>
          </w:tcPr>
          <w:p w:rsidR="00522EBA" w:rsidRPr="00561FF6" w:rsidRDefault="00EA2CBC" w:rsidP="009700B2">
            <w:pPr>
              <w:tabs>
                <w:tab w:val="left" w:pos="1802"/>
                <w:tab w:val="left" w:pos="2988"/>
                <w:tab w:val="left" w:pos="4688"/>
                <w:tab w:val="left" w:pos="6226"/>
                <w:tab w:val="left" w:pos="8039"/>
              </w:tabs>
              <w:spacing w:line="276" w:lineRule="auto"/>
              <w:jc w:val="center"/>
              <w:rPr>
                <w:rFonts w:eastAsia="Times New Roman" w:cs="Times New Roman"/>
                <w:b/>
                <w:bCs/>
                <w:sz w:val="20"/>
                <w:szCs w:val="20"/>
                <w:lang w:val="id-ID"/>
              </w:rPr>
            </w:pPr>
            <w:r w:rsidRPr="00561FF6">
              <w:rPr>
                <w:rFonts w:eastAsia="Times New Roman" w:cs="Times New Roman"/>
                <w:b/>
                <w:bCs/>
                <w:sz w:val="20"/>
                <w:szCs w:val="20"/>
                <w:lang w:val="id-ID"/>
              </w:rPr>
              <w:t>82,2</w:t>
            </w:r>
            <w:r w:rsidR="00522EBA" w:rsidRPr="00561FF6">
              <w:rPr>
                <w:rFonts w:eastAsia="Times New Roman" w:cs="Times New Roman"/>
                <w:b/>
                <w:bCs/>
                <w:sz w:val="20"/>
                <w:szCs w:val="20"/>
                <w:lang w:val="id-ID"/>
              </w:rPr>
              <w:t xml:space="preserve"> %</w:t>
            </w:r>
          </w:p>
        </w:tc>
      </w:tr>
      <w:tr w:rsidR="00522EBA" w:rsidRPr="00CD4941" w:rsidTr="001D131C">
        <w:trPr>
          <w:trHeight w:val="443"/>
        </w:trPr>
        <w:tc>
          <w:tcPr>
            <w:tcW w:w="8222" w:type="dxa"/>
            <w:gridSpan w:val="3"/>
          </w:tcPr>
          <w:p w:rsidR="00522EBA" w:rsidRPr="00561FF6" w:rsidRDefault="00EA2CBC" w:rsidP="009700B2">
            <w:pPr>
              <w:pStyle w:val="TableParagraph"/>
              <w:spacing w:line="276" w:lineRule="auto"/>
              <w:jc w:val="left"/>
              <w:rPr>
                <w:b/>
                <w:sz w:val="20"/>
                <w:szCs w:val="20"/>
              </w:rPr>
            </w:pPr>
            <w:r w:rsidRPr="00561FF6">
              <w:rPr>
                <w:b/>
                <w:sz w:val="20"/>
                <w:szCs w:val="20"/>
              </w:rPr>
              <w:t>Pencapaian</w:t>
            </w:r>
          </w:p>
        </w:tc>
      </w:tr>
      <w:tr w:rsidR="00522EBA" w:rsidRPr="00CD4941" w:rsidTr="001D131C">
        <w:trPr>
          <w:trHeight w:val="607"/>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ID"/>
              </w:rPr>
            </w:pPr>
            <w:r w:rsidRPr="00561FF6">
              <w:rPr>
                <w:rFonts w:eastAsia="Times New Roman" w:cs="Times New Roman"/>
                <w:sz w:val="20"/>
                <w:szCs w:val="20"/>
                <w:lang w:val="id-ID"/>
              </w:rPr>
              <w:t>13</w:t>
            </w:r>
          </w:p>
        </w:tc>
        <w:tc>
          <w:tcPr>
            <w:tcW w:w="6434" w:type="dxa"/>
          </w:tcPr>
          <w:p w:rsidR="00522EBA" w:rsidRPr="00561FF6" w:rsidRDefault="00646515" w:rsidP="009700B2">
            <w:pPr>
              <w:pStyle w:val="TableParagraph"/>
              <w:tabs>
                <w:tab w:val="left" w:pos="466"/>
              </w:tabs>
              <w:spacing w:before="120" w:line="276" w:lineRule="auto"/>
              <w:ind w:right="97"/>
              <w:jc w:val="left"/>
              <w:rPr>
                <w:sz w:val="20"/>
                <w:szCs w:val="20"/>
              </w:rPr>
            </w:pPr>
            <w:r w:rsidRPr="00646515">
              <w:rPr>
                <w:sz w:val="20"/>
                <w:szCs w:val="20"/>
              </w:rPr>
              <w:t>Pegawai</w:t>
            </w:r>
            <w:r w:rsidR="00EA2CBC" w:rsidRPr="00561FF6">
              <w:rPr>
                <w:sz w:val="20"/>
                <w:szCs w:val="20"/>
              </w:rPr>
              <w:t xml:space="preserve"> memiliki pencapaian yang maksimal dari hasil kerjasama</w:t>
            </w:r>
          </w:p>
        </w:tc>
        <w:tc>
          <w:tcPr>
            <w:tcW w:w="1277"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
              </w:rPr>
            </w:pPr>
            <w:r w:rsidRPr="00561FF6">
              <w:rPr>
                <w:rFonts w:eastAsia="Times New Roman" w:cs="Times New Roman"/>
                <w:sz w:val="20"/>
                <w:szCs w:val="20"/>
                <w:lang w:val="id"/>
              </w:rPr>
              <w:t>8</w:t>
            </w:r>
            <w:r w:rsidR="00EA2CBC" w:rsidRPr="00561FF6">
              <w:rPr>
                <w:rFonts w:eastAsia="Times New Roman" w:cs="Times New Roman"/>
                <w:sz w:val="20"/>
                <w:szCs w:val="20"/>
                <w:lang w:val="id-ID"/>
              </w:rPr>
              <w:t>2,1</w:t>
            </w:r>
            <w:r w:rsidRPr="00561FF6">
              <w:rPr>
                <w:rFonts w:eastAsia="Times New Roman" w:cs="Times New Roman"/>
                <w:sz w:val="20"/>
                <w:szCs w:val="20"/>
                <w:lang w:val="id"/>
              </w:rPr>
              <w:t>%</w:t>
            </w:r>
          </w:p>
        </w:tc>
      </w:tr>
      <w:tr w:rsidR="00522EBA" w:rsidRPr="00CD4941" w:rsidTr="00E7545B">
        <w:trPr>
          <w:trHeight w:val="215"/>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ID"/>
              </w:rPr>
            </w:pPr>
            <w:r w:rsidRPr="00561FF6">
              <w:rPr>
                <w:rFonts w:eastAsia="Times New Roman" w:cs="Times New Roman"/>
                <w:sz w:val="20"/>
                <w:szCs w:val="20"/>
                <w:lang w:val="id-ID"/>
              </w:rPr>
              <w:t>14</w:t>
            </w:r>
          </w:p>
        </w:tc>
        <w:tc>
          <w:tcPr>
            <w:tcW w:w="6434" w:type="dxa"/>
          </w:tcPr>
          <w:p w:rsidR="00522EBA" w:rsidRPr="00561FF6" w:rsidRDefault="00646515" w:rsidP="009700B2">
            <w:pPr>
              <w:spacing w:line="276" w:lineRule="auto"/>
              <w:rPr>
                <w:rFonts w:cs="Times New Roman"/>
                <w:sz w:val="20"/>
                <w:szCs w:val="20"/>
              </w:rPr>
            </w:pPr>
            <w:r w:rsidRPr="00646515">
              <w:rPr>
                <w:rFonts w:cs="Times New Roman"/>
                <w:sz w:val="20"/>
                <w:szCs w:val="20"/>
              </w:rPr>
              <w:t>Pegawai</w:t>
            </w:r>
            <w:r w:rsidRPr="00561FF6">
              <w:rPr>
                <w:rFonts w:cs="Times New Roman"/>
                <w:sz w:val="20"/>
                <w:szCs w:val="20"/>
              </w:rPr>
              <w:t xml:space="preserve"> </w:t>
            </w:r>
            <w:r w:rsidR="00EA2CBC" w:rsidRPr="00561FF6">
              <w:rPr>
                <w:rFonts w:cs="Times New Roman"/>
                <w:sz w:val="20"/>
                <w:szCs w:val="20"/>
              </w:rPr>
              <w:t>bangga bekerja di instansi ini karena instansi menghargai apa yang telah dicapai</w:t>
            </w:r>
          </w:p>
        </w:tc>
        <w:tc>
          <w:tcPr>
            <w:tcW w:w="1277" w:type="dxa"/>
          </w:tcPr>
          <w:p w:rsidR="00522EBA" w:rsidRPr="00561FF6" w:rsidRDefault="00EA2CBC"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ID"/>
              </w:rPr>
            </w:pPr>
            <w:r w:rsidRPr="00561FF6">
              <w:rPr>
                <w:rFonts w:eastAsia="Times New Roman" w:cs="Times New Roman"/>
                <w:sz w:val="20"/>
                <w:szCs w:val="20"/>
                <w:lang w:val="id-ID"/>
              </w:rPr>
              <w:t>81,5</w:t>
            </w:r>
            <w:r w:rsidR="00522EBA" w:rsidRPr="00561FF6">
              <w:rPr>
                <w:rFonts w:eastAsia="Times New Roman" w:cs="Times New Roman"/>
                <w:sz w:val="20"/>
                <w:szCs w:val="20"/>
                <w:lang w:val="id-ID"/>
              </w:rPr>
              <w:t>%</w:t>
            </w:r>
          </w:p>
        </w:tc>
      </w:tr>
      <w:tr w:rsidR="00522EBA" w:rsidRPr="00CD4941" w:rsidTr="001D131C">
        <w:trPr>
          <w:trHeight w:val="497"/>
        </w:trPr>
        <w:tc>
          <w:tcPr>
            <w:tcW w:w="511" w:type="dxa"/>
          </w:tcPr>
          <w:p w:rsidR="00522EBA" w:rsidRPr="00561FF6" w:rsidRDefault="00522EBA"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ID"/>
              </w:rPr>
            </w:pPr>
            <w:r w:rsidRPr="00561FF6">
              <w:rPr>
                <w:rFonts w:eastAsia="Times New Roman" w:cs="Times New Roman"/>
                <w:sz w:val="20"/>
                <w:szCs w:val="20"/>
                <w:lang w:val="id-ID"/>
              </w:rPr>
              <w:t>15</w:t>
            </w:r>
          </w:p>
        </w:tc>
        <w:tc>
          <w:tcPr>
            <w:tcW w:w="6434" w:type="dxa"/>
          </w:tcPr>
          <w:p w:rsidR="00522EBA" w:rsidRPr="00561FF6" w:rsidRDefault="00EA2CBC" w:rsidP="009700B2">
            <w:pPr>
              <w:pStyle w:val="ListParagraph"/>
              <w:spacing w:line="276" w:lineRule="auto"/>
              <w:ind w:left="0"/>
              <w:rPr>
                <w:sz w:val="20"/>
                <w:szCs w:val="20"/>
              </w:rPr>
            </w:pPr>
            <w:r w:rsidRPr="00561FF6">
              <w:rPr>
                <w:sz w:val="20"/>
                <w:szCs w:val="20"/>
              </w:rPr>
              <w:t xml:space="preserve">S    </w:t>
            </w:r>
            <w:r w:rsidR="00646515" w:rsidRPr="00646515">
              <w:rPr>
                <w:sz w:val="20"/>
                <w:szCs w:val="20"/>
              </w:rPr>
              <w:t>Pegawai</w:t>
            </w:r>
            <w:r w:rsidRPr="00561FF6">
              <w:rPr>
                <w:sz w:val="20"/>
                <w:szCs w:val="20"/>
              </w:rPr>
              <w:t xml:space="preserve"> ingin memiliki prestasi baik dalam pekerjaan </w:t>
            </w:r>
          </w:p>
        </w:tc>
        <w:tc>
          <w:tcPr>
            <w:tcW w:w="1277" w:type="dxa"/>
          </w:tcPr>
          <w:p w:rsidR="00522EBA" w:rsidRPr="00561FF6" w:rsidRDefault="00EA2CBC" w:rsidP="009700B2">
            <w:pPr>
              <w:tabs>
                <w:tab w:val="left" w:pos="1802"/>
                <w:tab w:val="left" w:pos="2988"/>
                <w:tab w:val="left" w:pos="4688"/>
                <w:tab w:val="left" w:pos="6226"/>
                <w:tab w:val="left" w:pos="8039"/>
              </w:tabs>
              <w:spacing w:line="276" w:lineRule="auto"/>
              <w:jc w:val="center"/>
              <w:rPr>
                <w:rFonts w:eastAsia="Times New Roman" w:cs="Times New Roman"/>
                <w:sz w:val="20"/>
                <w:szCs w:val="20"/>
                <w:lang w:val="id-ID"/>
              </w:rPr>
            </w:pPr>
            <w:r w:rsidRPr="00561FF6">
              <w:rPr>
                <w:rFonts w:eastAsia="Times New Roman" w:cs="Times New Roman"/>
                <w:sz w:val="20"/>
                <w:szCs w:val="20"/>
                <w:lang w:val="id-ID"/>
              </w:rPr>
              <w:t>81,5</w:t>
            </w:r>
            <w:r w:rsidR="00522EBA" w:rsidRPr="00561FF6">
              <w:rPr>
                <w:rFonts w:eastAsia="Times New Roman" w:cs="Times New Roman"/>
                <w:sz w:val="20"/>
                <w:szCs w:val="20"/>
                <w:lang w:val="id-ID"/>
              </w:rPr>
              <w:t>%</w:t>
            </w:r>
          </w:p>
        </w:tc>
      </w:tr>
      <w:tr w:rsidR="00042554" w:rsidRPr="00CD4941" w:rsidTr="001D131C">
        <w:trPr>
          <w:trHeight w:val="299"/>
        </w:trPr>
        <w:tc>
          <w:tcPr>
            <w:tcW w:w="6945" w:type="dxa"/>
            <w:gridSpan w:val="2"/>
          </w:tcPr>
          <w:p w:rsidR="00042554" w:rsidRPr="00561FF6" w:rsidRDefault="00CD205E" w:rsidP="009700B2">
            <w:pPr>
              <w:pStyle w:val="TableParagraph"/>
              <w:tabs>
                <w:tab w:val="center" w:pos="3724"/>
                <w:tab w:val="left" w:pos="4361"/>
              </w:tabs>
              <w:spacing w:line="276" w:lineRule="auto"/>
              <w:ind w:left="4995" w:hanging="2268"/>
              <w:jc w:val="left"/>
              <w:rPr>
                <w:b/>
                <w:sz w:val="20"/>
                <w:szCs w:val="20"/>
                <w:lang w:val="id-ID"/>
              </w:rPr>
            </w:pPr>
            <w:r>
              <w:rPr>
                <w:b/>
                <w:sz w:val="20"/>
                <w:szCs w:val="20"/>
                <w:lang w:val="id-ID"/>
              </w:rPr>
              <w:t xml:space="preserve">  </w:t>
            </w:r>
            <w:r w:rsidR="00042554" w:rsidRPr="00561FF6">
              <w:rPr>
                <w:b/>
                <w:sz w:val="20"/>
                <w:szCs w:val="20"/>
                <w:lang w:val="id-ID"/>
              </w:rPr>
              <w:t xml:space="preserve"> Rata – Rata</w:t>
            </w:r>
            <w:r w:rsidR="00042554" w:rsidRPr="00561FF6">
              <w:rPr>
                <w:b/>
                <w:sz w:val="20"/>
                <w:szCs w:val="20"/>
                <w:lang w:val="en-US"/>
              </w:rPr>
              <w:t xml:space="preserve"> </w:t>
            </w:r>
          </w:p>
        </w:tc>
        <w:tc>
          <w:tcPr>
            <w:tcW w:w="1277" w:type="dxa"/>
          </w:tcPr>
          <w:p w:rsidR="00042554" w:rsidRPr="00561FF6" w:rsidRDefault="00042554" w:rsidP="009700B2">
            <w:pPr>
              <w:pStyle w:val="TableParagraph"/>
              <w:tabs>
                <w:tab w:val="center" w:pos="3724"/>
                <w:tab w:val="left" w:pos="4361"/>
              </w:tabs>
              <w:spacing w:line="276" w:lineRule="auto"/>
              <w:rPr>
                <w:b/>
                <w:sz w:val="20"/>
                <w:szCs w:val="20"/>
                <w:lang w:val="en-US"/>
              </w:rPr>
            </w:pPr>
            <w:r w:rsidRPr="00561FF6">
              <w:rPr>
                <w:b/>
                <w:sz w:val="20"/>
                <w:szCs w:val="20"/>
                <w:lang w:val="en-US"/>
              </w:rPr>
              <w:t>81,7%</w:t>
            </w:r>
          </w:p>
        </w:tc>
      </w:tr>
      <w:tr w:rsidR="00042554" w:rsidRPr="00CD4941" w:rsidTr="001D131C">
        <w:trPr>
          <w:trHeight w:val="524"/>
        </w:trPr>
        <w:tc>
          <w:tcPr>
            <w:tcW w:w="8222" w:type="dxa"/>
            <w:gridSpan w:val="3"/>
          </w:tcPr>
          <w:p w:rsidR="00042554" w:rsidRPr="00561FF6" w:rsidRDefault="00042554" w:rsidP="009700B2">
            <w:pPr>
              <w:pStyle w:val="TableParagraph"/>
              <w:spacing w:line="276" w:lineRule="auto"/>
              <w:jc w:val="left"/>
              <w:rPr>
                <w:b/>
                <w:sz w:val="20"/>
                <w:szCs w:val="20"/>
                <w:lang w:val="id-ID"/>
              </w:rPr>
            </w:pPr>
            <w:r w:rsidRPr="00561FF6">
              <w:rPr>
                <w:b/>
                <w:sz w:val="20"/>
                <w:szCs w:val="20"/>
              </w:rPr>
              <w:t>Administrasi dan kebijakan perusahaan</w:t>
            </w:r>
          </w:p>
        </w:tc>
      </w:tr>
      <w:tr w:rsidR="00600355" w:rsidRPr="00CD4941" w:rsidTr="001D131C">
        <w:trPr>
          <w:trHeight w:val="299"/>
        </w:trPr>
        <w:tc>
          <w:tcPr>
            <w:tcW w:w="511" w:type="dxa"/>
          </w:tcPr>
          <w:p w:rsidR="00600355" w:rsidRPr="00561FF6" w:rsidRDefault="00042554" w:rsidP="009700B2">
            <w:pPr>
              <w:pStyle w:val="TableParagraph"/>
              <w:spacing w:line="276" w:lineRule="auto"/>
              <w:jc w:val="left"/>
              <w:rPr>
                <w:sz w:val="20"/>
                <w:szCs w:val="20"/>
                <w:lang w:val="en-US"/>
              </w:rPr>
            </w:pPr>
            <w:r w:rsidRPr="00561FF6">
              <w:rPr>
                <w:sz w:val="20"/>
                <w:szCs w:val="20"/>
                <w:lang w:val="en-US"/>
              </w:rPr>
              <w:t>16</w:t>
            </w:r>
          </w:p>
        </w:tc>
        <w:tc>
          <w:tcPr>
            <w:tcW w:w="6434" w:type="dxa"/>
          </w:tcPr>
          <w:p w:rsidR="00600355" w:rsidRPr="00561FF6" w:rsidRDefault="00042554" w:rsidP="009700B2">
            <w:pPr>
              <w:spacing w:line="276" w:lineRule="auto"/>
              <w:rPr>
                <w:rFonts w:cs="Times New Roman"/>
                <w:sz w:val="20"/>
                <w:szCs w:val="20"/>
              </w:rPr>
            </w:pPr>
            <w:r w:rsidRPr="00561FF6">
              <w:rPr>
                <w:rFonts w:cs="Times New Roman"/>
                <w:sz w:val="20"/>
                <w:szCs w:val="20"/>
              </w:rPr>
              <w:t xml:space="preserve">Kebijakan yang diterapkan pimpinan sudah sesuai dengan standar instansi </w:t>
            </w:r>
          </w:p>
        </w:tc>
        <w:tc>
          <w:tcPr>
            <w:tcW w:w="1277" w:type="dxa"/>
          </w:tcPr>
          <w:p w:rsidR="00600355" w:rsidRPr="00561FF6" w:rsidRDefault="00042554" w:rsidP="009700B2">
            <w:pPr>
              <w:pStyle w:val="TableParagraph"/>
              <w:spacing w:line="276" w:lineRule="auto"/>
              <w:rPr>
                <w:sz w:val="20"/>
                <w:szCs w:val="20"/>
                <w:lang w:val="en-US"/>
              </w:rPr>
            </w:pPr>
            <w:r w:rsidRPr="00561FF6">
              <w:rPr>
                <w:sz w:val="20"/>
                <w:szCs w:val="20"/>
                <w:lang w:val="en-US"/>
              </w:rPr>
              <w:t>81,8%</w:t>
            </w:r>
          </w:p>
        </w:tc>
      </w:tr>
      <w:tr w:rsidR="00600355" w:rsidRPr="00CD4941" w:rsidTr="001D131C">
        <w:trPr>
          <w:trHeight w:val="498"/>
        </w:trPr>
        <w:tc>
          <w:tcPr>
            <w:tcW w:w="511" w:type="dxa"/>
          </w:tcPr>
          <w:p w:rsidR="00600355" w:rsidRPr="00561FF6" w:rsidRDefault="00042554" w:rsidP="009700B2">
            <w:pPr>
              <w:pStyle w:val="TableParagraph"/>
              <w:spacing w:line="276" w:lineRule="auto"/>
              <w:jc w:val="left"/>
              <w:rPr>
                <w:sz w:val="20"/>
                <w:szCs w:val="20"/>
                <w:lang w:val="en-US"/>
              </w:rPr>
            </w:pPr>
            <w:r w:rsidRPr="00561FF6">
              <w:rPr>
                <w:sz w:val="20"/>
                <w:szCs w:val="20"/>
                <w:lang w:val="en-US"/>
              </w:rPr>
              <w:t>17</w:t>
            </w:r>
          </w:p>
        </w:tc>
        <w:tc>
          <w:tcPr>
            <w:tcW w:w="6434" w:type="dxa"/>
          </w:tcPr>
          <w:p w:rsidR="00600355" w:rsidRPr="00561FF6" w:rsidRDefault="00042554" w:rsidP="009700B2">
            <w:pPr>
              <w:spacing w:line="276" w:lineRule="auto"/>
              <w:ind w:left="279" w:hanging="279"/>
              <w:rPr>
                <w:rFonts w:cs="Times New Roman"/>
                <w:sz w:val="20"/>
                <w:szCs w:val="20"/>
              </w:rPr>
            </w:pPr>
            <w:r w:rsidRPr="00561FF6">
              <w:rPr>
                <w:rFonts w:cs="Times New Roman"/>
                <w:sz w:val="20"/>
                <w:szCs w:val="20"/>
              </w:rPr>
              <w:t xml:space="preserve">sistem administrasi memudahkan </w:t>
            </w:r>
            <w:r w:rsidR="00646515" w:rsidRPr="00646515">
              <w:rPr>
                <w:rFonts w:cs="Times New Roman"/>
                <w:sz w:val="20"/>
                <w:szCs w:val="20"/>
              </w:rPr>
              <w:t>Pegawai</w:t>
            </w:r>
            <w:r w:rsidRPr="00561FF6">
              <w:rPr>
                <w:rFonts w:cs="Times New Roman"/>
                <w:sz w:val="20"/>
                <w:szCs w:val="20"/>
              </w:rPr>
              <w:t xml:space="preserve"> dalam bekerja </w:t>
            </w:r>
          </w:p>
        </w:tc>
        <w:tc>
          <w:tcPr>
            <w:tcW w:w="1277" w:type="dxa"/>
          </w:tcPr>
          <w:p w:rsidR="00600355" w:rsidRPr="00561FF6" w:rsidRDefault="00042554" w:rsidP="009700B2">
            <w:pPr>
              <w:pStyle w:val="TableParagraph"/>
              <w:spacing w:line="276" w:lineRule="auto"/>
              <w:rPr>
                <w:sz w:val="20"/>
                <w:szCs w:val="20"/>
                <w:lang w:val="en-US"/>
              </w:rPr>
            </w:pPr>
            <w:r w:rsidRPr="00561FF6">
              <w:rPr>
                <w:sz w:val="20"/>
                <w:szCs w:val="20"/>
                <w:lang w:val="en-US"/>
              </w:rPr>
              <w:t>81,5%</w:t>
            </w:r>
          </w:p>
        </w:tc>
      </w:tr>
      <w:tr w:rsidR="00600355" w:rsidRPr="00CD4941" w:rsidTr="001D131C">
        <w:trPr>
          <w:trHeight w:val="689"/>
        </w:trPr>
        <w:tc>
          <w:tcPr>
            <w:tcW w:w="511" w:type="dxa"/>
          </w:tcPr>
          <w:p w:rsidR="00600355" w:rsidRPr="00561FF6" w:rsidRDefault="00042554" w:rsidP="009700B2">
            <w:pPr>
              <w:pStyle w:val="TableParagraph"/>
              <w:spacing w:line="276" w:lineRule="auto"/>
              <w:jc w:val="left"/>
              <w:rPr>
                <w:sz w:val="20"/>
                <w:szCs w:val="20"/>
                <w:lang w:val="en-US"/>
              </w:rPr>
            </w:pPr>
            <w:r w:rsidRPr="00561FF6">
              <w:rPr>
                <w:sz w:val="20"/>
                <w:szCs w:val="20"/>
                <w:lang w:val="en-US"/>
              </w:rPr>
              <w:lastRenderedPageBreak/>
              <w:t>18</w:t>
            </w:r>
          </w:p>
        </w:tc>
        <w:tc>
          <w:tcPr>
            <w:tcW w:w="6434" w:type="dxa"/>
          </w:tcPr>
          <w:p w:rsidR="00600355" w:rsidRPr="00561FF6" w:rsidRDefault="00042554" w:rsidP="009700B2">
            <w:pPr>
              <w:pStyle w:val="TableParagraph"/>
              <w:spacing w:line="276" w:lineRule="auto"/>
              <w:jc w:val="left"/>
              <w:rPr>
                <w:b/>
                <w:sz w:val="20"/>
                <w:szCs w:val="20"/>
                <w:lang w:val="id-ID"/>
              </w:rPr>
            </w:pPr>
            <w:r w:rsidRPr="00561FF6">
              <w:rPr>
                <w:sz w:val="20"/>
                <w:szCs w:val="20"/>
              </w:rPr>
              <w:t xml:space="preserve">Kebijakan yang dikeluarkan pimpinan dapat  membantu </w:t>
            </w:r>
            <w:r w:rsidR="00646515" w:rsidRPr="00646515">
              <w:rPr>
                <w:sz w:val="20"/>
                <w:szCs w:val="20"/>
              </w:rPr>
              <w:t>Pegawai</w:t>
            </w:r>
            <w:r w:rsidRPr="00561FF6">
              <w:rPr>
                <w:sz w:val="20"/>
                <w:szCs w:val="20"/>
              </w:rPr>
              <w:t xml:space="preserve"> dalam mencapai tujuan </w:t>
            </w:r>
          </w:p>
        </w:tc>
        <w:tc>
          <w:tcPr>
            <w:tcW w:w="1277" w:type="dxa"/>
          </w:tcPr>
          <w:p w:rsidR="00600355" w:rsidRPr="00561FF6" w:rsidRDefault="00042554" w:rsidP="009700B2">
            <w:pPr>
              <w:pStyle w:val="TableParagraph"/>
              <w:spacing w:line="276" w:lineRule="auto"/>
              <w:rPr>
                <w:sz w:val="20"/>
                <w:szCs w:val="20"/>
                <w:lang w:val="en-US"/>
              </w:rPr>
            </w:pPr>
            <w:r w:rsidRPr="00561FF6">
              <w:rPr>
                <w:sz w:val="20"/>
                <w:szCs w:val="20"/>
                <w:lang w:val="en-US"/>
              </w:rPr>
              <w:t>81,8%</w:t>
            </w:r>
          </w:p>
        </w:tc>
      </w:tr>
      <w:tr w:rsidR="003F221C" w:rsidRPr="00CD4941" w:rsidTr="001D131C">
        <w:trPr>
          <w:trHeight w:val="416"/>
        </w:trPr>
        <w:tc>
          <w:tcPr>
            <w:tcW w:w="6945" w:type="dxa"/>
            <w:gridSpan w:val="2"/>
          </w:tcPr>
          <w:p w:rsidR="003F221C" w:rsidRPr="00561FF6" w:rsidRDefault="003F221C" w:rsidP="009700B2">
            <w:pPr>
              <w:pStyle w:val="TableParagraph"/>
              <w:spacing w:line="276" w:lineRule="auto"/>
              <w:rPr>
                <w:b/>
                <w:sz w:val="20"/>
                <w:szCs w:val="20"/>
                <w:lang w:val="en-US"/>
              </w:rPr>
            </w:pPr>
            <w:r w:rsidRPr="00561FF6">
              <w:rPr>
                <w:b/>
                <w:sz w:val="20"/>
                <w:szCs w:val="20"/>
                <w:lang w:val="en-US"/>
              </w:rPr>
              <w:t>Rata-Rata</w:t>
            </w:r>
          </w:p>
        </w:tc>
        <w:tc>
          <w:tcPr>
            <w:tcW w:w="1277" w:type="dxa"/>
          </w:tcPr>
          <w:p w:rsidR="003F221C" w:rsidRPr="00561FF6" w:rsidRDefault="003F221C" w:rsidP="009700B2">
            <w:pPr>
              <w:pStyle w:val="TableParagraph"/>
              <w:spacing w:line="276" w:lineRule="auto"/>
              <w:rPr>
                <w:b/>
                <w:sz w:val="20"/>
                <w:szCs w:val="20"/>
                <w:lang w:val="en-US"/>
              </w:rPr>
            </w:pPr>
            <w:r w:rsidRPr="00561FF6">
              <w:rPr>
                <w:b/>
                <w:sz w:val="20"/>
                <w:szCs w:val="20"/>
                <w:lang w:val="en-US"/>
              </w:rPr>
              <w:t>81,7%</w:t>
            </w:r>
          </w:p>
        </w:tc>
      </w:tr>
      <w:tr w:rsidR="003F221C" w:rsidRPr="00CD4941" w:rsidTr="001D131C">
        <w:trPr>
          <w:trHeight w:val="416"/>
        </w:trPr>
        <w:tc>
          <w:tcPr>
            <w:tcW w:w="6945" w:type="dxa"/>
            <w:gridSpan w:val="2"/>
          </w:tcPr>
          <w:p w:rsidR="003F221C" w:rsidRPr="00561FF6" w:rsidRDefault="003F221C" w:rsidP="009700B2">
            <w:pPr>
              <w:pStyle w:val="TableParagraph"/>
              <w:spacing w:line="276" w:lineRule="auto"/>
              <w:jc w:val="left"/>
              <w:rPr>
                <w:b/>
                <w:sz w:val="20"/>
                <w:szCs w:val="20"/>
                <w:lang w:val="en-US"/>
              </w:rPr>
            </w:pPr>
            <w:r w:rsidRPr="00561FF6">
              <w:rPr>
                <w:b/>
                <w:sz w:val="20"/>
                <w:szCs w:val="20"/>
                <w:lang w:val="en-US"/>
              </w:rPr>
              <w:t>Penyeliaan</w:t>
            </w:r>
          </w:p>
        </w:tc>
        <w:tc>
          <w:tcPr>
            <w:tcW w:w="1277" w:type="dxa"/>
          </w:tcPr>
          <w:p w:rsidR="003F221C" w:rsidRPr="00561FF6" w:rsidRDefault="003F221C" w:rsidP="009700B2">
            <w:pPr>
              <w:pStyle w:val="TableParagraph"/>
              <w:spacing w:line="276" w:lineRule="auto"/>
              <w:jc w:val="left"/>
              <w:rPr>
                <w:b/>
                <w:sz w:val="20"/>
                <w:szCs w:val="20"/>
                <w:lang w:val="en-US"/>
              </w:rPr>
            </w:pPr>
          </w:p>
        </w:tc>
      </w:tr>
      <w:tr w:rsidR="00600355" w:rsidRPr="00CD4941" w:rsidTr="001D131C">
        <w:trPr>
          <w:trHeight w:val="299"/>
        </w:trPr>
        <w:tc>
          <w:tcPr>
            <w:tcW w:w="511" w:type="dxa"/>
          </w:tcPr>
          <w:p w:rsidR="00600355" w:rsidRPr="00561FF6" w:rsidRDefault="00042554" w:rsidP="009700B2">
            <w:pPr>
              <w:pStyle w:val="TableParagraph"/>
              <w:spacing w:line="276" w:lineRule="auto"/>
              <w:jc w:val="left"/>
              <w:rPr>
                <w:sz w:val="20"/>
                <w:szCs w:val="20"/>
                <w:lang w:val="en-US"/>
              </w:rPr>
            </w:pPr>
            <w:r w:rsidRPr="00561FF6">
              <w:rPr>
                <w:sz w:val="20"/>
                <w:szCs w:val="20"/>
                <w:lang w:val="en-US"/>
              </w:rPr>
              <w:t>19</w:t>
            </w:r>
          </w:p>
        </w:tc>
        <w:tc>
          <w:tcPr>
            <w:tcW w:w="6434" w:type="dxa"/>
          </w:tcPr>
          <w:p w:rsidR="00600355" w:rsidRPr="00561FF6" w:rsidRDefault="00042554" w:rsidP="009700B2">
            <w:pPr>
              <w:spacing w:line="276" w:lineRule="auto"/>
              <w:rPr>
                <w:rFonts w:cs="Times New Roman"/>
                <w:sz w:val="20"/>
                <w:szCs w:val="20"/>
              </w:rPr>
            </w:pPr>
            <w:r w:rsidRPr="00561FF6">
              <w:rPr>
                <w:rFonts w:cs="Times New Roman"/>
                <w:sz w:val="20"/>
                <w:szCs w:val="20"/>
              </w:rPr>
              <w:t xml:space="preserve">Pimpinan memberikan </w:t>
            </w:r>
            <w:r w:rsidR="00646515" w:rsidRPr="00646515">
              <w:rPr>
                <w:rFonts w:cs="Times New Roman"/>
                <w:sz w:val="20"/>
                <w:szCs w:val="20"/>
              </w:rPr>
              <w:t>Pegawai</w:t>
            </w:r>
            <w:r w:rsidRPr="00561FF6">
              <w:rPr>
                <w:rFonts w:cs="Times New Roman"/>
                <w:sz w:val="20"/>
                <w:szCs w:val="20"/>
              </w:rPr>
              <w:t xml:space="preserve"> keleluasaan dalam bekerja dengan tidak selalu diawasi oleh supervisor</w:t>
            </w:r>
            <w:r w:rsidR="003F221C" w:rsidRPr="00561FF6">
              <w:rPr>
                <w:rFonts w:cs="Times New Roman"/>
                <w:sz w:val="20"/>
                <w:szCs w:val="20"/>
              </w:rPr>
              <w:t xml:space="preserve"> </w:t>
            </w:r>
          </w:p>
        </w:tc>
        <w:tc>
          <w:tcPr>
            <w:tcW w:w="1277" w:type="dxa"/>
          </w:tcPr>
          <w:p w:rsidR="00600355" w:rsidRPr="00561FF6" w:rsidRDefault="00042554" w:rsidP="009700B2">
            <w:pPr>
              <w:pStyle w:val="TableParagraph"/>
              <w:spacing w:line="276" w:lineRule="auto"/>
              <w:rPr>
                <w:sz w:val="20"/>
                <w:szCs w:val="20"/>
                <w:lang w:val="en-US"/>
              </w:rPr>
            </w:pPr>
            <w:r w:rsidRPr="00561FF6">
              <w:rPr>
                <w:sz w:val="20"/>
                <w:szCs w:val="20"/>
                <w:lang w:val="en-US"/>
              </w:rPr>
              <w:t>81,8%</w:t>
            </w:r>
          </w:p>
        </w:tc>
      </w:tr>
      <w:tr w:rsidR="00600355" w:rsidRPr="00CD4941" w:rsidTr="001D131C">
        <w:trPr>
          <w:trHeight w:val="422"/>
        </w:trPr>
        <w:tc>
          <w:tcPr>
            <w:tcW w:w="511" w:type="dxa"/>
          </w:tcPr>
          <w:p w:rsidR="00600355" w:rsidRPr="00561FF6" w:rsidRDefault="003F221C" w:rsidP="009700B2">
            <w:pPr>
              <w:pStyle w:val="TableParagraph"/>
              <w:spacing w:line="276" w:lineRule="auto"/>
              <w:jc w:val="left"/>
              <w:rPr>
                <w:sz w:val="20"/>
                <w:szCs w:val="20"/>
                <w:lang w:val="en-US"/>
              </w:rPr>
            </w:pPr>
            <w:r w:rsidRPr="00561FF6">
              <w:rPr>
                <w:sz w:val="20"/>
                <w:szCs w:val="20"/>
                <w:lang w:val="en-US"/>
              </w:rPr>
              <w:t>20</w:t>
            </w:r>
          </w:p>
        </w:tc>
        <w:tc>
          <w:tcPr>
            <w:tcW w:w="6434" w:type="dxa"/>
          </w:tcPr>
          <w:p w:rsidR="00600355" w:rsidRPr="00561FF6" w:rsidRDefault="003F221C" w:rsidP="009700B2">
            <w:pPr>
              <w:pStyle w:val="TableParagraph"/>
              <w:spacing w:line="276" w:lineRule="auto"/>
              <w:jc w:val="left"/>
              <w:rPr>
                <w:b/>
                <w:sz w:val="20"/>
                <w:szCs w:val="20"/>
                <w:lang w:val="id-ID"/>
              </w:rPr>
            </w:pPr>
            <w:r w:rsidRPr="00561FF6">
              <w:rPr>
                <w:sz w:val="20"/>
                <w:szCs w:val="20"/>
              </w:rPr>
              <w:t>Supervisor telah memiliki kemampuan yang mencukupi untuk untuk memperbaiki kesalahan yang dibuat dalam bekerja</w:t>
            </w:r>
          </w:p>
        </w:tc>
        <w:tc>
          <w:tcPr>
            <w:tcW w:w="1277" w:type="dxa"/>
          </w:tcPr>
          <w:p w:rsidR="00600355" w:rsidRPr="00561FF6" w:rsidRDefault="003F221C" w:rsidP="009700B2">
            <w:pPr>
              <w:pStyle w:val="TableParagraph"/>
              <w:spacing w:line="276" w:lineRule="auto"/>
              <w:rPr>
                <w:sz w:val="20"/>
                <w:szCs w:val="20"/>
                <w:lang w:val="en-US"/>
              </w:rPr>
            </w:pPr>
            <w:r w:rsidRPr="00561FF6">
              <w:rPr>
                <w:sz w:val="20"/>
                <w:szCs w:val="20"/>
                <w:lang w:val="en-US"/>
              </w:rPr>
              <w:t>81,8%</w:t>
            </w:r>
          </w:p>
        </w:tc>
      </w:tr>
      <w:tr w:rsidR="00600355" w:rsidRPr="00CD4941" w:rsidTr="001D131C">
        <w:trPr>
          <w:trHeight w:val="698"/>
        </w:trPr>
        <w:tc>
          <w:tcPr>
            <w:tcW w:w="511" w:type="dxa"/>
          </w:tcPr>
          <w:p w:rsidR="00600355" w:rsidRPr="00561FF6" w:rsidRDefault="003F221C" w:rsidP="009700B2">
            <w:pPr>
              <w:pStyle w:val="TableParagraph"/>
              <w:spacing w:line="276" w:lineRule="auto"/>
              <w:jc w:val="left"/>
              <w:rPr>
                <w:sz w:val="20"/>
                <w:szCs w:val="20"/>
                <w:lang w:val="en-US"/>
              </w:rPr>
            </w:pPr>
            <w:r w:rsidRPr="00561FF6">
              <w:rPr>
                <w:sz w:val="20"/>
                <w:szCs w:val="20"/>
                <w:lang w:val="en-US"/>
              </w:rPr>
              <w:t>21</w:t>
            </w:r>
          </w:p>
        </w:tc>
        <w:tc>
          <w:tcPr>
            <w:tcW w:w="6434" w:type="dxa"/>
          </w:tcPr>
          <w:p w:rsidR="00600355" w:rsidRPr="00561FF6" w:rsidRDefault="003F221C" w:rsidP="009700B2">
            <w:pPr>
              <w:pStyle w:val="TableParagraph"/>
              <w:spacing w:line="276" w:lineRule="auto"/>
              <w:jc w:val="left"/>
              <w:rPr>
                <w:b/>
                <w:sz w:val="20"/>
                <w:szCs w:val="20"/>
                <w:lang w:val="id-ID"/>
              </w:rPr>
            </w:pPr>
            <w:r w:rsidRPr="00561FF6">
              <w:rPr>
                <w:sz w:val="20"/>
                <w:szCs w:val="20"/>
              </w:rPr>
              <w:t xml:space="preserve">Supervisor telah memberikan dukungan yang membuat </w:t>
            </w:r>
            <w:r w:rsidR="00646515" w:rsidRPr="00646515">
              <w:rPr>
                <w:sz w:val="20"/>
                <w:szCs w:val="20"/>
              </w:rPr>
              <w:t>Pegawai</w:t>
            </w:r>
            <w:r w:rsidRPr="00561FF6">
              <w:rPr>
                <w:sz w:val="20"/>
                <w:szCs w:val="20"/>
              </w:rPr>
              <w:t xml:space="preserve"> bersemangat dan nyaman bekerja</w:t>
            </w:r>
          </w:p>
        </w:tc>
        <w:tc>
          <w:tcPr>
            <w:tcW w:w="1277" w:type="dxa"/>
          </w:tcPr>
          <w:p w:rsidR="00600355" w:rsidRPr="00561FF6" w:rsidRDefault="003F221C" w:rsidP="009700B2">
            <w:pPr>
              <w:pStyle w:val="TableParagraph"/>
              <w:spacing w:line="276" w:lineRule="auto"/>
              <w:rPr>
                <w:sz w:val="20"/>
                <w:szCs w:val="20"/>
                <w:lang w:val="en-US"/>
              </w:rPr>
            </w:pPr>
            <w:r w:rsidRPr="00561FF6">
              <w:rPr>
                <w:sz w:val="20"/>
                <w:szCs w:val="20"/>
                <w:lang w:val="en-US"/>
              </w:rPr>
              <w:t>81,8%</w:t>
            </w:r>
          </w:p>
        </w:tc>
      </w:tr>
      <w:tr w:rsidR="003F221C" w:rsidRPr="00CD4941" w:rsidTr="001D131C">
        <w:trPr>
          <w:trHeight w:val="299"/>
        </w:trPr>
        <w:tc>
          <w:tcPr>
            <w:tcW w:w="6945" w:type="dxa"/>
            <w:gridSpan w:val="2"/>
          </w:tcPr>
          <w:p w:rsidR="003F221C" w:rsidRPr="00561FF6" w:rsidRDefault="00CD205E" w:rsidP="009700B2">
            <w:pPr>
              <w:pStyle w:val="TableParagraph"/>
              <w:spacing w:line="276" w:lineRule="auto"/>
              <w:rPr>
                <w:b/>
                <w:sz w:val="20"/>
                <w:szCs w:val="20"/>
                <w:lang w:val="en-US"/>
              </w:rPr>
            </w:pPr>
            <w:r>
              <w:rPr>
                <w:b/>
                <w:sz w:val="20"/>
                <w:szCs w:val="20"/>
                <w:lang w:val="en-US"/>
              </w:rPr>
              <w:t xml:space="preserve"> </w:t>
            </w:r>
            <w:r w:rsidR="003F221C" w:rsidRPr="00561FF6">
              <w:rPr>
                <w:b/>
                <w:sz w:val="20"/>
                <w:szCs w:val="20"/>
                <w:lang w:val="en-US"/>
              </w:rPr>
              <w:t xml:space="preserve"> Rata-Rata</w:t>
            </w:r>
          </w:p>
        </w:tc>
        <w:tc>
          <w:tcPr>
            <w:tcW w:w="1277" w:type="dxa"/>
          </w:tcPr>
          <w:p w:rsidR="003F221C" w:rsidRPr="00561FF6" w:rsidRDefault="003F221C" w:rsidP="009700B2">
            <w:pPr>
              <w:pStyle w:val="TableParagraph"/>
              <w:spacing w:line="276" w:lineRule="auto"/>
              <w:rPr>
                <w:b/>
                <w:sz w:val="20"/>
                <w:szCs w:val="20"/>
                <w:lang w:val="en-US"/>
              </w:rPr>
            </w:pPr>
            <w:r w:rsidRPr="00561FF6">
              <w:rPr>
                <w:b/>
                <w:sz w:val="20"/>
                <w:szCs w:val="20"/>
                <w:lang w:val="en-US"/>
              </w:rPr>
              <w:t>81,8%</w:t>
            </w:r>
          </w:p>
        </w:tc>
      </w:tr>
      <w:tr w:rsidR="003F221C" w:rsidRPr="00CD4941" w:rsidTr="001D131C">
        <w:trPr>
          <w:trHeight w:val="299"/>
        </w:trPr>
        <w:tc>
          <w:tcPr>
            <w:tcW w:w="8222" w:type="dxa"/>
            <w:gridSpan w:val="3"/>
          </w:tcPr>
          <w:p w:rsidR="003F221C" w:rsidRPr="00561FF6" w:rsidRDefault="003F221C" w:rsidP="009700B2">
            <w:pPr>
              <w:pStyle w:val="TableParagraph"/>
              <w:spacing w:line="276" w:lineRule="auto"/>
              <w:jc w:val="left"/>
              <w:rPr>
                <w:b/>
                <w:sz w:val="20"/>
                <w:szCs w:val="20"/>
                <w:lang w:val="en-US"/>
              </w:rPr>
            </w:pPr>
            <w:r w:rsidRPr="00561FF6">
              <w:rPr>
                <w:b/>
                <w:sz w:val="20"/>
                <w:szCs w:val="20"/>
                <w:lang w:val="en-US"/>
              </w:rPr>
              <w:t>Gaji</w:t>
            </w:r>
          </w:p>
        </w:tc>
      </w:tr>
      <w:tr w:rsidR="00600355" w:rsidRPr="00CD4941" w:rsidTr="001D131C">
        <w:trPr>
          <w:trHeight w:val="504"/>
        </w:trPr>
        <w:tc>
          <w:tcPr>
            <w:tcW w:w="511" w:type="dxa"/>
          </w:tcPr>
          <w:p w:rsidR="00600355" w:rsidRPr="00561FF6" w:rsidRDefault="003F221C" w:rsidP="009700B2">
            <w:pPr>
              <w:pStyle w:val="TableParagraph"/>
              <w:spacing w:line="276" w:lineRule="auto"/>
              <w:jc w:val="left"/>
              <w:rPr>
                <w:sz w:val="20"/>
                <w:szCs w:val="20"/>
                <w:lang w:val="en-US"/>
              </w:rPr>
            </w:pPr>
            <w:r w:rsidRPr="00561FF6">
              <w:rPr>
                <w:sz w:val="20"/>
                <w:szCs w:val="20"/>
                <w:lang w:val="en-US"/>
              </w:rPr>
              <w:t>22</w:t>
            </w:r>
          </w:p>
        </w:tc>
        <w:tc>
          <w:tcPr>
            <w:tcW w:w="6434" w:type="dxa"/>
          </w:tcPr>
          <w:p w:rsidR="00600355" w:rsidRPr="00561FF6" w:rsidRDefault="003F221C" w:rsidP="009700B2">
            <w:pPr>
              <w:spacing w:line="276" w:lineRule="auto"/>
              <w:ind w:left="252" w:hanging="252"/>
              <w:rPr>
                <w:rFonts w:cs="Times New Roman"/>
                <w:sz w:val="20"/>
                <w:szCs w:val="20"/>
              </w:rPr>
            </w:pPr>
            <w:r w:rsidRPr="00561FF6">
              <w:rPr>
                <w:rFonts w:cs="Times New Roman"/>
                <w:sz w:val="20"/>
                <w:szCs w:val="20"/>
              </w:rPr>
              <w:t xml:space="preserve">Gaji/upah yang </w:t>
            </w:r>
            <w:r w:rsidR="00646515" w:rsidRPr="00646515">
              <w:rPr>
                <w:rFonts w:cs="Times New Roman"/>
                <w:sz w:val="20"/>
                <w:szCs w:val="20"/>
              </w:rPr>
              <w:t>Pegawai</w:t>
            </w:r>
            <w:r w:rsidRPr="00561FF6">
              <w:rPr>
                <w:rFonts w:cs="Times New Roman"/>
                <w:sz w:val="20"/>
                <w:szCs w:val="20"/>
              </w:rPr>
              <w:t xml:space="preserve"> terima sesuai dengan peraturan pemerintah </w:t>
            </w:r>
          </w:p>
        </w:tc>
        <w:tc>
          <w:tcPr>
            <w:tcW w:w="1277" w:type="dxa"/>
          </w:tcPr>
          <w:p w:rsidR="00600355" w:rsidRPr="00561FF6" w:rsidRDefault="003F221C" w:rsidP="009700B2">
            <w:pPr>
              <w:pStyle w:val="TableParagraph"/>
              <w:spacing w:line="276" w:lineRule="auto"/>
              <w:rPr>
                <w:sz w:val="20"/>
                <w:szCs w:val="20"/>
                <w:lang w:val="en-US"/>
              </w:rPr>
            </w:pPr>
            <w:r w:rsidRPr="00561FF6">
              <w:rPr>
                <w:sz w:val="20"/>
                <w:szCs w:val="20"/>
                <w:lang w:val="en-US"/>
              </w:rPr>
              <w:t>83,1%</w:t>
            </w:r>
          </w:p>
        </w:tc>
      </w:tr>
      <w:tr w:rsidR="00600355" w:rsidRPr="00CD4941" w:rsidTr="001D131C">
        <w:trPr>
          <w:trHeight w:val="708"/>
        </w:trPr>
        <w:tc>
          <w:tcPr>
            <w:tcW w:w="511" w:type="dxa"/>
          </w:tcPr>
          <w:p w:rsidR="00600355" w:rsidRPr="00561FF6" w:rsidRDefault="005616CA" w:rsidP="009700B2">
            <w:pPr>
              <w:pStyle w:val="TableParagraph"/>
              <w:spacing w:line="276" w:lineRule="auto"/>
              <w:jc w:val="left"/>
              <w:rPr>
                <w:sz w:val="20"/>
                <w:szCs w:val="20"/>
                <w:lang w:val="en-US"/>
              </w:rPr>
            </w:pPr>
            <w:r w:rsidRPr="00561FF6">
              <w:rPr>
                <w:sz w:val="20"/>
                <w:szCs w:val="20"/>
                <w:lang w:val="en-US"/>
              </w:rPr>
              <w:t>23</w:t>
            </w:r>
          </w:p>
        </w:tc>
        <w:tc>
          <w:tcPr>
            <w:tcW w:w="6434" w:type="dxa"/>
          </w:tcPr>
          <w:p w:rsidR="00600355" w:rsidRPr="00561FF6" w:rsidRDefault="005616CA" w:rsidP="009700B2">
            <w:pPr>
              <w:pStyle w:val="TableParagraph"/>
              <w:spacing w:line="276" w:lineRule="auto"/>
              <w:jc w:val="left"/>
              <w:rPr>
                <w:b/>
                <w:sz w:val="20"/>
                <w:szCs w:val="20"/>
                <w:lang w:val="id-ID"/>
              </w:rPr>
            </w:pPr>
            <w:r w:rsidRPr="00561FF6">
              <w:rPr>
                <w:sz w:val="20"/>
                <w:szCs w:val="20"/>
              </w:rPr>
              <w:t xml:space="preserve">Gaji yang telah diberikan Instansi sesuai dengan tanggung jawab yang dibebankan kepada </w:t>
            </w:r>
            <w:r w:rsidR="00646515" w:rsidRPr="00646515">
              <w:rPr>
                <w:sz w:val="20"/>
                <w:szCs w:val="20"/>
              </w:rPr>
              <w:t>Pegawai</w:t>
            </w:r>
            <w:r w:rsidRPr="00561FF6">
              <w:rPr>
                <w:sz w:val="20"/>
                <w:szCs w:val="20"/>
              </w:rPr>
              <w:t xml:space="preserve"> </w:t>
            </w:r>
          </w:p>
        </w:tc>
        <w:tc>
          <w:tcPr>
            <w:tcW w:w="1277" w:type="dxa"/>
          </w:tcPr>
          <w:p w:rsidR="00600355" w:rsidRPr="00561FF6" w:rsidRDefault="005616CA" w:rsidP="009700B2">
            <w:pPr>
              <w:pStyle w:val="TableParagraph"/>
              <w:spacing w:line="276" w:lineRule="auto"/>
              <w:rPr>
                <w:sz w:val="20"/>
                <w:szCs w:val="20"/>
                <w:lang w:val="en-US"/>
              </w:rPr>
            </w:pPr>
            <w:r w:rsidRPr="00561FF6">
              <w:rPr>
                <w:sz w:val="20"/>
                <w:szCs w:val="20"/>
                <w:lang w:val="en-US"/>
              </w:rPr>
              <w:t>80,9%</w:t>
            </w:r>
          </w:p>
        </w:tc>
      </w:tr>
      <w:tr w:rsidR="00600355" w:rsidRPr="00CD4941" w:rsidTr="001D131C">
        <w:trPr>
          <w:trHeight w:val="407"/>
        </w:trPr>
        <w:tc>
          <w:tcPr>
            <w:tcW w:w="511" w:type="dxa"/>
          </w:tcPr>
          <w:p w:rsidR="00600355" w:rsidRPr="00561FF6" w:rsidRDefault="005616CA" w:rsidP="009700B2">
            <w:pPr>
              <w:pStyle w:val="TableParagraph"/>
              <w:spacing w:line="276" w:lineRule="auto"/>
              <w:jc w:val="left"/>
              <w:rPr>
                <w:sz w:val="20"/>
                <w:szCs w:val="20"/>
                <w:lang w:val="en-US"/>
              </w:rPr>
            </w:pPr>
            <w:r w:rsidRPr="00561FF6">
              <w:rPr>
                <w:sz w:val="20"/>
                <w:szCs w:val="20"/>
                <w:lang w:val="en-US"/>
              </w:rPr>
              <w:t>24</w:t>
            </w:r>
          </w:p>
        </w:tc>
        <w:tc>
          <w:tcPr>
            <w:tcW w:w="6434" w:type="dxa"/>
          </w:tcPr>
          <w:p w:rsidR="00600355" w:rsidRPr="00561FF6" w:rsidRDefault="005616CA" w:rsidP="009700B2">
            <w:pPr>
              <w:pStyle w:val="TableParagraph"/>
              <w:spacing w:line="276" w:lineRule="auto"/>
              <w:jc w:val="left"/>
              <w:rPr>
                <w:b/>
                <w:sz w:val="20"/>
                <w:szCs w:val="20"/>
                <w:lang w:val="id-ID"/>
              </w:rPr>
            </w:pPr>
            <w:r w:rsidRPr="00561FF6">
              <w:rPr>
                <w:sz w:val="20"/>
                <w:szCs w:val="20"/>
              </w:rPr>
              <w:t>Gaji yang telah diberikan cukup untuk kebutuhan sehari-hari</w:t>
            </w:r>
          </w:p>
        </w:tc>
        <w:tc>
          <w:tcPr>
            <w:tcW w:w="1277" w:type="dxa"/>
          </w:tcPr>
          <w:p w:rsidR="00600355" w:rsidRPr="00561FF6" w:rsidRDefault="00634A6E" w:rsidP="009700B2">
            <w:pPr>
              <w:pStyle w:val="TableParagraph"/>
              <w:spacing w:line="276" w:lineRule="auto"/>
              <w:rPr>
                <w:sz w:val="20"/>
                <w:szCs w:val="20"/>
                <w:lang w:val="en-US"/>
              </w:rPr>
            </w:pPr>
            <w:r>
              <w:rPr>
                <w:sz w:val="20"/>
                <w:szCs w:val="20"/>
                <w:lang w:val="en-US"/>
              </w:rPr>
              <w:t>76,9</w:t>
            </w:r>
            <w:r w:rsidR="005616CA" w:rsidRPr="00561FF6">
              <w:rPr>
                <w:sz w:val="20"/>
                <w:szCs w:val="20"/>
                <w:lang w:val="en-US"/>
              </w:rPr>
              <w:t>%</w:t>
            </w:r>
          </w:p>
        </w:tc>
      </w:tr>
      <w:tr w:rsidR="005616CA" w:rsidRPr="00CD4941" w:rsidTr="001D131C">
        <w:trPr>
          <w:trHeight w:val="299"/>
        </w:trPr>
        <w:tc>
          <w:tcPr>
            <w:tcW w:w="6945" w:type="dxa"/>
            <w:gridSpan w:val="2"/>
          </w:tcPr>
          <w:p w:rsidR="005616CA" w:rsidRPr="00561FF6" w:rsidRDefault="005616CA" w:rsidP="009700B2">
            <w:pPr>
              <w:pStyle w:val="TableParagraph"/>
              <w:spacing w:line="276" w:lineRule="auto"/>
              <w:rPr>
                <w:b/>
                <w:sz w:val="20"/>
                <w:szCs w:val="20"/>
                <w:lang w:val="en-US"/>
              </w:rPr>
            </w:pPr>
            <w:r w:rsidRPr="00561FF6">
              <w:rPr>
                <w:b/>
                <w:sz w:val="20"/>
                <w:szCs w:val="20"/>
                <w:lang w:val="en-US"/>
              </w:rPr>
              <w:t xml:space="preserve">Rata-Rata </w:t>
            </w:r>
          </w:p>
        </w:tc>
        <w:tc>
          <w:tcPr>
            <w:tcW w:w="1277" w:type="dxa"/>
          </w:tcPr>
          <w:p w:rsidR="005616CA" w:rsidRPr="00561FF6" w:rsidRDefault="00634A6E" w:rsidP="009700B2">
            <w:pPr>
              <w:pStyle w:val="TableParagraph"/>
              <w:spacing w:line="276" w:lineRule="auto"/>
              <w:rPr>
                <w:b/>
                <w:sz w:val="20"/>
                <w:szCs w:val="20"/>
                <w:lang w:val="en-US"/>
              </w:rPr>
            </w:pPr>
            <w:r>
              <w:rPr>
                <w:b/>
                <w:sz w:val="20"/>
                <w:szCs w:val="20"/>
                <w:lang w:val="en-US"/>
              </w:rPr>
              <w:t>80,3</w:t>
            </w:r>
            <w:r w:rsidR="005616CA" w:rsidRPr="00561FF6">
              <w:rPr>
                <w:b/>
                <w:sz w:val="20"/>
                <w:szCs w:val="20"/>
                <w:lang w:val="en-US"/>
              </w:rPr>
              <w:t>%</w:t>
            </w:r>
          </w:p>
        </w:tc>
      </w:tr>
      <w:tr w:rsidR="005616CA" w:rsidRPr="00CD4941" w:rsidTr="001D131C">
        <w:trPr>
          <w:trHeight w:val="531"/>
        </w:trPr>
        <w:tc>
          <w:tcPr>
            <w:tcW w:w="8222" w:type="dxa"/>
            <w:gridSpan w:val="3"/>
          </w:tcPr>
          <w:p w:rsidR="005616CA" w:rsidRPr="00561FF6" w:rsidRDefault="005616CA" w:rsidP="009700B2">
            <w:pPr>
              <w:pStyle w:val="TableParagraph"/>
              <w:spacing w:line="276" w:lineRule="auto"/>
              <w:jc w:val="left"/>
              <w:rPr>
                <w:b/>
                <w:sz w:val="20"/>
                <w:szCs w:val="20"/>
                <w:lang w:val="en-US"/>
              </w:rPr>
            </w:pPr>
            <w:r w:rsidRPr="00561FF6">
              <w:rPr>
                <w:b/>
                <w:sz w:val="20"/>
                <w:szCs w:val="20"/>
                <w:lang w:val="en-US"/>
              </w:rPr>
              <w:t>Hubungan antar pribadi</w:t>
            </w:r>
          </w:p>
        </w:tc>
      </w:tr>
      <w:tr w:rsidR="005616CA" w:rsidRPr="00CD4941" w:rsidTr="001D131C">
        <w:trPr>
          <w:trHeight w:val="553"/>
        </w:trPr>
        <w:tc>
          <w:tcPr>
            <w:tcW w:w="511" w:type="dxa"/>
          </w:tcPr>
          <w:p w:rsidR="005616CA" w:rsidRPr="00561FF6" w:rsidRDefault="005616CA" w:rsidP="009700B2">
            <w:pPr>
              <w:pStyle w:val="TableParagraph"/>
              <w:spacing w:line="276" w:lineRule="auto"/>
              <w:jc w:val="left"/>
              <w:rPr>
                <w:sz w:val="20"/>
                <w:szCs w:val="20"/>
                <w:lang w:val="en-US"/>
              </w:rPr>
            </w:pPr>
            <w:r w:rsidRPr="00561FF6">
              <w:rPr>
                <w:sz w:val="20"/>
                <w:szCs w:val="20"/>
                <w:lang w:val="en-US"/>
              </w:rPr>
              <w:t>25</w:t>
            </w:r>
          </w:p>
        </w:tc>
        <w:tc>
          <w:tcPr>
            <w:tcW w:w="6434" w:type="dxa"/>
          </w:tcPr>
          <w:p w:rsidR="005616CA" w:rsidRPr="00561FF6" w:rsidRDefault="00646515" w:rsidP="009700B2">
            <w:pPr>
              <w:spacing w:line="276" w:lineRule="auto"/>
              <w:ind w:left="252" w:hanging="252"/>
              <w:rPr>
                <w:rFonts w:cs="Times New Roman"/>
                <w:sz w:val="20"/>
                <w:szCs w:val="20"/>
              </w:rPr>
            </w:pPr>
            <w:r w:rsidRPr="00646515">
              <w:rPr>
                <w:rFonts w:cs="Times New Roman"/>
                <w:sz w:val="20"/>
                <w:szCs w:val="20"/>
              </w:rPr>
              <w:t>Pegawai</w:t>
            </w:r>
            <w:r w:rsidR="005616CA" w:rsidRPr="00561FF6">
              <w:rPr>
                <w:rFonts w:cs="Times New Roman"/>
                <w:sz w:val="20"/>
                <w:szCs w:val="20"/>
              </w:rPr>
              <w:t xml:space="preserve"> dengan rekan kerja memiliki hubungan baik</w:t>
            </w:r>
          </w:p>
        </w:tc>
        <w:tc>
          <w:tcPr>
            <w:tcW w:w="1277" w:type="dxa"/>
          </w:tcPr>
          <w:p w:rsidR="005616CA" w:rsidRPr="00561FF6" w:rsidRDefault="005616CA" w:rsidP="009700B2">
            <w:pPr>
              <w:pStyle w:val="TableParagraph"/>
              <w:spacing w:line="276" w:lineRule="auto"/>
              <w:rPr>
                <w:sz w:val="20"/>
                <w:szCs w:val="20"/>
                <w:lang w:val="en-US"/>
              </w:rPr>
            </w:pPr>
            <w:r w:rsidRPr="00561FF6">
              <w:rPr>
                <w:sz w:val="20"/>
                <w:szCs w:val="20"/>
                <w:lang w:val="en-US"/>
              </w:rPr>
              <w:t>82,7%</w:t>
            </w:r>
          </w:p>
        </w:tc>
      </w:tr>
      <w:tr w:rsidR="005616CA" w:rsidRPr="00CD4941" w:rsidTr="001D131C">
        <w:trPr>
          <w:trHeight w:val="561"/>
        </w:trPr>
        <w:tc>
          <w:tcPr>
            <w:tcW w:w="511" w:type="dxa"/>
          </w:tcPr>
          <w:p w:rsidR="005616CA" w:rsidRPr="00561FF6" w:rsidRDefault="005616CA" w:rsidP="009700B2">
            <w:pPr>
              <w:pStyle w:val="TableParagraph"/>
              <w:spacing w:line="276" w:lineRule="auto"/>
              <w:jc w:val="left"/>
              <w:rPr>
                <w:sz w:val="20"/>
                <w:szCs w:val="20"/>
                <w:lang w:val="en-US"/>
              </w:rPr>
            </w:pPr>
            <w:r w:rsidRPr="00561FF6">
              <w:rPr>
                <w:sz w:val="20"/>
                <w:szCs w:val="20"/>
                <w:lang w:val="en-US"/>
              </w:rPr>
              <w:t>26</w:t>
            </w:r>
          </w:p>
        </w:tc>
        <w:tc>
          <w:tcPr>
            <w:tcW w:w="6434" w:type="dxa"/>
          </w:tcPr>
          <w:p w:rsidR="005616CA" w:rsidRPr="00561FF6" w:rsidRDefault="005616CA" w:rsidP="009700B2">
            <w:pPr>
              <w:pStyle w:val="TableParagraph"/>
              <w:spacing w:line="276" w:lineRule="auto"/>
              <w:jc w:val="left"/>
              <w:rPr>
                <w:b/>
                <w:sz w:val="20"/>
                <w:szCs w:val="20"/>
                <w:lang w:val="id-ID"/>
              </w:rPr>
            </w:pPr>
            <w:r w:rsidRPr="00561FF6">
              <w:rPr>
                <w:sz w:val="20"/>
                <w:szCs w:val="20"/>
              </w:rPr>
              <w:t>Rekan kerja sangat penting dalam penyelesaian kerja tim</w:t>
            </w:r>
            <w:r w:rsidR="00E50EAD" w:rsidRPr="00561FF6">
              <w:rPr>
                <w:sz w:val="20"/>
                <w:szCs w:val="20"/>
              </w:rPr>
              <w:t xml:space="preserve"> </w:t>
            </w:r>
          </w:p>
        </w:tc>
        <w:tc>
          <w:tcPr>
            <w:tcW w:w="1277" w:type="dxa"/>
          </w:tcPr>
          <w:p w:rsidR="005616CA" w:rsidRPr="00561FF6" w:rsidRDefault="005616CA" w:rsidP="009700B2">
            <w:pPr>
              <w:pStyle w:val="TableParagraph"/>
              <w:spacing w:line="276" w:lineRule="auto"/>
              <w:rPr>
                <w:sz w:val="20"/>
                <w:szCs w:val="20"/>
                <w:lang w:val="en-US"/>
              </w:rPr>
            </w:pPr>
            <w:r w:rsidRPr="00561FF6">
              <w:rPr>
                <w:sz w:val="20"/>
                <w:szCs w:val="20"/>
                <w:lang w:val="en-US"/>
              </w:rPr>
              <w:t>84%</w:t>
            </w:r>
          </w:p>
        </w:tc>
      </w:tr>
      <w:tr w:rsidR="005616CA" w:rsidRPr="00CD4941" w:rsidTr="001D131C">
        <w:trPr>
          <w:trHeight w:val="711"/>
        </w:trPr>
        <w:tc>
          <w:tcPr>
            <w:tcW w:w="511" w:type="dxa"/>
          </w:tcPr>
          <w:p w:rsidR="005616CA" w:rsidRPr="00561FF6" w:rsidRDefault="00E50EAD" w:rsidP="009700B2">
            <w:pPr>
              <w:pStyle w:val="TableParagraph"/>
              <w:spacing w:line="276" w:lineRule="auto"/>
              <w:jc w:val="left"/>
              <w:rPr>
                <w:sz w:val="20"/>
                <w:szCs w:val="20"/>
                <w:lang w:val="en-US"/>
              </w:rPr>
            </w:pPr>
            <w:r w:rsidRPr="00561FF6">
              <w:rPr>
                <w:sz w:val="20"/>
                <w:szCs w:val="20"/>
                <w:lang w:val="en-US"/>
              </w:rPr>
              <w:t>27</w:t>
            </w:r>
          </w:p>
        </w:tc>
        <w:tc>
          <w:tcPr>
            <w:tcW w:w="6434" w:type="dxa"/>
          </w:tcPr>
          <w:p w:rsidR="005616CA" w:rsidRPr="00561FF6" w:rsidRDefault="00646515" w:rsidP="009700B2">
            <w:pPr>
              <w:pStyle w:val="TableParagraph"/>
              <w:spacing w:line="276" w:lineRule="auto"/>
              <w:jc w:val="left"/>
              <w:rPr>
                <w:b/>
                <w:sz w:val="20"/>
                <w:szCs w:val="20"/>
                <w:lang w:val="id-ID"/>
              </w:rPr>
            </w:pPr>
            <w:r w:rsidRPr="00646515">
              <w:rPr>
                <w:sz w:val="20"/>
                <w:szCs w:val="20"/>
              </w:rPr>
              <w:t>Pegawai</w:t>
            </w:r>
            <w:r w:rsidR="00E50EAD" w:rsidRPr="00561FF6">
              <w:rPr>
                <w:sz w:val="20"/>
                <w:szCs w:val="20"/>
              </w:rPr>
              <w:t xml:space="preserve"> senang bekerja di Instansi ini karena rekan kerja saling membantu satu sama lain</w:t>
            </w:r>
          </w:p>
        </w:tc>
        <w:tc>
          <w:tcPr>
            <w:tcW w:w="1277" w:type="dxa"/>
          </w:tcPr>
          <w:p w:rsidR="005616CA" w:rsidRPr="00561FF6" w:rsidRDefault="00E50EAD" w:rsidP="009700B2">
            <w:pPr>
              <w:pStyle w:val="TableParagraph"/>
              <w:spacing w:line="276" w:lineRule="auto"/>
              <w:rPr>
                <w:sz w:val="20"/>
                <w:szCs w:val="20"/>
                <w:lang w:val="en-US"/>
              </w:rPr>
            </w:pPr>
            <w:r w:rsidRPr="00561FF6">
              <w:rPr>
                <w:sz w:val="20"/>
                <w:szCs w:val="20"/>
                <w:lang w:val="en-US"/>
              </w:rPr>
              <w:t>81,8%</w:t>
            </w:r>
          </w:p>
        </w:tc>
      </w:tr>
      <w:tr w:rsidR="00E50EAD" w:rsidRPr="00CD4941" w:rsidTr="001D131C">
        <w:trPr>
          <w:trHeight w:val="421"/>
        </w:trPr>
        <w:tc>
          <w:tcPr>
            <w:tcW w:w="6945" w:type="dxa"/>
            <w:gridSpan w:val="2"/>
          </w:tcPr>
          <w:p w:rsidR="00E50EAD" w:rsidRPr="00561FF6" w:rsidRDefault="00E50EAD" w:rsidP="009700B2">
            <w:pPr>
              <w:pStyle w:val="TableParagraph"/>
              <w:spacing w:line="276" w:lineRule="auto"/>
              <w:rPr>
                <w:b/>
                <w:sz w:val="20"/>
                <w:szCs w:val="20"/>
                <w:lang w:val="en-US"/>
              </w:rPr>
            </w:pPr>
            <w:r w:rsidRPr="00561FF6">
              <w:rPr>
                <w:b/>
                <w:sz w:val="20"/>
                <w:szCs w:val="20"/>
                <w:lang w:val="en-US"/>
              </w:rPr>
              <w:t>Rata-Rata</w:t>
            </w:r>
          </w:p>
        </w:tc>
        <w:tc>
          <w:tcPr>
            <w:tcW w:w="1277" w:type="dxa"/>
          </w:tcPr>
          <w:p w:rsidR="00E50EAD" w:rsidRPr="00561FF6" w:rsidRDefault="00E50EAD" w:rsidP="009700B2">
            <w:pPr>
              <w:pStyle w:val="TableParagraph"/>
              <w:spacing w:line="276" w:lineRule="auto"/>
              <w:rPr>
                <w:b/>
                <w:sz w:val="20"/>
                <w:szCs w:val="20"/>
                <w:lang w:val="en-US"/>
              </w:rPr>
            </w:pPr>
            <w:r w:rsidRPr="00561FF6">
              <w:rPr>
                <w:b/>
                <w:sz w:val="20"/>
                <w:szCs w:val="20"/>
                <w:lang w:val="en-US"/>
              </w:rPr>
              <w:t>82,8%</w:t>
            </w:r>
          </w:p>
        </w:tc>
      </w:tr>
      <w:tr w:rsidR="00E50EAD" w:rsidRPr="00CD4941" w:rsidTr="001D131C">
        <w:trPr>
          <w:trHeight w:val="299"/>
        </w:trPr>
        <w:tc>
          <w:tcPr>
            <w:tcW w:w="8222" w:type="dxa"/>
            <w:gridSpan w:val="3"/>
          </w:tcPr>
          <w:p w:rsidR="00E50EAD" w:rsidRPr="00561FF6" w:rsidRDefault="00E50EAD" w:rsidP="009700B2">
            <w:pPr>
              <w:pStyle w:val="TableParagraph"/>
              <w:spacing w:line="276" w:lineRule="auto"/>
              <w:jc w:val="left"/>
              <w:rPr>
                <w:b/>
                <w:sz w:val="20"/>
                <w:szCs w:val="20"/>
                <w:lang w:val="en-US"/>
              </w:rPr>
            </w:pPr>
            <w:r w:rsidRPr="00561FF6">
              <w:rPr>
                <w:b/>
                <w:sz w:val="20"/>
                <w:szCs w:val="20"/>
                <w:lang w:val="en-US"/>
              </w:rPr>
              <w:t>Kondisi Kerja</w:t>
            </w:r>
          </w:p>
        </w:tc>
      </w:tr>
      <w:tr w:rsidR="00E50EAD" w:rsidRPr="00CD4941" w:rsidTr="00646515">
        <w:trPr>
          <w:trHeight w:val="410"/>
        </w:trPr>
        <w:tc>
          <w:tcPr>
            <w:tcW w:w="511" w:type="dxa"/>
          </w:tcPr>
          <w:p w:rsidR="00E50EAD" w:rsidRPr="00561FF6" w:rsidRDefault="00E50EAD" w:rsidP="009700B2">
            <w:pPr>
              <w:pStyle w:val="TableParagraph"/>
              <w:spacing w:line="276" w:lineRule="auto"/>
              <w:jc w:val="left"/>
              <w:rPr>
                <w:sz w:val="20"/>
                <w:szCs w:val="20"/>
                <w:lang w:val="en-US"/>
              </w:rPr>
            </w:pPr>
            <w:r w:rsidRPr="00561FF6">
              <w:rPr>
                <w:sz w:val="20"/>
                <w:szCs w:val="20"/>
                <w:lang w:val="en-US"/>
              </w:rPr>
              <w:t>28</w:t>
            </w:r>
          </w:p>
        </w:tc>
        <w:tc>
          <w:tcPr>
            <w:tcW w:w="6434" w:type="dxa"/>
          </w:tcPr>
          <w:p w:rsidR="00E50EAD" w:rsidRPr="00561FF6" w:rsidRDefault="00E50EAD" w:rsidP="009700B2">
            <w:pPr>
              <w:pStyle w:val="TableParagraph"/>
              <w:spacing w:line="276" w:lineRule="auto"/>
              <w:jc w:val="left"/>
              <w:rPr>
                <w:b/>
                <w:sz w:val="20"/>
                <w:szCs w:val="20"/>
                <w:lang w:val="id-ID"/>
              </w:rPr>
            </w:pPr>
            <w:r w:rsidRPr="00561FF6">
              <w:rPr>
                <w:sz w:val="20"/>
                <w:szCs w:val="20"/>
              </w:rPr>
              <w:t xml:space="preserve">Sarana dan prasarana kantor sangat sesuai dengan kebutuhan </w:t>
            </w:r>
            <w:r w:rsidR="00646515" w:rsidRPr="00646515">
              <w:rPr>
                <w:sz w:val="20"/>
                <w:szCs w:val="20"/>
              </w:rPr>
              <w:t>Pegawai</w:t>
            </w:r>
            <w:r w:rsidRPr="00561FF6">
              <w:rPr>
                <w:sz w:val="20"/>
                <w:szCs w:val="20"/>
              </w:rPr>
              <w:t xml:space="preserve"> </w:t>
            </w:r>
          </w:p>
        </w:tc>
        <w:tc>
          <w:tcPr>
            <w:tcW w:w="1277" w:type="dxa"/>
          </w:tcPr>
          <w:p w:rsidR="00E50EAD" w:rsidRPr="00561FF6" w:rsidRDefault="00E50EAD" w:rsidP="009700B2">
            <w:pPr>
              <w:pStyle w:val="TableParagraph"/>
              <w:spacing w:line="276" w:lineRule="auto"/>
              <w:rPr>
                <w:sz w:val="20"/>
                <w:szCs w:val="20"/>
                <w:lang w:val="en-US"/>
              </w:rPr>
            </w:pPr>
            <w:r w:rsidRPr="00561FF6">
              <w:rPr>
                <w:sz w:val="20"/>
                <w:szCs w:val="20"/>
                <w:lang w:val="en-US"/>
              </w:rPr>
              <w:t>80,3%</w:t>
            </w:r>
          </w:p>
        </w:tc>
      </w:tr>
      <w:tr w:rsidR="00E50EAD" w:rsidRPr="00CD4941" w:rsidTr="00646515">
        <w:trPr>
          <w:trHeight w:val="557"/>
        </w:trPr>
        <w:tc>
          <w:tcPr>
            <w:tcW w:w="511" w:type="dxa"/>
          </w:tcPr>
          <w:p w:rsidR="00E50EAD" w:rsidRPr="00561FF6" w:rsidRDefault="00E50EAD" w:rsidP="009700B2">
            <w:pPr>
              <w:pStyle w:val="TableParagraph"/>
              <w:spacing w:line="276" w:lineRule="auto"/>
              <w:jc w:val="left"/>
              <w:rPr>
                <w:sz w:val="20"/>
                <w:szCs w:val="20"/>
                <w:lang w:val="en-US"/>
              </w:rPr>
            </w:pPr>
            <w:r w:rsidRPr="00561FF6">
              <w:rPr>
                <w:sz w:val="20"/>
                <w:szCs w:val="20"/>
                <w:lang w:val="en-US"/>
              </w:rPr>
              <w:t>29</w:t>
            </w:r>
          </w:p>
        </w:tc>
        <w:tc>
          <w:tcPr>
            <w:tcW w:w="6434" w:type="dxa"/>
          </w:tcPr>
          <w:p w:rsidR="00E50EAD" w:rsidRPr="00561FF6" w:rsidRDefault="00E50EAD" w:rsidP="009700B2">
            <w:pPr>
              <w:pStyle w:val="TableParagraph"/>
              <w:spacing w:line="276" w:lineRule="auto"/>
              <w:jc w:val="left"/>
              <w:rPr>
                <w:b/>
                <w:sz w:val="20"/>
                <w:szCs w:val="20"/>
                <w:lang w:val="id-ID"/>
              </w:rPr>
            </w:pPr>
            <w:r w:rsidRPr="00561FF6">
              <w:rPr>
                <w:sz w:val="20"/>
                <w:szCs w:val="20"/>
              </w:rPr>
              <w:t xml:space="preserve">Lingkungan kerja sangat mendukung </w:t>
            </w:r>
            <w:r w:rsidR="00646515" w:rsidRPr="00646515">
              <w:rPr>
                <w:sz w:val="20"/>
                <w:szCs w:val="20"/>
              </w:rPr>
              <w:t>Pegawai</w:t>
            </w:r>
            <w:r w:rsidRPr="00561FF6">
              <w:rPr>
                <w:sz w:val="20"/>
                <w:szCs w:val="20"/>
              </w:rPr>
              <w:t xml:space="preserve"> dalam melakukan aktivitas kerja </w:t>
            </w:r>
          </w:p>
        </w:tc>
        <w:tc>
          <w:tcPr>
            <w:tcW w:w="1277" w:type="dxa"/>
          </w:tcPr>
          <w:p w:rsidR="00E50EAD" w:rsidRPr="00561FF6" w:rsidRDefault="00E50EAD" w:rsidP="009700B2">
            <w:pPr>
              <w:pStyle w:val="TableParagraph"/>
              <w:spacing w:line="276" w:lineRule="auto"/>
              <w:rPr>
                <w:sz w:val="20"/>
                <w:szCs w:val="20"/>
                <w:lang w:val="en-US"/>
              </w:rPr>
            </w:pPr>
            <w:r w:rsidRPr="00561FF6">
              <w:rPr>
                <w:sz w:val="20"/>
                <w:szCs w:val="20"/>
                <w:lang w:val="en-US"/>
              </w:rPr>
              <w:t>81,8%</w:t>
            </w:r>
          </w:p>
        </w:tc>
      </w:tr>
      <w:tr w:rsidR="00E50EAD" w:rsidRPr="00CD4941" w:rsidTr="001D131C">
        <w:trPr>
          <w:trHeight w:val="425"/>
        </w:trPr>
        <w:tc>
          <w:tcPr>
            <w:tcW w:w="511" w:type="dxa"/>
          </w:tcPr>
          <w:p w:rsidR="00E50EAD" w:rsidRPr="00561FF6" w:rsidRDefault="00E50EAD" w:rsidP="009700B2">
            <w:pPr>
              <w:pStyle w:val="TableParagraph"/>
              <w:spacing w:line="276" w:lineRule="auto"/>
              <w:jc w:val="left"/>
              <w:rPr>
                <w:sz w:val="20"/>
                <w:szCs w:val="20"/>
                <w:lang w:val="en-US"/>
              </w:rPr>
            </w:pPr>
            <w:r w:rsidRPr="00561FF6">
              <w:rPr>
                <w:sz w:val="20"/>
                <w:szCs w:val="20"/>
                <w:lang w:val="en-US"/>
              </w:rPr>
              <w:t>30</w:t>
            </w:r>
          </w:p>
        </w:tc>
        <w:tc>
          <w:tcPr>
            <w:tcW w:w="6434" w:type="dxa"/>
          </w:tcPr>
          <w:p w:rsidR="00E50EAD" w:rsidRPr="00561FF6" w:rsidRDefault="00E50EAD" w:rsidP="009700B2">
            <w:pPr>
              <w:pStyle w:val="TableParagraph"/>
              <w:spacing w:line="276" w:lineRule="auto"/>
              <w:jc w:val="left"/>
              <w:rPr>
                <w:b/>
                <w:sz w:val="20"/>
                <w:szCs w:val="20"/>
                <w:lang w:val="id-ID"/>
              </w:rPr>
            </w:pPr>
            <w:r w:rsidRPr="00561FF6">
              <w:rPr>
                <w:sz w:val="20"/>
                <w:szCs w:val="20"/>
              </w:rPr>
              <w:t xml:space="preserve">Kondisi di tempat kerja sangat kondusif </w:t>
            </w:r>
          </w:p>
        </w:tc>
        <w:tc>
          <w:tcPr>
            <w:tcW w:w="1277" w:type="dxa"/>
          </w:tcPr>
          <w:p w:rsidR="00E50EAD" w:rsidRPr="00561FF6" w:rsidRDefault="00E50EAD" w:rsidP="009700B2">
            <w:pPr>
              <w:pStyle w:val="TableParagraph"/>
              <w:spacing w:line="276" w:lineRule="auto"/>
              <w:rPr>
                <w:sz w:val="20"/>
                <w:szCs w:val="20"/>
                <w:lang w:val="en-US"/>
              </w:rPr>
            </w:pPr>
            <w:r w:rsidRPr="00561FF6">
              <w:rPr>
                <w:sz w:val="20"/>
                <w:szCs w:val="20"/>
                <w:lang w:val="en-US"/>
              </w:rPr>
              <w:t>78,5%</w:t>
            </w:r>
          </w:p>
        </w:tc>
      </w:tr>
      <w:tr w:rsidR="006B188C" w:rsidRPr="00CD4941" w:rsidTr="001D131C">
        <w:trPr>
          <w:trHeight w:val="425"/>
        </w:trPr>
        <w:tc>
          <w:tcPr>
            <w:tcW w:w="6945" w:type="dxa"/>
            <w:gridSpan w:val="2"/>
          </w:tcPr>
          <w:p w:rsidR="006B188C" w:rsidRPr="00561FF6" w:rsidRDefault="00CD205E" w:rsidP="009700B2">
            <w:pPr>
              <w:pStyle w:val="TableParagraph"/>
              <w:spacing w:line="276" w:lineRule="auto"/>
              <w:rPr>
                <w:b/>
                <w:sz w:val="20"/>
                <w:szCs w:val="20"/>
              </w:rPr>
            </w:pPr>
            <w:r>
              <w:rPr>
                <w:b/>
                <w:sz w:val="20"/>
                <w:szCs w:val="20"/>
              </w:rPr>
              <w:t xml:space="preserve">  </w:t>
            </w:r>
            <w:r w:rsidR="006B188C" w:rsidRPr="00561FF6">
              <w:rPr>
                <w:b/>
                <w:sz w:val="20"/>
                <w:szCs w:val="20"/>
              </w:rPr>
              <w:t xml:space="preserve"> Rata-Rata </w:t>
            </w:r>
          </w:p>
        </w:tc>
        <w:tc>
          <w:tcPr>
            <w:tcW w:w="1277" w:type="dxa"/>
          </w:tcPr>
          <w:p w:rsidR="006B188C" w:rsidRPr="00561FF6" w:rsidRDefault="006B188C" w:rsidP="009700B2">
            <w:pPr>
              <w:pStyle w:val="TableParagraph"/>
              <w:spacing w:line="276" w:lineRule="auto"/>
              <w:rPr>
                <w:b/>
                <w:sz w:val="20"/>
                <w:szCs w:val="20"/>
                <w:lang w:val="en-US"/>
              </w:rPr>
            </w:pPr>
            <w:r w:rsidRPr="00561FF6">
              <w:rPr>
                <w:b/>
                <w:sz w:val="20"/>
                <w:szCs w:val="20"/>
                <w:lang w:val="en-US"/>
              </w:rPr>
              <w:t>80,2%</w:t>
            </w:r>
          </w:p>
        </w:tc>
      </w:tr>
      <w:tr w:rsidR="006B188C" w:rsidRPr="00CD4941" w:rsidTr="001D131C">
        <w:trPr>
          <w:trHeight w:val="425"/>
        </w:trPr>
        <w:tc>
          <w:tcPr>
            <w:tcW w:w="6945" w:type="dxa"/>
            <w:gridSpan w:val="2"/>
          </w:tcPr>
          <w:p w:rsidR="006B188C" w:rsidRPr="00561FF6" w:rsidRDefault="00CD205E" w:rsidP="009700B2">
            <w:pPr>
              <w:pStyle w:val="TableParagraph"/>
              <w:spacing w:line="276" w:lineRule="auto"/>
              <w:rPr>
                <w:b/>
                <w:sz w:val="20"/>
                <w:szCs w:val="20"/>
              </w:rPr>
            </w:pPr>
            <w:r>
              <w:rPr>
                <w:b/>
                <w:sz w:val="20"/>
                <w:szCs w:val="20"/>
                <w:lang w:val="en-US"/>
              </w:rPr>
              <w:t xml:space="preserve">    R</w:t>
            </w:r>
            <w:r w:rsidR="006B188C" w:rsidRPr="00561FF6">
              <w:rPr>
                <w:b/>
                <w:sz w:val="20"/>
                <w:szCs w:val="20"/>
                <w:lang w:val="id-ID"/>
              </w:rPr>
              <w:t>ata – Rata Keseluruhan</w:t>
            </w:r>
          </w:p>
        </w:tc>
        <w:tc>
          <w:tcPr>
            <w:tcW w:w="1277" w:type="dxa"/>
          </w:tcPr>
          <w:p w:rsidR="006B188C" w:rsidRPr="00561FF6" w:rsidRDefault="00561FF6" w:rsidP="009700B2">
            <w:pPr>
              <w:pStyle w:val="TableParagraph"/>
              <w:spacing w:line="276" w:lineRule="auto"/>
              <w:rPr>
                <w:b/>
                <w:sz w:val="20"/>
                <w:szCs w:val="20"/>
                <w:lang w:val="en-US"/>
              </w:rPr>
            </w:pPr>
            <w:r w:rsidRPr="00561FF6">
              <w:rPr>
                <w:b/>
                <w:sz w:val="20"/>
                <w:szCs w:val="20"/>
                <w:lang w:val="en-US"/>
              </w:rPr>
              <w:t>81,2%</w:t>
            </w:r>
          </w:p>
        </w:tc>
      </w:tr>
    </w:tbl>
    <w:p w:rsidR="00561FF6" w:rsidRDefault="00561FF6" w:rsidP="00C5338A">
      <w:pPr>
        <w:spacing w:after="120" w:line="276" w:lineRule="auto"/>
        <w:jc w:val="both"/>
        <w:rPr>
          <w:rFonts w:eastAsia="Times New Roman" w:cs="Times New Roman"/>
          <w:sz w:val="24"/>
          <w:szCs w:val="24"/>
          <w:lang w:val="id"/>
        </w:rPr>
      </w:pPr>
    </w:p>
    <w:p w:rsidR="00F04902" w:rsidRDefault="00561FF6" w:rsidP="005E1108">
      <w:pPr>
        <w:spacing w:after="0" w:line="276" w:lineRule="auto"/>
        <w:ind w:firstLine="720"/>
        <w:jc w:val="both"/>
        <w:rPr>
          <w:rFonts w:eastAsia="Times New Roman" w:cs="Times New Roman"/>
          <w:sz w:val="24"/>
          <w:szCs w:val="24"/>
          <w:lang w:val="id"/>
        </w:rPr>
      </w:pPr>
      <w:r w:rsidRPr="00646515">
        <w:rPr>
          <w:rFonts w:eastAsia="Times New Roman" w:cs="Times New Roman"/>
          <w:sz w:val="24"/>
          <w:szCs w:val="24"/>
          <w:lang w:val="id"/>
        </w:rPr>
        <w:t xml:space="preserve">Berdasarkan tanggapan responden mengenai </w:t>
      </w:r>
      <w:r w:rsidRPr="00646515">
        <w:rPr>
          <w:rFonts w:eastAsia="Times New Roman" w:cs="Times New Roman"/>
          <w:sz w:val="24"/>
          <w:szCs w:val="24"/>
        </w:rPr>
        <w:t>motivasi kerja</w:t>
      </w:r>
      <w:r w:rsidRPr="00646515">
        <w:rPr>
          <w:rFonts w:eastAsia="Times New Roman" w:cs="Times New Roman"/>
          <w:sz w:val="24"/>
          <w:szCs w:val="24"/>
          <w:lang w:val="id"/>
        </w:rPr>
        <w:t xml:space="preserve"> diperoleh rata – rata total skor sebesar </w:t>
      </w:r>
      <w:r w:rsidRPr="00646515">
        <w:rPr>
          <w:rFonts w:eastAsia="Times New Roman" w:cs="Times New Roman"/>
          <w:sz w:val="24"/>
          <w:szCs w:val="24"/>
        </w:rPr>
        <w:t>81</w:t>
      </w:r>
      <w:r w:rsidRPr="00646515">
        <w:rPr>
          <w:rFonts w:eastAsia="Times New Roman" w:cs="Times New Roman"/>
          <w:sz w:val="24"/>
          <w:szCs w:val="24"/>
          <w:lang w:val="id"/>
        </w:rPr>
        <w:t>,</w:t>
      </w:r>
      <w:r w:rsidRPr="00646515">
        <w:rPr>
          <w:rFonts w:eastAsia="Times New Roman" w:cs="Times New Roman"/>
          <w:sz w:val="24"/>
          <w:szCs w:val="24"/>
        </w:rPr>
        <w:t>2</w:t>
      </w:r>
      <w:r w:rsidRPr="00646515">
        <w:rPr>
          <w:rFonts w:eastAsia="Times New Roman" w:cs="Times New Roman"/>
          <w:sz w:val="24"/>
          <w:szCs w:val="24"/>
          <w:lang w:val="id"/>
        </w:rPr>
        <w:t>%. Hal ini menunjukkan</w:t>
      </w:r>
      <w:r w:rsidRPr="004C4223">
        <w:rPr>
          <w:rFonts w:eastAsia="Times New Roman" w:cs="Times New Roman"/>
          <w:color w:val="FF0000"/>
          <w:sz w:val="24"/>
          <w:szCs w:val="24"/>
          <w:lang w:val="id"/>
        </w:rPr>
        <w:t xml:space="preserve"> </w:t>
      </w:r>
      <w:r w:rsidRPr="00564DF5">
        <w:rPr>
          <w:rFonts w:eastAsia="Times New Roman" w:cs="Times New Roman"/>
          <w:sz w:val="24"/>
          <w:szCs w:val="24"/>
          <w:lang w:val="id"/>
        </w:rPr>
        <w:t xml:space="preserve">bahwa </w:t>
      </w:r>
      <w:r>
        <w:rPr>
          <w:rFonts w:eastAsia="Times New Roman" w:cs="Times New Roman"/>
          <w:sz w:val="24"/>
          <w:szCs w:val="24"/>
        </w:rPr>
        <w:t>motivasi kerja</w:t>
      </w:r>
      <w:r w:rsidRPr="00564DF5">
        <w:rPr>
          <w:rFonts w:eastAsia="Times New Roman" w:cs="Times New Roman"/>
          <w:sz w:val="24"/>
          <w:szCs w:val="24"/>
          <w:lang w:val="id"/>
        </w:rPr>
        <w:t xml:space="preserve"> termasuk dalam kategori Baik. Variabel </w:t>
      </w:r>
      <w:r>
        <w:rPr>
          <w:rFonts w:eastAsia="Times New Roman" w:cs="Times New Roman"/>
          <w:sz w:val="24"/>
          <w:szCs w:val="24"/>
        </w:rPr>
        <w:t>motivasi</w:t>
      </w:r>
      <w:r>
        <w:rPr>
          <w:rFonts w:eastAsia="Times New Roman" w:cs="Times New Roman"/>
          <w:sz w:val="24"/>
          <w:szCs w:val="24"/>
          <w:lang w:val="id"/>
        </w:rPr>
        <w:t xml:space="preserve"> dibagi menjadi 2 yaitu motivasi intrinsik dan ekstrinsik diantaranya terdapat 10</w:t>
      </w:r>
      <w:r w:rsidRPr="00564DF5">
        <w:rPr>
          <w:rFonts w:eastAsia="Times New Roman" w:cs="Times New Roman"/>
          <w:sz w:val="24"/>
          <w:szCs w:val="24"/>
          <w:lang w:val="id"/>
        </w:rPr>
        <w:t xml:space="preserve"> indikator yaitu indikator </w:t>
      </w:r>
      <w:r w:rsidR="00552AEC">
        <w:rPr>
          <w:rFonts w:eastAsia="Times New Roman" w:cs="Times New Roman"/>
          <w:sz w:val="24"/>
          <w:szCs w:val="24"/>
          <w:lang w:val="id"/>
        </w:rPr>
        <w:t xml:space="preserve">pekerjaan itu sendiri, </w:t>
      </w:r>
      <w:r w:rsidR="00552AEC">
        <w:rPr>
          <w:rFonts w:eastAsia="Times New Roman" w:cs="Times New Roman"/>
          <w:sz w:val="24"/>
          <w:szCs w:val="24"/>
        </w:rPr>
        <w:lastRenderedPageBreak/>
        <w:t xml:space="preserve">kemajuan, tanggung jawab, pengakuan, pencapaian, </w:t>
      </w:r>
      <w:r w:rsidR="009559CA">
        <w:rPr>
          <w:rFonts w:eastAsia="Times New Roman" w:cs="Times New Roman"/>
          <w:sz w:val="24"/>
          <w:szCs w:val="24"/>
          <w:lang w:val="id"/>
        </w:rPr>
        <w:t>admini</w:t>
      </w:r>
      <w:r w:rsidR="00552AEC">
        <w:rPr>
          <w:rFonts w:eastAsia="Times New Roman" w:cs="Times New Roman"/>
          <w:sz w:val="24"/>
          <w:szCs w:val="24"/>
          <w:lang w:val="id"/>
        </w:rPr>
        <w:t xml:space="preserve">strasi dan kebijakan perusahaan, penyeliaan, gaji, hubungan antar pribadi, kondisi kerja. </w:t>
      </w:r>
      <w:r w:rsidRPr="009C69BF">
        <w:rPr>
          <w:rFonts w:eastAsia="Times New Roman" w:cs="Times New Roman"/>
          <w:sz w:val="24"/>
          <w:szCs w:val="24"/>
          <w:lang w:val="id"/>
        </w:rPr>
        <w:t>Demikian dapat disimpulkan rata – rata skor total yang paling besar nilainya adalah indikator</w:t>
      </w:r>
      <w:r w:rsidR="006F1A5F">
        <w:rPr>
          <w:rFonts w:eastAsia="Times New Roman" w:cs="Times New Roman"/>
          <w:sz w:val="24"/>
          <w:szCs w:val="24"/>
          <w:lang w:val="id"/>
        </w:rPr>
        <w:t xml:space="preserve"> hubungan antar pribadi</w:t>
      </w:r>
      <w:r w:rsidRPr="009C69BF">
        <w:rPr>
          <w:rFonts w:eastAsia="Times New Roman" w:cs="Times New Roman"/>
          <w:sz w:val="24"/>
          <w:szCs w:val="24"/>
          <w:lang w:val="id"/>
        </w:rPr>
        <w:t xml:space="preserve"> yaitu sebesar 8</w:t>
      </w:r>
      <w:r w:rsidR="006F1A5F">
        <w:rPr>
          <w:rFonts w:eastAsia="Times New Roman" w:cs="Times New Roman"/>
          <w:sz w:val="24"/>
          <w:szCs w:val="24"/>
        </w:rPr>
        <w:t>2,8</w:t>
      </w:r>
      <w:r w:rsidRPr="009C69BF">
        <w:rPr>
          <w:rFonts w:eastAsia="Times New Roman" w:cs="Times New Roman"/>
          <w:sz w:val="24"/>
          <w:szCs w:val="24"/>
          <w:lang w:val="id"/>
        </w:rPr>
        <w:t>%, sedangkan rata – rata skor terendah adalah indikator</w:t>
      </w:r>
      <w:r w:rsidR="006F1A5F">
        <w:rPr>
          <w:rFonts w:eastAsia="Times New Roman" w:cs="Times New Roman"/>
          <w:sz w:val="24"/>
          <w:szCs w:val="24"/>
          <w:lang w:val="id"/>
        </w:rPr>
        <w:t xml:space="preserve"> pekerjaan itu sendiri</w:t>
      </w:r>
      <w:r w:rsidRPr="009C69BF">
        <w:rPr>
          <w:rFonts w:eastAsia="Times New Roman" w:cs="Times New Roman"/>
          <w:sz w:val="24"/>
          <w:szCs w:val="24"/>
          <w:lang w:val="id"/>
        </w:rPr>
        <w:t xml:space="preserve"> yaitu sebesar </w:t>
      </w:r>
      <w:r w:rsidR="006F1A5F">
        <w:rPr>
          <w:rFonts w:eastAsia="Times New Roman" w:cs="Times New Roman"/>
          <w:sz w:val="24"/>
          <w:szCs w:val="24"/>
        </w:rPr>
        <w:t>77,8</w:t>
      </w:r>
      <w:r w:rsidRPr="009C69BF">
        <w:rPr>
          <w:rFonts w:eastAsia="Times New Roman" w:cs="Times New Roman"/>
          <w:sz w:val="24"/>
          <w:szCs w:val="24"/>
          <w:lang w:val="id"/>
        </w:rPr>
        <w:t>%.</w:t>
      </w:r>
      <w:r w:rsidR="005E1108">
        <w:rPr>
          <w:rFonts w:eastAsia="Times New Roman" w:cs="Times New Roman"/>
          <w:sz w:val="24"/>
          <w:szCs w:val="24"/>
          <w:lang w:val="id"/>
        </w:rPr>
        <w:t xml:space="preserve"> </w:t>
      </w:r>
      <w:r w:rsidR="005E1108" w:rsidRPr="005E1108">
        <w:rPr>
          <w:rFonts w:eastAsia="Times New Roman" w:cs="Times New Roman"/>
          <w:sz w:val="24"/>
          <w:szCs w:val="24"/>
          <w:lang w:val="id"/>
        </w:rPr>
        <w:t>Dengan kemampuan teamwork yang baik, maka setiap pegawai dalam setiap perusahaan akan mampu bekerja lebih harmonis, dan hal tersebut akan membuat sua</w:t>
      </w:r>
      <w:r w:rsidR="005E1108">
        <w:rPr>
          <w:rFonts w:eastAsia="Times New Roman" w:cs="Times New Roman"/>
          <w:sz w:val="24"/>
          <w:szCs w:val="24"/>
          <w:lang w:val="id"/>
        </w:rPr>
        <w:t xml:space="preserve">sana kerja yang lebih kondusif. </w:t>
      </w:r>
      <w:r w:rsidR="005E1108" w:rsidRPr="005E1108">
        <w:rPr>
          <w:rFonts w:eastAsia="Times New Roman" w:cs="Times New Roman"/>
          <w:sz w:val="24"/>
          <w:szCs w:val="24"/>
          <w:lang w:val="id"/>
        </w:rPr>
        <w:t xml:space="preserve">Dengan hubungan kerja yang baik antar tiap </w:t>
      </w:r>
      <w:r w:rsidR="00700376">
        <w:rPr>
          <w:rFonts w:eastAsia="Times New Roman" w:cs="Times New Roman"/>
          <w:sz w:val="24"/>
          <w:szCs w:val="24"/>
          <w:lang w:val="id"/>
        </w:rPr>
        <w:t>pegawai</w:t>
      </w:r>
      <w:r w:rsidR="005E1108" w:rsidRPr="005E1108">
        <w:rPr>
          <w:rFonts w:eastAsia="Times New Roman" w:cs="Times New Roman"/>
          <w:sz w:val="24"/>
          <w:szCs w:val="24"/>
          <w:lang w:val="id"/>
        </w:rPr>
        <w:t xml:space="preserve">, maka setiap masalah, pendapat dan segala hal yang berkaitan dengan </w:t>
      </w:r>
      <w:r w:rsidR="00700376">
        <w:rPr>
          <w:rFonts w:eastAsia="Times New Roman" w:cs="Times New Roman"/>
          <w:sz w:val="24"/>
          <w:szCs w:val="24"/>
          <w:lang w:val="id"/>
        </w:rPr>
        <w:t>instansi</w:t>
      </w:r>
      <w:r w:rsidR="005E1108" w:rsidRPr="005E1108">
        <w:rPr>
          <w:rFonts w:eastAsia="Times New Roman" w:cs="Times New Roman"/>
          <w:sz w:val="24"/>
          <w:szCs w:val="24"/>
          <w:lang w:val="id"/>
        </w:rPr>
        <w:t xml:space="preserve"> bisa dikomunikasikan dengan baik tanpa adanya kesulitan.</w:t>
      </w:r>
      <w:r w:rsidR="005E1108">
        <w:rPr>
          <w:rFonts w:eastAsia="Times New Roman" w:cs="Times New Roman"/>
          <w:sz w:val="24"/>
          <w:szCs w:val="24"/>
          <w:lang w:val="id"/>
        </w:rPr>
        <w:t xml:space="preserve"> </w:t>
      </w:r>
      <w:r w:rsidR="005E1108" w:rsidRPr="005E1108">
        <w:rPr>
          <w:rFonts w:eastAsia="Times New Roman" w:cs="Times New Roman"/>
          <w:sz w:val="24"/>
          <w:szCs w:val="24"/>
          <w:lang w:val="id"/>
        </w:rPr>
        <w:t xml:space="preserve">Sehingga, hal tersebut bisa memudahkan </w:t>
      </w:r>
      <w:r w:rsidR="00700376">
        <w:rPr>
          <w:rFonts w:eastAsia="Times New Roman" w:cs="Times New Roman"/>
          <w:sz w:val="24"/>
          <w:szCs w:val="24"/>
          <w:lang w:val="id"/>
        </w:rPr>
        <w:t>pegawai</w:t>
      </w:r>
      <w:r w:rsidR="005E1108" w:rsidRPr="005E1108">
        <w:rPr>
          <w:rFonts w:eastAsia="Times New Roman" w:cs="Times New Roman"/>
          <w:sz w:val="24"/>
          <w:szCs w:val="24"/>
          <w:lang w:val="id"/>
        </w:rPr>
        <w:t xml:space="preserve"> untuk menyelesaikan pekerjaannya lebih cepat daripada dikerjakan sendiri.</w:t>
      </w:r>
    </w:p>
    <w:p w:rsidR="001D131C" w:rsidRPr="00552AEC" w:rsidRDefault="00720C98" w:rsidP="004C4223">
      <w:pPr>
        <w:spacing w:after="120" w:line="276" w:lineRule="auto"/>
        <w:ind w:firstLine="720"/>
        <w:jc w:val="both"/>
        <w:rPr>
          <w:rFonts w:eastAsia="Times New Roman" w:cs="Times New Roman"/>
          <w:sz w:val="24"/>
          <w:szCs w:val="24"/>
          <w:lang w:val="id"/>
        </w:rPr>
      </w:pPr>
      <w:r>
        <w:rPr>
          <w:rFonts w:eastAsia="Times New Roman" w:cs="Times New Roman"/>
          <w:sz w:val="24"/>
          <w:szCs w:val="24"/>
          <w:lang w:val="id"/>
        </w:rPr>
        <w:t>Berikut merupakan tanggapan responden mengenai pertnyataan variabel X (Motivasi Kerja) dengan menggunakan SPSS versi 23 diperoleh sebagai b</w:t>
      </w:r>
      <w:r w:rsidR="00552AEC">
        <w:rPr>
          <w:rFonts w:eastAsia="Times New Roman" w:cs="Times New Roman"/>
          <w:sz w:val="24"/>
          <w:szCs w:val="24"/>
          <w:lang w:val="id"/>
        </w:rPr>
        <w:t>erikut.</w:t>
      </w:r>
    </w:p>
    <w:p w:rsidR="00D7667C" w:rsidRPr="00D7667C" w:rsidRDefault="00A701F9" w:rsidP="00E94970">
      <w:pPr>
        <w:pStyle w:val="Heading5"/>
        <w:jc w:val="center"/>
        <w:rPr>
          <w:rFonts w:eastAsia="Times New Roman"/>
        </w:rPr>
      </w:pPr>
      <w:r>
        <w:rPr>
          <w:rFonts w:eastAsia="Times New Roman"/>
        </w:rPr>
        <w:t>Tabel 4.36</w:t>
      </w:r>
      <w:r w:rsidR="00C7329A">
        <w:rPr>
          <w:rFonts w:eastAsia="Times New Roman"/>
        </w:rPr>
        <w:t xml:space="preserve"> </w:t>
      </w:r>
      <w:r w:rsidR="00C7329A" w:rsidRPr="00815A27">
        <w:rPr>
          <w:rFonts w:eastAsia="Times New Roman"/>
        </w:rPr>
        <w:t>Analisis Hasil Distribusi Frekuensi</w:t>
      </w:r>
    </w:p>
    <w:tbl>
      <w:tblPr>
        <w:tblW w:w="3832" w:type="dxa"/>
        <w:tblInd w:w="2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086"/>
        <w:gridCol w:w="1706"/>
      </w:tblGrid>
      <w:tr w:rsidR="00D7667C" w:rsidRPr="00D7667C" w:rsidTr="00D7667C">
        <w:trPr>
          <w:cantSplit/>
        </w:trPr>
        <w:tc>
          <w:tcPr>
            <w:tcW w:w="3832" w:type="dxa"/>
            <w:gridSpan w:val="3"/>
            <w:tcBorders>
              <w:top w:val="nil"/>
              <w:left w:val="nil"/>
              <w:bottom w:val="nil"/>
              <w:right w:val="nil"/>
            </w:tcBorders>
            <w:shd w:val="clear" w:color="auto" w:fill="FFFFFF"/>
            <w:vAlign w:val="center"/>
          </w:tcPr>
          <w:p w:rsidR="00D7667C" w:rsidRPr="00D7667C" w:rsidRDefault="00D7667C" w:rsidP="00D7667C">
            <w:pPr>
              <w:autoSpaceDE w:val="0"/>
              <w:autoSpaceDN w:val="0"/>
              <w:adjustRightInd w:val="0"/>
              <w:spacing w:after="0" w:line="320" w:lineRule="atLeast"/>
              <w:ind w:left="60" w:right="60"/>
              <w:jc w:val="center"/>
              <w:rPr>
                <w:rFonts w:cs="Times New Roman"/>
                <w:color w:val="000000"/>
                <w:sz w:val="24"/>
                <w:szCs w:val="24"/>
              </w:rPr>
            </w:pPr>
            <w:r w:rsidRPr="00D7667C">
              <w:rPr>
                <w:rFonts w:cs="Times New Roman"/>
                <w:b/>
                <w:bCs/>
                <w:color w:val="000000"/>
                <w:sz w:val="24"/>
                <w:szCs w:val="24"/>
              </w:rPr>
              <w:t>Statistics</w:t>
            </w:r>
          </w:p>
        </w:tc>
      </w:tr>
      <w:tr w:rsidR="00D7667C" w:rsidRPr="00D7667C" w:rsidTr="00D7667C">
        <w:trPr>
          <w:cantSplit/>
        </w:trPr>
        <w:tc>
          <w:tcPr>
            <w:tcW w:w="3832" w:type="dxa"/>
            <w:gridSpan w:val="3"/>
            <w:tcBorders>
              <w:top w:val="nil"/>
              <w:left w:val="nil"/>
              <w:bottom w:val="nil"/>
              <w:right w:val="nil"/>
            </w:tcBorders>
            <w:shd w:val="clear" w:color="auto" w:fill="FFFFFF"/>
            <w:vAlign w:val="bottom"/>
          </w:tcPr>
          <w:p w:rsidR="00D7667C" w:rsidRPr="00D7667C" w:rsidRDefault="00D7667C" w:rsidP="00D7667C">
            <w:pPr>
              <w:autoSpaceDE w:val="0"/>
              <w:autoSpaceDN w:val="0"/>
              <w:adjustRightInd w:val="0"/>
              <w:spacing w:after="0" w:line="320" w:lineRule="atLeast"/>
              <w:jc w:val="center"/>
              <w:rPr>
                <w:rFonts w:cs="Times New Roman"/>
                <w:sz w:val="24"/>
                <w:szCs w:val="24"/>
              </w:rPr>
            </w:pPr>
            <w:r w:rsidRPr="00D7667C">
              <w:rPr>
                <w:rFonts w:cs="Times New Roman"/>
                <w:color w:val="000000"/>
                <w:sz w:val="24"/>
                <w:szCs w:val="24"/>
                <w:shd w:val="clear" w:color="auto" w:fill="FFFFFF"/>
              </w:rPr>
              <w:t>Motivasi Kerja</w:t>
            </w:r>
          </w:p>
        </w:tc>
      </w:tr>
      <w:tr w:rsidR="00D7667C" w:rsidRPr="00D7667C" w:rsidTr="00D7667C">
        <w:trPr>
          <w:cantSplit/>
        </w:trPr>
        <w:tc>
          <w:tcPr>
            <w:tcW w:w="40" w:type="dxa"/>
            <w:vMerge w:val="restart"/>
            <w:tcBorders>
              <w:top w:val="single" w:sz="16" w:space="0" w:color="000000"/>
              <w:left w:val="single" w:sz="16" w:space="0" w:color="000000"/>
              <w:bottom w:val="nil"/>
              <w:right w:val="nil"/>
            </w:tcBorders>
            <w:shd w:val="clear" w:color="auto" w:fill="FFFFFF"/>
          </w:tcPr>
          <w:p w:rsidR="00D7667C" w:rsidRPr="00D7667C" w:rsidRDefault="00D7667C" w:rsidP="00D7667C">
            <w:pPr>
              <w:autoSpaceDE w:val="0"/>
              <w:autoSpaceDN w:val="0"/>
              <w:adjustRightInd w:val="0"/>
              <w:spacing w:after="0" w:line="320" w:lineRule="atLeast"/>
              <w:ind w:left="60" w:right="60"/>
              <w:rPr>
                <w:rFonts w:cs="Times New Roman"/>
                <w:color w:val="000000"/>
                <w:sz w:val="18"/>
                <w:szCs w:val="18"/>
              </w:rPr>
            </w:pPr>
            <w:r w:rsidRPr="00D7667C">
              <w:rPr>
                <w:rFonts w:cs="Times New Roman"/>
                <w:color w:val="000000"/>
                <w:sz w:val="18"/>
                <w:szCs w:val="18"/>
              </w:rPr>
              <w:t>N</w:t>
            </w:r>
          </w:p>
        </w:tc>
        <w:tc>
          <w:tcPr>
            <w:tcW w:w="2086" w:type="dxa"/>
            <w:tcBorders>
              <w:top w:val="single" w:sz="16" w:space="0" w:color="000000"/>
              <w:left w:val="nil"/>
              <w:bottom w:val="nil"/>
              <w:right w:val="single" w:sz="16" w:space="0" w:color="000000"/>
            </w:tcBorders>
            <w:shd w:val="clear" w:color="auto" w:fill="FFFFFF"/>
          </w:tcPr>
          <w:p w:rsidR="00D7667C" w:rsidRPr="00337934" w:rsidRDefault="00720C98" w:rsidP="00720C98">
            <w:pPr>
              <w:tabs>
                <w:tab w:val="right" w:pos="1762"/>
              </w:tabs>
              <w:autoSpaceDE w:val="0"/>
              <w:autoSpaceDN w:val="0"/>
              <w:adjustRightInd w:val="0"/>
              <w:spacing w:after="0" w:line="320" w:lineRule="atLeast"/>
              <w:ind w:left="60" w:right="60"/>
              <w:rPr>
                <w:rFonts w:cs="Times New Roman"/>
                <w:color w:val="000000"/>
                <w:sz w:val="20"/>
                <w:szCs w:val="20"/>
              </w:rPr>
            </w:pPr>
            <w:r w:rsidRPr="00337934">
              <w:rPr>
                <w:rFonts w:cs="Times New Roman"/>
                <w:color w:val="000000"/>
                <w:sz w:val="20"/>
                <w:szCs w:val="20"/>
              </w:rPr>
              <w:t>N</w:t>
            </w:r>
            <w:r w:rsidRPr="00337934">
              <w:rPr>
                <w:rFonts w:cs="Times New Roman"/>
                <w:color w:val="000000"/>
                <w:sz w:val="20"/>
                <w:szCs w:val="20"/>
              </w:rPr>
              <w:tab/>
            </w:r>
            <w:r w:rsidR="00D7667C" w:rsidRPr="00337934">
              <w:rPr>
                <w:rFonts w:cs="Times New Roman"/>
                <w:color w:val="000000"/>
                <w:sz w:val="20"/>
                <w:szCs w:val="20"/>
              </w:rPr>
              <w:t>Valid</w:t>
            </w:r>
          </w:p>
        </w:tc>
        <w:tc>
          <w:tcPr>
            <w:tcW w:w="1706" w:type="dxa"/>
            <w:tcBorders>
              <w:top w:val="single" w:sz="16" w:space="0" w:color="000000"/>
              <w:left w:val="single" w:sz="16" w:space="0" w:color="000000"/>
              <w:bottom w:val="nil"/>
              <w:right w:val="single" w:sz="16" w:space="0" w:color="000000"/>
            </w:tcBorders>
            <w:shd w:val="clear" w:color="auto" w:fill="FFFFFF"/>
            <w:vAlign w:val="center"/>
          </w:tcPr>
          <w:p w:rsidR="00D7667C" w:rsidRPr="00337934" w:rsidRDefault="004C4223" w:rsidP="00D7667C">
            <w:pPr>
              <w:autoSpaceDE w:val="0"/>
              <w:autoSpaceDN w:val="0"/>
              <w:adjustRightInd w:val="0"/>
              <w:spacing w:after="0" w:line="320" w:lineRule="atLeast"/>
              <w:ind w:left="60" w:right="60"/>
              <w:jc w:val="right"/>
              <w:rPr>
                <w:rFonts w:cs="Times New Roman"/>
                <w:color w:val="000000"/>
                <w:sz w:val="20"/>
                <w:szCs w:val="20"/>
              </w:rPr>
            </w:pPr>
            <w:r>
              <w:rPr>
                <w:rFonts w:cs="Times New Roman"/>
                <w:color w:val="000000"/>
                <w:sz w:val="20"/>
                <w:szCs w:val="20"/>
              </w:rPr>
              <w:t>30</w:t>
            </w:r>
          </w:p>
        </w:tc>
      </w:tr>
      <w:tr w:rsidR="00D7667C" w:rsidRPr="00D7667C" w:rsidTr="00D7667C">
        <w:trPr>
          <w:cantSplit/>
        </w:trPr>
        <w:tc>
          <w:tcPr>
            <w:tcW w:w="40" w:type="dxa"/>
            <w:vMerge/>
            <w:tcBorders>
              <w:top w:val="single" w:sz="16" w:space="0" w:color="000000"/>
              <w:left w:val="single" w:sz="16" w:space="0" w:color="000000"/>
              <w:bottom w:val="nil"/>
              <w:right w:val="nil"/>
            </w:tcBorders>
            <w:shd w:val="clear" w:color="auto" w:fill="FFFFFF"/>
          </w:tcPr>
          <w:p w:rsidR="00D7667C" w:rsidRPr="00D7667C" w:rsidRDefault="00D7667C" w:rsidP="00D7667C">
            <w:pPr>
              <w:autoSpaceDE w:val="0"/>
              <w:autoSpaceDN w:val="0"/>
              <w:adjustRightInd w:val="0"/>
              <w:spacing w:after="0" w:line="240" w:lineRule="auto"/>
              <w:rPr>
                <w:rFonts w:cs="Times New Roman"/>
                <w:color w:val="000000"/>
                <w:sz w:val="18"/>
                <w:szCs w:val="18"/>
              </w:rPr>
            </w:pPr>
          </w:p>
        </w:tc>
        <w:tc>
          <w:tcPr>
            <w:tcW w:w="2086" w:type="dxa"/>
            <w:tcBorders>
              <w:top w:val="nil"/>
              <w:left w:val="nil"/>
              <w:bottom w:val="nil"/>
              <w:right w:val="single" w:sz="16" w:space="0" w:color="000000"/>
            </w:tcBorders>
            <w:shd w:val="clear" w:color="auto" w:fill="FFFFFF"/>
          </w:tcPr>
          <w:p w:rsidR="00D7667C" w:rsidRPr="00337934" w:rsidRDefault="00D7667C" w:rsidP="00720C98">
            <w:pPr>
              <w:autoSpaceDE w:val="0"/>
              <w:autoSpaceDN w:val="0"/>
              <w:adjustRightInd w:val="0"/>
              <w:spacing w:after="0" w:line="320" w:lineRule="atLeast"/>
              <w:ind w:left="60" w:right="182"/>
              <w:jc w:val="right"/>
              <w:rPr>
                <w:rFonts w:cs="Times New Roman"/>
                <w:color w:val="000000"/>
                <w:sz w:val="20"/>
                <w:szCs w:val="20"/>
              </w:rPr>
            </w:pPr>
            <w:r w:rsidRPr="00337934">
              <w:rPr>
                <w:rFonts w:cs="Times New Roman"/>
                <w:color w:val="000000"/>
                <w:sz w:val="20"/>
                <w:szCs w:val="20"/>
              </w:rPr>
              <w:t>Missing</w:t>
            </w:r>
          </w:p>
        </w:tc>
        <w:tc>
          <w:tcPr>
            <w:tcW w:w="1706" w:type="dxa"/>
            <w:tcBorders>
              <w:top w:val="nil"/>
              <w:left w:val="single" w:sz="16" w:space="0" w:color="000000"/>
              <w:bottom w:val="nil"/>
              <w:right w:val="single" w:sz="16" w:space="0" w:color="000000"/>
            </w:tcBorders>
            <w:shd w:val="clear" w:color="auto" w:fill="FFFFFF"/>
            <w:vAlign w:val="center"/>
          </w:tcPr>
          <w:p w:rsidR="00D7667C" w:rsidRPr="00337934" w:rsidRDefault="00D7667C" w:rsidP="00D7667C">
            <w:pPr>
              <w:autoSpaceDE w:val="0"/>
              <w:autoSpaceDN w:val="0"/>
              <w:adjustRightInd w:val="0"/>
              <w:spacing w:after="0" w:line="320" w:lineRule="atLeast"/>
              <w:ind w:left="60" w:right="60"/>
              <w:jc w:val="right"/>
              <w:rPr>
                <w:rFonts w:cs="Times New Roman"/>
                <w:color w:val="000000"/>
                <w:sz w:val="20"/>
                <w:szCs w:val="20"/>
              </w:rPr>
            </w:pPr>
            <w:r w:rsidRPr="00337934">
              <w:rPr>
                <w:rFonts w:cs="Times New Roman"/>
                <w:color w:val="000000"/>
                <w:sz w:val="20"/>
                <w:szCs w:val="20"/>
              </w:rPr>
              <w:t>0</w:t>
            </w:r>
          </w:p>
        </w:tc>
      </w:tr>
      <w:tr w:rsidR="00D7667C" w:rsidRPr="00D7667C" w:rsidTr="00D7667C">
        <w:trPr>
          <w:cantSplit/>
        </w:trPr>
        <w:tc>
          <w:tcPr>
            <w:tcW w:w="2126" w:type="dxa"/>
            <w:gridSpan w:val="2"/>
            <w:tcBorders>
              <w:top w:val="nil"/>
              <w:left w:val="single" w:sz="16" w:space="0" w:color="000000"/>
              <w:bottom w:val="nil"/>
              <w:right w:val="nil"/>
            </w:tcBorders>
            <w:shd w:val="clear" w:color="auto" w:fill="FFFFFF"/>
          </w:tcPr>
          <w:p w:rsidR="00D7667C" w:rsidRPr="00337934" w:rsidRDefault="00D7667C" w:rsidP="00D7667C">
            <w:pPr>
              <w:autoSpaceDE w:val="0"/>
              <w:autoSpaceDN w:val="0"/>
              <w:adjustRightInd w:val="0"/>
              <w:spacing w:after="0" w:line="320" w:lineRule="atLeast"/>
              <w:ind w:left="60" w:right="60"/>
              <w:rPr>
                <w:rFonts w:cs="Times New Roman"/>
                <w:color w:val="000000"/>
                <w:sz w:val="20"/>
                <w:szCs w:val="20"/>
              </w:rPr>
            </w:pPr>
            <w:r w:rsidRPr="00337934">
              <w:rPr>
                <w:rFonts w:cs="Times New Roman"/>
                <w:color w:val="000000"/>
                <w:sz w:val="20"/>
                <w:szCs w:val="20"/>
              </w:rPr>
              <w:t>Mean</w:t>
            </w:r>
          </w:p>
        </w:tc>
        <w:tc>
          <w:tcPr>
            <w:tcW w:w="1706" w:type="dxa"/>
            <w:tcBorders>
              <w:top w:val="nil"/>
              <w:left w:val="single" w:sz="16" w:space="0" w:color="000000"/>
              <w:bottom w:val="nil"/>
              <w:right w:val="single" w:sz="16" w:space="0" w:color="000000"/>
            </w:tcBorders>
            <w:shd w:val="clear" w:color="auto" w:fill="FFFFFF"/>
            <w:vAlign w:val="center"/>
          </w:tcPr>
          <w:p w:rsidR="00D7667C" w:rsidRPr="00337934" w:rsidRDefault="008F59EA" w:rsidP="00D7667C">
            <w:pPr>
              <w:autoSpaceDE w:val="0"/>
              <w:autoSpaceDN w:val="0"/>
              <w:adjustRightInd w:val="0"/>
              <w:spacing w:after="0" w:line="320" w:lineRule="atLeast"/>
              <w:ind w:left="60" w:right="60"/>
              <w:jc w:val="right"/>
              <w:rPr>
                <w:rFonts w:cs="Times New Roman"/>
                <w:color w:val="000000"/>
                <w:sz w:val="20"/>
                <w:szCs w:val="20"/>
              </w:rPr>
            </w:pPr>
            <w:r>
              <w:rPr>
                <w:rFonts w:cs="Times New Roman"/>
                <w:color w:val="000000"/>
                <w:sz w:val="20"/>
                <w:szCs w:val="20"/>
              </w:rPr>
              <w:t>91</w:t>
            </w:r>
            <w:r w:rsidR="004C4223">
              <w:rPr>
                <w:rFonts w:cs="Times New Roman"/>
                <w:color w:val="000000"/>
                <w:sz w:val="20"/>
                <w:szCs w:val="20"/>
              </w:rPr>
              <w:t>,28</w:t>
            </w:r>
          </w:p>
        </w:tc>
      </w:tr>
      <w:tr w:rsidR="00D7667C" w:rsidRPr="00D7667C" w:rsidTr="00D7667C">
        <w:trPr>
          <w:cantSplit/>
        </w:trPr>
        <w:tc>
          <w:tcPr>
            <w:tcW w:w="2126" w:type="dxa"/>
            <w:gridSpan w:val="2"/>
            <w:tcBorders>
              <w:top w:val="nil"/>
              <w:left w:val="single" w:sz="16" w:space="0" w:color="000000"/>
              <w:bottom w:val="nil"/>
              <w:right w:val="nil"/>
            </w:tcBorders>
            <w:shd w:val="clear" w:color="auto" w:fill="FFFFFF"/>
          </w:tcPr>
          <w:p w:rsidR="00D7667C" w:rsidRPr="00337934" w:rsidRDefault="00D7667C" w:rsidP="00D7667C">
            <w:pPr>
              <w:autoSpaceDE w:val="0"/>
              <w:autoSpaceDN w:val="0"/>
              <w:adjustRightInd w:val="0"/>
              <w:spacing w:after="0" w:line="320" w:lineRule="atLeast"/>
              <w:ind w:left="60" w:right="60"/>
              <w:rPr>
                <w:rFonts w:cs="Times New Roman"/>
                <w:color w:val="000000"/>
                <w:sz w:val="20"/>
                <w:szCs w:val="20"/>
              </w:rPr>
            </w:pPr>
            <w:r w:rsidRPr="00337934">
              <w:rPr>
                <w:rFonts w:cs="Times New Roman"/>
                <w:color w:val="000000"/>
                <w:sz w:val="20"/>
                <w:szCs w:val="20"/>
              </w:rPr>
              <w:t>Median</w:t>
            </w:r>
          </w:p>
        </w:tc>
        <w:tc>
          <w:tcPr>
            <w:tcW w:w="1706" w:type="dxa"/>
            <w:tcBorders>
              <w:top w:val="nil"/>
              <w:left w:val="single" w:sz="16" w:space="0" w:color="000000"/>
              <w:bottom w:val="nil"/>
              <w:right w:val="single" w:sz="16" w:space="0" w:color="000000"/>
            </w:tcBorders>
            <w:shd w:val="clear" w:color="auto" w:fill="FFFFFF"/>
            <w:vAlign w:val="center"/>
          </w:tcPr>
          <w:p w:rsidR="00D7667C" w:rsidRPr="00337934" w:rsidRDefault="008F59EA" w:rsidP="00D7667C">
            <w:pPr>
              <w:autoSpaceDE w:val="0"/>
              <w:autoSpaceDN w:val="0"/>
              <w:adjustRightInd w:val="0"/>
              <w:spacing w:after="0" w:line="320" w:lineRule="atLeast"/>
              <w:ind w:left="60" w:right="60"/>
              <w:jc w:val="right"/>
              <w:rPr>
                <w:rFonts w:cs="Times New Roman"/>
                <w:color w:val="000000"/>
                <w:sz w:val="20"/>
                <w:szCs w:val="20"/>
              </w:rPr>
            </w:pPr>
            <w:r>
              <w:rPr>
                <w:rFonts w:cs="Times New Roman"/>
                <w:color w:val="000000"/>
                <w:sz w:val="20"/>
                <w:szCs w:val="20"/>
              </w:rPr>
              <w:t>91</w:t>
            </w:r>
            <w:r w:rsidR="004C4223">
              <w:rPr>
                <w:rFonts w:cs="Times New Roman"/>
                <w:color w:val="000000"/>
                <w:sz w:val="20"/>
                <w:szCs w:val="20"/>
              </w:rPr>
              <w:t>,00</w:t>
            </w:r>
          </w:p>
        </w:tc>
      </w:tr>
      <w:tr w:rsidR="00D7667C" w:rsidRPr="00D7667C" w:rsidTr="00D7667C">
        <w:trPr>
          <w:cantSplit/>
        </w:trPr>
        <w:tc>
          <w:tcPr>
            <w:tcW w:w="2126" w:type="dxa"/>
            <w:gridSpan w:val="2"/>
            <w:tcBorders>
              <w:top w:val="nil"/>
              <w:left w:val="single" w:sz="16" w:space="0" w:color="000000"/>
              <w:bottom w:val="nil"/>
              <w:right w:val="nil"/>
            </w:tcBorders>
            <w:shd w:val="clear" w:color="auto" w:fill="FFFFFF"/>
          </w:tcPr>
          <w:p w:rsidR="00D7667C" w:rsidRPr="00337934" w:rsidRDefault="00D7667C" w:rsidP="00D7667C">
            <w:pPr>
              <w:autoSpaceDE w:val="0"/>
              <w:autoSpaceDN w:val="0"/>
              <w:adjustRightInd w:val="0"/>
              <w:spacing w:after="0" w:line="320" w:lineRule="atLeast"/>
              <w:ind w:left="60" w:right="60"/>
              <w:rPr>
                <w:rFonts w:cs="Times New Roman"/>
                <w:color w:val="000000"/>
                <w:sz w:val="20"/>
                <w:szCs w:val="20"/>
              </w:rPr>
            </w:pPr>
            <w:r w:rsidRPr="00337934">
              <w:rPr>
                <w:rFonts w:cs="Times New Roman"/>
                <w:color w:val="000000"/>
                <w:sz w:val="20"/>
                <w:szCs w:val="20"/>
              </w:rPr>
              <w:t>Mode</w:t>
            </w:r>
          </w:p>
        </w:tc>
        <w:tc>
          <w:tcPr>
            <w:tcW w:w="1706" w:type="dxa"/>
            <w:tcBorders>
              <w:top w:val="nil"/>
              <w:left w:val="single" w:sz="16" w:space="0" w:color="000000"/>
              <w:bottom w:val="nil"/>
              <w:right w:val="single" w:sz="16" w:space="0" w:color="000000"/>
            </w:tcBorders>
            <w:shd w:val="clear" w:color="auto" w:fill="FFFFFF"/>
            <w:vAlign w:val="center"/>
          </w:tcPr>
          <w:p w:rsidR="00D7667C" w:rsidRPr="00337934" w:rsidRDefault="00D7667C" w:rsidP="00D7667C">
            <w:pPr>
              <w:autoSpaceDE w:val="0"/>
              <w:autoSpaceDN w:val="0"/>
              <w:adjustRightInd w:val="0"/>
              <w:spacing w:after="0" w:line="320" w:lineRule="atLeast"/>
              <w:ind w:left="60" w:right="60"/>
              <w:jc w:val="right"/>
              <w:rPr>
                <w:rFonts w:cs="Times New Roman"/>
                <w:color w:val="000000"/>
                <w:sz w:val="20"/>
                <w:szCs w:val="20"/>
              </w:rPr>
            </w:pPr>
            <w:r w:rsidRPr="00337934">
              <w:rPr>
                <w:rFonts w:cs="Times New Roman"/>
                <w:color w:val="000000"/>
                <w:sz w:val="20"/>
                <w:szCs w:val="20"/>
              </w:rPr>
              <w:t>122</w:t>
            </w:r>
          </w:p>
        </w:tc>
      </w:tr>
      <w:tr w:rsidR="00D7667C" w:rsidRPr="00D7667C" w:rsidTr="00D7667C">
        <w:trPr>
          <w:cantSplit/>
        </w:trPr>
        <w:tc>
          <w:tcPr>
            <w:tcW w:w="2126" w:type="dxa"/>
            <w:gridSpan w:val="2"/>
            <w:tcBorders>
              <w:top w:val="nil"/>
              <w:left w:val="single" w:sz="16" w:space="0" w:color="000000"/>
              <w:bottom w:val="nil"/>
              <w:right w:val="nil"/>
            </w:tcBorders>
            <w:shd w:val="clear" w:color="auto" w:fill="FFFFFF"/>
          </w:tcPr>
          <w:p w:rsidR="00D7667C" w:rsidRPr="00337934" w:rsidRDefault="00D7667C" w:rsidP="00D7667C">
            <w:pPr>
              <w:autoSpaceDE w:val="0"/>
              <w:autoSpaceDN w:val="0"/>
              <w:adjustRightInd w:val="0"/>
              <w:spacing w:after="0" w:line="320" w:lineRule="atLeast"/>
              <w:ind w:left="60" w:right="60"/>
              <w:rPr>
                <w:rFonts w:cs="Times New Roman"/>
                <w:color w:val="000000"/>
                <w:sz w:val="20"/>
                <w:szCs w:val="20"/>
              </w:rPr>
            </w:pPr>
            <w:r w:rsidRPr="00337934">
              <w:rPr>
                <w:rFonts w:cs="Times New Roman"/>
                <w:color w:val="000000"/>
                <w:sz w:val="20"/>
                <w:szCs w:val="20"/>
              </w:rPr>
              <w:t>Std. Deviation</w:t>
            </w:r>
          </w:p>
        </w:tc>
        <w:tc>
          <w:tcPr>
            <w:tcW w:w="1706" w:type="dxa"/>
            <w:tcBorders>
              <w:top w:val="nil"/>
              <w:left w:val="single" w:sz="16" w:space="0" w:color="000000"/>
              <w:bottom w:val="nil"/>
              <w:right w:val="single" w:sz="16" w:space="0" w:color="000000"/>
            </w:tcBorders>
            <w:shd w:val="clear" w:color="auto" w:fill="FFFFFF"/>
            <w:vAlign w:val="center"/>
          </w:tcPr>
          <w:p w:rsidR="00D7667C" w:rsidRPr="00337934" w:rsidRDefault="00D7667C" w:rsidP="00D7667C">
            <w:pPr>
              <w:autoSpaceDE w:val="0"/>
              <w:autoSpaceDN w:val="0"/>
              <w:adjustRightInd w:val="0"/>
              <w:spacing w:after="0" w:line="320" w:lineRule="atLeast"/>
              <w:ind w:left="60" w:right="60"/>
              <w:jc w:val="right"/>
              <w:rPr>
                <w:rFonts w:cs="Times New Roman"/>
                <w:color w:val="000000"/>
                <w:sz w:val="20"/>
                <w:szCs w:val="20"/>
              </w:rPr>
            </w:pPr>
            <w:r w:rsidRPr="00337934">
              <w:rPr>
                <w:rFonts w:cs="Times New Roman"/>
                <w:color w:val="000000"/>
                <w:sz w:val="20"/>
                <w:szCs w:val="20"/>
              </w:rPr>
              <w:t>4.280</w:t>
            </w:r>
          </w:p>
        </w:tc>
      </w:tr>
      <w:tr w:rsidR="00D7667C" w:rsidRPr="00D7667C" w:rsidTr="00D7667C">
        <w:trPr>
          <w:cantSplit/>
        </w:trPr>
        <w:tc>
          <w:tcPr>
            <w:tcW w:w="2126" w:type="dxa"/>
            <w:gridSpan w:val="2"/>
            <w:tcBorders>
              <w:top w:val="nil"/>
              <w:left w:val="single" w:sz="16" w:space="0" w:color="000000"/>
              <w:bottom w:val="nil"/>
              <w:right w:val="nil"/>
            </w:tcBorders>
            <w:shd w:val="clear" w:color="auto" w:fill="FFFFFF"/>
          </w:tcPr>
          <w:p w:rsidR="00D7667C" w:rsidRPr="00337934" w:rsidRDefault="00D7667C" w:rsidP="00D7667C">
            <w:pPr>
              <w:autoSpaceDE w:val="0"/>
              <w:autoSpaceDN w:val="0"/>
              <w:adjustRightInd w:val="0"/>
              <w:spacing w:after="0" w:line="320" w:lineRule="atLeast"/>
              <w:ind w:left="60" w:right="60"/>
              <w:rPr>
                <w:rFonts w:cs="Times New Roman"/>
                <w:color w:val="000000"/>
                <w:sz w:val="20"/>
                <w:szCs w:val="20"/>
              </w:rPr>
            </w:pPr>
            <w:r w:rsidRPr="00337934">
              <w:rPr>
                <w:rFonts w:cs="Times New Roman"/>
                <w:color w:val="000000"/>
                <w:sz w:val="20"/>
                <w:szCs w:val="20"/>
              </w:rPr>
              <w:t>Variance</w:t>
            </w:r>
          </w:p>
        </w:tc>
        <w:tc>
          <w:tcPr>
            <w:tcW w:w="1706" w:type="dxa"/>
            <w:tcBorders>
              <w:top w:val="nil"/>
              <w:left w:val="single" w:sz="16" w:space="0" w:color="000000"/>
              <w:bottom w:val="nil"/>
              <w:right w:val="single" w:sz="16" w:space="0" w:color="000000"/>
            </w:tcBorders>
            <w:shd w:val="clear" w:color="auto" w:fill="FFFFFF"/>
            <w:vAlign w:val="center"/>
          </w:tcPr>
          <w:p w:rsidR="00D7667C" w:rsidRPr="00337934" w:rsidRDefault="00E94EA3" w:rsidP="00D7667C">
            <w:pPr>
              <w:autoSpaceDE w:val="0"/>
              <w:autoSpaceDN w:val="0"/>
              <w:adjustRightInd w:val="0"/>
              <w:spacing w:after="0" w:line="320" w:lineRule="atLeast"/>
              <w:ind w:left="60" w:right="60"/>
              <w:jc w:val="right"/>
              <w:rPr>
                <w:rFonts w:cs="Times New Roman"/>
                <w:color w:val="000000"/>
                <w:sz w:val="20"/>
                <w:szCs w:val="20"/>
              </w:rPr>
            </w:pPr>
            <w:r>
              <w:rPr>
                <w:rFonts w:cs="Times New Roman"/>
                <w:color w:val="000000"/>
                <w:sz w:val="20"/>
                <w:szCs w:val="20"/>
              </w:rPr>
              <w:t>16</w:t>
            </w:r>
            <w:r w:rsidR="00D7667C" w:rsidRPr="00337934">
              <w:rPr>
                <w:rFonts w:cs="Times New Roman"/>
                <w:color w:val="000000"/>
                <w:sz w:val="20"/>
                <w:szCs w:val="20"/>
              </w:rPr>
              <w:t>.316</w:t>
            </w:r>
          </w:p>
        </w:tc>
      </w:tr>
      <w:tr w:rsidR="00D7667C" w:rsidRPr="00D7667C" w:rsidTr="00D7667C">
        <w:trPr>
          <w:cantSplit/>
        </w:trPr>
        <w:tc>
          <w:tcPr>
            <w:tcW w:w="2126" w:type="dxa"/>
            <w:gridSpan w:val="2"/>
            <w:tcBorders>
              <w:top w:val="nil"/>
              <w:left w:val="single" w:sz="16" w:space="0" w:color="000000"/>
              <w:bottom w:val="nil"/>
              <w:right w:val="nil"/>
            </w:tcBorders>
            <w:shd w:val="clear" w:color="auto" w:fill="FFFFFF"/>
          </w:tcPr>
          <w:p w:rsidR="00D7667C" w:rsidRPr="00337934" w:rsidRDefault="00D7667C" w:rsidP="00D7667C">
            <w:pPr>
              <w:autoSpaceDE w:val="0"/>
              <w:autoSpaceDN w:val="0"/>
              <w:adjustRightInd w:val="0"/>
              <w:spacing w:after="0" w:line="320" w:lineRule="atLeast"/>
              <w:ind w:left="60" w:right="60"/>
              <w:rPr>
                <w:rFonts w:cs="Times New Roman"/>
                <w:color w:val="000000"/>
                <w:sz w:val="20"/>
                <w:szCs w:val="20"/>
              </w:rPr>
            </w:pPr>
            <w:r w:rsidRPr="00337934">
              <w:rPr>
                <w:rFonts w:cs="Times New Roman"/>
                <w:color w:val="000000"/>
                <w:sz w:val="20"/>
                <w:szCs w:val="20"/>
              </w:rPr>
              <w:t>Range</w:t>
            </w:r>
          </w:p>
        </w:tc>
        <w:tc>
          <w:tcPr>
            <w:tcW w:w="1706" w:type="dxa"/>
            <w:tcBorders>
              <w:top w:val="nil"/>
              <w:left w:val="single" w:sz="16" w:space="0" w:color="000000"/>
              <w:bottom w:val="nil"/>
              <w:right w:val="single" w:sz="16" w:space="0" w:color="000000"/>
            </w:tcBorders>
            <w:shd w:val="clear" w:color="auto" w:fill="FFFFFF"/>
            <w:vAlign w:val="center"/>
          </w:tcPr>
          <w:p w:rsidR="00D7667C" w:rsidRPr="00337934" w:rsidRDefault="00D7667C" w:rsidP="00D7667C">
            <w:pPr>
              <w:autoSpaceDE w:val="0"/>
              <w:autoSpaceDN w:val="0"/>
              <w:adjustRightInd w:val="0"/>
              <w:spacing w:after="0" w:line="320" w:lineRule="atLeast"/>
              <w:ind w:left="60" w:right="60"/>
              <w:jc w:val="right"/>
              <w:rPr>
                <w:rFonts w:cs="Times New Roman"/>
                <w:color w:val="000000"/>
                <w:sz w:val="20"/>
                <w:szCs w:val="20"/>
              </w:rPr>
            </w:pPr>
            <w:r w:rsidRPr="00337934">
              <w:rPr>
                <w:rFonts w:cs="Times New Roman"/>
                <w:color w:val="000000"/>
                <w:sz w:val="20"/>
                <w:szCs w:val="20"/>
              </w:rPr>
              <w:t>25</w:t>
            </w:r>
          </w:p>
        </w:tc>
      </w:tr>
      <w:tr w:rsidR="00D7667C" w:rsidRPr="00D7667C" w:rsidTr="00D7667C">
        <w:trPr>
          <w:cantSplit/>
        </w:trPr>
        <w:tc>
          <w:tcPr>
            <w:tcW w:w="2126" w:type="dxa"/>
            <w:gridSpan w:val="2"/>
            <w:tcBorders>
              <w:top w:val="nil"/>
              <w:left w:val="single" w:sz="16" w:space="0" w:color="000000"/>
              <w:bottom w:val="nil"/>
              <w:right w:val="nil"/>
            </w:tcBorders>
            <w:shd w:val="clear" w:color="auto" w:fill="FFFFFF"/>
          </w:tcPr>
          <w:p w:rsidR="00D7667C" w:rsidRPr="00337934" w:rsidRDefault="00D7667C" w:rsidP="00D7667C">
            <w:pPr>
              <w:autoSpaceDE w:val="0"/>
              <w:autoSpaceDN w:val="0"/>
              <w:adjustRightInd w:val="0"/>
              <w:spacing w:after="0" w:line="320" w:lineRule="atLeast"/>
              <w:ind w:left="60" w:right="60"/>
              <w:rPr>
                <w:rFonts w:cs="Times New Roman"/>
                <w:color w:val="000000"/>
                <w:sz w:val="20"/>
                <w:szCs w:val="20"/>
              </w:rPr>
            </w:pPr>
            <w:r w:rsidRPr="00337934">
              <w:rPr>
                <w:rFonts w:cs="Times New Roman"/>
                <w:color w:val="000000"/>
                <w:sz w:val="20"/>
                <w:szCs w:val="20"/>
              </w:rPr>
              <w:t>Minimum</w:t>
            </w:r>
          </w:p>
        </w:tc>
        <w:tc>
          <w:tcPr>
            <w:tcW w:w="1706" w:type="dxa"/>
            <w:tcBorders>
              <w:top w:val="nil"/>
              <w:left w:val="single" w:sz="16" w:space="0" w:color="000000"/>
              <w:bottom w:val="nil"/>
              <w:right w:val="single" w:sz="16" w:space="0" w:color="000000"/>
            </w:tcBorders>
            <w:shd w:val="clear" w:color="auto" w:fill="FFFFFF"/>
            <w:vAlign w:val="center"/>
          </w:tcPr>
          <w:p w:rsidR="00D7667C" w:rsidRPr="00337934" w:rsidRDefault="00D7667C" w:rsidP="00D7667C">
            <w:pPr>
              <w:autoSpaceDE w:val="0"/>
              <w:autoSpaceDN w:val="0"/>
              <w:adjustRightInd w:val="0"/>
              <w:spacing w:after="0" w:line="320" w:lineRule="atLeast"/>
              <w:ind w:left="60" w:right="60"/>
              <w:jc w:val="right"/>
              <w:rPr>
                <w:rFonts w:cs="Times New Roman"/>
                <w:color w:val="000000"/>
                <w:sz w:val="20"/>
                <w:szCs w:val="20"/>
              </w:rPr>
            </w:pPr>
            <w:r w:rsidRPr="00337934">
              <w:rPr>
                <w:rFonts w:cs="Times New Roman"/>
                <w:color w:val="000000"/>
                <w:sz w:val="20"/>
                <w:szCs w:val="20"/>
              </w:rPr>
              <w:t>106</w:t>
            </w:r>
          </w:p>
        </w:tc>
      </w:tr>
      <w:tr w:rsidR="00D7667C" w:rsidRPr="00D7667C" w:rsidTr="00D7667C">
        <w:trPr>
          <w:cantSplit/>
        </w:trPr>
        <w:tc>
          <w:tcPr>
            <w:tcW w:w="2126" w:type="dxa"/>
            <w:gridSpan w:val="2"/>
            <w:tcBorders>
              <w:top w:val="nil"/>
              <w:left w:val="single" w:sz="16" w:space="0" w:color="000000"/>
              <w:bottom w:val="nil"/>
              <w:right w:val="nil"/>
            </w:tcBorders>
            <w:shd w:val="clear" w:color="auto" w:fill="FFFFFF"/>
          </w:tcPr>
          <w:p w:rsidR="00D7667C" w:rsidRPr="00337934" w:rsidRDefault="00D7667C" w:rsidP="00D7667C">
            <w:pPr>
              <w:autoSpaceDE w:val="0"/>
              <w:autoSpaceDN w:val="0"/>
              <w:adjustRightInd w:val="0"/>
              <w:spacing w:after="0" w:line="320" w:lineRule="atLeast"/>
              <w:ind w:left="60" w:right="60"/>
              <w:rPr>
                <w:rFonts w:cs="Times New Roman"/>
                <w:color w:val="000000"/>
                <w:sz w:val="20"/>
                <w:szCs w:val="20"/>
              </w:rPr>
            </w:pPr>
            <w:r w:rsidRPr="00337934">
              <w:rPr>
                <w:rFonts w:cs="Times New Roman"/>
                <w:color w:val="000000"/>
                <w:sz w:val="20"/>
                <w:szCs w:val="20"/>
              </w:rPr>
              <w:t>Maximum</w:t>
            </w:r>
          </w:p>
        </w:tc>
        <w:tc>
          <w:tcPr>
            <w:tcW w:w="1706" w:type="dxa"/>
            <w:tcBorders>
              <w:top w:val="nil"/>
              <w:left w:val="single" w:sz="16" w:space="0" w:color="000000"/>
              <w:bottom w:val="nil"/>
              <w:right w:val="single" w:sz="16" w:space="0" w:color="000000"/>
            </w:tcBorders>
            <w:shd w:val="clear" w:color="auto" w:fill="FFFFFF"/>
            <w:vAlign w:val="center"/>
          </w:tcPr>
          <w:p w:rsidR="00D7667C" w:rsidRPr="00337934" w:rsidRDefault="00D7667C" w:rsidP="00D7667C">
            <w:pPr>
              <w:autoSpaceDE w:val="0"/>
              <w:autoSpaceDN w:val="0"/>
              <w:adjustRightInd w:val="0"/>
              <w:spacing w:after="0" w:line="320" w:lineRule="atLeast"/>
              <w:ind w:left="60" w:right="60"/>
              <w:jc w:val="right"/>
              <w:rPr>
                <w:rFonts w:cs="Times New Roman"/>
                <w:color w:val="000000"/>
                <w:sz w:val="20"/>
                <w:szCs w:val="20"/>
              </w:rPr>
            </w:pPr>
            <w:r w:rsidRPr="00337934">
              <w:rPr>
                <w:rFonts w:cs="Times New Roman"/>
                <w:color w:val="000000"/>
                <w:sz w:val="20"/>
                <w:szCs w:val="20"/>
              </w:rPr>
              <w:t>131</w:t>
            </w:r>
          </w:p>
        </w:tc>
      </w:tr>
      <w:tr w:rsidR="00D7667C" w:rsidRPr="00D7667C" w:rsidTr="00D7667C">
        <w:trPr>
          <w:cantSplit/>
        </w:trPr>
        <w:tc>
          <w:tcPr>
            <w:tcW w:w="2126" w:type="dxa"/>
            <w:gridSpan w:val="2"/>
            <w:tcBorders>
              <w:top w:val="nil"/>
              <w:left w:val="single" w:sz="16" w:space="0" w:color="000000"/>
              <w:bottom w:val="nil"/>
              <w:right w:val="nil"/>
            </w:tcBorders>
            <w:shd w:val="clear" w:color="auto" w:fill="FFFFFF"/>
          </w:tcPr>
          <w:p w:rsidR="00D7667C" w:rsidRPr="00337934" w:rsidRDefault="00D7667C" w:rsidP="00D7667C">
            <w:pPr>
              <w:autoSpaceDE w:val="0"/>
              <w:autoSpaceDN w:val="0"/>
              <w:adjustRightInd w:val="0"/>
              <w:spacing w:after="0" w:line="320" w:lineRule="atLeast"/>
              <w:ind w:left="60" w:right="60"/>
              <w:rPr>
                <w:rFonts w:cs="Times New Roman"/>
                <w:color w:val="000000"/>
                <w:sz w:val="20"/>
                <w:szCs w:val="20"/>
              </w:rPr>
            </w:pPr>
            <w:r w:rsidRPr="00337934">
              <w:rPr>
                <w:rFonts w:cs="Times New Roman"/>
                <w:color w:val="000000"/>
                <w:sz w:val="20"/>
                <w:szCs w:val="20"/>
              </w:rPr>
              <w:t>Sum</w:t>
            </w:r>
          </w:p>
        </w:tc>
        <w:tc>
          <w:tcPr>
            <w:tcW w:w="1706" w:type="dxa"/>
            <w:tcBorders>
              <w:top w:val="nil"/>
              <w:left w:val="single" w:sz="16" w:space="0" w:color="000000"/>
              <w:bottom w:val="nil"/>
              <w:right w:val="single" w:sz="16" w:space="0" w:color="000000"/>
            </w:tcBorders>
            <w:shd w:val="clear" w:color="auto" w:fill="FFFFFF"/>
            <w:vAlign w:val="center"/>
          </w:tcPr>
          <w:p w:rsidR="00D7667C" w:rsidRPr="00337934" w:rsidRDefault="00E94EA3" w:rsidP="00D7667C">
            <w:pPr>
              <w:autoSpaceDE w:val="0"/>
              <w:autoSpaceDN w:val="0"/>
              <w:adjustRightInd w:val="0"/>
              <w:spacing w:after="0" w:line="320" w:lineRule="atLeast"/>
              <w:ind w:left="60" w:right="60"/>
              <w:jc w:val="right"/>
              <w:rPr>
                <w:rFonts w:cs="Times New Roman"/>
                <w:color w:val="000000"/>
                <w:sz w:val="20"/>
                <w:szCs w:val="20"/>
              </w:rPr>
            </w:pPr>
            <w:r>
              <w:rPr>
                <w:rFonts w:cs="Times New Roman"/>
                <w:color w:val="000000"/>
                <w:sz w:val="20"/>
                <w:szCs w:val="20"/>
              </w:rPr>
              <w:t>7012</w:t>
            </w:r>
          </w:p>
        </w:tc>
      </w:tr>
      <w:tr w:rsidR="00D7667C" w:rsidRPr="00D7667C" w:rsidTr="00D7667C">
        <w:trPr>
          <w:cantSplit/>
        </w:trPr>
        <w:tc>
          <w:tcPr>
            <w:tcW w:w="2126" w:type="dxa"/>
            <w:gridSpan w:val="2"/>
            <w:tcBorders>
              <w:top w:val="nil"/>
              <w:left w:val="single" w:sz="16" w:space="0" w:color="000000"/>
              <w:bottom w:val="single" w:sz="16" w:space="0" w:color="000000"/>
              <w:right w:val="nil"/>
            </w:tcBorders>
            <w:shd w:val="clear" w:color="auto" w:fill="FFFFFF"/>
          </w:tcPr>
          <w:p w:rsidR="00D7667C" w:rsidRPr="00337934" w:rsidRDefault="00D7667C" w:rsidP="00D7667C">
            <w:pPr>
              <w:autoSpaceDE w:val="0"/>
              <w:autoSpaceDN w:val="0"/>
              <w:adjustRightInd w:val="0"/>
              <w:spacing w:after="0" w:line="320" w:lineRule="atLeast"/>
              <w:ind w:right="60"/>
              <w:rPr>
                <w:rFonts w:cs="Times New Roman"/>
                <w:color w:val="000000"/>
                <w:sz w:val="20"/>
                <w:szCs w:val="20"/>
              </w:rPr>
            </w:pPr>
          </w:p>
        </w:tc>
        <w:tc>
          <w:tcPr>
            <w:tcW w:w="1706" w:type="dxa"/>
            <w:tcBorders>
              <w:top w:val="nil"/>
              <w:left w:val="single" w:sz="16" w:space="0" w:color="000000"/>
              <w:bottom w:val="single" w:sz="16" w:space="0" w:color="000000"/>
              <w:right w:val="single" w:sz="16" w:space="0" w:color="000000"/>
            </w:tcBorders>
            <w:shd w:val="clear" w:color="auto" w:fill="FFFFFF"/>
            <w:vAlign w:val="center"/>
          </w:tcPr>
          <w:p w:rsidR="00D7667C" w:rsidRPr="00337934" w:rsidRDefault="00D7667C" w:rsidP="00D7667C">
            <w:pPr>
              <w:autoSpaceDE w:val="0"/>
              <w:autoSpaceDN w:val="0"/>
              <w:adjustRightInd w:val="0"/>
              <w:spacing w:after="0" w:line="320" w:lineRule="atLeast"/>
              <w:ind w:left="60" w:right="60"/>
              <w:jc w:val="right"/>
              <w:rPr>
                <w:rFonts w:cs="Times New Roman"/>
                <w:color w:val="000000"/>
                <w:sz w:val="20"/>
                <w:szCs w:val="20"/>
              </w:rPr>
            </w:pPr>
          </w:p>
        </w:tc>
      </w:tr>
    </w:tbl>
    <w:p w:rsidR="00D7667C" w:rsidRDefault="00093CA4" w:rsidP="00093CA4">
      <w:pPr>
        <w:spacing w:after="120" w:line="276" w:lineRule="auto"/>
        <w:ind w:hanging="142"/>
        <w:jc w:val="center"/>
        <w:rPr>
          <w:rFonts w:eastAsia="Times New Roman" w:cs="Times New Roman"/>
          <w:sz w:val="24"/>
          <w:szCs w:val="24"/>
        </w:rPr>
      </w:pPr>
      <w:r>
        <w:rPr>
          <w:rFonts w:eastAsia="Times New Roman" w:cs="Times New Roman"/>
          <w:sz w:val="24"/>
          <w:szCs w:val="24"/>
        </w:rPr>
        <w:t>Sumber : Data primer Output SPSS 23</w:t>
      </w:r>
    </w:p>
    <w:p w:rsidR="00093CA4" w:rsidRDefault="004C4223" w:rsidP="00D7667C">
      <w:pPr>
        <w:spacing w:after="120" w:line="276" w:lineRule="auto"/>
        <w:ind w:firstLine="720"/>
        <w:jc w:val="both"/>
        <w:rPr>
          <w:rFonts w:cs="Times New Roman"/>
          <w:noProof/>
          <w:sz w:val="24"/>
          <w:szCs w:val="24"/>
        </w:rPr>
      </w:pPr>
      <w:r>
        <w:rPr>
          <w:rFonts w:cs="Times New Roman"/>
          <w:noProof/>
          <w:sz w:val="24"/>
          <w:szCs w:val="24"/>
        </w:rPr>
        <w:lastRenderedPageBreak/>
        <w:drawing>
          <wp:anchor distT="0" distB="0" distL="114300" distR="114300" simplePos="0" relativeHeight="251813888" behindDoc="1" locked="0" layoutInCell="1" allowOverlap="1" wp14:anchorId="32D24D48" wp14:editId="48EB9235">
            <wp:simplePos x="0" y="0"/>
            <wp:positionH relativeFrom="column">
              <wp:posOffset>762000</wp:posOffset>
            </wp:positionH>
            <wp:positionV relativeFrom="paragraph">
              <wp:posOffset>617220</wp:posOffset>
            </wp:positionV>
            <wp:extent cx="3457575" cy="3568065"/>
            <wp:effectExtent l="0" t="0" r="9525" b="0"/>
            <wp:wrapTight wrapText="bothSides">
              <wp:wrapPolygon edited="0">
                <wp:start x="0" y="0"/>
                <wp:lineTo x="0" y="21450"/>
                <wp:lineTo x="21540" y="21450"/>
                <wp:lineTo x="215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r="23835"/>
                    <a:stretch/>
                  </pic:blipFill>
                  <pic:spPr bwMode="auto">
                    <a:xfrm>
                      <a:off x="0" y="0"/>
                      <a:ext cx="3457575" cy="356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C69">
        <w:rPr>
          <w:rFonts w:eastAsia="Times New Roman" w:cs="Times New Roman"/>
          <w:sz w:val="24"/>
          <w:szCs w:val="24"/>
        </w:rPr>
        <w:t>Berdasarkan tabel 4.36</w:t>
      </w:r>
      <w:r w:rsidR="00D7667C" w:rsidRPr="005C64B6">
        <w:rPr>
          <w:rFonts w:eastAsia="Times New Roman" w:cs="Times New Roman"/>
          <w:sz w:val="24"/>
          <w:szCs w:val="24"/>
        </w:rPr>
        <w:t xml:space="preserve"> menu</w:t>
      </w:r>
      <w:r w:rsidR="00D7667C">
        <w:rPr>
          <w:rFonts w:eastAsia="Times New Roman" w:cs="Times New Roman"/>
          <w:sz w:val="24"/>
          <w:szCs w:val="24"/>
        </w:rPr>
        <w:t>njukkan bahwa rata-rata motivasis</w:t>
      </w:r>
      <w:r w:rsidR="00D7667C" w:rsidRPr="005C64B6">
        <w:rPr>
          <w:rFonts w:eastAsia="Times New Roman" w:cs="Times New Roman"/>
          <w:sz w:val="24"/>
          <w:szCs w:val="24"/>
        </w:rPr>
        <w:t xml:space="preserve"> kerja berdasarkan pernyataan y</w:t>
      </w:r>
      <w:r w:rsidR="00D7667C">
        <w:rPr>
          <w:rFonts w:eastAsia="Times New Roman" w:cs="Times New Roman"/>
          <w:sz w:val="24"/>
          <w:szCs w:val="24"/>
        </w:rPr>
        <w:t xml:space="preserve">ang bisa dijawab yaitu sebesar </w:t>
      </w:r>
      <w:r>
        <w:rPr>
          <w:rFonts w:eastAsia="Times New Roman" w:cs="Times New Roman"/>
          <w:sz w:val="24"/>
          <w:szCs w:val="24"/>
        </w:rPr>
        <w:t>95,28</w:t>
      </w:r>
      <w:r w:rsidR="00D7667C" w:rsidRPr="005C64B6">
        <w:rPr>
          <w:rFonts w:eastAsia="Times New Roman" w:cs="Times New Roman"/>
          <w:sz w:val="24"/>
          <w:szCs w:val="24"/>
        </w:rPr>
        <w:t xml:space="preserve"> dengan range </w:t>
      </w:r>
      <w:r w:rsidR="00D7667C">
        <w:rPr>
          <w:rFonts w:eastAsia="Times New Roman" w:cs="Times New Roman"/>
          <w:sz w:val="24"/>
          <w:szCs w:val="24"/>
        </w:rPr>
        <w:t>25</w:t>
      </w:r>
      <w:r w:rsidR="00093CA4">
        <w:rPr>
          <w:rFonts w:eastAsia="Times New Roman" w:cs="Times New Roman"/>
          <w:sz w:val="24"/>
          <w:szCs w:val="24"/>
        </w:rPr>
        <w:t xml:space="preserve"> dan </w:t>
      </w:r>
      <w:r w:rsidR="00D7667C" w:rsidRPr="005C64B6">
        <w:rPr>
          <w:rFonts w:eastAsia="Times New Roman" w:cs="Times New Roman"/>
          <w:sz w:val="24"/>
          <w:szCs w:val="24"/>
        </w:rPr>
        <w:t xml:space="preserve">total skor </w:t>
      </w:r>
      <w:r w:rsidR="00E94EA3">
        <w:rPr>
          <w:rFonts w:eastAsia="Times New Roman" w:cs="Times New Roman"/>
          <w:sz w:val="24"/>
          <w:szCs w:val="24"/>
        </w:rPr>
        <w:t>7012</w:t>
      </w:r>
      <w:r w:rsidR="00D7667C" w:rsidRPr="005C64B6">
        <w:rPr>
          <w:rFonts w:eastAsia="Times New Roman" w:cs="Times New Roman"/>
          <w:sz w:val="24"/>
          <w:szCs w:val="24"/>
        </w:rPr>
        <w:t>.</w:t>
      </w:r>
      <w:r w:rsidR="00093CA4" w:rsidRPr="00093CA4">
        <w:rPr>
          <w:rFonts w:cs="Times New Roman"/>
          <w:noProof/>
          <w:sz w:val="24"/>
          <w:szCs w:val="24"/>
        </w:rPr>
        <w:t xml:space="preserve"> </w:t>
      </w:r>
    </w:p>
    <w:p w:rsidR="004C4223" w:rsidRDefault="004C4223" w:rsidP="00D7667C">
      <w:pPr>
        <w:spacing w:after="120" w:line="276" w:lineRule="auto"/>
        <w:ind w:firstLine="720"/>
        <w:jc w:val="both"/>
        <w:rPr>
          <w:rFonts w:cs="Times New Roman"/>
          <w:noProof/>
          <w:sz w:val="24"/>
          <w:szCs w:val="24"/>
        </w:rPr>
      </w:pPr>
    </w:p>
    <w:p w:rsidR="00D7667C" w:rsidRDefault="00D7667C" w:rsidP="00D7667C">
      <w:pPr>
        <w:spacing w:after="120" w:line="276" w:lineRule="auto"/>
        <w:ind w:firstLine="720"/>
        <w:jc w:val="both"/>
        <w:rPr>
          <w:rFonts w:eastAsia="Times New Roman" w:cs="Times New Roman"/>
          <w:sz w:val="24"/>
          <w:szCs w:val="24"/>
        </w:rPr>
      </w:pPr>
    </w:p>
    <w:p w:rsidR="00093CA4" w:rsidRPr="00093CA4" w:rsidRDefault="005E0FE2" w:rsidP="005E0FE2">
      <w:pPr>
        <w:tabs>
          <w:tab w:val="left" w:pos="7005"/>
        </w:tabs>
        <w:autoSpaceDE w:val="0"/>
        <w:autoSpaceDN w:val="0"/>
        <w:adjustRightInd w:val="0"/>
        <w:spacing w:after="0" w:line="240" w:lineRule="auto"/>
        <w:rPr>
          <w:rFonts w:cs="Times New Roman"/>
          <w:sz w:val="24"/>
          <w:szCs w:val="24"/>
        </w:rPr>
      </w:pPr>
      <w:r>
        <w:rPr>
          <w:rFonts w:cs="Times New Roman"/>
          <w:sz w:val="24"/>
          <w:szCs w:val="24"/>
        </w:rPr>
        <w:tab/>
      </w:r>
    </w:p>
    <w:p w:rsidR="00093CA4" w:rsidRDefault="00093CA4" w:rsidP="00D50C7C">
      <w:pPr>
        <w:spacing w:after="120" w:line="276" w:lineRule="auto"/>
        <w:jc w:val="both"/>
        <w:rPr>
          <w:rFonts w:eastAsia="Times New Roman" w:cs="Times New Roman"/>
          <w:sz w:val="24"/>
          <w:szCs w:val="24"/>
        </w:rPr>
      </w:pPr>
    </w:p>
    <w:p w:rsidR="00093CA4" w:rsidRDefault="00093CA4" w:rsidP="00D7667C">
      <w:pPr>
        <w:spacing w:after="120" w:line="276" w:lineRule="auto"/>
        <w:ind w:firstLine="720"/>
        <w:jc w:val="both"/>
        <w:rPr>
          <w:rFonts w:eastAsia="Times New Roman" w:cs="Times New Roman"/>
          <w:sz w:val="24"/>
          <w:szCs w:val="24"/>
        </w:rPr>
      </w:pPr>
    </w:p>
    <w:p w:rsidR="00093CA4" w:rsidRDefault="00093CA4" w:rsidP="00D7667C">
      <w:pPr>
        <w:spacing w:after="120" w:line="276" w:lineRule="auto"/>
        <w:ind w:firstLine="720"/>
        <w:jc w:val="both"/>
        <w:rPr>
          <w:rFonts w:eastAsia="Times New Roman" w:cs="Times New Roman"/>
          <w:sz w:val="24"/>
          <w:szCs w:val="24"/>
        </w:rPr>
      </w:pPr>
    </w:p>
    <w:p w:rsidR="00093CA4" w:rsidRDefault="00093CA4" w:rsidP="00D7667C">
      <w:pPr>
        <w:spacing w:after="120" w:line="276" w:lineRule="auto"/>
        <w:ind w:firstLine="720"/>
        <w:jc w:val="both"/>
        <w:rPr>
          <w:rFonts w:eastAsia="Times New Roman" w:cs="Times New Roman"/>
          <w:sz w:val="24"/>
          <w:szCs w:val="24"/>
        </w:rPr>
      </w:pPr>
    </w:p>
    <w:p w:rsidR="00093CA4" w:rsidRDefault="00093CA4" w:rsidP="00D7667C">
      <w:pPr>
        <w:spacing w:after="120" w:line="276" w:lineRule="auto"/>
        <w:ind w:firstLine="720"/>
        <w:jc w:val="both"/>
        <w:rPr>
          <w:rFonts w:eastAsia="Times New Roman" w:cs="Times New Roman"/>
          <w:sz w:val="24"/>
          <w:szCs w:val="24"/>
        </w:rPr>
      </w:pPr>
    </w:p>
    <w:p w:rsidR="00093CA4" w:rsidRDefault="00093CA4" w:rsidP="00D7667C">
      <w:pPr>
        <w:spacing w:after="120" w:line="276" w:lineRule="auto"/>
        <w:ind w:firstLine="720"/>
        <w:jc w:val="both"/>
        <w:rPr>
          <w:rFonts w:eastAsia="Times New Roman" w:cs="Times New Roman"/>
          <w:sz w:val="24"/>
          <w:szCs w:val="24"/>
        </w:rPr>
      </w:pPr>
    </w:p>
    <w:p w:rsidR="00093CA4" w:rsidRDefault="00093CA4" w:rsidP="00D7667C">
      <w:pPr>
        <w:spacing w:after="120" w:line="276" w:lineRule="auto"/>
        <w:ind w:firstLine="720"/>
        <w:jc w:val="both"/>
        <w:rPr>
          <w:rFonts w:eastAsia="Times New Roman" w:cs="Times New Roman"/>
          <w:sz w:val="24"/>
          <w:szCs w:val="24"/>
        </w:rPr>
      </w:pPr>
    </w:p>
    <w:p w:rsidR="00093CA4" w:rsidRDefault="00093CA4" w:rsidP="00D7667C">
      <w:pPr>
        <w:spacing w:after="120" w:line="276" w:lineRule="auto"/>
        <w:ind w:firstLine="720"/>
        <w:jc w:val="both"/>
        <w:rPr>
          <w:rFonts w:eastAsia="Times New Roman" w:cs="Times New Roman"/>
          <w:sz w:val="24"/>
          <w:szCs w:val="24"/>
        </w:rPr>
      </w:pPr>
    </w:p>
    <w:p w:rsidR="001D131C" w:rsidRDefault="001D131C" w:rsidP="004C4223">
      <w:pPr>
        <w:spacing w:after="0" w:line="276" w:lineRule="auto"/>
        <w:rPr>
          <w:rFonts w:eastAsia="Times New Roman" w:cs="Times New Roman"/>
          <w:sz w:val="24"/>
          <w:szCs w:val="24"/>
        </w:rPr>
      </w:pPr>
    </w:p>
    <w:p w:rsidR="00646515" w:rsidRDefault="00646515" w:rsidP="00646515">
      <w:pPr>
        <w:spacing w:after="0" w:line="276" w:lineRule="auto"/>
        <w:jc w:val="center"/>
        <w:rPr>
          <w:rFonts w:eastAsia="Times New Roman" w:cs="Times New Roman"/>
          <w:sz w:val="24"/>
          <w:szCs w:val="24"/>
        </w:rPr>
      </w:pPr>
    </w:p>
    <w:p w:rsidR="00570135" w:rsidRDefault="00570135" w:rsidP="00646515">
      <w:pPr>
        <w:spacing w:after="0" w:line="276" w:lineRule="auto"/>
        <w:jc w:val="center"/>
        <w:rPr>
          <w:rFonts w:eastAsia="Times New Roman" w:cs="Times New Roman"/>
          <w:sz w:val="24"/>
          <w:szCs w:val="24"/>
        </w:rPr>
      </w:pPr>
    </w:p>
    <w:p w:rsidR="00093CA4" w:rsidRDefault="00093CA4" w:rsidP="00646515">
      <w:pPr>
        <w:spacing w:after="0" w:line="276" w:lineRule="auto"/>
        <w:jc w:val="center"/>
        <w:rPr>
          <w:rFonts w:eastAsia="Times New Roman" w:cs="Times New Roman"/>
          <w:sz w:val="24"/>
          <w:szCs w:val="24"/>
        </w:rPr>
      </w:pPr>
      <w:r>
        <w:rPr>
          <w:rFonts w:eastAsia="Times New Roman" w:cs="Times New Roman"/>
          <w:sz w:val="24"/>
          <w:szCs w:val="24"/>
        </w:rPr>
        <w:t>Sumber : Data primer Output SPSS 23</w:t>
      </w:r>
    </w:p>
    <w:p w:rsidR="001D131C" w:rsidRPr="004C4223" w:rsidRDefault="00C21380" w:rsidP="00570135">
      <w:pPr>
        <w:pStyle w:val="Heading5"/>
        <w:spacing w:before="0" w:after="240"/>
        <w:jc w:val="center"/>
        <w:rPr>
          <w:rFonts w:eastAsia="Times New Roman"/>
        </w:rPr>
      </w:pPr>
      <w:r>
        <w:rPr>
          <w:rFonts w:eastAsia="Times New Roman"/>
        </w:rPr>
        <w:t>Gambar 4.6</w:t>
      </w:r>
      <w:r w:rsidR="00093CA4">
        <w:rPr>
          <w:rFonts w:eastAsia="Times New Roman"/>
        </w:rPr>
        <w:t xml:space="preserve"> Histrogram Motivasi</w:t>
      </w:r>
    </w:p>
    <w:p w:rsidR="00D7667C" w:rsidRPr="00785DE0" w:rsidRDefault="00D7667C" w:rsidP="00570135">
      <w:pPr>
        <w:spacing w:after="240" w:line="276" w:lineRule="auto"/>
        <w:ind w:firstLine="720"/>
        <w:jc w:val="both"/>
        <w:rPr>
          <w:rFonts w:eastAsia="Times New Roman" w:cs="Times New Roman"/>
          <w:sz w:val="24"/>
          <w:szCs w:val="24"/>
        </w:rPr>
      </w:pPr>
      <w:r w:rsidRPr="00785DE0">
        <w:rPr>
          <w:rFonts w:eastAsia="Times New Roman" w:cs="Times New Roman"/>
          <w:sz w:val="24"/>
          <w:szCs w:val="24"/>
        </w:rPr>
        <w:t>Unt</w:t>
      </w:r>
      <w:r>
        <w:rPr>
          <w:rFonts w:eastAsia="Times New Roman" w:cs="Times New Roman"/>
          <w:sz w:val="24"/>
          <w:szCs w:val="24"/>
        </w:rPr>
        <w:t xml:space="preserve">uk mengetahui bagaimana motivasi kerja pegawai </w:t>
      </w:r>
      <w:r w:rsidRPr="00785DE0">
        <w:rPr>
          <w:rFonts w:eastAsia="Times New Roman" w:cs="Times New Roman"/>
          <w:sz w:val="24"/>
          <w:szCs w:val="24"/>
        </w:rPr>
        <w:t xml:space="preserve">yang berada di </w:t>
      </w:r>
      <w:r>
        <w:rPr>
          <w:rFonts w:eastAsia="Times New Roman" w:cs="Times New Roman"/>
          <w:sz w:val="24"/>
          <w:szCs w:val="24"/>
        </w:rPr>
        <w:t>UPTD Pengelolaan Prasarana Perhubungan LLAJ Wilayah 1</w:t>
      </w:r>
      <w:r w:rsidR="001F7FF2">
        <w:rPr>
          <w:rFonts w:eastAsia="Times New Roman" w:cs="Times New Roman"/>
          <w:sz w:val="24"/>
          <w:szCs w:val="24"/>
        </w:rPr>
        <w:t xml:space="preserve"> Bogor</w:t>
      </w:r>
      <w:r>
        <w:rPr>
          <w:rFonts w:eastAsia="Times New Roman" w:cs="Times New Roman"/>
          <w:sz w:val="24"/>
          <w:szCs w:val="24"/>
        </w:rPr>
        <w:t>,</w:t>
      </w:r>
      <w:r w:rsidRPr="00785DE0">
        <w:rPr>
          <w:rFonts w:eastAsia="Times New Roman" w:cs="Times New Roman"/>
          <w:sz w:val="24"/>
          <w:szCs w:val="24"/>
        </w:rPr>
        <w:t xml:space="preserve"> maka untuk mengetahui hasil pengolahan data, digunakan hasil rata-rata empiric dibandingkan dengan rata-rata teoritis sebagai berikut :</w:t>
      </w:r>
    </w:p>
    <w:p w:rsidR="00D7667C" w:rsidRDefault="00D7667C" w:rsidP="004C4223">
      <w:pPr>
        <w:spacing w:after="0" w:line="276" w:lineRule="auto"/>
        <w:jc w:val="both"/>
        <w:rPr>
          <w:rFonts w:eastAsia="Times New Roman" w:cs="Times New Roman"/>
          <w:sz w:val="24"/>
          <w:szCs w:val="24"/>
          <w:u w:val="single"/>
        </w:rPr>
      </w:pPr>
      <w:r w:rsidRPr="00785DE0">
        <w:rPr>
          <w:rFonts w:ascii="Cambria Math" w:eastAsia="Times New Roman" w:hAnsi="Cambria Math" w:cs="Cambria Math"/>
          <w:sz w:val="24"/>
          <w:szCs w:val="24"/>
          <w:u w:val="single"/>
        </w:rPr>
        <w:t>𝑆𝑘𝑜𝑟𝑇𝑒</w:t>
      </w:r>
      <w:r w:rsidR="00093CA4">
        <w:rPr>
          <w:rFonts w:ascii="Cambria Math" w:eastAsia="Times New Roman" w:hAnsi="Cambria Math" w:cs="Cambria Math"/>
          <w:sz w:val="24"/>
          <w:szCs w:val="24"/>
          <w:u w:val="single"/>
        </w:rPr>
        <w:t xml:space="preserve"> </w:t>
      </w:r>
      <w:r w:rsidRPr="00785DE0">
        <w:rPr>
          <w:rFonts w:ascii="Cambria Math" w:eastAsia="Times New Roman" w:hAnsi="Cambria Math" w:cs="Cambria Math"/>
          <w:sz w:val="24"/>
          <w:szCs w:val="24"/>
          <w:u w:val="single"/>
        </w:rPr>
        <w:t>𝑟𝑒𝑛𝑑𝑎</w:t>
      </w:r>
      <w:r w:rsidRPr="00785DE0">
        <w:rPr>
          <w:rFonts w:eastAsia="Times New Roman" w:cs="Times New Roman"/>
          <w:sz w:val="24"/>
          <w:szCs w:val="24"/>
          <w:u w:val="single"/>
        </w:rPr>
        <w:t xml:space="preserve">ℎ(∑ </w:t>
      </w:r>
      <w:r w:rsidRPr="00785DE0">
        <w:rPr>
          <w:rFonts w:ascii="Cambria Math" w:eastAsia="Times New Roman" w:hAnsi="Cambria Math" w:cs="Cambria Math"/>
          <w:sz w:val="24"/>
          <w:szCs w:val="24"/>
          <w:u w:val="single"/>
        </w:rPr>
        <w:t>𝐼𝑡𝑒𝑚𝑃𝑒𝑟𝑡𝑎𝑛𝑦𝑎𝑎𝑛</w:t>
      </w:r>
      <w:r w:rsidRPr="00785DE0">
        <w:rPr>
          <w:rFonts w:eastAsia="Times New Roman" w:cs="Times New Roman"/>
          <w:sz w:val="24"/>
          <w:szCs w:val="24"/>
          <w:u w:val="single"/>
        </w:rPr>
        <w:t xml:space="preserve">) + </w:t>
      </w:r>
      <w:r w:rsidRPr="00785DE0">
        <w:rPr>
          <w:rFonts w:ascii="Cambria Math" w:eastAsia="Times New Roman" w:hAnsi="Cambria Math" w:cs="Cambria Math"/>
          <w:sz w:val="24"/>
          <w:szCs w:val="24"/>
          <w:u w:val="single"/>
        </w:rPr>
        <w:t>𝑆𝑘𝑜𝑟𝑇𝑒𝑟𝑡𝑖𝑛𝑔𝑔𝑖</w:t>
      </w:r>
      <w:r w:rsidRPr="00785DE0">
        <w:rPr>
          <w:rFonts w:eastAsia="Times New Roman" w:cs="Times New Roman"/>
          <w:sz w:val="24"/>
          <w:szCs w:val="24"/>
          <w:u w:val="single"/>
        </w:rPr>
        <w:t xml:space="preserve">(∑ </w:t>
      </w:r>
      <w:r w:rsidRPr="00785DE0">
        <w:rPr>
          <w:rFonts w:ascii="Cambria Math" w:eastAsia="Times New Roman" w:hAnsi="Cambria Math" w:cs="Cambria Math"/>
          <w:sz w:val="24"/>
          <w:szCs w:val="24"/>
          <w:u w:val="single"/>
        </w:rPr>
        <w:t>𝐼𝑡𝑒𝑚𝑃𝑒𝑟𝑡𝑎𝑛𝑦𝑎𝑎𝑛</w:t>
      </w:r>
      <w:r w:rsidRPr="00785DE0">
        <w:rPr>
          <w:rFonts w:eastAsia="Times New Roman" w:cs="Times New Roman"/>
          <w:sz w:val="24"/>
          <w:szCs w:val="24"/>
          <w:u w:val="single"/>
        </w:rPr>
        <w:t>)</w:t>
      </w:r>
    </w:p>
    <w:p w:rsidR="00D7667C" w:rsidRPr="00785DE0" w:rsidRDefault="00D7667C" w:rsidP="004C4223">
      <w:pPr>
        <w:spacing w:after="0" w:line="276" w:lineRule="auto"/>
        <w:jc w:val="center"/>
        <w:rPr>
          <w:rFonts w:eastAsia="Times New Roman" w:cs="Times New Roman"/>
          <w:sz w:val="24"/>
          <w:szCs w:val="24"/>
        </w:rPr>
      </w:pPr>
      <w:r w:rsidRPr="00785DE0">
        <w:rPr>
          <w:rFonts w:eastAsia="Times New Roman" w:cs="Times New Roman"/>
          <w:sz w:val="24"/>
          <w:szCs w:val="24"/>
        </w:rPr>
        <w:t>2</w:t>
      </w:r>
    </w:p>
    <w:p w:rsidR="00D7667C" w:rsidRPr="00785DE0" w:rsidRDefault="00D7667C" w:rsidP="004C4223">
      <w:pPr>
        <w:spacing w:after="0" w:line="276" w:lineRule="auto"/>
        <w:jc w:val="both"/>
        <w:rPr>
          <w:rFonts w:eastAsia="Times New Roman" w:cs="Times New Roman"/>
          <w:sz w:val="24"/>
          <w:szCs w:val="24"/>
        </w:rPr>
      </w:pPr>
      <w:r w:rsidRPr="00785DE0">
        <w:rPr>
          <w:rFonts w:eastAsia="Times New Roman" w:cs="Times New Roman"/>
          <w:sz w:val="24"/>
          <w:szCs w:val="24"/>
        </w:rPr>
        <w:t xml:space="preserve">Skor Teoritik : X = </w:t>
      </w:r>
      <w:r w:rsidR="001F7FF2">
        <w:rPr>
          <w:rFonts w:eastAsia="Times New Roman" w:cs="Times New Roman"/>
          <w:sz w:val="24"/>
          <w:szCs w:val="24"/>
          <w:u w:val="single"/>
        </w:rPr>
        <w:t>1(30) + 5(30</w:t>
      </w:r>
      <w:r w:rsidRPr="006665C4">
        <w:rPr>
          <w:rFonts w:eastAsia="Times New Roman" w:cs="Times New Roman"/>
          <w:sz w:val="24"/>
          <w:szCs w:val="24"/>
          <w:u w:val="single"/>
        </w:rPr>
        <w:t>)</w:t>
      </w:r>
      <w:r w:rsidR="001F7FF2">
        <w:rPr>
          <w:rFonts w:eastAsia="Times New Roman" w:cs="Times New Roman"/>
          <w:sz w:val="24"/>
          <w:szCs w:val="24"/>
        </w:rPr>
        <w:t xml:space="preserve"> = 90</w:t>
      </w:r>
    </w:p>
    <w:p w:rsidR="00D7667C" w:rsidRPr="00785DE0" w:rsidRDefault="00D7667C" w:rsidP="004C4223">
      <w:pPr>
        <w:spacing w:after="0" w:line="276" w:lineRule="auto"/>
        <w:ind w:left="2160"/>
        <w:jc w:val="both"/>
        <w:rPr>
          <w:rFonts w:eastAsia="Times New Roman" w:cs="Times New Roman"/>
          <w:sz w:val="24"/>
          <w:szCs w:val="24"/>
        </w:rPr>
      </w:pPr>
      <w:r>
        <w:rPr>
          <w:rFonts w:eastAsia="Times New Roman" w:cs="Times New Roman"/>
          <w:sz w:val="24"/>
          <w:szCs w:val="24"/>
        </w:rPr>
        <w:t xml:space="preserve">     </w:t>
      </w:r>
      <w:r w:rsidRPr="00785DE0">
        <w:rPr>
          <w:rFonts w:eastAsia="Times New Roman" w:cs="Times New Roman"/>
          <w:sz w:val="24"/>
          <w:szCs w:val="24"/>
        </w:rPr>
        <w:t>2</w:t>
      </w:r>
    </w:p>
    <w:p w:rsidR="004B248A" w:rsidRDefault="00D7667C" w:rsidP="004B248A">
      <w:pPr>
        <w:spacing w:after="120" w:line="276" w:lineRule="auto"/>
        <w:ind w:firstLine="720"/>
        <w:jc w:val="both"/>
        <w:rPr>
          <w:rFonts w:eastAsia="Times New Roman" w:cs="Times New Roman"/>
          <w:sz w:val="24"/>
          <w:szCs w:val="24"/>
        </w:rPr>
      </w:pPr>
      <w:r w:rsidRPr="00785DE0">
        <w:rPr>
          <w:rFonts w:eastAsia="Times New Roman" w:cs="Times New Roman"/>
          <w:sz w:val="24"/>
          <w:szCs w:val="24"/>
        </w:rPr>
        <w:t xml:space="preserve">Berdasarkan hasil tersebut maka diketahui </w:t>
      </w:r>
      <w:r w:rsidR="001F7FF2">
        <w:rPr>
          <w:rFonts w:eastAsia="Times New Roman" w:cs="Times New Roman"/>
          <w:sz w:val="24"/>
          <w:szCs w:val="24"/>
        </w:rPr>
        <w:t xml:space="preserve">skor rata-rata empirik sebesar </w:t>
      </w:r>
      <w:r w:rsidR="00570135">
        <w:rPr>
          <w:rFonts w:eastAsia="Times New Roman" w:cs="Times New Roman"/>
          <w:sz w:val="24"/>
          <w:szCs w:val="24"/>
        </w:rPr>
        <w:t>91</w:t>
      </w:r>
      <w:r w:rsidR="004C4223">
        <w:rPr>
          <w:rFonts w:eastAsia="Times New Roman" w:cs="Times New Roman"/>
          <w:sz w:val="24"/>
          <w:szCs w:val="24"/>
        </w:rPr>
        <w:t>,28</w:t>
      </w:r>
      <w:r w:rsidRPr="00785DE0">
        <w:rPr>
          <w:rFonts w:eastAsia="Times New Roman" w:cs="Times New Roman"/>
          <w:sz w:val="24"/>
          <w:szCs w:val="24"/>
        </w:rPr>
        <w:t xml:space="preserve"> dan sk</w:t>
      </w:r>
      <w:r w:rsidR="001F7FF2">
        <w:rPr>
          <w:rFonts w:eastAsia="Times New Roman" w:cs="Times New Roman"/>
          <w:sz w:val="24"/>
          <w:szCs w:val="24"/>
        </w:rPr>
        <w:t>or rata-rata teoritik sebesar 90</w:t>
      </w:r>
      <w:r w:rsidRPr="00785DE0">
        <w:rPr>
          <w:rFonts w:eastAsia="Times New Roman" w:cs="Times New Roman"/>
          <w:sz w:val="24"/>
          <w:szCs w:val="24"/>
        </w:rPr>
        <w:t>. Skor rata-rata empirik lebih besar dari</w:t>
      </w:r>
      <w:r>
        <w:rPr>
          <w:rFonts w:eastAsia="Times New Roman" w:cs="Times New Roman"/>
          <w:sz w:val="24"/>
          <w:szCs w:val="24"/>
        </w:rPr>
        <w:t xml:space="preserve"> </w:t>
      </w:r>
      <w:r w:rsidRPr="00785DE0">
        <w:rPr>
          <w:rFonts w:eastAsia="Times New Roman" w:cs="Times New Roman"/>
          <w:sz w:val="24"/>
          <w:szCs w:val="24"/>
        </w:rPr>
        <w:t>pada skor rata-rata teoritik, s</w:t>
      </w:r>
      <w:r w:rsidR="001F7FF2">
        <w:rPr>
          <w:rFonts w:eastAsia="Times New Roman" w:cs="Times New Roman"/>
          <w:sz w:val="24"/>
          <w:szCs w:val="24"/>
        </w:rPr>
        <w:t>ehingga dapat dikatakan Motivasi</w:t>
      </w:r>
      <w:r w:rsidRPr="00785DE0">
        <w:rPr>
          <w:rFonts w:eastAsia="Times New Roman" w:cs="Times New Roman"/>
          <w:sz w:val="24"/>
          <w:szCs w:val="24"/>
        </w:rPr>
        <w:t xml:space="preserve"> Kerja pegawai </w:t>
      </w:r>
      <w:r>
        <w:rPr>
          <w:rFonts w:eastAsia="Times New Roman" w:cs="Times New Roman"/>
          <w:sz w:val="24"/>
          <w:szCs w:val="24"/>
        </w:rPr>
        <w:t xml:space="preserve">UPTD Pengelolaan Prasarana Perhubungan LLAJ Wilayah 1 </w:t>
      </w:r>
      <w:r w:rsidR="001F7FF2">
        <w:rPr>
          <w:rFonts w:eastAsia="Times New Roman" w:cs="Times New Roman"/>
          <w:sz w:val="24"/>
          <w:szCs w:val="24"/>
        </w:rPr>
        <w:t xml:space="preserve">Bogor </w:t>
      </w:r>
      <w:r w:rsidRPr="00785DE0">
        <w:rPr>
          <w:rFonts w:eastAsia="Times New Roman" w:cs="Times New Roman"/>
          <w:sz w:val="24"/>
          <w:szCs w:val="24"/>
        </w:rPr>
        <w:t>tergol</w:t>
      </w:r>
      <w:r w:rsidR="001F7FF2">
        <w:rPr>
          <w:rFonts w:eastAsia="Times New Roman" w:cs="Times New Roman"/>
          <w:sz w:val="24"/>
          <w:szCs w:val="24"/>
        </w:rPr>
        <w:t>ong dalam kategori nilai baik (</w:t>
      </w:r>
      <w:r w:rsidR="00217608">
        <w:rPr>
          <w:rFonts w:eastAsia="Times New Roman" w:cs="Times New Roman"/>
          <w:sz w:val="24"/>
          <w:szCs w:val="24"/>
        </w:rPr>
        <w:t>91</w:t>
      </w:r>
      <w:r w:rsidR="004C4223">
        <w:rPr>
          <w:rFonts w:eastAsia="Times New Roman" w:cs="Times New Roman"/>
          <w:sz w:val="24"/>
          <w:szCs w:val="24"/>
        </w:rPr>
        <w:t>,28</w:t>
      </w:r>
      <w:r w:rsidR="001F7FF2">
        <w:rPr>
          <w:rFonts w:eastAsia="Times New Roman" w:cs="Times New Roman"/>
          <w:sz w:val="24"/>
          <w:szCs w:val="24"/>
        </w:rPr>
        <w:t xml:space="preserve"> &gt; 90</w:t>
      </w:r>
      <w:r w:rsidRPr="00785DE0">
        <w:rPr>
          <w:rFonts w:eastAsia="Times New Roman" w:cs="Times New Roman"/>
          <w:sz w:val="24"/>
          <w:szCs w:val="24"/>
        </w:rPr>
        <w:t>).</w:t>
      </w:r>
    </w:p>
    <w:p w:rsidR="00D7667C" w:rsidRDefault="00DF1C69" w:rsidP="004B248A">
      <w:pPr>
        <w:pStyle w:val="Heading5"/>
        <w:jc w:val="center"/>
      </w:pPr>
      <w:r>
        <w:t>Tabel 4. 37</w:t>
      </w:r>
      <w:r w:rsidR="00D7667C" w:rsidRPr="005C4A58">
        <w:t xml:space="preserve"> Sebaran Nilai Interval </w:t>
      </w:r>
      <w:r w:rsidR="001F7FF2">
        <w:t>Motivasi</w:t>
      </w:r>
      <w:r w:rsidR="00D7667C">
        <w:t xml:space="preserve"> </w:t>
      </w:r>
      <w:r w:rsidR="00D7667C" w:rsidRPr="005C4A58">
        <w:t>K</w:t>
      </w:r>
      <w:r w:rsidR="00D7667C">
        <w:t>e</w:t>
      </w:r>
      <w:r w:rsidR="00D7667C" w:rsidRPr="005C4A58">
        <w:t>rja Pegawai</w:t>
      </w:r>
    </w:p>
    <w:tbl>
      <w:tblPr>
        <w:tblW w:w="0" w:type="auto"/>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7"/>
        <w:gridCol w:w="2597"/>
        <w:gridCol w:w="2638"/>
      </w:tblGrid>
      <w:tr w:rsidR="001F7FF2" w:rsidTr="001D131C">
        <w:trPr>
          <w:trHeight w:val="340"/>
        </w:trPr>
        <w:tc>
          <w:tcPr>
            <w:tcW w:w="1707" w:type="dxa"/>
          </w:tcPr>
          <w:p w:rsidR="001F7FF2" w:rsidRPr="001F7FF2" w:rsidRDefault="001F7FF2" w:rsidP="00B96265">
            <w:pPr>
              <w:pStyle w:val="TableParagraph"/>
              <w:ind w:left="255" w:right="252"/>
              <w:rPr>
                <w:b/>
                <w:sz w:val="20"/>
                <w:szCs w:val="20"/>
              </w:rPr>
            </w:pPr>
            <w:r w:rsidRPr="001F7FF2">
              <w:rPr>
                <w:b/>
                <w:sz w:val="20"/>
                <w:szCs w:val="20"/>
              </w:rPr>
              <w:t>Interval Nilai</w:t>
            </w:r>
          </w:p>
        </w:tc>
        <w:tc>
          <w:tcPr>
            <w:tcW w:w="2597" w:type="dxa"/>
          </w:tcPr>
          <w:p w:rsidR="001F7FF2" w:rsidRPr="001F7FF2" w:rsidRDefault="001F7FF2" w:rsidP="00B96265">
            <w:pPr>
              <w:pStyle w:val="TableParagraph"/>
              <w:ind w:left="627" w:right="624"/>
              <w:rPr>
                <w:b/>
                <w:sz w:val="20"/>
                <w:szCs w:val="20"/>
              </w:rPr>
            </w:pPr>
            <w:r w:rsidRPr="001F7FF2">
              <w:rPr>
                <w:b/>
                <w:sz w:val="20"/>
                <w:szCs w:val="20"/>
              </w:rPr>
              <w:t>Skor Rata-rata</w:t>
            </w:r>
          </w:p>
        </w:tc>
        <w:tc>
          <w:tcPr>
            <w:tcW w:w="2638" w:type="dxa"/>
          </w:tcPr>
          <w:p w:rsidR="001F7FF2" w:rsidRPr="001F7FF2" w:rsidRDefault="001F7FF2" w:rsidP="00B96265">
            <w:pPr>
              <w:pStyle w:val="TableParagraph"/>
              <w:ind w:left="483" w:right="476"/>
              <w:rPr>
                <w:b/>
                <w:sz w:val="20"/>
                <w:szCs w:val="20"/>
              </w:rPr>
            </w:pPr>
            <w:r w:rsidRPr="001F7FF2">
              <w:rPr>
                <w:b/>
                <w:sz w:val="20"/>
                <w:szCs w:val="20"/>
              </w:rPr>
              <w:t>Keterangan</w:t>
            </w:r>
          </w:p>
        </w:tc>
      </w:tr>
      <w:tr w:rsidR="001F7FF2" w:rsidTr="001D131C">
        <w:trPr>
          <w:trHeight w:val="340"/>
        </w:trPr>
        <w:tc>
          <w:tcPr>
            <w:tcW w:w="1707" w:type="dxa"/>
          </w:tcPr>
          <w:p w:rsidR="001F7FF2" w:rsidRPr="001F7FF2" w:rsidRDefault="00337934" w:rsidP="00B96265">
            <w:pPr>
              <w:pStyle w:val="TableParagraph"/>
              <w:ind w:left="255" w:right="245"/>
              <w:rPr>
                <w:sz w:val="20"/>
                <w:szCs w:val="20"/>
              </w:rPr>
            </w:pPr>
            <w:r>
              <w:rPr>
                <w:sz w:val="20"/>
                <w:szCs w:val="20"/>
              </w:rPr>
              <w:t>81</w:t>
            </w:r>
            <w:r w:rsidR="001F7FF2">
              <w:rPr>
                <w:sz w:val="20"/>
                <w:szCs w:val="20"/>
              </w:rPr>
              <w:t xml:space="preserve"> </w:t>
            </w:r>
            <w:r w:rsidR="003001F3">
              <w:rPr>
                <w:sz w:val="20"/>
                <w:szCs w:val="20"/>
              </w:rPr>
              <w:t>–</w:t>
            </w:r>
            <w:r w:rsidR="001F7FF2">
              <w:rPr>
                <w:sz w:val="20"/>
                <w:szCs w:val="20"/>
              </w:rPr>
              <w:t xml:space="preserve"> </w:t>
            </w:r>
            <w:r w:rsidR="001F7FF2" w:rsidRPr="001F7FF2">
              <w:rPr>
                <w:sz w:val="20"/>
                <w:szCs w:val="20"/>
              </w:rPr>
              <w:t>100</w:t>
            </w:r>
          </w:p>
        </w:tc>
        <w:tc>
          <w:tcPr>
            <w:tcW w:w="2597" w:type="dxa"/>
          </w:tcPr>
          <w:p w:rsidR="001F7FF2" w:rsidRPr="001F7FF2" w:rsidRDefault="00217608" w:rsidP="001F7FF2">
            <w:pPr>
              <w:pStyle w:val="TableParagraph"/>
              <w:rPr>
                <w:b/>
                <w:sz w:val="20"/>
                <w:szCs w:val="20"/>
              </w:rPr>
            </w:pPr>
            <w:r>
              <w:rPr>
                <w:b/>
                <w:sz w:val="20"/>
                <w:szCs w:val="20"/>
              </w:rPr>
              <w:t>91</w:t>
            </w:r>
            <w:r w:rsidR="004C4223">
              <w:rPr>
                <w:b/>
                <w:sz w:val="20"/>
                <w:szCs w:val="20"/>
              </w:rPr>
              <w:t>,28</w:t>
            </w:r>
          </w:p>
        </w:tc>
        <w:tc>
          <w:tcPr>
            <w:tcW w:w="2638" w:type="dxa"/>
          </w:tcPr>
          <w:p w:rsidR="001F7FF2" w:rsidRPr="001F7FF2" w:rsidRDefault="003001F3" w:rsidP="00B96265">
            <w:pPr>
              <w:pStyle w:val="TableParagraph"/>
              <w:ind w:left="483" w:right="479"/>
              <w:rPr>
                <w:b/>
                <w:sz w:val="20"/>
                <w:szCs w:val="20"/>
              </w:rPr>
            </w:pPr>
            <w:r>
              <w:rPr>
                <w:b/>
                <w:sz w:val="20"/>
                <w:szCs w:val="20"/>
              </w:rPr>
              <w:t>Sangat Tinggi</w:t>
            </w:r>
          </w:p>
        </w:tc>
      </w:tr>
      <w:tr w:rsidR="001F7FF2" w:rsidTr="001D131C">
        <w:trPr>
          <w:trHeight w:val="340"/>
        </w:trPr>
        <w:tc>
          <w:tcPr>
            <w:tcW w:w="1707" w:type="dxa"/>
          </w:tcPr>
          <w:p w:rsidR="001F7FF2" w:rsidRPr="001F7FF2" w:rsidRDefault="001F7FF2" w:rsidP="00B96265">
            <w:pPr>
              <w:pStyle w:val="TableParagraph"/>
              <w:spacing w:before="2"/>
              <w:ind w:left="255" w:right="245"/>
              <w:rPr>
                <w:sz w:val="20"/>
                <w:szCs w:val="20"/>
              </w:rPr>
            </w:pPr>
            <w:r w:rsidRPr="001F7FF2">
              <w:rPr>
                <w:sz w:val="20"/>
                <w:szCs w:val="20"/>
              </w:rPr>
              <w:t>61 – 80</w:t>
            </w:r>
          </w:p>
        </w:tc>
        <w:tc>
          <w:tcPr>
            <w:tcW w:w="2597" w:type="dxa"/>
          </w:tcPr>
          <w:p w:rsidR="001F7FF2" w:rsidRPr="001F7FF2" w:rsidRDefault="001F7FF2" w:rsidP="00B96265">
            <w:pPr>
              <w:pStyle w:val="TableParagraph"/>
              <w:spacing w:before="2"/>
              <w:ind w:left="627" w:right="622"/>
              <w:rPr>
                <w:b/>
                <w:sz w:val="20"/>
                <w:szCs w:val="20"/>
              </w:rPr>
            </w:pPr>
          </w:p>
        </w:tc>
        <w:tc>
          <w:tcPr>
            <w:tcW w:w="2638" w:type="dxa"/>
          </w:tcPr>
          <w:p w:rsidR="001F7FF2" w:rsidRPr="001F7FF2" w:rsidRDefault="003001F3" w:rsidP="00B96265">
            <w:pPr>
              <w:pStyle w:val="TableParagraph"/>
              <w:spacing w:before="2"/>
              <w:ind w:left="483" w:right="480"/>
              <w:rPr>
                <w:sz w:val="20"/>
                <w:szCs w:val="20"/>
              </w:rPr>
            </w:pPr>
            <w:r>
              <w:rPr>
                <w:sz w:val="20"/>
                <w:szCs w:val="20"/>
              </w:rPr>
              <w:t>Tinggi</w:t>
            </w:r>
          </w:p>
        </w:tc>
      </w:tr>
      <w:tr w:rsidR="001F7FF2" w:rsidTr="001D131C">
        <w:trPr>
          <w:trHeight w:val="340"/>
        </w:trPr>
        <w:tc>
          <w:tcPr>
            <w:tcW w:w="1707" w:type="dxa"/>
          </w:tcPr>
          <w:p w:rsidR="001F7FF2" w:rsidRPr="001F7FF2" w:rsidRDefault="001F7FF2" w:rsidP="00B96265">
            <w:pPr>
              <w:pStyle w:val="TableParagraph"/>
              <w:ind w:left="255" w:right="245"/>
              <w:rPr>
                <w:sz w:val="20"/>
                <w:szCs w:val="20"/>
              </w:rPr>
            </w:pPr>
            <w:r w:rsidRPr="001F7FF2">
              <w:rPr>
                <w:sz w:val="20"/>
                <w:szCs w:val="20"/>
              </w:rPr>
              <w:lastRenderedPageBreak/>
              <w:t>41 – 60</w:t>
            </w:r>
          </w:p>
        </w:tc>
        <w:tc>
          <w:tcPr>
            <w:tcW w:w="2597" w:type="dxa"/>
          </w:tcPr>
          <w:p w:rsidR="001F7FF2" w:rsidRPr="001F7FF2" w:rsidRDefault="001F7FF2" w:rsidP="00B96265">
            <w:pPr>
              <w:pStyle w:val="TableParagraph"/>
              <w:jc w:val="left"/>
              <w:rPr>
                <w:sz w:val="20"/>
                <w:szCs w:val="20"/>
              </w:rPr>
            </w:pPr>
          </w:p>
        </w:tc>
        <w:tc>
          <w:tcPr>
            <w:tcW w:w="2638" w:type="dxa"/>
          </w:tcPr>
          <w:p w:rsidR="001F7FF2" w:rsidRPr="001F7FF2" w:rsidRDefault="003001F3" w:rsidP="00B96265">
            <w:pPr>
              <w:pStyle w:val="TableParagraph"/>
              <w:ind w:left="483" w:right="480"/>
              <w:rPr>
                <w:sz w:val="20"/>
                <w:szCs w:val="20"/>
              </w:rPr>
            </w:pPr>
            <w:r>
              <w:rPr>
                <w:sz w:val="20"/>
                <w:szCs w:val="20"/>
              </w:rPr>
              <w:t>Sedang</w:t>
            </w:r>
          </w:p>
        </w:tc>
      </w:tr>
      <w:tr w:rsidR="001F7FF2" w:rsidTr="001D131C">
        <w:trPr>
          <w:trHeight w:val="340"/>
        </w:trPr>
        <w:tc>
          <w:tcPr>
            <w:tcW w:w="1707" w:type="dxa"/>
          </w:tcPr>
          <w:p w:rsidR="001F7FF2" w:rsidRPr="001F7FF2" w:rsidRDefault="001F7FF2" w:rsidP="00B96265">
            <w:pPr>
              <w:pStyle w:val="TableParagraph"/>
              <w:ind w:left="255" w:right="245"/>
              <w:rPr>
                <w:sz w:val="20"/>
                <w:szCs w:val="20"/>
              </w:rPr>
            </w:pPr>
            <w:r w:rsidRPr="001F7FF2">
              <w:rPr>
                <w:sz w:val="20"/>
                <w:szCs w:val="20"/>
              </w:rPr>
              <w:t>21 – 40</w:t>
            </w:r>
          </w:p>
        </w:tc>
        <w:tc>
          <w:tcPr>
            <w:tcW w:w="2597" w:type="dxa"/>
          </w:tcPr>
          <w:p w:rsidR="001F7FF2" w:rsidRPr="001F7FF2" w:rsidRDefault="001F7FF2" w:rsidP="00B96265">
            <w:pPr>
              <w:pStyle w:val="TableParagraph"/>
              <w:jc w:val="left"/>
              <w:rPr>
                <w:sz w:val="20"/>
                <w:szCs w:val="20"/>
              </w:rPr>
            </w:pPr>
          </w:p>
        </w:tc>
        <w:tc>
          <w:tcPr>
            <w:tcW w:w="2638" w:type="dxa"/>
          </w:tcPr>
          <w:p w:rsidR="001F7FF2" w:rsidRPr="001F7FF2" w:rsidRDefault="003001F3" w:rsidP="00B96265">
            <w:pPr>
              <w:pStyle w:val="TableParagraph"/>
              <w:ind w:left="483" w:right="480"/>
              <w:rPr>
                <w:sz w:val="20"/>
                <w:szCs w:val="20"/>
              </w:rPr>
            </w:pPr>
            <w:r>
              <w:rPr>
                <w:sz w:val="20"/>
                <w:szCs w:val="20"/>
              </w:rPr>
              <w:t>Rendah</w:t>
            </w:r>
          </w:p>
        </w:tc>
      </w:tr>
      <w:tr w:rsidR="001F7FF2" w:rsidTr="001D131C">
        <w:trPr>
          <w:trHeight w:val="340"/>
        </w:trPr>
        <w:tc>
          <w:tcPr>
            <w:tcW w:w="1707" w:type="dxa"/>
          </w:tcPr>
          <w:p w:rsidR="001F7FF2" w:rsidRPr="001F7FF2" w:rsidRDefault="001F7FF2" w:rsidP="00B96265">
            <w:pPr>
              <w:pStyle w:val="TableParagraph"/>
              <w:ind w:left="255" w:right="248"/>
              <w:rPr>
                <w:sz w:val="20"/>
                <w:szCs w:val="20"/>
              </w:rPr>
            </w:pPr>
            <w:r w:rsidRPr="001F7FF2">
              <w:rPr>
                <w:sz w:val="20"/>
                <w:szCs w:val="20"/>
              </w:rPr>
              <w:t>0 – 20</w:t>
            </w:r>
          </w:p>
        </w:tc>
        <w:tc>
          <w:tcPr>
            <w:tcW w:w="2597" w:type="dxa"/>
          </w:tcPr>
          <w:p w:rsidR="001F7FF2" w:rsidRPr="001F7FF2" w:rsidRDefault="001F7FF2" w:rsidP="00B96265">
            <w:pPr>
              <w:pStyle w:val="TableParagraph"/>
              <w:jc w:val="left"/>
              <w:rPr>
                <w:sz w:val="20"/>
                <w:szCs w:val="20"/>
              </w:rPr>
            </w:pPr>
          </w:p>
        </w:tc>
        <w:tc>
          <w:tcPr>
            <w:tcW w:w="2638" w:type="dxa"/>
          </w:tcPr>
          <w:p w:rsidR="001F7FF2" w:rsidRPr="001F7FF2" w:rsidRDefault="003001F3" w:rsidP="00B96265">
            <w:pPr>
              <w:pStyle w:val="TableParagraph"/>
              <w:ind w:left="482" w:right="482"/>
              <w:rPr>
                <w:sz w:val="20"/>
                <w:szCs w:val="20"/>
              </w:rPr>
            </w:pPr>
            <w:r>
              <w:rPr>
                <w:sz w:val="20"/>
                <w:szCs w:val="20"/>
              </w:rPr>
              <w:t>Sangat Rendah</w:t>
            </w:r>
          </w:p>
        </w:tc>
      </w:tr>
    </w:tbl>
    <w:p w:rsidR="001F7FF2" w:rsidRPr="00E017B1" w:rsidRDefault="001F7FF2" w:rsidP="001F7FF2">
      <w:pPr>
        <w:spacing w:after="120" w:line="276" w:lineRule="auto"/>
        <w:rPr>
          <w:rFonts w:eastAsia="Times New Roman" w:cs="Times New Roman"/>
          <w:sz w:val="24"/>
          <w:szCs w:val="24"/>
        </w:rPr>
      </w:pPr>
    </w:p>
    <w:p w:rsidR="00F04902" w:rsidRPr="006F1A5F" w:rsidRDefault="006F1A5F" w:rsidP="008D5E62">
      <w:pPr>
        <w:pStyle w:val="Heading4"/>
      </w:pPr>
      <w:bookmarkStart w:id="115" w:name="_Toc124089519"/>
      <w:bookmarkStart w:id="116" w:name="_Toc124174792"/>
      <w:r w:rsidRPr="006F1A5F">
        <w:t xml:space="preserve">4.3.2 </w:t>
      </w:r>
      <w:r w:rsidR="00F04902" w:rsidRPr="006F1A5F">
        <w:t>Kinerja Pegawai UPTD Pengelolaan Prasarana Perhubungan LLAJ Wilayah 1 Bogor</w:t>
      </w:r>
      <w:bookmarkEnd w:id="115"/>
      <w:bookmarkEnd w:id="116"/>
    </w:p>
    <w:p w:rsidR="00731C65" w:rsidRPr="0018264A" w:rsidRDefault="00731C65" w:rsidP="004C4223">
      <w:pPr>
        <w:spacing w:after="0" w:line="276" w:lineRule="auto"/>
        <w:rPr>
          <w:rFonts w:eastAsia="Times New Roman" w:cs="Times New Roman"/>
          <w:b/>
          <w:bCs/>
          <w:sz w:val="24"/>
          <w:szCs w:val="24"/>
          <w:lang w:val="id"/>
        </w:rPr>
      </w:pPr>
      <w:r w:rsidRPr="0018264A">
        <w:rPr>
          <w:rFonts w:cs="Times New Roman"/>
          <w:b/>
          <w:bCs/>
          <w:sz w:val="24"/>
          <w:szCs w:val="24"/>
        </w:rPr>
        <w:t>1. K</w:t>
      </w:r>
      <w:r w:rsidR="0018264A" w:rsidRPr="0018264A">
        <w:rPr>
          <w:rFonts w:cs="Times New Roman"/>
          <w:b/>
          <w:bCs/>
          <w:sz w:val="24"/>
          <w:szCs w:val="24"/>
        </w:rPr>
        <w:t xml:space="preserve">ualitas </w:t>
      </w:r>
    </w:p>
    <w:p w:rsidR="00731C65" w:rsidRDefault="00731C65" w:rsidP="004C4223">
      <w:pPr>
        <w:spacing w:after="0" w:line="276" w:lineRule="auto"/>
        <w:ind w:left="279" w:hanging="279"/>
        <w:rPr>
          <w:rFonts w:cs="Times New Roman"/>
          <w:sz w:val="24"/>
          <w:szCs w:val="24"/>
        </w:rPr>
      </w:pPr>
      <w:r w:rsidRPr="00731C65">
        <w:rPr>
          <w:sz w:val="24"/>
          <w:szCs w:val="24"/>
        </w:rPr>
        <w:t xml:space="preserve">a. </w:t>
      </w:r>
      <w:r w:rsidRPr="00731C65">
        <w:rPr>
          <w:rFonts w:cs="Times New Roman"/>
          <w:sz w:val="24"/>
          <w:szCs w:val="24"/>
        </w:rPr>
        <w:t>Pegawai memberikan hasil kerja sesuai dengan standar yang ditetapkan oleh instansi</w:t>
      </w:r>
    </w:p>
    <w:p w:rsidR="00731C65" w:rsidRPr="00072704" w:rsidRDefault="00DF1C69" w:rsidP="004C4223">
      <w:pPr>
        <w:pStyle w:val="Heading5"/>
        <w:jc w:val="center"/>
      </w:pPr>
      <w:r>
        <w:t>Tabel 4.38</w:t>
      </w:r>
      <w:r w:rsidR="00731C65">
        <w:t xml:space="preserve"> </w:t>
      </w:r>
      <w:r w:rsidR="00731C65" w:rsidRPr="00072704">
        <w:t>Tanggapan Responden Mengenai</w:t>
      </w:r>
    </w:p>
    <w:p w:rsidR="00731C65" w:rsidRPr="009117E8" w:rsidRDefault="00731C65" w:rsidP="004C4223">
      <w:pPr>
        <w:spacing w:after="0" w:line="276" w:lineRule="auto"/>
        <w:ind w:left="279" w:hanging="279"/>
        <w:jc w:val="center"/>
        <w:rPr>
          <w:rFonts w:cs="Times New Roman"/>
          <w:sz w:val="24"/>
          <w:szCs w:val="24"/>
        </w:rPr>
      </w:pPr>
      <w:r w:rsidRPr="00A80608">
        <w:rPr>
          <w:rFonts w:cs="Times New Roman"/>
          <w:sz w:val="24"/>
          <w:szCs w:val="24"/>
        </w:rPr>
        <w:t>“</w:t>
      </w:r>
      <w:r w:rsidRPr="00731C65">
        <w:rPr>
          <w:rFonts w:cs="Times New Roman"/>
          <w:sz w:val="24"/>
          <w:szCs w:val="24"/>
        </w:rPr>
        <w:t>Pegawai memberikan hasil kerja sesuai dengan standar yang ditetapkan oleh instansi</w:t>
      </w:r>
      <w:r w:rsidRPr="00A15968">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731C65" w:rsidRPr="00627599" w:rsidTr="00A90AE8">
        <w:tc>
          <w:tcPr>
            <w:tcW w:w="2122" w:type="dxa"/>
          </w:tcPr>
          <w:p w:rsidR="00731C65" w:rsidRPr="00627599" w:rsidRDefault="00F547ED" w:rsidP="004C4223">
            <w:pPr>
              <w:spacing w:after="0" w:line="276" w:lineRule="auto"/>
              <w:jc w:val="center"/>
              <w:rPr>
                <w:rFonts w:cs="Times New Roman"/>
                <w:lang w:val="id-ID"/>
              </w:rPr>
            </w:pPr>
            <w:r>
              <w:rPr>
                <w:rFonts w:cs="Times New Roman"/>
              </w:rPr>
              <w:t>‘</w:t>
            </w:r>
            <w:r w:rsidR="00731C65" w:rsidRPr="00627599">
              <w:rPr>
                <w:rFonts w:cs="Times New Roman"/>
                <w:lang w:val="id-ID"/>
              </w:rPr>
              <w:t>Keterangan</w:t>
            </w:r>
          </w:p>
        </w:tc>
        <w:tc>
          <w:tcPr>
            <w:tcW w:w="1162" w:type="dxa"/>
          </w:tcPr>
          <w:p w:rsidR="00731C65" w:rsidRPr="00627599" w:rsidRDefault="00731C65" w:rsidP="004C4223">
            <w:pPr>
              <w:spacing w:after="0" w:line="276" w:lineRule="auto"/>
              <w:jc w:val="center"/>
              <w:rPr>
                <w:rFonts w:cs="Times New Roman"/>
                <w:lang w:val="id-ID"/>
              </w:rPr>
            </w:pPr>
            <w:r w:rsidRPr="00627599">
              <w:rPr>
                <w:rFonts w:cs="Times New Roman"/>
                <w:lang w:val="id-ID"/>
              </w:rPr>
              <w:t>Skor</w:t>
            </w:r>
          </w:p>
        </w:tc>
        <w:tc>
          <w:tcPr>
            <w:tcW w:w="1642" w:type="dxa"/>
          </w:tcPr>
          <w:p w:rsidR="00731C65" w:rsidRPr="00627599" w:rsidRDefault="00731C65" w:rsidP="004C4223">
            <w:pPr>
              <w:spacing w:after="0" w:line="276" w:lineRule="auto"/>
              <w:jc w:val="center"/>
              <w:rPr>
                <w:rFonts w:cs="Times New Roman"/>
                <w:lang w:val="id-ID"/>
              </w:rPr>
            </w:pPr>
            <w:r w:rsidRPr="00627599">
              <w:rPr>
                <w:rFonts w:cs="Times New Roman"/>
                <w:lang w:val="id-ID"/>
              </w:rPr>
              <w:t>Jumlah Responden</w:t>
            </w:r>
          </w:p>
        </w:tc>
        <w:tc>
          <w:tcPr>
            <w:tcW w:w="1642" w:type="dxa"/>
          </w:tcPr>
          <w:p w:rsidR="00731C65" w:rsidRPr="00627599" w:rsidRDefault="00731C65" w:rsidP="004C4223">
            <w:pPr>
              <w:spacing w:after="0" w:line="276" w:lineRule="auto"/>
              <w:jc w:val="center"/>
              <w:rPr>
                <w:rFonts w:cs="Times New Roman"/>
                <w:lang w:val="id-ID"/>
              </w:rPr>
            </w:pPr>
            <w:r w:rsidRPr="00627599">
              <w:rPr>
                <w:rFonts w:cs="Times New Roman"/>
                <w:lang w:val="id-ID"/>
              </w:rPr>
              <w:t>Skor Total</w:t>
            </w:r>
          </w:p>
        </w:tc>
        <w:tc>
          <w:tcPr>
            <w:tcW w:w="1642" w:type="dxa"/>
          </w:tcPr>
          <w:p w:rsidR="00731C65" w:rsidRPr="00627599" w:rsidRDefault="00731C65" w:rsidP="004C4223">
            <w:pPr>
              <w:spacing w:after="0" w:line="276" w:lineRule="auto"/>
              <w:jc w:val="center"/>
              <w:rPr>
                <w:rFonts w:cs="Times New Roman"/>
                <w:lang w:val="id-ID"/>
              </w:rPr>
            </w:pPr>
            <w:r w:rsidRPr="00627599">
              <w:rPr>
                <w:rFonts w:cs="Times New Roman"/>
                <w:lang w:val="id-ID"/>
              </w:rPr>
              <w:t>Persentase (%)</w:t>
            </w:r>
          </w:p>
        </w:tc>
      </w:tr>
      <w:tr w:rsidR="00731C65" w:rsidRPr="00627599" w:rsidTr="00A90AE8">
        <w:tc>
          <w:tcPr>
            <w:tcW w:w="2122" w:type="dxa"/>
          </w:tcPr>
          <w:p w:rsidR="00731C65" w:rsidRPr="00CB1296" w:rsidRDefault="00CB1296" w:rsidP="00E7545B">
            <w:pPr>
              <w:spacing w:after="0" w:line="276" w:lineRule="auto"/>
              <w:jc w:val="center"/>
              <w:rPr>
                <w:rFonts w:cs="Times New Roman"/>
              </w:rPr>
            </w:pPr>
            <w:r>
              <w:rPr>
                <w:rFonts w:cs="Times New Roman"/>
              </w:rPr>
              <w:t>Selalu</w:t>
            </w:r>
          </w:p>
        </w:tc>
        <w:tc>
          <w:tcPr>
            <w:tcW w:w="1162" w:type="dxa"/>
          </w:tcPr>
          <w:p w:rsidR="00731C65" w:rsidRPr="00B63824" w:rsidRDefault="00731C65" w:rsidP="00E7545B">
            <w:pPr>
              <w:spacing w:after="0" w:line="276" w:lineRule="auto"/>
              <w:jc w:val="center"/>
              <w:rPr>
                <w:rFonts w:cs="Times New Roman"/>
                <w:lang w:val="id-ID"/>
              </w:rPr>
            </w:pPr>
            <w:r>
              <w:rPr>
                <w:rFonts w:cs="Times New Roman"/>
                <w:lang w:val="id-ID"/>
              </w:rPr>
              <w:t>5</w:t>
            </w:r>
          </w:p>
        </w:tc>
        <w:tc>
          <w:tcPr>
            <w:tcW w:w="1642" w:type="dxa"/>
          </w:tcPr>
          <w:p w:rsidR="00731C65" w:rsidRPr="00B63824" w:rsidRDefault="00CB1296" w:rsidP="00E7545B">
            <w:pPr>
              <w:spacing w:after="0" w:line="276" w:lineRule="auto"/>
              <w:jc w:val="center"/>
              <w:rPr>
                <w:rFonts w:cs="Times New Roman"/>
                <w:lang w:val="id-ID"/>
              </w:rPr>
            </w:pPr>
            <w:r>
              <w:rPr>
                <w:rFonts w:cs="Times New Roman"/>
                <w:lang w:val="id-ID"/>
              </w:rPr>
              <w:t>4</w:t>
            </w:r>
          </w:p>
        </w:tc>
        <w:tc>
          <w:tcPr>
            <w:tcW w:w="1642" w:type="dxa"/>
          </w:tcPr>
          <w:p w:rsidR="00731C65" w:rsidRPr="002129B1" w:rsidRDefault="00CB1296" w:rsidP="00E7545B">
            <w:pPr>
              <w:spacing w:after="0" w:line="276" w:lineRule="auto"/>
              <w:jc w:val="center"/>
              <w:rPr>
                <w:rFonts w:cs="Times New Roman"/>
              </w:rPr>
            </w:pPr>
            <w:r>
              <w:rPr>
                <w:rFonts w:cs="Times New Roman"/>
              </w:rPr>
              <w:t>2</w:t>
            </w:r>
            <w:r w:rsidR="00731C65">
              <w:rPr>
                <w:rFonts w:cs="Times New Roman"/>
              </w:rPr>
              <w:t>0</w:t>
            </w:r>
          </w:p>
        </w:tc>
        <w:tc>
          <w:tcPr>
            <w:tcW w:w="1642" w:type="dxa"/>
          </w:tcPr>
          <w:p w:rsidR="00731C65" w:rsidRPr="00B94FD2" w:rsidRDefault="00CB1296" w:rsidP="00E7545B">
            <w:pPr>
              <w:spacing w:after="0" w:line="276" w:lineRule="auto"/>
              <w:jc w:val="center"/>
              <w:rPr>
                <w:rFonts w:cs="Times New Roman"/>
                <w:lang w:val="id-ID"/>
              </w:rPr>
            </w:pPr>
            <w:r>
              <w:rPr>
                <w:rFonts w:cs="Times New Roman"/>
              </w:rPr>
              <w:t>6</w:t>
            </w:r>
            <w:r w:rsidR="00731C65">
              <w:rPr>
                <w:rFonts w:cs="Times New Roman"/>
              </w:rPr>
              <w:t>,2</w:t>
            </w:r>
            <w:r w:rsidR="00731C65">
              <w:rPr>
                <w:rFonts w:cs="Times New Roman"/>
                <w:lang w:val="id-ID"/>
              </w:rPr>
              <w:t>%</w:t>
            </w:r>
          </w:p>
        </w:tc>
      </w:tr>
      <w:tr w:rsidR="00731C65" w:rsidRPr="00627599" w:rsidTr="00A90AE8">
        <w:tc>
          <w:tcPr>
            <w:tcW w:w="2122" w:type="dxa"/>
          </w:tcPr>
          <w:p w:rsidR="00731C65" w:rsidRPr="00CB1296" w:rsidRDefault="00CB1296" w:rsidP="00E7545B">
            <w:pPr>
              <w:spacing w:after="0" w:line="276" w:lineRule="auto"/>
              <w:jc w:val="center"/>
              <w:rPr>
                <w:rFonts w:cs="Times New Roman"/>
              </w:rPr>
            </w:pPr>
            <w:r>
              <w:rPr>
                <w:rFonts w:cs="Times New Roman"/>
              </w:rPr>
              <w:t>Sering</w:t>
            </w:r>
          </w:p>
        </w:tc>
        <w:tc>
          <w:tcPr>
            <w:tcW w:w="1162" w:type="dxa"/>
          </w:tcPr>
          <w:p w:rsidR="00731C65" w:rsidRPr="00B63824" w:rsidRDefault="00731C65" w:rsidP="00E7545B">
            <w:pPr>
              <w:spacing w:after="0" w:line="276" w:lineRule="auto"/>
              <w:jc w:val="center"/>
              <w:rPr>
                <w:rFonts w:cs="Times New Roman"/>
                <w:lang w:val="id-ID"/>
              </w:rPr>
            </w:pPr>
            <w:r>
              <w:rPr>
                <w:rFonts w:cs="Times New Roman"/>
                <w:lang w:val="id-ID"/>
              </w:rPr>
              <w:t>4</w:t>
            </w:r>
          </w:p>
        </w:tc>
        <w:tc>
          <w:tcPr>
            <w:tcW w:w="1642" w:type="dxa"/>
          </w:tcPr>
          <w:p w:rsidR="00731C65" w:rsidRPr="00B63824" w:rsidRDefault="00CB1296" w:rsidP="00E7545B">
            <w:pPr>
              <w:spacing w:after="0" w:line="276" w:lineRule="auto"/>
              <w:jc w:val="center"/>
              <w:rPr>
                <w:rFonts w:cs="Times New Roman"/>
                <w:lang w:val="id-ID"/>
              </w:rPr>
            </w:pPr>
            <w:r>
              <w:rPr>
                <w:rFonts w:cs="Times New Roman"/>
                <w:lang w:val="id-ID"/>
              </w:rPr>
              <w:t>58</w:t>
            </w:r>
          </w:p>
        </w:tc>
        <w:tc>
          <w:tcPr>
            <w:tcW w:w="1642" w:type="dxa"/>
          </w:tcPr>
          <w:p w:rsidR="00731C65" w:rsidRPr="00953331" w:rsidRDefault="00CB1296" w:rsidP="00E7545B">
            <w:pPr>
              <w:spacing w:after="0" w:line="276" w:lineRule="auto"/>
              <w:jc w:val="center"/>
              <w:rPr>
                <w:rFonts w:cs="Times New Roman"/>
              </w:rPr>
            </w:pPr>
            <w:r>
              <w:rPr>
                <w:rFonts w:cs="Times New Roman"/>
              </w:rPr>
              <w:t>232</w:t>
            </w:r>
          </w:p>
        </w:tc>
        <w:tc>
          <w:tcPr>
            <w:tcW w:w="1642" w:type="dxa"/>
          </w:tcPr>
          <w:p w:rsidR="00731C65" w:rsidRPr="00B94FD2" w:rsidRDefault="00CB1296" w:rsidP="00E7545B">
            <w:pPr>
              <w:spacing w:after="0" w:line="276" w:lineRule="auto"/>
              <w:jc w:val="center"/>
              <w:rPr>
                <w:rFonts w:cs="Times New Roman"/>
                <w:lang w:val="id-ID"/>
              </w:rPr>
            </w:pPr>
            <w:r>
              <w:rPr>
                <w:rFonts w:cs="Times New Roman"/>
                <w:lang w:val="id-ID"/>
              </w:rPr>
              <w:t>89,2</w:t>
            </w:r>
            <w:r w:rsidR="00731C65">
              <w:rPr>
                <w:rFonts w:cs="Times New Roman"/>
                <w:lang w:val="id-ID"/>
              </w:rPr>
              <w:t>%</w:t>
            </w:r>
          </w:p>
        </w:tc>
      </w:tr>
      <w:tr w:rsidR="00731C65" w:rsidRPr="00627599" w:rsidTr="00A90AE8">
        <w:tc>
          <w:tcPr>
            <w:tcW w:w="2122" w:type="dxa"/>
          </w:tcPr>
          <w:p w:rsidR="00731C65" w:rsidRPr="00397F2C" w:rsidRDefault="00CB1296" w:rsidP="00E7545B">
            <w:pPr>
              <w:spacing w:after="0" w:line="276" w:lineRule="auto"/>
              <w:jc w:val="center"/>
              <w:rPr>
                <w:rFonts w:cs="Times New Roman"/>
              </w:rPr>
            </w:pPr>
            <w:r>
              <w:rPr>
                <w:rFonts w:cs="Times New Roman"/>
              </w:rPr>
              <w:t>Jarang</w:t>
            </w:r>
          </w:p>
        </w:tc>
        <w:tc>
          <w:tcPr>
            <w:tcW w:w="1162" w:type="dxa"/>
          </w:tcPr>
          <w:p w:rsidR="00731C65" w:rsidRPr="00B63824" w:rsidRDefault="00731C65" w:rsidP="00E7545B">
            <w:pPr>
              <w:spacing w:after="0" w:line="276" w:lineRule="auto"/>
              <w:jc w:val="center"/>
              <w:rPr>
                <w:rFonts w:cs="Times New Roman"/>
                <w:lang w:val="id-ID"/>
              </w:rPr>
            </w:pPr>
            <w:r>
              <w:rPr>
                <w:rFonts w:cs="Times New Roman"/>
                <w:lang w:val="id-ID"/>
              </w:rPr>
              <w:t>3</w:t>
            </w:r>
          </w:p>
        </w:tc>
        <w:tc>
          <w:tcPr>
            <w:tcW w:w="1642" w:type="dxa"/>
          </w:tcPr>
          <w:p w:rsidR="00731C65" w:rsidRPr="00B63824" w:rsidRDefault="00CB1296" w:rsidP="00E7545B">
            <w:pPr>
              <w:spacing w:after="0" w:line="276" w:lineRule="auto"/>
              <w:jc w:val="center"/>
              <w:rPr>
                <w:rFonts w:cs="Times New Roman"/>
                <w:lang w:val="id-ID"/>
              </w:rPr>
            </w:pPr>
            <w:r>
              <w:rPr>
                <w:rFonts w:cs="Times New Roman"/>
                <w:lang w:val="id-ID"/>
              </w:rPr>
              <w:t>2</w:t>
            </w:r>
          </w:p>
        </w:tc>
        <w:tc>
          <w:tcPr>
            <w:tcW w:w="1642" w:type="dxa"/>
          </w:tcPr>
          <w:p w:rsidR="00731C65" w:rsidRPr="00812675" w:rsidRDefault="00CB1296" w:rsidP="00E7545B">
            <w:pPr>
              <w:spacing w:after="0" w:line="276" w:lineRule="auto"/>
              <w:jc w:val="center"/>
              <w:rPr>
                <w:rFonts w:cs="Times New Roman"/>
                <w:lang w:val="id-ID"/>
              </w:rPr>
            </w:pPr>
            <w:r>
              <w:rPr>
                <w:rFonts w:cs="Times New Roman"/>
                <w:lang w:val="id-ID"/>
              </w:rPr>
              <w:t>6</w:t>
            </w:r>
          </w:p>
        </w:tc>
        <w:tc>
          <w:tcPr>
            <w:tcW w:w="1642" w:type="dxa"/>
          </w:tcPr>
          <w:p w:rsidR="00731C65" w:rsidRPr="00B94FD2" w:rsidRDefault="00CB1296" w:rsidP="00E7545B">
            <w:pPr>
              <w:spacing w:after="0" w:line="276" w:lineRule="auto"/>
              <w:jc w:val="center"/>
              <w:rPr>
                <w:rFonts w:cs="Times New Roman"/>
                <w:lang w:val="id-ID"/>
              </w:rPr>
            </w:pPr>
            <w:r>
              <w:rPr>
                <w:rFonts w:cs="Times New Roman"/>
              </w:rPr>
              <w:t>3,1</w:t>
            </w:r>
            <w:r w:rsidR="00731C65">
              <w:rPr>
                <w:rFonts w:cs="Times New Roman"/>
                <w:lang w:val="id-ID"/>
              </w:rPr>
              <w:t>%</w:t>
            </w:r>
          </w:p>
        </w:tc>
      </w:tr>
      <w:tr w:rsidR="00731C65" w:rsidRPr="00627599" w:rsidTr="00A90AE8">
        <w:tc>
          <w:tcPr>
            <w:tcW w:w="2122" w:type="dxa"/>
          </w:tcPr>
          <w:p w:rsidR="00731C65" w:rsidRPr="00397F2C" w:rsidRDefault="00CB1296" w:rsidP="00E7545B">
            <w:pPr>
              <w:spacing w:after="0" w:line="276" w:lineRule="auto"/>
              <w:jc w:val="center"/>
              <w:rPr>
                <w:rFonts w:cs="Times New Roman"/>
              </w:rPr>
            </w:pPr>
            <w:r>
              <w:rPr>
                <w:rFonts w:cs="Times New Roman"/>
              </w:rPr>
              <w:t>Pernah</w:t>
            </w:r>
          </w:p>
        </w:tc>
        <w:tc>
          <w:tcPr>
            <w:tcW w:w="1162" w:type="dxa"/>
          </w:tcPr>
          <w:p w:rsidR="00731C65" w:rsidRPr="00B63824" w:rsidRDefault="00731C65" w:rsidP="00E7545B">
            <w:pPr>
              <w:spacing w:after="0" w:line="276" w:lineRule="auto"/>
              <w:jc w:val="center"/>
              <w:rPr>
                <w:rFonts w:cs="Times New Roman"/>
                <w:lang w:val="id-ID"/>
              </w:rPr>
            </w:pPr>
            <w:r>
              <w:rPr>
                <w:rFonts w:cs="Times New Roman"/>
                <w:lang w:val="id-ID"/>
              </w:rPr>
              <w:t>2</w:t>
            </w:r>
          </w:p>
        </w:tc>
        <w:tc>
          <w:tcPr>
            <w:tcW w:w="1642" w:type="dxa"/>
          </w:tcPr>
          <w:p w:rsidR="00731C65" w:rsidRPr="00B63824" w:rsidRDefault="00CB1296" w:rsidP="00E7545B">
            <w:pPr>
              <w:spacing w:after="0" w:line="276" w:lineRule="auto"/>
              <w:jc w:val="center"/>
              <w:rPr>
                <w:rFonts w:cs="Times New Roman"/>
                <w:lang w:val="id-ID"/>
              </w:rPr>
            </w:pPr>
            <w:r>
              <w:rPr>
                <w:rFonts w:cs="Times New Roman"/>
                <w:lang w:val="id-ID"/>
              </w:rPr>
              <w:t>1</w:t>
            </w:r>
          </w:p>
        </w:tc>
        <w:tc>
          <w:tcPr>
            <w:tcW w:w="1642" w:type="dxa"/>
          </w:tcPr>
          <w:p w:rsidR="00731C65" w:rsidRPr="00812675" w:rsidRDefault="00CB1296" w:rsidP="00E7545B">
            <w:pPr>
              <w:spacing w:after="0" w:line="276" w:lineRule="auto"/>
              <w:jc w:val="center"/>
              <w:rPr>
                <w:rFonts w:cs="Times New Roman"/>
                <w:lang w:val="id-ID"/>
              </w:rPr>
            </w:pPr>
            <w:r>
              <w:rPr>
                <w:rFonts w:cs="Times New Roman"/>
                <w:lang w:val="id-ID"/>
              </w:rPr>
              <w:t>2</w:t>
            </w:r>
          </w:p>
        </w:tc>
        <w:tc>
          <w:tcPr>
            <w:tcW w:w="1642" w:type="dxa"/>
          </w:tcPr>
          <w:p w:rsidR="00731C65" w:rsidRPr="00B94FD2" w:rsidRDefault="00CB1296" w:rsidP="00E7545B">
            <w:pPr>
              <w:spacing w:after="0" w:line="276" w:lineRule="auto"/>
              <w:jc w:val="center"/>
              <w:rPr>
                <w:rFonts w:cs="Times New Roman"/>
                <w:lang w:val="id-ID"/>
              </w:rPr>
            </w:pPr>
            <w:r>
              <w:rPr>
                <w:rFonts w:cs="Times New Roman"/>
                <w:lang w:val="id-ID"/>
              </w:rPr>
              <w:t>1,5</w:t>
            </w:r>
            <w:r w:rsidR="00731C65">
              <w:rPr>
                <w:rFonts w:cs="Times New Roman"/>
                <w:lang w:val="id-ID"/>
              </w:rPr>
              <w:t>%</w:t>
            </w:r>
          </w:p>
        </w:tc>
      </w:tr>
      <w:tr w:rsidR="00731C65" w:rsidRPr="00627599" w:rsidTr="00A90AE8">
        <w:tc>
          <w:tcPr>
            <w:tcW w:w="2122" w:type="dxa"/>
          </w:tcPr>
          <w:p w:rsidR="00731C65" w:rsidRPr="00397F2C" w:rsidRDefault="00CB1296" w:rsidP="00E7545B">
            <w:pPr>
              <w:spacing w:after="0" w:line="276" w:lineRule="auto"/>
              <w:jc w:val="center"/>
              <w:rPr>
                <w:rFonts w:cs="Times New Roman"/>
              </w:rPr>
            </w:pPr>
            <w:r>
              <w:rPr>
                <w:rFonts w:cs="Times New Roman"/>
              </w:rPr>
              <w:t>Tidak Pernah</w:t>
            </w:r>
          </w:p>
        </w:tc>
        <w:tc>
          <w:tcPr>
            <w:tcW w:w="1162" w:type="dxa"/>
          </w:tcPr>
          <w:p w:rsidR="00731C65" w:rsidRPr="00B63824" w:rsidRDefault="00731C65" w:rsidP="00E7545B">
            <w:pPr>
              <w:spacing w:after="0" w:line="276" w:lineRule="auto"/>
              <w:jc w:val="center"/>
              <w:rPr>
                <w:rFonts w:cs="Times New Roman"/>
                <w:lang w:val="id-ID"/>
              </w:rPr>
            </w:pPr>
            <w:r>
              <w:rPr>
                <w:rFonts w:cs="Times New Roman"/>
                <w:lang w:val="id-ID"/>
              </w:rPr>
              <w:t>1</w:t>
            </w:r>
          </w:p>
        </w:tc>
        <w:tc>
          <w:tcPr>
            <w:tcW w:w="1642" w:type="dxa"/>
          </w:tcPr>
          <w:p w:rsidR="00731C65" w:rsidRPr="00B63824" w:rsidRDefault="00731C65" w:rsidP="00E7545B">
            <w:pPr>
              <w:spacing w:after="0" w:line="276" w:lineRule="auto"/>
              <w:jc w:val="center"/>
              <w:rPr>
                <w:rFonts w:cs="Times New Roman"/>
                <w:lang w:val="id-ID"/>
              </w:rPr>
            </w:pPr>
            <w:r>
              <w:rPr>
                <w:rFonts w:cs="Times New Roman"/>
                <w:lang w:val="id-ID"/>
              </w:rPr>
              <w:t>0</w:t>
            </w:r>
          </w:p>
        </w:tc>
        <w:tc>
          <w:tcPr>
            <w:tcW w:w="1642" w:type="dxa"/>
          </w:tcPr>
          <w:p w:rsidR="00731C65" w:rsidRPr="00812675" w:rsidRDefault="00731C65" w:rsidP="00E7545B">
            <w:pPr>
              <w:spacing w:after="0" w:line="276" w:lineRule="auto"/>
              <w:jc w:val="center"/>
              <w:rPr>
                <w:rFonts w:cs="Times New Roman"/>
                <w:lang w:val="id-ID"/>
              </w:rPr>
            </w:pPr>
            <w:r>
              <w:rPr>
                <w:rFonts w:cs="Times New Roman"/>
                <w:lang w:val="id-ID"/>
              </w:rPr>
              <w:t>0</w:t>
            </w:r>
          </w:p>
        </w:tc>
        <w:tc>
          <w:tcPr>
            <w:tcW w:w="1642" w:type="dxa"/>
          </w:tcPr>
          <w:p w:rsidR="00731C65" w:rsidRPr="00B04232" w:rsidRDefault="00731C65" w:rsidP="00E7545B">
            <w:pPr>
              <w:spacing w:after="0" w:line="276" w:lineRule="auto"/>
              <w:jc w:val="center"/>
              <w:rPr>
                <w:rFonts w:cs="Times New Roman"/>
                <w:lang w:val="id-ID"/>
              </w:rPr>
            </w:pPr>
            <w:r>
              <w:rPr>
                <w:rFonts w:cs="Times New Roman"/>
                <w:lang w:val="id-ID"/>
              </w:rPr>
              <w:t>0%</w:t>
            </w:r>
          </w:p>
        </w:tc>
      </w:tr>
      <w:tr w:rsidR="00731C65" w:rsidRPr="00627599" w:rsidTr="00A90AE8">
        <w:tc>
          <w:tcPr>
            <w:tcW w:w="2122" w:type="dxa"/>
          </w:tcPr>
          <w:p w:rsidR="00731C65" w:rsidRPr="00627599" w:rsidRDefault="00731C65" w:rsidP="00E7545B">
            <w:pPr>
              <w:spacing w:after="0" w:line="276" w:lineRule="auto"/>
              <w:jc w:val="center"/>
              <w:rPr>
                <w:rFonts w:cs="Times New Roman"/>
                <w:lang w:val="id-ID"/>
              </w:rPr>
            </w:pPr>
            <w:r w:rsidRPr="00627599">
              <w:rPr>
                <w:rFonts w:cs="Times New Roman"/>
                <w:lang w:val="id-ID"/>
              </w:rPr>
              <w:t>Jumlah</w:t>
            </w:r>
          </w:p>
        </w:tc>
        <w:tc>
          <w:tcPr>
            <w:tcW w:w="1162" w:type="dxa"/>
          </w:tcPr>
          <w:p w:rsidR="00731C65" w:rsidRPr="00627599" w:rsidRDefault="00731C65" w:rsidP="00E7545B">
            <w:pPr>
              <w:spacing w:after="0" w:line="276" w:lineRule="auto"/>
              <w:rPr>
                <w:rFonts w:cs="Times New Roman"/>
              </w:rPr>
            </w:pPr>
          </w:p>
        </w:tc>
        <w:tc>
          <w:tcPr>
            <w:tcW w:w="1642" w:type="dxa"/>
          </w:tcPr>
          <w:p w:rsidR="00731C65" w:rsidRPr="00B63824" w:rsidRDefault="00731C65" w:rsidP="00E7545B">
            <w:pPr>
              <w:spacing w:after="0" w:line="276" w:lineRule="auto"/>
              <w:jc w:val="center"/>
              <w:rPr>
                <w:rFonts w:cs="Times New Roman"/>
                <w:lang w:val="id-ID"/>
              </w:rPr>
            </w:pPr>
            <w:r>
              <w:rPr>
                <w:rFonts w:cs="Times New Roman"/>
                <w:lang w:val="id-ID"/>
              </w:rPr>
              <w:t>65</w:t>
            </w:r>
          </w:p>
        </w:tc>
        <w:tc>
          <w:tcPr>
            <w:tcW w:w="1642" w:type="dxa"/>
          </w:tcPr>
          <w:p w:rsidR="00731C65" w:rsidRPr="004A110C" w:rsidRDefault="00CB1296" w:rsidP="00E7545B">
            <w:pPr>
              <w:spacing w:after="0" w:line="276" w:lineRule="auto"/>
              <w:jc w:val="center"/>
              <w:rPr>
                <w:rFonts w:cs="Times New Roman"/>
              </w:rPr>
            </w:pPr>
            <w:r>
              <w:rPr>
                <w:rFonts w:cs="Times New Roman"/>
                <w:lang w:val="id-ID"/>
              </w:rPr>
              <w:t>260</w:t>
            </w:r>
          </w:p>
        </w:tc>
        <w:tc>
          <w:tcPr>
            <w:tcW w:w="1642" w:type="dxa"/>
          </w:tcPr>
          <w:p w:rsidR="00731C65" w:rsidRPr="00B04232" w:rsidRDefault="00731C65" w:rsidP="00E7545B">
            <w:pPr>
              <w:spacing w:after="0" w:line="276" w:lineRule="auto"/>
              <w:jc w:val="center"/>
              <w:rPr>
                <w:rFonts w:cs="Times New Roman"/>
                <w:lang w:val="id-ID"/>
              </w:rPr>
            </w:pPr>
            <w:r>
              <w:rPr>
                <w:rFonts w:cs="Times New Roman"/>
                <w:lang w:val="id-ID"/>
              </w:rPr>
              <w:t>100%</w:t>
            </w:r>
          </w:p>
        </w:tc>
      </w:tr>
    </w:tbl>
    <w:p w:rsidR="00731C65" w:rsidRPr="00627599" w:rsidRDefault="00731C65" w:rsidP="009700B2">
      <w:pPr>
        <w:spacing w:after="120" w:line="276" w:lineRule="auto"/>
        <w:rPr>
          <w:rFonts w:cs="Times New Roman"/>
        </w:rPr>
      </w:pPr>
      <w:r w:rsidRPr="00627599">
        <w:rPr>
          <w:rFonts w:cs="Times New Roman"/>
        </w:rPr>
        <w:t>Sumber : Data Primer yang diolah (Tahun 2022)</w:t>
      </w:r>
    </w:p>
    <w:p w:rsidR="00731C65" w:rsidRDefault="00731C65" w:rsidP="009700B2">
      <w:pPr>
        <w:spacing w:after="120" w:line="276" w:lineRule="auto"/>
        <w:rPr>
          <w:rFonts w:cs="Times New Roman"/>
          <w:sz w:val="24"/>
          <w:szCs w:val="24"/>
        </w:rPr>
      </w:pPr>
      <w:r>
        <w:rPr>
          <w:rFonts w:cs="Times New Roman"/>
          <w:sz w:val="24"/>
          <w:szCs w:val="24"/>
        </w:rPr>
        <w:t>Total dalam pengumpulan data angket :</w:t>
      </w:r>
    </w:p>
    <w:p w:rsidR="00731C65" w:rsidRPr="00C80A56" w:rsidRDefault="00731C65"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901F3E" w:rsidRPr="00C5338A" w:rsidRDefault="00731C65" w:rsidP="00C5338A">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260</m:t>
              </m:r>
            </m:num>
            <m:den>
              <m:r>
                <m:rPr>
                  <m:sty m:val="p"/>
                </m:rPr>
                <w:rPr>
                  <w:rFonts w:ascii="Cambria Math" w:hAnsi="Cambria Math"/>
                  <w:sz w:val="24"/>
                  <w:szCs w:val="24"/>
                </w:rPr>
                <m:t xml:space="preserve"> 325</m:t>
              </m:r>
            </m:den>
          </m:f>
          <m:r>
            <w:rPr>
              <w:rFonts w:ascii="Cambria Math" w:hAnsi="Cambria Math"/>
              <w:sz w:val="24"/>
              <w:szCs w:val="24"/>
            </w:rPr>
            <m:t xml:space="preserve"> x 100=80%</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901F3E" w:rsidRPr="00564DF5" w:rsidTr="00901F3E">
        <w:trPr>
          <w:trHeight w:val="307"/>
        </w:trPr>
        <w:tc>
          <w:tcPr>
            <w:tcW w:w="1455" w:type="dxa"/>
            <w:tcBorders>
              <w:top w:val="nil"/>
            </w:tcBorders>
          </w:tcPr>
          <w:p w:rsidR="00901F3E" w:rsidRPr="00564DF5" w:rsidRDefault="00901F3E" w:rsidP="009700B2">
            <w:pPr>
              <w:pStyle w:val="TableParagraph"/>
              <w:spacing w:before="17" w:line="276" w:lineRule="auto"/>
              <w:ind w:right="203"/>
              <w:rPr>
                <w:sz w:val="24"/>
                <w:szCs w:val="24"/>
              </w:rPr>
            </w:pPr>
            <w:r>
              <w:rPr>
                <w:sz w:val="24"/>
                <w:szCs w:val="24"/>
              </w:rPr>
              <w:t>TP</w:t>
            </w:r>
          </w:p>
        </w:tc>
        <w:tc>
          <w:tcPr>
            <w:tcW w:w="1455" w:type="dxa"/>
            <w:tcBorders>
              <w:top w:val="nil"/>
            </w:tcBorders>
          </w:tcPr>
          <w:p w:rsidR="00901F3E" w:rsidRPr="00564DF5" w:rsidRDefault="00901F3E" w:rsidP="009700B2">
            <w:pPr>
              <w:pStyle w:val="TableParagraph"/>
              <w:spacing w:before="115" w:line="276" w:lineRule="auto"/>
              <w:ind w:left="367"/>
              <w:jc w:val="left"/>
              <w:rPr>
                <w:sz w:val="24"/>
                <w:szCs w:val="24"/>
              </w:rPr>
            </w:pPr>
            <w:r>
              <w:rPr>
                <w:sz w:val="24"/>
                <w:szCs w:val="24"/>
              </w:rPr>
              <w:t xml:space="preserve">      P</w:t>
            </w:r>
          </w:p>
        </w:tc>
        <w:tc>
          <w:tcPr>
            <w:tcW w:w="1370" w:type="dxa"/>
            <w:tcBorders>
              <w:top w:val="nil"/>
            </w:tcBorders>
          </w:tcPr>
          <w:p w:rsidR="00901F3E" w:rsidRPr="00564DF5" w:rsidRDefault="00901F3E" w:rsidP="009700B2">
            <w:pPr>
              <w:pStyle w:val="TableParagraph"/>
              <w:spacing w:before="115" w:line="276" w:lineRule="auto"/>
              <w:ind w:right="575"/>
              <w:rPr>
                <w:sz w:val="24"/>
                <w:szCs w:val="24"/>
              </w:rPr>
            </w:pPr>
            <w:r>
              <w:rPr>
                <w:sz w:val="24"/>
                <w:szCs w:val="24"/>
              </w:rPr>
              <w:t xml:space="preserve">       J</w:t>
            </w:r>
          </w:p>
        </w:tc>
        <w:tc>
          <w:tcPr>
            <w:tcW w:w="1370" w:type="dxa"/>
            <w:tcBorders>
              <w:top w:val="nil"/>
            </w:tcBorders>
          </w:tcPr>
          <w:p w:rsidR="00901F3E" w:rsidRPr="00564DF5" w:rsidRDefault="00901F3E" w:rsidP="009700B2">
            <w:pPr>
              <w:pStyle w:val="TableParagraph"/>
              <w:spacing w:before="115" w:line="276" w:lineRule="auto"/>
              <w:ind w:right="594"/>
              <w:rPr>
                <w:sz w:val="24"/>
                <w:szCs w:val="24"/>
              </w:rPr>
            </w:pPr>
            <w:r>
              <w:rPr>
                <w:sz w:val="24"/>
                <w:szCs w:val="24"/>
              </w:rPr>
              <w:t xml:space="preserve">         Sr</w:t>
            </w:r>
          </w:p>
        </w:tc>
        <w:tc>
          <w:tcPr>
            <w:tcW w:w="1370" w:type="dxa"/>
            <w:tcBorders>
              <w:top w:val="nil"/>
            </w:tcBorders>
          </w:tcPr>
          <w:p w:rsidR="00901F3E" w:rsidRPr="00564DF5" w:rsidRDefault="00901F3E" w:rsidP="009700B2">
            <w:pPr>
              <w:pStyle w:val="TableParagraph"/>
              <w:spacing w:before="115" w:line="276" w:lineRule="auto"/>
              <w:ind w:left="205"/>
              <w:jc w:val="left"/>
              <w:rPr>
                <w:sz w:val="24"/>
                <w:szCs w:val="24"/>
              </w:rPr>
            </w:pPr>
            <w:r>
              <w:rPr>
                <w:sz w:val="24"/>
                <w:szCs w:val="24"/>
              </w:rPr>
              <w:t xml:space="preserve">      Se</w:t>
            </w:r>
          </w:p>
        </w:tc>
      </w:tr>
      <w:tr w:rsidR="00901F3E" w:rsidRPr="00564DF5" w:rsidTr="00901F3E">
        <w:trPr>
          <w:trHeight w:val="766"/>
        </w:trPr>
        <w:tc>
          <w:tcPr>
            <w:tcW w:w="1455" w:type="dxa"/>
            <w:tcBorders>
              <w:bottom w:val="nil"/>
            </w:tcBorders>
          </w:tcPr>
          <w:p w:rsidR="00901F3E" w:rsidRPr="00564DF5" w:rsidRDefault="00901F3E" w:rsidP="009700B2">
            <w:pPr>
              <w:pStyle w:val="TableParagraph"/>
              <w:spacing w:line="276" w:lineRule="auto"/>
              <w:jc w:val="both"/>
              <w:rPr>
                <w:sz w:val="24"/>
                <w:szCs w:val="24"/>
              </w:rPr>
            </w:pPr>
          </w:p>
        </w:tc>
        <w:tc>
          <w:tcPr>
            <w:tcW w:w="1455" w:type="dxa"/>
            <w:tcBorders>
              <w:bottom w:val="nil"/>
            </w:tcBorders>
          </w:tcPr>
          <w:p w:rsidR="00901F3E" w:rsidRPr="00564DF5" w:rsidRDefault="00901F3E" w:rsidP="009700B2">
            <w:pPr>
              <w:pStyle w:val="TableParagraph"/>
              <w:spacing w:line="276" w:lineRule="auto"/>
              <w:jc w:val="both"/>
              <w:rPr>
                <w:sz w:val="24"/>
                <w:szCs w:val="24"/>
              </w:rPr>
            </w:pPr>
          </w:p>
        </w:tc>
        <w:tc>
          <w:tcPr>
            <w:tcW w:w="1370" w:type="dxa"/>
            <w:tcBorders>
              <w:bottom w:val="nil"/>
            </w:tcBorders>
          </w:tcPr>
          <w:p w:rsidR="00901F3E" w:rsidRPr="00564DF5" w:rsidRDefault="00901F3E" w:rsidP="009700B2">
            <w:pPr>
              <w:pStyle w:val="TableParagraph"/>
              <w:spacing w:line="276" w:lineRule="auto"/>
              <w:jc w:val="both"/>
              <w:rPr>
                <w:sz w:val="24"/>
                <w:szCs w:val="24"/>
              </w:rPr>
            </w:pPr>
          </w:p>
        </w:tc>
        <w:tc>
          <w:tcPr>
            <w:tcW w:w="1370" w:type="dxa"/>
            <w:tcBorders>
              <w:bottom w:val="nil"/>
            </w:tcBorders>
          </w:tcPr>
          <w:p w:rsidR="00901F3E" w:rsidRPr="00564DF5" w:rsidRDefault="00901F3E"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53472" behindDoc="0" locked="0" layoutInCell="1" allowOverlap="1" wp14:anchorId="57C78DD6" wp14:editId="1D993777">
                      <wp:simplePos x="0" y="0"/>
                      <wp:positionH relativeFrom="column">
                        <wp:posOffset>855980</wp:posOffset>
                      </wp:positionH>
                      <wp:positionV relativeFrom="paragraph">
                        <wp:posOffset>-20320</wp:posOffset>
                      </wp:positionV>
                      <wp:extent cx="0" cy="225425"/>
                      <wp:effectExtent l="57150" t="19050" r="76200" b="79375"/>
                      <wp:wrapNone/>
                      <wp:docPr id="320" name="Straight Connector 320"/>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40F30323" id="Straight Connector 320"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4pt,-1.6pt" to="67.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" strokecolor="windowText" strokeweight="2pt">
                      <v:shadow on="t" color="black" opacity="24903f" origin=",.5" offset="0,.55556mm"/>
                    </v:line>
                  </w:pict>
                </mc:Fallback>
              </mc:AlternateContent>
            </w:r>
          </w:p>
          <w:p w:rsidR="00901F3E" w:rsidRPr="00564DF5" w:rsidRDefault="00901F3E" w:rsidP="009700B2">
            <w:pPr>
              <w:spacing w:line="276" w:lineRule="auto"/>
              <w:ind w:left="532" w:hanging="567"/>
              <w:jc w:val="right"/>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p>
        </w:tc>
        <w:tc>
          <w:tcPr>
            <w:tcW w:w="1370" w:type="dxa"/>
            <w:tcBorders>
              <w:bottom w:val="nil"/>
            </w:tcBorders>
          </w:tcPr>
          <w:p w:rsidR="00901F3E" w:rsidRPr="00564DF5" w:rsidRDefault="00901F3E" w:rsidP="009700B2">
            <w:pPr>
              <w:pStyle w:val="TableParagraph"/>
              <w:spacing w:line="276" w:lineRule="auto"/>
              <w:jc w:val="both"/>
              <w:rPr>
                <w:sz w:val="24"/>
                <w:szCs w:val="24"/>
              </w:rPr>
            </w:pPr>
          </w:p>
          <w:p w:rsidR="00901F3E" w:rsidRPr="00564DF5" w:rsidRDefault="00901F3E" w:rsidP="009700B2">
            <w:pPr>
              <w:spacing w:line="276" w:lineRule="auto"/>
              <w:rPr>
                <w:rFonts w:cs="Times New Roman"/>
                <w:sz w:val="24"/>
                <w:szCs w:val="24"/>
                <w:lang w:val="id"/>
              </w:rPr>
            </w:pPr>
            <w:r>
              <w:rPr>
                <w:rFonts w:cs="Times New Roman"/>
                <w:sz w:val="24"/>
                <w:szCs w:val="24"/>
                <w:lang w:val="id"/>
              </w:rPr>
              <w:t xml:space="preserve"> </w:t>
            </w:r>
          </w:p>
        </w:tc>
      </w:tr>
    </w:tbl>
    <w:p w:rsidR="00901F3E" w:rsidRPr="00E7545B" w:rsidRDefault="00901F3E" w:rsidP="00E7545B">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AE2EF6" w:rsidRDefault="00731C65" w:rsidP="009700B2">
      <w:pPr>
        <w:spacing w:after="120" w:line="276" w:lineRule="auto"/>
        <w:ind w:firstLine="720"/>
        <w:jc w:val="both"/>
        <w:rPr>
          <w:rFonts w:cs="Times New Roman"/>
          <w:sz w:val="24"/>
          <w:szCs w:val="24"/>
        </w:rPr>
      </w:pPr>
      <w:r w:rsidRPr="00072704">
        <w:rPr>
          <w:rFonts w:cs="Times New Roman"/>
          <w:sz w:val="24"/>
          <w:szCs w:val="24"/>
        </w:rPr>
        <w:t>Berdasarkan tabel 4.</w:t>
      </w:r>
      <w:r w:rsidR="00DF1C69">
        <w:rPr>
          <w:rFonts w:cs="Times New Roman"/>
          <w:sz w:val="24"/>
          <w:szCs w:val="24"/>
        </w:rPr>
        <w:t>38</w:t>
      </w:r>
      <w:r>
        <w:rPr>
          <w:rFonts w:cs="Times New Roman"/>
          <w:sz w:val="24"/>
          <w:szCs w:val="24"/>
        </w:rPr>
        <w:t xml:space="preserve"> </w:t>
      </w:r>
      <w:r w:rsidRPr="00072704">
        <w:rPr>
          <w:rFonts w:cs="Times New Roman"/>
          <w:sz w:val="24"/>
          <w:szCs w:val="24"/>
        </w:rPr>
        <w:t xml:space="preserve">diatas dapat dijelaskan bahwa jumlah responden dalam penelitian ini sebanyak </w:t>
      </w:r>
      <w:r>
        <w:rPr>
          <w:rFonts w:cs="Times New Roman"/>
          <w:sz w:val="24"/>
          <w:szCs w:val="24"/>
        </w:rPr>
        <w:t>6</w:t>
      </w:r>
      <w:r w:rsidRPr="00072704">
        <w:rPr>
          <w:rFonts w:cs="Times New Roman"/>
          <w:sz w:val="24"/>
          <w:szCs w:val="24"/>
        </w:rPr>
        <w:t xml:space="preserve">5 responden. Responden yang menyatakan </w:t>
      </w:r>
      <w:r w:rsidR="00CB1296">
        <w:rPr>
          <w:rFonts w:cs="Times New Roman"/>
          <w:sz w:val="24"/>
          <w:szCs w:val="24"/>
        </w:rPr>
        <w:t>selalu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CB1296" w:rsidRPr="00CB1296">
        <w:rPr>
          <w:rFonts w:cs="Times New Roman"/>
          <w:sz w:val="24"/>
          <w:szCs w:val="24"/>
        </w:rPr>
        <w:t>Pegawai memberikan hasil kerja sesuai dengan standar yang ditetapkan oleh instansi</w:t>
      </w:r>
      <w:r w:rsidRPr="004A110C">
        <w:rPr>
          <w:rFonts w:cs="Times New Roman"/>
          <w:sz w:val="24"/>
          <w:szCs w:val="24"/>
        </w:rPr>
        <w:t>”</w:t>
      </w:r>
      <w:r w:rsidRPr="00072704">
        <w:rPr>
          <w:rFonts w:cs="Times New Roman"/>
          <w:sz w:val="24"/>
          <w:szCs w:val="24"/>
        </w:rPr>
        <w:t xml:space="preserve"> yaitu sebanyak </w:t>
      </w:r>
      <w:r w:rsidR="00CB1296">
        <w:rPr>
          <w:rFonts w:cs="Times New Roman"/>
          <w:sz w:val="24"/>
          <w:szCs w:val="24"/>
        </w:rPr>
        <w:t>4</w:t>
      </w:r>
      <w:r>
        <w:rPr>
          <w:rFonts w:cs="Times New Roman"/>
          <w:sz w:val="24"/>
          <w:szCs w:val="24"/>
        </w:rPr>
        <w:t xml:space="preserve"> </w:t>
      </w:r>
      <w:r w:rsidRPr="00072704">
        <w:rPr>
          <w:rFonts w:cs="Times New Roman"/>
          <w:sz w:val="24"/>
          <w:szCs w:val="24"/>
        </w:rPr>
        <w:t>responden (</w:t>
      </w:r>
      <w:r w:rsidR="00CB1296">
        <w:rPr>
          <w:rFonts w:cs="Times New Roman"/>
          <w:sz w:val="24"/>
          <w:szCs w:val="24"/>
        </w:rPr>
        <w:t>6,2%), sering</w:t>
      </w:r>
      <w:r w:rsidRPr="003635BB">
        <w:rPr>
          <w:rFonts w:cs="Times New Roman"/>
          <w:sz w:val="24"/>
          <w:szCs w:val="24"/>
        </w:rPr>
        <w:t xml:space="preserve"> sebanyak </w:t>
      </w:r>
      <w:r w:rsidR="00CB1296">
        <w:rPr>
          <w:rFonts w:cs="Times New Roman"/>
          <w:sz w:val="24"/>
          <w:szCs w:val="24"/>
        </w:rPr>
        <w:t>58 responden (89,2</w:t>
      </w:r>
      <w:r>
        <w:rPr>
          <w:rFonts w:cs="Times New Roman"/>
          <w:sz w:val="24"/>
          <w:szCs w:val="24"/>
        </w:rPr>
        <w:t>%)</w:t>
      </w:r>
      <w:r w:rsidR="00CB1296">
        <w:rPr>
          <w:rFonts w:cs="Times New Roman"/>
          <w:sz w:val="24"/>
          <w:szCs w:val="24"/>
        </w:rPr>
        <w:t xml:space="preserve"> jarang sebanyak 2 responden (3,1%), pernah</w:t>
      </w:r>
      <w:r>
        <w:rPr>
          <w:rFonts w:cs="Times New Roman"/>
          <w:sz w:val="24"/>
          <w:szCs w:val="24"/>
        </w:rPr>
        <w:t xml:space="preserve"> sebanyak</w:t>
      </w:r>
      <w:r w:rsidR="00CB1296">
        <w:rPr>
          <w:rFonts w:cs="Times New Roman"/>
          <w:sz w:val="24"/>
          <w:szCs w:val="24"/>
        </w:rPr>
        <w:t xml:space="preserve"> 1 responden (1,5</w:t>
      </w:r>
      <w:r>
        <w:rPr>
          <w:rFonts w:cs="Times New Roman"/>
          <w:sz w:val="24"/>
          <w:szCs w:val="24"/>
        </w:rPr>
        <w:t>%).</w:t>
      </w:r>
      <w:r w:rsidRPr="00072704">
        <w:rPr>
          <w:rFonts w:cs="Times New Roman"/>
          <w:sz w:val="24"/>
          <w:szCs w:val="24"/>
        </w:rPr>
        <w:t xml:space="preserve"> Total skor yang diperoleh sebesar </w:t>
      </w:r>
      <w:r w:rsidR="00CB1296">
        <w:rPr>
          <w:rFonts w:cs="Times New Roman"/>
          <w:sz w:val="24"/>
          <w:szCs w:val="24"/>
        </w:rPr>
        <w:t>80</w:t>
      </w:r>
      <w:r w:rsidRPr="00072704">
        <w:rPr>
          <w:rFonts w:cs="Times New Roman"/>
          <w:sz w:val="24"/>
          <w:szCs w:val="24"/>
        </w:rPr>
        <w:t xml:space="preserve">% </w:t>
      </w:r>
      <w:r w:rsidR="00AE2EF6" w:rsidRPr="00A96AB6">
        <w:rPr>
          <w:rFonts w:cs="Times New Roman"/>
          <w:sz w:val="24"/>
          <w:szCs w:val="24"/>
        </w:rPr>
        <w:t>yang berada pada tingkat kategori selalu.</w:t>
      </w:r>
    </w:p>
    <w:p w:rsidR="00AE2EF6" w:rsidRDefault="00AE2EF6" w:rsidP="004C4223">
      <w:pPr>
        <w:spacing w:after="0" w:line="276" w:lineRule="auto"/>
        <w:ind w:left="279" w:hanging="279"/>
        <w:rPr>
          <w:rFonts w:cs="Times New Roman"/>
          <w:sz w:val="24"/>
          <w:szCs w:val="24"/>
        </w:rPr>
      </w:pPr>
      <w:r>
        <w:rPr>
          <w:sz w:val="24"/>
          <w:szCs w:val="24"/>
        </w:rPr>
        <w:t>b</w:t>
      </w:r>
      <w:r w:rsidRPr="00731C65">
        <w:rPr>
          <w:sz w:val="24"/>
          <w:szCs w:val="24"/>
        </w:rPr>
        <w:t xml:space="preserve">. </w:t>
      </w:r>
      <w:r w:rsidRPr="00AE2EF6">
        <w:rPr>
          <w:rFonts w:cs="Times New Roman"/>
          <w:sz w:val="24"/>
          <w:szCs w:val="24"/>
        </w:rPr>
        <w:t>Semua pegawai dituntut untuk  melakukan pekerjaan dengan teliti</w:t>
      </w:r>
    </w:p>
    <w:p w:rsidR="00F646BA" w:rsidRPr="00AE2EF6" w:rsidRDefault="00F646BA" w:rsidP="004C4223">
      <w:pPr>
        <w:spacing w:after="0" w:line="276" w:lineRule="auto"/>
        <w:ind w:left="279" w:hanging="279"/>
        <w:rPr>
          <w:rFonts w:cs="Times New Roman"/>
          <w:sz w:val="24"/>
          <w:szCs w:val="24"/>
        </w:rPr>
      </w:pPr>
    </w:p>
    <w:p w:rsidR="00AE2EF6" w:rsidRPr="00072704" w:rsidRDefault="00DF1C69" w:rsidP="004C4223">
      <w:pPr>
        <w:pStyle w:val="Heading5"/>
        <w:jc w:val="center"/>
      </w:pPr>
      <w:r>
        <w:lastRenderedPageBreak/>
        <w:t>Tabel 4.39</w:t>
      </w:r>
      <w:r w:rsidR="00AE2EF6">
        <w:t xml:space="preserve"> </w:t>
      </w:r>
      <w:r w:rsidR="00AE2EF6" w:rsidRPr="00072704">
        <w:t>Tanggapan Responden Mengenai</w:t>
      </w:r>
    </w:p>
    <w:p w:rsidR="00AE2EF6" w:rsidRPr="00AE2EF6" w:rsidRDefault="00AE2EF6" w:rsidP="004C4223">
      <w:pPr>
        <w:spacing w:after="0" w:line="276" w:lineRule="auto"/>
        <w:ind w:left="279" w:hanging="279"/>
        <w:jc w:val="center"/>
        <w:rPr>
          <w:rFonts w:cs="Times New Roman"/>
          <w:sz w:val="20"/>
          <w:szCs w:val="20"/>
        </w:rPr>
      </w:pPr>
      <w:r w:rsidRPr="00A80608">
        <w:rPr>
          <w:rFonts w:cs="Times New Roman"/>
          <w:sz w:val="24"/>
          <w:szCs w:val="24"/>
        </w:rPr>
        <w:t>“</w:t>
      </w:r>
      <w:r w:rsidRPr="00AE2EF6">
        <w:rPr>
          <w:rFonts w:cs="Times New Roman"/>
          <w:sz w:val="24"/>
          <w:szCs w:val="24"/>
        </w:rPr>
        <w:t>Semua pegawai dituntut untuk  melakukan pekerjaan dengan teliti</w:t>
      </w:r>
      <w:r w:rsidRPr="00A15968">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AE2EF6" w:rsidRPr="00627599" w:rsidTr="00F91AEB">
        <w:tc>
          <w:tcPr>
            <w:tcW w:w="2122" w:type="dxa"/>
          </w:tcPr>
          <w:p w:rsidR="00AE2EF6" w:rsidRPr="00627599" w:rsidRDefault="00AE2EF6" w:rsidP="004C4223">
            <w:pPr>
              <w:spacing w:after="0" w:line="276" w:lineRule="auto"/>
              <w:jc w:val="center"/>
              <w:rPr>
                <w:rFonts w:cs="Times New Roman"/>
                <w:lang w:val="id-ID"/>
              </w:rPr>
            </w:pPr>
            <w:r w:rsidRPr="00627599">
              <w:rPr>
                <w:rFonts w:cs="Times New Roman"/>
                <w:lang w:val="id-ID"/>
              </w:rPr>
              <w:t>Keterangan</w:t>
            </w:r>
          </w:p>
        </w:tc>
        <w:tc>
          <w:tcPr>
            <w:tcW w:w="1162" w:type="dxa"/>
          </w:tcPr>
          <w:p w:rsidR="00AE2EF6" w:rsidRPr="00627599" w:rsidRDefault="00AE2EF6" w:rsidP="004C4223">
            <w:pPr>
              <w:spacing w:after="0" w:line="276" w:lineRule="auto"/>
              <w:jc w:val="center"/>
              <w:rPr>
                <w:rFonts w:cs="Times New Roman"/>
                <w:lang w:val="id-ID"/>
              </w:rPr>
            </w:pPr>
            <w:r w:rsidRPr="00627599">
              <w:rPr>
                <w:rFonts w:cs="Times New Roman"/>
                <w:lang w:val="id-ID"/>
              </w:rPr>
              <w:t>Skor</w:t>
            </w:r>
          </w:p>
        </w:tc>
        <w:tc>
          <w:tcPr>
            <w:tcW w:w="1642" w:type="dxa"/>
          </w:tcPr>
          <w:p w:rsidR="00AE2EF6" w:rsidRPr="00627599" w:rsidRDefault="00AE2EF6" w:rsidP="004C4223">
            <w:pPr>
              <w:spacing w:after="0" w:line="276" w:lineRule="auto"/>
              <w:jc w:val="center"/>
              <w:rPr>
                <w:rFonts w:cs="Times New Roman"/>
                <w:lang w:val="id-ID"/>
              </w:rPr>
            </w:pPr>
            <w:r w:rsidRPr="00627599">
              <w:rPr>
                <w:rFonts w:cs="Times New Roman"/>
                <w:lang w:val="id-ID"/>
              </w:rPr>
              <w:t>Jumlah Responden</w:t>
            </w:r>
          </w:p>
        </w:tc>
        <w:tc>
          <w:tcPr>
            <w:tcW w:w="1642" w:type="dxa"/>
          </w:tcPr>
          <w:p w:rsidR="00AE2EF6" w:rsidRPr="00627599" w:rsidRDefault="00AE2EF6" w:rsidP="004C4223">
            <w:pPr>
              <w:spacing w:after="0" w:line="276" w:lineRule="auto"/>
              <w:jc w:val="center"/>
              <w:rPr>
                <w:rFonts w:cs="Times New Roman"/>
                <w:lang w:val="id-ID"/>
              </w:rPr>
            </w:pPr>
            <w:r w:rsidRPr="00627599">
              <w:rPr>
                <w:rFonts w:cs="Times New Roman"/>
                <w:lang w:val="id-ID"/>
              </w:rPr>
              <w:t>Skor Total</w:t>
            </w:r>
          </w:p>
        </w:tc>
        <w:tc>
          <w:tcPr>
            <w:tcW w:w="1642" w:type="dxa"/>
          </w:tcPr>
          <w:p w:rsidR="00AE2EF6" w:rsidRPr="00627599" w:rsidRDefault="00AE2EF6" w:rsidP="004C4223">
            <w:pPr>
              <w:spacing w:after="0" w:line="276" w:lineRule="auto"/>
              <w:jc w:val="center"/>
              <w:rPr>
                <w:rFonts w:cs="Times New Roman"/>
                <w:lang w:val="id-ID"/>
              </w:rPr>
            </w:pPr>
            <w:r w:rsidRPr="00627599">
              <w:rPr>
                <w:rFonts w:cs="Times New Roman"/>
                <w:lang w:val="id-ID"/>
              </w:rPr>
              <w:t>Persentase (%)</w:t>
            </w:r>
          </w:p>
        </w:tc>
      </w:tr>
      <w:tr w:rsidR="00AE2EF6" w:rsidRPr="00627599" w:rsidTr="00F91AEB">
        <w:tc>
          <w:tcPr>
            <w:tcW w:w="2122" w:type="dxa"/>
          </w:tcPr>
          <w:p w:rsidR="00AE2EF6" w:rsidRPr="00CB1296" w:rsidRDefault="00AE2EF6" w:rsidP="00E7545B">
            <w:pPr>
              <w:spacing w:after="0" w:line="276" w:lineRule="auto"/>
              <w:jc w:val="center"/>
              <w:rPr>
                <w:rFonts w:cs="Times New Roman"/>
              </w:rPr>
            </w:pPr>
            <w:r>
              <w:rPr>
                <w:rFonts w:cs="Times New Roman"/>
              </w:rPr>
              <w:t>Selalu</w:t>
            </w:r>
          </w:p>
        </w:tc>
        <w:tc>
          <w:tcPr>
            <w:tcW w:w="1162" w:type="dxa"/>
          </w:tcPr>
          <w:p w:rsidR="00AE2EF6" w:rsidRPr="00B63824" w:rsidRDefault="00AE2EF6" w:rsidP="00E7545B">
            <w:pPr>
              <w:spacing w:after="0" w:line="276" w:lineRule="auto"/>
              <w:jc w:val="center"/>
              <w:rPr>
                <w:rFonts w:cs="Times New Roman"/>
                <w:lang w:val="id-ID"/>
              </w:rPr>
            </w:pPr>
            <w:r>
              <w:rPr>
                <w:rFonts w:cs="Times New Roman"/>
                <w:lang w:val="id-ID"/>
              </w:rPr>
              <w:t>5</w:t>
            </w:r>
          </w:p>
        </w:tc>
        <w:tc>
          <w:tcPr>
            <w:tcW w:w="1642" w:type="dxa"/>
          </w:tcPr>
          <w:p w:rsidR="00AE2EF6" w:rsidRPr="00B63824" w:rsidRDefault="00AE2EF6" w:rsidP="00E7545B">
            <w:pPr>
              <w:spacing w:after="0" w:line="276" w:lineRule="auto"/>
              <w:jc w:val="center"/>
              <w:rPr>
                <w:rFonts w:cs="Times New Roman"/>
                <w:lang w:val="id-ID"/>
              </w:rPr>
            </w:pPr>
            <w:r>
              <w:rPr>
                <w:rFonts w:cs="Times New Roman"/>
                <w:lang w:val="id-ID"/>
              </w:rPr>
              <w:t>10</w:t>
            </w:r>
          </w:p>
        </w:tc>
        <w:tc>
          <w:tcPr>
            <w:tcW w:w="1642" w:type="dxa"/>
          </w:tcPr>
          <w:p w:rsidR="00AE2EF6" w:rsidRPr="002129B1" w:rsidRDefault="00AE2EF6" w:rsidP="00E7545B">
            <w:pPr>
              <w:spacing w:after="0" w:line="276" w:lineRule="auto"/>
              <w:jc w:val="center"/>
              <w:rPr>
                <w:rFonts w:cs="Times New Roman"/>
              </w:rPr>
            </w:pPr>
            <w:r>
              <w:rPr>
                <w:rFonts w:cs="Times New Roman"/>
              </w:rPr>
              <w:t>50</w:t>
            </w:r>
          </w:p>
        </w:tc>
        <w:tc>
          <w:tcPr>
            <w:tcW w:w="1642" w:type="dxa"/>
          </w:tcPr>
          <w:p w:rsidR="00AE2EF6" w:rsidRPr="00B94FD2" w:rsidRDefault="00AE2EF6" w:rsidP="00E7545B">
            <w:pPr>
              <w:spacing w:after="0" w:line="276" w:lineRule="auto"/>
              <w:jc w:val="center"/>
              <w:rPr>
                <w:rFonts w:cs="Times New Roman"/>
                <w:lang w:val="id-ID"/>
              </w:rPr>
            </w:pPr>
            <w:r>
              <w:rPr>
                <w:rFonts w:cs="Times New Roman"/>
              </w:rPr>
              <w:t>15,4</w:t>
            </w:r>
            <w:r>
              <w:rPr>
                <w:rFonts w:cs="Times New Roman"/>
                <w:lang w:val="id-ID"/>
              </w:rPr>
              <w:t>%</w:t>
            </w:r>
          </w:p>
        </w:tc>
      </w:tr>
      <w:tr w:rsidR="00AE2EF6" w:rsidRPr="00627599" w:rsidTr="00F91AEB">
        <w:tc>
          <w:tcPr>
            <w:tcW w:w="2122" w:type="dxa"/>
          </w:tcPr>
          <w:p w:rsidR="00AE2EF6" w:rsidRPr="00CB1296" w:rsidRDefault="00AE2EF6" w:rsidP="00E7545B">
            <w:pPr>
              <w:spacing w:after="0" w:line="276" w:lineRule="auto"/>
              <w:jc w:val="center"/>
              <w:rPr>
                <w:rFonts w:cs="Times New Roman"/>
              </w:rPr>
            </w:pPr>
            <w:r>
              <w:rPr>
                <w:rFonts w:cs="Times New Roman"/>
              </w:rPr>
              <w:t>Sering</w:t>
            </w:r>
          </w:p>
        </w:tc>
        <w:tc>
          <w:tcPr>
            <w:tcW w:w="1162" w:type="dxa"/>
          </w:tcPr>
          <w:p w:rsidR="00AE2EF6" w:rsidRPr="00B63824" w:rsidRDefault="00AE2EF6" w:rsidP="00E7545B">
            <w:pPr>
              <w:spacing w:after="0" w:line="276" w:lineRule="auto"/>
              <w:jc w:val="center"/>
              <w:rPr>
                <w:rFonts w:cs="Times New Roman"/>
                <w:lang w:val="id-ID"/>
              </w:rPr>
            </w:pPr>
            <w:r>
              <w:rPr>
                <w:rFonts w:cs="Times New Roman"/>
                <w:lang w:val="id-ID"/>
              </w:rPr>
              <w:t>4</w:t>
            </w:r>
          </w:p>
        </w:tc>
        <w:tc>
          <w:tcPr>
            <w:tcW w:w="1642" w:type="dxa"/>
          </w:tcPr>
          <w:p w:rsidR="00AE2EF6" w:rsidRPr="00B63824" w:rsidRDefault="00AE2EF6" w:rsidP="00E7545B">
            <w:pPr>
              <w:spacing w:after="0" w:line="276" w:lineRule="auto"/>
              <w:jc w:val="center"/>
              <w:rPr>
                <w:rFonts w:cs="Times New Roman"/>
                <w:lang w:val="id-ID"/>
              </w:rPr>
            </w:pPr>
            <w:r>
              <w:rPr>
                <w:rFonts w:cs="Times New Roman"/>
                <w:lang w:val="id-ID"/>
              </w:rPr>
              <w:t>52</w:t>
            </w:r>
          </w:p>
        </w:tc>
        <w:tc>
          <w:tcPr>
            <w:tcW w:w="1642" w:type="dxa"/>
          </w:tcPr>
          <w:p w:rsidR="00AE2EF6" w:rsidRPr="00953331" w:rsidRDefault="00AE2EF6" w:rsidP="00E7545B">
            <w:pPr>
              <w:spacing w:after="0" w:line="276" w:lineRule="auto"/>
              <w:jc w:val="center"/>
              <w:rPr>
                <w:rFonts w:cs="Times New Roman"/>
              </w:rPr>
            </w:pPr>
            <w:r>
              <w:rPr>
                <w:rFonts w:cs="Times New Roman"/>
              </w:rPr>
              <w:t>208</w:t>
            </w:r>
          </w:p>
        </w:tc>
        <w:tc>
          <w:tcPr>
            <w:tcW w:w="1642" w:type="dxa"/>
          </w:tcPr>
          <w:p w:rsidR="00AE2EF6" w:rsidRPr="00B94FD2" w:rsidRDefault="00AE2EF6" w:rsidP="00E7545B">
            <w:pPr>
              <w:spacing w:after="0" w:line="276" w:lineRule="auto"/>
              <w:jc w:val="center"/>
              <w:rPr>
                <w:rFonts w:cs="Times New Roman"/>
                <w:lang w:val="id-ID"/>
              </w:rPr>
            </w:pPr>
            <w:r>
              <w:rPr>
                <w:rFonts w:cs="Times New Roman"/>
                <w:lang w:val="id-ID"/>
              </w:rPr>
              <w:t>80%</w:t>
            </w:r>
          </w:p>
        </w:tc>
      </w:tr>
      <w:tr w:rsidR="00AE2EF6" w:rsidRPr="00627599" w:rsidTr="00F91AEB">
        <w:tc>
          <w:tcPr>
            <w:tcW w:w="2122" w:type="dxa"/>
          </w:tcPr>
          <w:p w:rsidR="00AE2EF6" w:rsidRPr="00397F2C" w:rsidRDefault="00AE2EF6" w:rsidP="00E7545B">
            <w:pPr>
              <w:spacing w:after="0" w:line="276" w:lineRule="auto"/>
              <w:jc w:val="center"/>
              <w:rPr>
                <w:rFonts w:cs="Times New Roman"/>
              </w:rPr>
            </w:pPr>
            <w:r>
              <w:rPr>
                <w:rFonts w:cs="Times New Roman"/>
              </w:rPr>
              <w:t>Jarang</w:t>
            </w:r>
          </w:p>
        </w:tc>
        <w:tc>
          <w:tcPr>
            <w:tcW w:w="1162" w:type="dxa"/>
          </w:tcPr>
          <w:p w:rsidR="00AE2EF6" w:rsidRPr="00B63824" w:rsidRDefault="00AE2EF6" w:rsidP="00E7545B">
            <w:pPr>
              <w:spacing w:after="0" w:line="276" w:lineRule="auto"/>
              <w:jc w:val="center"/>
              <w:rPr>
                <w:rFonts w:cs="Times New Roman"/>
                <w:lang w:val="id-ID"/>
              </w:rPr>
            </w:pPr>
            <w:r>
              <w:rPr>
                <w:rFonts w:cs="Times New Roman"/>
                <w:lang w:val="id-ID"/>
              </w:rPr>
              <w:t>3</w:t>
            </w:r>
          </w:p>
        </w:tc>
        <w:tc>
          <w:tcPr>
            <w:tcW w:w="1642" w:type="dxa"/>
          </w:tcPr>
          <w:p w:rsidR="00AE2EF6" w:rsidRPr="00B63824" w:rsidRDefault="00AE2EF6" w:rsidP="00E7545B">
            <w:pPr>
              <w:spacing w:after="0" w:line="276" w:lineRule="auto"/>
              <w:jc w:val="center"/>
              <w:rPr>
                <w:rFonts w:cs="Times New Roman"/>
                <w:lang w:val="id-ID"/>
              </w:rPr>
            </w:pPr>
            <w:r>
              <w:rPr>
                <w:rFonts w:cs="Times New Roman"/>
                <w:lang w:val="id-ID"/>
              </w:rPr>
              <w:t>3</w:t>
            </w:r>
          </w:p>
        </w:tc>
        <w:tc>
          <w:tcPr>
            <w:tcW w:w="1642" w:type="dxa"/>
          </w:tcPr>
          <w:p w:rsidR="00AE2EF6" w:rsidRPr="00812675" w:rsidRDefault="00AE2EF6" w:rsidP="00E7545B">
            <w:pPr>
              <w:spacing w:after="0" w:line="276" w:lineRule="auto"/>
              <w:jc w:val="center"/>
              <w:rPr>
                <w:rFonts w:cs="Times New Roman"/>
                <w:lang w:val="id-ID"/>
              </w:rPr>
            </w:pPr>
            <w:r>
              <w:rPr>
                <w:rFonts w:cs="Times New Roman"/>
                <w:lang w:val="id-ID"/>
              </w:rPr>
              <w:t>9</w:t>
            </w:r>
          </w:p>
        </w:tc>
        <w:tc>
          <w:tcPr>
            <w:tcW w:w="1642" w:type="dxa"/>
          </w:tcPr>
          <w:p w:rsidR="00AE2EF6" w:rsidRPr="00B94FD2" w:rsidRDefault="00AE2EF6" w:rsidP="00E7545B">
            <w:pPr>
              <w:spacing w:after="0" w:line="276" w:lineRule="auto"/>
              <w:jc w:val="center"/>
              <w:rPr>
                <w:rFonts w:cs="Times New Roman"/>
                <w:lang w:val="id-ID"/>
              </w:rPr>
            </w:pPr>
            <w:r>
              <w:rPr>
                <w:rFonts w:cs="Times New Roman"/>
              </w:rPr>
              <w:t>4,6</w:t>
            </w:r>
            <w:r>
              <w:rPr>
                <w:rFonts w:cs="Times New Roman"/>
                <w:lang w:val="id-ID"/>
              </w:rPr>
              <w:t>%</w:t>
            </w:r>
          </w:p>
        </w:tc>
      </w:tr>
      <w:tr w:rsidR="00AE2EF6" w:rsidRPr="00627599" w:rsidTr="00F91AEB">
        <w:tc>
          <w:tcPr>
            <w:tcW w:w="2122" w:type="dxa"/>
          </w:tcPr>
          <w:p w:rsidR="00AE2EF6" w:rsidRPr="00397F2C" w:rsidRDefault="00AE2EF6" w:rsidP="00E7545B">
            <w:pPr>
              <w:spacing w:after="0" w:line="276" w:lineRule="auto"/>
              <w:jc w:val="center"/>
              <w:rPr>
                <w:rFonts w:cs="Times New Roman"/>
              </w:rPr>
            </w:pPr>
            <w:r>
              <w:rPr>
                <w:rFonts w:cs="Times New Roman"/>
              </w:rPr>
              <w:t>Pernah</w:t>
            </w:r>
          </w:p>
        </w:tc>
        <w:tc>
          <w:tcPr>
            <w:tcW w:w="1162" w:type="dxa"/>
          </w:tcPr>
          <w:p w:rsidR="00AE2EF6" w:rsidRPr="00B63824" w:rsidRDefault="00AE2EF6" w:rsidP="00E7545B">
            <w:pPr>
              <w:spacing w:after="0" w:line="276" w:lineRule="auto"/>
              <w:jc w:val="center"/>
              <w:rPr>
                <w:rFonts w:cs="Times New Roman"/>
                <w:lang w:val="id-ID"/>
              </w:rPr>
            </w:pPr>
            <w:r>
              <w:rPr>
                <w:rFonts w:cs="Times New Roman"/>
                <w:lang w:val="id-ID"/>
              </w:rPr>
              <w:t>2</w:t>
            </w:r>
          </w:p>
        </w:tc>
        <w:tc>
          <w:tcPr>
            <w:tcW w:w="1642" w:type="dxa"/>
          </w:tcPr>
          <w:p w:rsidR="00AE2EF6" w:rsidRPr="00B63824" w:rsidRDefault="00AE2EF6" w:rsidP="00E7545B">
            <w:pPr>
              <w:spacing w:after="0" w:line="276" w:lineRule="auto"/>
              <w:jc w:val="center"/>
              <w:rPr>
                <w:rFonts w:cs="Times New Roman"/>
                <w:lang w:val="id-ID"/>
              </w:rPr>
            </w:pPr>
            <w:r>
              <w:rPr>
                <w:rFonts w:cs="Times New Roman"/>
                <w:lang w:val="id-ID"/>
              </w:rPr>
              <w:t>0</w:t>
            </w:r>
          </w:p>
        </w:tc>
        <w:tc>
          <w:tcPr>
            <w:tcW w:w="1642" w:type="dxa"/>
          </w:tcPr>
          <w:p w:rsidR="00AE2EF6" w:rsidRPr="00812675" w:rsidRDefault="00AE2EF6" w:rsidP="00E7545B">
            <w:pPr>
              <w:spacing w:after="0" w:line="276" w:lineRule="auto"/>
              <w:jc w:val="center"/>
              <w:rPr>
                <w:rFonts w:cs="Times New Roman"/>
                <w:lang w:val="id-ID"/>
              </w:rPr>
            </w:pPr>
            <w:r>
              <w:rPr>
                <w:rFonts w:cs="Times New Roman"/>
                <w:lang w:val="id-ID"/>
              </w:rPr>
              <w:t>0</w:t>
            </w:r>
          </w:p>
        </w:tc>
        <w:tc>
          <w:tcPr>
            <w:tcW w:w="1642" w:type="dxa"/>
          </w:tcPr>
          <w:p w:rsidR="00AE2EF6" w:rsidRPr="00B94FD2" w:rsidRDefault="00AE2EF6" w:rsidP="00E7545B">
            <w:pPr>
              <w:spacing w:after="0" w:line="276" w:lineRule="auto"/>
              <w:jc w:val="center"/>
              <w:rPr>
                <w:rFonts w:cs="Times New Roman"/>
                <w:lang w:val="id-ID"/>
              </w:rPr>
            </w:pPr>
            <w:r>
              <w:rPr>
                <w:rFonts w:cs="Times New Roman"/>
                <w:lang w:val="id-ID"/>
              </w:rPr>
              <w:t>0%</w:t>
            </w:r>
          </w:p>
        </w:tc>
      </w:tr>
      <w:tr w:rsidR="00AE2EF6" w:rsidRPr="00627599" w:rsidTr="00F91AEB">
        <w:tc>
          <w:tcPr>
            <w:tcW w:w="2122" w:type="dxa"/>
          </w:tcPr>
          <w:p w:rsidR="00AE2EF6" w:rsidRPr="00397F2C" w:rsidRDefault="00AE2EF6" w:rsidP="00E7545B">
            <w:pPr>
              <w:spacing w:after="0" w:line="276" w:lineRule="auto"/>
              <w:jc w:val="center"/>
              <w:rPr>
                <w:rFonts w:cs="Times New Roman"/>
              </w:rPr>
            </w:pPr>
            <w:r>
              <w:rPr>
                <w:rFonts w:cs="Times New Roman"/>
              </w:rPr>
              <w:t>Tidak Pernah</w:t>
            </w:r>
          </w:p>
        </w:tc>
        <w:tc>
          <w:tcPr>
            <w:tcW w:w="1162" w:type="dxa"/>
          </w:tcPr>
          <w:p w:rsidR="00AE2EF6" w:rsidRPr="00B63824" w:rsidRDefault="00AE2EF6" w:rsidP="00E7545B">
            <w:pPr>
              <w:spacing w:after="0" w:line="276" w:lineRule="auto"/>
              <w:jc w:val="center"/>
              <w:rPr>
                <w:rFonts w:cs="Times New Roman"/>
                <w:lang w:val="id-ID"/>
              </w:rPr>
            </w:pPr>
            <w:r>
              <w:rPr>
                <w:rFonts w:cs="Times New Roman"/>
                <w:lang w:val="id-ID"/>
              </w:rPr>
              <w:t>1</w:t>
            </w:r>
          </w:p>
        </w:tc>
        <w:tc>
          <w:tcPr>
            <w:tcW w:w="1642" w:type="dxa"/>
          </w:tcPr>
          <w:p w:rsidR="00AE2EF6" w:rsidRPr="00B63824" w:rsidRDefault="00AE2EF6" w:rsidP="00E7545B">
            <w:pPr>
              <w:spacing w:after="0" w:line="276" w:lineRule="auto"/>
              <w:jc w:val="center"/>
              <w:rPr>
                <w:rFonts w:cs="Times New Roman"/>
                <w:lang w:val="id-ID"/>
              </w:rPr>
            </w:pPr>
            <w:r>
              <w:rPr>
                <w:rFonts w:cs="Times New Roman"/>
                <w:lang w:val="id-ID"/>
              </w:rPr>
              <w:t>0</w:t>
            </w:r>
          </w:p>
        </w:tc>
        <w:tc>
          <w:tcPr>
            <w:tcW w:w="1642" w:type="dxa"/>
          </w:tcPr>
          <w:p w:rsidR="00AE2EF6" w:rsidRPr="00812675" w:rsidRDefault="00AE2EF6" w:rsidP="00E7545B">
            <w:pPr>
              <w:spacing w:after="0" w:line="276" w:lineRule="auto"/>
              <w:jc w:val="center"/>
              <w:rPr>
                <w:rFonts w:cs="Times New Roman"/>
                <w:lang w:val="id-ID"/>
              </w:rPr>
            </w:pPr>
            <w:r>
              <w:rPr>
                <w:rFonts w:cs="Times New Roman"/>
                <w:lang w:val="id-ID"/>
              </w:rPr>
              <w:t>0</w:t>
            </w:r>
          </w:p>
        </w:tc>
        <w:tc>
          <w:tcPr>
            <w:tcW w:w="1642" w:type="dxa"/>
          </w:tcPr>
          <w:p w:rsidR="00AE2EF6" w:rsidRPr="00B04232" w:rsidRDefault="00AE2EF6" w:rsidP="00E7545B">
            <w:pPr>
              <w:spacing w:after="0" w:line="276" w:lineRule="auto"/>
              <w:jc w:val="center"/>
              <w:rPr>
                <w:rFonts w:cs="Times New Roman"/>
                <w:lang w:val="id-ID"/>
              </w:rPr>
            </w:pPr>
            <w:r>
              <w:rPr>
                <w:rFonts w:cs="Times New Roman"/>
                <w:lang w:val="id-ID"/>
              </w:rPr>
              <w:t>0%</w:t>
            </w:r>
          </w:p>
        </w:tc>
      </w:tr>
      <w:tr w:rsidR="00AE2EF6" w:rsidRPr="00627599" w:rsidTr="00F91AEB">
        <w:tc>
          <w:tcPr>
            <w:tcW w:w="2122" w:type="dxa"/>
          </w:tcPr>
          <w:p w:rsidR="00AE2EF6" w:rsidRPr="00627599" w:rsidRDefault="00AE2EF6" w:rsidP="00E7545B">
            <w:pPr>
              <w:spacing w:after="0" w:line="276" w:lineRule="auto"/>
              <w:jc w:val="center"/>
              <w:rPr>
                <w:rFonts w:cs="Times New Roman"/>
                <w:lang w:val="id-ID"/>
              </w:rPr>
            </w:pPr>
            <w:r w:rsidRPr="00627599">
              <w:rPr>
                <w:rFonts w:cs="Times New Roman"/>
                <w:lang w:val="id-ID"/>
              </w:rPr>
              <w:t>Jumlah</w:t>
            </w:r>
          </w:p>
        </w:tc>
        <w:tc>
          <w:tcPr>
            <w:tcW w:w="1162" w:type="dxa"/>
          </w:tcPr>
          <w:p w:rsidR="00AE2EF6" w:rsidRPr="00627599" w:rsidRDefault="00AE2EF6" w:rsidP="00E7545B">
            <w:pPr>
              <w:spacing w:after="0" w:line="276" w:lineRule="auto"/>
              <w:rPr>
                <w:rFonts w:cs="Times New Roman"/>
              </w:rPr>
            </w:pPr>
          </w:p>
        </w:tc>
        <w:tc>
          <w:tcPr>
            <w:tcW w:w="1642" w:type="dxa"/>
          </w:tcPr>
          <w:p w:rsidR="00AE2EF6" w:rsidRPr="00B63824" w:rsidRDefault="00AE2EF6" w:rsidP="00E7545B">
            <w:pPr>
              <w:spacing w:after="0" w:line="276" w:lineRule="auto"/>
              <w:jc w:val="center"/>
              <w:rPr>
                <w:rFonts w:cs="Times New Roman"/>
                <w:lang w:val="id-ID"/>
              </w:rPr>
            </w:pPr>
            <w:r>
              <w:rPr>
                <w:rFonts w:cs="Times New Roman"/>
                <w:lang w:val="id-ID"/>
              </w:rPr>
              <w:t>65</w:t>
            </w:r>
          </w:p>
        </w:tc>
        <w:tc>
          <w:tcPr>
            <w:tcW w:w="1642" w:type="dxa"/>
          </w:tcPr>
          <w:p w:rsidR="00AE2EF6" w:rsidRPr="004A110C" w:rsidRDefault="00AE2EF6" w:rsidP="00E7545B">
            <w:pPr>
              <w:spacing w:after="0" w:line="276" w:lineRule="auto"/>
              <w:jc w:val="center"/>
              <w:rPr>
                <w:rFonts w:cs="Times New Roman"/>
              </w:rPr>
            </w:pPr>
            <w:r>
              <w:rPr>
                <w:rFonts w:cs="Times New Roman"/>
                <w:lang w:val="id-ID"/>
              </w:rPr>
              <w:t>267</w:t>
            </w:r>
          </w:p>
        </w:tc>
        <w:tc>
          <w:tcPr>
            <w:tcW w:w="1642" w:type="dxa"/>
          </w:tcPr>
          <w:p w:rsidR="00AE2EF6" w:rsidRPr="00B04232" w:rsidRDefault="00AE2EF6" w:rsidP="00E7545B">
            <w:pPr>
              <w:spacing w:after="0" w:line="276" w:lineRule="auto"/>
              <w:jc w:val="center"/>
              <w:rPr>
                <w:rFonts w:cs="Times New Roman"/>
                <w:lang w:val="id-ID"/>
              </w:rPr>
            </w:pPr>
            <w:r>
              <w:rPr>
                <w:rFonts w:cs="Times New Roman"/>
                <w:lang w:val="id-ID"/>
              </w:rPr>
              <w:t>100%</w:t>
            </w:r>
          </w:p>
        </w:tc>
      </w:tr>
    </w:tbl>
    <w:p w:rsidR="00AE2EF6" w:rsidRPr="00627599" w:rsidRDefault="00AE2EF6" w:rsidP="009700B2">
      <w:pPr>
        <w:spacing w:after="120" w:line="276" w:lineRule="auto"/>
        <w:rPr>
          <w:rFonts w:cs="Times New Roman"/>
        </w:rPr>
      </w:pPr>
      <w:r w:rsidRPr="00627599">
        <w:rPr>
          <w:rFonts w:cs="Times New Roman"/>
        </w:rPr>
        <w:t>Sumber : Data Primer yang diolah (Tahun 2022)</w:t>
      </w:r>
    </w:p>
    <w:p w:rsidR="00AE2EF6" w:rsidRDefault="00AE2EF6" w:rsidP="009700B2">
      <w:pPr>
        <w:spacing w:after="120" w:line="276" w:lineRule="auto"/>
        <w:rPr>
          <w:rFonts w:cs="Times New Roman"/>
          <w:sz w:val="24"/>
          <w:szCs w:val="24"/>
        </w:rPr>
      </w:pPr>
      <w:r>
        <w:rPr>
          <w:rFonts w:cs="Times New Roman"/>
          <w:sz w:val="24"/>
          <w:szCs w:val="24"/>
        </w:rPr>
        <w:t>Total dalam pengumpulan data angket :</w:t>
      </w:r>
    </w:p>
    <w:p w:rsidR="00AE2EF6" w:rsidRPr="00C80A56" w:rsidRDefault="00AE2EF6"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AE2EF6" w:rsidRPr="00901F3E" w:rsidRDefault="00AE2EF6"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267</m:t>
              </m:r>
            </m:num>
            <m:den>
              <m:r>
                <m:rPr>
                  <m:sty m:val="p"/>
                </m:rPr>
                <w:rPr>
                  <w:rFonts w:ascii="Cambria Math" w:hAnsi="Cambria Math"/>
                  <w:sz w:val="24"/>
                  <w:szCs w:val="24"/>
                </w:rPr>
                <m:t xml:space="preserve"> 325</m:t>
              </m:r>
            </m:den>
          </m:f>
          <m:r>
            <w:rPr>
              <w:rFonts w:ascii="Cambria Math" w:hAnsi="Cambria Math"/>
              <w:sz w:val="24"/>
              <w:szCs w:val="24"/>
            </w:rPr>
            <m:t xml:space="preserve"> x 100=82,1%</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901F3E" w:rsidRPr="00564DF5" w:rsidTr="00901F3E">
        <w:trPr>
          <w:trHeight w:val="307"/>
        </w:trPr>
        <w:tc>
          <w:tcPr>
            <w:tcW w:w="1455" w:type="dxa"/>
            <w:tcBorders>
              <w:top w:val="nil"/>
            </w:tcBorders>
          </w:tcPr>
          <w:p w:rsidR="00901F3E" w:rsidRPr="00564DF5" w:rsidRDefault="00901F3E" w:rsidP="009700B2">
            <w:pPr>
              <w:pStyle w:val="TableParagraph"/>
              <w:spacing w:before="17" w:line="276" w:lineRule="auto"/>
              <w:ind w:right="203"/>
              <w:rPr>
                <w:sz w:val="24"/>
                <w:szCs w:val="24"/>
              </w:rPr>
            </w:pPr>
            <w:r>
              <w:rPr>
                <w:sz w:val="24"/>
                <w:szCs w:val="24"/>
              </w:rPr>
              <w:t>TP</w:t>
            </w:r>
          </w:p>
        </w:tc>
        <w:tc>
          <w:tcPr>
            <w:tcW w:w="1455" w:type="dxa"/>
            <w:tcBorders>
              <w:top w:val="nil"/>
            </w:tcBorders>
          </w:tcPr>
          <w:p w:rsidR="00901F3E" w:rsidRPr="00564DF5" w:rsidRDefault="00901F3E" w:rsidP="009700B2">
            <w:pPr>
              <w:pStyle w:val="TableParagraph"/>
              <w:spacing w:before="115" w:line="276" w:lineRule="auto"/>
              <w:ind w:left="367"/>
              <w:jc w:val="left"/>
              <w:rPr>
                <w:sz w:val="24"/>
                <w:szCs w:val="24"/>
              </w:rPr>
            </w:pPr>
            <w:r>
              <w:rPr>
                <w:sz w:val="24"/>
                <w:szCs w:val="24"/>
              </w:rPr>
              <w:t xml:space="preserve">      P</w:t>
            </w:r>
          </w:p>
        </w:tc>
        <w:tc>
          <w:tcPr>
            <w:tcW w:w="1370" w:type="dxa"/>
            <w:tcBorders>
              <w:top w:val="nil"/>
            </w:tcBorders>
          </w:tcPr>
          <w:p w:rsidR="00901F3E" w:rsidRPr="00564DF5" w:rsidRDefault="00901F3E" w:rsidP="009700B2">
            <w:pPr>
              <w:pStyle w:val="TableParagraph"/>
              <w:spacing w:before="115" w:line="276" w:lineRule="auto"/>
              <w:ind w:right="575"/>
              <w:rPr>
                <w:sz w:val="24"/>
                <w:szCs w:val="24"/>
              </w:rPr>
            </w:pPr>
            <w:r>
              <w:rPr>
                <w:sz w:val="24"/>
                <w:szCs w:val="24"/>
              </w:rPr>
              <w:t xml:space="preserve">       J</w:t>
            </w:r>
          </w:p>
        </w:tc>
        <w:tc>
          <w:tcPr>
            <w:tcW w:w="1370" w:type="dxa"/>
            <w:tcBorders>
              <w:top w:val="nil"/>
            </w:tcBorders>
          </w:tcPr>
          <w:p w:rsidR="00901F3E" w:rsidRPr="00564DF5" w:rsidRDefault="00901F3E" w:rsidP="009700B2">
            <w:pPr>
              <w:pStyle w:val="TableParagraph"/>
              <w:spacing w:before="115" w:line="276" w:lineRule="auto"/>
              <w:ind w:right="594"/>
              <w:rPr>
                <w:sz w:val="24"/>
                <w:szCs w:val="24"/>
              </w:rPr>
            </w:pPr>
            <w:r>
              <w:rPr>
                <w:sz w:val="24"/>
                <w:szCs w:val="24"/>
              </w:rPr>
              <w:t xml:space="preserve">         Sr</w:t>
            </w:r>
          </w:p>
        </w:tc>
        <w:tc>
          <w:tcPr>
            <w:tcW w:w="1370" w:type="dxa"/>
            <w:tcBorders>
              <w:top w:val="nil"/>
            </w:tcBorders>
          </w:tcPr>
          <w:p w:rsidR="00901F3E" w:rsidRPr="00564DF5" w:rsidRDefault="00901F3E" w:rsidP="009700B2">
            <w:pPr>
              <w:pStyle w:val="TableParagraph"/>
              <w:spacing w:before="115" w:line="276" w:lineRule="auto"/>
              <w:ind w:left="205"/>
              <w:jc w:val="left"/>
              <w:rPr>
                <w:sz w:val="24"/>
                <w:szCs w:val="24"/>
              </w:rPr>
            </w:pPr>
            <w:r>
              <w:rPr>
                <w:sz w:val="24"/>
                <w:szCs w:val="24"/>
              </w:rPr>
              <w:t xml:space="preserve">      Se</w:t>
            </w:r>
          </w:p>
        </w:tc>
      </w:tr>
      <w:tr w:rsidR="00901F3E" w:rsidRPr="00564DF5" w:rsidTr="00901F3E">
        <w:trPr>
          <w:trHeight w:val="766"/>
        </w:trPr>
        <w:tc>
          <w:tcPr>
            <w:tcW w:w="1455" w:type="dxa"/>
            <w:tcBorders>
              <w:bottom w:val="nil"/>
            </w:tcBorders>
          </w:tcPr>
          <w:p w:rsidR="00901F3E" w:rsidRPr="00564DF5" w:rsidRDefault="00901F3E" w:rsidP="009700B2">
            <w:pPr>
              <w:pStyle w:val="TableParagraph"/>
              <w:spacing w:line="276" w:lineRule="auto"/>
              <w:jc w:val="both"/>
              <w:rPr>
                <w:sz w:val="24"/>
                <w:szCs w:val="24"/>
              </w:rPr>
            </w:pPr>
          </w:p>
        </w:tc>
        <w:tc>
          <w:tcPr>
            <w:tcW w:w="1455" w:type="dxa"/>
            <w:tcBorders>
              <w:bottom w:val="nil"/>
            </w:tcBorders>
          </w:tcPr>
          <w:p w:rsidR="00901F3E" w:rsidRPr="00564DF5" w:rsidRDefault="00901F3E" w:rsidP="009700B2">
            <w:pPr>
              <w:pStyle w:val="TableParagraph"/>
              <w:spacing w:line="276" w:lineRule="auto"/>
              <w:jc w:val="both"/>
              <w:rPr>
                <w:sz w:val="24"/>
                <w:szCs w:val="24"/>
              </w:rPr>
            </w:pPr>
          </w:p>
        </w:tc>
        <w:tc>
          <w:tcPr>
            <w:tcW w:w="1370" w:type="dxa"/>
            <w:tcBorders>
              <w:bottom w:val="nil"/>
            </w:tcBorders>
          </w:tcPr>
          <w:p w:rsidR="00901F3E" w:rsidRPr="00564DF5" w:rsidRDefault="00901F3E" w:rsidP="009700B2">
            <w:pPr>
              <w:pStyle w:val="TableParagraph"/>
              <w:spacing w:line="276" w:lineRule="auto"/>
              <w:jc w:val="both"/>
              <w:rPr>
                <w:sz w:val="24"/>
                <w:szCs w:val="24"/>
              </w:rPr>
            </w:pPr>
          </w:p>
        </w:tc>
        <w:tc>
          <w:tcPr>
            <w:tcW w:w="1370" w:type="dxa"/>
            <w:tcBorders>
              <w:bottom w:val="nil"/>
            </w:tcBorders>
          </w:tcPr>
          <w:p w:rsidR="00901F3E" w:rsidRPr="00564DF5" w:rsidRDefault="00901F3E" w:rsidP="009700B2">
            <w:pPr>
              <w:pStyle w:val="TableParagraph"/>
              <w:spacing w:line="276" w:lineRule="auto"/>
              <w:jc w:val="both"/>
              <w:rPr>
                <w:sz w:val="24"/>
                <w:szCs w:val="24"/>
              </w:rPr>
            </w:pPr>
          </w:p>
          <w:p w:rsidR="00901F3E" w:rsidRPr="00564DF5" w:rsidRDefault="00901F3E" w:rsidP="009700B2">
            <w:pPr>
              <w:spacing w:line="276" w:lineRule="auto"/>
              <w:ind w:left="532" w:hanging="567"/>
              <w:jc w:val="right"/>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p>
        </w:tc>
        <w:tc>
          <w:tcPr>
            <w:tcW w:w="1370" w:type="dxa"/>
            <w:tcBorders>
              <w:bottom w:val="nil"/>
            </w:tcBorders>
          </w:tcPr>
          <w:p w:rsidR="00901F3E" w:rsidRPr="00564DF5" w:rsidRDefault="00901F3E"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55520" behindDoc="0" locked="0" layoutInCell="1" allowOverlap="1" wp14:anchorId="73095BC2" wp14:editId="49122414">
                      <wp:simplePos x="0" y="0"/>
                      <wp:positionH relativeFrom="column">
                        <wp:posOffset>109855</wp:posOffset>
                      </wp:positionH>
                      <wp:positionV relativeFrom="paragraph">
                        <wp:posOffset>-20320</wp:posOffset>
                      </wp:positionV>
                      <wp:extent cx="0" cy="225425"/>
                      <wp:effectExtent l="57150" t="19050" r="76200" b="79375"/>
                      <wp:wrapNone/>
                      <wp:docPr id="321" name="Straight Connector 321"/>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39B161F1" id="Straight Connector 321"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1.6pt" to="8.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" strokecolor="windowText" strokeweight="2pt">
                      <v:shadow on="t" color="black" opacity="24903f" origin=",.5" offset="0,.55556mm"/>
                    </v:line>
                  </w:pict>
                </mc:Fallback>
              </mc:AlternateContent>
            </w:r>
          </w:p>
          <w:p w:rsidR="00901F3E" w:rsidRPr="00564DF5" w:rsidRDefault="00901F3E" w:rsidP="009700B2">
            <w:pPr>
              <w:spacing w:line="276" w:lineRule="auto"/>
              <w:rPr>
                <w:rFonts w:cs="Times New Roman"/>
                <w:sz w:val="24"/>
                <w:szCs w:val="24"/>
                <w:lang w:val="id"/>
              </w:rPr>
            </w:pPr>
            <w:r>
              <w:rPr>
                <w:rFonts w:cs="Times New Roman"/>
                <w:sz w:val="24"/>
                <w:szCs w:val="24"/>
                <w:lang w:val="id"/>
              </w:rPr>
              <w:t xml:space="preserve"> 82,1%</w:t>
            </w:r>
          </w:p>
        </w:tc>
      </w:tr>
    </w:tbl>
    <w:p w:rsidR="00901F3E" w:rsidRPr="00901F3E" w:rsidRDefault="00901F3E"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AE2EF6" w:rsidRDefault="00DF1C69" w:rsidP="009700B2">
      <w:pPr>
        <w:spacing w:line="276" w:lineRule="auto"/>
        <w:ind w:firstLine="720"/>
        <w:jc w:val="both"/>
        <w:rPr>
          <w:rFonts w:cs="Times New Roman"/>
          <w:sz w:val="24"/>
          <w:szCs w:val="24"/>
        </w:rPr>
      </w:pPr>
      <w:r>
        <w:rPr>
          <w:rFonts w:cs="Times New Roman"/>
          <w:sz w:val="24"/>
          <w:szCs w:val="24"/>
        </w:rPr>
        <w:t>Berdasarkan tabel 4.39</w:t>
      </w:r>
      <w:r w:rsidR="00AE2EF6">
        <w:rPr>
          <w:rFonts w:cs="Times New Roman"/>
          <w:sz w:val="24"/>
          <w:szCs w:val="24"/>
        </w:rPr>
        <w:t xml:space="preserve"> </w:t>
      </w:r>
      <w:r w:rsidR="00AE2EF6" w:rsidRPr="00072704">
        <w:rPr>
          <w:rFonts w:cs="Times New Roman"/>
          <w:sz w:val="24"/>
          <w:szCs w:val="24"/>
        </w:rPr>
        <w:t>diatas dapat dijelask</w:t>
      </w:r>
      <w:r w:rsidR="00AE2EF6">
        <w:rPr>
          <w:rFonts w:cs="Times New Roman"/>
          <w:sz w:val="24"/>
          <w:szCs w:val="24"/>
        </w:rPr>
        <w:t xml:space="preserve">an bahwa jumlah responden dalam </w:t>
      </w:r>
      <w:r w:rsidR="00AE2EF6" w:rsidRPr="00072704">
        <w:rPr>
          <w:rFonts w:cs="Times New Roman"/>
          <w:sz w:val="24"/>
          <w:szCs w:val="24"/>
        </w:rPr>
        <w:t xml:space="preserve">penelitian ini sebanyak </w:t>
      </w:r>
      <w:r w:rsidR="00AE2EF6">
        <w:rPr>
          <w:rFonts w:cs="Times New Roman"/>
          <w:sz w:val="24"/>
          <w:szCs w:val="24"/>
        </w:rPr>
        <w:t>6</w:t>
      </w:r>
      <w:r w:rsidR="00AE2EF6" w:rsidRPr="00072704">
        <w:rPr>
          <w:rFonts w:cs="Times New Roman"/>
          <w:sz w:val="24"/>
          <w:szCs w:val="24"/>
        </w:rPr>
        <w:t xml:space="preserve">5 responden. Responden yang menyatakan </w:t>
      </w:r>
      <w:r w:rsidR="00AE2EF6">
        <w:rPr>
          <w:rFonts w:cs="Times New Roman"/>
          <w:sz w:val="24"/>
          <w:szCs w:val="24"/>
        </w:rPr>
        <w:t>selalu</w:t>
      </w:r>
      <w:r w:rsidR="00AE2EF6" w:rsidRPr="00AB7DAB">
        <w:rPr>
          <w:rFonts w:cs="Times New Roman"/>
          <w:sz w:val="24"/>
          <w:szCs w:val="24"/>
        </w:rPr>
        <w:t xml:space="preserve"> </w:t>
      </w:r>
      <w:r w:rsidR="00AE2EF6" w:rsidRPr="00072704">
        <w:rPr>
          <w:rFonts w:cs="Times New Roman"/>
          <w:sz w:val="24"/>
          <w:szCs w:val="24"/>
        </w:rPr>
        <w:t>terkait</w:t>
      </w:r>
      <w:r w:rsidR="00AE2EF6">
        <w:rPr>
          <w:rFonts w:cs="Times New Roman"/>
          <w:sz w:val="24"/>
          <w:szCs w:val="24"/>
        </w:rPr>
        <w:t xml:space="preserve"> “</w:t>
      </w:r>
      <w:r w:rsidR="00AE2EF6" w:rsidRPr="00AE2EF6">
        <w:rPr>
          <w:rFonts w:cs="Times New Roman"/>
          <w:sz w:val="24"/>
          <w:szCs w:val="24"/>
        </w:rPr>
        <w:t>Semua pegawai dituntut untuk  melakukan pekerjaan dengan teliti</w:t>
      </w:r>
      <w:r w:rsidR="00AE2EF6" w:rsidRPr="004A110C">
        <w:rPr>
          <w:rFonts w:cs="Times New Roman"/>
          <w:sz w:val="24"/>
          <w:szCs w:val="24"/>
        </w:rPr>
        <w:t>”</w:t>
      </w:r>
      <w:r w:rsidR="00AE2EF6" w:rsidRPr="00072704">
        <w:rPr>
          <w:rFonts w:cs="Times New Roman"/>
          <w:sz w:val="24"/>
          <w:szCs w:val="24"/>
        </w:rPr>
        <w:t xml:space="preserve"> yaitu sebanyak </w:t>
      </w:r>
      <w:r w:rsidR="00AE2EF6">
        <w:rPr>
          <w:rFonts w:cs="Times New Roman"/>
          <w:sz w:val="24"/>
          <w:szCs w:val="24"/>
        </w:rPr>
        <w:t xml:space="preserve">10 </w:t>
      </w:r>
      <w:r w:rsidR="00AE2EF6" w:rsidRPr="00072704">
        <w:rPr>
          <w:rFonts w:cs="Times New Roman"/>
          <w:sz w:val="24"/>
          <w:szCs w:val="24"/>
        </w:rPr>
        <w:t>responden (</w:t>
      </w:r>
      <w:r w:rsidR="00AE2EF6">
        <w:rPr>
          <w:rFonts w:cs="Times New Roman"/>
          <w:sz w:val="24"/>
          <w:szCs w:val="24"/>
        </w:rPr>
        <w:t>15,4%), sering</w:t>
      </w:r>
      <w:r w:rsidR="00AE2EF6" w:rsidRPr="003635BB">
        <w:rPr>
          <w:rFonts w:cs="Times New Roman"/>
          <w:sz w:val="24"/>
          <w:szCs w:val="24"/>
        </w:rPr>
        <w:t xml:space="preserve"> sebanyak </w:t>
      </w:r>
      <w:r w:rsidR="00AE2EF6">
        <w:rPr>
          <w:rFonts w:cs="Times New Roman"/>
          <w:sz w:val="24"/>
          <w:szCs w:val="24"/>
        </w:rPr>
        <w:t>52 responden (80%) jarang sebanyak 3 responden (4,6%).</w:t>
      </w:r>
      <w:r w:rsidR="00AE2EF6" w:rsidRPr="00072704">
        <w:rPr>
          <w:rFonts w:cs="Times New Roman"/>
          <w:sz w:val="24"/>
          <w:szCs w:val="24"/>
        </w:rPr>
        <w:t xml:space="preserve"> Total skor yang diperoleh sebesar </w:t>
      </w:r>
      <w:r w:rsidR="0018264A">
        <w:rPr>
          <w:rFonts w:cs="Times New Roman"/>
          <w:sz w:val="24"/>
          <w:szCs w:val="24"/>
        </w:rPr>
        <w:t>82,1</w:t>
      </w:r>
      <w:r w:rsidR="00AE2EF6" w:rsidRPr="00072704">
        <w:rPr>
          <w:rFonts w:cs="Times New Roman"/>
          <w:sz w:val="24"/>
          <w:szCs w:val="24"/>
        </w:rPr>
        <w:t xml:space="preserve">% </w:t>
      </w:r>
      <w:r w:rsidR="00AE2EF6" w:rsidRPr="00A96AB6">
        <w:rPr>
          <w:rFonts w:cs="Times New Roman"/>
          <w:sz w:val="24"/>
          <w:szCs w:val="24"/>
        </w:rPr>
        <w:t>yang berada pada tingkat kategori selalu.</w:t>
      </w:r>
    </w:p>
    <w:p w:rsidR="00AE2EF6" w:rsidRPr="00AE2EF6" w:rsidRDefault="00AE2EF6" w:rsidP="004C4223">
      <w:pPr>
        <w:spacing w:after="0" w:line="276" w:lineRule="auto"/>
        <w:ind w:left="279" w:hanging="279"/>
        <w:rPr>
          <w:rFonts w:cs="Times New Roman"/>
          <w:sz w:val="24"/>
          <w:szCs w:val="24"/>
        </w:rPr>
      </w:pPr>
      <w:r>
        <w:rPr>
          <w:sz w:val="24"/>
          <w:szCs w:val="24"/>
        </w:rPr>
        <w:t>c</w:t>
      </w:r>
      <w:r w:rsidRPr="00731C65">
        <w:rPr>
          <w:sz w:val="24"/>
          <w:szCs w:val="24"/>
        </w:rPr>
        <w:t xml:space="preserve">. </w:t>
      </w:r>
      <w:r w:rsidRPr="00AE2EF6">
        <w:rPr>
          <w:rFonts w:cs="Times New Roman"/>
          <w:sz w:val="24"/>
          <w:szCs w:val="24"/>
        </w:rPr>
        <w:t>Pegawai mengikuti arahan yang ditetapkan oleh instansi</w:t>
      </w:r>
    </w:p>
    <w:p w:rsidR="00AE2EF6" w:rsidRPr="00072704" w:rsidRDefault="00DF1C69" w:rsidP="004C4223">
      <w:pPr>
        <w:pStyle w:val="Heading5"/>
        <w:jc w:val="center"/>
      </w:pPr>
      <w:r>
        <w:t xml:space="preserve">Tabel 4.40 </w:t>
      </w:r>
      <w:r w:rsidR="00AE2EF6" w:rsidRPr="00072704">
        <w:t>Tanggapan Responden Mengenai</w:t>
      </w:r>
    </w:p>
    <w:p w:rsidR="00AE2EF6" w:rsidRPr="00AE2EF6" w:rsidRDefault="00AE2EF6" w:rsidP="004C4223">
      <w:pPr>
        <w:spacing w:after="0" w:line="276" w:lineRule="auto"/>
        <w:ind w:left="279" w:hanging="279"/>
        <w:jc w:val="center"/>
        <w:rPr>
          <w:rFonts w:cs="Times New Roman"/>
          <w:sz w:val="20"/>
          <w:szCs w:val="20"/>
        </w:rPr>
      </w:pPr>
      <w:r w:rsidRPr="00A80608">
        <w:rPr>
          <w:rFonts w:cs="Times New Roman"/>
          <w:sz w:val="24"/>
          <w:szCs w:val="24"/>
        </w:rPr>
        <w:t>“</w:t>
      </w:r>
      <w:r w:rsidRPr="00AE2EF6">
        <w:rPr>
          <w:rFonts w:cs="Times New Roman"/>
          <w:sz w:val="24"/>
          <w:szCs w:val="24"/>
        </w:rPr>
        <w:t>Pegawai mengikuti arahan yang ditetapkan oleh instansi</w:t>
      </w:r>
      <w:r w:rsidRPr="00A15968">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AE2EF6" w:rsidRPr="00627599" w:rsidTr="00F91AEB">
        <w:tc>
          <w:tcPr>
            <w:tcW w:w="2122" w:type="dxa"/>
          </w:tcPr>
          <w:p w:rsidR="00AE2EF6" w:rsidRPr="00627599" w:rsidRDefault="00AE2EF6" w:rsidP="004C4223">
            <w:pPr>
              <w:spacing w:after="0" w:line="276" w:lineRule="auto"/>
              <w:jc w:val="center"/>
              <w:rPr>
                <w:rFonts w:cs="Times New Roman"/>
                <w:lang w:val="id-ID"/>
              </w:rPr>
            </w:pPr>
            <w:r w:rsidRPr="00627599">
              <w:rPr>
                <w:rFonts w:cs="Times New Roman"/>
                <w:lang w:val="id-ID"/>
              </w:rPr>
              <w:t>Keterangan</w:t>
            </w:r>
          </w:p>
        </w:tc>
        <w:tc>
          <w:tcPr>
            <w:tcW w:w="1162" w:type="dxa"/>
          </w:tcPr>
          <w:p w:rsidR="00AE2EF6" w:rsidRPr="00627599" w:rsidRDefault="00AE2EF6" w:rsidP="004C4223">
            <w:pPr>
              <w:spacing w:after="0" w:line="276" w:lineRule="auto"/>
              <w:jc w:val="center"/>
              <w:rPr>
                <w:rFonts w:cs="Times New Roman"/>
                <w:lang w:val="id-ID"/>
              </w:rPr>
            </w:pPr>
            <w:r w:rsidRPr="00627599">
              <w:rPr>
                <w:rFonts w:cs="Times New Roman"/>
                <w:lang w:val="id-ID"/>
              </w:rPr>
              <w:t>Skor</w:t>
            </w:r>
          </w:p>
        </w:tc>
        <w:tc>
          <w:tcPr>
            <w:tcW w:w="1642" w:type="dxa"/>
          </w:tcPr>
          <w:p w:rsidR="00AE2EF6" w:rsidRPr="00627599" w:rsidRDefault="00AE2EF6" w:rsidP="004C4223">
            <w:pPr>
              <w:spacing w:after="0" w:line="276" w:lineRule="auto"/>
              <w:jc w:val="center"/>
              <w:rPr>
                <w:rFonts w:cs="Times New Roman"/>
                <w:lang w:val="id-ID"/>
              </w:rPr>
            </w:pPr>
            <w:r w:rsidRPr="00627599">
              <w:rPr>
                <w:rFonts w:cs="Times New Roman"/>
                <w:lang w:val="id-ID"/>
              </w:rPr>
              <w:t>Jumlah Responden</w:t>
            </w:r>
          </w:p>
        </w:tc>
        <w:tc>
          <w:tcPr>
            <w:tcW w:w="1642" w:type="dxa"/>
          </w:tcPr>
          <w:p w:rsidR="00AE2EF6" w:rsidRPr="00627599" w:rsidRDefault="00AE2EF6" w:rsidP="004C4223">
            <w:pPr>
              <w:spacing w:after="0" w:line="276" w:lineRule="auto"/>
              <w:jc w:val="center"/>
              <w:rPr>
                <w:rFonts w:cs="Times New Roman"/>
                <w:lang w:val="id-ID"/>
              </w:rPr>
            </w:pPr>
            <w:r w:rsidRPr="00627599">
              <w:rPr>
                <w:rFonts w:cs="Times New Roman"/>
                <w:lang w:val="id-ID"/>
              </w:rPr>
              <w:t>Skor Total</w:t>
            </w:r>
          </w:p>
        </w:tc>
        <w:tc>
          <w:tcPr>
            <w:tcW w:w="1642" w:type="dxa"/>
          </w:tcPr>
          <w:p w:rsidR="00AE2EF6" w:rsidRPr="00627599" w:rsidRDefault="00AE2EF6" w:rsidP="004C4223">
            <w:pPr>
              <w:spacing w:after="0" w:line="276" w:lineRule="auto"/>
              <w:jc w:val="center"/>
              <w:rPr>
                <w:rFonts w:cs="Times New Roman"/>
                <w:lang w:val="id-ID"/>
              </w:rPr>
            </w:pPr>
            <w:r w:rsidRPr="00627599">
              <w:rPr>
                <w:rFonts w:cs="Times New Roman"/>
                <w:lang w:val="id-ID"/>
              </w:rPr>
              <w:t>Persentase (%)</w:t>
            </w:r>
          </w:p>
        </w:tc>
      </w:tr>
      <w:tr w:rsidR="00AE2EF6" w:rsidRPr="00627599" w:rsidTr="00F91AEB">
        <w:tc>
          <w:tcPr>
            <w:tcW w:w="2122" w:type="dxa"/>
          </w:tcPr>
          <w:p w:rsidR="00AE2EF6" w:rsidRPr="00CB1296" w:rsidRDefault="00AE2EF6" w:rsidP="00E7545B">
            <w:pPr>
              <w:spacing w:after="0" w:line="276" w:lineRule="auto"/>
              <w:jc w:val="center"/>
              <w:rPr>
                <w:rFonts w:cs="Times New Roman"/>
              </w:rPr>
            </w:pPr>
            <w:r>
              <w:rPr>
                <w:rFonts w:cs="Times New Roman"/>
              </w:rPr>
              <w:t>Selalu</w:t>
            </w:r>
          </w:p>
        </w:tc>
        <w:tc>
          <w:tcPr>
            <w:tcW w:w="1162" w:type="dxa"/>
          </w:tcPr>
          <w:p w:rsidR="00AE2EF6" w:rsidRPr="00B63824" w:rsidRDefault="00AE2EF6" w:rsidP="00E7545B">
            <w:pPr>
              <w:spacing w:after="0" w:line="276" w:lineRule="auto"/>
              <w:jc w:val="center"/>
              <w:rPr>
                <w:rFonts w:cs="Times New Roman"/>
                <w:lang w:val="id-ID"/>
              </w:rPr>
            </w:pPr>
            <w:r>
              <w:rPr>
                <w:rFonts w:cs="Times New Roman"/>
                <w:lang w:val="id-ID"/>
              </w:rPr>
              <w:t>5</w:t>
            </w:r>
          </w:p>
        </w:tc>
        <w:tc>
          <w:tcPr>
            <w:tcW w:w="1642" w:type="dxa"/>
          </w:tcPr>
          <w:p w:rsidR="00AE2EF6" w:rsidRPr="00B63824" w:rsidRDefault="0018264A" w:rsidP="00E7545B">
            <w:pPr>
              <w:spacing w:after="0" w:line="276" w:lineRule="auto"/>
              <w:jc w:val="center"/>
              <w:rPr>
                <w:rFonts w:cs="Times New Roman"/>
                <w:lang w:val="id-ID"/>
              </w:rPr>
            </w:pPr>
            <w:r>
              <w:rPr>
                <w:rFonts w:cs="Times New Roman"/>
                <w:lang w:val="id-ID"/>
              </w:rPr>
              <w:t>6</w:t>
            </w:r>
          </w:p>
        </w:tc>
        <w:tc>
          <w:tcPr>
            <w:tcW w:w="1642" w:type="dxa"/>
          </w:tcPr>
          <w:p w:rsidR="00AE2EF6" w:rsidRPr="002129B1" w:rsidRDefault="00C2753F" w:rsidP="00E7545B">
            <w:pPr>
              <w:spacing w:after="0" w:line="276" w:lineRule="auto"/>
              <w:jc w:val="center"/>
              <w:rPr>
                <w:rFonts w:cs="Times New Roman"/>
              </w:rPr>
            </w:pPr>
            <w:r>
              <w:rPr>
                <w:rFonts w:cs="Times New Roman"/>
              </w:rPr>
              <w:t>3</w:t>
            </w:r>
            <w:r w:rsidR="00AE2EF6">
              <w:rPr>
                <w:rFonts w:cs="Times New Roman"/>
              </w:rPr>
              <w:t>0</w:t>
            </w:r>
          </w:p>
        </w:tc>
        <w:tc>
          <w:tcPr>
            <w:tcW w:w="1642" w:type="dxa"/>
          </w:tcPr>
          <w:p w:rsidR="00AE2EF6" w:rsidRPr="00B94FD2" w:rsidRDefault="0018264A" w:rsidP="00E7545B">
            <w:pPr>
              <w:spacing w:after="0" w:line="276" w:lineRule="auto"/>
              <w:jc w:val="center"/>
              <w:rPr>
                <w:rFonts w:cs="Times New Roman"/>
                <w:lang w:val="id-ID"/>
              </w:rPr>
            </w:pPr>
            <w:r>
              <w:rPr>
                <w:rFonts w:cs="Times New Roman"/>
              </w:rPr>
              <w:t>9,2</w:t>
            </w:r>
            <w:r w:rsidR="00AE2EF6">
              <w:rPr>
                <w:rFonts w:cs="Times New Roman"/>
                <w:lang w:val="id-ID"/>
              </w:rPr>
              <w:t>%</w:t>
            </w:r>
          </w:p>
        </w:tc>
      </w:tr>
      <w:tr w:rsidR="00AE2EF6" w:rsidRPr="00627599" w:rsidTr="00F91AEB">
        <w:tc>
          <w:tcPr>
            <w:tcW w:w="2122" w:type="dxa"/>
          </w:tcPr>
          <w:p w:rsidR="00AE2EF6" w:rsidRPr="00CB1296" w:rsidRDefault="00AE2EF6" w:rsidP="00E7545B">
            <w:pPr>
              <w:spacing w:after="0" w:line="276" w:lineRule="auto"/>
              <w:jc w:val="center"/>
              <w:rPr>
                <w:rFonts w:cs="Times New Roman"/>
              </w:rPr>
            </w:pPr>
            <w:r>
              <w:rPr>
                <w:rFonts w:cs="Times New Roman"/>
              </w:rPr>
              <w:t>Sering</w:t>
            </w:r>
          </w:p>
        </w:tc>
        <w:tc>
          <w:tcPr>
            <w:tcW w:w="1162" w:type="dxa"/>
          </w:tcPr>
          <w:p w:rsidR="00AE2EF6" w:rsidRPr="00B63824" w:rsidRDefault="00AE2EF6" w:rsidP="00E7545B">
            <w:pPr>
              <w:spacing w:after="0" w:line="276" w:lineRule="auto"/>
              <w:jc w:val="center"/>
              <w:rPr>
                <w:rFonts w:cs="Times New Roman"/>
                <w:lang w:val="id-ID"/>
              </w:rPr>
            </w:pPr>
            <w:r>
              <w:rPr>
                <w:rFonts w:cs="Times New Roman"/>
                <w:lang w:val="id-ID"/>
              </w:rPr>
              <w:t>4</w:t>
            </w:r>
          </w:p>
        </w:tc>
        <w:tc>
          <w:tcPr>
            <w:tcW w:w="1642" w:type="dxa"/>
          </w:tcPr>
          <w:p w:rsidR="00AE2EF6" w:rsidRPr="00B63824" w:rsidRDefault="0018264A" w:rsidP="00E7545B">
            <w:pPr>
              <w:spacing w:after="0" w:line="276" w:lineRule="auto"/>
              <w:jc w:val="center"/>
              <w:rPr>
                <w:rFonts w:cs="Times New Roman"/>
                <w:lang w:val="id-ID"/>
              </w:rPr>
            </w:pPr>
            <w:r>
              <w:rPr>
                <w:rFonts w:cs="Times New Roman"/>
                <w:lang w:val="id-ID"/>
              </w:rPr>
              <w:t>58</w:t>
            </w:r>
          </w:p>
        </w:tc>
        <w:tc>
          <w:tcPr>
            <w:tcW w:w="1642" w:type="dxa"/>
          </w:tcPr>
          <w:p w:rsidR="00AE2EF6" w:rsidRPr="00953331" w:rsidRDefault="00C2753F" w:rsidP="00E7545B">
            <w:pPr>
              <w:spacing w:after="0" w:line="276" w:lineRule="auto"/>
              <w:jc w:val="center"/>
              <w:rPr>
                <w:rFonts w:cs="Times New Roman"/>
              </w:rPr>
            </w:pPr>
            <w:r>
              <w:rPr>
                <w:rFonts w:cs="Times New Roman"/>
              </w:rPr>
              <w:t>232</w:t>
            </w:r>
          </w:p>
        </w:tc>
        <w:tc>
          <w:tcPr>
            <w:tcW w:w="1642" w:type="dxa"/>
          </w:tcPr>
          <w:p w:rsidR="00AE2EF6" w:rsidRPr="00B94FD2" w:rsidRDefault="0018264A" w:rsidP="00E7545B">
            <w:pPr>
              <w:spacing w:after="0" w:line="276" w:lineRule="auto"/>
              <w:jc w:val="center"/>
              <w:rPr>
                <w:rFonts w:cs="Times New Roman"/>
                <w:lang w:val="id-ID"/>
              </w:rPr>
            </w:pPr>
            <w:r>
              <w:rPr>
                <w:rFonts w:cs="Times New Roman"/>
                <w:lang w:val="id-ID"/>
              </w:rPr>
              <w:t>89,3</w:t>
            </w:r>
            <w:r w:rsidR="00AE2EF6">
              <w:rPr>
                <w:rFonts w:cs="Times New Roman"/>
                <w:lang w:val="id-ID"/>
              </w:rPr>
              <w:t>%</w:t>
            </w:r>
          </w:p>
        </w:tc>
      </w:tr>
      <w:tr w:rsidR="00AE2EF6" w:rsidRPr="00627599" w:rsidTr="00F91AEB">
        <w:tc>
          <w:tcPr>
            <w:tcW w:w="2122" w:type="dxa"/>
          </w:tcPr>
          <w:p w:rsidR="00AE2EF6" w:rsidRPr="00397F2C" w:rsidRDefault="00AE2EF6" w:rsidP="00E7545B">
            <w:pPr>
              <w:spacing w:after="0" w:line="276" w:lineRule="auto"/>
              <w:jc w:val="center"/>
              <w:rPr>
                <w:rFonts w:cs="Times New Roman"/>
              </w:rPr>
            </w:pPr>
            <w:r>
              <w:rPr>
                <w:rFonts w:cs="Times New Roman"/>
              </w:rPr>
              <w:t>Jarang</w:t>
            </w:r>
          </w:p>
        </w:tc>
        <w:tc>
          <w:tcPr>
            <w:tcW w:w="1162" w:type="dxa"/>
          </w:tcPr>
          <w:p w:rsidR="00AE2EF6" w:rsidRPr="00B63824" w:rsidRDefault="00AE2EF6" w:rsidP="00E7545B">
            <w:pPr>
              <w:spacing w:after="0" w:line="276" w:lineRule="auto"/>
              <w:jc w:val="center"/>
              <w:rPr>
                <w:rFonts w:cs="Times New Roman"/>
                <w:lang w:val="id-ID"/>
              </w:rPr>
            </w:pPr>
            <w:r>
              <w:rPr>
                <w:rFonts w:cs="Times New Roman"/>
                <w:lang w:val="id-ID"/>
              </w:rPr>
              <w:t>3</w:t>
            </w:r>
          </w:p>
        </w:tc>
        <w:tc>
          <w:tcPr>
            <w:tcW w:w="1642" w:type="dxa"/>
          </w:tcPr>
          <w:p w:rsidR="00AE2EF6" w:rsidRPr="00B63824" w:rsidRDefault="0018264A" w:rsidP="00E7545B">
            <w:pPr>
              <w:spacing w:after="0" w:line="276" w:lineRule="auto"/>
              <w:jc w:val="center"/>
              <w:rPr>
                <w:rFonts w:cs="Times New Roman"/>
                <w:lang w:val="id-ID"/>
              </w:rPr>
            </w:pPr>
            <w:r>
              <w:rPr>
                <w:rFonts w:cs="Times New Roman"/>
                <w:lang w:val="id-ID"/>
              </w:rPr>
              <w:t>1</w:t>
            </w:r>
          </w:p>
        </w:tc>
        <w:tc>
          <w:tcPr>
            <w:tcW w:w="1642" w:type="dxa"/>
          </w:tcPr>
          <w:p w:rsidR="00AE2EF6" w:rsidRPr="00812675" w:rsidRDefault="00C2753F" w:rsidP="00E7545B">
            <w:pPr>
              <w:spacing w:after="0" w:line="276" w:lineRule="auto"/>
              <w:jc w:val="center"/>
              <w:rPr>
                <w:rFonts w:cs="Times New Roman"/>
                <w:lang w:val="id-ID"/>
              </w:rPr>
            </w:pPr>
            <w:r>
              <w:rPr>
                <w:rFonts w:cs="Times New Roman"/>
                <w:lang w:val="id-ID"/>
              </w:rPr>
              <w:t>3</w:t>
            </w:r>
          </w:p>
        </w:tc>
        <w:tc>
          <w:tcPr>
            <w:tcW w:w="1642" w:type="dxa"/>
          </w:tcPr>
          <w:p w:rsidR="00AE2EF6" w:rsidRPr="00B94FD2" w:rsidRDefault="0018264A" w:rsidP="00E7545B">
            <w:pPr>
              <w:spacing w:after="0" w:line="276" w:lineRule="auto"/>
              <w:jc w:val="center"/>
              <w:rPr>
                <w:rFonts w:cs="Times New Roman"/>
                <w:lang w:val="id-ID"/>
              </w:rPr>
            </w:pPr>
            <w:r>
              <w:rPr>
                <w:rFonts w:cs="Times New Roman"/>
              </w:rPr>
              <w:t>1,5</w:t>
            </w:r>
            <w:r w:rsidR="00AE2EF6">
              <w:rPr>
                <w:rFonts w:cs="Times New Roman"/>
                <w:lang w:val="id-ID"/>
              </w:rPr>
              <w:t>%</w:t>
            </w:r>
          </w:p>
        </w:tc>
      </w:tr>
      <w:tr w:rsidR="00AE2EF6" w:rsidRPr="00627599" w:rsidTr="00F91AEB">
        <w:tc>
          <w:tcPr>
            <w:tcW w:w="2122" w:type="dxa"/>
          </w:tcPr>
          <w:p w:rsidR="00AE2EF6" w:rsidRPr="00397F2C" w:rsidRDefault="00AE2EF6" w:rsidP="00E7545B">
            <w:pPr>
              <w:spacing w:after="0" w:line="276" w:lineRule="auto"/>
              <w:jc w:val="center"/>
              <w:rPr>
                <w:rFonts w:cs="Times New Roman"/>
              </w:rPr>
            </w:pPr>
            <w:r>
              <w:rPr>
                <w:rFonts w:cs="Times New Roman"/>
              </w:rPr>
              <w:t>Pernah</w:t>
            </w:r>
          </w:p>
        </w:tc>
        <w:tc>
          <w:tcPr>
            <w:tcW w:w="1162" w:type="dxa"/>
          </w:tcPr>
          <w:p w:rsidR="00AE2EF6" w:rsidRPr="00B63824" w:rsidRDefault="00AE2EF6" w:rsidP="00E7545B">
            <w:pPr>
              <w:spacing w:after="0" w:line="276" w:lineRule="auto"/>
              <w:jc w:val="center"/>
              <w:rPr>
                <w:rFonts w:cs="Times New Roman"/>
                <w:lang w:val="id-ID"/>
              </w:rPr>
            </w:pPr>
            <w:r>
              <w:rPr>
                <w:rFonts w:cs="Times New Roman"/>
                <w:lang w:val="id-ID"/>
              </w:rPr>
              <w:t>2</w:t>
            </w:r>
          </w:p>
        </w:tc>
        <w:tc>
          <w:tcPr>
            <w:tcW w:w="1642" w:type="dxa"/>
          </w:tcPr>
          <w:p w:rsidR="00AE2EF6" w:rsidRPr="00B63824" w:rsidRDefault="00AE2EF6" w:rsidP="00E7545B">
            <w:pPr>
              <w:spacing w:after="0" w:line="276" w:lineRule="auto"/>
              <w:jc w:val="center"/>
              <w:rPr>
                <w:rFonts w:cs="Times New Roman"/>
                <w:lang w:val="id-ID"/>
              </w:rPr>
            </w:pPr>
            <w:r>
              <w:rPr>
                <w:rFonts w:cs="Times New Roman"/>
                <w:lang w:val="id-ID"/>
              </w:rPr>
              <w:t>0</w:t>
            </w:r>
          </w:p>
        </w:tc>
        <w:tc>
          <w:tcPr>
            <w:tcW w:w="1642" w:type="dxa"/>
          </w:tcPr>
          <w:p w:rsidR="00AE2EF6" w:rsidRPr="00812675" w:rsidRDefault="00AE2EF6" w:rsidP="00E7545B">
            <w:pPr>
              <w:spacing w:after="0" w:line="276" w:lineRule="auto"/>
              <w:jc w:val="center"/>
              <w:rPr>
                <w:rFonts w:cs="Times New Roman"/>
                <w:lang w:val="id-ID"/>
              </w:rPr>
            </w:pPr>
            <w:r>
              <w:rPr>
                <w:rFonts w:cs="Times New Roman"/>
                <w:lang w:val="id-ID"/>
              </w:rPr>
              <w:t>0</w:t>
            </w:r>
          </w:p>
        </w:tc>
        <w:tc>
          <w:tcPr>
            <w:tcW w:w="1642" w:type="dxa"/>
          </w:tcPr>
          <w:p w:rsidR="00AE2EF6" w:rsidRPr="00B94FD2" w:rsidRDefault="00AE2EF6" w:rsidP="00E7545B">
            <w:pPr>
              <w:spacing w:after="0" w:line="276" w:lineRule="auto"/>
              <w:jc w:val="center"/>
              <w:rPr>
                <w:rFonts w:cs="Times New Roman"/>
                <w:lang w:val="id-ID"/>
              </w:rPr>
            </w:pPr>
            <w:r>
              <w:rPr>
                <w:rFonts w:cs="Times New Roman"/>
                <w:lang w:val="id-ID"/>
              </w:rPr>
              <w:t>0%</w:t>
            </w:r>
          </w:p>
        </w:tc>
      </w:tr>
      <w:tr w:rsidR="00AE2EF6" w:rsidRPr="00627599" w:rsidTr="00F91AEB">
        <w:tc>
          <w:tcPr>
            <w:tcW w:w="2122" w:type="dxa"/>
          </w:tcPr>
          <w:p w:rsidR="00AE2EF6" w:rsidRPr="00397F2C" w:rsidRDefault="00AE2EF6" w:rsidP="00E7545B">
            <w:pPr>
              <w:spacing w:after="0" w:line="276" w:lineRule="auto"/>
              <w:jc w:val="center"/>
              <w:rPr>
                <w:rFonts w:cs="Times New Roman"/>
              </w:rPr>
            </w:pPr>
            <w:r>
              <w:rPr>
                <w:rFonts w:cs="Times New Roman"/>
              </w:rPr>
              <w:t>Tidak Pernah</w:t>
            </w:r>
          </w:p>
        </w:tc>
        <w:tc>
          <w:tcPr>
            <w:tcW w:w="1162" w:type="dxa"/>
          </w:tcPr>
          <w:p w:rsidR="00AE2EF6" w:rsidRPr="00B63824" w:rsidRDefault="00AE2EF6" w:rsidP="00E7545B">
            <w:pPr>
              <w:spacing w:after="0" w:line="276" w:lineRule="auto"/>
              <w:jc w:val="center"/>
              <w:rPr>
                <w:rFonts w:cs="Times New Roman"/>
                <w:lang w:val="id-ID"/>
              </w:rPr>
            </w:pPr>
            <w:r>
              <w:rPr>
                <w:rFonts w:cs="Times New Roman"/>
                <w:lang w:val="id-ID"/>
              </w:rPr>
              <w:t>1</w:t>
            </w:r>
          </w:p>
        </w:tc>
        <w:tc>
          <w:tcPr>
            <w:tcW w:w="1642" w:type="dxa"/>
          </w:tcPr>
          <w:p w:rsidR="00AE2EF6" w:rsidRPr="00B63824" w:rsidRDefault="00AE2EF6" w:rsidP="00E7545B">
            <w:pPr>
              <w:spacing w:after="0" w:line="276" w:lineRule="auto"/>
              <w:jc w:val="center"/>
              <w:rPr>
                <w:rFonts w:cs="Times New Roman"/>
                <w:lang w:val="id-ID"/>
              </w:rPr>
            </w:pPr>
            <w:r>
              <w:rPr>
                <w:rFonts w:cs="Times New Roman"/>
                <w:lang w:val="id-ID"/>
              </w:rPr>
              <w:t>0</w:t>
            </w:r>
          </w:p>
        </w:tc>
        <w:tc>
          <w:tcPr>
            <w:tcW w:w="1642" w:type="dxa"/>
          </w:tcPr>
          <w:p w:rsidR="00AE2EF6" w:rsidRPr="00812675" w:rsidRDefault="00AE2EF6" w:rsidP="00E7545B">
            <w:pPr>
              <w:spacing w:after="0" w:line="276" w:lineRule="auto"/>
              <w:jc w:val="center"/>
              <w:rPr>
                <w:rFonts w:cs="Times New Roman"/>
                <w:lang w:val="id-ID"/>
              </w:rPr>
            </w:pPr>
            <w:r>
              <w:rPr>
                <w:rFonts w:cs="Times New Roman"/>
                <w:lang w:val="id-ID"/>
              </w:rPr>
              <w:t>0</w:t>
            </w:r>
          </w:p>
        </w:tc>
        <w:tc>
          <w:tcPr>
            <w:tcW w:w="1642" w:type="dxa"/>
          </w:tcPr>
          <w:p w:rsidR="00AE2EF6" w:rsidRPr="00B04232" w:rsidRDefault="00AE2EF6" w:rsidP="00E7545B">
            <w:pPr>
              <w:spacing w:after="0" w:line="276" w:lineRule="auto"/>
              <w:jc w:val="center"/>
              <w:rPr>
                <w:rFonts w:cs="Times New Roman"/>
                <w:lang w:val="id-ID"/>
              </w:rPr>
            </w:pPr>
            <w:r>
              <w:rPr>
                <w:rFonts w:cs="Times New Roman"/>
                <w:lang w:val="id-ID"/>
              </w:rPr>
              <w:t>0%</w:t>
            </w:r>
          </w:p>
        </w:tc>
      </w:tr>
      <w:tr w:rsidR="00AE2EF6" w:rsidRPr="00627599" w:rsidTr="00F91AEB">
        <w:tc>
          <w:tcPr>
            <w:tcW w:w="2122" w:type="dxa"/>
          </w:tcPr>
          <w:p w:rsidR="00AE2EF6" w:rsidRPr="00627599" w:rsidRDefault="00AE2EF6" w:rsidP="00E7545B">
            <w:pPr>
              <w:spacing w:after="0" w:line="276" w:lineRule="auto"/>
              <w:jc w:val="center"/>
              <w:rPr>
                <w:rFonts w:cs="Times New Roman"/>
                <w:lang w:val="id-ID"/>
              </w:rPr>
            </w:pPr>
            <w:r w:rsidRPr="00627599">
              <w:rPr>
                <w:rFonts w:cs="Times New Roman"/>
                <w:lang w:val="id-ID"/>
              </w:rPr>
              <w:t>Jumlah</w:t>
            </w:r>
          </w:p>
        </w:tc>
        <w:tc>
          <w:tcPr>
            <w:tcW w:w="1162" w:type="dxa"/>
          </w:tcPr>
          <w:p w:rsidR="00AE2EF6" w:rsidRPr="00627599" w:rsidRDefault="00AE2EF6" w:rsidP="00E7545B">
            <w:pPr>
              <w:spacing w:after="0" w:line="276" w:lineRule="auto"/>
              <w:rPr>
                <w:rFonts w:cs="Times New Roman"/>
              </w:rPr>
            </w:pPr>
          </w:p>
        </w:tc>
        <w:tc>
          <w:tcPr>
            <w:tcW w:w="1642" w:type="dxa"/>
          </w:tcPr>
          <w:p w:rsidR="00AE2EF6" w:rsidRPr="00B63824" w:rsidRDefault="00AE2EF6" w:rsidP="00E7545B">
            <w:pPr>
              <w:spacing w:after="0" w:line="276" w:lineRule="auto"/>
              <w:jc w:val="center"/>
              <w:rPr>
                <w:rFonts w:cs="Times New Roman"/>
                <w:lang w:val="id-ID"/>
              </w:rPr>
            </w:pPr>
            <w:r>
              <w:rPr>
                <w:rFonts w:cs="Times New Roman"/>
                <w:lang w:val="id-ID"/>
              </w:rPr>
              <w:t>65</w:t>
            </w:r>
          </w:p>
        </w:tc>
        <w:tc>
          <w:tcPr>
            <w:tcW w:w="1642" w:type="dxa"/>
          </w:tcPr>
          <w:p w:rsidR="00AE2EF6" w:rsidRPr="004A110C" w:rsidRDefault="00C2753F" w:rsidP="00E7545B">
            <w:pPr>
              <w:spacing w:after="0" w:line="276" w:lineRule="auto"/>
              <w:jc w:val="center"/>
              <w:rPr>
                <w:rFonts w:cs="Times New Roman"/>
              </w:rPr>
            </w:pPr>
            <w:r>
              <w:rPr>
                <w:rFonts w:cs="Times New Roman"/>
                <w:lang w:val="id-ID"/>
              </w:rPr>
              <w:t>265</w:t>
            </w:r>
          </w:p>
        </w:tc>
        <w:tc>
          <w:tcPr>
            <w:tcW w:w="1642" w:type="dxa"/>
          </w:tcPr>
          <w:p w:rsidR="00AE2EF6" w:rsidRPr="00B04232" w:rsidRDefault="00AE2EF6" w:rsidP="00E7545B">
            <w:pPr>
              <w:spacing w:after="0" w:line="276" w:lineRule="auto"/>
              <w:jc w:val="center"/>
              <w:rPr>
                <w:rFonts w:cs="Times New Roman"/>
                <w:lang w:val="id-ID"/>
              </w:rPr>
            </w:pPr>
            <w:r>
              <w:rPr>
                <w:rFonts w:cs="Times New Roman"/>
                <w:lang w:val="id-ID"/>
              </w:rPr>
              <w:t>100%</w:t>
            </w:r>
          </w:p>
        </w:tc>
      </w:tr>
    </w:tbl>
    <w:p w:rsidR="00F91AEB" w:rsidRPr="00E7545B" w:rsidRDefault="00AE2EF6" w:rsidP="009700B2">
      <w:pPr>
        <w:spacing w:after="120" w:line="276" w:lineRule="auto"/>
        <w:rPr>
          <w:rFonts w:cs="Times New Roman"/>
        </w:rPr>
      </w:pPr>
      <w:r w:rsidRPr="00627599">
        <w:rPr>
          <w:rFonts w:cs="Times New Roman"/>
        </w:rPr>
        <w:t>Sumber : Data Primer yang diolah (Tahun 2022)</w:t>
      </w:r>
    </w:p>
    <w:p w:rsidR="00AE2EF6" w:rsidRDefault="00AE2EF6" w:rsidP="009700B2">
      <w:pPr>
        <w:spacing w:after="120" w:line="276" w:lineRule="auto"/>
        <w:rPr>
          <w:rFonts w:cs="Times New Roman"/>
          <w:sz w:val="24"/>
          <w:szCs w:val="24"/>
        </w:rPr>
      </w:pPr>
      <w:r>
        <w:rPr>
          <w:rFonts w:cs="Times New Roman"/>
          <w:sz w:val="24"/>
          <w:szCs w:val="24"/>
        </w:rPr>
        <w:t>Total dalam pengumpulan data angket :</w:t>
      </w:r>
    </w:p>
    <w:p w:rsidR="00AE2EF6" w:rsidRPr="00C80A56" w:rsidRDefault="00AE2EF6"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lastRenderedPageBreak/>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AE2EF6" w:rsidRPr="00901F3E" w:rsidRDefault="00AE2EF6"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265</m:t>
              </m:r>
            </m:num>
            <m:den>
              <m:r>
                <m:rPr>
                  <m:sty m:val="p"/>
                </m:rPr>
                <w:rPr>
                  <w:rFonts w:ascii="Cambria Math" w:hAnsi="Cambria Math"/>
                  <w:sz w:val="24"/>
                  <w:szCs w:val="24"/>
                </w:rPr>
                <m:t xml:space="preserve"> 325</m:t>
              </m:r>
            </m:den>
          </m:f>
          <m:r>
            <w:rPr>
              <w:rFonts w:ascii="Cambria Math" w:hAnsi="Cambria Math"/>
              <w:sz w:val="24"/>
              <w:szCs w:val="24"/>
            </w:rPr>
            <m:t xml:space="preserve"> x 100=81,5%</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901F3E" w:rsidRPr="00564DF5" w:rsidTr="00901F3E">
        <w:trPr>
          <w:trHeight w:val="307"/>
        </w:trPr>
        <w:tc>
          <w:tcPr>
            <w:tcW w:w="1455" w:type="dxa"/>
            <w:tcBorders>
              <w:top w:val="nil"/>
            </w:tcBorders>
          </w:tcPr>
          <w:p w:rsidR="00901F3E" w:rsidRPr="00564DF5" w:rsidRDefault="00901F3E" w:rsidP="009700B2">
            <w:pPr>
              <w:pStyle w:val="TableParagraph"/>
              <w:spacing w:before="17" w:line="276" w:lineRule="auto"/>
              <w:ind w:right="203"/>
              <w:rPr>
                <w:sz w:val="24"/>
                <w:szCs w:val="24"/>
              </w:rPr>
            </w:pPr>
            <w:r>
              <w:rPr>
                <w:sz w:val="24"/>
                <w:szCs w:val="24"/>
              </w:rPr>
              <w:t>TP</w:t>
            </w:r>
          </w:p>
        </w:tc>
        <w:tc>
          <w:tcPr>
            <w:tcW w:w="1455" w:type="dxa"/>
            <w:tcBorders>
              <w:top w:val="nil"/>
            </w:tcBorders>
          </w:tcPr>
          <w:p w:rsidR="00901F3E" w:rsidRPr="00564DF5" w:rsidRDefault="00901F3E" w:rsidP="009700B2">
            <w:pPr>
              <w:pStyle w:val="TableParagraph"/>
              <w:spacing w:before="115" w:line="276" w:lineRule="auto"/>
              <w:ind w:left="367"/>
              <w:jc w:val="left"/>
              <w:rPr>
                <w:sz w:val="24"/>
                <w:szCs w:val="24"/>
              </w:rPr>
            </w:pPr>
            <w:r>
              <w:rPr>
                <w:sz w:val="24"/>
                <w:szCs w:val="24"/>
              </w:rPr>
              <w:t xml:space="preserve">      P</w:t>
            </w:r>
          </w:p>
        </w:tc>
        <w:tc>
          <w:tcPr>
            <w:tcW w:w="1370" w:type="dxa"/>
            <w:tcBorders>
              <w:top w:val="nil"/>
            </w:tcBorders>
          </w:tcPr>
          <w:p w:rsidR="00901F3E" w:rsidRPr="00564DF5" w:rsidRDefault="00901F3E" w:rsidP="009700B2">
            <w:pPr>
              <w:pStyle w:val="TableParagraph"/>
              <w:spacing w:before="115" w:line="276" w:lineRule="auto"/>
              <w:ind w:right="575"/>
              <w:rPr>
                <w:sz w:val="24"/>
                <w:szCs w:val="24"/>
              </w:rPr>
            </w:pPr>
            <w:r>
              <w:rPr>
                <w:sz w:val="24"/>
                <w:szCs w:val="24"/>
              </w:rPr>
              <w:t xml:space="preserve">       J</w:t>
            </w:r>
          </w:p>
        </w:tc>
        <w:tc>
          <w:tcPr>
            <w:tcW w:w="1370" w:type="dxa"/>
            <w:tcBorders>
              <w:top w:val="nil"/>
            </w:tcBorders>
          </w:tcPr>
          <w:p w:rsidR="00901F3E" w:rsidRPr="00564DF5" w:rsidRDefault="00901F3E" w:rsidP="009700B2">
            <w:pPr>
              <w:pStyle w:val="TableParagraph"/>
              <w:spacing w:before="115" w:line="276" w:lineRule="auto"/>
              <w:ind w:right="594"/>
              <w:rPr>
                <w:sz w:val="24"/>
                <w:szCs w:val="24"/>
              </w:rPr>
            </w:pPr>
            <w:r>
              <w:rPr>
                <w:sz w:val="24"/>
                <w:szCs w:val="24"/>
              </w:rPr>
              <w:t xml:space="preserve">         Sr</w:t>
            </w:r>
          </w:p>
        </w:tc>
        <w:tc>
          <w:tcPr>
            <w:tcW w:w="1370" w:type="dxa"/>
            <w:tcBorders>
              <w:top w:val="nil"/>
            </w:tcBorders>
          </w:tcPr>
          <w:p w:rsidR="00901F3E" w:rsidRPr="00564DF5" w:rsidRDefault="00901F3E" w:rsidP="009700B2">
            <w:pPr>
              <w:pStyle w:val="TableParagraph"/>
              <w:spacing w:before="115" w:line="276" w:lineRule="auto"/>
              <w:ind w:left="205"/>
              <w:jc w:val="left"/>
              <w:rPr>
                <w:sz w:val="24"/>
                <w:szCs w:val="24"/>
              </w:rPr>
            </w:pPr>
            <w:r>
              <w:rPr>
                <w:sz w:val="24"/>
                <w:szCs w:val="24"/>
              </w:rPr>
              <w:t xml:space="preserve">      Se</w:t>
            </w:r>
          </w:p>
        </w:tc>
      </w:tr>
      <w:tr w:rsidR="00901F3E" w:rsidRPr="00564DF5" w:rsidTr="00901F3E">
        <w:trPr>
          <w:trHeight w:val="766"/>
        </w:trPr>
        <w:tc>
          <w:tcPr>
            <w:tcW w:w="1455" w:type="dxa"/>
            <w:tcBorders>
              <w:bottom w:val="nil"/>
            </w:tcBorders>
          </w:tcPr>
          <w:p w:rsidR="00901F3E" w:rsidRPr="00564DF5" w:rsidRDefault="00901F3E" w:rsidP="009700B2">
            <w:pPr>
              <w:pStyle w:val="TableParagraph"/>
              <w:spacing w:line="276" w:lineRule="auto"/>
              <w:jc w:val="both"/>
              <w:rPr>
                <w:sz w:val="24"/>
                <w:szCs w:val="24"/>
              </w:rPr>
            </w:pPr>
          </w:p>
        </w:tc>
        <w:tc>
          <w:tcPr>
            <w:tcW w:w="1455" w:type="dxa"/>
            <w:tcBorders>
              <w:bottom w:val="nil"/>
            </w:tcBorders>
          </w:tcPr>
          <w:p w:rsidR="00901F3E" w:rsidRPr="00564DF5" w:rsidRDefault="00901F3E" w:rsidP="009700B2">
            <w:pPr>
              <w:pStyle w:val="TableParagraph"/>
              <w:spacing w:line="276" w:lineRule="auto"/>
              <w:jc w:val="both"/>
              <w:rPr>
                <w:sz w:val="24"/>
                <w:szCs w:val="24"/>
              </w:rPr>
            </w:pPr>
          </w:p>
        </w:tc>
        <w:tc>
          <w:tcPr>
            <w:tcW w:w="1370" w:type="dxa"/>
            <w:tcBorders>
              <w:bottom w:val="nil"/>
            </w:tcBorders>
          </w:tcPr>
          <w:p w:rsidR="00901F3E" w:rsidRPr="00564DF5" w:rsidRDefault="00901F3E" w:rsidP="009700B2">
            <w:pPr>
              <w:pStyle w:val="TableParagraph"/>
              <w:spacing w:line="276" w:lineRule="auto"/>
              <w:jc w:val="both"/>
              <w:rPr>
                <w:sz w:val="24"/>
                <w:szCs w:val="24"/>
              </w:rPr>
            </w:pPr>
          </w:p>
        </w:tc>
        <w:tc>
          <w:tcPr>
            <w:tcW w:w="1370" w:type="dxa"/>
            <w:tcBorders>
              <w:bottom w:val="nil"/>
            </w:tcBorders>
          </w:tcPr>
          <w:p w:rsidR="00901F3E" w:rsidRPr="00564DF5" w:rsidRDefault="00901F3E" w:rsidP="009700B2">
            <w:pPr>
              <w:pStyle w:val="TableParagraph"/>
              <w:spacing w:line="276" w:lineRule="auto"/>
              <w:jc w:val="both"/>
              <w:rPr>
                <w:sz w:val="24"/>
                <w:szCs w:val="24"/>
              </w:rPr>
            </w:pPr>
          </w:p>
          <w:p w:rsidR="00901F3E" w:rsidRPr="00564DF5" w:rsidRDefault="00901F3E" w:rsidP="009700B2">
            <w:pPr>
              <w:spacing w:line="276" w:lineRule="auto"/>
              <w:ind w:left="532" w:hanging="567"/>
              <w:jc w:val="right"/>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p>
        </w:tc>
        <w:tc>
          <w:tcPr>
            <w:tcW w:w="1370" w:type="dxa"/>
            <w:tcBorders>
              <w:bottom w:val="nil"/>
            </w:tcBorders>
          </w:tcPr>
          <w:p w:rsidR="00901F3E" w:rsidRPr="00564DF5" w:rsidRDefault="00901F3E"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57568" behindDoc="0" locked="0" layoutInCell="1" allowOverlap="1" wp14:anchorId="749203E5" wp14:editId="20AC537E">
                      <wp:simplePos x="0" y="0"/>
                      <wp:positionH relativeFrom="column">
                        <wp:posOffset>100330</wp:posOffset>
                      </wp:positionH>
                      <wp:positionV relativeFrom="paragraph">
                        <wp:posOffset>-20320</wp:posOffset>
                      </wp:positionV>
                      <wp:extent cx="0" cy="225425"/>
                      <wp:effectExtent l="57150" t="19050" r="76200" b="79375"/>
                      <wp:wrapNone/>
                      <wp:docPr id="322" name="Straight Connector 322"/>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1759E486" id="Straight Connector 322"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pt,-1.6pt" to="7.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" strokecolor="windowText" strokeweight="2pt">
                      <v:shadow on="t" color="black" opacity="24903f" origin=",.5" offset="0,.55556mm"/>
                    </v:line>
                  </w:pict>
                </mc:Fallback>
              </mc:AlternateContent>
            </w:r>
          </w:p>
          <w:p w:rsidR="00901F3E" w:rsidRPr="00564DF5" w:rsidRDefault="00901F3E" w:rsidP="009700B2">
            <w:pPr>
              <w:spacing w:line="276" w:lineRule="auto"/>
              <w:rPr>
                <w:rFonts w:cs="Times New Roman"/>
                <w:sz w:val="24"/>
                <w:szCs w:val="24"/>
                <w:lang w:val="id"/>
              </w:rPr>
            </w:pPr>
            <w:r>
              <w:rPr>
                <w:rFonts w:cs="Times New Roman"/>
                <w:sz w:val="24"/>
                <w:szCs w:val="24"/>
                <w:lang w:val="id"/>
              </w:rPr>
              <w:t xml:space="preserve"> 81,5%</w:t>
            </w:r>
          </w:p>
        </w:tc>
      </w:tr>
    </w:tbl>
    <w:p w:rsidR="00901F3E" w:rsidRPr="00901F3E" w:rsidRDefault="00901F3E"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18264A" w:rsidRPr="006F1A5F" w:rsidRDefault="00AE2EF6" w:rsidP="009700B2">
      <w:pPr>
        <w:spacing w:line="276" w:lineRule="auto"/>
        <w:ind w:firstLine="720"/>
        <w:jc w:val="both"/>
        <w:rPr>
          <w:rFonts w:cs="Times New Roman"/>
          <w:sz w:val="20"/>
          <w:szCs w:val="20"/>
        </w:rPr>
      </w:pPr>
      <w:r w:rsidRPr="00072704">
        <w:rPr>
          <w:rFonts w:cs="Times New Roman"/>
          <w:sz w:val="24"/>
          <w:szCs w:val="24"/>
        </w:rPr>
        <w:t>Berdasarkan tabel 4.</w:t>
      </w:r>
      <w:r w:rsidR="00DF1C69">
        <w:rPr>
          <w:rFonts w:cs="Times New Roman"/>
          <w:sz w:val="24"/>
          <w:szCs w:val="24"/>
        </w:rPr>
        <w:t>40</w:t>
      </w:r>
      <w:r>
        <w:rPr>
          <w:rFonts w:cs="Times New Roman"/>
          <w:sz w:val="24"/>
          <w:szCs w:val="24"/>
        </w:rPr>
        <w:t xml:space="preserve"> </w:t>
      </w:r>
      <w:r w:rsidRPr="00072704">
        <w:rPr>
          <w:rFonts w:cs="Times New Roman"/>
          <w:sz w:val="24"/>
          <w:szCs w:val="24"/>
        </w:rPr>
        <w:t>diatas dapat dijelask</w:t>
      </w:r>
      <w:r>
        <w:rPr>
          <w:rFonts w:cs="Times New Roman"/>
          <w:sz w:val="24"/>
          <w:szCs w:val="24"/>
        </w:rPr>
        <w:t xml:space="preserve">an bahwa jumlah responden dalam </w:t>
      </w:r>
      <w:r w:rsidRPr="00072704">
        <w:rPr>
          <w:rFonts w:cs="Times New Roman"/>
          <w:sz w:val="24"/>
          <w:szCs w:val="24"/>
        </w:rPr>
        <w:t xml:space="preserve">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selalu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18264A" w:rsidRPr="00AE2EF6">
        <w:rPr>
          <w:rFonts w:cs="Times New Roman"/>
          <w:sz w:val="24"/>
          <w:szCs w:val="24"/>
        </w:rPr>
        <w:t>Pegawai mengikuti arahan yang ditetapkan oleh instansi</w:t>
      </w:r>
      <w:r w:rsidRPr="004A110C">
        <w:rPr>
          <w:rFonts w:cs="Times New Roman"/>
          <w:sz w:val="24"/>
          <w:szCs w:val="24"/>
        </w:rPr>
        <w:t>”</w:t>
      </w:r>
      <w:r w:rsidRPr="00072704">
        <w:rPr>
          <w:rFonts w:cs="Times New Roman"/>
          <w:sz w:val="24"/>
          <w:szCs w:val="24"/>
        </w:rPr>
        <w:t xml:space="preserve"> yaitu sebanyak </w:t>
      </w:r>
      <w:r>
        <w:rPr>
          <w:rFonts w:cs="Times New Roman"/>
          <w:sz w:val="24"/>
          <w:szCs w:val="24"/>
        </w:rPr>
        <w:t xml:space="preserve">10 </w:t>
      </w:r>
      <w:r w:rsidRPr="00072704">
        <w:rPr>
          <w:rFonts w:cs="Times New Roman"/>
          <w:sz w:val="24"/>
          <w:szCs w:val="24"/>
        </w:rPr>
        <w:t>responden (</w:t>
      </w:r>
      <w:r>
        <w:rPr>
          <w:rFonts w:cs="Times New Roman"/>
          <w:sz w:val="24"/>
          <w:szCs w:val="24"/>
        </w:rPr>
        <w:t>15,4%), sering</w:t>
      </w:r>
      <w:r w:rsidRPr="003635BB">
        <w:rPr>
          <w:rFonts w:cs="Times New Roman"/>
          <w:sz w:val="24"/>
          <w:szCs w:val="24"/>
        </w:rPr>
        <w:t xml:space="preserve"> sebanyak </w:t>
      </w:r>
      <w:r>
        <w:rPr>
          <w:rFonts w:cs="Times New Roman"/>
          <w:sz w:val="24"/>
          <w:szCs w:val="24"/>
        </w:rPr>
        <w:t>52 responden (80%) jarang sebanyak 3 responden (4,6%).</w:t>
      </w:r>
      <w:r w:rsidRPr="00072704">
        <w:rPr>
          <w:rFonts w:cs="Times New Roman"/>
          <w:sz w:val="24"/>
          <w:szCs w:val="24"/>
        </w:rPr>
        <w:t xml:space="preserve"> Total skor yang diperoleh sebesar </w:t>
      </w:r>
      <w:r w:rsidR="00C2753F">
        <w:rPr>
          <w:rFonts w:cs="Times New Roman"/>
          <w:sz w:val="24"/>
          <w:szCs w:val="24"/>
        </w:rPr>
        <w:t>81,5</w:t>
      </w:r>
      <w:r w:rsidRPr="00072704">
        <w:rPr>
          <w:rFonts w:cs="Times New Roman"/>
          <w:sz w:val="24"/>
          <w:szCs w:val="24"/>
        </w:rPr>
        <w:t xml:space="preserve">% </w:t>
      </w:r>
      <w:r w:rsidRPr="00A96AB6">
        <w:rPr>
          <w:rFonts w:cs="Times New Roman"/>
          <w:sz w:val="24"/>
          <w:szCs w:val="24"/>
        </w:rPr>
        <w:t>yang berada pada tingkat kategori selalu.</w:t>
      </w:r>
    </w:p>
    <w:p w:rsidR="00AE2EF6" w:rsidRDefault="0018264A" w:rsidP="004C4223">
      <w:pPr>
        <w:spacing w:after="0" w:line="276" w:lineRule="auto"/>
        <w:jc w:val="both"/>
        <w:rPr>
          <w:rFonts w:cs="Times New Roman"/>
          <w:b/>
          <w:sz w:val="24"/>
          <w:szCs w:val="24"/>
        </w:rPr>
      </w:pPr>
      <w:r w:rsidRPr="0018264A">
        <w:rPr>
          <w:rFonts w:cs="Times New Roman"/>
          <w:b/>
          <w:sz w:val="24"/>
          <w:szCs w:val="24"/>
        </w:rPr>
        <w:t>2. Kuantitas</w:t>
      </w:r>
    </w:p>
    <w:p w:rsidR="0018264A" w:rsidRDefault="0018264A" w:rsidP="004C4223">
      <w:pPr>
        <w:spacing w:after="0" w:line="276" w:lineRule="auto"/>
        <w:ind w:left="279" w:hanging="279"/>
        <w:rPr>
          <w:rFonts w:cs="Times New Roman"/>
          <w:sz w:val="24"/>
          <w:szCs w:val="24"/>
        </w:rPr>
      </w:pPr>
      <w:r>
        <w:rPr>
          <w:rFonts w:cs="Times New Roman"/>
          <w:sz w:val="24"/>
          <w:szCs w:val="24"/>
        </w:rPr>
        <w:t xml:space="preserve">a. </w:t>
      </w:r>
      <w:r w:rsidRPr="0018264A">
        <w:rPr>
          <w:rFonts w:cs="Times New Roman"/>
          <w:sz w:val="24"/>
          <w:szCs w:val="24"/>
        </w:rPr>
        <w:t>Pegawai dituntut mengurangi kesalahan pada saat bekerja</w:t>
      </w:r>
    </w:p>
    <w:p w:rsidR="0018264A" w:rsidRPr="00072704" w:rsidRDefault="00DF1C69" w:rsidP="004C4223">
      <w:pPr>
        <w:pStyle w:val="Heading5"/>
        <w:jc w:val="center"/>
      </w:pPr>
      <w:r>
        <w:t>Tabel 4.41</w:t>
      </w:r>
      <w:r w:rsidR="0018264A">
        <w:t xml:space="preserve"> </w:t>
      </w:r>
      <w:r w:rsidR="0018264A" w:rsidRPr="00072704">
        <w:t>Tanggapan Responden Mengenai</w:t>
      </w:r>
    </w:p>
    <w:p w:rsidR="0018264A" w:rsidRPr="00AE2EF6" w:rsidRDefault="0018264A" w:rsidP="004C4223">
      <w:pPr>
        <w:spacing w:after="0" w:line="276" w:lineRule="auto"/>
        <w:ind w:left="279" w:hanging="279"/>
        <w:jc w:val="center"/>
        <w:rPr>
          <w:rFonts w:cs="Times New Roman"/>
          <w:sz w:val="20"/>
          <w:szCs w:val="20"/>
        </w:rPr>
      </w:pPr>
      <w:r w:rsidRPr="00A80608">
        <w:rPr>
          <w:rFonts w:cs="Times New Roman"/>
          <w:sz w:val="24"/>
          <w:szCs w:val="24"/>
        </w:rPr>
        <w:t>“</w:t>
      </w:r>
      <w:r w:rsidRPr="0018264A">
        <w:rPr>
          <w:rFonts w:cs="Times New Roman"/>
          <w:sz w:val="24"/>
          <w:szCs w:val="24"/>
        </w:rPr>
        <w:t>Pegawai dituntut mengurangi kesalahan pada saat bekerja</w:t>
      </w:r>
      <w:r w:rsidRPr="00A15968">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18264A" w:rsidRPr="00627599" w:rsidTr="00F91AEB">
        <w:tc>
          <w:tcPr>
            <w:tcW w:w="2122" w:type="dxa"/>
          </w:tcPr>
          <w:p w:rsidR="0018264A" w:rsidRPr="00627599" w:rsidRDefault="0018264A" w:rsidP="004C4223">
            <w:pPr>
              <w:spacing w:after="0" w:line="276" w:lineRule="auto"/>
              <w:jc w:val="center"/>
              <w:rPr>
                <w:rFonts w:cs="Times New Roman"/>
                <w:lang w:val="id-ID"/>
              </w:rPr>
            </w:pPr>
            <w:r w:rsidRPr="00627599">
              <w:rPr>
                <w:rFonts w:cs="Times New Roman"/>
                <w:lang w:val="id-ID"/>
              </w:rPr>
              <w:t>Keterangan</w:t>
            </w:r>
          </w:p>
        </w:tc>
        <w:tc>
          <w:tcPr>
            <w:tcW w:w="1162" w:type="dxa"/>
          </w:tcPr>
          <w:p w:rsidR="0018264A" w:rsidRPr="00627599" w:rsidRDefault="0018264A" w:rsidP="004C4223">
            <w:pPr>
              <w:spacing w:after="0" w:line="276" w:lineRule="auto"/>
              <w:jc w:val="center"/>
              <w:rPr>
                <w:rFonts w:cs="Times New Roman"/>
                <w:lang w:val="id-ID"/>
              </w:rPr>
            </w:pPr>
            <w:r w:rsidRPr="00627599">
              <w:rPr>
                <w:rFonts w:cs="Times New Roman"/>
                <w:lang w:val="id-ID"/>
              </w:rPr>
              <w:t>Skor</w:t>
            </w:r>
          </w:p>
        </w:tc>
        <w:tc>
          <w:tcPr>
            <w:tcW w:w="1642" w:type="dxa"/>
          </w:tcPr>
          <w:p w:rsidR="0018264A" w:rsidRPr="00627599" w:rsidRDefault="0018264A" w:rsidP="004C4223">
            <w:pPr>
              <w:spacing w:after="0" w:line="276" w:lineRule="auto"/>
              <w:jc w:val="center"/>
              <w:rPr>
                <w:rFonts w:cs="Times New Roman"/>
                <w:lang w:val="id-ID"/>
              </w:rPr>
            </w:pPr>
            <w:r w:rsidRPr="00627599">
              <w:rPr>
                <w:rFonts w:cs="Times New Roman"/>
                <w:lang w:val="id-ID"/>
              </w:rPr>
              <w:t>Jumlah Responden</w:t>
            </w:r>
          </w:p>
        </w:tc>
        <w:tc>
          <w:tcPr>
            <w:tcW w:w="1642" w:type="dxa"/>
          </w:tcPr>
          <w:p w:rsidR="0018264A" w:rsidRPr="00627599" w:rsidRDefault="0018264A" w:rsidP="004C4223">
            <w:pPr>
              <w:spacing w:after="0" w:line="276" w:lineRule="auto"/>
              <w:jc w:val="center"/>
              <w:rPr>
                <w:rFonts w:cs="Times New Roman"/>
                <w:lang w:val="id-ID"/>
              </w:rPr>
            </w:pPr>
            <w:r w:rsidRPr="00627599">
              <w:rPr>
                <w:rFonts w:cs="Times New Roman"/>
                <w:lang w:val="id-ID"/>
              </w:rPr>
              <w:t>Skor Total</w:t>
            </w:r>
          </w:p>
        </w:tc>
        <w:tc>
          <w:tcPr>
            <w:tcW w:w="1642" w:type="dxa"/>
          </w:tcPr>
          <w:p w:rsidR="0018264A" w:rsidRPr="00627599" w:rsidRDefault="0018264A" w:rsidP="004C4223">
            <w:pPr>
              <w:spacing w:after="0" w:line="276" w:lineRule="auto"/>
              <w:jc w:val="center"/>
              <w:rPr>
                <w:rFonts w:cs="Times New Roman"/>
                <w:lang w:val="id-ID"/>
              </w:rPr>
            </w:pPr>
            <w:r w:rsidRPr="00627599">
              <w:rPr>
                <w:rFonts w:cs="Times New Roman"/>
                <w:lang w:val="id-ID"/>
              </w:rPr>
              <w:t>Persentase (%)</w:t>
            </w:r>
          </w:p>
        </w:tc>
      </w:tr>
      <w:tr w:rsidR="0018264A" w:rsidRPr="00627599" w:rsidTr="00F91AEB">
        <w:tc>
          <w:tcPr>
            <w:tcW w:w="2122" w:type="dxa"/>
          </w:tcPr>
          <w:p w:rsidR="0018264A" w:rsidRPr="00CB1296" w:rsidRDefault="0018264A" w:rsidP="00E7545B">
            <w:pPr>
              <w:spacing w:after="0" w:line="276" w:lineRule="auto"/>
              <w:jc w:val="center"/>
              <w:rPr>
                <w:rFonts w:cs="Times New Roman"/>
              </w:rPr>
            </w:pPr>
            <w:r>
              <w:rPr>
                <w:rFonts w:cs="Times New Roman"/>
              </w:rPr>
              <w:t>Selalu</w:t>
            </w:r>
          </w:p>
        </w:tc>
        <w:tc>
          <w:tcPr>
            <w:tcW w:w="1162" w:type="dxa"/>
          </w:tcPr>
          <w:p w:rsidR="0018264A" w:rsidRPr="00B63824" w:rsidRDefault="0018264A" w:rsidP="00E7545B">
            <w:pPr>
              <w:spacing w:after="0" w:line="276" w:lineRule="auto"/>
              <w:jc w:val="center"/>
              <w:rPr>
                <w:rFonts w:cs="Times New Roman"/>
                <w:lang w:val="id-ID"/>
              </w:rPr>
            </w:pPr>
            <w:r>
              <w:rPr>
                <w:rFonts w:cs="Times New Roman"/>
                <w:lang w:val="id-ID"/>
              </w:rPr>
              <w:t>5</w:t>
            </w:r>
          </w:p>
        </w:tc>
        <w:tc>
          <w:tcPr>
            <w:tcW w:w="1642" w:type="dxa"/>
          </w:tcPr>
          <w:p w:rsidR="0018264A" w:rsidRPr="00B63824" w:rsidRDefault="0018264A" w:rsidP="00E7545B">
            <w:pPr>
              <w:spacing w:after="0" w:line="276" w:lineRule="auto"/>
              <w:jc w:val="center"/>
              <w:rPr>
                <w:rFonts w:cs="Times New Roman"/>
                <w:lang w:val="id-ID"/>
              </w:rPr>
            </w:pPr>
            <w:r>
              <w:rPr>
                <w:rFonts w:cs="Times New Roman"/>
                <w:lang w:val="id-ID"/>
              </w:rPr>
              <w:t>6</w:t>
            </w:r>
          </w:p>
        </w:tc>
        <w:tc>
          <w:tcPr>
            <w:tcW w:w="1642" w:type="dxa"/>
          </w:tcPr>
          <w:p w:rsidR="0018264A" w:rsidRPr="002129B1" w:rsidRDefault="00C2753F" w:rsidP="00E7545B">
            <w:pPr>
              <w:spacing w:after="0" w:line="276" w:lineRule="auto"/>
              <w:jc w:val="center"/>
              <w:rPr>
                <w:rFonts w:cs="Times New Roman"/>
              </w:rPr>
            </w:pPr>
            <w:r>
              <w:rPr>
                <w:rFonts w:cs="Times New Roman"/>
              </w:rPr>
              <w:t>3</w:t>
            </w:r>
            <w:r w:rsidR="0018264A">
              <w:rPr>
                <w:rFonts w:cs="Times New Roman"/>
              </w:rPr>
              <w:t>0</w:t>
            </w:r>
          </w:p>
        </w:tc>
        <w:tc>
          <w:tcPr>
            <w:tcW w:w="1642" w:type="dxa"/>
          </w:tcPr>
          <w:p w:rsidR="0018264A" w:rsidRPr="00B94FD2" w:rsidRDefault="0018264A" w:rsidP="00E7545B">
            <w:pPr>
              <w:spacing w:after="0" w:line="276" w:lineRule="auto"/>
              <w:jc w:val="center"/>
              <w:rPr>
                <w:rFonts w:cs="Times New Roman"/>
                <w:lang w:val="id-ID"/>
              </w:rPr>
            </w:pPr>
            <w:r>
              <w:rPr>
                <w:rFonts w:cs="Times New Roman"/>
              </w:rPr>
              <w:t>9,2</w:t>
            </w:r>
            <w:r>
              <w:rPr>
                <w:rFonts w:cs="Times New Roman"/>
                <w:lang w:val="id-ID"/>
              </w:rPr>
              <w:t>%</w:t>
            </w:r>
          </w:p>
        </w:tc>
      </w:tr>
      <w:tr w:rsidR="0018264A" w:rsidRPr="00627599" w:rsidTr="00F91AEB">
        <w:tc>
          <w:tcPr>
            <w:tcW w:w="2122" w:type="dxa"/>
          </w:tcPr>
          <w:p w:rsidR="0018264A" w:rsidRPr="00CB1296" w:rsidRDefault="0018264A" w:rsidP="00E7545B">
            <w:pPr>
              <w:spacing w:after="0" w:line="276" w:lineRule="auto"/>
              <w:jc w:val="center"/>
              <w:rPr>
                <w:rFonts w:cs="Times New Roman"/>
              </w:rPr>
            </w:pPr>
            <w:r>
              <w:rPr>
                <w:rFonts w:cs="Times New Roman"/>
              </w:rPr>
              <w:t>Sering</w:t>
            </w:r>
          </w:p>
        </w:tc>
        <w:tc>
          <w:tcPr>
            <w:tcW w:w="1162" w:type="dxa"/>
          </w:tcPr>
          <w:p w:rsidR="0018264A" w:rsidRPr="00B63824" w:rsidRDefault="0018264A" w:rsidP="00E7545B">
            <w:pPr>
              <w:spacing w:after="0" w:line="276" w:lineRule="auto"/>
              <w:jc w:val="center"/>
              <w:rPr>
                <w:rFonts w:cs="Times New Roman"/>
                <w:lang w:val="id-ID"/>
              </w:rPr>
            </w:pPr>
            <w:r>
              <w:rPr>
                <w:rFonts w:cs="Times New Roman"/>
                <w:lang w:val="id-ID"/>
              </w:rPr>
              <w:t>4</w:t>
            </w:r>
          </w:p>
        </w:tc>
        <w:tc>
          <w:tcPr>
            <w:tcW w:w="1642" w:type="dxa"/>
          </w:tcPr>
          <w:p w:rsidR="0018264A" w:rsidRPr="00B63824" w:rsidRDefault="00C2753F" w:rsidP="00E7545B">
            <w:pPr>
              <w:spacing w:after="0" w:line="276" w:lineRule="auto"/>
              <w:jc w:val="center"/>
              <w:rPr>
                <w:rFonts w:cs="Times New Roman"/>
                <w:lang w:val="id-ID"/>
              </w:rPr>
            </w:pPr>
            <w:r>
              <w:rPr>
                <w:rFonts w:cs="Times New Roman"/>
                <w:lang w:val="id-ID"/>
              </w:rPr>
              <w:t>57</w:t>
            </w:r>
          </w:p>
        </w:tc>
        <w:tc>
          <w:tcPr>
            <w:tcW w:w="1642" w:type="dxa"/>
          </w:tcPr>
          <w:p w:rsidR="0018264A" w:rsidRPr="00953331" w:rsidRDefault="00C2753F" w:rsidP="00E7545B">
            <w:pPr>
              <w:spacing w:after="0" w:line="276" w:lineRule="auto"/>
              <w:jc w:val="center"/>
              <w:rPr>
                <w:rFonts w:cs="Times New Roman"/>
              </w:rPr>
            </w:pPr>
            <w:r>
              <w:rPr>
                <w:rFonts w:cs="Times New Roman"/>
              </w:rPr>
              <w:t>22</w:t>
            </w:r>
            <w:r w:rsidR="0018264A">
              <w:rPr>
                <w:rFonts w:cs="Times New Roman"/>
              </w:rPr>
              <w:t>8</w:t>
            </w:r>
          </w:p>
        </w:tc>
        <w:tc>
          <w:tcPr>
            <w:tcW w:w="1642" w:type="dxa"/>
          </w:tcPr>
          <w:p w:rsidR="0018264A" w:rsidRPr="00B94FD2" w:rsidRDefault="00C2753F" w:rsidP="00E7545B">
            <w:pPr>
              <w:spacing w:after="0" w:line="276" w:lineRule="auto"/>
              <w:jc w:val="center"/>
              <w:rPr>
                <w:rFonts w:cs="Times New Roman"/>
                <w:lang w:val="id-ID"/>
              </w:rPr>
            </w:pPr>
            <w:r>
              <w:rPr>
                <w:rFonts w:cs="Times New Roman"/>
                <w:lang w:val="id-ID"/>
              </w:rPr>
              <w:t>87,7</w:t>
            </w:r>
            <w:r w:rsidR="0018264A">
              <w:rPr>
                <w:rFonts w:cs="Times New Roman"/>
                <w:lang w:val="id-ID"/>
              </w:rPr>
              <w:t>%</w:t>
            </w:r>
          </w:p>
        </w:tc>
      </w:tr>
      <w:tr w:rsidR="0018264A" w:rsidRPr="00627599" w:rsidTr="00F91AEB">
        <w:tc>
          <w:tcPr>
            <w:tcW w:w="2122" w:type="dxa"/>
          </w:tcPr>
          <w:p w:rsidR="0018264A" w:rsidRPr="00397F2C" w:rsidRDefault="0018264A" w:rsidP="00E7545B">
            <w:pPr>
              <w:spacing w:after="0" w:line="276" w:lineRule="auto"/>
              <w:jc w:val="center"/>
              <w:rPr>
                <w:rFonts w:cs="Times New Roman"/>
              </w:rPr>
            </w:pPr>
            <w:r>
              <w:rPr>
                <w:rFonts w:cs="Times New Roman"/>
              </w:rPr>
              <w:t>Jarang</w:t>
            </w:r>
          </w:p>
        </w:tc>
        <w:tc>
          <w:tcPr>
            <w:tcW w:w="1162" w:type="dxa"/>
          </w:tcPr>
          <w:p w:rsidR="0018264A" w:rsidRPr="00B63824" w:rsidRDefault="0018264A" w:rsidP="00E7545B">
            <w:pPr>
              <w:spacing w:after="0" w:line="276" w:lineRule="auto"/>
              <w:jc w:val="center"/>
              <w:rPr>
                <w:rFonts w:cs="Times New Roman"/>
                <w:lang w:val="id-ID"/>
              </w:rPr>
            </w:pPr>
            <w:r>
              <w:rPr>
                <w:rFonts w:cs="Times New Roman"/>
                <w:lang w:val="id-ID"/>
              </w:rPr>
              <w:t>3</w:t>
            </w:r>
          </w:p>
        </w:tc>
        <w:tc>
          <w:tcPr>
            <w:tcW w:w="1642" w:type="dxa"/>
          </w:tcPr>
          <w:p w:rsidR="0018264A" w:rsidRPr="00B63824" w:rsidRDefault="00C2753F" w:rsidP="00E7545B">
            <w:pPr>
              <w:spacing w:after="0" w:line="276" w:lineRule="auto"/>
              <w:jc w:val="center"/>
              <w:rPr>
                <w:rFonts w:cs="Times New Roman"/>
                <w:lang w:val="id-ID"/>
              </w:rPr>
            </w:pPr>
            <w:r>
              <w:rPr>
                <w:rFonts w:cs="Times New Roman"/>
                <w:lang w:val="id-ID"/>
              </w:rPr>
              <w:t>2</w:t>
            </w:r>
          </w:p>
        </w:tc>
        <w:tc>
          <w:tcPr>
            <w:tcW w:w="1642" w:type="dxa"/>
          </w:tcPr>
          <w:p w:rsidR="0018264A" w:rsidRPr="00812675" w:rsidRDefault="00C2753F" w:rsidP="00E7545B">
            <w:pPr>
              <w:spacing w:after="0" w:line="276" w:lineRule="auto"/>
              <w:jc w:val="center"/>
              <w:rPr>
                <w:rFonts w:cs="Times New Roman"/>
                <w:lang w:val="id-ID"/>
              </w:rPr>
            </w:pPr>
            <w:r>
              <w:rPr>
                <w:rFonts w:cs="Times New Roman"/>
                <w:lang w:val="id-ID"/>
              </w:rPr>
              <w:t>6</w:t>
            </w:r>
          </w:p>
        </w:tc>
        <w:tc>
          <w:tcPr>
            <w:tcW w:w="1642" w:type="dxa"/>
          </w:tcPr>
          <w:p w:rsidR="0018264A" w:rsidRPr="00B94FD2" w:rsidRDefault="00C2753F" w:rsidP="00E7545B">
            <w:pPr>
              <w:spacing w:after="0" w:line="276" w:lineRule="auto"/>
              <w:jc w:val="center"/>
              <w:rPr>
                <w:rFonts w:cs="Times New Roman"/>
                <w:lang w:val="id-ID"/>
              </w:rPr>
            </w:pPr>
            <w:r>
              <w:rPr>
                <w:rFonts w:cs="Times New Roman"/>
              </w:rPr>
              <w:t>3,1</w:t>
            </w:r>
            <w:r w:rsidR="0018264A">
              <w:rPr>
                <w:rFonts w:cs="Times New Roman"/>
                <w:lang w:val="id-ID"/>
              </w:rPr>
              <w:t>%</w:t>
            </w:r>
          </w:p>
        </w:tc>
      </w:tr>
      <w:tr w:rsidR="0018264A" w:rsidRPr="00627599" w:rsidTr="00F91AEB">
        <w:tc>
          <w:tcPr>
            <w:tcW w:w="2122" w:type="dxa"/>
          </w:tcPr>
          <w:p w:rsidR="0018264A" w:rsidRPr="00397F2C" w:rsidRDefault="0018264A" w:rsidP="00E7545B">
            <w:pPr>
              <w:spacing w:after="0" w:line="276" w:lineRule="auto"/>
              <w:jc w:val="center"/>
              <w:rPr>
                <w:rFonts w:cs="Times New Roman"/>
              </w:rPr>
            </w:pPr>
            <w:r>
              <w:rPr>
                <w:rFonts w:cs="Times New Roman"/>
              </w:rPr>
              <w:t>Pernah</w:t>
            </w:r>
          </w:p>
        </w:tc>
        <w:tc>
          <w:tcPr>
            <w:tcW w:w="1162" w:type="dxa"/>
          </w:tcPr>
          <w:p w:rsidR="0018264A" w:rsidRPr="00B63824" w:rsidRDefault="0018264A" w:rsidP="00E7545B">
            <w:pPr>
              <w:spacing w:after="0" w:line="276" w:lineRule="auto"/>
              <w:jc w:val="center"/>
              <w:rPr>
                <w:rFonts w:cs="Times New Roman"/>
                <w:lang w:val="id-ID"/>
              </w:rPr>
            </w:pPr>
            <w:r>
              <w:rPr>
                <w:rFonts w:cs="Times New Roman"/>
                <w:lang w:val="id-ID"/>
              </w:rPr>
              <w:t>2</w:t>
            </w:r>
          </w:p>
        </w:tc>
        <w:tc>
          <w:tcPr>
            <w:tcW w:w="1642" w:type="dxa"/>
          </w:tcPr>
          <w:p w:rsidR="0018264A" w:rsidRPr="00B63824" w:rsidRDefault="0018264A" w:rsidP="00E7545B">
            <w:pPr>
              <w:spacing w:after="0" w:line="276" w:lineRule="auto"/>
              <w:jc w:val="center"/>
              <w:rPr>
                <w:rFonts w:cs="Times New Roman"/>
                <w:lang w:val="id-ID"/>
              </w:rPr>
            </w:pPr>
            <w:r>
              <w:rPr>
                <w:rFonts w:cs="Times New Roman"/>
                <w:lang w:val="id-ID"/>
              </w:rPr>
              <w:t>0</w:t>
            </w:r>
          </w:p>
        </w:tc>
        <w:tc>
          <w:tcPr>
            <w:tcW w:w="1642" w:type="dxa"/>
          </w:tcPr>
          <w:p w:rsidR="0018264A" w:rsidRPr="00812675" w:rsidRDefault="0018264A" w:rsidP="00E7545B">
            <w:pPr>
              <w:spacing w:after="0" w:line="276" w:lineRule="auto"/>
              <w:jc w:val="center"/>
              <w:rPr>
                <w:rFonts w:cs="Times New Roman"/>
                <w:lang w:val="id-ID"/>
              </w:rPr>
            </w:pPr>
            <w:r>
              <w:rPr>
                <w:rFonts w:cs="Times New Roman"/>
                <w:lang w:val="id-ID"/>
              </w:rPr>
              <w:t>0</w:t>
            </w:r>
          </w:p>
        </w:tc>
        <w:tc>
          <w:tcPr>
            <w:tcW w:w="1642" w:type="dxa"/>
          </w:tcPr>
          <w:p w:rsidR="0018264A" w:rsidRPr="00B94FD2" w:rsidRDefault="0018264A" w:rsidP="00E7545B">
            <w:pPr>
              <w:spacing w:after="0" w:line="276" w:lineRule="auto"/>
              <w:jc w:val="center"/>
              <w:rPr>
                <w:rFonts w:cs="Times New Roman"/>
                <w:lang w:val="id-ID"/>
              </w:rPr>
            </w:pPr>
            <w:r>
              <w:rPr>
                <w:rFonts w:cs="Times New Roman"/>
                <w:lang w:val="id-ID"/>
              </w:rPr>
              <w:t>0%</w:t>
            </w:r>
          </w:p>
        </w:tc>
      </w:tr>
      <w:tr w:rsidR="0018264A" w:rsidRPr="00627599" w:rsidTr="00F91AEB">
        <w:tc>
          <w:tcPr>
            <w:tcW w:w="2122" w:type="dxa"/>
          </w:tcPr>
          <w:p w:rsidR="0018264A" w:rsidRPr="00397F2C" w:rsidRDefault="0018264A" w:rsidP="00E7545B">
            <w:pPr>
              <w:spacing w:after="0" w:line="276" w:lineRule="auto"/>
              <w:jc w:val="center"/>
              <w:rPr>
                <w:rFonts w:cs="Times New Roman"/>
              </w:rPr>
            </w:pPr>
            <w:r>
              <w:rPr>
                <w:rFonts w:cs="Times New Roman"/>
              </w:rPr>
              <w:t>Tidak Pernah</w:t>
            </w:r>
          </w:p>
        </w:tc>
        <w:tc>
          <w:tcPr>
            <w:tcW w:w="1162" w:type="dxa"/>
          </w:tcPr>
          <w:p w:rsidR="0018264A" w:rsidRPr="00B63824" w:rsidRDefault="0018264A" w:rsidP="00E7545B">
            <w:pPr>
              <w:spacing w:after="0" w:line="276" w:lineRule="auto"/>
              <w:jc w:val="center"/>
              <w:rPr>
                <w:rFonts w:cs="Times New Roman"/>
                <w:lang w:val="id-ID"/>
              </w:rPr>
            </w:pPr>
            <w:r>
              <w:rPr>
                <w:rFonts w:cs="Times New Roman"/>
                <w:lang w:val="id-ID"/>
              </w:rPr>
              <w:t>1</w:t>
            </w:r>
          </w:p>
        </w:tc>
        <w:tc>
          <w:tcPr>
            <w:tcW w:w="1642" w:type="dxa"/>
          </w:tcPr>
          <w:p w:rsidR="0018264A" w:rsidRPr="00B63824" w:rsidRDefault="0018264A" w:rsidP="00E7545B">
            <w:pPr>
              <w:spacing w:after="0" w:line="276" w:lineRule="auto"/>
              <w:jc w:val="center"/>
              <w:rPr>
                <w:rFonts w:cs="Times New Roman"/>
                <w:lang w:val="id-ID"/>
              </w:rPr>
            </w:pPr>
            <w:r>
              <w:rPr>
                <w:rFonts w:cs="Times New Roman"/>
                <w:lang w:val="id-ID"/>
              </w:rPr>
              <w:t>0</w:t>
            </w:r>
          </w:p>
        </w:tc>
        <w:tc>
          <w:tcPr>
            <w:tcW w:w="1642" w:type="dxa"/>
          </w:tcPr>
          <w:p w:rsidR="0018264A" w:rsidRPr="00812675" w:rsidRDefault="0018264A" w:rsidP="00E7545B">
            <w:pPr>
              <w:spacing w:after="0" w:line="276" w:lineRule="auto"/>
              <w:jc w:val="center"/>
              <w:rPr>
                <w:rFonts w:cs="Times New Roman"/>
                <w:lang w:val="id-ID"/>
              </w:rPr>
            </w:pPr>
            <w:r>
              <w:rPr>
                <w:rFonts w:cs="Times New Roman"/>
                <w:lang w:val="id-ID"/>
              </w:rPr>
              <w:t>0</w:t>
            </w:r>
          </w:p>
        </w:tc>
        <w:tc>
          <w:tcPr>
            <w:tcW w:w="1642" w:type="dxa"/>
          </w:tcPr>
          <w:p w:rsidR="0018264A" w:rsidRPr="00B04232" w:rsidRDefault="0018264A" w:rsidP="00E7545B">
            <w:pPr>
              <w:spacing w:after="0" w:line="276" w:lineRule="auto"/>
              <w:jc w:val="center"/>
              <w:rPr>
                <w:rFonts w:cs="Times New Roman"/>
                <w:lang w:val="id-ID"/>
              </w:rPr>
            </w:pPr>
            <w:r>
              <w:rPr>
                <w:rFonts w:cs="Times New Roman"/>
                <w:lang w:val="id-ID"/>
              </w:rPr>
              <w:t>0%</w:t>
            </w:r>
          </w:p>
        </w:tc>
      </w:tr>
      <w:tr w:rsidR="0018264A" w:rsidRPr="00627599" w:rsidTr="00F91AEB">
        <w:tc>
          <w:tcPr>
            <w:tcW w:w="2122" w:type="dxa"/>
          </w:tcPr>
          <w:p w:rsidR="0018264A" w:rsidRPr="00627599" w:rsidRDefault="0018264A" w:rsidP="00E7545B">
            <w:pPr>
              <w:spacing w:after="0" w:line="276" w:lineRule="auto"/>
              <w:jc w:val="center"/>
              <w:rPr>
                <w:rFonts w:cs="Times New Roman"/>
                <w:lang w:val="id-ID"/>
              </w:rPr>
            </w:pPr>
            <w:r w:rsidRPr="00627599">
              <w:rPr>
                <w:rFonts w:cs="Times New Roman"/>
                <w:lang w:val="id-ID"/>
              </w:rPr>
              <w:t>Jumlah</w:t>
            </w:r>
          </w:p>
        </w:tc>
        <w:tc>
          <w:tcPr>
            <w:tcW w:w="1162" w:type="dxa"/>
          </w:tcPr>
          <w:p w:rsidR="0018264A" w:rsidRPr="00627599" w:rsidRDefault="0018264A" w:rsidP="00E7545B">
            <w:pPr>
              <w:spacing w:after="0" w:line="276" w:lineRule="auto"/>
              <w:rPr>
                <w:rFonts w:cs="Times New Roman"/>
              </w:rPr>
            </w:pPr>
          </w:p>
        </w:tc>
        <w:tc>
          <w:tcPr>
            <w:tcW w:w="1642" w:type="dxa"/>
          </w:tcPr>
          <w:p w:rsidR="0018264A" w:rsidRPr="00B63824" w:rsidRDefault="0018264A" w:rsidP="00E7545B">
            <w:pPr>
              <w:spacing w:after="0" w:line="276" w:lineRule="auto"/>
              <w:jc w:val="center"/>
              <w:rPr>
                <w:rFonts w:cs="Times New Roman"/>
                <w:lang w:val="id-ID"/>
              </w:rPr>
            </w:pPr>
            <w:r>
              <w:rPr>
                <w:rFonts w:cs="Times New Roman"/>
                <w:lang w:val="id-ID"/>
              </w:rPr>
              <w:t>65</w:t>
            </w:r>
          </w:p>
        </w:tc>
        <w:tc>
          <w:tcPr>
            <w:tcW w:w="1642" w:type="dxa"/>
          </w:tcPr>
          <w:p w:rsidR="0018264A" w:rsidRPr="004A110C" w:rsidRDefault="00C2753F" w:rsidP="00E7545B">
            <w:pPr>
              <w:spacing w:after="0" w:line="276" w:lineRule="auto"/>
              <w:jc w:val="center"/>
              <w:rPr>
                <w:rFonts w:cs="Times New Roman"/>
              </w:rPr>
            </w:pPr>
            <w:r>
              <w:rPr>
                <w:rFonts w:cs="Times New Roman"/>
                <w:lang w:val="id-ID"/>
              </w:rPr>
              <w:t>264</w:t>
            </w:r>
          </w:p>
        </w:tc>
        <w:tc>
          <w:tcPr>
            <w:tcW w:w="1642" w:type="dxa"/>
          </w:tcPr>
          <w:p w:rsidR="0018264A" w:rsidRPr="00B04232" w:rsidRDefault="0018264A" w:rsidP="00E7545B">
            <w:pPr>
              <w:spacing w:after="0" w:line="276" w:lineRule="auto"/>
              <w:jc w:val="center"/>
              <w:rPr>
                <w:rFonts w:cs="Times New Roman"/>
                <w:lang w:val="id-ID"/>
              </w:rPr>
            </w:pPr>
            <w:r>
              <w:rPr>
                <w:rFonts w:cs="Times New Roman"/>
                <w:lang w:val="id-ID"/>
              </w:rPr>
              <w:t>100%</w:t>
            </w:r>
          </w:p>
        </w:tc>
      </w:tr>
    </w:tbl>
    <w:p w:rsidR="00F91AEB" w:rsidRPr="00E7545B" w:rsidRDefault="0018264A" w:rsidP="009700B2">
      <w:pPr>
        <w:spacing w:after="120" w:line="276" w:lineRule="auto"/>
        <w:rPr>
          <w:rFonts w:cs="Times New Roman"/>
        </w:rPr>
      </w:pPr>
      <w:r w:rsidRPr="00627599">
        <w:rPr>
          <w:rFonts w:cs="Times New Roman"/>
        </w:rPr>
        <w:t>Sumber : Data Primer yang diolah (Tahun 2022)</w:t>
      </w:r>
    </w:p>
    <w:p w:rsidR="0018264A" w:rsidRDefault="0018264A" w:rsidP="009700B2">
      <w:pPr>
        <w:spacing w:after="120" w:line="276" w:lineRule="auto"/>
        <w:rPr>
          <w:rFonts w:cs="Times New Roman"/>
          <w:sz w:val="24"/>
          <w:szCs w:val="24"/>
        </w:rPr>
      </w:pPr>
      <w:r>
        <w:rPr>
          <w:rFonts w:cs="Times New Roman"/>
          <w:sz w:val="24"/>
          <w:szCs w:val="24"/>
        </w:rPr>
        <w:t>Total dalam pengumpulan data angket :</w:t>
      </w:r>
    </w:p>
    <w:p w:rsidR="0018264A" w:rsidRPr="00C80A56" w:rsidRDefault="0018264A"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18264A" w:rsidRPr="00901F3E" w:rsidRDefault="0018264A"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264</m:t>
              </m:r>
            </m:num>
            <m:den>
              <m:r>
                <m:rPr>
                  <m:sty m:val="p"/>
                </m:rPr>
                <w:rPr>
                  <w:rFonts w:ascii="Cambria Math" w:hAnsi="Cambria Math"/>
                  <w:sz w:val="24"/>
                  <w:szCs w:val="24"/>
                </w:rPr>
                <m:t xml:space="preserve"> 325</m:t>
              </m:r>
            </m:den>
          </m:f>
          <m:r>
            <w:rPr>
              <w:rFonts w:ascii="Cambria Math" w:hAnsi="Cambria Math"/>
              <w:sz w:val="24"/>
              <w:szCs w:val="24"/>
            </w:rPr>
            <m:t xml:space="preserve"> x 100=81,2%</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901F3E" w:rsidRPr="00564DF5" w:rsidTr="00901F3E">
        <w:trPr>
          <w:trHeight w:val="307"/>
        </w:trPr>
        <w:tc>
          <w:tcPr>
            <w:tcW w:w="1455" w:type="dxa"/>
            <w:tcBorders>
              <w:top w:val="nil"/>
            </w:tcBorders>
          </w:tcPr>
          <w:p w:rsidR="00901F3E" w:rsidRPr="00564DF5" w:rsidRDefault="00901F3E" w:rsidP="009700B2">
            <w:pPr>
              <w:pStyle w:val="TableParagraph"/>
              <w:spacing w:before="17" w:line="276" w:lineRule="auto"/>
              <w:ind w:right="203"/>
              <w:rPr>
                <w:sz w:val="24"/>
                <w:szCs w:val="24"/>
              </w:rPr>
            </w:pPr>
            <w:r>
              <w:rPr>
                <w:sz w:val="24"/>
                <w:szCs w:val="24"/>
              </w:rPr>
              <w:t>TP</w:t>
            </w:r>
          </w:p>
        </w:tc>
        <w:tc>
          <w:tcPr>
            <w:tcW w:w="1455" w:type="dxa"/>
            <w:tcBorders>
              <w:top w:val="nil"/>
            </w:tcBorders>
          </w:tcPr>
          <w:p w:rsidR="00901F3E" w:rsidRPr="00564DF5" w:rsidRDefault="00901F3E" w:rsidP="009700B2">
            <w:pPr>
              <w:pStyle w:val="TableParagraph"/>
              <w:spacing w:before="115" w:line="276" w:lineRule="auto"/>
              <w:ind w:left="367"/>
              <w:jc w:val="left"/>
              <w:rPr>
                <w:sz w:val="24"/>
                <w:szCs w:val="24"/>
              </w:rPr>
            </w:pPr>
            <w:r>
              <w:rPr>
                <w:sz w:val="24"/>
                <w:szCs w:val="24"/>
              </w:rPr>
              <w:t xml:space="preserve">      P</w:t>
            </w:r>
          </w:p>
        </w:tc>
        <w:tc>
          <w:tcPr>
            <w:tcW w:w="1370" w:type="dxa"/>
            <w:tcBorders>
              <w:top w:val="nil"/>
            </w:tcBorders>
          </w:tcPr>
          <w:p w:rsidR="00901F3E" w:rsidRPr="00564DF5" w:rsidRDefault="00901F3E" w:rsidP="009700B2">
            <w:pPr>
              <w:pStyle w:val="TableParagraph"/>
              <w:spacing w:before="115" w:line="276" w:lineRule="auto"/>
              <w:ind w:right="575"/>
              <w:rPr>
                <w:sz w:val="24"/>
                <w:szCs w:val="24"/>
              </w:rPr>
            </w:pPr>
            <w:r>
              <w:rPr>
                <w:sz w:val="24"/>
                <w:szCs w:val="24"/>
              </w:rPr>
              <w:t xml:space="preserve">       J</w:t>
            </w:r>
          </w:p>
        </w:tc>
        <w:tc>
          <w:tcPr>
            <w:tcW w:w="1370" w:type="dxa"/>
            <w:tcBorders>
              <w:top w:val="nil"/>
            </w:tcBorders>
          </w:tcPr>
          <w:p w:rsidR="00901F3E" w:rsidRPr="00564DF5" w:rsidRDefault="00901F3E" w:rsidP="009700B2">
            <w:pPr>
              <w:pStyle w:val="TableParagraph"/>
              <w:spacing w:before="115" w:line="276" w:lineRule="auto"/>
              <w:ind w:right="594"/>
              <w:rPr>
                <w:sz w:val="24"/>
                <w:szCs w:val="24"/>
              </w:rPr>
            </w:pPr>
            <w:r>
              <w:rPr>
                <w:sz w:val="24"/>
                <w:szCs w:val="24"/>
              </w:rPr>
              <w:t xml:space="preserve">         Sr</w:t>
            </w:r>
          </w:p>
        </w:tc>
        <w:tc>
          <w:tcPr>
            <w:tcW w:w="1370" w:type="dxa"/>
            <w:tcBorders>
              <w:top w:val="nil"/>
            </w:tcBorders>
          </w:tcPr>
          <w:p w:rsidR="00901F3E" w:rsidRPr="00564DF5" w:rsidRDefault="00901F3E" w:rsidP="009700B2">
            <w:pPr>
              <w:pStyle w:val="TableParagraph"/>
              <w:spacing w:before="115" w:line="276" w:lineRule="auto"/>
              <w:ind w:left="205"/>
              <w:jc w:val="left"/>
              <w:rPr>
                <w:sz w:val="24"/>
                <w:szCs w:val="24"/>
              </w:rPr>
            </w:pPr>
            <w:r>
              <w:rPr>
                <w:sz w:val="24"/>
                <w:szCs w:val="24"/>
              </w:rPr>
              <w:t xml:space="preserve">      Se</w:t>
            </w:r>
          </w:p>
        </w:tc>
      </w:tr>
      <w:tr w:rsidR="00901F3E" w:rsidRPr="00564DF5" w:rsidTr="00901F3E">
        <w:trPr>
          <w:trHeight w:val="766"/>
        </w:trPr>
        <w:tc>
          <w:tcPr>
            <w:tcW w:w="1455" w:type="dxa"/>
            <w:tcBorders>
              <w:bottom w:val="nil"/>
            </w:tcBorders>
          </w:tcPr>
          <w:p w:rsidR="00901F3E" w:rsidRPr="00564DF5" w:rsidRDefault="00901F3E" w:rsidP="009700B2">
            <w:pPr>
              <w:pStyle w:val="TableParagraph"/>
              <w:spacing w:line="276" w:lineRule="auto"/>
              <w:jc w:val="both"/>
              <w:rPr>
                <w:sz w:val="24"/>
                <w:szCs w:val="24"/>
              </w:rPr>
            </w:pPr>
          </w:p>
        </w:tc>
        <w:tc>
          <w:tcPr>
            <w:tcW w:w="1455" w:type="dxa"/>
            <w:tcBorders>
              <w:bottom w:val="nil"/>
            </w:tcBorders>
          </w:tcPr>
          <w:p w:rsidR="00901F3E" w:rsidRPr="00564DF5" w:rsidRDefault="00901F3E" w:rsidP="009700B2">
            <w:pPr>
              <w:pStyle w:val="TableParagraph"/>
              <w:spacing w:line="276" w:lineRule="auto"/>
              <w:jc w:val="both"/>
              <w:rPr>
                <w:sz w:val="24"/>
                <w:szCs w:val="24"/>
              </w:rPr>
            </w:pPr>
          </w:p>
        </w:tc>
        <w:tc>
          <w:tcPr>
            <w:tcW w:w="1370" w:type="dxa"/>
            <w:tcBorders>
              <w:bottom w:val="nil"/>
            </w:tcBorders>
          </w:tcPr>
          <w:p w:rsidR="00901F3E" w:rsidRPr="00564DF5" w:rsidRDefault="00901F3E" w:rsidP="009700B2">
            <w:pPr>
              <w:pStyle w:val="TableParagraph"/>
              <w:spacing w:line="276" w:lineRule="auto"/>
              <w:jc w:val="both"/>
              <w:rPr>
                <w:sz w:val="24"/>
                <w:szCs w:val="24"/>
              </w:rPr>
            </w:pPr>
          </w:p>
        </w:tc>
        <w:tc>
          <w:tcPr>
            <w:tcW w:w="1370" w:type="dxa"/>
            <w:tcBorders>
              <w:bottom w:val="nil"/>
            </w:tcBorders>
          </w:tcPr>
          <w:p w:rsidR="00901F3E" w:rsidRPr="00564DF5" w:rsidRDefault="00901F3E" w:rsidP="009700B2">
            <w:pPr>
              <w:pStyle w:val="TableParagraph"/>
              <w:spacing w:line="276" w:lineRule="auto"/>
              <w:jc w:val="both"/>
              <w:rPr>
                <w:sz w:val="24"/>
                <w:szCs w:val="24"/>
              </w:rPr>
            </w:pPr>
          </w:p>
          <w:p w:rsidR="00901F3E" w:rsidRPr="00564DF5" w:rsidRDefault="00901F3E" w:rsidP="009700B2">
            <w:pPr>
              <w:spacing w:line="276" w:lineRule="auto"/>
              <w:ind w:left="532" w:hanging="567"/>
              <w:jc w:val="right"/>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p>
        </w:tc>
        <w:tc>
          <w:tcPr>
            <w:tcW w:w="1370" w:type="dxa"/>
            <w:tcBorders>
              <w:bottom w:val="nil"/>
            </w:tcBorders>
          </w:tcPr>
          <w:p w:rsidR="00901F3E" w:rsidRPr="00564DF5" w:rsidRDefault="00901F3E"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59616" behindDoc="0" locked="0" layoutInCell="1" allowOverlap="1" wp14:anchorId="6750FEAC" wp14:editId="2947068B">
                      <wp:simplePos x="0" y="0"/>
                      <wp:positionH relativeFrom="column">
                        <wp:posOffset>100330</wp:posOffset>
                      </wp:positionH>
                      <wp:positionV relativeFrom="paragraph">
                        <wp:posOffset>-20320</wp:posOffset>
                      </wp:positionV>
                      <wp:extent cx="0" cy="225425"/>
                      <wp:effectExtent l="57150" t="19050" r="76200" b="79375"/>
                      <wp:wrapNone/>
                      <wp:docPr id="323" name="Straight Connector 323"/>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6881DDED" id="Straight Connector 323"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pt,-1.6pt" to="7.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" strokecolor="windowText" strokeweight="2pt">
                      <v:shadow on="t" color="black" opacity="24903f" origin=",.5" offset="0,.55556mm"/>
                    </v:line>
                  </w:pict>
                </mc:Fallback>
              </mc:AlternateContent>
            </w:r>
          </w:p>
          <w:p w:rsidR="00901F3E" w:rsidRPr="00564DF5" w:rsidRDefault="00901F3E" w:rsidP="009700B2">
            <w:pPr>
              <w:spacing w:line="276" w:lineRule="auto"/>
              <w:rPr>
                <w:rFonts w:cs="Times New Roman"/>
                <w:sz w:val="24"/>
                <w:szCs w:val="24"/>
                <w:lang w:val="id"/>
              </w:rPr>
            </w:pPr>
            <w:r>
              <w:rPr>
                <w:rFonts w:cs="Times New Roman"/>
                <w:sz w:val="24"/>
                <w:szCs w:val="24"/>
                <w:lang w:val="id"/>
              </w:rPr>
              <w:t xml:space="preserve"> 81,2%</w:t>
            </w:r>
          </w:p>
        </w:tc>
      </w:tr>
    </w:tbl>
    <w:p w:rsidR="00901F3E" w:rsidRPr="00901F3E" w:rsidRDefault="00901F3E"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18264A" w:rsidRDefault="0018264A" w:rsidP="009700B2">
      <w:pPr>
        <w:spacing w:line="276" w:lineRule="auto"/>
        <w:ind w:firstLine="720"/>
        <w:jc w:val="both"/>
        <w:rPr>
          <w:rFonts w:cs="Times New Roman"/>
          <w:sz w:val="24"/>
          <w:szCs w:val="24"/>
        </w:rPr>
      </w:pPr>
      <w:r w:rsidRPr="00072704">
        <w:rPr>
          <w:rFonts w:cs="Times New Roman"/>
          <w:sz w:val="24"/>
          <w:szCs w:val="24"/>
        </w:rPr>
        <w:t>Berdasarkan tabel 4.</w:t>
      </w:r>
      <w:r w:rsidR="00DF1C69">
        <w:rPr>
          <w:rFonts w:cs="Times New Roman"/>
          <w:sz w:val="24"/>
          <w:szCs w:val="24"/>
        </w:rPr>
        <w:t>41</w:t>
      </w:r>
      <w:r>
        <w:rPr>
          <w:rFonts w:cs="Times New Roman"/>
          <w:sz w:val="24"/>
          <w:szCs w:val="24"/>
        </w:rPr>
        <w:t xml:space="preserve"> </w:t>
      </w:r>
      <w:r w:rsidRPr="00072704">
        <w:rPr>
          <w:rFonts w:cs="Times New Roman"/>
          <w:sz w:val="24"/>
          <w:szCs w:val="24"/>
        </w:rPr>
        <w:t>diatas dapat dijelask</w:t>
      </w:r>
      <w:r>
        <w:rPr>
          <w:rFonts w:cs="Times New Roman"/>
          <w:sz w:val="24"/>
          <w:szCs w:val="24"/>
        </w:rPr>
        <w:t xml:space="preserve">an bahwa jumlah responden dalam </w:t>
      </w:r>
      <w:r w:rsidRPr="00072704">
        <w:rPr>
          <w:rFonts w:cs="Times New Roman"/>
          <w:sz w:val="24"/>
          <w:szCs w:val="24"/>
        </w:rPr>
        <w:t xml:space="preserve">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selalu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Pr>
          <w:rFonts w:cs="Times New Roman"/>
          <w:sz w:val="24"/>
          <w:szCs w:val="24"/>
        </w:rPr>
        <w:lastRenderedPageBreak/>
        <w:t>“</w:t>
      </w:r>
      <w:r w:rsidR="00C2753F" w:rsidRPr="0018264A">
        <w:rPr>
          <w:rFonts w:cs="Times New Roman"/>
          <w:sz w:val="24"/>
          <w:szCs w:val="24"/>
        </w:rPr>
        <w:t>Pegawai dituntut mengurangi kesalahan pada saat bekerja</w:t>
      </w:r>
      <w:r w:rsidRPr="004A110C">
        <w:rPr>
          <w:rFonts w:cs="Times New Roman"/>
          <w:sz w:val="24"/>
          <w:szCs w:val="24"/>
        </w:rPr>
        <w:t>”</w:t>
      </w:r>
      <w:r w:rsidRPr="00072704">
        <w:rPr>
          <w:rFonts w:cs="Times New Roman"/>
          <w:sz w:val="24"/>
          <w:szCs w:val="24"/>
        </w:rPr>
        <w:t xml:space="preserve"> yaitu sebanyak </w:t>
      </w:r>
      <w:r w:rsidR="00C2753F">
        <w:rPr>
          <w:rFonts w:cs="Times New Roman"/>
          <w:sz w:val="24"/>
          <w:szCs w:val="24"/>
        </w:rPr>
        <w:t>6</w:t>
      </w:r>
      <w:r>
        <w:rPr>
          <w:rFonts w:cs="Times New Roman"/>
          <w:sz w:val="24"/>
          <w:szCs w:val="24"/>
        </w:rPr>
        <w:t xml:space="preserve"> </w:t>
      </w:r>
      <w:r w:rsidRPr="00072704">
        <w:rPr>
          <w:rFonts w:cs="Times New Roman"/>
          <w:sz w:val="24"/>
          <w:szCs w:val="24"/>
        </w:rPr>
        <w:t>responden (</w:t>
      </w:r>
      <w:r w:rsidR="00C2753F">
        <w:rPr>
          <w:rFonts w:cs="Times New Roman"/>
          <w:sz w:val="24"/>
          <w:szCs w:val="24"/>
        </w:rPr>
        <w:t>9,2</w:t>
      </w:r>
      <w:r>
        <w:rPr>
          <w:rFonts w:cs="Times New Roman"/>
          <w:sz w:val="24"/>
          <w:szCs w:val="24"/>
        </w:rPr>
        <w:t>%), sering</w:t>
      </w:r>
      <w:r w:rsidRPr="003635BB">
        <w:rPr>
          <w:rFonts w:cs="Times New Roman"/>
          <w:sz w:val="24"/>
          <w:szCs w:val="24"/>
        </w:rPr>
        <w:t xml:space="preserve"> sebanyak </w:t>
      </w:r>
      <w:r w:rsidR="00C2753F">
        <w:rPr>
          <w:rFonts w:cs="Times New Roman"/>
          <w:sz w:val="24"/>
          <w:szCs w:val="24"/>
        </w:rPr>
        <w:t>57 responden (87,7</w:t>
      </w:r>
      <w:r>
        <w:rPr>
          <w:rFonts w:cs="Times New Roman"/>
          <w:sz w:val="24"/>
          <w:szCs w:val="24"/>
        </w:rPr>
        <w:t>%) jarang</w:t>
      </w:r>
      <w:r w:rsidR="00B476A3">
        <w:rPr>
          <w:rFonts w:cs="Times New Roman"/>
          <w:sz w:val="24"/>
          <w:szCs w:val="24"/>
        </w:rPr>
        <w:t xml:space="preserve"> sebanyak 2</w:t>
      </w:r>
      <w:r>
        <w:rPr>
          <w:rFonts w:cs="Times New Roman"/>
          <w:sz w:val="24"/>
          <w:szCs w:val="24"/>
        </w:rPr>
        <w:t xml:space="preserve"> responden</w:t>
      </w:r>
      <w:r w:rsidR="00B476A3">
        <w:rPr>
          <w:rFonts w:cs="Times New Roman"/>
          <w:sz w:val="24"/>
          <w:szCs w:val="24"/>
        </w:rPr>
        <w:t xml:space="preserve"> (3,1</w:t>
      </w:r>
      <w:r>
        <w:rPr>
          <w:rFonts w:cs="Times New Roman"/>
          <w:sz w:val="24"/>
          <w:szCs w:val="24"/>
        </w:rPr>
        <w:t>%).</w:t>
      </w:r>
      <w:r w:rsidRPr="00072704">
        <w:rPr>
          <w:rFonts w:cs="Times New Roman"/>
          <w:sz w:val="24"/>
          <w:szCs w:val="24"/>
        </w:rPr>
        <w:t xml:space="preserve"> Total skor yang diperoleh sebesar </w:t>
      </w:r>
      <w:r w:rsidR="00B476A3">
        <w:rPr>
          <w:rFonts w:cs="Times New Roman"/>
          <w:sz w:val="24"/>
          <w:szCs w:val="24"/>
        </w:rPr>
        <w:t>81,2</w:t>
      </w:r>
      <w:r w:rsidRPr="00072704">
        <w:rPr>
          <w:rFonts w:cs="Times New Roman"/>
          <w:sz w:val="24"/>
          <w:szCs w:val="24"/>
        </w:rPr>
        <w:t xml:space="preserve">% </w:t>
      </w:r>
      <w:r w:rsidRPr="00A96AB6">
        <w:rPr>
          <w:rFonts w:cs="Times New Roman"/>
          <w:sz w:val="24"/>
          <w:szCs w:val="24"/>
        </w:rPr>
        <w:t>yang berada pada tingkat kategori selalu.</w:t>
      </w:r>
    </w:p>
    <w:p w:rsidR="00B476A3" w:rsidRDefault="00B476A3" w:rsidP="003001F3">
      <w:pPr>
        <w:spacing w:after="0" w:line="276" w:lineRule="auto"/>
        <w:ind w:left="279" w:hanging="279"/>
        <w:rPr>
          <w:rFonts w:cs="Times New Roman"/>
          <w:sz w:val="24"/>
          <w:szCs w:val="24"/>
        </w:rPr>
      </w:pPr>
      <w:r>
        <w:rPr>
          <w:rFonts w:cs="Times New Roman"/>
          <w:sz w:val="24"/>
          <w:szCs w:val="24"/>
        </w:rPr>
        <w:t xml:space="preserve">b. </w:t>
      </w:r>
      <w:r w:rsidRPr="00B476A3">
        <w:rPr>
          <w:rFonts w:cs="Times New Roman"/>
          <w:sz w:val="24"/>
          <w:szCs w:val="24"/>
        </w:rPr>
        <w:t xml:space="preserve">Pegawai memberikan hasil pekerjaan sesuai dengan target yang sudah ditetapkan instansi </w:t>
      </w:r>
    </w:p>
    <w:p w:rsidR="00B476A3" w:rsidRPr="00072704" w:rsidRDefault="00DF1C69" w:rsidP="003001F3">
      <w:pPr>
        <w:pStyle w:val="Heading5"/>
        <w:jc w:val="center"/>
      </w:pPr>
      <w:r>
        <w:t>Tabel 4.42</w:t>
      </w:r>
      <w:r w:rsidR="008445AD">
        <w:t xml:space="preserve"> </w:t>
      </w:r>
      <w:r w:rsidR="00B476A3" w:rsidRPr="00072704">
        <w:t>Tanggapan Responden Mengenai</w:t>
      </w:r>
    </w:p>
    <w:p w:rsidR="00B476A3" w:rsidRPr="00AE2EF6" w:rsidRDefault="00B476A3" w:rsidP="003001F3">
      <w:pPr>
        <w:spacing w:after="0" w:line="276" w:lineRule="auto"/>
        <w:ind w:left="279" w:hanging="279"/>
        <w:jc w:val="center"/>
        <w:rPr>
          <w:rFonts w:cs="Times New Roman"/>
          <w:sz w:val="20"/>
          <w:szCs w:val="20"/>
        </w:rPr>
      </w:pPr>
      <w:r w:rsidRPr="00A80608">
        <w:rPr>
          <w:rFonts w:cs="Times New Roman"/>
          <w:sz w:val="24"/>
          <w:szCs w:val="24"/>
        </w:rPr>
        <w:t>“</w:t>
      </w:r>
      <w:r w:rsidRPr="00B476A3">
        <w:rPr>
          <w:rFonts w:cs="Times New Roman"/>
          <w:sz w:val="24"/>
          <w:szCs w:val="24"/>
        </w:rPr>
        <w:t>Pegawai memberikan hasil pekerjaan sesuai dengan target yang sudah ditetapkan instansi</w:t>
      </w:r>
      <w:r w:rsidRPr="00A15968">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B476A3" w:rsidRPr="00627599" w:rsidTr="00F91AEB">
        <w:tc>
          <w:tcPr>
            <w:tcW w:w="2122" w:type="dxa"/>
          </w:tcPr>
          <w:p w:rsidR="00B476A3" w:rsidRPr="00627599" w:rsidRDefault="00B476A3" w:rsidP="003001F3">
            <w:pPr>
              <w:spacing w:after="0" w:line="276" w:lineRule="auto"/>
              <w:jc w:val="center"/>
              <w:rPr>
                <w:rFonts w:cs="Times New Roman"/>
                <w:lang w:val="id-ID"/>
              </w:rPr>
            </w:pPr>
            <w:r w:rsidRPr="00627599">
              <w:rPr>
                <w:rFonts w:cs="Times New Roman"/>
                <w:lang w:val="id-ID"/>
              </w:rPr>
              <w:t>Keterangan</w:t>
            </w:r>
          </w:p>
        </w:tc>
        <w:tc>
          <w:tcPr>
            <w:tcW w:w="1162" w:type="dxa"/>
          </w:tcPr>
          <w:p w:rsidR="00B476A3" w:rsidRPr="00627599" w:rsidRDefault="00B476A3" w:rsidP="003001F3">
            <w:pPr>
              <w:spacing w:after="0" w:line="276" w:lineRule="auto"/>
              <w:jc w:val="center"/>
              <w:rPr>
                <w:rFonts w:cs="Times New Roman"/>
                <w:lang w:val="id-ID"/>
              </w:rPr>
            </w:pPr>
            <w:r w:rsidRPr="00627599">
              <w:rPr>
                <w:rFonts w:cs="Times New Roman"/>
                <w:lang w:val="id-ID"/>
              </w:rPr>
              <w:t>Skor</w:t>
            </w:r>
          </w:p>
        </w:tc>
        <w:tc>
          <w:tcPr>
            <w:tcW w:w="1642" w:type="dxa"/>
          </w:tcPr>
          <w:p w:rsidR="00B476A3" w:rsidRPr="00627599" w:rsidRDefault="00B476A3" w:rsidP="003001F3">
            <w:pPr>
              <w:spacing w:after="0" w:line="276" w:lineRule="auto"/>
              <w:jc w:val="center"/>
              <w:rPr>
                <w:rFonts w:cs="Times New Roman"/>
                <w:lang w:val="id-ID"/>
              </w:rPr>
            </w:pPr>
            <w:r w:rsidRPr="00627599">
              <w:rPr>
                <w:rFonts w:cs="Times New Roman"/>
                <w:lang w:val="id-ID"/>
              </w:rPr>
              <w:t>Jumlah Responden</w:t>
            </w:r>
          </w:p>
        </w:tc>
        <w:tc>
          <w:tcPr>
            <w:tcW w:w="1642" w:type="dxa"/>
          </w:tcPr>
          <w:p w:rsidR="00B476A3" w:rsidRPr="00627599" w:rsidRDefault="00B476A3" w:rsidP="003001F3">
            <w:pPr>
              <w:spacing w:after="0" w:line="276" w:lineRule="auto"/>
              <w:jc w:val="center"/>
              <w:rPr>
                <w:rFonts w:cs="Times New Roman"/>
                <w:lang w:val="id-ID"/>
              </w:rPr>
            </w:pPr>
            <w:r w:rsidRPr="00627599">
              <w:rPr>
                <w:rFonts w:cs="Times New Roman"/>
                <w:lang w:val="id-ID"/>
              </w:rPr>
              <w:t>Skor Total</w:t>
            </w:r>
          </w:p>
        </w:tc>
        <w:tc>
          <w:tcPr>
            <w:tcW w:w="1642" w:type="dxa"/>
          </w:tcPr>
          <w:p w:rsidR="00B476A3" w:rsidRPr="00627599" w:rsidRDefault="00B476A3" w:rsidP="003001F3">
            <w:pPr>
              <w:spacing w:after="0" w:line="276" w:lineRule="auto"/>
              <w:jc w:val="center"/>
              <w:rPr>
                <w:rFonts w:cs="Times New Roman"/>
                <w:lang w:val="id-ID"/>
              </w:rPr>
            </w:pPr>
            <w:r w:rsidRPr="00627599">
              <w:rPr>
                <w:rFonts w:cs="Times New Roman"/>
                <w:lang w:val="id-ID"/>
              </w:rPr>
              <w:t>Persentase (%)</w:t>
            </w:r>
          </w:p>
        </w:tc>
      </w:tr>
      <w:tr w:rsidR="00B476A3" w:rsidRPr="00627599" w:rsidTr="00F91AEB">
        <w:tc>
          <w:tcPr>
            <w:tcW w:w="2122" w:type="dxa"/>
          </w:tcPr>
          <w:p w:rsidR="00B476A3" w:rsidRPr="00CB1296" w:rsidRDefault="00B476A3" w:rsidP="00E7545B">
            <w:pPr>
              <w:spacing w:after="0" w:line="276" w:lineRule="auto"/>
              <w:jc w:val="center"/>
              <w:rPr>
                <w:rFonts w:cs="Times New Roman"/>
              </w:rPr>
            </w:pPr>
            <w:r>
              <w:rPr>
                <w:rFonts w:cs="Times New Roman"/>
              </w:rPr>
              <w:t>Selalu</w:t>
            </w:r>
          </w:p>
        </w:tc>
        <w:tc>
          <w:tcPr>
            <w:tcW w:w="1162" w:type="dxa"/>
          </w:tcPr>
          <w:p w:rsidR="00B476A3" w:rsidRPr="00B63824" w:rsidRDefault="00B476A3" w:rsidP="00E7545B">
            <w:pPr>
              <w:spacing w:after="0" w:line="276" w:lineRule="auto"/>
              <w:jc w:val="center"/>
              <w:rPr>
                <w:rFonts w:cs="Times New Roman"/>
                <w:lang w:val="id-ID"/>
              </w:rPr>
            </w:pPr>
            <w:r>
              <w:rPr>
                <w:rFonts w:cs="Times New Roman"/>
                <w:lang w:val="id-ID"/>
              </w:rPr>
              <w:t>5</w:t>
            </w:r>
          </w:p>
        </w:tc>
        <w:tc>
          <w:tcPr>
            <w:tcW w:w="1642" w:type="dxa"/>
          </w:tcPr>
          <w:p w:rsidR="00B476A3" w:rsidRPr="00B63824" w:rsidRDefault="00B476A3" w:rsidP="00E7545B">
            <w:pPr>
              <w:spacing w:after="0" w:line="276" w:lineRule="auto"/>
              <w:jc w:val="center"/>
              <w:rPr>
                <w:rFonts w:cs="Times New Roman"/>
                <w:lang w:val="id-ID"/>
              </w:rPr>
            </w:pPr>
            <w:r>
              <w:rPr>
                <w:rFonts w:cs="Times New Roman"/>
                <w:lang w:val="id-ID"/>
              </w:rPr>
              <w:t>9</w:t>
            </w:r>
          </w:p>
        </w:tc>
        <w:tc>
          <w:tcPr>
            <w:tcW w:w="1642" w:type="dxa"/>
          </w:tcPr>
          <w:p w:rsidR="00B476A3" w:rsidRPr="002129B1" w:rsidRDefault="00B476A3" w:rsidP="00E7545B">
            <w:pPr>
              <w:spacing w:after="0" w:line="276" w:lineRule="auto"/>
              <w:jc w:val="center"/>
              <w:rPr>
                <w:rFonts w:cs="Times New Roman"/>
              </w:rPr>
            </w:pPr>
            <w:r>
              <w:rPr>
                <w:rFonts w:cs="Times New Roman"/>
              </w:rPr>
              <w:t>45</w:t>
            </w:r>
          </w:p>
        </w:tc>
        <w:tc>
          <w:tcPr>
            <w:tcW w:w="1642" w:type="dxa"/>
          </w:tcPr>
          <w:p w:rsidR="00B476A3" w:rsidRPr="00B94FD2" w:rsidRDefault="00B476A3" w:rsidP="00E7545B">
            <w:pPr>
              <w:spacing w:after="0" w:line="276" w:lineRule="auto"/>
              <w:jc w:val="center"/>
              <w:rPr>
                <w:rFonts w:cs="Times New Roman"/>
                <w:lang w:val="id-ID"/>
              </w:rPr>
            </w:pPr>
            <w:r>
              <w:rPr>
                <w:rFonts w:cs="Times New Roman"/>
              </w:rPr>
              <w:t>13,9</w:t>
            </w:r>
            <w:r>
              <w:rPr>
                <w:rFonts w:cs="Times New Roman"/>
                <w:lang w:val="id-ID"/>
              </w:rPr>
              <w:t>%</w:t>
            </w:r>
          </w:p>
        </w:tc>
      </w:tr>
      <w:tr w:rsidR="00B476A3" w:rsidRPr="00627599" w:rsidTr="00F91AEB">
        <w:tc>
          <w:tcPr>
            <w:tcW w:w="2122" w:type="dxa"/>
          </w:tcPr>
          <w:p w:rsidR="00B476A3" w:rsidRPr="00CB1296" w:rsidRDefault="00B476A3" w:rsidP="00E7545B">
            <w:pPr>
              <w:spacing w:after="0" w:line="276" w:lineRule="auto"/>
              <w:jc w:val="center"/>
              <w:rPr>
                <w:rFonts w:cs="Times New Roman"/>
              </w:rPr>
            </w:pPr>
            <w:r>
              <w:rPr>
                <w:rFonts w:cs="Times New Roman"/>
              </w:rPr>
              <w:t>Sering</w:t>
            </w:r>
          </w:p>
        </w:tc>
        <w:tc>
          <w:tcPr>
            <w:tcW w:w="1162" w:type="dxa"/>
          </w:tcPr>
          <w:p w:rsidR="00B476A3" w:rsidRPr="00B63824" w:rsidRDefault="00B476A3" w:rsidP="00E7545B">
            <w:pPr>
              <w:spacing w:after="0" w:line="276" w:lineRule="auto"/>
              <w:jc w:val="center"/>
              <w:rPr>
                <w:rFonts w:cs="Times New Roman"/>
                <w:lang w:val="id-ID"/>
              </w:rPr>
            </w:pPr>
            <w:r>
              <w:rPr>
                <w:rFonts w:cs="Times New Roman"/>
                <w:lang w:val="id-ID"/>
              </w:rPr>
              <w:t>4</w:t>
            </w:r>
          </w:p>
        </w:tc>
        <w:tc>
          <w:tcPr>
            <w:tcW w:w="1642" w:type="dxa"/>
          </w:tcPr>
          <w:p w:rsidR="00B476A3" w:rsidRPr="00B63824" w:rsidRDefault="00B476A3" w:rsidP="00E7545B">
            <w:pPr>
              <w:spacing w:after="0" w:line="276" w:lineRule="auto"/>
              <w:jc w:val="center"/>
              <w:rPr>
                <w:rFonts w:cs="Times New Roman"/>
                <w:lang w:val="id-ID"/>
              </w:rPr>
            </w:pPr>
            <w:r>
              <w:rPr>
                <w:rFonts w:cs="Times New Roman"/>
                <w:lang w:val="id-ID"/>
              </w:rPr>
              <w:t>55</w:t>
            </w:r>
          </w:p>
        </w:tc>
        <w:tc>
          <w:tcPr>
            <w:tcW w:w="1642" w:type="dxa"/>
          </w:tcPr>
          <w:p w:rsidR="00B476A3" w:rsidRPr="00953331" w:rsidRDefault="00B476A3" w:rsidP="00E7545B">
            <w:pPr>
              <w:spacing w:after="0" w:line="276" w:lineRule="auto"/>
              <w:jc w:val="center"/>
              <w:rPr>
                <w:rFonts w:cs="Times New Roman"/>
              </w:rPr>
            </w:pPr>
            <w:r>
              <w:rPr>
                <w:rFonts w:cs="Times New Roman"/>
              </w:rPr>
              <w:t>220</w:t>
            </w:r>
          </w:p>
        </w:tc>
        <w:tc>
          <w:tcPr>
            <w:tcW w:w="1642" w:type="dxa"/>
          </w:tcPr>
          <w:p w:rsidR="00B476A3" w:rsidRPr="00B94FD2" w:rsidRDefault="00B476A3" w:rsidP="00E7545B">
            <w:pPr>
              <w:spacing w:after="0" w:line="276" w:lineRule="auto"/>
              <w:jc w:val="center"/>
              <w:rPr>
                <w:rFonts w:cs="Times New Roman"/>
                <w:lang w:val="id-ID"/>
              </w:rPr>
            </w:pPr>
            <w:r>
              <w:rPr>
                <w:rFonts w:cs="Times New Roman"/>
                <w:lang w:val="id-ID"/>
              </w:rPr>
              <w:t>84,6%</w:t>
            </w:r>
          </w:p>
        </w:tc>
      </w:tr>
      <w:tr w:rsidR="00B476A3" w:rsidRPr="00627599" w:rsidTr="00F91AEB">
        <w:tc>
          <w:tcPr>
            <w:tcW w:w="2122" w:type="dxa"/>
          </w:tcPr>
          <w:p w:rsidR="00B476A3" w:rsidRPr="00397F2C" w:rsidRDefault="00B476A3" w:rsidP="00E7545B">
            <w:pPr>
              <w:spacing w:after="0" w:line="276" w:lineRule="auto"/>
              <w:jc w:val="center"/>
              <w:rPr>
                <w:rFonts w:cs="Times New Roman"/>
              </w:rPr>
            </w:pPr>
            <w:r>
              <w:rPr>
                <w:rFonts w:cs="Times New Roman"/>
              </w:rPr>
              <w:t>Jarang</w:t>
            </w:r>
          </w:p>
        </w:tc>
        <w:tc>
          <w:tcPr>
            <w:tcW w:w="1162" w:type="dxa"/>
          </w:tcPr>
          <w:p w:rsidR="00B476A3" w:rsidRPr="00B63824" w:rsidRDefault="00B476A3" w:rsidP="00E7545B">
            <w:pPr>
              <w:spacing w:after="0" w:line="276" w:lineRule="auto"/>
              <w:jc w:val="center"/>
              <w:rPr>
                <w:rFonts w:cs="Times New Roman"/>
                <w:lang w:val="id-ID"/>
              </w:rPr>
            </w:pPr>
            <w:r>
              <w:rPr>
                <w:rFonts w:cs="Times New Roman"/>
                <w:lang w:val="id-ID"/>
              </w:rPr>
              <w:t>3</w:t>
            </w:r>
          </w:p>
        </w:tc>
        <w:tc>
          <w:tcPr>
            <w:tcW w:w="1642" w:type="dxa"/>
          </w:tcPr>
          <w:p w:rsidR="00B476A3" w:rsidRPr="00B63824" w:rsidRDefault="00B476A3" w:rsidP="00E7545B">
            <w:pPr>
              <w:spacing w:after="0" w:line="276" w:lineRule="auto"/>
              <w:jc w:val="center"/>
              <w:rPr>
                <w:rFonts w:cs="Times New Roman"/>
                <w:lang w:val="id-ID"/>
              </w:rPr>
            </w:pPr>
            <w:r>
              <w:rPr>
                <w:rFonts w:cs="Times New Roman"/>
                <w:lang w:val="id-ID"/>
              </w:rPr>
              <w:t>1</w:t>
            </w:r>
          </w:p>
        </w:tc>
        <w:tc>
          <w:tcPr>
            <w:tcW w:w="1642" w:type="dxa"/>
          </w:tcPr>
          <w:p w:rsidR="00B476A3" w:rsidRPr="00812675" w:rsidRDefault="00B476A3" w:rsidP="00E7545B">
            <w:pPr>
              <w:spacing w:after="0" w:line="276" w:lineRule="auto"/>
              <w:jc w:val="center"/>
              <w:rPr>
                <w:rFonts w:cs="Times New Roman"/>
                <w:lang w:val="id-ID"/>
              </w:rPr>
            </w:pPr>
            <w:r>
              <w:rPr>
                <w:rFonts w:cs="Times New Roman"/>
                <w:lang w:val="id-ID"/>
              </w:rPr>
              <w:t>3</w:t>
            </w:r>
          </w:p>
        </w:tc>
        <w:tc>
          <w:tcPr>
            <w:tcW w:w="1642" w:type="dxa"/>
          </w:tcPr>
          <w:p w:rsidR="00B476A3" w:rsidRPr="00B94FD2" w:rsidRDefault="00B476A3" w:rsidP="00E7545B">
            <w:pPr>
              <w:spacing w:after="0" w:line="276" w:lineRule="auto"/>
              <w:jc w:val="center"/>
              <w:rPr>
                <w:rFonts w:cs="Times New Roman"/>
                <w:lang w:val="id-ID"/>
              </w:rPr>
            </w:pPr>
            <w:r>
              <w:rPr>
                <w:rFonts w:cs="Times New Roman"/>
              </w:rPr>
              <w:t>1,5</w:t>
            </w:r>
            <w:r>
              <w:rPr>
                <w:rFonts w:cs="Times New Roman"/>
                <w:lang w:val="id-ID"/>
              </w:rPr>
              <w:t>%</w:t>
            </w:r>
          </w:p>
        </w:tc>
      </w:tr>
      <w:tr w:rsidR="00B476A3" w:rsidRPr="00627599" w:rsidTr="00F91AEB">
        <w:tc>
          <w:tcPr>
            <w:tcW w:w="2122" w:type="dxa"/>
          </w:tcPr>
          <w:p w:rsidR="00B476A3" w:rsidRPr="00397F2C" w:rsidRDefault="00B476A3" w:rsidP="00E7545B">
            <w:pPr>
              <w:spacing w:after="0" w:line="276" w:lineRule="auto"/>
              <w:jc w:val="center"/>
              <w:rPr>
                <w:rFonts w:cs="Times New Roman"/>
              </w:rPr>
            </w:pPr>
            <w:r>
              <w:rPr>
                <w:rFonts w:cs="Times New Roman"/>
              </w:rPr>
              <w:t>Pernah</w:t>
            </w:r>
          </w:p>
        </w:tc>
        <w:tc>
          <w:tcPr>
            <w:tcW w:w="1162" w:type="dxa"/>
          </w:tcPr>
          <w:p w:rsidR="00B476A3" w:rsidRPr="00B63824" w:rsidRDefault="00B476A3" w:rsidP="00E7545B">
            <w:pPr>
              <w:spacing w:after="0" w:line="276" w:lineRule="auto"/>
              <w:jc w:val="center"/>
              <w:rPr>
                <w:rFonts w:cs="Times New Roman"/>
                <w:lang w:val="id-ID"/>
              </w:rPr>
            </w:pPr>
            <w:r>
              <w:rPr>
                <w:rFonts w:cs="Times New Roman"/>
                <w:lang w:val="id-ID"/>
              </w:rPr>
              <w:t>2</w:t>
            </w:r>
          </w:p>
        </w:tc>
        <w:tc>
          <w:tcPr>
            <w:tcW w:w="1642" w:type="dxa"/>
          </w:tcPr>
          <w:p w:rsidR="00B476A3" w:rsidRPr="00B63824" w:rsidRDefault="00B476A3" w:rsidP="00E7545B">
            <w:pPr>
              <w:spacing w:after="0" w:line="276" w:lineRule="auto"/>
              <w:jc w:val="center"/>
              <w:rPr>
                <w:rFonts w:cs="Times New Roman"/>
                <w:lang w:val="id-ID"/>
              </w:rPr>
            </w:pPr>
            <w:r>
              <w:rPr>
                <w:rFonts w:cs="Times New Roman"/>
                <w:lang w:val="id-ID"/>
              </w:rPr>
              <w:t>0</w:t>
            </w:r>
          </w:p>
        </w:tc>
        <w:tc>
          <w:tcPr>
            <w:tcW w:w="1642" w:type="dxa"/>
          </w:tcPr>
          <w:p w:rsidR="00B476A3" w:rsidRPr="00812675" w:rsidRDefault="00B476A3" w:rsidP="00E7545B">
            <w:pPr>
              <w:spacing w:after="0" w:line="276" w:lineRule="auto"/>
              <w:jc w:val="center"/>
              <w:rPr>
                <w:rFonts w:cs="Times New Roman"/>
                <w:lang w:val="id-ID"/>
              </w:rPr>
            </w:pPr>
            <w:r>
              <w:rPr>
                <w:rFonts w:cs="Times New Roman"/>
                <w:lang w:val="id-ID"/>
              </w:rPr>
              <w:t>0</w:t>
            </w:r>
          </w:p>
        </w:tc>
        <w:tc>
          <w:tcPr>
            <w:tcW w:w="1642" w:type="dxa"/>
          </w:tcPr>
          <w:p w:rsidR="00B476A3" w:rsidRPr="00B94FD2" w:rsidRDefault="00B476A3" w:rsidP="00E7545B">
            <w:pPr>
              <w:spacing w:after="0" w:line="276" w:lineRule="auto"/>
              <w:jc w:val="center"/>
              <w:rPr>
                <w:rFonts w:cs="Times New Roman"/>
                <w:lang w:val="id-ID"/>
              </w:rPr>
            </w:pPr>
            <w:r>
              <w:rPr>
                <w:rFonts w:cs="Times New Roman"/>
                <w:lang w:val="id-ID"/>
              </w:rPr>
              <w:t>0%</w:t>
            </w:r>
          </w:p>
        </w:tc>
      </w:tr>
      <w:tr w:rsidR="00B476A3" w:rsidRPr="00627599" w:rsidTr="00F91AEB">
        <w:tc>
          <w:tcPr>
            <w:tcW w:w="2122" w:type="dxa"/>
          </w:tcPr>
          <w:p w:rsidR="00B476A3" w:rsidRPr="00397F2C" w:rsidRDefault="00B476A3" w:rsidP="00E7545B">
            <w:pPr>
              <w:spacing w:after="0" w:line="276" w:lineRule="auto"/>
              <w:jc w:val="center"/>
              <w:rPr>
                <w:rFonts w:cs="Times New Roman"/>
              </w:rPr>
            </w:pPr>
            <w:r>
              <w:rPr>
                <w:rFonts w:cs="Times New Roman"/>
              </w:rPr>
              <w:t>Tidak Pernah</w:t>
            </w:r>
          </w:p>
        </w:tc>
        <w:tc>
          <w:tcPr>
            <w:tcW w:w="1162" w:type="dxa"/>
          </w:tcPr>
          <w:p w:rsidR="00B476A3" w:rsidRPr="00B63824" w:rsidRDefault="00B476A3" w:rsidP="00E7545B">
            <w:pPr>
              <w:spacing w:after="0" w:line="276" w:lineRule="auto"/>
              <w:jc w:val="center"/>
              <w:rPr>
                <w:rFonts w:cs="Times New Roman"/>
                <w:lang w:val="id-ID"/>
              </w:rPr>
            </w:pPr>
            <w:r>
              <w:rPr>
                <w:rFonts w:cs="Times New Roman"/>
                <w:lang w:val="id-ID"/>
              </w:rPr>
              <w:t>1</w:t>
            </w:r>
          </w:p>
        </w:tc>
        <w:tc>
          <w:tcPr>
            <w:tcW w:w="1642" w:type="dxa"/>
          </w:tcPr>
          <w:p w:rsidR="00B476A3" w:rsidRPr="00B63824" w:rsidRDefault="00B476A3" w:rsidP="00E7545B">
            <w:pPr>
              <w:spacing w:after="0" w:line="276" w:lineRule="auto"/>
              <w:jc w:val="center"/>
              <w:rPr>
                <w:rFonts w:cs="Times New Roman"/>
                <w:lang w:val="id-ID"/>
              </w:rPr>
            </w:pPr>
            <w:r>
              <w:rPr>
                <w:rFonts w:cs="Times New Roman"/>
                <w:lang w:val="id-ID"/>
              </w:rPr>
              <w:t>0</w:t>
            </w:r>
          </w:p>
        </w:tc>
        <w:tc>
          <w:tcPr>
            <w:tcW w:w="1642" w:type="dxa"/>
          </w:tcPr>
          <w:p w:rsidR="00B476A3" w:rsidRPr="00812675" w:rsidRDefault="00B476A3" w:rsidP="00E7545B">
            <w:pPr>
              <w:spacing w:after="0" w:line="276" w:lineRule="auto"/>
              <w:jc w:val="center"/>
              <w:rPr>
                <w:rFonts w:cs="Times New Roman"/>
                <w:lang w:val="id-ID"/>
              </w:rPr>
            </w:pPr>
            <w:r>
              <w:rPr>
                <w:rFonts w:cs="Times New Roman"/>
                <w:lang w:val="id-ID"/>
              </w:rPr>
              <w:t>0</w:t>
            </w:r>
          </w:p>
        </w:tc>
        <w:tc>
          <w:tcPr>
            <w:tcW w:w="1642" w:type="dxa"/>
          </w:tcPr>
          <w:p w:rsidR="00B476A3" w:rsidRPr="00B04232" w:rsidRDefault="00B476A3" w:rsidP="00E7545B">
            <w:pPr>
              <w:spacing w:after="0" w:line="276" w:lineRule="auto"/>
              <w:jc w:val="center"/>
              <w:rPr>
                <w:rFonts w:cs="Times New Roman"/>
                <w:lang w:val="id-ID"/>
              </w:rPr>
            </w:pPr>
            <w:r>
              <w:rPr>
                <w:rFonts w:cs="Times New Roman"/>
                <w:lang w:val="id-ID"/>
              </w:rPr>
              <w:t>0%</w:t>
            </w:r>
          </w:p>
        </w:tc>
      </w:tr>
      <w:tr w:rsidR="00B476A3" w:rsidRPr="00627599" w:rsidTr="00F91AEB">
        <w:tc>
          <w:tcPr>
            <w:tcW w:w="2122" w:type="dxa"/>
          </w:tcPr>
          <w:p w:rsidR="00B476A3" w:rsidRPr="00627599" w:rsidRDefault="00B476A3" w:rsidP="00E7545B">
            <w:pPr>
              <w:spacing w:after="0" w:line="276" w:lineRule="auto"/>
              <w:jc w:val="center"/>
              <w:rPr>
                <w:rFonts w:cs="Times New Roman"/>
                <w:lang w:val="id-ID"/>
              </w:rPr>
            </w:pPr>
            <w:r w:rsidRPr="00627599">
              <w:rPr>
                <w:rFonts w:cs="Times New Roman"/>
                <w:lang w:val="id-ID"/>
              </w:rPr>
              <w:t>Jumlah</w:t>
            </w:r>
          </w:p>
        </w:tc>
        <w:tc>
          <w:tcPr>
            <w:tcW w:w="1162" w:type="dxa"/>
          </w:tcPr>
          <w:p w:rsidR="00B476A3" w:rsidRPr="00627599" w:rsidRDefault="00B476A3" w:rsidP="00E7545B">
            <w:pPr>
              <w:spacing w:after="0" w:line="276" w:lineRule="auto"/>
              <w:rPr>
                <w:rFonts w:cs="Times New Roman"/>
              </w:rPr>
            </w:pPr>
          </w:p>
        </w:tc>
        <w:tc>
          <w:tcPr>
            <w:tcW w:w="1642" w:type="dxa"/>
          </w:tcPr>
          <w:p w:rsidR="00B476A3" w:rsidRPr="00B63824" w:rsidRDefault="00B476A3" w:rsidP="00E7545B">
            <w:pPr>
              <w:spacing w:after="0" w:line="276" w:lineRule="auto"/>
              <w:jc w:val="center"/>
              <w:rPr>
                <w:rFonts w:cs="Times New Roman"/>
                <w:lang w:val="id-ID"/>
              </w:rPr>
            </w:pPr>
            <w:r>
              <w:rPr>
                <w:rFonts w:cs="Times New Roman"/>
                <w:lang w:val="id-ID"/>
              </w:rPr>
              <w:t>65</w:t>
            </w:r>
          </w:p>
        </w:tc>
        <w:tc>
          <w:tcPr>
            <w:tcW w:w="1642" w:type="dxa"/>
          </w:tcPr>
          <w:p w:rsidR="00B476A3" w:rsidRPr="004A110C" w:rsidRDefault="00B476A3" w:rsidP="00E7545B">
            <w:pPr>
              <w:spacing w:after="0" w:line="276" w:lineRule="auto"/>
              <w:jc w:val="center"/>
              <w:rPr>
                <w:rFonts w:cs="Times New Roman"/>
              </w:rPr>
            </w:pPr>
            <w:r>
              <w:rPr>
                <w:rFonts w:cs="Times New Roman"/>
                <w:lang w:val="id-ID"/>
              </w:rPr>
              <w:t>268</w:t>
            </w:r>
          </w:p>
        </w:tc>
        <w:tc>
          <w:tcPr>
            <w:tcW w:w="1642" w:type="dxa"/>
          </w:tcPr>
          <w:p w:rsidR="00B476A3" w:rsidRPr="00B04232" w:rsidRDefault="00B476A3" w:rsidP="00E7545B">
            <w:pPr>
              <w:spacing w:after="0" w:line="276" w:lineRule="auto"/>
              <w:jc w:val="center"/>
              <w:rPr>
                <w:rFonts w:cs="Times New Roman"/>
                <w:lang w:val="id-ID"/>
              </w:rPr>
            </w:pPr>
            <w:r>
              <w:rPr>
                <w:rFonts w:cs="Times New Roman"/>
                <w:lang w:val="id-ID"/>
              </w:rPr>
              <w:t>100%</w:t>
            </w:r>
          </w:p>
        </w:tc>
      </w:tr>
    </w:tbl>
    <w:p w:rsidR="00F91AEB" w:rsidRDefault="00B476A3" w:rsidP="009700B2">
      <w:pPr>
        <w:spacing w:after="120" w:line="276" w:lineRule="auto"/>
        <w:rPr>
          <w:rFonts w:cs="Times New Roman"/>
        </w:rPr>
      </w:pPr>
      <w:r w:rsidRPr="00627599">
        <w:rPr>
          <w:rFonts w:cs="Times New Roman"/>
        </w:rPr>
        <w:t>Sumber : Data Primer yang diolah (Tahun 2022)</w:t>
      </w:r>
    </w:p>
    <w:p w:rsidR="00E7545B" w:rsidRPr="00E7545B" w:rsidRDefault="00E7545B" w:rsidP="009700B2">
      <w:pPr>
        <w:spacing w:after="120" w:line="276" w:lineRule="auto"/>
        <w:rPr>
          <w:rFonts w:cs="Times New Roman"/>
        </w:rPr>
      </w:pPr>
    </w:p>
    <w:p w:rsidR="00B476A3" w:rsidRDefault="00B476A3" w:rsidP="009700B2">
      <w:pPr>
        <w:spacing w:after="120" w:line="276" w:lineRule="auto"/>
        <w:rPr>
          <w:rFonts w:cs="Times New Roman"/>
          <w:sz w:val="24"/>
          <w:szCs w:val="24"/>
        </w:rPr>
      </w:pPr>
      <w:r>
        <w:rPr>
          <w:rFonts w:cs="Times New Roman"/>
          <w:sz w:val="24"/>
          <w:szCs w:val="24"/>
        </w:rPr>
        <w:t>Total dalam pengumpulan data angket :</w:t>
      </w:r>
    </w:p>
    <w:p w:rsidR="00B476A3" w:rsidRPr="00C80A56" w:rsidRDefault="00B476A3"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901F3E" w:rsidRPr="00A701F9" w:rsidRDefault="00B476A3" w:rsidP="00A701F9">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268</m:t>
              </m:r>
            </m:num>
            <m:den>
              <m:r>
                <m:rPr>
                  <m:sty m:val="p"/>
                </m:rPr>
                <w:rPr>
                  <w:rFonts w:ascii="Cambria Math" w:hAnsi="Cambria Math"/>
                  <w:sz w:val="24"/>
                  <w:szCs w:val="24"/>
                </w:rPr>
                <m:t xml:space="preserve"> 325</m:t>
              </m:r>
            </m:den>
          </m:f>
          <m:r>
            <w:rPr>
              <w:rFonts w:ascii="Cambria Math" w:hAnsi="Cambria Math"/>
              <w:sz w:val="24"/>
              <w:szCs w:val="24"/>
            </w:rPr>
            <m:t xml:space="preserve"> x 100=82,4%</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901F3E" w:rsidRPr="00564DF5" w:rsidTr="00901F3E">
        <w:trPr>
          <w:trHeight w:val="307"/>
        </w:trPr>
        <w:tc>
          <w:tcPr>
            <w:tcW w:w="1455" w:type="dxa"/>
            <w:tcBorders>
              <w:top w:val="nil"/>
            </w:tcBorders>
          </w:tcPr>
          <w:p w:rsidR="00901F3E" w:rsidRPr="00564DF5" w:rsidRDefault="00901F3E" w:rsidP="009700B2">
            <w:pPr>
              <w:pStyle w:val="TableParagraph"/>
              <w:spacing w:before="17" w:line="276" w:lineRule="auto"/>
              <w:ind w:right="203"/>
              <w:rPr>
                <w:sz w:val="24"/>
                <w:szCs w:val="24"/>
              </w:rPr>
            </w:pPr>
            <w:r>
              <w:rPr>
                <w:sz w:val="24"/>
                <w:szCs w:val="24"/>
              </w:rPr>
              <w:t>TP</w:t>
            </w:r>
          </w:p>
        </w:tc>
        <w:tc>
          <w:tcPr>
            <w:tcW w:w="1455" w:type="dxa"/>
            <w:tcBorders>
              <w:top w:val="nil"/>
            </w:tcBorders>
          </w:tcPr>
          <w:p w:rsidR="00901F3E" w:rsidRPr="00564DF5" w:rsidRDefault="00901F3E" w:rsidP="009700B2">
            <w:pPr>
              <w:pStyle w:val="TableParagraph"/>
              <w:spacing w:before="115" w:line="276" w:lineRule="auto"/>
              <w:ind w:left="367"/>
              <w:jc w:val="left"/>
              <w:rPr>
                <w:sz w:val="24"/>
                <w:szCs w:val="24"/>
              </w:rPr>
            </w:pPr>
            <w:r>
              <w:rPr>
                <w:sz w:val="24"/>
                <w:szCs w:val="24"/>
              </w:rPr>
              <w:t xml:space="preserve">      P</w:t>
            </w:r>
          </w:p>
        </w:tc>
        <w:tc>
          <w:tcPr>
            <w:tcW w:w="1370" w:type="dxa"/>
            <w:tcBorders>
              <w:top w:val="nil"/>
            </w:tcBorders>
          </w:tcPr>
          <w:p w:rsidR="00901F3E" w:rsidRPr="00564DF5" w:rsidRDefault="00901F3E" w:rsidP="009700B2">
            <w:pPr>
              <w:pStyle w:val="TableParagraph"/>
              <w:spacing w:before="115" w:line="276" w:lineRule="auto"/>
              <w:ind w:right="575"/>
              <w:rPr>
                <w:sz w:val="24"/>
                <w:szCs w:val="24"/>
              </w:rPr>
            </w:pPr>
            <w:r>
              <w:rPr>
                <w:sz w:val="24"/>
                <w:szCs w:val="24"/>
              </w:rPr>
              <w:t xml:space="preserve">       J</w:t>
            </w:r>
          </w:p>
        </w:tc>
        <w:tc>
          <w:tcPr>
            <w:tcW w:w="1370" w:type="dxa"/>
            <w:tcBorders>
              <w:top w:val="nil"/>
            </w:tcBorders>
          </w:tcPr>
          <w:p w:rsidR="00901F3E" w:rsidRPr="00564DF5" w:rsidRDefault="00901F3E" w:rsidP="009700B2">
            <w:pPr>
              <w:pStyle w:val="TableParagraph"/>
              <w:spacing w:before="115" w:line="276" w:lineRule="auto"/>
              <w:ind w:right="594"/>
              <w:rPr>
                <w:sz w:val="24"/>
                <w:szCs w:val="24"/>
              </w:rPr>
            </w:pPr>
            <w:r>
              <w:rPr>
                <w:sz w:val="24"/>
                <w:szCs w:val="24"/>
              </w:rPr>
              <w:t xml:space="preserve">         Sr</w:t>
            </w:r>
          </w:p>
        </w:tc>
        <w:tc>
          <w:tcPr>
            <w:tcW w:w="1370" w:type="dxa"/>
            <w:tcBorders>
              <w:top w:val="nil"/>
            </w:tcBorders>
          </w:tcPr>
          <w:p w:rsidR="00901F3E" w:rsidRPr="00564DF5" w:rsidRDefault="00901F3E" w:rsidP="009700B2">
            <w:pPr>
              <w:pStyle w:val="TableParagraph"/>
              <w:spacing w:before="115" w:line="276" w:lineRule="auto"/>
              <w:ind w:left="205"/>
              <w:jc w:val="left"/>
              <w:rPr>
                <w:sz w:val="24"/>
                <w:szCs w:val="24"/>
              </w:rPr>
            </w:pPr>
            <w:r>
              <w:rPr>
                <w:sz w:val="24"/>
                <w:szCs w:val="24"/>
              </w:rPr>
              <w:t xml:space="preserve">      Se</w:t>
            </w:r>
          </w:p>
        </w:tc>
      </w:tr>
      <w:tr w:rsidR="00901F3E" w:rsidRPr="00564DF5" w:rsidTr="00901F3E">
        <w:trPr>
          <w:trHeight w:val="766"/>
        </w:trPr>
        <w:tc>
          <w:tcPr>
            <w:tcW w:w="1455" w:type="dxa"/>
            <w:tcBorders>
              <w:bottom w:val="nil"/>
            </w:tcBorders>
          </w:tcPr>
          <w:p w:rsidR="00901F3E" w:rsidRPr="00564DF5" w:rsidRDefault="00901F3E" w:rsidP="009700B2">
            <w:pPr>
              <w:pStyle w:val="TableParagraph"/>
              <w:spacing w:line="276" w:lineRule="auto"/>
              <w:jc w:val="both"/>
              <w:rPr>
                <w:sz w:val="24"/>
                <w:szCs w:val="24"/>
              </w:rPr>
            </w:pPr>
          </w:p>
        </w:tc>
        <w:tc>
          <w:tcPr>
            <w:tcW w:w="1455" w:type="dxa"/>
            <w:tcBorders>
              <w:bottom w:val="nil"/>
            </w:tcBorders>
          </w:tcPr>
          <w:p w:rsidR="00901F3E" w:rsidRPr="00564DF5" w:rsidRDefault="00901F3E" w:rsidP="009700B2">
            <w:pPr>
              <w:pStyle w:val="TableParagraph"/>
              <w:spacing w:line="276" w:lineRule="auto"/>
              <w:jc w:val="both"/>
              <w:rPr>
                <w:sz w:val="24"/>
                <w:szCs w:val="24"/>
              </w:rPr>
            </w:pPr>
          </w:p>
        </w:tc>
        <w:tc>
          <w:tcPr>
            <w:tcW w:w="1370" w:type="dxa"/>
            <w:tcBorders>
              <w:bottom w:val="nil"/>
            </w:tcBorders>
          </w:tcPr>
          <w:p w:rsidR="00901F3E" w:rsidRPr="00564DF5" w:rsidRDefault="00901F3E" w:rsidP="009700B2">
            <w:pPr>
              <w:pStyle w:val="TableParagraph"/>
              <w:spacing w:line="276" w:lineRule="auto"/>
              <w:jc w:val="both"/>
              <w:rPr>
                <w:sz w:val="24"/>
                <w:szCs w:val="24"/>
              </w:rPr>
            </w:pPr>
          </w:p>
        </w:tc>
        <w:tc>
          <w:tcPr>
            <w:tcW w:w="1370" w:type="dxa"/>
            <w:tcBorders>
              <w:bottom w:val="nil"/>
            </w:tcBorders>
          </w:tcPr>
          <w:p w:rsidR="00901F3E" w:rsidRPr="00564DF5" w:rsidRDefault="00901F3E" w:rsidP="009700B2">
            <w:pPr>
              <w:pStyle w:val="TableParagraph"/>
              <w:spacing w:line="276" w:lineRule="auto"/>
              <w:jc w:val="both"/>
              <w:rPr>
                <w:sz w:val="24"/>
                <w:szCs w:val="24"/>
              </w:rPr>
            </w:pPr>
          </w:p>
          <w:p w:rsidR="00901F3E" w:rsidRPr="00564DF5" w:rsidRDefault="00901F3E" w:rsidP="009700B2">
            <w:pPr>
              <w:spacing w:line="276" w:lineRule="auto"/>
              <w:ind w:left="532" w:hanging="567"/>
              <w:jc w:val="right"/>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p>
        </w:tc>
        <w:tc>
          <w:tcPr>
            <w:tcW w:w="1370" w:type="dxa"/>
            <w:tcBorders>
              <w:bottom w:val="nil"/>
            </w:tcBorders>
          </w:tcPr>
          <w:p w:rsidR="00901F3E" w:rsidRPr="00564DF5" w:rsidRDefault="00901F3E"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61664" behindDoc="0" locked="0" layoutInCell="1" allowOverlap="1" wp14:anchorId="0EDAAE15" wp14:editId="76552056">
                      <wp:simplePos x="0" y="0"/>
                      <wp:positionH relativeFrom="column">
                        <wp:posOffset>100330</wp:posOffset>
                      </wp:positionH>
                      <wp:positionV relativeFrom="paragraph">
                        <wp:posOffset>-20320</wp:posOffset>
                      </wp:positionV>
                      <wp:extent cx="0" cy="225425"/>
                      <wp:effectExtent l="57150" t="19050" r="76200" b="79375"/>
                      <wp:wrapNone/>
                      <wp:docPr id="324" name="Straight Connector 324"/>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6D1C9BB5" id="Straight Connector 324"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pt,-1.6pt" to="7.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" strokecolor="windowText" strokeweight="2pt">
                      <v:shadow on="t" color="black" opacity="24903f" origin=",.5" offset="0,.55556mm"/>
                    </v:line>
                  </w:pict>
                </mc:Fallback>
              </mc:AlternateContent>
            </w:r>
          </w:p>
          <w:p w:rsidR="00901F3E" w:rsidRPr="00564DF5" w:rsidRDefault="00901F3E" w:rsidP="009700B2">
            <w:pPr>
              <w:spacing w:line="276" w:lineRule="auto"/>
              <w:rPr>
                <w:rFonts w:cs="Times New Roman"/>
                <w:sz w:val="24"/>
                <w:szCs w:val="24"/>
                <w:lang w:val="id"/>
              </w:rPr>
            </w:pPr>
            <w:r>
              <w:rPr>
                <w:rFonts w:cs="Times New Roman"/>
                <w:sz w:val="24"/>
                <w:szCs w:val="24"/>
                <w:lang w:val="id"/>
              </w:rPr>
              <w:t xml:space="preserve"> 82,4%</w:t>
            </w:r>
          </w:p>
        </w:tc>
      </w:tr>
    </w:tbl>
    <w:p w:rsidR="00901F3E" w:rsidRPr="00901F3E" w:rsidRDefault="00901F3E"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B476A3" w:rsidRDefault="00B476A3" w:rsidP="009700B2">
      <w:pPr>
        <w:spacing w:line="276" w:lineRule="auto"/>
        <w:ind w:firstLine="720"/>
        <w:jc w:val="both"/>
        <w:rPr>
          <w:rFonts w:cs="Times New Roman"/>
          <w:sz w:val="24"/>
          <w:szCs w:val="24"/>
        </w:rPr>
      </w:pPr>
      <w:r w:rsidRPr="00072704">
        <w:rPr>
          <w:rFonts w:cs="Times New Roman"/>
          <w:sz w:val="24"/>
          <w:szCs w:val="24"/>
        </w:rPr>
        <w:t>Berdasarkan tabel 4.</w:t>
      </w:r>
      <w:r w:rsidR="00DF1C69">
        <w:rPr>
          <w:rFonts w:cs="Times New Roman"/>
          <w:sz w:val="24"/>
          <w:szCs w:val="24"/>
        </w:rPr>
        <w:t>42</w:t>
      </w:r>
      <w:r>
        <w:rPr>
          <w:rFonts w:cs="Times New Roman"/>
          <w:sz w:val="24"/>
          <w:szCs w:val="24"/>
        </w:rPr>
        <w:t xml:space="preserve"> </w:t>
      </w:r>
      <w:r w:rsidRPr="00072704">
        <w:rPr>
          <w:rFonts w:cs="Times New Roman"/>
          <w:sz w:val="24"/>
          <w:szCs w:val="24"/>
        </w:rPr>
        <w:t>diatas dapat dijelask</w:t>
      </w:r>
      <w:r>
        <w:rPr>
          <w:rFonts w:cs="Times New Roman"/>
          <w:sz w:val="24"/>
          <w:szCs w:val="24"/>
        </w:rPr>
        <w:t xml:space="preserve">an bahwa jumlah responden dalam </w:t>
      </w:r>
      <w:r w:rsidRPr="00072704">
        <w:rPr>
          <w:rFonts w:cs="Times New Roman"/>
          <w:sz w:val="24"/>
          <w:szCs w:val="24"/>
        </w:rPr>
        <w:t xml:space="preserve">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selalu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Pr="00B476A3">
        <w:rPr>
          <w:rFonts w:cs="Times New Roman"/>
          <w:sz w:val="24"/>
          <w:szCs w:val="24"/>
        </w:rPr>
        <w:t>Pegawai memberikan hasil pekerjaan sesuai dengan target yang sudah ditetapkan instansi</w:t>
      </w:r>
      <w:r w:rsidRPr="004A110C">
        <w:rPr>
          <w:rFonts w:cs="Times New Roman"/>
          <w:sz w:val="24"/>
          <w:szCs w:val="24"/>
        </w:rPr>
        <w:t>”</w:t>
      </w:r>
      <w:r w:rsidRPr="00072704">
        <w:rPr>
          <w:rFonts w:cs="Times New Roman"/>
          <w:sz w:val="24"/>
          <w:szCs w:val="24"/>
        </w:rPr>
        <w:t xml:space="preserve"> yaitu sebanyak </w:t>
      </w:r>
      <w:r>
        <w:rPr>
          <w:rFonts w:cs="Times New Roman"/>
          <w:sz w:val="24"/>
          <w:szCs w:val="24"/>
        </w:rPr>
        <w:t xml:space="preserve">9 </w:t>
      </w:r>
      <w:r w:rsidRPr="00072704">
        <w:rPr>
          <w:rFonts w:cs="Times New Roman"/>
          <w:sz w:val="24"/>
          <w:szCs w:val="24"/>
        </w:rPr>
        <w:t>responden (</w:t>
      </w:r>
      <w:r>
        <w:rPr>
          <w:rFonts w:cs="Times New Roman"/>
          <w:sz w:val="24"/>
          <w:szCs w:val="24"/>
        </w:rPr>
        <w:t>13,9%), sering</w:t>
      </w:r>
      <w:r w:rsidRPr="003635BB">
        <w:rPr>
          <w:rFonts w:cs="Times New Roman"/>
          <w:sz w:val="24"/>
          <w:szCs w:val="24"/>
        </w:rPr>
        <w:t xml:space="preserve"> sebanyak </w:t>
      </w:r>
      <w:r>
        <w:rPr>
          <w:rFonts w:cs="Times New Roman"/>
          <w:sz w:val="24"/>
          <w:szCs w:val="24"/>
        </w:rPr>
        <w:t>55 responden (84,6%) jarang sebanyak 1 responden (1,5%).</w:t>
      </w:r>
      <w:r w:rsidRPr="00072704">
        <w:rPr>
          <w:rFonts w:cs="Times New Roman"/>
          <w:sz w:val="24"/>
          <w:szCs w:val="24"/>
        </w:rPr>
        <w:t xml:space="preserve"> Total skor yang diperoleh sebesar </w:t>
      </w:r>
      <w:r>
        <w:rPr>
          <w:rFonts w:cs="Times New Roman"/>
          <w:sz w:val="24"/>
          <w:szCs w:val="24"/>
        </w:rPr>
        <w:t>82,4</w:t>
      </w:r>
      <w:r w:rsidRPr="00072704">
        <w:rPr>
          <w:rFonts w:cs="Times New Roman"/>
          <w:sz w:val="24"/>
          <w:szCs w:val="24"/>
        </w:rPr>
        <w:t xml:space="preserve">% </w:t>
      </w:r>
      <w:r w:rsidRPr="00A96AB6">
        <w:rPr>
          <w:rFonts w:cs="Times New Roman"/>
          <w:sz w:val="24"/>
          <w:szCs w:val="24"/>
        </w:rPr>
        <w:t>yang berada pada tingkat kategori selalu.</w:t>
      </w:r>
    </w:p>
    <w:p w:rsidR="00B476A3" w:rsidRDefault="00B476A3" w:rsidP="003001F3">
      <w:pPr>
        <w:spacing w:after="0" w:line="276" w:lineRule="auto"/>
        <w:ind w:left="279" w:hanging="279"/>
        <w:rPr>
          <w:rFonts w:cs="Times New Roman"/>
          <w:sz w:val="24"/>
          <w:szCs w:val="24"/>
        </w:rPr>
      </w:pPr>
      <w:r>
        <w:rPr>
          <w:rFonts w:cs="Times New Roman"/>
          <w:sz w:val="24"/>
          <w:szCs w:val="24"/>
        </w:rPr>
        <w:t xml:space="preserve">c. </w:t>
      </w:r>
      <w:r w:rsidR="00A13E02" w:rsidRPr="00A13E02">
        <w:rPr>
          <w:rFonts w:cs="Times New Roman"/>
          <w:sz w:val="24"/>
          <w:szCs w:val="24"/>
        </w:rPr>
        <w:t>Pegawai harus mampu menyelesaikan tugas tambahan dari instansi</w:t>
      </w:r>
    </w:p>
    <w:p w:rsidR="00F646BA" w:rsidRDefault="00F646BA" w:rsidP="003001F3">
      <w:pPr>
        <w:spacing w:after="0" w:line="276" w:lineRule="auto"/>
        <w:ind w:left="279" w:hanging="279"/>
        <w:rPr>
          <w:rFonts w:cs="Times New Roman"/>
          <w:sz w:val="24"/>
          <w:szCs w:val="24"/>
        </w:rPr>
      </w:pPr>
    </w:p>
    <w:p w:rsidR="00F646BA" w:rsidRDefault="00F646BA" w:rsidP="003001F3">
      <w:pPr>
        <w:spacing w:after="0" w:line="276" w:lineRule="auto"/>
        <w:ind w:left="279" w:hanging="279"/>
        <w:rPr>
          <w:rFonts w:cs="Times New Roman"/>
          <w:sz w:val="24"/>
          <w:szCs w:val="24"/>
        </w:rPr>
      </w:pPr>
    </w:p>
    <w:p w:rsidR="00B476A3" w:rsidRPr="00072704" w:rsidRDefault="00B476A3" w:rsidP="003001F3">
      <w:pPr>
        <w:pStyle w:val="Heading5"/>
        <w:jc w:val="center"/>
      </w:pPr>
      <w:r>
        <w:lastRenderedPageBreak/>
        <w:t>T</w:t>
      </w:r>
      <w:r w:rsidR="00DF1C69">
        <w:t>abel 4.43</w:t>
      </w:r>
      <w:r>
        <w:t xml:space="preserve"> </w:t>
      </w:r>
      <w:r w:rsidRPr="00072704">
        <w:t>Tanggapan Responden Mengenai</w:t>
      </w:r>
    </w:p>
    <w:p w:rsidR="00B476A3" w:rsidRPr="00AE2EF6" w:rsidRDefault="00B476A3" w:rsidP="003001F3">
      <w:pPr>
        <w:spacing w:after="0" w:line="276" w:lineRule="auto"/>
        <w:ind w:left="279" w:hanging="279"/>
        <w:jc w:val="center"/>
        <w:rPr>
          <w:rFonts w:cs="Times New Roman"/>
          <w:sz w:val="20"/>
          <w:szCs w:val="20"/>
        </w:rPr>
      </w:pPr>
      <w:r w:rsidRPr="00A80608">
        <w:rPr>
          <w:rFonts w:cs="Times New Roman"/>
          <w:sz w:val="24"/>
          <w:szCs w:val="24"/>
        </w:rPr>
        <w:t>“</w:t>
      </w:r>
      <w:r w:rsidR="00A13E02" w:rsidRPr="00A13E02">
        <w:rPr>
          <w:rFonts w:cs="Times New Roman"/>
          <w:sz w:val="24"/>
          <w:szCs w:val="24"/>
        </w:rPr>
        <w:t>Pegawai harus mampu menyelesaikan tugas tambahan dari instansi</w:t>
      </w:r>
      <w:r w:rsidRPr="00A15968">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B476A3" w:rsidRPr="00627599" w:rsidTr="00F91AEB">
        <w:tc>
          <w:tcPr>
            <w:tcW w:w="2122" w:type="dxa"/>
          </w:tcPr>
          <w:p w:rsidR="00B476A3" w:rsidRPr="00627599" w:rsidRDefault="00B476A3" w:rsidP="003001F3">
            <w:pPr>
              <w:spacing w:after="0" w:line="276" w:lineRule="auto"/>
              <w:jc w:val="center"/>
              <w:rPr>
                <w:rFonts w:cs="Times New Roman"/>
                <w:lang w:val="id-ID"/>
              </w:rPr>
            </w:pPr>
            <w:r w:rsidRPr="00627599">
              <w:rPr>
                <w:rFonts w:cs="Times New Roman"/>
                <w:lang w:val="id-ID"/>
              </w:rPr>
              <w:t>Keterangan</w:t>
            </w:r>
          </w:p>
        </w:tc>
        <w:tc>
          <w:tcPr>
            <w:tcW w:w="1162" w:type="dxa"/>
          </w:tcPr>
          <w:p w:rsidR="00B476A3" w:rsidRPr="00627599" w:rsidRDefault="00B476A3" w:rsidP="003001F3">
            <w:pPr>
              <w:spacing w:after="0" w:line="276" w:lineRule="auto"/>
              <w:jc w:val="center"/>
              <w:rPr>
                <w:rFonts w:cs="Times New Roman"/>
                <w:lang w:val="id-ID"/>
              </w:rPr>
            </w:pPr>
            <w:r w:rsidRPr="00627599">
              <w:rPr>
                <w:rFonts w:cs="Times New Roman"/>
                <w:lang w:val="id-ID"/>
              </w:rPr>
              <w:t>Skor</w:t>
            </w:r>
          </w:p>
        </w:tc>
        <w:tc>
          <w:tcPr>
            <w:tcW w:w="1642" w:type="dxa"/>
          </w:tcPr>
          <w:p w:rsidR="00B476A3" w:rsidRPr="00627599" w:rsidRDefault="00B476A3" w:rsidP="003001F3">
            <w:pPr>
              <w:spacing w:after="0" w:line="276" w:lineRule="auto"/>
              <w:jc w:val="center"/>
              <w:rPr>
                <w:rFonts w:cs="Times New Roman"/>
                <w:lang w:val="id-ID"/>
              </w:rPr>
            </w:pPr>
            <w:r w:rsidRPr="00627599">
              <w:rPr>
                <w:rFonts w:cs="Times New Roman"/>
                <w:lang w:val="id-ID"/>
              </w:rPr>
              <w:t>Jumlah Responden</w:t>
            </w:r>
          </w:p>
        </w:tc>
        <w:tc>
          <w:tcPr>
            <w:tcW w:w="1642" w:type="dxa"/>
          </w:tcPr>
          <w:p w:rsidR="00B476A3" w:rsidRPr="00627599" w:rsidRDefault="00B476A3" w:rsidP="003001F3">
            <w:pPr>
              <w:spacing w:after="0" w:line="276" w:lineRule="auto"/>
              <w:jc w:val="center"/>
              <w:rPr>
                <w:rFonts w:cs="Times New Roman"/>
                <w:lang w:val="id-ID"/>
              </w:rPr>
            </w:pPr>
            <w:r w:rsidRPr="00627599">
              <w:rPr>
                <w:rFonts w:cs="Times New Roman"/>
                <w:lang w:val="id-ID"/>
              </w:rPr>
              <w:t>Skor Total</w:t>
            </w:r>
          </w:p>
        </w:tc>
        <w:tc>
          <w:tcPr>
            <w:tcW w:w="1642" w:type="dxa"/>
          </w:tcPr>
          <w:p w:rsidR="00B476A3" w:rsidRPr="00627599" w:rsidRDefault="00B476A3" w:rsidP="003001F3">
            <w:pPr>
              <w:spacing w:after="0" w:line="276" w:lineRule="auto"/>
              <w:jc w:val="center"/>
              <w:rPr>
                <w:rFonts w:cs="Times New Roman"/>
                <w:lang w:val="id-ID"/>
              </w:rPr>
            </w:pPr>
            <w:r w:rsidRPr="00627599">
              <w:rPr>
                <w:rFonts w:cs="Times New Roman"/>
                <w:lang w:val="id-ID"/>
              </w:rPr>
              <w:t>Persentase (%)</w:t>
            </w:r>
          </w:p>
        </w:tc>
      </w:tr>
      <w:tr w:rsidR="00B476A3" w:rsidRPr="00627599" w:rsidTr="00F91AEB">
        <w:tc>
          <w:tcPr>
            <w:tcW w:w="2122" w:type="dxa"/>
          </w:tcPr>
          <w:p w:rsidR="00B476A3" w:rsidRPr="00CB1296" w:rsidRDefault="00B476A3" w:rsidP="00E7545B">
            <w:pPr>
              <w:spacing w:after="0" w:line="276" w:lineRule="auto"/>
              <w:jc w:val="center"/>
              <w:rPr>
                <w:rFonts w:cs="Times New Roman"/>
              </w:rPr>
            </w:pPr>
            <w:r>
              <w:rPr>
                <w:rFonts w:cs="Times New Roman"/>
              </w:rPr>
              <w:t>Selalu</w:t>
            </w:r>
          </w:p>
        </w:tc>
        <w:tc>
          <w:tcPr>
            <w:tcW w:w="1162" w:type="dxa"/>
          </w:tcPr>
          <w:p w:rsidR="00B476A3" w:rsidRPr="00B63824" w:rsidRDefault="00B476A3" w:rsidP="00E7545B">
            <w:pPr>
              <w:spacing w:after="0" w:line="276" w:lineRule="auto"/>
              <w:jc w:val="center"/>
              <w:rPr>
                <w:rFonts w:cs="Times New Roman"/>
                <w:lang w:val="id-ID"/>
              </w:rPr>
            </w:pPr>
            <w:r>
              <w:rPr>
                <w:rFonts w:cs="Times New Roman"/>
                <w:lang w:val="id-ID"/>
              </w:rPr>
              <w:t>5</w:t>
            </w:r>
          </w:p>
        </w:tc>
        <w:tc>
          <w:tcPr>
            <w:tcW w:w="1642" w:type="dxa"/>
          </w:tcPr>
          <w:p w:rsidR="00B476A3" w:rsidRPr="00B63824" w:rsidRDefault="00A13E02" w:rsidP="00E7545B">
            <w:pPr>
              <w:spacing w:after="0" w:line="276" w:lineRule="auto"/>
              <w:jc w:val="center"/>
              <w:rPr>
                <w:rFonts w:cs="Times New Roman"/>
                <w:lang w:val="id-ID"/>
              </w:rPr>
            </w:pPr>
            <w:r>
              <w:rPr>
                <w:rFonts w:cs="Times New Roman"/>
                <w:lang w:val="id-ID"/>
              </w:rPr>
              <w:t>10</w:t>
            </w:r>
          </w:p>
        </w:tc>
        <w:tc>
          <w:tcPr>
            <w:tcW w:w="1642" w:type="dxa"/>
          </w:tcPr>
          <w:p w:rsidR="00B476A3" w:rsidRPr="002129B1" w:rsidRDefault="00A13E02" w:rsidP="00E7545B">
            <w:pPr>
              <w:spacing w:after="0" w:line="276" w:lineRule="auto"/>
              <w:jc w:val="center"/>
              <w:rPr>
                <w:rFonts w:cs="Times New Roman"/>
              </w:rPr>
            </w:pPr>
            <w:r>
              <w:rPr>
                <w:rFonts w:cs="Times New Roman"/>
              </w:rPr>
              <w:t>50</w:t>
            </w:r>
          </w:p>
        </w:tc>
        <w:tc>
          <w:tcPr>
            <w:tcW w:w="1642" w:type="dxa"/>
          </w:tcPr>
          <w:p w:rsidR="00B476A3" w:rsidRPr="00B94FD2" w:rsidRDefault="00A13E02" w:rsidP="00E7545B">
            <w:pPr>
              <w:spacing w:after="0" w:line="276" w:lineRule="auto"/>
              <w:jc w:val="center"/>
              <w:rPr>
                <w:rFonts w:cs="Times New Roman"/>
                <w:lang w:val="id-ID"/>
              </w:rPr>
            </w:pPr>
            <w:r>
              <w:rPr>
                <w:rFonts w:cs="Times New Roman"/>
              </w:rPr>
              <w:t>15,4</w:t>
            </w:r>
            <w:r w:rsidR="00B476A3">
              <w:rPr>
                <w:rFonts w:cs="Times New Roman"/>
                <w:lang w:val="id-ID"/>
              </w:rPr>
              <w:t>%</w:t>
            </w:r>
          </w:p>
        </w:tc>
      </w:tr>
      <w:tr w:rsidR="00B476A3" w:rsidRPr="00627599" w:rsidTr="00F91AEB">
        <w:tc>
          <w:tcPr>
            <w:tcW w:w="2122" w:type="dxa"/>
          </w:tcPr>
          <w:p w:rsidR="00B476A3" w:rsidRPr="00CB1296" w:rsidRDefault="00B476A3" w:rsidP="00E7545B">
            <w:pPr>
              <w:spacing w:after="0" w:line="276" w:lineRule="auto"/>
              <w:jc w:val="center"/>
              <w:rPr>
                <w:rFonts w:cs="Times New Roman"/>
              </w:rPr>
            </w:pPr>
            <w:r>
              <w:rPr>
                <w:rFonts w:cs="Times New Roman"/>
              </w:rPr>
              <w:t>Sering</w:t>
            </w:r>
          </w:p>
        </w:tc>
        <w:tc>
          <w:tcPr>
            <w:tcW w:w="1162" w:type="dxa"/>
          </w:tcPr>
          <w:p w:rsidR="00B476A3" w:rsidRPr="00B63824" w:rsidRDefault="00B476A3" w:rsidP="00E7545B">
            <w:pPr>
              <w:spacing w:after="0" w:line="276" w:lineRule="auto"/>
              <w:jc w:val="center"/>
              <w:rPr>
                <w:rFonts w:cs="Times New Roman"/>
                <w:lang w:val="id-ID"/>
              </w:rPr>
            </w:pPr>
            <w:r>
              <w:rPr>
                <w:rFonts w:cs="Times New Roman"/>
                <w:lang w:val="id-ID"/>
              </w:rPr>
              <w:t>4</w:t>
            </w:r>
          </w:p>
        </w:tc>
        <w:tc>
          <w:tcPr>
            <w:tcW w:w="1642" w:type="dxa"/>
          </w:tcPr>
          <w:p w:rsidR="00B476A3" w:rsidRPr="00B63824" w:rsidRDefault="00A13E02" w:rsidP="00E7545B">
            <w:pPr>
              <w:spacing w:after="0" w:line="276" w:lineRule="auto"/>
              <w:jc w:val="center"/>
              <w:rPr>
                <w:rFonts w:cs="Times New Roman"/>
                <w:lang w:val="id-ID"/>
              </w:rPr>
            </w:pPr>
            <w:r>
              <w:rPr>
                <w:rFonts w:cs="Times New Roman"/>
                <w:lang w:val="id-ID"/>
              </w:rPr>
              <w:t>51</w:t>
            </w:r>
          </w:p>
        </w:tc>
        <w:tc>
          <w:tcPr>
            <w:tcW w:w="1642" w:type="dxa"/>
          </w:tcPr>
          <w:p w:rsidR="00B476A3" w:rsidRPr="00953331" w:rsidRDefault="00A13E02" w:rsidP="00E7545B">
            <w:pPr>
              <w:spacing w:after="0" w:line="276" w:lineRule="auto"/>
              <w:jc w:val="center"/>
              <w:rPr>
                <w:rFonts w:cs="Times New Roman"/>
              </w:rPr>
            </w:pPr>
            <w:r>
              <w:rPr>
                <w:rFonts w:cs="Times New Roman"/>
              </w:rPr>
              <w:t>204</w:t>
            </w:r>
          </w:p>
        </w:tc>
        <w:tc>
          <w:tcPr>
            <w:tcW w:w="1642" w:type="dxa"/>
          </w:tcPr>
          <w:p w:rsidR="00B476A3" w:rsidRPr="00B94FD2" w:rsidRDefault="00A13E02" w:rsidP="00E7545B">
            <w:pPr>
              <w:spacing w:after="0" w:line="276" w:lineRule="auto"/>
              <w:jc w:val="center"/>
              <w:rPr>
                <w:rFonts w:cs="Times New Roman"/>
                <w:lang w:val="id-ID"/>
              </w:rPr>
            </w:pPr>
            <w:r>
              <w:rPr>
                <w:rFonts w:cs="Times New Roman"/>
              </w:rPr>
              <w:t>7</w:t>
            </w:r>
            <w:r>
              <w:rPr>
                <w:rFonts w:cs="Times New Roman"/>
                <w:lang w:val="id-ID"/>
              </w:rPr>
              <w:t>8</w:t>
            </w:r>
            <w:r>
              <w:rPr>
                <w:rFonts w:cs="Times New Roman"/>
              </w:rPr>
              <w:t>,4</w:t>
            </w:r>
            <w:r w:rsidR="00B476A3">
              <w:rPr>
                <w:rFonts w:cs="Times New Roman"/>
                <w:lang w:val="id-ID"/>
              </w:rPr>
              <w:t>%</w:t>
            </w:r>
          </w:p>
        </w:tc>
      </w:tr>
      <w:tr w:rsidR="00B476A3" w:rsidRPr="00627599" w:rsidTr="00F91AEB">
        <w:tc>
          <w:tcPr>
            <w:tcW w:w="2122" w:type="dxa"/>
          </w:tcPr>
          <w:p w:rsidR="00B476A3" w:rsidRPr="00397F2C" w:rsidRDefault="00B476A3" w:rsidP="00E7545B">
            <w:pPr>
              <w:spacing w:after="0" w:line="276" w:lineRule="auto"/>
              <w:jc w:val="center"/>
              <w:rPr>
                <w:rFonts w:cs="Times New Roman"/>
              </w:rPr>
            </w:pPr>
            <w:r>
              <w:rPr>
                <w:rFonts w:cs="Times New Roman"/>
              </w:rPr>
              <w:t>Jarang</w:t>
            </w:r>
          </w:p>
        </w:tc>
        <w:tc>
          <w:tcPr>
            <w:tcW w:w="1162" w:type="dxa"/>
          </w:tcPr>
          <w:p w:rsidR="00B476A3" w:rsidRPr="00B63824" w:rsidRDefault="00B476A3" w:rsidP="00E7545B">
            <w:pPr>
              <w:spacing w:after="0" w:line="276" w:lineRule="auto"/>
              <w:jc w:val="center"/>
              <w:rPr>
                <w:rFonts w:cs="Times New Roman"/>
                <w:lang w:val="id-ID"/>
              </w:rPr>
            </w:pPr>
            <w:r>
              <w:rPr>
                <w:rFonts w:cs="Times New Roman"/>
                <w:lang w:val="id-ID"/>
              </w:rPr>
              <w:t>3</w:t>
            </w:r>
          </w:p>
        </w:tc>
        <w:tc>
          <w:tcPr>
            <w:tcW w:w="1642" w:type="dxa"/>
          </w:tcPr>
          <w:p w:rsidR="00B476A3" w:rsidRPr="00B63824" w:rsidRDefault="00A13E02" w:rsidP="00E7545B">
            <w:pPr>
              <w:spacing w:after="0" w:line="276" w:lineRule="auto"/>
              <w:jc w:val="center"/>
              <w:rPr>
                <w:rFonts w:cs="Times New Roman"/>
                <w:lang w:val="id-ID"/>
              </w:rPr>
            </w:pPr>
            <w:r>
              <w:rPr>
                <w:rFonts w:cs="Times New Roman"/>
                <w:lang w:val="id-ID"/>
              </w:rPr>
              <w:t>4</w:t>
            </w:r>
          </w:p>
        </w:tc>
        <w:tc>
          <w:tcPr>
            <w:tcW w:w="1642" w:type="dxa"/>
          </w:tcPr>
          <w:p w:rsidR="00B476A3" w:rsidRPr="00812675" w:rsidRDefault="00A13E02" w:rsidP="00E7545B">
            <w:pPr>
              <w:spacing w:after="0" w:line="276" w:lineRule="auto"/>
              <w:jc w:val="center"/>
              <w:rPr>
                <w:rFonts w:cs="Times New Roman"/>
                <w:lang w:val="id-ID"/>
              </w:rPr>
            </w:pPr>
            <w:r>
              <w:rPr>
                <w:rFonts w:cs="Times New Roman"/>
                <w:lang w:val="id-ID"/>
              </w:rPr>
              <w:t>12</w:t>
            </w:r>
          </w:p>
        </w:tc>
        <w:tc>
          <w:tcPr>
            <w:tcW w:w="1642" w:type="dxa"/>
          </w:tcPr>
          <w:p w:rsidR="00B476A3" w:rsidRPr="00B94FD2" w:rsidRDefault="00A13E02" w:rsidP="00E7545B">
            <w:pPr>
              <w:spacing w:after="0" w:line="276" w:lineRule="auto"/>
              <w:jc w:val="center"/>
              <w:rPr>
                <w:rFonts w:cs="Times New Roman"/>
                <w:lang w:val="id-ID"/>
              </w:rPr>
            </w:pPr>
            <w:r>
              <w:rPr>
                <w:rFonts w:cs="Times New Roman"/>
              </w:rPr>
              <w:t>6,2</w:t>
            </w:r>
            <w:r w:rsidR="00B476A3">
              <w:rPr>
                <w:rFonts w:cs="Times New Roman"/>
                <w:lang w:val="id-ID"/>
              </w:rPr>
              <w:t>%</w:t>
            </w:r>
          </w:p>
        </w:tc>
      </w:tr>
      <w:tr w:rsidR="00B476A3" w:rsidRPr="00627599" w:rsidTr="00F91AEB">
        <w:tc>
          <w:tcPr>
            <w:tcW w:w="2122" w:type="dxa"/>
          </w:tcPr>
          <w:p w:rsidR="00B476A3" w:rsidRPr="00397F2C" w:rsidRDefault="00B476A3" w:rsidP="00E7545B">
            <w:pPr>
              <w:spacing w:after="0" w:line="276" w:lineRule="auto"/>
              <w:jc w:val="center"/>
              <w:rPr>
                <w:rFonts w:cs="Times New Roman"/>
              </w:rPr>
            </w:pPr>
            <w:r>
              <w:rPr>
                <w:rFonts w:cs="Times New Roman"/>
              </w:rPr>
              <w:t>Pernah</w:t>
            </w:r>
          </w:p>
        </w:tc>
        <w:tc>
          <w:tcPr>
            <w:tcW w:w="1162" w:type="dxa"/>
          </w:tcPr>
          <w:p w:rsidR="00B476A3" w:rsidRPr="00B63824" w:rsidRDefault="00B476A3" w:rsidP="00E7545B">
            <w:pPr>
              <w:spacing w:after="0" w:line="276" w:lineRule="auto"/>
              <w:jc w:val="center"/>
              <w:rPr>
                <w:rFonts w:cs="Times New Roman"/>
                <w:lang w:val="id-ID"/>
              </w:rPr>
            </w:pPr>
            <w:r>
              <w:rPr>
                <w:rFonts w:cs="Times New Roman"/>
                <w:lang w:val="id-ID"/>
              </w:rPr>
              <w:t>2</w:t>
            </w:r>
          </w:p>
        </w:tc>
        <w:tc>
          <w:tcPr>
            <w:tcW w:w="1642" w:type="dxa"/>
          </w:tcPr>
          <w:p w:rsidR="00B476A3" w:rsidRPr="00B63824" w:rsidRDefault="00B476A3" w:rsidP="00E7545B">
            <w:pPr>
              <w:spacing w:after="0" w:line="276" w:lineRule="auto"/>
              <w:jc w:val="center"/>
              <w:rPr>
                <w:rFonts w:cs="Times New Roman"/>
                <w:lang w:val="id-ID"/>
              </w:rPr>
            </w:pPr>
            <w:r>
              <w:rPr>
                <w:rFonts w:cs="Times New Roman"/>
                <w:lang w:val="id-ID"/>
              </w:rPr>
              <w:t>0</w:t>
            </w:r>
          </w:p>
        </w:tc>
        <w:tc>
          <w:tcPr>
            <w:tcW w:w="1642" w:type="dxa"/>
          </w:tcPr>
          <w:p w:rsidR="00B476A3" w:rsidRPr="00812675" w:rsidRDefault="00B476A3" w:rsidP="00E7545B">
            <w:pPr>
              <w:spacing w:after="0" w:line="276" w:lineRule="auto"/>
              <w:jc w:val="center"/>
              <w:rPr>
                <w:rFonts w:cs="Times New Roman"/>
                <w:lang w:val="id-ID"/>
              </w:rPr>
            </w:pPr>
            <w:r>
              <w:rPr>
                <w:rFonts w:cs="Times New Roman"/>
                <w:lang w:val="id-ID"/>
              </w:rPr>
              <w:t>0</w:t>
            </w:r>
          </w:p>
        </w:tc>
        <w:tc>
          <w:tcPr>
            <w:tcW w:w="1642" w:type="dxa"/>
          </w:tcPr>
          <w:p w:rsidR="00B476A3" w:rsidRPr="00B94FD2" w:rsidRDefault="00B476A3" w:rsidP="00E7545B">
            <w:pPr>
              <w:spacing w:after="0" w:line="276" w:lineRule="auto"/>
              <w:jc w:val="center"/>
              <w:rPr>
                <w:rFonts w:cs="Times New Roman"/>
                <w:lang w:val="id-ID"/>
              </w:rPr>
            </w:pPr>
            <w:r>
              <w:rPr>
                <w:rFonts w:cs="Times New Roman"/>
                <w:lang w:val="id-ID"/>
              </w:rPr>
              <w:t>0%</w:t>
            </w:r>
          </w:p>
        </w:tc>
      </w:tr>
      <w:tr w:rsidR="00B476A3" w:rsidRPr="00627599" w:rsidTr="00F91AEB">
        <w:tc>
          <w:tcPr>
            <w:tcW w:w="2122" w:type="dxa"/>
          </w:tcPr>
          <w:p w:rsidR="00B476A3" w:rsidRPr="00397F2C" w:rsidRDefault="00B476A3" w:rsidP="00E7545B">
            <w:pPr>
              <w:spacing w:after="0" w:line="276" w:lineRule="auto"/>
              <w:jc w:val="center"/>
              <w:rPr>
                <w:rFonts w:cs="Times New Roman"/>
              </w:rPr>
            </w:pPr>
            <w:r>
              <w:rPr>
                <w:rFonts w:cs="Times New Roman"/>
              </w:rPr>
              <w:t>Tidak Pernah</w:t>
            </w:r>
          </w:p>
        </w:tc>
        <w:tc>
          <w:tcPr>
            <w:tcW w:w="1162" w:type="dxa"/>
          </w:tcPr>
          <w:p w:rsidR="00B476A3" w:rsidRPr="00B63824" w:rsidRDefault="00B476A3" w:rsidP="00E7545B">
            <w:pPr>
              <w:spacing w:after="0" w:line="276" w:lineRule="auto"/>
              <w:jc w:val="center"/>
              <w:rPr>
                <w:rFonts w:cs="Times New Roman"/>
                <w:lang w:val="id-ID"/>
              </w:rPr>
            </w:pPr>
            <w:r>
              <w:rPr>
                <w:rFonts w:cs="Times New Roman"/>
                <w:lang w:val="id-ID"/>
              </w:rPr>
              <w:t>1</w:t>
            </w:r>
          </w:p>
        </w:tc>
        <w:tc>
          <w:tcPr>
            <w:tcW w:w="1642" w:type="dxa"/>
          </w:tcPr>
          <w:p w:rsidR="00B476A3" w:rsidRPr="00B63824" w:rsidRDefault="00B476A3" w:rsidP="00E7545B">
            <w:pPr>
              <w:spacing w:after="0" w:line="276" w:lineRule="auto"/>
              <w:jc w:val="center"/>
              <w:rPr>
                <w:rFonts w:cs="Times New Roman"/>
                <w:lang w:val="id-ID"/>
              </w:rPr>
            </w:pPr>
            <w:r>
              <w:rPr>
                <w:rFonts w:cs="Times New Roman"/>
                <w:lang w:val="id-ID"/>
              </w:rPr>
              <w:t>0</w:t>
            </w:r>
          </w:p>
        </w:tc>
        <w:tc>
          <w:tcPr>
            <w:tcW w:w="1642" w:type="dxa"/>
          </w:tcPr>
          <w:p w:rsidR="00B476A3" w:rsidRPr="00812675" w:rsidRDefault="00B476A3" w:rsidP="00E7545B">
            <w:pPr>
              <w:spacing w:after="0" w:line="276" w:lineRule="auto"/>
              <w:jc w:val="center"/>
              <w:rPr>
                <w:rFonts w:cs="Times New Roman"/>
                <w:lang w:val="id-ID"/>
              </w:rPr>
            </w:pPr>
            <w:r>
              <w:rPr>
                <w:rFonts w:cs="Times New Roman"/>
                <w:lang w:val="id-ID"/>
              </w:rPr>
              <w:t>0</w:t>
            </w:r>
          </w:p>
        </w:tc>
        <w:tc>
          <w:tcPr>
            <w:tcW w:w="1642" w:type="dxa"/>
          </w:tcPr>
          <w:p w:rsidR="00B476A3" w:rsidRPr="00B04232" w:rsidRDefault="00B476A3" w:rsidP="00E7545B">
            <w:pPr>
              <w:spacing w:after="0" w:line="276" w:lineRule="auto"/>
              <w:jc w:val="center"/>
              <w:rPr>
                <w:rFonts w:cs="Times New Roman"/>
                <w:lang w:val="id-ID"/>
              </w:rPr>
            </w:pPr>
            <w:r>
              <w:rPr>
                <w:rFonts w:cs="Times New Roman"/>
                <w:lang w:val="id-ID"/>
              </w:rPr>
              <w:t>0%</w:t>
            </w:r>
          </w:p>
        </w:tc>
      </w:tr>
      <w:tr w:rsidR="00B476A3" w:rsidRPr="00627599" w:rsidTr="00F91AEB">
        <w:tc>
          <w:tcPr>
            <w:tcW w:w="2122" w:type="dxa"/>
          </w:tcPr>
          <w:p w:rsidR="00B476A3" w:rsidRPr="00627599" w:rsidRDefault="00B476A3" w:rsidP="00E7545B">
            <w:pPr>
              <w:spacing w:after="0" w:line="276" w:lineRule="auto"/>
              <w:jc w:val="center"/>
              <w:rPr>
                <w:rFonts w:cs="Times New Roman"/>
                <w:lang w:val="id-ID"/>
              </w:rPr>
            </w:pPr>
            <w:r w:rsidRPr="00627599">
              <w:rPr>
                <w:rFonts w:cs="Times New Roman"/>
                <w:lang w:val="id-ID"/>
              </w:rPr>
              <w:t>Jumlah</w:t>
            </w:r>
          </w:p>
        </w:tc>
        <w:tc>
          <w:tcPr>
            <w:tcW w:w="1162" w:type="dxa"/>
          </w:tcPr>
          <w:p w:rsidR="00B476A3" w:rsidRPr="00627599" w:rsidRDefault="00B476A3" w:rsidP="00E7545B">
            <w:pPr>
              <w:spacing w:after="0" w:line="276" w:lineRule="auto"/>
              <w:rPr>
                <w:rFonts w:cs="Times New Roman"/>
              </w:rPr>
            </w:pPr>
          </w:p>
        </w:tc>
        <w:tc>
          <w:tcPr>
            <w:tcW w:w="1642" w:type="dxa"/>
          </w:tcPr>
          <w:p w:rsidR="00B476A3" w:rsidRPr="00B63824" w:rsidRDefault="00B476A3" w:rsidP="00E7545B">
            <w:pPr>
              <w:spacing w:after="0" w:line="276" w:lineRule="auto"/>
              <w:jc w:val="center"/>
              <w:rPr>
                <w:rFonts w:cs="Times New Roman"/>
                <w:lang w:val="id-ID"/>
              </w:rPr>
            </w:pPr>
            <w:r>
              <w:rPr>
                <w:rFonts w:cs="Times New Roman"/>
                <w:lang w:val="id-ID"/>
              </w:rPr>
              <w:t>65</w:t>
            </w:r>
          </w:p>
        </w:tc>
        <w:tc>
          <w:tcPr>
            <w:tcW w:w="1642" w:type="dxa"/>
          </w:tcPr>
          <w:p w:rsidR="00B476A3" w:rsidRPr="004A110C" w:rsidRDefault="00A13E02" w:rsidP="00E7545B">
            <w:pPr>
              <w:spacing w:after="0" w:line="276" w:lineRule="auto"/>
              <w:jc w:val="center"/>
              <w:rPr>
                <w:rFonts w:cs="Times New Roman"/>
              </w:rPr>
            </w:pPr>
            <w:r>
              <w:rPr>
                <w:rFonts w:cs="Times New Roman"/>
                <w:lang w:val="id-ID"/>
              </w:rPr>
              <w:t>266</w:t>
            </w:r>
          </w:p>
        </w:tc>
        <w:tc>
          <w:tcPr>
            <w:tcW w:w="1642" w:type="dxa"/>
          </w:tcPr>
          <w:p w:rsidR="00B476A3" w:rsidRPr="00B04232" w:rsidRDefault="00B476A3" w:rsidP="00E7545B">
            <w:pPr>
              <w:spacing w:after="0" w:line="276" w:lineRule="auto"/>
              <w:jc w:val="center"/>
              <w:rPr>
                <w:rFonts w:cs="Times New Roman"/>
                <w:lang w:val="id-ID"/>
              </w:rPr>
            </w:pPr>
            <w:r>
              <w:rPr>
                <w:rFonts w:cs="Times New Roman"/>
                <w:lang w:val="id-ID"/>
              </w:rPr>
              <w:t>100%</w:t>
            </w:r>
          </w:p>
        </w:tc>
      </w:tr>
    </w:tbl>
    <w:p w:rsidR="00F91AEB" w:rsidRPr="00E7545B" w:rsidRDefault="00B476A3" w:rsidP="009700B2">
      <w:pPr>
        <w:spacing w:after="120" w:line="276" w:lineRule="auto"/>
        <w:rPr>
          <w:rFonts w:cs="Times New Roman"/>
        </w:rPr>
      </w:pPr>
      <w:r w:rsidRPr="00627599">
        <w:rPr>
          <w:rFonts w:cs="Times New Roman"/>
        </w:rPr>
        <w:t>Sumber : Data Primer yang diolah (Tahun 2022)</w:t>
      </w:r>
    </w:p>
    <w:p w:rsidR="00B476A3" w:rsidRDefault="00B476A3" w:rsidP="009700B2">
      <w:pPr>
        <w:spacing w:after="120" w:line="276" w:lineRule="auto"/>
        <w:rPr>
          <w:rFonts w:cs="Times New Roman"/>
          <w:sz w:val="24"/>
          <w:szCs w:val="24"/>
        </w:rPr>
      </w:pPr>
      <w:r>
        <w:rPr>
          <w:rFonts w:cs="Times New Roman"/>
          <w:sz w:val="24"/>
          <w:szCs w:val="24"/>
        </w:rPr>
        <w:t>Total dalam pengumpulan data angket :</w:t>
      </w:r>
    </w:p>
    <w:p w:rsidR="00B476A3" w:rsidRPr="00C80A56" w:rsidRDefault="00B476A3"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B476A3" w:rsidRPr="00901F3E" w:rsidRDefault="00B476A3"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266</m:t>
              </m:r>
            </m:num>
            <m:den>
              <m:r>
                <m:rPr>
                  <m:sty m:val="p"/>
                </m:rPr>
                <w:rPr>
                  <w:rFonts w:ascii="Cambria Math" w:hAnsi="Cambria Math"/>
                  <w:sz w:val="24"/>
                  <w:szCs w:val="24"/>
                </w:rPr>
                <m:t xml:space="preserve"> 325</m:t>
              </m:r>
            </m:den>
          </m:f>
          <m:r>
            <w:rPr>
              <w:rFonts w:ascii="Cambria Math" w:hAnsi="Cambria Math"/>
              <w:sz w:val="24"/>
              <w:szCs w:val="24"/>
            </w:rPr>
            <m:t xml:space="preserve"> x 100=81,8%</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901F3E" w:rsidRPr="00564DF5" w:rsidTr="00901F3E">
        <w:trPr>
          <w:trHeight w:val="307"/>
        </w:trPr>
        <w:tc>
          <w:tcPr>
            <w:tcW w:w="1455" w:type="dxa"/>
            <w:tcBorders>
              <w:top w:val="nil"/>
            </w:tcBorders>
          </w:tcPr>
          <w:p w:rsidR="00901F3E" w:rsidRPr="00564DF5" w:rsidRDefault="00901F3E" w:rsidP="009700B2">
            <w:pPr>
              <w:pStyle w:val="TableParagraph"/>
              <w:spacing w:before="17" w:line="276" w:lineRule="auto"/>
              <w:ind w:right="203"/>
              <w:rPr>
                <w:sz w:val="24"/>
                <w:szCs w:val="24"/>
              </w:rPr>
            </w:pPr>
            <w:r>
              <w:rPr>
                <w:sz w:val="24"/>
                <w:szCs w:val="24"/>
              </w:rPr>
              <w:t>TP</w:t>
            </w:r>
          </w:p>
        </w:tc>
        <w:tc>
          <w:tcPr>
            <w:tcW w:w="1455" w:type="dxa"/>
            <w:tcBorders>
              <w:top w:val="nil"/>
            </w:tcBorders>
          </w:tcPr>
          <w:p w:rsidR="00901F3E" w:rsidRPr="00564DF5" w:rsidRDefault="00901F3E" w:rsidP="009700B2">
            <w:pPr>
              <w:pStyle w:val="TableParagraph"/>
              <w:spacing w:before="115" w:line="276" w:lineRule="auto"/>
              <w:ind w:left="367"/>
              <w:jc w:val="left"/>
              <w:rPr>
                <w:sz w:val="24"/>
                <w:szCs w:val="24"/>
              </w:rPr>
            </w:pPr>
            <w:r>
              <w:rPr>
                <w:sz w:val="24"/>
                <w:szCs w:val="24"/>
              </w:rPr>
              <w:t xml:space="preserve">      P</w:t>
            </w:r>
          </w:p>
        </w:tc>
        <w:tc>
          <w:tcPr>
            <w:tcW w:w="1370" w:type="dxa"/>
            <w:tcBorders>
              <w:top w:val="nil"/>
            </w:tcBorders>
          </w:tcPr>
          <w:p w:rsidR="00901F3E" w:rsidRPr="00564DF5" w:rsidRDefault="00901F3E" w:rsidP="009700B2">
            <w:pPr>
              <w:pStyle w:val="TableParagraph"/>
              <w:spacing w:before="115" w:line="276" w:lineRule="auto"/>
              <w:ind w:right="575"/>
              <w:rPr>
                <w:sz w:val="24"/>
                <w:szCs w:val="24"/>
              </w:rPr>
            </w:pPr>
            <w:r>
              <w:rPr>
                <w:sz w:val="24"/>
                <w:szCs w:val="24"/>
              </w:rPr>
              <w:t xml:space="preserve">       J</w:t>
            </w:r>
          </w:p>
        </w:tc>
        <w:tc>
          <w:tcPr>
            <w:tcW w:w="1370" w:type="dxa"/>
            <w:tcBorders>
              <w:top w:val="nil"/>
            </w:tcBorders>
          </w:tcPr>
          <w:p w:rsidR="00901F3E" w:rsidRPr="00564DF5" w:rsidRDefault="00901F3E" w:rsidP="009700B2">
            <w:pPr>
              <w:pStyle w:val="TableParagraph"/>
              <w:spacing w:before="115" w:line="276" w:lineRule="auto"/>
              <w:ind w:right="594"/>
              <w:rPr>
                <w:sz w:val="24"/>
                <w:szCs w:val="24"/>
              </w:rPr>
            </w:pPr>
            <w:r>
              <w:rPr>
                <w:sz w:val="24"/>
                <w:szCs w:val="24"/>
              </w:rPr>
              <w:t xml:space="preserve">         Sr</w:t>
            </w:r>
          </w:p>
        </w:tc>
        <w:tc>
          <w:tcPr>
            <w:tcW w:w="1370" w:type="dxa"/>
            <w:tcBorders>
              <w:top w:val="nil"/>
            </w:tcBorders>
          </w:tcPr>
          <w:p w:rsidR="00901F3E" w:rsidRPr="00564DF5" w:rsidRDefault="00901F3E" w:rsidP="009700B2">
            <w:pPr>
              <w:pStyle w:val="TableParagraph"/>
              <w:spacing w:before="115" w:line="276" w:lineRule="auto"/>
              <w:ind w:left="205"/>
              <w:jc w:val="left"/>
              <w:rPr>
                <w:sz w:val="24"/>
                <w:szCs w:val="24"/>
              </w:rPr>
            </w:pPr>
            <w:r>
              <w:rPr>
                <w:sz w:val="24"/>
                <w:szCs w:val="24"/>
              </w:rPr>
              <w:t xml:space="preserve">      Se</w:t>
            </w:r>
          </w:p>
        </w:tc>
      </w:tr>
      <w:tr w:rsidR="00901F3E" w:rsidRPr="00564DF5" w:rsidTr="00901F3E">
        <w:trPr>
          <w:trHeight w:val="766"/>
        </w:trPr>
        <w:tc>
          <w:tcPr>
            <w:tcW w:w="1455" w:type="dxa"/>
            <w:tcBorders>
              <w:bottom w:val="nil"/>
            </w:tcBorders>
          </w:tcPr>
          <w:p w:rsidR="00901F3E" w:rsidRPr="00564DF5" w:rsidRDefault="00901F3E" w:rsidP="009700B2">
            <w:pPr>
              <w:pStyle w:val="TableParagraph"/>
              <w:spacing w:line="276" w:lineRule="auto"/>
              <w:jc w:val="both"/>
              <w:rPr>
                <w:sz w:val="24"/>
                <w:szCs w:val="24"/>
              </w:rPr>
            </w:pPr>
          </w:p>
        </w:tc>
        <w:tc>
          <w:tcPr>
            <w:tcW w:w="1455" w:type="dxa"/>
            <w:tcBorders>
              <w:bottom w:val="nil"/>
            </w:tcBorders>
          </w:tcPr>
          <w:p w:rsidR="00901F3E" w:rsidRPr="00564DF5" w:rsidRDefault="00901F3E" w:rsidP="009700B2">
            <w:pPr>
              <w:pStyle w:val="TableParagraph"/>
              <w:spacing w:line="276" w:lineRule="auto"/>
              <w:jc w:val="both"/>
              <w:rPr>
                <w:sz w:val="24"/>
                <w:szCs w:val="24"/>
              </w:rPr>
            </w:pPr>
          </w:p>
        </w:tc>
        <w:tc>
          <w:tcPr>
            <w:tcW w:w="1370" w:type="dxa"/>
            <w:tcBorders>
              <w:bottom w:val="nil"/>
            </w:tcBorders>
          </w:tcPr>
          <w:p w:rsidR="00901F3E" w:rsidRPr="00564DF5" w:rsidRDefault="00901F3E" w:rsidP="009700B2">
            <w:pPr>
              <w:pStyle w:val="TableParagraph"/>
              <w:spacing w:line="276" w:lineRule="auto"/>
              <w:jc w:val="both"/>
              <w:rPr>
                <w:sz w:val="24"/>
                <w:szCs w:val="24"/>
              </w:rPr>
            </w:pPr>
          </w:p>
        </w:tc>
        <w:tc>
          <w:tcPr>
            <w:tcW w:w="1370" w:type="dxa"/>
            <w:tcBorders>
              <w:bottom w:val="nil"/>
            </w:tcBorders>
          </w:tcPr>
          <w:p w:rsidR="00901F3E" w:rsidRPr="00564DF5" w:rsidRDefault="00901F3E" w:rsidP="009700B2">
            <w:pPr>
              <w:pStyle w:val="TableParagraph"/>
              <w:spacing w:line="276" w:lineRule="auto"/>
              <w:jc w:val="both"/>
              <w:rPr>
                <w:sz w:val="24"/>
                <w:szCs w:val="24"/>
              </w:rPr>
            </w:pPr>
          </w:p>
          <w:p w:rsidR="00901F3E" w:rsidRPr="00564DF5" w:rsidRDefault="00901F3E" w:rsidP="009700B2">
            <w:pPr>
              <w:spacing w:line="276" w:lineRule="auto"/>
              <w:ind w:left="532" w:hanging="567"/>
              <w:jc w:val="right"/>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p>
        </w:tc>
        <w:tc>
          <w:tcPr>
            <w:tcW w:w="1370" w:type="dxa"/>
            <w:tcBorders>
              <w:bottom w:val="nil"/>
            </w:tcBorders>
          </w:tcPr>
          <w:p w:rsidR="00901F3E" w:rsidRPr="00564DF5" w:rsidRDefault="00901F3E"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63712" behindDoc="0" locked="0" layoutInCell="1" allowOverlap="1" wp14:anchorId="02C4761B" wp14:editId="45F388FB">
                      <wp:simplePos x="0" y="0"/>
                      <wp:positionH relativeFrom="column">
                        <wp:posOffset>90805</wp:posOffset>
                      </wp:positionH>
                      <wp:positionV relativeFrom="paragraph">
                        <wp:posOffset>-20320</wp:posOffset>
                      </wp:positionV>
                      <wp:extent cx="0" cy="225425"/>
                      <wp:effectExtent l="57150" t="19050" r="76200" b="79375"/>
                      <wp:wrapNone/>
                      <wp:docPr id="325" name="Straight Connector 325"/>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1D0D38F3" id="Straight Connector 325"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5pt,-1.6pt" to="7.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" strokecolor="windowText" strokeweight="2pt">
                      <v:shadow on="t" color="black" opacity="24903f" origin=",.5" offset="0,.55556mm"/>
                    </v:line>
                  </w:pict>
                </mc:Fallback>
              </mc:AlternateContent>
            </w:r>
          </w:p>
          <w:p w:rsidR="00901F3E" w:rsidRPr="00564DF5" w:rsidRDefault="00901F3E" w:rsidP="009700B2">
            <w:pPr>
              <w:spacing w:line="276" w:lineRule="auto"/>
              <w:rPr>
                <w:rFonts w:cs="Times New Roman"/>
                <w:sz w:val="24"/>
                <w:szCs w:val="24"/>
                <w:lang w:val="id"/>
              </w:rPr>
            </w:pPr>
            <w:r>
              <w:rPr>
                <w:rFonts w:cs="Times New Roman"/>
                <w:sz w:val="24"/>
                <w:szCs w:val="24"/>
                <w:lang w:val="id"/>
              </w:rPr>
              <w:t xml:space="preserve"> 81,8%</w:t>
            </w:r>
          </w:p>
        </w:tc>
      </w:tr>
    </w:tbl>
    <w:p w:rsidR="00901F3E" w:rsidRPr="00901F3E" w:rsidRDefault="00901F3E"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5F1356" w:rsidRPr="00C5338A" w:rsidRDefault="00B476A3" w:rsidP="00C5338A">
      <w:pPr>
        <w:spacing w:line="276" w:lineRule="auto"/>
        <w:ind w:firstLine="720"/>
        <w:jc w:val="both"/>
        <w:rPr>
          <w:rFonts w:cs="Times New Roman"/>
          <w:sz w:val="24"/>
          <w:szCs w:val="24"/>
        </w:rPr>
      </w:pPr>
      <w:r w:rsidRPr="00072704">
        <w:rPr>
          <w:rFonts w:cs="Times New Roman"/>
          <w:sz w:val="24"/>
          <w:szCs w:val="24"/>
        </w:rPr>
        <w:t>Berdasarkan tabel 4.</w:t>
      </w:r>
      <w:r w:rsidR="00DF1C69">
        <w:rPr>
          <w:rFonts w:cs="Times New Roman"/>
          <w:sz w:val="24"/>
          <w:szCs w:val="24"/>
        </w:rPr>
        <w:t>43</w:t>
      </w:r>
      <w:r>
        <w:rPr>
          <w:rFonts w:cs="Times New Roman"/>
          <w:sz w:val="24"/>
          <w:szCs w:val="24"/>
        </w:rPr>
        <w:t xml:space="preserve"> </w:t>
      </w:r>
      <w:r w:rsidRPr="00072704">
        <w:rPr>
          <w:rFonts w:cs="Times New Roman"/>
          <w:sz w:val="24"/>
          <w:szCs w:val="24"/>
        </w:rPr>
        <w:t>diatas dapat dijelask</w:t>
      </w:r>
      <w:r>
        <w:rPr>
          <w:rFonts w:cs="Times New Roman"/>
          <w:sz w:val="24"/>
          <w:szCs w:val="24"/>
        </w:rPr>
        <w:t xml:space="preserve">an bahwa jumlah responden dalam </w:t>
      </w:r>
      <w:r w:rsidRPr="00072704">
        <w:rPr>
          <w:rFonts w:cs="Times New Roman"/>
          <w:sz w:val="24"/>
          <w:szCs w:val="24"/>
        </w:rPr>
        <w:t xml:space="preserve">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selalu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A13E02" w:rsidRPr="00A13E02">
        <w:rPr>
          <w:rFonts w:cs="Times New Roman"/>
          <w:sz w:val="24"/>
          <w:szCs w:val="24"/>
        </w:rPr>
        <w:t>Pegawai harus mampu menyelesaikan tugas tambahan dari instansi</w:t>
      </w:r>
      <w:r w:rsidRPr="004A110C">
        <w:rPr>
          <w:rFonts w:cs="Times New Roman"/>
          <w:sz w:val="24"/>
          <w:szCs w:val="24"/>
        </w:rPr>
        <w:t>”</w:t>
      </w:r>
      <w:r w:rsidRPr="00072704">
        <w:rPr>
          <w:rFonts w:cs="Times New Roman"/>
          <w:sz w:val="24"/>
          <w:szCs w:val="24"/>
        </w:rPr>
        <w:t xml:space="preserve"> yaitu sebanyak </w:t>
      </w:r>
      <w:r w:rsidR="00A13E02">
        <w:rPr>
          <w:rFonts w:cs="Times New Roman"/>
          <w:sz w:val="24"/>
          <w:szCs w:val="24"/>
        </w:rPr>
        <w:t>10</w:t>
      </w:r>
      <w:r>
        <w:rPr>
          <w:rFonts w:cs="Times New Roman"/>
          <w:sz w:val="24"/>
          <w:szCs w:val="24"/>
        </w:rPr>
        <w:t xml:space="preserve"> </w:t>
      </w:r>
      <w:r w:rsidRPr="00072704">
        <w:rPr>
          <w:rFonts w:cs="Times New Roman"/>
          <w:sz w:val="24"/>
          <w:szCs w:val="24"/>
        </w:rPr>
        <w:t>responden (</w:t>
      </w:r>
      <w:r w:rsidR="00A13E02">
        <w:rPr>
          <w:rFonts w:cs="Times New Roman"/>
          <w:sz w:val="24"/>
          <w:szCs w:val="24"/>
        </w:rPr>
        <w:t>15,4</w:t>
      </w:r>
      <w:r>
        <w:rPr>
          <w:rFonts w:cs="Times New Roman"/>
          <w:sz w:val="24"/>
          <w:szCs w:val="24"/>
        </w:rPr>
        <w:t>%), sering</w:t>
      </w:r>
      <w:r w:rsidRPr="003635BB">
        <w:rPr>
          <w:rFonts w:cs="Times New Roman"/>
          <w:sz w:val="24"/>
          <w:szCs w:val="24"/>
        </w:rPr>
        <w:t xml:space="preserve"> sebanyak </w:t>
      </w:r>
      <w:r w:rsidR="00A13E02">
        <w:rPr>
          <w:rFonts w:cs="Times New Roman"/>
          <w:sz w:val="24"/>
          <w:szCs w:val="24"/>
        </w:rPr>
        <w:t>51 responden (78,4</w:t>
      </w:r>
      <w:r>
        <w:rPr>
          <w:rFonts w:cs="Times New Roman"/>
          <w:sz w:val="24"/>
          <w:szCs w:val="24"/>
        </w:rPr>
        <w:t xml:space="preserve">%) jarang sebanyak </w:t>
      </w:r>
      <w:r w:rsidR="00A13E02">
        <w:rPr>
          <w:rFonts w:cs="Times New Roman"/>
          <w:sz w:val="24"/>
          <w:szCs w:val="24"/>
        </w:rPr>
        <w:t xml:space="preserve">4 </w:t>
      </w:r>
      <w:r>
        <w:rPr>
          <w:rFonts w:cs="Times New Roman"/>
          <w:sz w:val="24"/>
          <w:szCs w:val="24"/>
        </w:rPr>
        <w:t>responden</w:t>
      </w:r>
      <w:r w:rsidR="00A13E02">
        <w:rPr>
          <w:rFonts w:cs="Times New Roman"/>
          <w:sz w:val="24"/>
          <w:szCs w:val="24"/>
        </w:rPr>
        <w:t xml:space="preserve"> (6,2</w:t>
      </w:r>
      <w:r>
        <w:rPr>
          <w:rFonts w:cs="Times New Roman"/>
          <w:sz w:val="24"/>
          <w:szCs w:val="24"/>
        </w:rPr>
        <w:t>%).</w:t>
      </w:r>
      <w:r w:rsidRPr="00072704">
        <w:rPr>
          <w:rFonts w:cs="Times New Roman"/>
          <w:sz w:val="24"/>
          <w:szCs w:val="24"/>
        </w:rPr>
        <w:t xml:space="preserve"> Total skor yang diperoleh sebesar </w:t>
      </w:r>
      <w:r w:rsidR="00A13E02">
        <w:rPr>
          <w:rFonts w:cs="Times New Roman"/>
          <w:sz w:val="24"/>
          <w:szCs w:val="24"/>
        </w:rPr>
        <w:t>81,8</w:t>
      </w:r>
      <w:r w:rsidRPr="00072704">
        <w:rPr>
          <w:rFonts w:cs="Times New Roman"/>
          <w:sz w:val="24"/>
          <w:szCs w:val="24"/>
        </w:rPr>
        <w:t xml:space="preserve">% </w:t>
      </w:r>
      <w:r w:rsidRPr="00A96AB6">
        <w:rPr>
          <w:rFonts w:cs="Times New Roman"/>
          <w:sz w:val="24"/>
          <w:szCs w:val="24"/>
        </w:rPr>
        <w:t xml:space="preserve">yang berada pada tingkat kategori </w:t>
      </w:r>
      <w:r w:rsidR="00901F3E">
        <w:rPr>
          <w:rFonts w:cs="Times New Roman"/>
          <w:sz w:val="24"/>
          <w:szCs w:val="24"/>
        </w:rPr>
        <w:t>selalu</w:t>
      </w:r>
      <w:r w:rsidR="005F1356">
        <w:rPr>
          <w:rFonts w:cs="Times New Roman"/>
          <w:sz w:val="24"/>
          <w:szCs w:val="24"/>
        </w:rPr>
        <w:t>.</w:t>
      </w:r>
    </w:p>
    <w:p w:rsidR="00901F3E" w:rsidRPr="001D0E7C" w:rsidRDefault="00901F3E" w:rsidP="003001F3">
      <w:pPr>
        <w:spacing w:after="0" w:line="276" w:lineRule="auto"/>
        <w:ind w:left="279" w:hanging="279"/>
        <w:rPr>
          <w:rFonts w:cs="Times New Roman"/>
          <w:b/>
          <w:sz w:val="24"/>
          <w:szCs w:val="24"/>
        </w:rPr>
      </w:pPr>
      <w:r w:rsidRPr="001D0E7C">
        <w:rPr>
          <w:rFonts w:cs="Times New Roman"/>
          <w:b/>
          <w:sz w:val="24"/>
          <w:szCs w:val="24"/>
        </w:rPr>
        <w:t>3. Pelaksanaan Tugas</w:t>
      </w:r>
    </w:p>
    <w:p w:rsidR="00901F3E" w:rsidRDefault="00901F3E" w:rsidP="003001F3">
      <w:pPr>
        <w:spacing w:after="0" w:line="276" w:lineRule="auto"/>
        <w:ind w:left="279" w:hanging="279"/>
        <w:rPr>
          <w:rFonts w:cs="Times New Roman"/>
          <w:sz w:val="24"/>
          <w:szCs w:val="24"/>
        </w:rPr>
      </w:pPr>
      <w:r>
        <w:rPr>
          <w:rFonts w:cs="Times New Roman"/>
          <w:sz w:val="24"/>
          <w:szCs w:val="24"/>
        </w:rPr>
        <w:t xml:space="preserve">a. </w:t>
      </w:r>
      <w:r w:rsidRPr="00901F3E">
        <w:rPr>
          <w:rFonts w:cs="Times New Roman"/>
          <w:sz w:val="24"/>
          <w:szCs w:val="24"/>
        </w:rPr>
        <w:t>Pegawai dituntut melaksanakan tugas hingga selesai</w:t>
      </w:r>
    </w:p>
    <w:p w:rsidR="00901F3E" w:rsidRPr="00072704" w:rsidRDefault="00DF1C69" w:rsidP="003001F3">
      <w:pPr>
        <w:pStyle w:val="Heading5"/>
        <w:jc w:val="center"/>
      </w:pPr>
      <w:r>
        <w:t>Tabel 4.44</w:t>
      </w:r>
      <w:r w:rsidR="00901F3E">
        <w:t xml:space="preserve"> </w:t>
      </w:r>
      <w:r w:rsidR="00901F3E" w:rsidRPr="00072704">
        <w:t>Tanggapan Responden Mengenai</w:t>
      </w:r>
    </w:p>
    <w:p w:rsidR="00901F3E" w:rsidRPr="00AE2EF6" w:rsidRDefault="00901F3E" w:rsidP="003001F3">
      <w:pPr>
        <w:spacing w:after="0" w:line="276" w:lineRule="auto"/>
        <w:ind w:left="279" w:hanging="279"/>
        <w:jc w:val="center"/>
        <w:rPr>
          <w:rFonts w:cs="Times New Roman"/>
          <w:sz w:val="20"/>
          <w:szCs w:val="20"/>
        </w:rPr>
      </w:pPr>
      <w:r w:rsidRPr="00A80608">
        <w:rPr>
          <w:rFonts w:cs="Times New Roman"/>
          <w:sz w:val="24"/>
          <w:szCs w:val="24"/>
        </w:rPr>
        <w:t>“</w:t>
      </w:r>
      <w:r w:rsidRPr="00901F3E">
        <w:rPr>
          <w:rFonts w:cs="Times New Roman"/>
          <w:sz w:val="24"/>
          <w:szCs w:val="24"/>
        </w:rPr>
        <w:t>Pegawai dituntut melaksanakan tugas hingga selesai</w:t>
      </w:r>
      <w:r w:rsidRPr="00A15968">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901F3E" w:rsidRPr="00627599" w:rsidTr="00F91AEB">
        <w:tc>
          <w:tcPr>
            <w:tcW w:w="2122" w:type="dxa"/>
          </w:tcPr>
          <w:p w:rsidR="00901F3E" w:rsidRPr="00627599" w:rsidRDefault="00901F3E" w:rsidP="003001F3">
            <w:pPr>
              <w:spacing w:after="0" w:line="276" w:lineRule="auto"/>
              <w:jc w:val="center"/>
              <w:rPr>
                <w:rFonts w:cs="Times New Roman"/>
                <w:lang w:val="id-ID"/>
              </w:rPr>
            </w:pPr>
            <w:r w:rsidRPr="00627599">
              <w:rPr>
                <w:rFonts w:cs="Times New Roman"/>
                <w:lang w:val="id-ID"/>
              </w:rPr>
              <w:t>Keterangan</w:t>
            </w:r>
          </w:p>
        </w:tc>
        <w:tc>
          <w:tcPr>
            <w:tcW w:w="1162" w:type="dxa"/>
          </w:tcPr>
          <w:p w:rsidR="00901F3E" w:rsidRPr="00627599" w:rsidRDefault="00901F3E" w:rsidP="003001F3">
            <w:pPr>
              <w:spacing w:after="0" w:line="276" w:lineRule="auto"/>
              <w:jc w:val="center"/>
              <w:rPr>
                <w:rFonts w:cs="Times New Roman"/>
                <w:lang w:val="id-ID"/>
              </w:rPr>
            </w:pPr>
            <w:r w:rsidRPr="00627599">
              <w:rPr>
                <w:rFonts w:cs="Times New Roman"/>
                <w:lang w:val="id-ID"/>
              </w:rPr>
              <w:t>Skor</w:t>
            </w:r>
          </w:p>
        </w:tc>
        <w:tc>
          <w:tcPr>
            <w:tcW w:w="1642" w:type="dxa"/>
          </w:tcPr>
          <w:p w:rsidR="00901F3E" w:rsidRPr="00627599" w:rsidRDefault="00901F3E" w:rsidP="003001F3">
            <w:pPr>
              <w:spacing w:after="0" w:line="276" w:lineRule="auto"/>
              <w:jc w:val="center"/>
              <w:rPr>
                <w:rFonts w:cs="Times New Roman"/>
                <w:lang w:val="id-ID"/>
              </w:rPr>
            </w:pPr>
            <w:r w:rsidRPr="00627599">
              <w:rPr>
                <w:rFonts w:cs="Times New Roman"/>
                <w:lang w:val="id-ID"/>
              </w:rPr>
              <w:t>Jumlah Responden</w:t>
            </w:r>
          </w:p>
        </w:tc>
        <w:tc>
          <w:tcPr>
            <w:tcW w:w="1642" w:type="dxa"/>
          </w:tcPr>
          <w:p w:rsidR="00901F3E" w:rsidRPr="00627599" w:rsidRDefault="00901F3E" w:rsidP="003001F3">
            <w:pPr>
              <w:spacing w:after="0" w:line="276" w:lineRule="auto"/>
              <w:jc w:val="center"/>
              <w:rPr>
                <w:rFonts w:cs="Times New Roman"/>
                <w:lang w:val="id-ID"/>
              </w:rPr>
            </w:pPr>
            <w:r w:rsidRPr="00627599">
              <w:rPr>
                <w:rFonts w:cs="Times New Roman"/>
                <w:lang w:val="id-ID"/>
              </w:rPr>
              <w:t>Skor Total</w:t>
            </w:r>
          </w:p>
        </w:tc>
        <w:tc>
          <w:tcPr>
            <w:tcW w:w="1642" w:type="dxa"/>
          </w:tcPr>
          <w:p w:rsidR="00901F3E" w:rsidRPr="00627599" w:rsidRDefault="00901F3E" w:rsidP="003001F3">
            <w:pPr>
              <w:spacing w:after="0" w:line="276" w:lineRule="auto"/>
              <w:jc w:val="center"/>
              <w:rPr>
                <w:rFonts w:cs="Times New Roman"/>
                <w:lang w:val="id-ID"/>
              </w:rPr>
            </w:pPr>
            <w:r w:rsidRPr="00627599">
              <w:rPr>
                <w:rFonts w:cs="Times New Roman"/>
                <w:lang w:val="id-ID"/>
              </w:rPr>
              <w:t>Persentase (%)</w:t>
            </w:r>
          </w:p>
        </w:tc>
      </w:tr>
      <w:tr w:rsidR="00901F3E" w:rsidRPr="00627599" w:rsidTr="00F91AEB">
        <w:tc>
          <w:tcPr>
            <w:tcW w:w="2122" w:type="dxa"/>
          </w:tcPr>
          <w:p w:rsidR="00901F3E" w:rsidRPr="00CB1296" w:rsidRDefault="00901F3E" w:rsidP="00E7545B">
            <w:pPr>
              <w:spacing w:after="0" w:line="276" w:lineRule="auto"/>
              <w:jc w:val="center"/>
              <w:rPr>
                <w:rFonts w:cs="Times New Roman"/>
              </w:rPr>
            </w:pPr>
            <w:r>
              <w:rPr>
                <w:rFonts w:cs="Times New Roman"/>
              </w:rPr>
              <w:t>Selalu</w:t>
            </w:r>
          </w:p>
        </w:tc>
        <w:tc>
          <w:tcPr>
            <w:tcW w:w="1162" w:type="dxa"/>
          </w:tcPr>
          <w:p w:rsidR="00901F3E" w:rsidRPr="00B63824" w:rsidRDefault="00901F3E" w:rsidP="00E7545B">
            <w:pPr>
              <w:spacing w:after="0" w:line="276" w:lineRule="auto"/>
              <w:jc w:val="center"/>
              <w:rPr>
                <w:rFonts w:cs="Times New Roman"/>
                <w:lang w:val="id-ID"/>
              </w:rPr>
            </w:pPr>
            <w:r>
              <w:rPr>
                <w:rFonts w:cs="Times New Roman"/>
                <w:lang w:val="id-ID"/>
              </w:rPr>
              <w:t>5</w:t>
            </w:r>
          </w:p>
        </w:tc>
        <w:tc>
          <w:tcPr>
            <w:tcW w:w="1642" w:type="dxa"/>
          </w:tcPr>
          <w:p w:rsidR="00901F3E" w:rsidRPr="00B63824" w:rsidRDefault="00901F3E" w:rsidP="00E7545B">
            <w:pPr>
              <w:spacing w:after="0" w:line="276" w:lineRule="auto"/>
              <w:jc w:val="center"/>
              <w:rPr>
                <w:rFonts w:cs="Times New Roman"/>
                <w:lang w:val="id-ID"/>
              </w:rPr>
            </w:pPr>
            <w:r>
              <w:rPr>
                <w:rFonts w:cs="Times New Roman"/>
                <w:lang w:val="id-ID"/>
              </w:rPr>
              <w:t>10</w:t>
            </w:r>
          </w:p>
        </w:tc>
        <w:tc>
          <w:tcPr>
            <w:tcW w:w="1642" w:type="dxa"/>
          </w:tcPr>
          <w:p w:rsidR="00901F3E" w:rsidRPr="002129B1" w:rsidRDefault="00901F3E" w:rsidP="00E7545B">
            <w:pPr>
              <w:spacing w:after="0" w:line="276" w:lineRule="auto"/>
              <w:jc w:val="center"/>
              <w:rPr>
                <w:rFonts w:cs="Times New Roman"/>
              </w:rPr>
            </w:pPr>
            <w:r>
              <w:rPr>
                <w:rFonts w:cs="Times New Roman"/>
              </w:rPr>
              <w:t>50</w:t>
            </w:r>
          </w:p>
        </w:tc>
        <w:tc>
          <w:tcPr>
            <w:tcW w:w="1642" w:type="dxa"/>
          </w:tcPr>
          <w:p w:rsidR="00901F3E" w:rsidRPr="00B94FD2" w:rsidRDefault="00901F3E" w:rsidP="00E7545B">
            <w:pPr>
              <w:spacing w:after="0" w:line="276" w:lineRule="auto"/>
              <w:jc w:val="center"/>
              <w:rPr>
                <w:rFonts w:cs="Times New Roman"/>
                <w:lang w:val="id-ID"/>
              </w:rPr>
            </w:pPr>
            <w:r>
              <w:rPr>
                <w:rFonts w:cs="Times New Roman"/>
              </w:rPr>
              <w:t>15,4</w:t>
            </w:r>
            <w:r>
              <w:rPr>
                <w:rFonts w:cs="Times New Roman"/>
                <w:lang w:val="id-ID"/>
              </w:rPr>
              <w:t>%</w:t>
            </w:r>
          </w:p>
        </w:tc>
      </w:tr>
      <w:tr w:rsidR="00901F3E" w:rsidRPr="00627599" w:rsidTr="00F91AEB">
        <w:tc>
          <w:tcPr>
            <w:tcW w:w="2122" w:type="dxa"/>
          </w:tcPr>
          <w:p w:rsidR="00901F3E" w:rsidRPr="00CB1296" w:rsidRDefault="00901F3E" w:rsidP="00E7545B">
            <w:pPr>
              <w:spacing w:after="0" w:line="276" w:lineRule="auto"/>
              <w:jc w:val="center"/>
              <w:rPr>
                <w:rFonts w:cs="Times New Roman"/>
              </w:rPr>
            </w:pPr>
            <w:r>
              <w:rPr>
                <w:rFonts w:cs="Times New Roman"/>
              </w:rPr>
              <w:t>Sering</w:t>
            </w:r>
          </w:p>
        </w:tc>
        <w:tc>
          <w:tcPr>
            <w:tcW w:w="1162" w:type="dxa"/>
          </w:tcPr>
          <w:p w:rsidR="00901F3E" w:rsidRPr="00B63824" w:rsidRDefault="00901F3E" w:rsidP="00E7545B">
            <w:pPr>
              <w:spacing w:after="0" w:line="276" w:lineRule="auto"/>
              <w:jc w:val="center"/>
              <w:rPr>
                <w:rFonts w:cs="Times New Roman"/>
                <w:lang w:val="id-ID"/>
              </w:rPr>
            </w:pPr>
            <w:r>
              <w:rPr>
                <w:rFonts w:cs="Times New Roman"/>
                <w:lang w:val="id-ID"/>
              </w:rPr>
              <w:t>4</w:t>
            </w:r>
          </w:p>
        </w:tc>
        <w:tc>
          <w:tcPr>
            <w:tcW w:w="1642" w:type="dxa"/>
          </w:tcPr>
          <w:p w:rsidR="00901F3E" w:rsidRPr="00B63824" w:rsidRDefault="00BB48A3" w:rsidP="00E7545B">
            <w:pPr>
              <w:spacing w:after="0" w:line="276" w:lineRule="auto"/>
              <w:jc w:val="center"/>
              <w:rPr>
                <w:rFonts w:cs="Times New Roman"/>
                <w:lang w:val="id-ID"/>
              </w:rPr>
            </w:pPr>
            <w:r>
              <w:rPr>
                <w:rFonts w:cs="Times New Roman"/>
                <w:lang w:val="id-ID"/>
              </w:rPr>
              <w:t>55</w:t>
            </w:r>
          </w:p>
        </w:tc>
        <w:tc>
          <w:tcPr>
            <w:tcW w:w="1642" w:type="dxa"/>
          </w:tcPr>
          <w:p w:rsidR="00901F3E" w:rsidRPr="00953331" w:rsidRDefault="00BB48A3" w:rsidP="00E7545B">
            <w:pPr>
              <w:spacing w:after="0" w:line="276" w:lineRule="auto"/>
              <w:jc w:val="center"/>
              <w:rPr>
                <w:rFonts w:cs="Times New Roman"/>
              </w:rPr>
            </w:pPr>
            <w:r>
              <w:rPr>
                <w:rFonts w:cs="Times New Roman"/>
              </w:rPr>
              <w:t>220</w:t>
            </w:r>
          </w:p>
        </w:tc>
        <w:tc>
          <w:tcPr>
            <w:tcW w:w="1642" w:type="dxa"/>
          </w:tcPr>
          <w:p w:rsidR="00901F3E" w:rsidRPr="00B94FD2" w:rsidRDefault="00BB48A3" w:rsidP="00E7545B">
            <w:pPr>
              <w:spacing w:after="0" w:line="276" w:lineRule="auto"/>
              <w:jc w:val="center"/>
              <w:rPr>
                <w:rFonts w:cs="Times New Roman"/>
                <w:lang w:val="id-ID"/>
              </w:rPr>
            </w:pPr>
            <w:r>
              <w:rPr>
                <w:rFonts w:cs="Times New Roman"/>
              </w:rPr>
              <w:t>84,6</w:t>
            </w:r>
            <w:r w:rsidR="00901F3E">
              <w:rPr>
                <w:rFonts w:cs="Times New Roman"/>
                <w:lang w:val="id-ID"/>
              </w:rPr>
              <w:t>%</w:t>
            </w:r>
          </w:p>
        </w:tc>
      </w:tr>
      <w:tr w:rsidR="00901F3E" w:rsidRPr="00627599" w:rsidTr="00F91AEB">
        <w:tc>
          <w:tcPr>
            <w:tcW w:w="2122" w:type="dxa"/>
          </w:tcPr>
          <w:p w:rsidR="00901F3E" w:rsidRPr="00397F2C" w:rsidRDefault="00901F3E" w:rsidP="00E7545B">
            <w:pPr>
              <w:spacing w:after="0" w:line="276" w:lineRule="auto"/>
              <w:jc w:val="center"/>
              <w:rPr>
                <w:rFonts w:cs="Times New Roman"/>
              </w:rPr>
            </w:pPr>
            <w:r>
              <w:rPr>
                <w:rFonts w:cs="Times New Roman"/>
              </w:rPr>
              <w:t>Jarang</w:t>
            </w:r>
          </w:p>
        </w:tc>
        <w:tc>
          <w:tcPr>
            <w:tcW w:w="1162" w:type="dxa"/>
          </w:tcPr>
          <w:p w:rsidR="00901F3E" w:rsidRPr="00B63824" w:rsidRDefault="00901F3E" w:rsidP="00E7545B">
            <w:pPr>
              <w:spacing w:after="0" w:line="276" w:lineRule="auto"/>
              <w:jc w:val="center"/>
              <w:rPr>
                <w:rFonts w:cs="Times New Roman"/>
                <w:lang w:val="id-ID"/>
              </w:rPr>
            </w:pPr>
            <w:r>
              <w:rPr>
                <w:rFonts w:cs="Times New Roman"/>
                <w:lang w:val="id-ID"/>
              </w:rPr>
              <w:t>3</w:t>
            </w:r>
          </w:p>
        </w:tc>
        <w:tc>
          <w:tcPr>
            <w:tcW w:w="1642" w:type="dxa"/>
          </w:tcPr>
          <w:p w:rsidR="00901F3E" w:rsidRPr="00B63824" w:rsidRDefault="00BB48A3" w:rsidP="00E7545B">
            <w:pPr>
              <w:spacing w:after="0" w:line="276" w:lineRule="auto"/>
              <w:jc w:val="center"/>
              <w:rPr>
                <w:rFonts w:cs="Times New Roman"/>
                <w:lang w:val="id-ID"/>
              </w:rPr>
            </w:pPr>
            <w:r>
              <w:rPr>
                <w:rFonts w:cs="Times New Roman"/>
                <w:lang w:val="id-ID"/>
              </w:rPr>
              <w:t>0</w:t>
            </w:r>
          </w:p>
        </w:tc>
        <w:tc>
          <w:tcPr>
            <w:tcW w:w="1642" w:type="dxa"/>
          </w:tcPr>
          <w:p w:rsidR="00901F3E" w:rsidRPr="00BB48A3" w:rsidRDefault="00BB48A3" w:rsidP="00E7545B">
            <w:pPr>
              <w:spacing w:after="0" w:line="276" w:lineRule="auto"/>
              <w:jc w:val="center"/>
              <w:rPr>
                <w:rFonts w:cs="Times New Roman"/>
              </w:rPr>
            </w:pPr>
            <w:r>
              <w:rPr>
                <w:rFonts w:cs="Times New Roman"/>
              </w:rPr>
              <w:t>0</w:t>
            </w:r>
          </w:p>
        </w:tc>
        <w:tc>
          <w:tcPr>
            <w:tcW w:w="1642" w:type="dxa"/>
          </w:tcPr>
          <w:p w:rsidR="00901F3E" w:rsidRPr="00B94FD2" w:rsidRDefault="00BB48A3" w:rsidP="00E7545B">
            <w:pPr>
              <w:spacing w:after="0" w:line="276" w:lineRule="auto"/>
              <w:jc w:val="center"/>
              <w:rPr>
                <w:rFonts w:cs="Times New Roman"/>
                <w:lang w:val="id-ID"/>
              </w:rPr>
            </w:pPr>
            <w:r>
              <w:rPr>
                <w:rFonts w:cs="Times New Roman"/>
              </w:rPr>
              <w:t>0%</w:t>
            </w:r>
          </w:p>
        </w:tc>
      </w:tr>
      <w:tr w:rsidR="00901F3E" w:rsidRPr="00627599" w:rsidTr="00F91AEB">
        <w:tc>
          <w:tcPr>
            <w:tcW w:w="2122" w:type="dxa"/>
          </w:tcPr>
          <w:p w:rsidR="00901F3E" w:rsidRPr="00397F2C" w:rsidRDefault="00901F3E" w:rsidP="00E7545B">
            <w:pPr>
              <w:spacing w:after="0" w:line="276" w:lineRule="auto"/>
              <w:jc w:val="center"/>
              <w:rPr>
                <w:rFonts w:cs="Times New Roman"/>
              </w:rPr>
            </w:pPr>
            <w:r>
              <w:rPr>
                <w:rFonts w:cs="Times New Roman"/>
              </w:rPr>
              <w:t>Pernah</w:t>
            </w:r>
          </w:p>
        </w:tc>
        <w:tc>
          <w:tcPr>
            <w:tcW w:w="1162" w:type="dxa"/>
          </w:tcPr>
          <w:p w:rsidR="00901F3E" w:rsidRPr="00B63824" w:rsidRDefault="00901F3E" w:rsidP="00E7545B">
            <w:pPr>
              <w:spacing w:after="0" w:line="276" w:lineRule="auto"/>
              <w:jc w:val="center"/>
              <w:rPr>
                <w:rFonts w:cs="Times New Roman"/>
                <w:lang w:val="id-ID"/>
              </w:rPr>
            </w:pPr>
            <w:r>
              <w:rPr>
                <w:rFonts w:cs="Times New Roman"/>
                <w:lang w:val="id-ID"/>
              </w:rPr>
              <w:t>2</w:t>
            </w:r>
          </w:p>
        </w:tc>
        <w:tc>
          <w:tcPr>
            <w:tcW w:w="1642" w:type="dxa"/>
          </w:tcPr>
          <w:p w:rsidR="00901F3E" w:rsidRPr="00B63824" w:rsidRDefault="00901F3E" w:rsidP="00E7545B">
            <w:pPr>
              <w:spacing w:after="0" w:line="276" w:lineRule="auto"/>
              <w:jc w:val="center"/>
              <w:rPr>
                <w:rFonts w:cs="Times New Roman"/>
                <w:lang w:val="id-ID"/>
              </w:rPr>
            </w:pPr>
            <w:r>
              <w:rPr>
                <w:rFonts w:cs="Times New Roman"/>
                <w:lang w:val="id-ID"/>
              </w:rPr>
              <w:t>0</w:t>
            </w:r>
          </w:p>
        </w:tc>
        <w:tc>
          <w:tcPr>
            <w:tcW w:w="1642" w:type="dxa"/>
          </w:tcPr>
          <w:p w:rsidR="00901F3E" w:rsidRPr="00812675" w:rsidRDefault="00901F3E" w:rsidP="00E7545B">
            <w:pPr>
              <w:spacing w:after="0" w:line="276" w:lineRule="auto"/>
              <w:jc w:val="center"/>
              <w:rPr>
                <w:rFonts w:cs="Times New Roman"/>
                <w:lang w:val="id-ID"/>
              </w:rPr>
            </w:pPr>
            <w:r>
              <w:rPr>
                <w:rFonts w:cs="Times New Roman"/>
                <w:lang w:val="id-ID"/>
              </w:rPr>
              <w:t>0</w:t>
            </w:r>
          </w:p>
        </w:tc>
        <w:tc>
          <w:tcPr>
            <w:tcW w:w="1642" w:type="dxa"/>
          </w:tcPr>
          <w:p w:rsidR="00901F3E" w:rsidRPr="00B94FD2" w:rsidRDefault="00901F3E" w:rsidP="00E7545B">
            <w:pPr>
              <w:spacing w:after="0" w:line="276" w:lineRule="auto"/>
              <w:jc w:val="center"/>
              <w:rPr>
                <w:rFonts w:cs="Times New Roman"/>
                <w:lang w:val="id-ID"/>
              </w:rPr>
            </w:pPr>
            <w:r>
              <w:rPr>
                <w:rFonts w:cs="Times New Roman"/>
                <w:lang w:val="id-ID"/>
              </w:rPr>
              <w:t>0%</w:t>
            </w:r>
          </w:p>
        </w:tc>
      </w:tr>
      <w:tr w:rsidR="00901F3E" w:rsidRPr="00627599" w:rsidTr="00F91AEB">
        <w:tc>
          <w:tcPr>
            <w:tcW w:w="2122" w:type="dxa"/>
          </w:tcPr>
          <w:p w:rsidR="00901F3E" w:rsidRPr="00397F2C" w:rsidRDefault="00901F3E" w:rsidP="00E7545B">
            <w:pPr>
              <w:spacing w:after="0" w:line="276" w:lineRule="auto"/>
              <w:jc w:val="center"/>
              <w:rPr>
                <w:rFonts w:cs="Times New Roman"/>
              </w:rPr>
            </w:pPr>
            <w:r>
              <w:rPr>
                <w:rFonts w:cs="Times New Roman"/>
              </w:rPr>
              <w:t>Tidak Pernah</w:t>
            </w:r>
          </w:p>
        </w:tc>
        <w:tc>
          <w:tcPr>
            <w:tcW w:w="1162" w:type="dxa"/>
          </w:tcPr>
          <w:p w:rsidR="00901F3E" w:rsidRPr="00B63824" w:rsidRDefault="00901F3E" w:rsidP="00E7545B">
            <w:pPr>
              <w:spacing w:after="0" w:line="276" w:lineRule="auto"/>
              <w:jc w:val="center"/>
              <w:rPr>
                <w:rFonts w:cs="Times New Roman"/>
                <w:lang w:val="id-ID"/>
              </w:rPr>
            </w:pPr>
            <w:r>
              <w:rPr>
                <w:rFonts w:cs="Times New Roman"/>
                <w:lang w:val="id-ID"/>
              </w:rPr>
              <w:t>1</w:t>
            </w:r>
          </w:p>
        </w:tc>
        <w:tc>
          <w:tcPr>
            <w:tcW w:w="1642" w:type="dxa"/>
          </w:tcPr>
          <w:p w:rsidR="00901F3E" w:rsidRPr="00B63824" w:rsidRDefault="00901F3E" w:rsidP="00E7545B">
            <w:pPr>
              <w:spacing w:after="0" w:line="276" w:lineRule="auto"/>
              <w:jc w:val="center"/>
              <w:rPr>
                <w:rFonts w:cs="Times New Roman"/>
                <w:lang w:val="id-ID"/>
              </w:rPr>
            </w:pPr>
            <w:r>
              <w:rPr>
                <w:rFonts w:cs="Times New Roman"/>
                <w:lang w:val="id-ID"/>
              </w:rPr>
              <w:t>0</w:t>
            </w:r>
          </w:p>
        </w:tc>
        <w:tc>
          <w:tcPr>
            <w:tcW w:w="1642" w:type="dxa"/>
          </w:tcPr>
          <w:p w:rsidR="00901F3E" w:rsidRPr="00812675" w:rsidRDefault="00901F3E" w:rsidP="00E7545B">
            <w:pPr>
              <w:spacing w:after="0" w:line="276" w:lineRule="auto"/>
              <w:jc w:val="center"/>
              <w:rPr>
                <w:rFonts w:cs="Times New Roman"/>
                <w:lang w:val="id-ID"/>
              </w:rPr>
            </w:pPr>
            <w:r>
              <w:rPr>
                <w:rFonts w:cs="Times New Roman"/>
                <w:lang w:val="id-ID"/>
              </w:rPr>
              <w:t>0</w:t>
            </w:r>
          </w:p>
        </w:tc>
        <w:tc>
          <w:tcPr>
            <w:tcW w:w="1642" w:type="dxa"/>
          </w:tcPr>
          <w:p w:rsidR="00901F3E" w:rsidRPr="00B04232" w:rsidRDefault="00901F3E" w:rsidP="00E7545B">
            <w:pPr>
              <w:spacing w:after="0" w:line="276" w:lineRule="auto"/>
              <w:jc w:val="center"/>
              <w:rPr>
                <w:rFonts w:cs="Times New Roman"/>
                <w:lang w:val="id-ID"/>
              </w:rPr>
            </w:pPr>
            <w:r>
              <w:rPr>
                <w:rFonts w:cs="Times New Roman"/>
                <w:lang w:val="id-ID"/>
              </w:rPr>
              <w:t>0%</w:t>
            </w:r>
          </w:p>
        </w:tc>
      </w:tr>
      <w:tr w:rsidR="00901F3E" w:rsidRPr="00627599" w:rsidTr="00F91AEB">
        <w:tc>
          <w:tcPr>
            <w:tcW w:w="2122" w:type="dxa"/>
          </w:tcPr>
          <w:p w:rsidR="00901F3E" w:rsidRPr="00627599" w:rsidRDefault="00901F3E" w:rsidP="00E7545B">
            <w:pPr>
              <w:spacing w:after="0" w:line="276" w:lineRule="auto"/>
              <w:jc w:val="center"/>
              <w:rPr>
                <w:rFonts w:cs="Times New Roman"/>
                <w:lang w:val="id-ID"/>
              </w:rPr>
            </w:pPr>
            <w:r w:rsidRPr="00627599">
              <w:rPr>
                <w:rFonts w:cs="Times New Roman"/>
                <w:lang w:val="id-ID"/>
              </w:rPr>
              <w:t>Jumlah</w:t>
            </w:r>
          </w:p>
        </w:tc>
        <w:tc>
          <w:tcPr>
            <w:tcW w:w="1162" w:type="dxa"/>
          </w:tcPr>
          <w:p w:rsidR="00901F3E" w:rsidRPr="00627599" w:rsidRDefault="00901F3E" w:rsidP="00E7545B">
            <w:pPr>
              <w:spacing w:after="0" w:line="276" w:lineRule="auto"/>
              <w:rPr>
                <w:rFonts w:cs="Times New Roman"/>
              </w:rPr>
            </w:pPr>
          </w:p>
        </w:tc>
        <w:tc>
          <w:tcPr>
            <w:tcW w:w="1642" w:type="dxa"/>
          </w:tcPr>
          <w:p w:rsidR="00901F3E" w:rsidRPr="00B63824" w:rsidRDefault="00901F3E" w:rsidP="00E7545B">
            <w:pPr>
              <w:spacing w:after="0" w:line="276" w:lineRule="auto"/>
              <w:jc w:val="center"/>
              <w:rPr>
                <w:rFonts w:cs="Times New Roman"/>
                <w:lang w:val="id-ID"/>
              </w:rPr>
            </w:pPr>
            <w:r>
              <w:rPr>
                <w:rFonts w:cs="Times New Roman"/>
                <w:lang w:val="id-ID"/>
              </w:rPr>
              <w:t>65</w:t>
            </w:r>
          </w:p>
        </w:tc>
        <w:tc>
          <w:tcPr>
            <w:tcW w:w="1642" w:type="dxa"/>
          </w:tcPr>
          <w:p w:rsidR="00901F3E" w:rsidRPr="004A110C" w:rsidRDefault="00BB48A3" w:rsidP="00E7545B">
            <w:pPr>
              <w:spacing w:after="0" w:line="276" w:lineRule="auto"/>
              <w:jc w:val="center"/>
              <w:rPr>
                <w:rFonts w:cs="Times New Roman"/>
              </w:rPr>
            </w:pPr>
            <w:r>
              <w:rPr>
                <w:rFonts w:cs="Times New Roman"/>
                <w:lang w:val="id-ID"/>
              </w:rPr>
              <w:t>270</w:t>
            </w:r>
          </w:p>
        </w:tc>
        <w:tc>
          <w:tcPr>
            <w:tcW w:w="1642" w:type="dxa"/>
          </w:tcPr>
          <w:p w:rsidR="00901F3E" w:rsidRPr="00B04232" w:rsidRDefault="00901F3E" w:rsidP="00E7545B">
            <w:pPr>
              <w:spacing w:after="0" w:line="276" w:lineRule="auto"/>
              <w:jc w:val="center"/>
              <w:rPr>
                <w:rFonts w:cs="Times New Roman"/>
                <w:lang w:val="id-ID"/>
              </w:rPr>
            </w:pPr>
            <w:r>
              <w:rPr>
                <w:rFonts w:cs="Times New Roman"/>
                <w:lang w:val="id-ID"/>
              </w:rPr>
              <w:t>100%</w:t>
            </w:r>
          </w:p>
        </w:tc>
      </w:tr>
    </w:tbl>
    <w:p w:rsidR="00901F3E" w:rsidRPr="00627599" w:rsidRDefault="00901F3E" w:rsidP="009700B2">
      <w:pPr>
        <w:spacing w:after="120" w:line="276" w:lineRule="auto"/>
        <w:rPr>
          <w:rFonts w:cs="Times New Roman"/>
        </w:rPr>
      </w:pPr>
      <w:r w:rsidRPr="00627599">
        <w:rPr>
          <w:rFonts w:cs="Times New Roman"/>
        </w:rPr>
        <w:t>Sumber : Data Primer yang diolah (Tahun 2022)</w:t>
      </w:r>
    </w:p>
    <w:p w:rsidR="00901F3E" w:rsidRDefault="00901F3E" w:rsidP="009700B2">
      <w:pPr>
        <w:spacing w:after="120" w:line="276" w:lineRule="auto"/>
        <w:rPr>
          <w:rFonts w:cs="Times New Roman"/>
          <w:sz w:val="24"/>
          <w:szCs w:val="24"/>
        </w:rPr>
      </w:pPr>
      <w:r>
        <w:rPr>
          <w:rFonts w:cs="Times New Roman"/>
          <w:sz w:val="24"/>
          <w:szCs w:val="24"/>
        </w:rPr>
        <w:t>Total dalam pengumpulan data angket :</w:t>
      </w:r>
    </w:p>
    <w:p w:rsidR="00901F3E" w:rsidRPr="00C80A56" w:rsidRDefault="00901F3E"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lastRenderedPageBreak/>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8445AD" w:rsidRPr="00CD205E" w:rsidRDefault="00901F3E" w:rsidP="00CD205E">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270</m:t>
              </m:r>
            </m:num>
            <m:den>
              <m:r>
                <m:rPr>
                  <m:sty m:val="p"/>
                </m:rPr>
                <w:rPr>
                  <w:rFonts w:ascii="Cambria Math" w:hAnsi="Cambria Math"/>
                  <w:sz w:val="24"/>
                  <w:szCs w:val="24"/>
                </w:rPr>
                <m:t xml:space="preserve"> 325</m:t>
              </m:r>
            </m:den>
          </m:f>
          <m:r>
            <w:rPr>
              <w:rFonts w:ascii="Cambria Math" w:hAnsi="Cambria Math"/>
              <w:sz w:val="24"/>
              <w:szCs w:val="24"/>
            </w:rPr>
            <m:t xml:space="preserve"> x 100=83,1%</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901F3E" w:rsidRPr="00564DF5" w:rsidTr="00901F3E">
        <w:trPr>
          <w:trHeight w:val="307"/>
        </w:trPr>
        <w:tc>
          <w:tcPr>
            <w:tcW w:w="1455" w:type="dxa"/>
            <w:tcBorders>
              <w:top w:val="nil"/>
            </w:tcBorders>
          </w:tcPr>
          <w:p w:rsidR="00901F3E" w:rsidRPr="00564DF5" w:rsidRDefault="00901F3E" w:rsidP="009700B2">
            <w:pPr>
              <w:pStyle w:val="TableParagraph"/>
              <w:spacing w:before="17" w:line="276" w:lineRule="auto"/>
              <w:ind w:right="203"/>
              <w:rPr>
                <w:sz w:val="24"/>
                <w:szCs w:val="24"/>
              </w:rPr>
            </w:pPr>
            <w:r>
              <w:rPr>
                <w:sz w:val="24"/>
                <w:szCs w:val="24"/>
              </w:rPr>
              <w:t>TP</w:t>
            </w:r>
          </w:p>
        </w:tc>
        <w:tc>
          <w:tcPr>
            <w:tcW w:w="1455" w:type="dxa"/>
            <w:tcBorders>
              <w:top w:val="nil"/>
            </w:tcBorders>
          </w:tcPr>
          <w:p w:rsidR="00901F3E" w:rsidRPr="00564DF5" w:rsidRDefault="00901F3E" w:rsidP="009700B2">
            <w:pPr>
              <w:pStyle w:val="TableParagraph"/>
              <w:spacing w:before="115" w:line="276" w:lineRule="auto"/>
              <w:ind w:left="367"/>
              <w:jc w:val="left"/>
              <w:rPr>
                <w:sz w:val="24"/>
                <w:szCs w:val="24"/>
              </w:rPr>
            </w:pPr>
            <w:r>
              <w:rPr>
                <w:sz w:val="24"/>
                <w:szCs w:val="24"/>
              </w:rPr>
              <w:t xml:space="preserve">      P</w:t>
            </w:r>
          </w:p>
        </w:tc>
        <w:tc>
          <w:tcPr>
            <w:tcW w:w="1370" w:type="dxa"/>
            <w:tcBorders>
              <w:top w:val="nil"/>
            </w:tcBorders>
          </w:tcPr>
          <w:p w:rsidR="00901F3E" w:rsidRPr="00564DF5" w:rsidRDefault="00901F3E" w:rsidP="009700B2">
            <w:pPr>
              <w:pStyle w:val="TableParagraph"/>
              <w:spacing w:before="115" w:line="276" w:lineRule="auto"/>
              <w:ind w:right="575"/>
              <w:rPr>
                <w:sz w:val="24"/>
                <w:szCs w:val="24"/>
              </w:rPr>
            </w:pPr>
            <w:r>
              <w:rPr>
                <w:sz w:val="24"/>
                <w:szCs w:val="24"/>
              </w:rPr>
              <w:t xml:space="preserve">       J</w:t>
            </w:r>
          </w:p>
        </w:tc>
        <w:tc>
          <w:tcPr>
            <w:tcW w:w="1370" w:type="dxa"/>
            <w:tcBorders>
              <w:top w:val="nil"/>
            </w:tcBorders>
          </w:tcPr>
          <w:p w:rsidR="00901F3E" w:rsidRPr="00564DF5" w:rsidRDefault="00901F3E" w:rsidP="009700B2">
            <w:pPr>
              <w:pStyle w:val="TableParagraph"/>
              <w:spacing w:before="115" w:line="276" w:lineRule="auto"/>
              <w:ind w:right="594"/>
              <w:rPr>
                <w:sz w:val="24"/>
                <w:szCs w:val="24"/>
              </w:rPr>
            </w:pPr>
            <w:r>
              <w:rPr>
                <w:sz w:val="24"/>
                <w:szCs w:val="24"/>
              </w:rPr>
              <w:t xml:space="preserve">         Sr</w:t>
            </w:r>
          </w:p>
        </w:tc>
        <w:tc>
          <w:tcPr>
            <w:tcW w:w="1370" w:type="dxa"/>
            <w:tcBorders>
              <w:top w:val="nil"/>
            </w:tcBorders>
          </w:tcPr>
          <w:p w:rsidR="00901F3E" w:rsidRPr="00564DF5" w:rsidRDefault="00901F3E" w:rsidP="009700B2">
            <w:pPr>
              <w:pStyle w:val="TableParagraph"/>
              <w:spacing w:before="115" w:line="276" w:lineRule="auto"/>
              <w:ind w:left="205"/>
              <w:jc w:val="left"/>
              <w:rPr>
                <w:sz w:val="24"/>
                <w:szCs w:val="24"/>
              </w:rPr>
            </w:pPr>
            <w:r>
              <w:rPr>
                <w:sz w:val="24"/>
                <w:szCs w:val="24"/>
              </w:rPr>
              <w:t xml:space="preserve">      Se</w:t>
            </w:r>
          </w:p>
        </w:tc>
      </w:tr>
      <w:tr w:rsidR="00901F3E" w:rsidRPr="00564DF5" w:rsidTr="00901F3E">
        <w:trPr>
          <w:trHeight w:val="766"/>
        </w:trPr>
        <w:tc>
          <w:tcPr>
            <w:tcW w:w="1455" w:type="dxa"/>
            <w:tcBorders>
              <w:bottom w:val="nil"/>
            </w:tcBorders>
          </w:tcPr>
          <w:p w:rsidR="00901F3E" w:rsidRPr="00564DF5" w:rsidRDefault="00901F3E" w:rsidP="009700B2">
            <w:pPr>
              <w:pStyle w:val="TableParagraph"/>
              <w:spacing w:line="276" w:lineRule="auto"/>
              <w:jc w:val="both"/>
              <w:rPr>
                <w:sz w:val="24"/>
                <w:szCs w:val="24"/>
              </w:rPr>
            </w:pPr>
          </w:p>
        </w:tc>
        <w:tc>
          <w:tcPr>
            <w:tcW w:w="1455" w:type="dxa"/>
            <w:tcBorders>
              <w:bottom w:val="nil"/>
            </w:tcBorders>
          </w:tcPr>
          <w:p w:rsidR="00901F3E" w:rsidRPr="00564DF5" w:rsidRDefault="00901F3E" w:rsidP="009700B2">
            <w:pPr>
              <w:pStyle w:val="TableParagraph"/>
              <w:spacing w:line="276" w:lineRule="auto"/>
              <w:jc w:val="both"/>
              <w:rPr>
                <w:sz w:val="24"/>
                <w:szCs w:val="24"/>
              </w:rPr>
            </w:pPr>
          </w:p>
        </w:tc>
        <w:tc>
          <w:tcPr>
            <w:tcW w:w="1370" w:type="dxa"/>
            <w:tcBorders>
              <w:bottom w:val="nil"/>
            </w:tcBorders>
          </w:tcPr>
          <w:p w:rsidR="00901F3E" w:rsidRPr="00564DF5" w:rsidRDefault="00901F3E" w:rsidP="009700B2">
            <w:pPr>
              <w:pStyle w:val="TableParagraph"/>
              <w:spacing w:line="276" w:lineRule="auto"/>
              <w:jc w:val="both"/>
              <w:rPr>
                <w:sz w:val="24"/>
                <w:szCs w:val="24"/>
              </w:rPr>
            </w:pPr>
          </w:p>
        </w:tc>
        <w:tc>
          <w:tcPr>
            <w:tcW w:w="1370" w:type="dxa"/>
            <w:tcBorders>
              <w:bottom w:val="nil"/>
            </w:tcBorders>
          </w:tcPr>
          <w:p w:rsidR="00901F3E" w:rsidRPr="00564DF5" w:rsidRDefault="00901F3E" w:rsidP="009700B2">
            <w:pPr>
              <w:pStyle w:val="TableParagraph"/>
              <w:spacing w:line="276" w:lineRule="auto"/>
              <w:jc w:val="both"/>
              <w:rPr>
                <w:sz w:val="24"/>
                <w:szCs w:val="24"/>
              </w:rPr>
            </w:pPr>
          </w:p>
          <w:p w:rsidR="00901F3E" w:rsidRPr="00564DF5" w:rsidRDefault="00901F3E" w:rsidP="009700B2">
            <w:pPr>
              <w:spacing w:line="276" w:lineRule="auto"/>
              <w:ind w:left="532" w:hanging="567"/>
              <w:jc w:val="right"/>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p>
        </w:tc>
        <w:tc>
          <w:tcPr>
            <w:tcW w:w="1370" w:type="dxa"/>
            <w:tcBorders>
              <w:bottom w:val="nil"/>
            </w:tcBorders>
          </w:tcPr>
          <w:p w:rsidR="00901F3E" w:rsidRPr="00564DF5" w:rsidRDefault="00901F3E"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65760" behindDoc="0" locked="0" layoutInCell="1" allowOverlap="1" wp14:anchorId="226A4CF5" wp14:editId="63170940">
                      <wp:simplePos x="0" y="0"/>
                      <wp:positionH relativeFrom="column">
                        <wp:posOffset>176530</wp:posOffset>
                      </wp:positionH>
                      <wp:positionV relativeFrom="paragraph">
                        <wp:posOffset>-20320</wp:posOffset>
                      </wp:positionV>
                      <wp:extent cx="0" cy="225425"/>
                      <wp:effectExtent l="57150" t="19050" r="76200" b="79375"/>
                      <wp:wrapNone/>
                      <wp:docPr id="326" name="Straight Connector 326"/>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70557CA2" id="Straight Connector 326" o:spid="_x0000_s1026"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pt,-1.6pt" to="1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" strokecolor="windowText" strokeweight="2pt">
                      <v:shadow on="t" color="black" opacity="24903f" origin=",.5" offset="0,.55556mm"/>
                    </v:line>
                  </w:pict>
                </mc:Fallback>
              </mc:AlternateContent>
            </w:r>
          </w:p>
          <w:p w:rsidR="00901F3E" w:rsidRPr="00564DF5" w:rsidRDefault="00901F3E" w:rsidP="009700B2">
            <w:pPr>
              <w:spacing w:line="276" w:lineRule="auto"/>
              <w:rPr>
                <w:rFonts w:cs="Times New Roman"/>
                <w:sz w:val="24"/>
                <w:szCs w:val="24"/>
                <w:lang w:val="id"/>
              </w:rPr>
            </w:pPr>
            <w:r>
              <w:rPr>
                <w:rFonts w:cs="Times New Roman"/>
                <w:sz w:val="24"/>
                <w:szCs w:val="24"/>
                <w:lang w:val="id"/>
              </w:rPr>
              <w:t xml:space="preserve"> </w:t>
            </w:r>
            <w:r w:rsidR="00BB48A3">
              <w:rPr>
                <w:rFonts w:cs="Times New Roman"/>
                <w:sz w:val="24"/>
                <w:szCs w:val="24"/>
                <w:lang w:val="id"/>
              </w:rPr>
              <w:t xml:space="preserve"> 83,1</w:t>
            </w:r>
            <w:r>
              <w:rPr>
                <w:rFonts w:cs="Times New Roman"/>
                <w:sz w:val="24"/>
                <w:szCs w:val="24"/>
                <w:lang w:val="id"/>
              </w:rPr>
              <w:t>%</w:t>
            </w:r>
          </w:p>
        </w:tc>
      </w:tr>
    </w:tbl>
    <w:p w:rsidR="00901F3E" w:rsidRPr="00901F3E" w:rsidRDefault="00901F3E"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901F3E" w:rsidRDefault="00901F3E" w:rsidP="009700B2">
      <w:pPr>
        <w:spacing w:line="276" w:lineRule="auto"/>
        <w:ind w:firstLine="720"/>
        <w:jc w:val="both"/>
        <w:rPr>
          <w:rFonts w:cs="Times New Roman"/>
          <w:sz w:val="24"/>
          <w:szCs w:val="24"/>
        </w:rPr>
      </w:pPr>
      <w:r w:rsidRPr="00072704">
        <w:rPr>
          <w:rFonts w:cs="Times New Roman"/>
          <w:sz w:val="24"/>
          <w:szCs w:val="24"/>
        </w:rPr>
        <w:t>Berdasarkan tabel 4.</w:t>
      </w:r>
      <w:r w:rsidR="00DF1C69">
        <w:rPr>
          <w:rFonts w:cs="Times New Roman"/>
          <w:sz w:val="24"/>
          <w:szCs w:val="24"/>
        </w:rPr>
        <w:t>44</w:t>
      </w:r>
      <w:r>
        <w:rPr>
          <w:rFonts w:cs="Times New Roman"/>
          <w:sz w:val="24"/>
          <w:szCs w:val="24"/>
        </w:rPr>
        <w:t xml:space="preserve"> </w:t>
      </w:r>
      <w:r w:rsidRPr="00072704">
        <w:rPr>
          <w:rFonts w:cs="Times New Roman"/>
          <w:sz w:val="24"/>
          <w:szCs w:val="24"/>
        </w:rPr>
        <w:t>diatas dapat dijelask</w:t>
      </w:r>
      <w:r>
        <w:rPr>
          <w:rFonts w:cs="Times New Roman"/>
          <w:sz w:val="24"/>
          <w:szCs w:val="24"/>
        </w:rPr>
        <w:t xml:space="preserve">an bahwa jumlah responden dalam </w:t>
      </w:r>
      <w:r w:rsidRPr="00072704">
        <w:rPr>
          <w:rFonts w:cs="Times New Roman"/>
          <w:sz w:val="24"/>
          <w:szCs w:val="24"/>
        </w:rPr>
        <w:t xml:space="preserve">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selalu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BB48A3" w:rsidRPr="00BB48A3">
        <w:rPr>
          <w:rFonts w:cs="Times New Roman"/>
          <w:sz w:val="24"/>
          <w:szCs w:val="24"/>
        </w:rPr>
        <w:t>Pegawai dituntut melaksanakan tugas hingga selesai</w:t>
      </w:r>
      <w:r w:rsidRPr="004A110C">
        <w:rPr>
          <w:rFonts w:cs="Times New Roman"/>
          <w:sz w:val="24"/>
          <w:szCs w:val="24"/>
        </w:rPr>
        <w:t>”</w:t>
      </w:r>
      <w:r w:rsidRPr="00072704">
        <w:rPr>
          <w:rFonts w:cs="Times New Roman"/>
          <w:sz w:val="24"/>
          <w:szCs w:val="24"/>
        </w:rPr>
        <w:t xml:space="preserve"> yaitu sebanyak </w:t>
      </w:r>
      <w:r>
        <w:rPr>
          <w:rFonts w:cs="Times New Roman"/>
          <w:sz w:val="24"/>
          <w:szCs w:val="24"/>
        </w:rPr>
        <w:t xml:space="preserve">10 </w:t>
      </w:r>
      <w:r w:rsidRPr="00072704">
        <w:rPr>
          <w:rFonts w:cs="Times New Roman"/>
          <w:sz w:val="24"/>
          <w:szCs w:val="24"/>
        </w:rPr>
        <w:t>responden (</w:t>
      </w:r>
      <w:r>
        <w:rPr>
          <w:rFonts w:cs="Times New Roman"/>
          <w:sz w:val="24"/>
          <w:szCs w:val="24"/>
        </w:rPr>
        <w:t>15,4%), sering</w:t>
      </w:r>
      <w:r w:rsidRPr="003635BB">
        <w:rPr>
          <w:rFonts w:cs="Times New Roman"/>
          <w:sz w:val="24"/>
          <w:szCs w:val="24"/>
        </w:rPr>
        <w:t xml:space="preserve"> sebanyak </w:t>
      </w:r>
      <w:r w:rsidR="00BB48A3">
        <w:rPr>
          <w:rFonts w:cs="Times New Roman"/>
          <w:sz w:val="24"/>
          <w:szCs w:val="24"/>
        </w:rPr>
        <w:t xml:space="preserve">55 responden (84,6%). </w:t>
      </w:r>
      <w:r w:rsidRPr="00072704">
        <w:rPr>
          <w:rFonts w:cs="Times New Roman"/>
          <w:sz w:val="24"/>
          <w:szCs w:val="24"/>
        </w:rPr>
        <w:t xml:space="preserve">Total skor yang diperoleh sebesar </w:t>
      </w:r>
      <w:r w:rsidR="00BB48A3">
        <w:rPr>
          <w:rFonts w:cs="Times New Roman"/>
          <w:sz w:val="24"/>
          <w:szCs w:val="24"/>
        </w:rPr>
        <w:t>83,1</w:t>
      </w:r>
      <w:r w:rsidRPr="00072704">
        <w:rPr>
          <w:rFonts w:cs="Times New Roman"/>
          <w:sz w:val="24"/>
          <w:szCs w:val="24"/>
        </w:rPr>
        <w:t xml:space="preserve">% </w:t>
      </w:r>
      <w:r w:rsidRPr="00A96AB6">
        <w:rPr>
          <w:rFonts w:cs="Times New Roman"/>
          <w:sz w:val="24"/>
          <w:szCs w:val="24"/>
        </w:rPr>
        <w:t xml:space="preserve">yang berada pada tingkat kategori </w:t>
      </w:r>
      <w:r>
        <w:rPr>
          <w:rFonts w:cs="Times New Roman"/>
          <w:sz w:val="24"/>
          <w:szCs w:val="24"/>
        </w:rPr>
        <w:t>selalu</w:t>
      </w:r>
      <w:r w:rsidR="00BB48A3">
        <w:rPr>
          <w:rFonts w:cs="Times New Roman"/>
          <w:sz w:val="24"/>
          <w:szCs w:val="24"/>
        </w:rPr>
        <w:t>.</w:t>
      </w:r>
    </w:p>
    <w:p w:rsidR="00BB48A3" w:rsidRDefault="00BB48A3" w:rsidP="003001F3">
      <w:pPr>
        <w:spacing w:after="0" w:line="276" w:lineRule="auto"/>
        <w:ind w:left="279" w:hanging="279"/>
        <w:rPr>
          <w:rFonts w:cs="Times New Roman"/>
          <w:sz w:val="20"/>
          <w:szCs w:val="20"/>
        </w:rPr>
      </w:pPr>
      <w:r>
        <w:rPr>
          <w:rFonts w:cs="Times New Roman"/>
          <w:sz w:val="24"/>
          <w:szCs w:val="24"/>
        </w:rPr>
        <w:t>b</w:t>
      </w:r>
      <w:r w:rsidRPr="00BB48A3">
        <w:rPr>
          <w:rFonts w:cs="Times New Roman"/>
          <w:sz w:val="24"/>
          <w:szCs w:val="24"/>
        </w:rPr>
        <w:t>. Pegawai mampu melaksanakan tugas sesuai tujuan yang ditetapkan</w:t>
      </w:r>
      <w:r>
        <w:rPr>
          <w:rFonts w:cs="Times New Roman"/>
          <w:sz w:val="20"/>
          <w:szCs w:val="20"/>
        </w:rPr>
        <w:t xml:space="preserve"> </w:t>
      </w:r>
    </w:p>
    <w:p w:rsidR="00BB48A3" w:rsidRPr="00072704" w:rsidRDefault="00DF1C69" w:rsidP="003001F3">
      <w:pPr>
        <w:pStyle w:val="Heading5"/>
        <w:jc w:val="center"/>
      </w:pPr>
      <w:r>
        <w:t>Tabel 4.45</w:t>
      </w:r>
      <w:r w:rsidR="00BB48A3">
        <w:t xml:space="preserve"> </w:t>
      </w:r>
      <w:r w:rsidR="00BB48A3" w:rsidRPr="00072704">
        <w:t>Tanggapan Responden Mengenai</w:t>
      </w:r>
    </w:p>
    <w:p w:rsidR="00BB48A3" w:rsidRPr="00AE2EF6" w:rsidRDefault="00BB48A3" w:rsidP="003001F3">
      <w:pPr>
        <w:spacing w:after="0" w:line="276" w:lineRule="auto"/>
        <w:ind w:left="279" w:hanging="279"/>
        <w:jc w:val="center"/>
        <w:rPr>
          <w:rFonts w:cs="Times New Roman"/>
          <w:sz w:val="20"/>
          <w:szCs w:val="20"/>
        </w:rPr>
      </w:pPr>
      <w:r w:rsidRPr="00A80608">
        <w:rPr>
          <w:rFonts w:cs="Times New Roman"/>
          <w:sz w:val="24"/>
          <w:szCs w:val="24"/>
        </w:rPr>
        <w:t>“</w:t>
      </w:r>
      <w:r w:rsidRPr="00BB48A3">
        <w:rPr>
          <w:rFonts w:cs="Times New Roman"/>
          <w:sz w:val="24"/>
          <w:szCs w:val="24"/>
        </w:rPr>
        <w:t>Pegawai mampu melaksanakan tugas sesuai tujuan yang ditetapkan</w:t>
      </w:r>
      <w:r w:rsidRPr="00A15968">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BB48A3" w:rsidRPr="00627599" w:rsidTr="00F91AEB">
        <w:tc>
          <w:tcPr>
            <w:tcW w:w="2122" w:type="dxa"/>
          </w:tcPr>
          <w:p w:rsidR="00BB48A3" w:rsidRPr="00627599" w:rsidRDefault="00BB48A3" w:rsidP="003001F3">
            <w:pPr>
              <w:spacing w:after="0" w:line="276" w:lineRule="auto"/>
              <w:jc w:val="center"/>
              <w:rPr>
                <w:rFonts w:cs="Times New Roman"/>
                <w:lang w:val="id-ID"/>
              </w:rPr>
            </w:pPr>
            <w:r w:rsidRPr="00627599">
              <w:rPr>
                <w:rFonts w:cs="Times New Roman"/>
                <w:lang w:val="id-ID"/>
              </w:rPr>
              <w:t>Keterangan</w:t>
            </w:r>
          </w:p>
        </w:tc>
        <w:tc>
          <w:tcPr>
            <w:tcW w:w="1162" w:type="dxa"/>
          </w:tcPr>
          <w:p w:rsidR="00BB48A3" w:rsidRPr="00627599" w:rsidRDefault="00BB48A3" w:rsidP="003001F3">
            <w:pPr>
              <w:spacing w:after="0" w:line="276" w:lineRule="auto"/>
              <w:jc w:val="center"/>
              <w:rPr>
                <w:rFonts w:cs="Times New Roman"/>
                <w:lang w:val="id-ID"/>
              </w:rPr>
            </w:pPr>
            <w:r w:rsidRPr="00627599">
              <w:rPr>
                <w:rFonts w:cs="Times New Roman"/>
                <w:lang w:val="id-ID"/>
              </w:rPr>
              <w:t>Skor</w:t>
            </w:r>
          </w:p>
        </w:tc>
        <w:tc>
          <w:tcPr>
            <w:tcW w:w="1642" w:type="dxa"/>
          </w:tcPr>
          <w:p w:rsidR="00BB48A3" w:rsidRPr="00627599" w:rsidRDefault="00BB48A3" w:rsidP="003001F3">
            <w:pPr>
              <w:spacing w:after="0" w:line="276" w:lineRule="auto"/>
              <w:jc w:val="center"/>
              <w:rPr>
                <w:rFonts w:cs="Times New Roman"/>
                <w:lang w:val="id-ID"/>
              </w:rPr>
            </w:pPr>
            <w:r w:rsidRPr="00627599">
              <w:rPr>
                <w:rFonts w:cs="Times New Roman"/>
                <w:lang w:val="id-ID"/>
              </w:rPr>
              <w:t>Jumlah Responden</w:t>
            </w:r>
          </w:p>
        </w:tc>
        <w:tc>
          <w:tcPr>
            <w:tcW w:w="1642" w:type="dxa"/>
          </w:tcPr>
          <w:p w:rsidR="00BB48A3" w:rsidRPr="00627599" w:rsidRDefault="00BB48A3" w:rsidP="003001F3">
            <w:pPr>
              <w:spacing w:after="0" w:line="276" w:lineRule="auto"/>
              <w:jc w:val="center"/>
              <w:rPr>
                <w:rFonts w:cs="Times New Roman"/>
                <w:lang w:val="id-ID"/>
              </w:rPr>
            </w:pPr>
            <w:r w:rsidRPr="00627599">
              <w:rPr>
                <w:rFonts w:cs="Times New Roman"/>
                <w:lang w:val="id-ID"/>
              </w:rPr>
              <w:t>Skor Total</w:t>
            </w:r>
          </w:p>
        </w:tc>
        <w:tc>
          <w:tcPr>
            <w:tcW w:w="1642" w:type="dxa"/>
          </w:tcPr>
          <w:p w:rsidR="00BB48A3" w:rsidRPr="00627599" w:rsidRDefault="00BB48A3" w:rsidP="003001F3">
            <w:pPr>
              <w:spacing w:after="0" w:line="276" w:lineRule="auto"/>
              <w:jc w:val="center"/>
              <w:rPr>
                <w:rFonts w:cs="Times New Roman"/>
                <w:lang w:val="id-ID"/>
              </w:rPr>
            </w:pPr>
            <w:r w:rsidRPr="00627599">
              <w:rPr>
                <w:rFonts w:cs="Times New Roman"/>
                <w:lang w:val="id-ID"/>
              </w:rPr>
              <w:t>Persentase (%)</w:t>
            </w:r>
          </w:p>
        </w:tc>
      </w:tr>
      <w:tr w:rsidR="00BB48A3" w:rsidRPr="00627599" w:rsidTr="00F91AEB">
        <w:tc>
          <w:tcPr>
            <w:tcW w:w="2122" w:type="dxa"/>
          </w:tcPr>
          <w:p w:rsidR="00BB48A3" w:rsidRPr="00CB1296" w:rsidRDefault="00BB48A3" w:rsidP="00E7545B">
            <w:pPr>
              <w:spacing w:after="0" w:line="276" w:lineRule="auto"/>
              <w:jc w:val="center"/>
              <w:rPr>
                <w:rFonts w:cs="Times New Roman"/>
              </w:rPr>
            </w:pPr>
            <w:r>
              <w:rPr>
                <w:rFonts w:cs="Times New Roman"/>
              </w:rPr>
              <w:t>Selalu</w:t>
            </w:r>
          </w:p>
        </w:tc>
        <w:tc>
          <w:tcPr>
            <w:tcW w:w="1162" w:type="dxa"/>
          </w:tcPr>
          <w:p w:rsidR="00BB48A3" w:rsidRPr="00B63824" w:rsidRDefault="00BB48A3" w:rsidP="00E7545B">
            <w:pPr>
              <w:spacing w:after="0" w:line="276" w:lineRule="auto"/>
              <w:jc w:val="center"/>
              <w:rPr>
                <w:rFonts w:cs="Times New Roman"/>
                <w:lang w:val="id-ID"/>
              </w:rPr>
            </w:pPr>
            <w:r>
              <w:rPr>
                <w:rFonts w:cs="Times New Roman"/>
                <w:lang w:val="id-ID"/>
              </w:rPr>
              <w:t>5</w:t>
            </w:r>
          </w:p>
        </w:tc>
        <w:tc>
          <w:tcPr>
            <w:tcW w:w="1642" w:type="dxa"/>
          </w:tcPr>
          <w:p w:rsidR="00BB48A3" w:rsidRPr="00B63824" w:rsidRDefault="00BB48A3" w:rsidP="00E7545B">
            <w:pPr>
              <w:spacing w:after="0" w:line="276" w:lineRule="auto"/>
              <w:jc w:val="center"/>
              <w:rPr>
                <w:rFonts w:cs="Times New Roman"/>
                <w:lang w:val="id-ID"/>
              </w:rPr>
            </w:pPr>
            <w:r>
              <w:rPr>
                <w:rFonts w:cs="Times New Roman"/>
                <w:lang w:val="id-ID"/>
              </w:rPr>
              <w:t>8</w:t>
            </w:r>
          </w:p>
        </w:tc>
        <w:tc>
          <w:tcPr>
            <w:tcW w:w="1642" w:type="dxa"/>
          </w:tcPr>
          <w:p w:rsidR="00BB48A3" w:rsidRPr="002129B1" w:rsidRDefault="00BB48A3" w:rsidP="00E7545B">
            <w:pPr>
              <w:spacing w:after="0" w:line="276" w:lineRule="auto"/>
              <w:jc w:val="center"/>
              <w:rPr>
                <w:rFonts w:cs="Times New Roman"/>
              </w:rPr>
            </w:pPr>
            <w:r>
              <w:rPr>
                <w:rFonts w:cs="Times New Roman"/>
              </w:rPr>
              <w:t>40</w:t>
            </w:r>
          </w:p>
        </w:tc>
        <w:tc>
          <w:tcPr>
            <w:tcW w:w="1642" w:type="dxa"/>
          </w:tcPr>
          <w:p w:rsidR="00BB48A3" w:rsidRPr="00B94FD2" w:rsidRDefault="00BB48A3" w:rsidP="00E7545B">
            <w:pPr>
              <w:spacing w:after="0" w:line="276" w:lineRule="auto"/>
              <w:jc w:val="center"/>
              <w:rPr>
                <w:rFonts w:cs="Times New Roman"/>
                <w:lang w:val="id-ID"/>
              </w:rPr>
            </w:pPr>
            <w:r>
              <w:rPr>
                <w:rFonts w:cs="Times New Roman"/>
              </w:rPr>
              <w:t>12,3</w:t>
            </w:r>
            <w:r>
              <w:rPr>
                <w:rFonts w:cs="Times New Roman"/>
                <w:lang w:val="id-ID"/>
              </w:rPr>
              <w:t>%</w:t>
            </w:r>
          </w:p>
        </w:tc>
      </w:tr>
      <w:tr w:rsidR="00BB48A3" w:rsidRPr="00627599" w:rsidTr="00F91AEB">
        <w:tc>
          <w:tcPr>
            <w:tcW w:w="2122" w:type="dxa"/>
          </w:tcPr>
          <w:p w:rsidR="00BB48A3" w:rsidRPr="00CB1296" w:rsidRDefault="00BB48A3" w:rsidP="00E7545B">
            <w:pPr>
              <w:spacing w:after="0" w:line="276" w:lineRule="auto"/>
              <w:jc w:val="center"/>
              <w:rPr>
                <w:rFonts w:cs="Times New Roman"/>
              </w:rPr>
            </w:pPr>
            <w:r>
              <w:rPr>
                <w:rFonts w:cs="Times New Roman"/>
              </w:rPr>
              <w:t>Sering</w:t>
            </w:r>
          </w:p>
        </w:tc>
        <w:tc>
          <w:tcPr>
            <w:tcW w:w="1162" w:type="dxa"/>
          </w:tcPr>
          <w:p w:rsidR="00BB48A3" w:rsidRPr="00B63824" w:rsidRDefault="00BB48A3" w:rsidP="00E7545B">
            <w:pPr>
              <w:spacing w:after="0" w:line="276" w:lineRule="auto"/>
              <w:jc w:val="center"/>
              <w:rPr>
                <w:rFonts w:cs="Times New Roman"/>
                <w:lang w:val="id-ID"/>
              </w:rPr>
            </w:pPr>
            <w:r>
              <w:rPr>
                <w:rFonts w:cs="Times New Roman"/>
                <w:lang w:val="id-ID"/>
              </w:rPr>
              <w:t>4</w:t>
            </w:r>
          </w:p>
        </w:tc>
        <w:tc>
          <w:tcPr>
            <w:tcW w:w="1642" w:type="dxa"/>
          </w:tcPr>
          <w:p w:rsidR="00BB48A3" w:rsidRPr="00B63824" w:rsidRDefault="00BB48A3" w:rsidP="00E7545B">
            <w:pPr>
              <w:spacing w:after="0" w:line="276" w:lineRule="auto"/>
              <w:jc w:val="center"/>
              <w:rPr>
                <w:rFonts w:cs="Times New Roman"/>
                <w:lang w:val="id-ID"/>
              </w:rPr>
            </w:pPr>
            <w:r>
              <w:rPr>
                <w:rFonts w:cs="Times New Roman"/>
                <w:lang w:val="id-ID"/>
              </w:rPr>
              <w:t>55</w:t>
            </w:r>
          </w:p>
        </w:tc>
        <w:tc>
          <w:tcPr>
            <w:tcW w:w="1642" w:type="dxa"/>
          </w:tcPr>
          <w:p w:rsidR="00BB48A3" w:rsidRPr="00953331" w:rsidRDefault="00BB48A3" w:rsidP="00E7545B">
            <w:pPr>
              <w:spacing w:after="0" w:line="276" w:lineRule="auto"/>
              <w:jc w:val="center"/>
              <w:rPr>
                <w:rFonts w:cs="Times New Roman"/>
              </w:rPr>
            </w:pPr>
            <w:r>
              <w:rPr>
                <w:rFonts w:cs="Times New Roman"/>
              </w:rPr>
              <w:t>220</w:t>
            </w:r>
          </w:p>
        </w:tc>
        <w:tc>
          <w:tcPr>
            <w:tcW w:w="1642" w:type="dxa"/>
          </w:tcPr>
          <w:p w:rsidR="00BB48A3" w:rsidRPr="00B94FD2" w:rsidRDefault="00BB48A3" w:rsidP="00E7545B">
            <w:pPr>
              <w:spacing w:after="0" w:line="276" w:lineRule="auto"/>
              <w:jc w:val="center"/>
              <w:rPr>
                <w:rFonts w:cs="Times New Roman"/>
                <w:lang w:val="id-ID"/>
              </w:rPr>
            </w:pPr>
            <w:r>
              <w:rPr>
                <w:rFonts w:cs="Times New Roman"/>
              </w:rPr>
              <w:t>84,6</w:t>
            </w:r>
            <w:r>
              <w:rPr>
                <w:rFonts w:cs="Times New Roman"/>
                <w:lang w:val="id-ID"/>
              </w:rPr>
              <w:t>%</w:t>
            </w:r>
          </w:p>
        </w:tc>
      </w:tr>
      <w:tr w:rsidR="00BB48A3" w:rsidRPr="00627599" w:rsidTr="00F91AEB">
        <w:tc>
          <w:tcPr>
            <w:tcW w:w="2122" w:type="dxa"/>
          </w:tcPr>
          <w:p w:rsidR="00BB48A3" w:rsidRPr="00397F2C" w:rsidRDefault="00BB48A3" w:rsidP="00E7545B">
            <w:pPr>
              <w:spacing w:after="0" w:line="276" w:lineRule="auto"/>
              <w:jc w:val="center"/>
              <w:rPr>
                <w:rFonts w:cs="Times New Roman"/>
              </w:rPr>
            </w:pPr>
            <w:r>
              <w:rPr>
                <w:rFonts w:cs="Times New Roman"/>
              </w:rPr>
              <w:t>Jarang</w:t>
            </w:r>
          </w:p>
        </w:tc>
        <w:tc>
          <w:tcPr>
            <w:tcW w:w="1162" w:type="dxa"/>
          </w:tcPr>
          <w:p w:rsidR="00BB48A3" w:rsidRPr="00B63824" w:rsidRDefault="00BB48A3" w:rsidP="00E7545B">
            <w:pPr>
              <w:spacing w:after="0" w:line="276" w:lineRule="auto"/>
              <w:jc w:val="center"/>
              <w:rPr>
                <w:rFonts w:cs="Times New Roman"/>
                <w:lang w:val="id-ID"/>
              </w:rPr>
            </w:pPr>
            <w:r>
              <w:rPr>
                <w:rFonts w:cs="Times New Roman"/>
                <w:lang w:val="id-ID"/>
              </w:rPr>
              <w:t>3</w:t>
            </w:r>
          </w:p>
        </w:tc>
        <w:tc>
          <w:tcPr>
            <w:tcW w:w="1642" w:type="dxa"/>
          </w:tcPr>
          <w:p w:rsidR="00BB48A3" w:rsidRPr="00B63824" w:rsidRDefault="00BB48A3" w:rsidP="00E7545B">
            <w:pPr>
              <w:spacing w:after="0" w:line="276" w:lineRule="auto"/>
              <w:jc w:val="center"/>
              <w:rPr>
                <w:rFonts w:cs="Times New Roman"/>
                <w:lang w:val="id-ID"/>
              </w:rPr>
            </w:pPr>
            <w:r>
              <w:rPr>
                <w:rFonts w:cs="Times New Roman"/>
                <w:lang w:val="id-ID"/>
              </w:rPr>
              <w:t>2</w:t>
            </w:r>
          </w:p>
        </w:tc>
        <w:tc>
          <w:tcPr>
            <w:tcW w:w="1642" w:type="dxa"/>
          </w:tcPr>
          <w:p w:rsidR="00BB48A3" w:rsidRPr="00BB48A3" w:rsidRDefault="00BB48A3" w:rsidP="00E7545B">
            <w:pPr>
              <w:spacing w:after="0" w:line="276" w:lineRule="auto"/>
              <w:jc w:val="center"/>
              <w:rPr>
                <w:rFonts w:cs="Times New Roman"/>
              </w:rPr>
            </w:pPr>
            <w:r>
              <w:rPr>
                <w:rFonts w:cs="Times New Roman"/>
              </w:rPr>
              <w:t>6</w:t>
            </w:r>
          </w:p>
        </w:tc>
        <w:tc>
          <w:tcPr>
            <w:tcW w:w="1642" w:type="dxa"/>
          </w:tcPr>
          <w:p w:rsidR="00BB48A3" w:rsidRPr="00B94FD2" w:rsidRDefault="00BB48A3" w:rsidP="00E7545B">
            <w:pPr>
              <w:spacing w:after="0" w:line="276" w:lineRule="auto"/>
              <w:jc w:val="center"/>
              <w:rPr>
                <w:rFonts w:cs="Times New Roman"/>
                <w:lang w:val="id-ID"/>
              </w:rPr>
            </w:pPr>
            <w:r>
              <w:rPr>
                <w:rFonts w:cs="Times New Roman"/>
              </w:rPr>
              <w:t>3,1%</w:t>
            </w:r>
          </w:p>
        </w:tc>
      </w:tr>
      <w:tr w:rsidR="00BB48A3" w:rsidRPr="00627599" w:rsidTr="00F91AEB">
        <w:tc>
          <w:tcPr>
            <w:tcW w:w="2122" w:type="dxa"/>
          </w:tcPr>
          <w:p w:rsidR="00BB48A3" w:rsidRPr="00397F2C" w:rsidRDefault="00BB48A3" w:rsidP="00E7545B">
            <w:pPr>
              <w:spacing w:after="0" w:line="276" w:lineRule="auto"/>
              <w:jc w:val="center"/>
              <w:rPr>
                <w:rFonts w:cs="Times New Roman"/>
              </w:rPr>
            </w:pPr>
            <w:r>
              <w:rPr>
                <w:rFonts w:cs="Times New Roman"/>
              </w:rPr>
              <w:t>Pernah</w:t>
            </w:r>
          </w:p>
        </w:tc>
        <w:tc>
          <w:tcPr>
            <w:tcW w:w="1162" w:type="dxa"/>
          </w:tcPr>
          <w:p w:rsidR="00BB48A3" w:rsidRPr="00B63824" w:rsidRDefault="00BB48A3" w:rsidP="00E7545B">
            <w:pPr>
              <w:spacing w:after="0" w:line="276" w:lineRule="auto"/>
              <w:jc w:val="center"/>
              <w:rPr>
                <w:rFonts w:cs="Times New Roman"/>
                <w:lang w:val="id-ID"/>
              </w:rPr>
            </w:pPr>
            <w:r>
              <w:rPr>
                <w:rFonts w:cs="Times New Roman"/>
                <w:lang w:val="id-ID"/>
              </w:rPr>
              <w:t>2</w:t>
            </w:r>
          </w:p>
        </w:tc>
        <w:tc>
          <w:tcPr>
            <w:tcW w:w="1642" w:type="dxa"/>
          </w:tcPr>
          <w:p w:rsidR="00BB48A3" w:rsidRPr="00B63824" w:rsidRDefault="00BB48A3" w:rsidP="00E7545B">
            <w:pPr>
              <w:spacing w:after="0" w:line="276" w:lineRule="auto"/>
              <w:jc w:val="center"/>
              <w:rPr>
                <w:rFonts w:cs="Times New Roman"/>
                <w:lang w:val="id-ID"/>
              </w:rPr>
            </w:pPr>
            <w:r>
              <w:rPr>
                <w:rFonts w:cs="Times New Roman"/>
                <w:lang w:val="id-ID"/>
              </w:rPr>
              <w:t>0</w:t>
            </w:r>
          </w:p>
        </w:tc>
        <w:tc>
          <w:tcPr>
            <w:tcW w:w="1642" w:type="dxa"/>
          </w:tcPr>
          <w:p w:rsidR="00BB48A3" w:rsidRPr="00812675" w:rsidRDefault="00BB48A3" w:rsidP="00E7545B">
            <w:pPr>
              <w:spacing w:after="0" w:line="276" w:lineRule="auto"/>
              <w:jc w:val="center"/>
              <w:rPr>
                <w:rFonts w:cs="Times New Roman"/>
                <w:lang w:val="id-ID"/>
              </w:rPr>
            </w:pPr>
            <w:r>
              <w:rPr>
                <w:rFonts w:cs="Times New Roman"/>
                <w:lang w:val="id-ID"/>
              </w:rPr>
              <w:t>0</w:t>
            </w:r>
          </w:p>
        </w:tc>
        <w:tc>
          <w:tcPr>
            <w:tcW w:w="1642" w:type="dxa"/>
          </w:tcPr>
          <w:p w:rsidR="00BB48A3" w:rsidRPr="00B94FD2" w:rsidRDefault="00BB48A3" w:rsidP="00E7545B">
            <w:pPr>
              <w:spacing w:after="0" w:line="276" w:lineRule="auto"/>
              <w:jc w:val="center"/>
              <w:rPr>
                <w:rFonts w:cs="Times New Roman"/>
                <w:lang w:val="id-ID"/>
              </w:rPr>
            </w:pPr>
            <w:r>
              <w:rPr>
                <w:rFonts w:cs="Times New Roman"/>
                <w:lang w:val="id-ID"/>
              </w:rPr>
              <w:t>0%</w:t>
            </w:r>
          </w:p>
        </w:tc>
      </w:tr>
      <w:tr w:rsidR="00BB48A3" w:rsidRPr="00627599" w:rsidTr="00F91AEB">
        <w:tc>
          <w:tcPr>
            <w:tcW w:w="2122" w:type="dxa"/>
          </w:tcPr>
          <w:p w:rsidR="00BB48A3" w:rsidRPr="00397F2C" w:rsidRDefault="00BB48A3" w:rsidP="00E7545B">
            <w:pPr>
              <w:spacing w:after="0" w:line="276" w:lineRule="auto"/>
              <w:jc w:val="center"/>
              <w:rPr>
                <w:rFonts w:cs="Times New Roman"/>
              </w:rPr>
            </w:pPr>
            <w:r>
              <w:rPr>
                <w:rFonts w:cs="Times New Roman"/>
              </w:rPr>
              <w:t>Tidak Pernah</w:t>
            </w:r>
          </w:p>
        </w:tc>
        <w:tc>
          <w:tcPr>
            <w:tcW w:w="1162" w:type="dxa"/>
          </w:tcPr>
          <w:p w:rsidR="00BB48A3" w:rsidRPr="00B63824" w:rsidRDefault="00BB48A3" w:rsidP="00E7545B">
            <w:pPr>
              <w:spacing w:after="0" w:line="276" w:lineRule="auto"/>
              <w:jc w:val="center"/>
              <w:rPr>
                <w:rFonts w:cs="Times New Roman"/>
                <w:lang w:val="id-ID"/>
              </w:rPr>
            </w:pPr>
            <w:r>
              <w:rPr>
                <w:rFonts w:cs="Times New Roman"/>
                <w:lang w:val="id-ID"/>
              </w:rPr>
              <w:t>1</w:t>
            </w:r>
          </w:p>
        </w:tc>
        <w:tc>
          <w:tcPr>
            <w:tcW w:w="1642" w:type="dxa"/>
          </w:tcPr>
          <w:p w:rsidR="00BB48A3" w:rsidRPr="00B63824" w:rsidRDefault="00BB48A3" w:rsidP="00E7545B">
            <w:pPr>
              <w:spacing w:after="0" w:line="276" w:lineRule="auto"/>
              <w:jc w:val="center"/>
              <w:rPr>
                <w:rFonts w:cs="Times New Roman"/>
                <w:lang w:val="id-ID"/>
              </w:rPr>
            </w:pPr>
            <w:r>
              <w:rPr>
                <w:rFonts w:cs="Times New Roman"/>
                <w:lang w:val="id-ID"/>
              </w:rPr>
              <w:t>0</w:t>
            </w:r>
          </w:p>
        </w:tc>
        <w:tc>
          <w:tcPr>
            <w:tcW w:w="1642" w:type="dxa"/>
          </w:tcPr>
          <w:p w:rsidR="00BB48A3" w:rsidRPr="00812675" w:rsidRDefault="00BB48A3" w:rsidP="00E7545B">
            <w:pPr>
              <w:spacing w:after="0" w:line="276" w:lineRule="auto"/>
              <w:jc w:val="center"/>
              <w:rPr>
                <w:rFonts w:cs="Times New Roman"/>
                <w:lang w:val="id-ID"/>
              </w:rPr>
            </w:pPr>
            <w:r>
              <w:rPr>
                <w:rFonts w:cs="Times New Roman"/>
                <w:lang w:val="id-ID"/>
              </w:rPr>
              <w:t>0</w:t>
            </w:r>
          </w:p>
        </w:tc>
        <w:tc>
          <w:tcPr>
            <w:tcW w:w="1642" w:type="dxa"/>
          </w:tcPr>
          <w:p w:rsidR="00BB48A3" w:rsidRPr="00B04232" w:rsidRDefault="00BB48A3" w:rsidP="00E7545B">
            <w:pPr>
              <w:spacing w:after="0" w:line="276" w:lineRule="auto"/>
              <w:jc w:val="center"/>
              <w:rPr>
                <w:rFonts w:cs="Times New Roman"/>
                <w:lang w:val="id-ID"/>
              </w:rPr>
            </w:pPr>
            <w:r>
              <w:rPr>
                <w:rFonts w:cs="Times New Roman"/>
                <w:lang w:val="id-ID"/>
              </w:rPr>
              <w:t>0%</w:t>
            </w:r>
          </w:p>
        </w:tc>
      </w:tr>
      <w:tr w:rsidR="00BB48A3" w:rsidRPr="00627599" w:rsidTr="00F91AEB">
        <w:tc>
          <w:tcPr>
            <w:tcW w:w="2122" w:type="dxa"/>
          </w:tcPr>
          <w:p w:rsidR="00BB48A3" w:rsidRPr="00627599" w:rsidRDefault="00BB48A3" w:rsidP="00E7545B">
            <w:pPr>
              <w:spacing w:after="0" w:line="276" w:lineRule="auto"/>
              <w:jc w:val="center"/>
              <w:rPr>
                <w:rFonts w:cs="Times New Roman"/>
                <w:lang w:val="id-ID"/>
              </w:rPr>
            </w:pPr>
            <w:r w:rsidRPr="00627599">
              <w:rPr>
                <w:rFonts w:cs="Times New Roman"/>
                <w:lang w:val="id-ID"/>
              </w:rPr>
              <w:t>Jumlah</w:t>
            </w:r>
          </w:p>
        </w:tc>
        <w:tc>
          <w:tcPr>
            <w:tcW w:w="1162" w:type="dxa"/>
          </w:tcPr>
          <w:p w:rsidR="00BB48A3" w:rsidRPr="00627599" w:rsidRDefault="00BB48A3" w:rsidP="00E7545B">
            <w:pPr>
              <w:spacing w:after="0" w:line="276" w:lineRule="auto"/>
              <w:rPr>
                <w:rFonts w:cs="Times New Roman"/>
              </w:rPr>
            </w:pPr>
          </w:p>
        </w:tc>
        <w:tc>
          <w:tcPr>
            <w:tcW w:w="1642" w:type="dxa"/>
          </w:tcPr>
          <w:p w:rsidR="00BB48A3" w:rsidRPr="00B63824" w:rsidRDefault="00BB48A3" w:rsidP="00E7545B">
            <w:pPr>
              <w:spacing w:after="0" w:line="276" w:lineRule="auto"/>
              <w:jc w:val="center"/>
              <w:rPr>
                <w:rFonts w:cs="Times New Roman"/>
                <w:lang w:val="id-ID"/>
              </w:rPr>
            </w:pPr>
            <w:r>
              <w:rPr>
                <w:rFonts w:cs="Times New Roman"/>
                <w:lang w:val="id-ID"/>
              </w:rPr>
              <w:t>65</w:t>
            </w:r>
          </w:p>
        </w:tc>
        <w:tc>
          <w:tcPr>
            <w:tcW w:w="1642" w:type="dxa"/>
          </w:tcPr>
          <w:p w:rsidR="00BB48A3" w:rsidRPr="004A110C" w:rsidRDefault="00BB48A3" w:rsidP="00E7545B">
            <w:pPr>
              <w:spacing w:after="0" w:line="276" w:lineRule="auto"/>
              <w:jc w:val="center"/>
              <w:rPr>
                <w:rFonts w:cs="Times New Roman"/>
              </w:rPr>
            </w:pPr>
            <w:r>
              <w:rPr>
                <w:rFonts w:cs="Times New Roman"/>
                <w:lang w:val="id-ID"/>
              </w:rPr>
              <w:t>266</w:t>
            </w:r>
          </w:p>
        </w:tc>
        <w:tc>
          <w:tcPr>
            <w:tcW w:w="1642" w:type="dxa"/>
          </w:tcPr>
          <w:p w:rsidR="00BB48A3" w:rsidRPr="00B04232" w:rsidRDefault="00BB48A3" w:rsidP="00E7545B">
            <w:pPr>
              <w:spacing w:after="0" w:line="276" w:lineRule="auto"/>
              <w:jc w:val="center"/>
              <w:rPr>
                <w:rFonts w:cs="Times New Roman"/>
                <w:lang w:val="id-ID"/>
              </w:rPr>
            </w:pPr>
            <w:r>
              <w:rPr>
                <w:rFonts w:cs="Times New Roman"/>
                <w:lang w:val="id-ID"/>
              </w:rPr>
              <w:t>100%</w:t>
            </w:r>
          </w:p>
        </w:tc>
      </w:tr>
    </w:tbl>
    <w:p w:rsidR="00BB48A3" w:rsidRPr="00627599" w:rsidRDefault="00BB48A3" w:rsidP="009700B2">
      <w:pPr>
        <w:spacing w:after="120" w:line="276" w:lineRule="auto"/>
        <w:rPr>
          <w:rFonts w:cs="Times New Roman"/>
        </w:rPr>
      </w:pPr>
      <w:r w:rsidRPr="00627599">
        <w:rPr>
          <w:rFonts w:cs="Times New Roman"/>
        </w:rPr>
        <w:t>Sumber : Data Primer yang diolah (Tahun 2022)</w:t>
      </w:r>
    </w:p>
    <w:p w:rsidR="00BB48A3" w:rsidRDefault="00BB48A3" w:rsidP="009700B2">
      <w:pPr>
        <w:spacing w:after="120" w:line="276" w:lineRule="auto"/>
        <w:rPr>
          <w:rFonts w:cs="Times New Roman"/>
          <w:sz w:val="24"/>
          <w:szCs w:val="24"/>
        </w:rPr>
      </w:pPr>
      <w:r>
        <w:rPr>
          <w:rFonts w:cs="Times New Roman"/>
          <w:sz w:val="24"/>
          <w:szCs w:val="24"/>
        </w:rPr>
        <w:t>Total dalam pengumpulan data angket :</w:t>
      </w:r>
    </w:p>
    <w:p w:rsidR="00BB48A3" w:rsidRPr="00C80A56" w:rsidRDefault="00BB48A3"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C21380" w:rsidRPr="00E7545B" w:rsidRDefault="00BB48A3" w:rsidP="00E7545B">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266</m:t>
              </m:r>
            </m:num>
            <m:den>
              <m:r>
                <m:rPr>
                  <m:sty m:val="p"/>
                </m:rPr>
                <w:rPr>
                  <w:rFonts w:ascii="Cambria Math" w:hAnsi="Cambria Math"/>
                  <w:sz w:val="24"/>
                  <w:szCs w:val="24"/>
                </w:rPr>
                <m:t xml:space="preserve"> 325</m:t>
              </m:r>
            </m:den>
          </m:f>
          <m:r>
            <w:rPr>
              <w:rFonts w:ascii="Cambria Math" w:hAnsi="Cambria Math"/>
              <w:sz w:val="24"/>
              <w:szCs w:val="24"/>
            </w:rPr>
            <m:t xml:space="preserve"> x 100=81,8%</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BB48A3" w:rsidRPr="00564DF5" w:rsidTr="00901777">
        <w:trPr>
          <w:trHeight w:val="307"/>
        </w:trPr>
        <w:tc>
          <w:tcPr>
            <w:tcW w:w="1455" w:type="dxa"/>
            <w:tcBorders>
              <w:top w:val="nil"/>
            </w:tcBorders>
          </w:tcPr>
          <w:p w:rsidR="00BB48A3" w:rsidRPr="00564DF5" w:rsidRDefault="00BB48A3" w:rsidP="009700B2">
            <w:pPr>
              <w:pStyle w:val="TableParagraph"/>
              <w:spacing w:before="17" w:line="276" w:lineRule="auto"/>
              <w:ind w:right="203"/>
              <w:rPr>
                <w:sz w:val="24"/>
                <w:szCs w:val="24"/>
              </w:rPr>
            </w:pPr>
            <w:r>
              <w:rPr>
                <w:sz w:val="24"/>
                <w:szCs w:val="24"/>
              </w:rPr>
              <w:t>TP</w:t>
            </w:r>
          </w:p>
        </w:tc>
        <w:tc>
          <w:tcPr>
            <w:tcW w:w="1455" w:type="dxa"/>
            <w:tcBorders>
              <w:top w:val="nil"/>
            </w:tcBorders>
          </w:tcPr>
          <w:p w:rsidR="00BB48A3" w:rsidRPr="00564DF5" w:rsidRDefault="00BB48A3" w:rsidP="009700B2">
            <w:pPr>
              <w:pStyle w:val="TableParagraph"/>
              <w:spacing w:before="115" w:line="276" w:lineRule="auto"/>
              <w:ind w:left="367"/>
              <w:jc w:val="left"/>
              <w:rPr>
                <w:sz w:val="24"/>
                <w:szCs w:val="24"/>
              </w:rPr>
            </w:pPr>
            <w:r>
              <w:rPr>
                <w:sz w:val="24"/>
                <w:szCs w:val="24"/>
              </w:rPr>
              <w:t xml:space="preserve">      P</w:t>
            </w:r>
          </w:p>
        </w:tc>
        <w:tc>
          <w:tcPr>
            <w:tcW w:w="1370" w:type="dxa"/>
            <w:tcBorders>
              <w:top w:val="nil"/>
            </w:tcBorders>
          </w:tcPr>
          <w:p w:rsidR="00BB48A3" w:rsidRPr="00564DF5" w:rsidRDefault="00BB48A3" w:rsidP="009700B2">
            <w:pPr>
              <w:pStyle w:val="TableParagraph"/>
              <w:spacing w:before="115" w:line="276" w:lineRule="auto"/>
              <w:ind w:right="575"/>
              <w:rPr>
                <w:sz w:val="24"/>
                <w:szCs w:val="24"/>
              </w:rPr>
            </w:pPr>
            <w:r>
              <w:rPr>
                <w:sz w:val="24"/>
                <w:szCs w:val="24"/>
              </w:rPr>
              <w:t xml:space="preserve">       J</w:t>
            </w:r>
          </w:p>
        </w:tc>
        <w:tc>
          <w:tcPr>
            <w:tcW w:w="1370" w:type="dxa"/>
            <w:tcBorders>
              <w:top w:val="nil"/>
            </w:tcBorders>
          </w:tcPr>
          <w:p w:rsidR="00BB48A3" w:rsidRPr="00564DF5" w:rsidRDefault="00BB48A3" w:rsidP="009700B2">
            <w:pPr>
              <w:pStyle w:val="TableParagraph"/>
              <w:spacing w:before="115" w:line="276" w:lineRule="auto"/>
              <w:ind w:right="594"/>
              <w:rPr>
                <w:sz w:val="24"/>
                <w:szCs w:val="24"/>
              </w:rPr>
            </w:pPr>
            <w:r>
              <w:rPr>
                <w:sz w:val="24"/>
                <w:szCs w:val="24"/>
              </w:rPr>
              <w:t xml:space="preserve">         Sr</w:t>
            </w:r>
          </w:p>
        </w:tc>
        <w:tc>
          <w:tcPr>
            <w:tcW w:w="1370" w:type="dxa"/>
            <w:tcBorders>
              <w:top w:val="nil"/>
            </w:tcBorders>
          </w:tcPr>
          <w:p w:rsidR="00BB48A3" w:rsidRPr="00564DF5" w:rsidRDefault="00BB48A3" w:rsidP="009700B2">
            <w:pPr>
              <w:pStyle w:val="TableParagraph"/>
              <w:spacing w:before="115" w:line="276" w:lineRule="auto"/>
              <w:ind w:left="205"/>
              <w:jc w:val="left"/>
              <w:rPr>
                <w:sz w:val="24"/>
                <w:szCs w:val="24"/>
              </w:rPr>
            </w:pPr>
            <w:r>
              <w:rPr>
                <w:sz w:val="24"/>
                <w:szCs w:val="24"/>
              </w:rPr>
              <w:t xml:space="preserve">      Se</w:t>
            </w:r>
          </w:p>
        </w:tc>
      </w:tr>
      <w:tr w:rsidR="00BB48A3" w:rsidRPr="00564DF5" w:rsidTr="00901777">
        <w:trPr>
          <w:trHeight w:val="766"/>
        </w:trPr>
        <w:tc>
          <w:tcPr>
            <w:tcW w:w="1455" w:type="dxa"/>
            <w:tcBorders>
              <w:bottom w:val="nil"/>
            </w:tcBorders>
          </w:tcPr>
          <w:p w:rsidR="00BB48A3" w:rsidRPr="00564DF5" w:rsidRDefault="00BB48A3" w:rsidP="009700B2">
            <w:pPr>
              <w:pStyle w:val="TableParagraph"/>
              <w:spacing w:line="276" w:lineRule="auto"/>
              <w:jc w:val="both"/>
              <w:rPr>
                <w:sz w:val="24"/>
                <w:szCs w:val="24"/>
              </w:rPr>
            </w:pPr>
          </w:p>
        </w:tc>
        <w:tc>
          <w:tcPr>
            <w:tcW w:w="1455" w:type="dxa"/>
            <w:tcBorders>
              <w:bottom w:val="nil"/>
            </w:tcBorders>
          </w:tcPr>
          <w:p w:rsidR="00BB48A3" w:rsidRPr="00564DF5" w:rsidRDefault="00BB48A3" w:rsidP="009700B2">
            <w:pPr>
              <w:pStyle w:val="TableParagraph"/>
              <w:spacing w:line="276" w:lineRule="auto"/>
              <w:jc w:val="both"/>
              <w:rPr>
                <w:sz w:val="24"/>
                <w:szCs w:val="24"/>
              </w:rPr>
            </w:pPr>
          </w:p>
        </w:tc>
        <w:tc>
          <w:tcPr>
            <w:tcW w:w="1370" w:type="dxa"/>
            <w:tcBorders>
              <w:bottom w:val="nil"/>
            </w:tcBorders>
          </w:tcPr>
          <w:p w:rsidR="00BB48A3" w:rsidRPr="00564DF5" w:rsidRDefault="00BB48A3" w:rsidP="009700B2">
            <w:pPr>
              <w:pStyle w:val="TableParagraph"/>
              <w:spacing w:line="276" w:lineRule="auto"/>
              <w:jc w:val="both"/>
              <w:rPr>
                <w:sz w:val="24"/>
                <w:szCs w:val="24"/>
              </w:rPr>
            </w:pPr>
          </w:p>
        </w:tc>
        <w:tc>
          <w:tcPr>
            <w:tcW w:w="1370" w:type="dxa"/>
            <w:tcBorders>
              <w:bottom w:val="nil"/>
            </w:tcBorders>
          </w:tcPr>
          <w:p w:rsidR="00BB48A3" w:rsidRPr="00564DF5" w:rsidRDefault="00BB48A3" w:rsidP="009700B2">
            <w:pPr>
              <w:pStyle w:val="TableParagraph"/>
              <w:spacing w:line="276" w:lineRule="auto"/>
              <w:jc w:val="both"/>
              <w:rPr>
                <w:sz w:val="24"/>
                <w:szCs w:val="24"/>
              </w:rPr>
            </w:pPr>
          </w:p>
          <w:p w:rsidR="00BB48A3" w:rsidRPr="00564DF5" w:rsidRDefault="00BB48A3" w:rsidP="009700B2">
            <w:pPr>
              <w:spacing w:line="276" w:lineRule="auto"/>
              <w:ind w:left="532" w:hanging="567"/>
              <w:jc w:val="right"/>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p>
        </w:tc>
        <w:tc>
          <w:tcPr>
            <w:tcW w:w="1370" w:type="dxa"/>
            <w:tcBorders>
              <w:bottom w:val="nil"/>
            </w:tcBorders>
          </w:tcPr>
          <w:p w:rsidR="00BB48A3" w:rsidRPr="00564DF5" w:rsidRDefault="00BB48A3"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67808" behindDoc="0" locked="0" layoutInCell="1" allowOverlap="1" wp14:anchorId="01DFB870" wp14:editId="7EB35462">
                      <wp:simplePos x="0" y="0"/>
                      <wp:positionH relativeFrom="column">
                        <wp:posOffset>90805</wp:posOffset>
                      </wp:positionH>
                      <wp:positionV relativeFrom="paragraph">
                        <wp:posOffset>-20320</wp:posOffset>
                      </wp:positionV>
                      <wp:extent cx="0" cy="225425"/>
                      <wp:effectExtent l="57150" t="19050" r="76200" b="79375"/>
                      <wp:wrapNone/>
                      <wp:docPr id="327" name="Straight Connector 327"/>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530FB716" id="Straight Connector 327" o:spid="_x0000_s1026" style="position:absolute;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5pt,-1.6pt" to="7.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" strokecolor="windowText" strokeweight="2pt">
                      <v:shadow on="t" color="black" opacity="24903f" origin=",.5" offset="0,.55556mm"/>
                    </v:line>
                  </w:pict>
                </mc:Fallback>
              </mc:AlternateContent>
            </w:r>
          </w:p>
          <w:p w:rsidR="00BB48A3" w:rsidRPr="00564DF5" w:rsidRDefault="00BB48A3" w:rsidP="009700B2">
            <w:pPr>
              <w:spacing w:line="276" w:lineRule="auto"/>
              <w:rPr>
                <w:rFonts w:cs="Times New Roman"/>
                <w:sz w:val="24"/>
                <w:szCs w:val="24"/>
                <w:lang w:val="id"/>
              </w:rPr>
            </w:pPr>
            <w:r>
              <w:rPr>
                <w:rFonts w:cs="Times New Roman"/>
                <w:sz w:val="24"/>
                <w:szCs w:val="24"/>
                <w:lang w:val="id"/>
              </w:rPr>
              <w:t>81,8%</w:t>
            </w:r>
          </w:p>
        </w:tc>
      </w:tr>
    </w:tbl>
    <w:p w:rsidR="00BB48A3" w:rsidRPr="00901F3E" w:rsidRDefault="00BB48A3"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BB48A3" w:rsidRDefault="00BB48A3" w:rsidP="009700B2">
      <w:pPr>
        <w:spacing w:line="276" w:lineRule="auto"/>
        <w:ind w:firstLine="720"/>
        <w:jc w:val="both"/>
        <w:rPr>
          <w:rFonts w:cs="Times New Roman"/>
          <w:sz w:val="24"/>
          <w:szCs w:val="24"/>
        </w:rPr>
      </w:pPr>
      <w:r w:rsidRPr="00072704">
        <w:rPr>
          <w:rFonts w:cs="Times New Roman"/>
          <w:sz w:val="24"/>
          <w:szCs w:val="24"/>
        </w:rPr>
        <w:t>Berdasarkan tabel 4.</w:t>
      </w:r>
      <w:r w:rsidR="00DF1C69">
        <w:rPr>
          <w:rFonts w:cs="Times New Roman"/>
          <w:sz w:val="24"/>
          <w:szCs w:val="24"/>
        </w:rPr>
        <w:t>45</w:t>
      </w:r>
      <w:r>
        <w:rPr>
          <w:rFonts w:cs="Times New Roman"/>
          <w:sz w:val="24"/>
          <w:szCs w:val="24"/>
        </w:rPr>
        <w:t xml:space="preserve"> </w:t>
      </w:r>
      <w:r w:rsidRPr="00072704">
        <w:rPr>
          <w:rFonts w:cs="Times New Roman"/>
          <w:sz w:val="24"/>
          <w:szCs w:val="24"/>
        </w:rPr>
        <w:t>diatas dapat dijelask</w:t>
      </w:r>
      <w:r>
        <w:rPr>
          <w:rFonts w:cs="Times New Roman"/>
          <w:sz w:val="24"/>
          <w:szCs w:val="24"/>
        </w:rPr>
        <w:t xml:space="preserve">an bahwa jumlah responden dalam </w:t>
      </w:r>
      <w:r w:rsidRPr="00072704">
        <w:rPr>
          <w:rFonts w:cs="Times New Roman"/>
          <w:sz w:val="24"/>
          <w:szCs w:val="24"/>
        </w:rPr>
        <w:t xml:space="preserve">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selalu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Pr="00BB48A3">
        <w:rPr>
          <w:rFonts w:cs="Times New Roman"/>
          <w:sz w:val="24"/>
          <w:szCs w:val="24"/>
        </w:rPr>
        <w:t>Pegawai mampu melaksanakan tugas sesuai tujuan yang ditetapkan</w:t>
      </w:r>
      <w:r w:rsidRPr="004A110C">
        <w:rPr>
          <w:rFonts w:cs="Times New Roman"/>
          <w:sz w:val="24"/>
          <w:szCs w:val="24"/>
        </w:rPr>
        <w:t>”</w:t>
      </w:r>
      <w:r w:rsidRPr="00072704">
        <w:rPr>
          <w:rFonts w:cs="Times New Roman"/>
          <w:sz w:val="24"/>
          <w:szCs w:val="24"/>
        </w:rPr>
        <w:t xml:space="preserve"> yaitu sebanyak </w:t>
      </w:r>
      <w:r>
        <w:rPr>
          <w:rFonts w:cs="Times New Roman"/>
          <w:sz w:val="24"/>
          <w:szCs w:val="24"/>
        </w:rPr>
        <w:t xml:space="preserve">8 </w:t>
      </w:r>
      <w:r w:rsidRPr="00072704">
        <w:rPr>
          <w:rFonts w:cs="Times New Roman"/>
          <w:sz w:val="24"/>
          <w:szCs w:val="24"/>
        </w:rPr>
        <w:t>responden (</w:t>
      </w:r>
      <w:r>
        <w:rPr>
          <w:rFonts w:cs="Times New Roman"/>
          <w:sz w:val="24"/>
          <w:szCs w:val="24"/>
        </w:rPr>
        <w:t>12,3%), sering</w:t>
      </w:r>
      <w:r w:rsidRPr="003635BB">
        <w:rPr>
          <w:rFonts w:cs="Times New Roman"/>
          <w:sz w:val="24"/>
          <w:szCs w:val="24"/>
        </w:rPr>
        <w:t xml:space="preserve"> sebanyak </w:t>
      </w:r>
      <w:r>
        <w:rPr>
          <w:rFonts w:cs="Times New Roman"/>
          <w:sz w:val="24"/>
          <w:szCs w:val="24"/>
        </w:rPr>
        <w:t>55 responden (84,6%)</w:t>
      </w:r>
      <w:r w:rsidR="00762BC3">
        <w:rPr>
          <w:rFonts w:cs="Times New Roman"/>
          <w:sz w:val="24"/>
          <w:szCs w:val="24"/>
        </w:rPr>
        <w:t xml:space="preserve"> jarang sebanyak 2 </w:t>
      </w:r>
      <w:r w:rsidR="00762BC3">
        <w:rPr>
          <w:rFonts w:cs="Times New Roman"/>
          <w:sz w:val="24"/>
          <w:szCs w:val="24"/>
        </w:rPr>
        <w:lastRenderedPageBreak/>
        <w:t>responden (3,1%)</w:t>
      </w:r>
      <w:r>
        <w:rPr>
          <w:rFonts w:cs="Times New Roman"/>
          <w:sz w:val="24"/>
          <w:szCs w:val="24"/>
        </w:rPr>
        <w:t xml:space="preserve">. </w:t>
      </w:r>
      <w:r w:rsidRPr="00072704">
        <w:rPr>
          <w:rFonts w:cs="Times New Roman"/>
          <w:sz w:val="24"/>
          <w:szCs w:val="24"/>
        </w:rPr>
        <w:t xml:space="preserve">Total skor yang diperoleh sebesar </w:t>
      </w:r>
      <w:r w:rsidR="00762BC3">
        <w:rPr>
          <w:rFonts w:cs="Times New Roman"/>
          <w:sz w:val="24"/>
          <w:szCs w:val="24"/>
        </w:rPr>
        <w:t>81,8</w:t>
      </w:r>
      <w:r w:rsidRPr="00072704">
        <w:rPr>
          <w:rFonts w:cs="Times New Roman"/>
          <w:sz w:val="24"/>
          <w:szCs w:val="24"/>
        </w:rPr>
        <w:t xml:space="preserve">% </w:t>
      </w:r>
      <w:r w:rsidRPr="00A96AB6">
        <w:rPr>
          <w:rFonts w:cs="Times New Roman"/>
          <w:sz w:val="24"/>
          <w:szCs w:val="24"/>
        </w:rPr>
        <w:t xml:space="preserve">yang berada pada tingkat kategori </w:t>
      </w:r>
      <w:r>
        <w:rPr>
          <w:rFonts w:cs="Times New Roman"/>
          <w:sz w:val="24"/>
          <w:szCs w:val="24"/>
        </w:rPr>
        <w:t>selalu.</w:t>
      </w:r>
    </w:p>
    <w:p w:rsidR="008E4F33" w:rsidRDefault="008E4F33" w:rsidP="003001F3">
      <w:pPr>
        <w:spacing w:after="0" w:line="276" w:lineRule="auto"/>
        <w:ind w:left="279" w:hanging="279"/>
        <w:rPr>
          <w:rFonts w:cs="Times New Roman"/>
          <w:sz w:val="20"/>
          <w:szCs w:val="20"/>
        </w:rPr>
      </w:pPr>
      <w:r>
        <w:rPr>
          <w:rFonts w:cs="Times New Roman"/>
          <w:sz w:val="24"/>
          <w:szCs w:val="24"/>
        </w:rPr>
        <w:t>c</w:t>
      </w:r>
      <w:r w:rsidRPr="00BB48A3">
        <w:rPr>
          <w:rFonts w:cs="Times New Roman"/>
          <w:sz w:val="24"/>
          <w:szCs w:val="24"/>
        </w:rPr>
        <w:t xml:space="preserve">. </w:t>
      </w:r>
      <w:r w:rsidRPr="008E4F33">
        <w:rPr>
          <w:rFonts w:cs="Times New Roman"/>
          <w:sz w:val="24"/>
          <w:szCs w:val="24"/>
        </w:rPr>
        <w:t>Pegawai bersedia melaksanakan tugas yang dibebankan kepadanya hingga selesai</w:t>
      </w:r>
    </w:p>
    <w:p w:rsidR="008E4F33" w:rsidRPr="00072704" w:rsidRDefault="00DF1C69" w:rsidP="003001F3">
      <w:pPr>
        <w:pStyle w:val="Heading5"/>
        <w:jc w:val="center"/>
      </w:pPr>
      <w:r>
        <w:t>Tabel 4.46</w:t>
      </w:r>
      <w:r w:rsidR="008E4F33">
        <w:t xml:space="preserve"> </w:t>
      </w:r>
      <w:r w:rsidR="008E4F33" w:rsidRPr="00072704">
        <w:t>Tanggapan Responden Mengenai</w:t>
      </w:r>
    </w:p>
    <w:p w:rsidR="008E4F33" w:rsidRPr="00AE2EF6" w:rsidRDefault="008E4F33" w:rsidP="003001F3">
      <w:pPr>
        <w:spacing w:after="0" w:line="276" w:lineRule="auto"/>
        <w:ind w:left="279" w:hanging="279"/>
        <w:jc w:val="center"/>
        <w:rPr>
          <w:rFonts w:cs="Times New Roman"/>
          <w:sz w:val="20"/>
          <w:szCs w:val="20"/>
        </w:rPr>
      </w:pPr>
      <w:r w:rsidRPr="00A80608">
        <w:rPr>
          <w:rFonts w:cs="Times New Roman"/>
          <w:sz w:val="24"/>
          <w:szCs w:val="24"/>
        </w:rPr>
        <w:t>“</w:t>
      </w:r>
      <w:r w:rsidRPr="008E4F33">
        <w:rPr>
          <w:rFonts w:cs="Times New Roman"/>
          <w:sz w:val="24"/>
          <w:szCs w:val="24"/>
        </w:rPr>
        <w:t>Pegawai bersedia melaksanakan tugas yang dibebankan kepadanya hingga selesai</w:t>
      </w:r>
      <w:r w:rsidRPr="00A15968">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8E4F33" w:rsidRPr="00627599" w:rsidTr="00F91AEB">
        <w:tc>
          <w:tcPr>
            <w:tcW w:w="2122" w:type="dxa"/>
          </w:tcPr>
          <w:p w:rsidR="008E4F33" w:rsidRPr="00627599" w:rsidRDefault="008E4F33" w:rsidP="003001F3">
            <w:pPr>
              <w:spacing w:after="0" w:line="276" w:lineRule="auto"/>
              <w:jc w:val="center"/>
              <w:rPr>
                <w:rFonts w:cs="Times New Roman"/>
                <w:lang w:val="id-ID"/>
              </w:rPr>
            </w:pPr>
            <w:r w:rsidRPr="00627599">
              <w:rPr>
                <w:rFonts w:cs="Times New Roman"/>
                <w:lang w:val="id-ID"/>
              </w:rPr>
              <w:t>Keterangan</w:t>
            </w:r>
          </w:p>
        </w:tc>
        <w:tc>
          <w:tcPr>
            <w:tcW w:w="1162" w:type="dxa"/>
          </w:tcPr>
          <w:p w:rsidR="008E4F33" w:rsidRPr="00627599" w:rsidRDefault="008E4F33" w:rsidP="003001F3">
            <w:pPr>
              <w:spacing w:after="0" w:line="276" w:lineRule="auto"/>
              <w:jc w:val="center"/>
              <w:rPr>
                <w:rFonts w:cs="Times New Roman"/>
                <w:lang w:val="id-ID"/>
              </w:rPr>
            </w:pPr>
            <w:r w:rsidRPr="00627599">
              <w:rPr>
                <w:rFonts w:cs="Times New Roman"/>
                <w:lang w:val="id-ID"/>
              </w:rPr>
              <w:t>Skor</w:t>
            </w:r>
          </w:p>
        </w:tc>
        <w:tc>
          <w:tcPr>
            <w:tcW w:w="1642" w:type="dxa"/>
          </w:tcPr>
          <w:p w:rsidR="008E4F33" w:rsidRPr="00627599" w:rsidRDefault="008E4F33" w:rsidP="003001F3">
            <w:pPr>
              <w:spacing w:after="0" w:line="276" w:lineRule="auto"/>
              <w:jc w:val="center"/>
              <w:rPr>
                <w:rFonts w:cs="Times New Roman"/>
                <w:lang w:val="id-ID"/>
              </w:rPr>
            </w:pPr>
            <w:r w:rsidRPr="00627599">
              <w:rPr>
                <w:rFonts w:cs="Times New Roman"/>
                <w:lang w:val="id-ID"/>
              </w:rPr>
              <w:t>Jumlah Responden</w:t>
            </w:r>
          </w:p>
        </w:tc>
        <w:tc>
          <w:tcPr>
            <w:tcW w:w="1642" w:type="dxa"/>
          </w:tcPr>
          <w:p w:rsidR="008E4F33" w:rsidRPr="00627599" w:rsidRDefault="008E4F33" w:rsidP="003001F3">
            <w:pPr>
              <w:spacing w:after="0" w:line="276" w:lineRule="auto"/>
              <w:jc w:val="center"/>
              <w:rPr>
                <w:rFonts w:cs="Times New Roman"/>
                <w:lang w:val="id-ID"/>
              </w:rPr>
            </w:pPr>
            <w:r w:rsidRPr="00627599">
              <w:rPr>
                <w:rFonts w:cs="Times New Roman"/>
                <w:lang w:val="id-ID"/>
              </w:rPr>
              <w:t>Skor Total</w:t>
            </w:r>
          </w:p>
        </w:tc>
        <w:tc>
          <w:tcPr>
            <w:tcW w:w="1642" w:type="dxa"/>
          </w:tcPr>
          <w:p w:rsidR="008E4F33" w:rsidRPr="00627599" w:rsidRDefault="008E4F33" w:rsidP="003001F3">
            <w:pPr>
              <w:spacing w:after="0" w:line="276" w:lineRule="auto"/>
              <w:jc w:val="center"/>
              <w:rPr>
                <w:rFonts w:cs="Times New Roman"/>
                <w:lang w:val="id-ID"/>
              </w:rPr>
            </w:pPr>
            <w:r w:rsidRPr="00627599">
              <w:rPr>
                <w:rFonts w:cs="Times New Roman"/>
                <w:lang w:val="id-ID"/>
              </w:rPr>
              <w:t>Persentase (%)</w:t>
            </w:r>
          </w:p>
        </w:tc>
      </w:tr>
      <w:tr w:rsidR="008E4F33" w:rsidRPr="00627599" w:rsidTr="00F91AEB">
        <w:tc>
          <w:tcPr>
            <w:tcW w:w="2122" w:type="dxa"/>
          </w:tcPr>
          <w:p w:rsidR="008E4F33" w:rsidRPr="00CB1296" w:rsidRDefault="008E4F33" w:rsidP="00E7545B">
            <w:pPr>
              <w:spacing w:after="0" w:line="276" w:lineRule="auto"/>
              <w:jc w:val="center"/>
              <w:rPr>
                <w:rFonts w:cs="Times New Roman"/>
              </w:rPr>
            </w:pPr>
            <w:r>
              <w:rPr>
                <w:rFonts w:cs="Times New Roman"/>
              </w:rPr>
              <w:t>Selalu</w:t>
            </w:r>
          </w:p>
        </w:tc>
        <w:tc>
          <w:tcPr>
            <w:tcW w:w="1162" w:type="dxa"/>
          </w:tcPr>
          <w:p w:rsidR="008E4F33" w:rsidRPr="00B63824" w:rsidRDefault="008E4F33" w:rsidP="00E7545B">
            <w:pPr>
              <w:spacing w:after="0" w:line="276" w:lineRule="auto"/>
              <w:jc w:val="center"/>
              <w:rPr>
                <w:rFonts w:cs="Times New Roman"/>
                <w:lang w:val="id-ID"/>
              </w:rPr>
            </w:pPr>
            <w:r>
              <w:rPr>
                <w:rFonts w:cs="Times New Roman"/>
                <w:lang w:val="id-ID"/>
              </w:rPr>
              <w:t>5</w:t>
            </w:r>
          </w:p>
        </w:tc>
        <w:tc>
          <w:tcPr>
            <w:tcW w:w="1642" w:type="dxa"/>
          </w:tcPr>
          <w:p w:rsidR="008E4F33" w:rsidRPr="00B63824" w:rsidRDefault="008E4F33" w:rsidP="00E7545B">
            <w:pPr>
              <w:spacing w:after="0" w:line="276" w:lineRule="auto"/>
              <w:jc w:val="center"/>
              <w:rPr>
                <w:rFonts w:cs="Times New Roman"/>
                <w:lang w:val="id-ID"/>
              </w:rPr>
            </w:pPr>
            <w:r>
              <w:rPr>
                <w:rFonts w:cs="Times New Roman"/>
                <w:lang w:val="id-ID"/>
              </w:rPr>
              <w:t>8</w:t>
            </w:r>
          </w:p>
        </w:tc>
        <w:tc>
          <w:tcPr>
            <w:tcW w:w="1642" w:type="dxa"/>
          </w:tcPr>
          <w:p w:rsidR="008E4F33" w:rsidRPr="002129B1" w:rsidRDefault="008E4F33" w:rsidP="00E7545B">
            <w:pPr>
              <w:spacing w:after="0" w:line="276" w:lineRule="auto"/>
              <w:jc w:val="center"/>
              <w:rPr>
                <w:rFonts w:cs="Times New Roman"/>
              </w:rPr>
            </w:pPr>
            <w:r>
              <w:rPr>
                <w:rFonts w:cs="Times New Roman"/>
              </w:rPr>
              <w:t>40</w:t>
            </w:r>
          </w:p>
        </w:tc>
        <w:tc>
          <w:tcPr>
            <w:tcW w:w="1642" w:type="dxa"/>
          </w:tcPr>
          <w:p w:rsidR="008E4F33" w:rsidRPr="00B94FD2" w:rsidRDefault="008E4F33" w:rsidP="00E7545B">
            <w:pPr>
              <w:spacing w:after="0" w:line="276" w:lineRule="auto"/>
              <w:jc w:val="center"/>
              <w:rPr>
                <w:rFonts w:cs="Times New Roman"/>
                <w:lang w:val="id-ID"/>
              </w:rPr>
            </w:pPr>
            <w:r>
              <w:rPr>
                <w:rFonts w:cs="Times New Roman"/>
              </w:rPr>
              <w:t>12,3</w:t>
            </w:r>
            <w:r>
              <w:rPr>
                <w:rFonts w:cs="Times New Roman"/>
                <w:lang w:val="id-ID"/>
              </w:rPr>
              <w:t>%</w:t>
            </w:r>
          </w:p>
        </w:tc>
      </w:tr>
      <w:tr w:rsidR="008E4F33" w:rsidRPr="00627599" w:rsidTr="00F91AEB">
        <w:tc>
          <w:tcPr>
            <w:tcW w:w="2122" w:type="dxa"/>
          </w:tcPr>
          <w:p w:rsidR="008E4F33" w:rsidRPr="00CB1296" w:rsidRDefault="008E4F33" w:rsidP="00E7545B">
            <w:pPr>
              <w:spacing w:after="0" w:line="276" w:lineRule="auto"/>
              <w:jc w:val="center"/>
              <w:rPr>
                <w:rFonts w:cs="Times New Roman"/>
              </w:rPr>
            </w:pPr>
            <w:r>
              <w:rPr>
                <w:rFonts w:cs="Times New Roman"/>
              </w:rPr>
              <w:t>Sering</w:t>
            </w:r>
          </w:p>
        </w:tc>
        <w:tc>
          <w:tcPr>
            <w:tcW w:w="1162" w:type="dxa"/>
          </w:tcPr>
          <w:p w:rsidR="008E4F33" w:rsidRPr="00B63824" w:rsidRDefault="008E4F33" w:rsidP="00E7545B">
            <w:pPr>
              <w:spacing w:after="0" w:line="276" w:lineRule="auto"/>
              <w:jc w:val="center"/>
              <w:rPr>
                <w:rFonts w:cs="Times New Roman"/>
                <w:lang w:val="id-ID"/>
              </w:rPr>
            </w:pPr>
            <w:r>
              <w:rPr>
                <w:rFonts w:cs="Times New Roman"/>
                <w:lang w:val="id-ID"/>
              </w:rPr>
              <w:t>4</w:t>
            </w:r>
          </w:p>
        </w:tc>
        <w:tc>
          <w:tcPr>
            <w:tcW w:w="1642" w:type="dxa"/>
          </w:tcPr>
          <w:p w:rsidR="008E4F33" w:rsidRPr="00B63824" w:rsidRDefault="001D0E7C" w:rsidP="00E7545B">
            <w:pPr>
              <w:spacing w:after="0" w:line="276" w:lineRule="auto"/>
              <w:jc w:val="center"/>
              <w:rPr>
                <w:rFonts w:cs="Times New Roman"/>
                <w:lang w:val="id-ID"/>
              </w:rPr>
            </w:pPr>
            <w:r>
              <w:rPr>
                <w:rFonts w:cs="Times New Roman"/>
                <w:lang w:val="id-ID"/>
              </w:rPr>
              <w:t>54</w:t>
            </w:r>
          </w:p>
        </w:tc>
        <w:tc>
          <w:tcPr>
            <w:tcW w:w="1642" w:type="dxa"/>
          </w:tcPr>
          <w:p w:rsidR="008E4F33" w:rsidRPr="00953331" w:rsidRDefault="001D0E7C" w:rsidP="00E7545B">
            <w:pPr>
              <w:spacing w:after="0" w:line="276" w:lineRule="auto"/>
              <w:jc w:val="center"/>
              <w:rPr>
                <w:rFonts w:cs="Times New Roman"/>
              </w:rPr>
            </w:pPr>
            <w:r>
              <w:rPr>
                <w:rFonts w:cs="Times New Roman"/>
              </w:rPr>
              <w:t>216</w:t>
            </w:r>
          </w:p>
        </w:tc>
        <w:tc>
          <w:tcPr>
            <w:tcW w:w="1642" w:type="dxa"/>
          </w:tcPr>
          <w:p w:rsidR="008E4F33" w:rsidRPr="00B94FD2" w:rsidRDefault="001D0E7C" w:rsidP="00E7545B">
            <w:pPr>
              <w:spacing w:after="0" w:line="276" w:lineRule="auto"/>
              <w:jc w:val="center"/>
              <w:rPr>
                <w:rFonts w:cs="Times New Roman"/>
                <w:lang w:val="id-ID"/>
              </w:rPr>
            </w:pPr>
            <w:r>
              <w:rPr>
                <w:rFonts w:cs="Times New Roman"/>
              </w:rPr>
              <w:t>83,1</w:t>
            </w:r>
            <w:r w:rsidR="008E4F33">
              <w:rPr>
                <w:rFonts w:cs="Times New Roman"/>
                <w:lang w:val="id-ID"/>
              </w:rPr>
              <w:t>%</w:t>
            </w:r>
          </w:p>
        </w:tc>
      </w:tr>
      <w:tr w:rsidR="008E4F33" w:rsidRPr="00627599" w:rsidTr="00F91AEB">
        <w:tc>
          <w:tcPr>
            <w:tcW w:w="2122" w:type="dxa"/>
          </w:tcPr>
          <w:p w:rsidR="008E4F33" w:rsidRPr="00397F2C" w:rsidRDefault="008E4F33" w:rsidP="00E7545B">
            <w:pPr>
              <w:spacing w:after="0" w:line="276" w:lineRule="auto"/>
              <w:jc w:val="center"/>
              <w:rPr>
                <w:rFonts w:cs="Times New Roman"/>
              </w:rPr>
            </w:pPr>
            <w:r>
              <w:rPr>
                <w:rFonts w:cs="Times New Roman"/>
              </w:rPr>
              <w:t>Jarang</w:t>
            </w:r>
          </w:p>
        </w:tc>
        <w:tc>
          <w:tcPr>
            <w:tcW w:w="1162" w:type="dxa"/>
          </w:tcPr>
          <w:p w:rsidR="008E4F33" w:rsidRPr="00B63824" w:rsidRDefault="008E4F33" w:rsidP="00E7545B">
            <w:pPr>
              <w:spacing w:after="0" w:line="276" w:lineRule="auto"/>
              <w:jc w:val="center"/>
              <w:rPr>
                <w:rFonts w:cs="Times New Roman"/>
                <w:lang w:val="id-ID"/>
              </w:rPr>
            </w:pPr>
            <w:r>
              <w:rPr>
                <w:rFonts w:cs="Times New Roman"/>
                <w:lang w:val="id-ID"/>
              </w:rPr>
              <w:t>3</w:t>
            </w:r>
          </w:p>
        </w:tc>
        <w:tc>
          <w:tcPr>
            <w:tcW w:w="1642" w:type="dxa"/>
          </w:tcPr>
          <w:p w:rsidR="008E4F33" w:rsidRPr="00B63824" w:rsidRDefault="001D0E7C" w:rsidP="00E7545B">
            <w:pPr>
              <w:spacing w:after="0" w:line="276" w:lineRule="auto"/>
              <w:jc w:val="center"/>
              <w:rPr>
                <w:rFonts w:cs="Times New Roman"/>
                <w:lang w:val="id-ID"/>
              </w:rPr>
            </w:pPr>
            <w:r>
              <w:rPr>
                <w:rFonts w:cs="Times New Roman"/>
                <w:lang w:val="id-ID"/>
              </w:rPr>
              <w:t>3</w:t>
            </w:r>
          </w:p>
        </w:tc>
        <w:tc>
          <w:tcPr>
            <w:tcW w:w="1642" w:type="dxa"/>
          </w:tcPr>
          <w:p w:rsidR="008E4F33" w:rsidRPr="00BB48A3" w:rsidRDefault="001D0E7C" w:rsidP="00E7545B">
            <w:pPr>
              <w:spacing w:after="0" w:line="276" w:lineRule="auto"/>
              <w:jc w:val="center"/>
              <w:rPr>
                <w:rFonts w:cs="Times New Roman"/>
              </w:rPr>
            </w:pPr>
            <w:r>
              <w:rPr>
                <w:rFonts w:cs="Times New Roman"/>
              </w:rPr>
              <w:t>9</w:t>
            </w:r>
          </w:p>
        </w:tc>
        <w:tc>
          <w:tcPr>
            <w:tcW w:w="1642" w:type="dxa"/>
          </w:tcPr>
          <w:p w:rsidR="008E4F33" w:rsidRPr="00B94FD2" w:rsidRDefault="001D0E7C" w:rsidP="00E7545B">
            <w:pPr>
              <w:spacing w:after="0" w:line="276" w:lineRule="auto"/>
              <w:jc w:val="center"/>
              <w:rPr>
                <w:rFonts w:cs="Times New Roman"/>
                <w:lang w:val="id-ID"/>
              </w:rPr>
            </w:pPr>
            <w:r>
              <w:rPr>
                <w:rFonts w:cs="Times New Roman"/>
              </w:rPr>
              <w:t>4,6</w:t>
            </w:r>
            <w:r w:rsidR="008E4F33">
              <w:rPr>
                <w:rFonts w:cs="Times New Roman"/>
              </w:rPr>
              <w:t>%</w:t>
            </w:r>
          </w:p>
        </w:tc>
      </w:tr>
      <w:tr w:rsidR="008E4F33" w:rsidRPr="00627599" w:rsidTr="00F91AEB">
        <w:tc>
          <w:tcPr>
            <w:tcW w:w="2122" w:type="dxa"/>
          </w:tcPr>
          <w:p w:rsidR="008E4F33" w:rsidRPr="00397F2C" w:rsidRDefault="008E4F33" w:rsidP="00E7545B">
            <w:pPr>
              <w:spacing w:after="0" w:line="276" w:lineRule="auto"/>
              <w:jc w:val="center"/>
              <w:rPr>
                <w:rFonts w:cs="Times New Roman"/>
              </w:rPr>
            </w:pPr>
            <w:r>
              <w:rPr>
                <w:rFonts w:cs="Times New Roman"/>
              </w:rPr>
              <w:t>Pernah</w:t>
            </w:r>
          </w:p>
        </w:tc>
        <w:tc>
          <w:tcPr>
            <w:tcW w:w="1162" w:type="dxa"/>
          </w:tcPr>
          <w:p w:rsidR="008E4F33" w:rsidRPr="00B63824" w:rsidRDefault="008E4F33" w:rsidP="00E7545B">
            <w:pPr>
              <w:spacing w:after="0" w:line="276" w:lineRule="auto"/>
              <w:jc w:val="center"/>
              <w:rPr>
                <w:rFonts w:cs="Times New Roman"/>
                <w:lang w:val="id-ID"/>
              </w:rPr>
            </w:pPr>
            <w:r>
              <w:rPr>
                <w:rFonts w:cs="Times New Roman"/>
                <w:lang w:val="id-ID"/>
              </w:rPr>
              <w:t>2</w:t>
            </w:r>
          </w:p>
        </w:tc>
        <w:tc>
          <w:tcPr>
            <w:tcW w:w="1642" w:type="dxa"/>
          </w:tcPr>
          <w:p w:rsidR="008E4F33" w:rsidRPr="00B63824" w:rsidRDefault="008E4F33" w:rsidP="00E7545B">
            <w:pPr>
              <w:spacing w:after="0" w:line="276" w:lineRule="auto"/>
              <w:jc w:val="center"/>
              <w:rPr>
                <w:rFonts w:cs="Times New Roman"/>
                <w:lang w:val="id-ID"/>
              </w:rPr>
            </w:pPr>
            <w:r>
              <w:rPr>
                <w:rFonts w:cs="Times New Roman"/>
                <w:lang w:val="id-ID"/>
              </w:rPr>
              <w:t>0</w:t>
            </w:r>
          </w:p>
        </w:tc>
        <w:tc>
          <w:tcPr>
            <w:tcW w:w="1642" w:type="dxa"/>
          </w:tcPr>
          <w:p w:rsidR="008E4F33" w:rsidRPr="00812675" w:rsidRDefault="008E4F33" w:rsidP="00E7545B">
            <w:pPr>
              <w:spacing w:after="0" w:line="276" w:lineRule="auto"/>
              <w:jc w:val="center"/>
              <w:rPr>
                <w:rFonts w:cs="Times New Roman"/>
                <w:lang w:val="id-ID"/>
              </w:rPr>
            </w:pPr>
            <w:r>
              <w:rPr>
                <w:rFonts w:cs="Times New Roman"/>
                <w:lang w:val="id-ID"/>
              </w:rPr>
              <w:t>0</w:t>
            </w:r>
          </w:p>
        </w:tc>
        <w:tc>
          <w:tcPr>
            <w:tcW w:w="1642" w:type="dxa"/>
          </w:tcPr>
          <w:p w:rsidR="008E4F33" w:rsidRPr="00B94FD2" w:rsidRDefault="008E4F33" w:rsidP="00E7545B">
            <w:pPr>
              <w:spacing w:after="0" w:line="276" w:lineRule="auto"/>
              <w:jc w:val="center"/>
              <w:rPr>
                <w:rFonts w:cs="Times New Roman"/>
                <w:lang w:val="id-ID"/>
              </w:rPr>
            </w:pPr>
            <w:r>
              <w:rPr>
                <w:rFonts w:cs="Times New Roman"/>
                <w:lang w:val="id-ID"/>
              </w:rPr>
              <w:t>0%</w:t>
            </w:r>
          </w:p>
        </w:tc>
      </w:tr>
      <w:tr w:rsidR="008E4F33" w:rsidRPr="00627599" w:rsidTr="00F91AEB">
        <w:tc>
          <w:tcPr>
            <w:tcW w:w="2122" w:type="dxa"/>
          </w:tcPr>
          <w:p w:rsidR="008E4F33" w:rsidRPr="00397F2C" w:rsidRDefault="008E4F33" w:rsidP="00E7545B">
            <w:pPr>
              <w:spacing w:after="0" w:line="276" w:lineRule="auto"/>
              <w:jc w:val="center"/>
              <w:rPr>
                <w:rFonts w:cs="Times New Roman"/>
              </w:rPr>
            </w:pPr>
            <w:r>
              <w:rPr>
                <w:rFonts w:cs="Times New Roman"/>
              </w:rPr>
              <w:t>Tidak Pernah</w:t>
            </w:r>
          </w:p>
        </w:tc>
        <w:tc>
          <w:tcPr>
            <w:tcW w:w="1162" w:type="dxa"/>
          </w:tcPr>
          <w:p w:rsidR="008E4F33" w:rsidRPr="00B63824" w:rsidRDefault="008E4F33" w:rsidP="00E7545B">
            <w:pPr>
              <w:spacing w:after="0" w:line="276" w:lineRule="auto"/>
              <w:jc w:val="center"/>
              <w:rPr>
                <w:rFonts w:cs="Times New Roman"/>
                <w:lang w:val="id-ID"/>
              </w:rPr>
            </w:pPr>
            <w:r>
              <w:rPr>
                <w:rFonts w:cs="Times New Roman"/>
                <w:lang w:val="id-ID"/>
              </w:rPr>
              <w:t>1</w:t>
            </w:r>
          </w:p>
        </w:tc>
        <w:tc>
          <w:tcPr>
            <w:tcW w:w="1642" w:type="dxa"/>
          </w:tcPr>
          <w:p w:rsidR="008E4F33" w:rsidRPr="00B63824" w:rsidRDefault="008E4F33" w:rsidP="00E7545B">
            <w:pPr>
              <w:spacing w:after="0" w:line="276" w:lineRule="auto"/>
              <w:jc w:val="center"/>
              <w:rPr>
                <w:rFonts w:cs="Times New Roman"/>
                <w:lang w:val="id-ID"/>
              </w:rPr>
            </w:pPr>
            <w:r>
              <w:rPr>
                <w:rFonts w:cs="Times New Roman"/>
                <w:lang w:val="id-ID"/>
              </w:rPr>
              <w:t>0</w:t>
            </w:r>
          </w:p>
        </w:tc>
        <w:tc>
          <w:tcPr>
            <w:tcW w:w="1642" w:type="dxa"/>
          </w:tcPr>
          <w:p w:rsidR="008E4F33" w:rsidRPr="00812675" w:rsidRDefault="008E4F33" w:rsidP="00E7545B">
            <w:pPr>
              <w:spacing w:after="0" w:line="276" w:lineRule="auto"/>
              <w:jc w:val="center"/>
              <w:rPr>
                <w:rFonts w:cs="Times New Roman"/>
                <w:lang w:val="id-ID"/>
              </w:rPr>
            </w:pPr>
            <w:r>
              <w:rPr>
                <w:rFonts w:cs="Times New Roman"/>
                <w:lang w:val="id-ID"/>
              </w:rPr>
              <w:t>0</w:t>
            </w:r>
          </w:p>
        </w:tc>
        <w:tc>
          <w:tcPr>
            <w:tcW w:w="1642" w:type="dxa"/>
          </w:tcPr>
          <w:p w:rsidR="008E4F33" w:rsidRPr="00B04232" w:rsidRDefault="008E4F33" w:rsidP="00E7545B">
            <w:pPr>
              <w:spacing w:after="0" w:line="276" w:lineRule="auto"/>
              <w:jc w:val="center"/>
              <w:rPr>
                <w:rFonts w:cs="Times New Roman"/>
                <w:lang w:val="id-ID"/>
              </w:rPr>
            </w:pPr>
            <w:r>
              <w:rPr>
                <w:rFonts w:cs="Times New Roman"/>
                <w:lang w:val="id-ID"/>
              </w:rPr>
              <w:t>0%</w:t>
            </w:r>
          </w:p>
        </w:tc>
      </w:tr>
      <w:tr w:rsidR="008E4F33" w:rsidRPr="00627599" w:rsidTr="00F91AEB">
        <w:tc>
          <w:tcPr>
            <w:tcW w:w="2122" w:type="dxa"/>
          </w:tcPr>
          <w:p w:rsidR="008E4F33" w:rsidRPr="00627599" w:rsidRDefault="008E4F33" w:rsidP="00E7545B">
            <w:pPr>
              <w:spacing w:after="0" w:line="276" w:lineRule="auto"/>
              <w:jc w:val="center"/>
              <w:rPr>
                <w:rFonts w:cs="Times New Roman"/>
                <w:lang w:val="id-ID"/>
              </w:rPr>
            </w:pPr>
            <w:r w:rsidRPr="00627599">
              <w:rPr>
                <w:rFonts w:cs="Times New Roman"/>
                <w:lang w:val="id-ID"/>
              </w:rPr>
              <w:t>Jumlah</w:t>
            </w:r>
          </w:p>
        </w:tc>
        <w:tc>
          <w:tcPr>
            <w:tcW w:w="1162" w:type="dxa"/>
          </w:tcPr>
          <w:p w:rsidR="008E4F33" w:rsidRPr="00627599" w:rsidRDefault="008E4F33" w:rsidP="00E7545B">
            <w:pPr>
              <w:spacing w:after="0" w:line="276" w:lineRule="auto"/>
              <w:rPr>
                <w:rFonts w:cs="Times New Roman"/>
              </w:rPr>
            </w:pPr>
          </w:p>
        </w:tc>
        <w:tc>
          <w:tcPr>
            <w:tcW w:w="1642" w:type="dxa"/>
          </w:tcPr>
          <w:p w:rsidR="008E4F33" w:rsidRPr="00B63824" w:rsidRDefault="008E4F33" w:rsidP="00E7545B">
            <w:pPr>
              <w:spacing w:after="0" w:line="276" w:lineRule="auto"/>
              <w:jc w:val="center"/>
              <w:rPr>
                <w:rFonts w:cs="Times New Roman"/>
                <w:lang w:val="id-ID"/>
              </w:rPr>
            </w:pPr>
            <w:r>
              <w:rPr>
                <w:rFonts w:cs="Times New Roman"/>
                <w:lang w:val="id-ID"/>
              </w:rPr>
              <w:t>65</w:t>
            </w:r>
          </w:p>
        </w:tc>
        <w:tc>
          <w:tcPr>
            <w:tcW w:w="1642" w:type="dxa"/>
          </w:tcPr>
          <w:p w:rsidR="008E4F33" w:rsidRPr="004A110C" w:rsidRDefault="001D0E7C" w:rsidP="00E7545B">
            <w:pPr>
              <w:spacing w:after="0" w:line="276" w:lineRule="auto"/>
              <w:jc w:val="center"/>
              <w:rPr>
                <w:rFonts w:cs="Times New Roman"/>
              </w:rPr>
            </w:pPr>
            <w:r>
              <w:rPr>
                <w:rFonts w:cs="Times New Roman"/>
                <w:lang w:val="id-ID"/>
              </w:rPr>
              <w:t>265</w:t>
            </w:r>
          </w:p>
        </w:tc>
        <w:tc>
          <w:tcPr>
            <w:tcW w:w="1642" w:type="dxa"/>
          </w:tcPr>
          <w:p w:rsidR="008E4F33" w:rsidRPr="00B04232" w:rsidRDefault="008E4F33" w:rsidP="00E7545B">
            <w:pPr>
              <w:spacing w:after="0" w:line="276" w:lineRule="auto"/>
              <w:jc w:val="center"/>
              <w:rPr>
                <w:rFonts w:cs="Times New Roman"/>
                <w:lang w:val="id-ID"/>
              </w:rPr>
            </w:pPr>
            <w:r>
              <w:rPr>
                <w:rFonts w:cs="Times New Roman"/>
                <w:lang w:val="id-ID"/>
              </w:rPr>
              <w:t>100%</w:t>
            </w:r>
          </w:p>
        </w:tc>
      </w:tr>
    </w:tbl>
    <w:p w:rsidR="00E7545B" w:rsidRPr="003001F3" w:rsidRDefault="008E4F33" w:rsidP="009700B2">
      <w:pPr>
        <w:spacing w:after="120" w:line="276" w:lineRule="auto"/>
        <w:rPr>
          <w:rFonts w:cs="Times New Roman"/>
        </w:rPr>
      </w:pPr>
      <w:r w:rsidRPr="00627599">
        <w:rPr>
          <w:rFonts w:cs="Times New Roman"/>
        </w:rPr>
        <w:t xml:space="preserve">Sumber : Data </w:t>
      </w:r>
      <w:r w:rsidR="003001F3">
        <w:rPr>
          <w:rFonts w:cs="Times New Roman"/>
        </w:rPr>
        <w:t>Primer yang diolah (Tahun 2022)</w:t>
      </w:r>
    </w:p>
    <w:p w:rsidR="008E4F33" w:rsidRDefault="008E4F33" w:rsidP="003001F3">
      <w:pPr>
        <w:spacing w:after="0" w:line="276" w:lineRule="auto"/>
        <w:rPr>
          <w:rFonts w:cs="Times New Roman"/>
          <w:sz w:val="24"/>
          <w:szCs w:val="24"/>
        </w:rPr>
      </w:pPr>
      <w:r>
        <w:rPr>
          <w:rFonts w:cs="Times New Roman"/>
          <w:sz w:val="24"/>
          <w:szCs w:val="24"/>
        </w:rPr>
        <w:t>Total dalam pengumpulan data angket :</w:t>
      </w:r>
    </w:p>
    <w:p w:rsidR="008E4F33" w:rsidRPr="00C80A56" w:rsidRDefault="008E4F33" w:rsidP="003001F3">
      <w:pPr>
        <w:spacing w:after="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CD205E" w:rsidRPr="00C5338A" w:rsidRDefault="008E4F33" w:rsidP="003001F3">
      <w:pPr>
        <w:pStyle w:val="ListParagraph"/>
        <w:spacing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266</m:t>
              </m:r>
            </m:num>
            <m:den>
              <m:r>
                <m:rPr>
                  <m:sty m:val="p"/>
                </m:rPr>
                <w:rPr>
                  <w:rFonts w:ascii="Cambria Math" w:hAnsi="Cambria Math"/>
                  <w:sz w:val="24"/>
                  <w:szCs w:val="24"/>
                </w:rPr>
                <m:t xml:space="preserve"> 325</m:t>
              </m:r>
            </m:den>
          </m:f>
          <m:r>
            <w:rPr>
              <w:rFonts w:ascii="Cambria Math" w:hAnsi="Cambria Math"/>
              <w:sz w:val="24"/>
              <w:szCs w:val="24"/>
            </w:rPr>
            <m:t xml:space="preserve"> x 100=81,5%</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8E4F33" w:rsidRPr="00564DF5" w:rsidTr="008E4F33">
        <w:trPr>
          <w:trHeight w:val="307"/>
        </w:trPr>
        <w:tc>
          <w:tcPr>
            <w:tcW w:w="1455" w:type="dxa"/>
            <w:tcBorders>
              <w:top w:val="nil"/>
            </w:tcBorders>
          </w:tcPr>
          <w:p w:rsidR="008E4F33" w:rsidRPr="00564DF5" w:rsidRDefault="008E4F33" w:rsidP="009700B2">
            <w:pPr>
              <w:pStyle w:val="TableParagraph"/>
              <w:spacing w:before="17" w:line="276" w:lineRule="auto"/>
              <w:ind w:right="203"/>
              <w:rPr>
                <w:sz w:val="24"/>
                <w:szCs w:val="24"/>
              </w:rPr>
            </w:pPr>
            <w:r>
              <w:rPr>
                <w:sz w:val="24"/>
                <w:szCs w:val="24"/>
              </w:rPr>
              <w:t>TP</w:t>
            </w:r>
          </w:p>
        </w:tc>
        <w:tc>
          <w:tcPr>
            <w:tcW w:w="1455" w:type="dxa"/>
            <w:tcBorders>
              <w:top w:val="nil"/>
            </w:tcBorders>
          </w:tcPr>
          <w:p w:rsidR="008E4F33" w:rsidRPr="00564DF5" w:rsidRDefault="008E4F33" w:rsidP="009700B2">
            <w:pPr>
              <w:pStyle w:val="TableParagraph"/>
              <w:spacing w:before="115" w:line="276" w:lineRule="auto"/>
              <w:ind w:left="367"/>
              <w:jc w:val="left"/>
              <w:rPr>
                <w:sz w:val="24"/>
                <w:szCs w:val="24"/>
              </w:rPr>
            </w:pPr>
            <w:r>
              <w:rPr>
                <w:sz w:val="24"/>
                <w:szCs w:val="24"/>
              </w:rPr>
              <w:t xml:space="preserve">      P</w:t>
            </w:r>
          </w:p>
        </w:tc>
        <w:tc>
          <w:tcPr>
            <w:tcW w:w="1370" w:type="dxa"/>
            <w:tcBorders>
              <w:top w:val="nil"/>
            </w:tcBorders>
          </w:tcPr>
          <w:p w:rsidR="008E4F33" w:rsidRPr="00564DF5" w:rsidRDefault="008E4F33" w:rsidP="009700B2">
            <w:pPr>
              <w:pStyle w:val="TableParagraph"/>
              <w:spacing w:before="115" w:line="276" w:lineRule="auto"/>
              <w:ind w:right="575"/>
              <w:rPr>
                <w:sz w:val="24"/>
                <w:szCs w:val="24"/>
              </w:rPr>
            </w:pPr>
            <w:r>
              <w:rPr>
                <w:sz w:val="24"/>
                <w:szCs w:val="24"/>
              </w:rPr>
              <w:t xml:space="preserve">       J</w:t>
            </w:r>
          </w:p>
        </w:tc>
        <w:tc>
          <w:tcPr>
            <w:tcW w:w="1370" w:type="dxa"/>
            <w:tcBorders>
              <w:top w:val="nil"/>
            </w:tcBorders>
          </w:tcPr>
          <w:p w:rsidR="008E4F33" w:rsidRPr="00564DF5" w:rsidRDefault="008E4F33" w:rsidP="009700B2">
            <w:pPr>
              <w:pStyle w:val="TableParagraph"/>
              <w:spacing w:before="115" w:line="276" w:lineRule="auto"/>
              <w:ind w:right="594"/>
              <w:rPr>
                <w:sz w:val="24"/>
                <w:szCs w:val="24"/>
              </w:rPr>
            </w:pPr>
            <w:r>
              <w:rPr>
                <w:sz w:val="24"/>
                <w:szCs w:val="24"/>
              </w:rPr>
              <w:t xml:space="preserve">         Sr</w:t>
            </w:r>
          </w:p>
        </w:tc>
        <w:tc>
          <w:tcPr>
            <w:tcW w:w="1370" w:type="dxa"/>
            <w:tcBorders>
              <w:top w:val="nil"/>
            </w:tcBorders>
          </w:tcPr>
          <w:p w:rsidR="008E4F33" w:rsidRPr="00564DF5" w:rsidRDefault="008E4F33" w:rsidP="009700B2">
            <w:pPr>
              <w:pStyle w:val="TableParagraph"/>
              <w:spacing w:before="115" w:line="276" w:lineRule="auto"/>
              <w:ind w:left="205"/>
              <w:jc w:val="left"/>
              <w:rPr>
                <w:sz w:val="24"/>
                <w:szCs w:val="24"/>
              </w:rPr>
            </w:pPr>
            <w:r>
              <w:rPr>
                <w:sz w:val="24"/>
                <w:szCs w:val="24"/>
              </w:rPr>
              <w:t xml:space="preserve">      Se</w:t>
            </w:r>
          </w:p>
        </w:tc>
      </w:tr>
      <w:tr w:rsidR="008E4F33" w:rsidRPr="00564DF5" w:rsidTr="008E4F33">
        <w:trPr>
          <w:trHeight w:val="766"/>
        </w:trPr>
        <w:tc>
          <w:tcPr>
            <w:tcW w:w="1455" w:type="dxa"/>
            <w:tcBorders>
              <w:bottom w:val="nil"/>
            </w:tcBorders>
          </w:tcPr>
          <w:p w:rsidR="008E4F33" w:rsidRPr="00564DF5" w:rsidRDefault="008E4F33" w:rsidP="009700B2">
            <w:pPr>
              <w:pStyle w:val="TableParagraph"/>
              <w:spacing w:line="276" w:lineRule="auto"/>
              <w:jc w:val="both"/>
              <w:rPr>
                <w:sz w:val="24"/>
                <w:szCs w:val="24"/>
              </w:rPr>
            </w:pPr>
          </w:p>
        </w:tc>
        <w:tc>
          <w:tcPr>
            <w:tcW w:w="1455" w:type="dxa"/>
            <w:tcBorders>
              <w:bottom w:val="nil"/>
            </w:tcBorders>
          </w:tcPr>
          <w:p w:rsidR="008E4F33" w:rsidRPr="00564DF5" w:rsidRDefault="008E4F33" w:rsidP="009700B2">
            <w:pPr>
              <w:pStyle w:val="TableParagraph"/>
              <w:spacing w:line="276" w:lineRule="auto"/>
              <w:jc w:val="both"/>
              <w:rPr>
                <w:sz w:val="24"/>
                <w:szCs w:val="24"/>
              </w:rPr>
            </w:pPr>
          </w:p>
        </w:tc>
        <w:tc>
          <w:tcPr>
            <w:tcW w:w="1370" w:type="dxa"/>
            <w:tcBorders>
              <w:bottom w:val="nil"/>
            </w:tcBorders>
          </w:tcPr>
          <w:p w:rsidR="008E4F33" w:rsidRPr="00564DF5" w:rsidRDefault="008E4F33" w:rsidP="009700B2">
            <w:pPr>
              <w:pStyle w:val="TableParagraph"/>
              <w:spacing w:line="276" w:lineRule="auto"/>
              <w:jc w:val="both"/>
              <w:rPr>
                <w:sz w:val="24"/>
                <w:szCs w:val="24"/>
              </w:rPr>
            </w:pPr>
          </w:p>
        </w:tc>
        <w:tc>
          <w:tcPr>
            <w:tcW w:w="1370" w:type="dxa"/>
            <w:tcBorders>
              <w:bottom w:val="nil"/>
            </w:tcBorders>
          </w:tcPr>
          <w:p w:rsidR="008E4F33" w:rsidRPr="00564DF5" w:rsidRDefault="008E4F33" w:rsidP="009700B2">
            <w:pPr>
              <w:pStyle w:val="TableParagraph"/>
              <w:spacing w:line="276" w:lineRule="auto"/>
              <w:jc w:val="both"/>
              <w:rPr>
                <w:sz w:val="24"/>
                <w:szCs w:val="24"/>
              </w:rPr>
            </w:pPr>
          </w:p>
          <w:p w:rsidR="008E4F33" w:rsidRPr="00564DF5" w:rsidRDefault="008E4F33" w:rsidP="009700B2">
            <w:pPr>
              <w:spacing w:line="276" w:lineRule="auto"/>
              <w:ind w:left="532" w:hanging="567"/>
              <w:jc w:val="right"/>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p>
        </w:tc>
        <w:tc>
          <w:tcPr>
            <w:tcW w:w="1370" w:type="dxa"/>
            <w:tcBorders>
              <w:bottom w:val="nil"/>
            </w:tcBorders>
          </w:tcPr>
          <w:p w:rsidR="008E4F33" w:rsidRPr="00564DF5" w:rsidRDefault="008E4F33"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77024" behindDoc="0" locked="0" layoutInCell="1" allowOverlap="1" wp14:anchorId="76883DCC" wp14:editId="63B7BBE9">
                      <wp:simplePos x="0" y="0"/>
                      <wp:positionH relativeFrom="column">
                        <wp:posOffset>90805</wp:posOffset>
                      </wp:positionH>
                      <wp:positionV relativeFrom="paragraph">
                        <wp:posOffset>-20320</wp:posOffset>
                      </wp:positionV>
                      <wp:extent cx="0" cy="225425"/>
                      <wp:effectExtent l="57150" t="19050" r="76200" b="79375"/>
                      <wp:wrapNone/>
                      <wp:docPr id="3" name="Straight Connector 3"/>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2FB0B9E8" id="Straight Connector 3" o:spid="_x0000_s1026" style="position:absolute;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5pt,-1.6pt" to="7.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" strokecolor="windowText" strokeweight="2pt">
                      <v:shadow on="t" color="black" opacity="24903f" origin=",.5" offset="0,.55556mm"/>
                    </v:line>
                  </w:pict>
                </mc:Fallback>
              </mc:AlternateContent>
            </w:r>
          </w:p>
          <w:p w:rsidR="008E4F33" w:rsidRPr="00564DF5" w:rsidRDefault="001D0E7C" w:rsidP="009700B2">
            <w:pPr>
              <w:spacing w:line="276" w:lineRule="auto"/>
              <w:rPr>
                <w:rFonts w:cs="Times New Roman"/>
                <w:sz w:val="24"/>
                <w:szCs w:val="24"/>
                <w:lang w:val="id"/>
              </w:rPr>
            </w:pPr>
            <w:r>
              <w:rPr>
                <w:rFonts w:cs="Times New Roman"/>
                <w:sz w:val="24"/>
                <w:szCs w:val="24"/>
                <w:lang w:val="id"/>
              </w:rPr>
              <w:t>81,5</w:t>
            </w:r>
            <w:r w:rsidR="008E4F33">
              <w:rPr>
                <w:rFonts w:cs="Times New Roman"/>
                <w:sz w:val="24"/>
                <w:szCs w:val="24"/>
                <w:lang w:val="id"/>
              </w:rPr>
              <w:t>%</w:t>
            </w:r>
          </w:p>
        </w:tc>
      </w:tr>
    </w:tbl>
    <w:p w:rsidR="008E4F33" w:rsidRPr="00901F3E" w:rsidRDefault="008E4F33"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F91AEB" w:rsidRPr="00E7545B" w:rsidRDefault="008E4F33" w:rsidP="00E7545B">
      <w:pPr>
        <w:spacing w:line="276" w:lineRule="auto"/>
        <w:ind w:firstLine="720"/>
        <w:jc w:val="both"/>
        <w:rPr>
          <w:rFonts w:cs="Times New Roman"/>
          <w:sz w:val="24"/>
          <w:szCs w:val="24"/>
        </w:rPr>
      </w:pPr>
      <w:r w:rsidRPr="00072704">
        <w:rPr>
          <w:rFonts w:cs="Times New Roman"/>
          <w:sz w:val="24"/>
          <w:szCs w:val="24"/>
        </w:rPr>
        <w:t>Berdasarkan tabel 4.</w:t>
      </w:r>
      <w:r w:rsidR="00DF1C69">
        <w:rPr>
          <w:rFonts w:cs="Times New Roman"/>
          <w:sz w:val="24"/>
          <w:szCs w:val="24"/>
        </w:rPr>
        <w:t>46</w:t>
      </w:r>
      <w:r>
        <w:rPr>
          <w:rFonts w:cs="Times New Roman"/>
          <w:sz w:val="24"/>
          <w:szCs w:val="24"/>
        </w:rPr>
        <w:t xml:space="preserve"> </w:t>
      </w:r>
      <w:r w:rsidRPr="00072704">
        <w:rPr>
          <w:rFonts w:cs="Times New Roman"/>
          <w:sz w:val="24"/>
          <w:szCs w:val="24"/>
        </w:rPr>
        <w:t>diatas dapat dijelask</w:t>
      </w:r>
      <w:r>
        <w:rPr>
          <w:rFonts w:cs="Times New Roman"/>
          <w:sz w:val="24"/>
          <w:szCs w:val="24"/>
        </w:rPr>
        <w:t xml:space="preserve">an bahwa jumlah responden dalam </w:t>
      </w:r>
      <w:r w:rsidRPr="00072704">
        <w:rPr>
          <w:rFonts w:cs="Times New Roman"/>
          <w:sz w:val="24"/>
          <w:szCs w:val="24"/>
        </w:rPr>
        <w:t xml:space="preserve">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selalu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1D0E7C" w:rsidRPr="001D0E7C">
        <w:rPr>
          <w:rFonts w:cs="Times New Roman"/>
          <w:sz w:val="24"/>
          <w:szCs w:val="24"/>
        </w:rPr>
        <w:t>Pegawai bersedia melaksanakan tugas yang dibebankan kepadanya hingga selesai</w:t>
      </w:r>
      <w:r w:rsidRPr="004A110C">
        <w:rPr>
          <w:rFonts w:cs="Times New Roman"/>
          <w:sz w:val="24"/>
          <w:szCs w:val="24"/>
        </w:rPr>
        <w:t>”</w:t>
      </w:r>
      <w:r w:rsidRPr="00072704">
        <w:rPr>
          <w:rFonts w:cs="Times New Roman"/>
          <w:sz w:val="24"/>
          <w:szCs w:val="24"/>
        </w:rPr>
        <w:t xml:space="preserve"> yaitu sebanyak </w:t>
      </w:r>
      <w:r>
        <w:rPr>
          <w:rFonts w:cs="Times New Roman"/>
          <w:sz w:val="24"/>
          <w:szCs w:val="24"/>
        </w:rPr>
        <w:t xml:space="preserve">8 </w:t>
      </w:r>
      <w:r w:rsidRPr="00072704">
        <w:rPr>
          <w:rFonts w:cs="Times New Roman"/>
          <w:sz w:val="24"/>
          <w:szCs w:val="24"/>
        </w:rPr>
        <w:t>responden (</w:t>
      </w:r>
      <w:r>
        <w:rPr>
          <w:rFonts w:cs="Times New Roman"/>
          <w:sz w:val="24"/>
          <w:szCs w:val="24"/>
        </w:rPr>
        <w:t>12,3%), sering</w:t>
      </w:r>
      <w:r w:rsidRPr="003635BB">
        <w:rPr>
          <w:rFonts w:cs="Times New Roman"/>
          <w:sz w:val="24"/>
          <w:szCs w:val="24"/>
        </w:rPr>
        <w:t xml:space="preserve"> sebanyak </w:t>
      </w:r>
      <w:r w:rsidR="001D0E7C">
        <w:rPr>
          <w:rFonts w:cs="Times New Roman"/>
          <w:sz w:val="24"/>
          <w:szCs w:val="24"/>
        </w:rPr>
        <w:t>54 responden (83,1%) jarang sebanyak 3 responden (4,6</w:t>
      </w:r>
      <w:r>
        <w:rPr>
          <w:rFonts w:cs="Times New Roman"/>
          <w:sz w:val="24"/>
          <w:szCs w:val="24"/>
        </w:rPr>
        <w:t xml:space="preserve">%). </w:t>
      </w:r>
      <w:r w:rsidRPr="00072704">
        <w:rPr>
          <w:rFonts w:cs="Times New Roman"/>
          <w:sz w:val="24"/>
          <w:szCs w:val="24"/>
        </w:rPr>
        <w:t xml:space="preserve">Total skor yang diperoleh sebesar </w:t>
      </w:r>
      <w:r w:rsidR="001D0E7C">
        <w:rPr>
          <w:rFonts w:cs="Times New Roman"/>
          <w:sz w:val="24"/>
          <w:szCs w:val="24"/>
        </w:rPr>
        <w:t>81,5</w:t>
      </w:r>
      <w:r w:rsidRPr="00072704">
        <w:rPr>
          <w:rFonts w:cs="Times New Roman"/>
          <w:sz w:val="24"/>
          <w:szCs w:val="24"/>
        </w:rPr>
        <w:t xml:space="preserve">% </w:t>
      </w:r>
      <w:r w:rsidRPr="00A96AB6">
        <w:rPr>
          <w:rFonts w:cs="Times New Roman"/>
          <w:sz w:val="24"/>
          <w:szCs w:val="24"/>
        </w:rPr>
        <w:t xml:space="preserve">yang berada pada tingkat kategori </w:t>
      </w:r>
      <w:r>
        <w:rPr>
          <w:rFonts w:cs="Times New Roman"/>
          <w:sz w:val="24"/>
          <w:szCs w:val="24"/>
        </w:rPr>
        <w:t>selalu.</w:t>
      </w:r>
    </w:p>
    <w:p w:rsidR="008E4F33" w:rsidRDefault="001D0E7C" w:rsidP="003001F3">
      <w:pPr>
        <w:spacing w:after="0" w:line="276" w:lineRule="auto"/>
        <w:jc w:val="both"/>
        <w:rPr>
          <w:rFonts w:cs="Times New Roman"/>
          <w:b/>
          <w:sz w:val="24"/>
          <w:szCs w:val="24"/>
        </w:rPr>
      </w:pPr>
      <w:r w:rsidRPr="001D0E7C">
        <w:rPr>
          <w:rFonts w:cs="Times New Roman"/>
          <w:b/>
          <w:sz w:val="24"/>
          <w:szCs w:val="24"/>
        </w:rPr>
        <w:t>4. Tanggung Jawab</w:t>
      </w:r>
    </w:p>
    <w:p w:rsidR="001D0E7C" w:rsidRDefault="001D0E7C" w:rsidP="003001F3">
      <w:pPr>
        <w:spacing w:after="0" w:line="276" w:lineRule="auto"/>
        <w:ind w:left="279" w:hanging="279"/>
        <w:rPr>
          <w:rFonts w:cs="Times New Roman"/>
          <w:sz w:val="20"/>
          <w:szCs w:val="20"/>
        </w:rPr>
      </w:pPr>
      <w:r>
        <w:rPr>
          <w:rFonts w:cs="Times New Roman"/>
          <w:sz w:val="24"/>
          <w:szCs w:val="24"/>
        </w:rPr>
        <w:t>a</w:t>
      </w:r>
      <w:r w:rsidRPr="00BB48A3">
        <w:rPr>
          <w:rFonts w:cs="Times New Roman"/>
          <w:sz w:val="24"/>
          <w:szCs w:val="24"/>
        </w:rPr>
        <w:t xml:space="preserve">. </w:t>
      </w:r>
      <w:r w:rsidR="00B840A9" w:rsidRPr="00B840A9">
        <w:rPr>
          <w:rFonts w:cs="Times New Roman"/>
          <w:sz w:val="24"/>
          <w:szCs w:val="24"/>
        </w:rPr>
        <w:t>Pegawai mampu melaksanakan tugas dengan penuh tanggung jawab</w:t>
      </w:r>
    </w:p>
    <w:p w:rsidR="001D0E7C" w:rsidRPr="00072704" w:rsidRDefault="00DF1C69" w:rsidP="003001F3">
      <w:pPr>
        <w:pStyle w:val="Heading5"/>
        <w:jc w:val="center"/>
      </w:pPr>
      <w:r>
        <w:t>Tabel 4.47</w:t>
      </w:r>
      <w:r w:rsidR="001D0E7C">
        <w:t xml:space="preserve"> </w:t>
      </w:r>
      <w:r w:rsidR="001D0E7C" w:rsidRPr="00072704">
        <w:t>Tanggapan Responden Mengenai</w:t>
      </w:r>
    </w:p>
    <w:p w:rsidR="001D0E7C" w:rsidRPr="00AE2EF6" w:rsidRDefault="001D0E7C" w:rsidP="003001F3">
      <w:pPr>
        <w:spacing w:after="0" w:line="276" w:lineRule="auto"/>
        <w:ind w:left="279" w:hanging="279"/>
        <w:jc w:val="center"/>
        <w:rPr>
          <w:rFonts w:cs="Times New Roman"/>
          <w:sz w:val="20"/>
          <w:szCs w:val="20"/>
        </w:rPr>
      </w:pPr>
      <w:r w:rsidRPr="00A80608">
        <w:rPr>
          <w:rFonts w:cs="Times New Roman"/>
          <w:sz w:val="24"/>
          <w:szCs w:val="24"/>
        </w:rPr>
        <w:t>“</w:t>
      </w:r>
      <w:r w:rsidR="00B840A9" w:rsidRPr="00B840A9">
        <w:rPr>
          <w:rFonts w:cs="Times New Roman"/>
          <w:sz w:val="24"/>
          <w:szCs w:val="24"/>
        </w:rPr>
        <w:t>Pegawai mampu melaksanakan tugas dengan penuh tanggung jawab</w:t>
      </w:r>
      <w:r w:rsidRPr="00B840A9">
        <w:rPr>
          <w:rFonts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1D0E7C" w:rsidRPr="00627599" w:rsidTr="001F5FA4">
        <w:tc>
          <w:tcPr>
            <w:tcW w:w="2122" w:type="dxa"/>
          </w:tcPr>
          <w:p w:rsidR="001D0E7C" w:rsidRPr="00627599" w:rsidRDefault="001D0E7C" w:rsidP="003001F3">
            <w:pPr>
              <w:spacing w:after="0" w:line="276" w:lineRule="auto"/>
              <w:jc w:val="center"/>
              <w:rPr>
                <w:rFonts w:cs="Times New Roman"/>
                <w:lang w:val="id-ID"/>
              </w:rPr>
            </w:pPr>
            <w:r w:rsidRPr="00627599">
              <w:rPr>
                <w:rFonts w:cs="Times New Roman"/>
                <w:lang w:val="id-ID"/>
              </w:rPr>
              <w:t>Keterangan</w:t>
            </w:r>
          </w:p>
        </w:tc>
        <w:tc>
          <w:tcPr>
            <w:tcW w:w="1162" w:type="dxa"/>
          </w:tcPr>
          <w:p w:rsidR="001D0E7C" w:rsidRPr="00627599" w:rsidRDefault="001D0E7C" w:rsidP="003001F3">
            <w:pPr>
              <w:spacing w:after="0" w:line="276" w:lineRule="auto"/>
              <w:jc w:val="center"/>
              <w:rPr>
                <w:rFonts w:cs="Times New Roman"/>
                <w:lang w:val="id-ID"/>
              </w:rPr>
            </w:pPr>
            <w:r w:rsidRPr="00627599">
              <w:rPr>
                <w:rFonts w:cs="Times New Roman"/>
                <w:lang w:val="id-ID"/>
              </w:rPr>
              <w:t>Skor</w:t>
            </w:r>
          </w:p>
        </w:tc>
        <w:tc>
          <w:tcPr>
            <w:tcW w:w="1642" w:type="dxa"/>
          </w:tcPr>
          <w:p w:rsidR="001D0E7C" w:rsidRPr="00627599" w:rsidRDefault="001D0E7C" w:rsidP="003001F3">
            <w:pPr>
              <w:spacing w:after="0" w:line="276" w:lineRule="auto"/>
              <w:jc w:val="center"/>
              <w:rPr>
                <w:rFonts w:cs="Times New Roman"/>
                <w:lang w:val="id-ID"/>
              </w:rPr>
            </w:pPr>
            <w:r w:rsidRPr="00627599">
              <w:rPr>
                <w:rFonts w:cs="Times New Roman"/>
                <w:lang w:val="id-ID"/>
              </w:rPr>
              <w:t>Jumlah Responden</w:t>
            </w:r>
          </w:p>
        </w:tc>
        <w:tc>
          <w:tcPr>
            <w:tcW w:w="1642" w:type="dxa"/>
          </w:tcPr>
          <w:p w:rsidR="001D0E7C" w:rsidRPr="00627599" w:rsidRDefault="001D0E7C" w:rsidP="003001F3">
            <w:pPr>
              <w:spacing w:after="0" w:line="276" w:lineRule="auto"/>
              <w:jc w:val="center"/>
              <w:rPr>
                <w:rFonts w:cs="Times New Roman"/>
                <w:lang w:val="id-ID"/>
              </w:rPr>
            </w:pPr>
            <w:r w:rsidRPr="00627599">
              <w:rPr>
                <w:rFonts w:cs="Times New Roman"/>
                <w:lang w:val="id-ID"/>
              </w:rPr>
              <w:t>Skor Total</w:t>
            </w:r>
          </w:p>
        </w:tc>
        <w:tc>
          <w:tcPr>
            <w:tcW w:w="1642" w:type="dxa"/>
          </w:tcPr>
          <w:p w:rsidR="001D0E7C" w:rsidRPr="00627599" w:rsidRDefault="001D0E7C" w:rsidP="003001F3">
            <w:pPr>
              <w:spacing w:after="0" w:line="276" w:lineRule="auto"/>
              <w:jc w:val="center"/>
              <w:rPr>
                <w:rFonts w:cs="Times New Roman"/>
                <w:lang w:val="id-ID"/>
              </w:rPr>
            </w:pPr>
            <w:r w:rsidRPr="00627599">
              <w:rPr>
                <w:rFonts w:cs="Times New Roman"/>
                <w:lang w:val="id-ID"/>
              </w:rPr>
              <w:t>Persentase (%)</w:t>
            </w:r>
          </w:p>
        </w:tc>
      </w:tr>
      <w:tr w:rsidR="001D0E7C" w:rsidRPr="00627599" w:rsidTr="001F5FA4">
        <w:tc>
          <w:tcPr>
            <w:tcW w:w="2122" w:type="dxa"/>
          </w:tcPr>
          <w:p w:rsidR="001D0E7C" w:rsidRPr="00CB1296" w:rsidRDefault="001D0E7C" w:rsidP="00E7545B">
            <w:pPr>
              <w:spacing w:after="0" w:line="276" w:lineRule="auto"/>
              <w:jc w:val="center"/>
              <w:rPr>
                <w:rFonts w:cs="Times New Roman"/>
              </w:rPr>
            </w:pPr>
            <w:r>
              <w:rPr>
                <w:rFonts w:cs="Times New Roman"/>
              </w:rPr>
              <w:t>Selalu</w:t>
            </w:r>
          </w:p>
        </w:tc>
        <w:tc>
          <w:tcPr>
            <w:tcW w:w="1162" w:type="dxa"/>
          </w:tcPr>
          <w:p w:rsidR="001D0E7C" w:rsidRPr="00B63824" w:rsidRDefault="001D0E7C" w:rsidP="00E7545B">
            <w:pPr>
              <w:spacing w:after="0" w:line="276" w:lineRule="auto"/>
              <w:jc w:val="center"/>
              <w:rPr>
                <w:rFonts w:cs="Times New Roman"/>
                <w:lang w:val="id-ID"/>
              </w:rPr>
            </w:pPr>
            <w:r>
              <w:rPr>
                <w:rFonts w:cs="Times New Roman"/>
                <w:lang w:val="id-ID"/>
              </w:rPr>
              <w:t>5</w:t>
            </w:r>
          </w:p>
        </w:tc>
        <w:tc>
          <w:tcPr>
            <w:tcW w:w="1642" w:type="dxa"/>
          </w:tcPr>
          <w:p w:rsidR="001D0E7C" w:rsidRPr="00B840A9" w:rsidRDefault="00B840A9" w:rsidP="00E7545B">
            <w:pPr>
              <w:spacing w:after="0" w:line="276" w:lineRule="auto"/>
              <w:jc w:val="center"/>
              <w:rPr>
                <w:rFonts w:cs="Times New Roman"/>
              </w:rPr>
            </w:pPr>
            <w:r>
              <w:rPr>
                <w:rFonts w:cs="Times New Roman"/>
              </w:rPr>
              <w:t>10</w:t>
            </w:r>
          </w:p>
        </w:tc>
        <w:tc>
          <w:tcPr>
            <w:tcW w:w="1642" w:type="dxa"/>
          </w:tcPr>
          <w:p w:rsidR="001D0E7C" w:rsidRPr="002129B1" w:rsidRDefault="00B840A9" w:rsidP="00E7545B">
            <w:pPr>
              <w:spacing w:after="0" w:line="276" w:lineRule="auto"/>
              <w:jc w:val="center"/>
              <w:rPr>
                <w:rFonts w:cs="Times New Roman"/>
              </w:rPr>
            </w:pPr>
            <w:r>
              <w:rPr>
                <w:rFonts w:cs="Times New Roman"/>
              </w:rPr>
              <w:t>5</w:t>
            </w:r>
            <w:r w:rsidR="001D0E7C">
              <w:rPr>
                <w:rFonts w:cs="Times New Roman"/>
              </w:rPr>
              <w:t>0</w:t>
            </w:r>
          </w:p>
        </w:tc>
        <w:tc>
          <w:tcPr>
            <w:tcW w:w="1642" w:type="dxa"/>
          </w:tcPr>
          <w:p w:rsidR="001D0E7C" w:rsidRPr="00B94FD2" w:rsidRDefault="00B840A9" w:rsidP="00E7545B">
            <w:pPr>
              <w:spacing w:after="0" w:line="276" w:lineRule="auto"/>
              <w:jc w:val="center"/>
              <w:rPr>
                <w:rFonts w:cs="Times New Roman"/>
                <w:lang w:val="id-ID"/>
              </w:rPr>
            </w:pPr>
            <w:r>
              <w:rPr>
                <w:rFonts w:cs="Times New Roman"/>
              </w:rPr>
              <w:t>15,4</w:t>
            </w:r>
            <w:r w:rsidR="001D0E7C">
              <w:rPr>
                <w:rFonts w:cs="Times New Roman"/>
                <w:lang w:val="id-ID"/>
              </w:rPr>
              <w:t>%</w:t>
            </w:r>
          </w:p>
        </w:tc>
      </w:tr>
      <w:tr w:rsidR="001D0E7C" w:rsidRPr="00627599" w:rsidTr="001F5FA4">
        <w:tc>
          <w:tcPr>
            <w:tcW w:w="2122" w:type="dxa"/>
          </w:tcPr>
          <w:p w:rsidR="001D0E7C" w:rsidRPr="00CB1296" w:rsidRDefault="001D0E7C" w:rsidP="00E7545B">
            <w:pPr>
              <w:spacing w:after="0" w:line="276" w:lineRule="auto"/>
              <w:jc w:val="center"/>
              <w:rPr>
                <w:rFonts w:cs="Times New Roman"/>
              </w:rPr>
            </w:pPr>
            <w:r>
              <w:rPr>
                <w:rFonts w:cs="Times New Roman"/>
              </w:rPr>
              <w:t>Sering</w:t>
            </w:r>
          </w:p>
        </w:tc>
        <w:tc>
          <w:tcPr>
            <w:tcW w:w="1162" w:type="dxa"/>
          </w:tcPr>
          <w:p w:rsidR="001D0E7C" w:rsidRPr="00B63824" w:rsidRDefault="001D0E7C" w:rsidP="00E7545B">
            <w:pPr>
              <w:spacing w:after="0" w:line="276" w:lineRule="auto"/>
              <w:jc w:val="center"/>
              <w:rPr>
                <w:rFonts w:cs="Times New Roman"/>
                <w:lang w:val="id-ID"/>
              </w:rPr>
            </w:pPr>
            <w:r>
              <w:rPr>
                <w:rFonts w:cs="Times New Roman"/>
                <w:lang w:val="id-ID"/>
              </w:rPr>
              <w:t>4</w:t>
            </w:r>
          </w:p>
        </w:tc>
        <w:tc>
          <w:tcPr>
            <w:tcW w:w="1642" w:type="dxa"/>
          </w:tcPr>
          <w:p w:rsidR="001D0E7C" w:rsidRPr="00B63824" w:rsidRDefault="001D0E7C" w:rsidP="00E7545B">
            <w:pPr>
              <w:spacing w:after="0" w:line="276" w:lineRule="auto"/>
              <w:jc w:val="center"/>
              <w:rPr>
                <w:rFonts w:cs="Times New Roman"/>
                <w:lang w:val="id-ID"/>
              </w:rPr>
            </w:pPr>
            <w:r>
              <w:rPr>
                <w:rFonts w:cs="Times New Roman"/>
                <w:lang w:val="id-ID"/>
              </w:rPr>
              <w:t>54</w:t>
            </w:r>
          </w:p>
        </w:tc>
        <w:tc>
          <w:tcPr>
            <w:tcW w:w="1642" w:type="dxa"/>
          </w:tcPr>
          <w:p w:rsidR="001D0E7C" w:rsidRPr="00953331" w:rsidRDefault="001D0E7C" w:rsidP="00E7545B">
            <w:pPr>
              <w:spacing w:after="0" w:line="276" w:lineRule="auto"/>
              <w:jc w:val="center"/>
              <w:rPr>
                <w:rFonts w:cs="Times New Roman"/>
              </w:rPr>
            </w:pPr>
            <w:r>
              <w:rPr>
                <w:rFonts w:cs="Times New Roman"/>
              </w:rPr>
              <w:t>216</w:t>
            </w:r>
          </w:p>
        </w:tc>
        <w:tc>
          <w:tcPr>
            <w:tcW w:w="1642" w:type="dxa"/>
          </w:tcPr>
          <w:p w:rsidR="001D0E7C" w:rsidRPr="00B94FD2" w:rsidRDefault="001D0E7C" w:rsidP="00E7545B">
            <w:pPr>
              <w:spacing w:after="0" w:line="276" w:lineRule="auto"/>
              <w:jc w:val="center"/>
              <w:rPr>
                <w:rFonts w:cs="Times New Roman"/>
                <w:lang w:val="id-ID"/>
              </w:rPr>
            </w:pPr>
            <w:r>
              <w:rPr>
                <w:rFonts w:cs="Times New Roman"/>
              </w:rPr>
              <w:t>83,1</w:t>
            </w:r>
            <w:r>
              <w:rPr>
                <w:rFonts w:cs="Times New Roman"/>
                <w:lang w:val="id-ID"/>
              </w:rPr>
              <w:t>%</w:t>
            </w:r>
          </w:p>
        </w:tc>
      </w:tr>
      <w:tr w:rsidR="001D0E7C" w:rsidRPr="00627599" w:rsidTr="001F5FA4">
        <w:tc>
          <w:tcPr>
            <w:tcW w:w="2122" w:type="dxa"/>
          </w:tcPr>
          <w:p w:rsidR="001D0E7C" w:rsidRPr="00397F2C" w:rsidRDefault="001D0E7C" w:rsidP="00E7545B">
            <w:pPr>
              <w:spacing w:after="0" w:line="276" w:lineRule="auto"/>
              <w:jc w:val="center"/>
              <w:rPr>
                <w:rFonts w:cs="Times New Roman"/>
              </w:rPr>
            </w:pPr>
            <w:r>
              <w:rPr>
                <w:rFonts w:cs="Times New Roman"/>
              </w:rPr>
              <w:t>Jarang</w:t>
            </w:r>
          </w:p>
        </w:tc>
        <w:tc>
          <w:tcPr>
            <w:tcW w:w="1162" w:type="dxa"/>
          </w:tcPr>
          <w:p w:rsidR="001D0E7C" w:rsidRPr="00B63824" w:rsidRDefault="001D0E7C" w:rsidP="00E7545B">
            <w:pPr>
              <w:spacing w:after="0" w:line="276" w:lineRule="auto"/>
              <w:jc w:val="center"/>
              <w:rPr>
                <w:rFonts w:cs="Times New Roman"/>
                <w:lang w:val="id-ID"/>
              </w:rPr>
            </w:pPr>
            <w:r>
              <w:rPr>
                <w:rFonts w:cs="Times New Roman"/>
                <w:lang w:val="id-ID"/>
              </w:rPr>
              <w:t>3</w:t>
            </w:r>
          </w:p>
        </w:tc>
        <w:tc>
          <w:tcPr>
            <w:tcW w:w="1642" w:type="dxa"/>
          </w:tcPr>
          <w:p w:rsidR="001D0E7C" w:rsidRPr="00B63824" w:rsidRDefault="00B840A9" w:rsidP="00E7545B">
            <w:pPr>
              <w:spacing w:after="0" w:line="276" w:lineRule="auto"/>
              <w:jc w:val="center"/>
              <w:rPr>
                <w:rFonts w:cs="Times New Roman"/>
                <w:lang w:val="id-ID"/>
              </w:rPr>
            </w:pPr>
            <w:r>
              <w:rPr>
                <w:rFonts w:cs="Times New Roman"/>
                <w:lang w:val="id-ID"/>
              </w:rPr>
              <w:t>1</w:t>
            </w:r>
          </w:p>
        </w:tc>
        <w:tc>
          <w:tcPr>
            <w:tcW w:w="1642" w:type="dxa"/>
          </w:tcPr>
          <w:p w:rsidR="001D0E7C" w:rsidRPr="00BB48A3" w:rsidRDefault="00B840A9" w:rsidP="00E7545B">
            <w:pPr>
              <w:spacing w:after="0" w:line="276" w:lineRule="auto"/>
              <w:jc w:val="center"/>
              <w:rPr>
                <w:rFonts w:cs="Times New Roman"/>
              </w:rPr>
            </w:pPr>
            <w:r>
              <w:rPr>
                <w:rFonts w:cs="Times New Roman"/>
              </w:rPr>
              <w:t>3</w:t>
            </w:r>
          </w:p>
        </w:tc>
        <w:tc>
          <w:tcPr>
            <w:tcW w:w="1642" w:type="dxa"/>
          </w:tcPr>
          <w:p w:rsidR="001D0E7C" w:rsidRPr="00B94FD2" w:rsidRDefault="00B840A9" w:rsidP="00E7545B">
            <w:pPr>
              <w:spacing w:after="0" w:line="276" w:lineRule="auto"/>
              <w:jc w:val="center"/>
              <w:rPr>
                <w:rFonts w:cs="Times New Roman"/>
                <w:lang w:val="id-ID"/>
              </w:rPr>
            </w:pPr>
            <w:r>
              <w:rPr>
                <w:rFonts w:cs="Times New Roman"/>
              </w:rPr>
              <w:t>1,5</w:t>
            </w:r>
            <w:r w:rsidR="001D0E7C">
              <w:rPr>
                <w:rFonts w:cs="Times New Roman"/>
              </w:rPr>
              <w:t>%</w:t>
            </w:r>
          </w:p>
        </w:tc>
      </w:tr>
      <w:tr w:rsidR="001D0E7C" w:rsidRPr="00627599" w:rsidTr="001F5FA4">
        <w:tc>
          <w:tcPr>
            <w:tcW w:w="2122" w:type="dxa"/>
          </w:tcPr>
          <w:p w:rsidR="001D0E7C" w:rsidRPr="00397F2C" w:rsidRDefault="001D0E7C" w:rsidP="00E7545B">
            <w:pPr>
              <w:spacing w:after="0" w:line="276" w:lineRule="auto"/>
              <w:jc w:val="center"/>
              <w:rPr>
                <w:rFonts w:cs="Times New Roman"/>
              </w:rPr>
            </w:pPr>
            <w:r>
              <w:rPr>
                <w:rFonts w:cs="Times New Roman"/>
              </w:rPr>
              <w:t>Pernah</w:t>
            </w:r>
          </w:p>
        </w:tc>
        <w:tc>
          <w:tcPr>
            <w:tcW w:w="1162" w:type="dxa"/>
          </w:tcPr>
          <w:p w:rsidR="001D0E7C" w:rsidRPr="00B63824" w:rsidRDefault="001D0E7C" w:rsidP="00E7545B">
            <w:pPr>
              <w:spacing w:after="0" w:line="276" w:lineRule="auto"/>
              <w:jc w:val="center"/>
              <w:rPr>
                <w:rFonts w:cs="Times New Roman"/>
                <w:lang w:val="id-ID"/>
              </w:rPr>
            </w:pPr>
            <w:r>
              <w:rPr>
                <w:rFonts w:cs="Times New Roman"/>
                <w:lang w:val="id-ID"/>
              </w:rPr>
              <w:t>2</w:t>
            </w:r>
          </w:p>
        </w:tc>
        <w:tc>
          <w:tcPr>
            <w:tcW w:w="1642" w:type="dxa"/>
          </w:tcPr>
          <w:p w:rsidR="001D0E7C" w:rsidRPr="00B63824" w:rsidRDefault="001D0E7C" w:rsidP="00E7545B">
            <w:pPr>
              <w:spacing w:after="0" w:line="276" w:lineRule="auto"/>
              <w:jc w:val="center"/>
              <w:rPr>
                <w:rFonts w:cs="Times New Roman"/>
                <w:lang w:val="id-ID"/>
              </w:rPr>
            </w:pPr>
            <w:r>
              <w:rPr>
                <w:rFonts w:cs="Times New Roman"/>
                <w:lang w:val="id-ID"/>
              </w:rPr>
              <w:t>0</w:t>
            </w:r>
          </w:p>
        </w:tc>
        <w:tc>
          <w:tcPr>
            <w:tcW w:w="1642" w:type="dxa"/>
          </w:tcPr>
          <w:p w:rsidR="001D0E7C" w:rsidRPr="00812675" w:rsidRDefault="001D0E7C" w:rsidP="00E7545B">
            <w:pPr>
              <w:spacing w:after="0" w:line="276" w:lineRule="auto"/>
              <w:jc w:val="center"/>
              <w:rPr>
                <w:rFonts w:cs="Times New Roman"/>
                <w:lang w:val="id-ID"/>
              </w:rPr>
            </w:pPr>
            <w:r>
              <w:rPr>
                <w:rFonts w:cs="Times New Roman"/>
                <w:lang w:val="id-ID"/>
              </w:rPr>
              <w:t>0</w:t>
            </w:r>
          </w:p>
        </w:tc>
        <w:tc>
          <w:tcPr>
            <w:tcW w:w="1642" w:type="dxa"/>
          </w:tcPr>
          <w:p w:rsidR="001D0E7C" w:rsidRPr="00B94FD2" w:rsidRDefault="001D0E7C" w:rsidP="00E7545B">
            <w:pPr>
              <w:spacing w:after="0" w:line="276" w:lineRule="auto"/>
              <w:jc w:val="center"/>
              <w:rPr>
                <w:rFonts w:cs="Times New Roman"/>
                <w:lang w:val="id-ID"/>
              </w:rPr>
            </w:pPr>
            <w:r>
              <w:rPr>
                <w:rFonts w:cs="Times New Roman"/>
                <w:lang w:val="id-ID"/>
              </w:rPr>
              <w:t>0%</w:t>
            </w:r>
          </w:p>
        </w:tc>
      </w:tr>
      <w:tr w:rsidR="001D0E7C" w:rsidRPr="00627599" w:rsidTr="001F5FA4">
        <w:tc>
          <w:tcPr>
            <w:tcW w:w="2122" w:type="dxa"/>
          </w:tcPr>
          <w:p w:rsidR="001D0E7C" w:rsidRPr="00397F2C" w:rsidRDefault="001D0E7C" w:rsidP="00E7545B">
            <w:pPr>
              <w:spacing w:after="0" w:line="276" w:lineRule="auto"/>
              <w:jc w:val="center"/>
              <w:rPr>
                <w:rFonts w:cs="Times New Roman"/>
              </w:rPr>
            </w:pPr>
            <w:r>
              <w:rPr>
                <w:rFonts w:cs="Times New Roman"/>
              </w:rPr>
              <w:t>Tidak Pernah</w:t>
            </w:r>
          </w:p>
        </w:tc>
        <w:tc>
          <w:tcPr>
            <w:tcW w:w="1162" w:type="dxa"/>
          </w:tcPr>
          <w:p w:rsidR="001D0E7C" w:rsidRPr="00B63824" w:rsidRDefault="001D0E7C" w:rsidP="00E7545B">
            <w:pPr>
              <w:spacing w:after="0" w:line="276" w:lineRule="auto"/>
              <w:jc w:val="center"/>
              <w:rPr>
                <w:rFonts w:cs="Times New Roman"/>
                <w:lang w:val="id-ID"/>
              </w:rPr>
            </w:pPr>
            <w:r>
              <w:rPr>
                <w:rFonts w:cs="Times New Roman"/>
                <w:lang w:val="id-ID"/>
              </w:rPr>
              <w:t>1</w:t>
            </w:r>
          </w:p>
        </w:tc>
        <w:tc>
          <w:tcPr>
            <w:tcW w:w="1642" w:type="dxa"/>
          </w:tcPr>
          <w:p w:rsidR="001D0E7C" w:rsidRPr="00B63824" w:rsidRDefault="001D0E7C" w:rsidP="00E7545B">
            <w:pPr>
              <w:spacing w:after="0" w:line="276" w:lineRule="auto"/>
              <w:jc w:val="center"/>
              <w:rPr>
                <w:rFonts w:cs="Times New Roman"/>
                <w:lang w:val="id-ID"/>
              </w:rPr>
            </w:pPr>
            <w:r>
              <w:rPr>
                <w:rFonts w:cs="Times New Roman"/>
                <w:lang w:val="id-ID"/>
              </w:rPr>
              <w:t>0</w:t>
            </w:r>
          </w:p>
        </w:tc>
        <w:tc>
          <w:tcPr>
            <w:tcW w:w="1642" w:type="dxa"/>
          </w:tcPr>
          <w:p w:rsidR="001D0E7C" w:rsidRPr="00812675" w:rsidRDefault="001D0E7C" w:rsidP="00E7545B">
            <w:pPr>
              <w:spacing w:after="0" w:line="276" w:lineRule="auto"/>
              <w:jc w:val="center"/>
              <w:rPr>
                <w:rFonts w:cs="Times New Roman"/>
                <w:lang w:val="id-ID"/>
              </w:rPr>
            </w:pPr>
            <w:r>
              <w:rPr>
                <w:rFonts w:cs="Times New Roman"/>
                <w:lang w:val="id-ID"/>
              </w:rPr>
              <w:t>0</w:t>
            </w:r>
          </w:p>
        </w:tc>
        <w:tc>
          <w:tcPr>
            <w:tcW w:w="1642" w:type="dxa"/>
          </w:tcPr>
          <w:p w:rsidR="001D0E7C" w:rsidRPr="00B04232" w:rsidRDefault="001D0E7C" w:rsidP="00E7545B">
            <w:pPr>
              <w:spacing w:after="0" w:line="276" w:lineRule="auto"/>
              <w:jc w:val="center"/>
              <w:rPr>
                <w:rFonts w:cs="Times New Roman"/>
                <w:lang w:val="id-ID"/>
              </w:rPr>
            </w:pPr>
            <w:r>
              <w:rPr>
                <w:rFonts w:cs="Times New Roman"/>
                <w:lang w:val="id-ID"/>
              </w:rPr>
              <w:t>0%</w:t>
            </w:r>
          </w:p>
        </w:tc>
      </w:tr>
      <w:tr w:rsidR="001D0E7C" w:rsidRPr="00627599" w:rsidTr="001F5FA4">
        <w:tc>
          <w:tcPr>
            <w:tcW w:w="2122" w:type="dxa"/>
          </w:tcPr>
          <w:p w:rsidR="001D0E7C" w:rsidRPr="00627599" w:rsidRDefault="001D0E7C" w:rsidP="00E7545B">
            <w:pPr>
              <w:spacing w:after="0" w:line="276" w:lineRule="auto"/>
              <w:jc w:val="center"/>
              <w:rPr>
                <w:rFonts w:cs="Times New Roman"/>
                <w:lang w:val="id-ID"/>
              </w:rPr>
            </w:pPr>
            <w:r w:rsidRPr="00627599">
              <w:rPr>
                <w:rFonts w:cs="Times New Roman"/>
                <w:lang w:val="id-ID"/>
              </w:rPr>
              <w:lastRenderedPageBreak/>
              <w:t>Jumlah</w:t>
            </w:r>
          </w:p>
        </w:tc>
        <w:tc>
          <w:tcPr>
            <w:tcW w:w="1162" w:type="dxa"/>
          </w:tcPr>
          <w:p w:rsidR="001D0E7C" w:rsidRPr="00627599" w:rsidRDefault="001D0E7C" w:rsidP="00E7545B">
            <w:pPr>
              <w:spacing w:after="0" w:line="276" w:lineRule="auto"/>
              <w:rPr>
                <w:rFonts w:cs="Times New Roman"/>
              </w:rPr>
            </w:pPr>
          </w:p>
        </w:tc>
        <w:tc>
          <w:tcPr>
            <w:tcW w:w="1642" w:type="dxa"/>
          </w:tcPr>
          <w:p w:rsidR="001D0E7C" w:rsidRPr="00B63824" w:rsidRDefault="001D0E7C" w:rsidP="00E7545B">
            <w:pPr>
              <w:spacing w:after="0" w:line="276" w:lineRule="auto"/>
              <w:jc w:val="center"/>
              <w:rPr>
                <w:rFonts w:cs="Times New Roman"/>
                <w:lang w:val="id-ID"/>
              </w:rPr>
            </w:pPr>
            <w:r>
              <w:rPr>
                <w:rFonts w:cs="Times New Roman"/>
                <w:lang w:val="id-ID"/>
              </w:rPr>
              <w:t>65</w:t>
            </w:r>
          </w:p>
        </w:tc>
        <w:tc>
          <w:tcPr>
            <w:tcW w:w="1642" w:type="dxa"/>
          </w:tcPr>
          <w:p w:rsidR="001D0E7C" w:rsidRPr="004A110C" w:rsidRDefault="00B840A9" w:rsidP="00E7545B">
            <w:pPr>
              <w:spacing w:after="0" w:line="276" w:lineRule="auto"/>
              <w:jc w:val="center"/>
              <w:rPr>
                <w:rFonts w:cs="Times New Roman"/>
              </w:rPr>
            </w:pPr>
            <w:r>
              <w:rPr>
                <w:rFonts w:cs="Times New Roman"/>
                <w:lang w:val="id-ID"/>
              </w:rPr>
              <w:t>269</w:t>
            </w:r>
          </w:p>
        </w:tc>
        <w:tc>
          <w:tcPr>
            <w:tcW w:w="1642" w:type="dxa"/>
          </w:tcPr>
          <w:p w:rsidR="001D0E7C" w:rsidRPr="00B04232" w:rsidRDefault="001D0E7C" w:rsidP="00E7545B">
            <w:pPr>
              <w:spacing w:after="0" w:line="276" w:lineRule="auto"/>
              <w:jc w:val="center"/>
              <w:rPr>
                <w:rFonts w:cs="Times New Roman"/>
                <w:lang w:val="id-ID"/>
              </w:rPr>
            </w:pPr>
            <w:r>
              <w:rPr>
                <w:rFonts w:cs="Times New Roman"/>
                <w:lang w:val="id-ID"/>
              </w:rPr>
              <w:t>100%</w:t>
            </w:r>
          </w:p>
        </w:tc>
      </w:tr>
    </w:tbl>
    <w:p w:rsidR="001D0E7C" w:rsidRPr="00627599" w:rsidRDefault="001D0E7C" w:rsidP="009700B2">
      <w:pPr>
        <w:spacing w:after="120" w:line="276" w:lineRule="auto"/>
        <w:rPr>
          <w:rFonts w:cs="Times New Roman"/>
        </w:rPr>
      </w:pPr>
      <w:r w:rsidRPr="00627599">
        <w:rPr>
          <w:rFonts w:cs="Times New Roman"/>
        </w:rPr>
        <w:t>Sumber : Data Primer yang diolah (Tahun 2022)</w:t>
      </w:r>
    </w:p>
    <w:p w:rsidR="001D0E7C" w:rsidRDefault="001D0E7C" w:rsidP="009700B2">
      <w:pPr>
        <w:spacing w:after="120" w:line="276" w:lineRule="auto"/>
        <w:rPr>
          <w:rFonts w:cs="Times New Roman"/>
          <w:sz w:val="24"/>
          <w:szCs w:val="24"/>
        </w:rPr>
      </w:pPr>
      <w:r>
        <w:rPr>
          <w:rFonts w:cs="Times New Roman"/>
          <w:sz w:val="24"/>
          <w:szCs w:val="24"/>
        </w:rPr>
        <w:t>Total dalam pengumpulan data angket :</w:t>
      </w:r>
    </w:p>
    <w:p w:rsidR="001D0E7C" w:rsidRPr="00C80A56" w:rsidRDefault="001D0E7C"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E7545B" w:rsidRPr="003001F3" w:rsidRDefault="001D0E7C" w:rsidP="003001F3">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269</m:t>
              </m:r>
            </m:num>
            <m:den>
              <m:r>
                <m:rPr>
                  <m:sty m:val="p"/>
                </m:rPr>
                <w:rPr>
                  <w:rFonts w:ascii="Cambria Math" w:hAnsi="Cambria Math"/>
                  <w:sz w:val="24"/>
                  <w:szCs w:val="24"/>
                </w:rPr>
                <m:t xml:space="preserve"> 325</m:t>
              </m:r>
            </m:den>
          </m:f>
          <m:r>
            <w:rPr>
              <w:rFonts w:ascii="Cambria Math" w:hAnsi="Cambria Math"/>
              <w:sz w:val="24"/>
              <w:szCs w:val="24"/>
            </w:rPr>
            <m:t xml:space="preserve"> x 100=82,7%</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1D0E7C" w:rsidRPr="00564DF5" w:rsidTr="00254D8A">
        <w:trPr>
          <w:trHeight w:val="307"/>
        </w:trPr>
        <w:tc>
          <w:tcPr>
            <w:tcW w:w="1455" w:type="dxa"/>
            <w:tcBorders>
              <w:top w:val="nil"/>
            </w:tcBorders>
          </w:tcPr>
          <w:p w:rsidR="001D0E7C" w:rsidRPr="00564DF5" w:rsidRDefault="001D0E7C" w:rsidP="009700B2">
            <w:pPr>
              <w:pStyle w:val="TableParagraph"/>
              <w:spacing w:before="17" w:line="276" w:lineRule="auto"/>
              <w:ind w:right="203"/>
              <w:rPr>
                <w:sz w:val="24"/>
                <w:szCs w:val="24"/>
              </w:rPr>
            </w:pPr>
            <w:r>
              <w:rPr>
                <w:sz w:val="24"/>
                <w:szCs w:val="24"/>
              </w:rPr>
              <w:t>TP</w:t>
            </w:r>
          </w:p>
        </w:tc>
        <w:tc>
          <w:tcPr>
            <w:tcW w:w="1455" w:type="dxa"/>
            <w:tcBorders>
              <w:top w:val="nil"/>
            </w:tcBorders>
          </w:tcPr>
          <w:p w:rsidR="001D0E7C" w:rsidRPr="00564DF5" w:rsidRDefault="001D0E7C" w:rsidP="009700B2">
            <w:pPr>
              <w:pStyle w:val="TableParagraph"/>
              <w:spacing w:before="115" w:line="276" w:lineRule="auto"/>
              <w:ind w:left="367"/>
              <w:jc w:val="left"/>
              <w:rPr>
                <w:sz w:val="24"/>
                <w:szCs w:val="24"/>
              </w:rPr>
            </w:pPr>
            <w:r>
              <w:rPr>
                <w:sz w:val="24"/>
                <w:szCs w:val="24"/>
              </w:rPr>
              <w:t xml:space="preserve">      P</w:t>
            </w:r>
          </w:p>
        </w:tc>
        <w:tc>
          <w:tcPr>
            <w:tcW w:w="1370" w:type="dxa"/>
            <w:tcBorders>
              <w:top w:val="nil"/>
            </w:tcBorders>
          </w:tcPr>
          <w:p w:rsidR="001D0E7C" w:rsidRPr="00564DF5" w:rsidRDefault="001D0E7C" w:rsidP="009700B2">
            <w:pPr>
              <w:pStyle w:val="TableParagraph"/>
              <w:spacing w:before="115" w:line="276" w:lineRule="auto"/>
              <w:ind w:right="575"/>
              <w:rPr>
                <w:sz w:val="24"/>
                <w:szCs w:val="24"/>
              </w:rPr>
            </w:pPr>
            <w:r>
              <w:rPr>
                <w:sz w:val="24"/>
                <w:szCs w:val="24"/>
              </w:rPr>
              <w:t xml:space="preserve">       J</w:t>
            </w:r>
          </w:p>
        </w:tc>
        <w:tc>
          <w:tcPr>
            <w:tcW w:w="1370" w:type="dxa"/>
            <w:tcBorders>
              <w:top w:val="nil"/>
            </w:tcBorders>
          </w:tcPr>
          <w:p w:rsidR="001D0E7C" w:rsidRPr="00564DF5" w:rsidRDefault="001D0E7C" w:rsidP="009700B2">
            <w:pPr>
              <w:pStyle w:val="TableParagraph"/>
              <w:spacing w:before="115" w:line="276" w:lineRule="auto"/>
              <w:ind w:right="594"/>
              <w:rPr>
                <w:sz w:val="24"/>
                <w:szCs w:val="24"/>
              </w:rPr>
            </w:pPr>
            <w:r>
              <w:rPr>
                <w:sz w:val="24"/>
                <w:szCs w:val="24"/>
              </w:rPr>
              <w:t xml:space="preserve">         Sr</w:t>
            </w:r>
          </w:p>
        </w:tc>
        <w:tc>
          <w:tcPr>
            <w:tcW w:w="1370" w:type="dxa"/>
            <w:tcBorders>
              <w:top w:val="nil"/>
            </w:tcBorders>
          </w:tcPr>
          <w:p w:rsidR="001D0E7C" w:rsidRPr="00564DF5" w:rsidRDefault="001D0E7C" w:rsidP="009700B2">
            <w:pPr>
              <w:pStyle w:val="TableParagraph"/>
              <w:spacing w:before="115" w:line="276" w:lineRule="auto"/>
              <w:ind w:left="205"/>
              <w:jc w:val="left"/>
              <w:rPr>
                <w:sz w:val="24"/>
                <w:szCs w:val="24"/>
              </w:rPr>
            </w:pPr>
            <w:r>
              <w:rPr>
                <w:sz w:val="24"/>
                <w:szCs w:val="24"/>
              </w:rPr>
              <w:t xml:space="preserve">      Se</w:t>
            </w:r>
          </w:p>
        </w:tc>
      </w:tr>
      <w:tr w:rsidR="001D0E7C" w:rsidRPr="00564DF5" w:rsidTr="00254D8A">
        <w:trPr>
          <w:trHeight w:val="766"/>
        </w:trPr>
        <w:tc>
          <w:tcPr>
            <w:tcW w:w="1455" w:type="dxa"/>
            <w:tcBorders>
              <w:bottom w:val="nil"/>
            </w:tcBorders>
          </w:tcPr>
          <w:p w:rsidR="001D0E7C" w:rsidRPr="00564DF5" w:rsidRDefault="001D0E7C" w:rsidP="009700B2">
            <w:pPr>
              <w:pStyle w:val="TableParagraph"/>
              <w:spacing w:line="276" w:lineRule="auto"/>
              <w:jc w:val="both"/>
              <w:rPr>
                <w:sz w:val="24"/>
                <w:szCs w:val="24"/>
              </w:rPr>
            </w:pPr>
          </w:p>
        </w:tc>
        <w:tc>
          <w:tcPr>
            <w:tcW w:w="1455" w:type="dxa"/>
            <w:tcBorders>
              <w:bottom w:val="nil"/>
            </w:tcBorders>
          </w:tcPr>
          <w:p w:rsidR="001D0E7C" w:rsidRPr="00564DF5" w:rsidRDefault="001D0E7C" w:rsidP="009700B2">
            <w:pPr>
              <w:pStyle w:val="TableParagraph"/>
              <w:spacing w:line="276" w:lineRule="auto"/>
              <w:jc w:val="both"/>
              <w:rPr>
                <w:sz w:val="24"/>
                <w:szCs w:val="24"/>
              </w:rPr>
            </w:pPr>
          </w:p>
        </w:tc>
        <w:tc>
          <w:tcPr>
            <w:tcW w:w="1370" w:type="dxa"/>
            <w:tcBorders>
              <w:bottom w:val="nil"/>
            </w:tcBorders>
          </w:tcPr>
          <w:p w:rsidR="001D0E7C" w:rsidRPr="00564DF5" w:rsidRDefault="001D0E7C" w:rsidP="009700B2">
            <w:pPr>
              <w:pStyle w:val="TableParagraph"/>
              <w:spacing w:line="276" w:lineRule="auto"/>
              <w:jc w:val="both"/>
              <w:rPr>
                <w:sz w:val="24"/>
                <w:szCs w:val="24"/>
              </w:rPr>
            </w:pPr>
          </w:p>
        </w:tc>
        <w:tc>
          <w:tcPr>
            <w:tcW w:w="1370" w:type="dxa"/>
            <w:tcBorders>
              <w:bottom w:val="nil"/>
            </w:tcBorders>
          </w:tcPr>
          <w:p w:rsidR="001D0E7C" w:rsidRPr="00564DF5" w:rsidRDefault="001D0E7C" w:rsidP="009700B2">
            <w:pPr>
              <w:pStyle w:val="TableParagraph"/>
              <w:spacing w:line="276" w:lineRule="auto"/>
              <w:jc w:val="both"/>
              <w:rPr>
                <w:sz w:val="24"/>
                <w:szCs w:val="24"/>
              </w:rPr>
            </w:pPr>
          </w:p>
          <w:p w:rsidR="001D0E7C" w:rsidRPr="00564DF5" w:rsidRDefault="001D0E7C" w:rsidP="009700B2">
            <w:pPr>
              <w:spacing w:line="276" w:lineRule="auto"/>
              <w:ind w:left="532" w:hanging="567"/>
              <w:jc w:val="right"/>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p>
        </w:tc>
        <w:tc>
          <w:tcPr>
            <w:tcW w:w="1370" w:type="dxa"/>
            <w:tcBorders>
              <w:bottom w:val="nil"/>
            </w:tcBorders>
          </w:tcPr>
          <w:p w:rsidR="001D0E7C" w:rsidRPr="00564DF5" w:rsidRDefault="001D0E7C"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79072" behindDoc="0" locked="0" layoutInCell="1" allowOverlap="1" wp14:anchorId="4D00D935" wp14:editId="349994B4">
                      <wp:simplePos x="0" y="0"/>
                      <wp:positionH relativeFrom="column">
                        <wp:posOffset>138430</wp:posOffset>
                      </wp:positionH>
                      <wp:positionV relativeFrom="paragraph">
                        <wp:posOffset>-20320</wp:posOffset>
                      </wp:positionV>
                      <wp:extent cx="0" cy="225425"/>
                      <wp:effectExtent l="57150" t="19050" r="76200" b="79375"/>
                      <wp:wrapNone/>
                      <wp:docPr id="17" name="Straight Connector 17"/>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7C741C1C" id="Straight Connector 17" o:spid="_x0000_s1026" style="position:absolute;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9pt,-1.6pt" to="10.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" strokecolor="windowText" strokeweight="2pt">
                      <v:shadow on="t" color="black" opacity="24903f" origin=",.5" offset="0,.55556mm"/>
                    </v:line>
                  </w:pict>
                </mc:Fallback>
              </mc:AlternateContent>
            </w:r>
          </w:p>
          <w:p w:rsidR="001D0E7C" w:rsidRPr="00564DF5" w:rsidRDefault="00B840A9" w:rsidP="009700B2">
            <w:pPr>
              <w:spacing w:line="276" w:lineRule="auto"/>
              <w:rPr>
                <w:rFonts w:cs="Times New Roman"/>
                <w:sz w:val="24"/>
                <w:szCs w:val="24"/>
                <w:lang w:val="id"/>
              </w:rPr>
            </w:pPr>
            <w:r>
              <w:rPr>
                <w:rFonts w:cs="Times New Roman"/>
                <w:sz w:val="24"/>
                <w:szCs w:val="24"/>
                <w:lang w:val="id"/>
              </w:rPr>
              <w:t xml:space="preserve"> 82,7</w:t>
            </w:r>
            <w:r w:rsidR="001D0E7C">
              <w:rPr>
                <w:rFonts w:cs="Times New Roman"/>
                <w:sz w:val="24"/>
                <w:szCs w:val="24"/>
                <w:lang w:val="id"/>
              </w:rPr>
              <w:t>%</w:t>
            </w:r>
          </w:p>
        </w:tc>
      </w:tr>
    </w:tbl>
    <w:p w:rsidR="001D0E7C" w:rsidRPr="00901F3E" w:rsidRDefault="001D0E7C"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1D0E7C" w:rsidRDefault="001D0E7C" w:rsidP="009700B2">
      <w:pPr>
        <w:spacing w:line="276" w:lineRule="auto"/>
        <w:ind w:firstLine="720"/>
        <w:jc w:val="both"/>
        <w:rPr>
          <w:rFonts w:cs="Times New Roman"/>
          <w:sz w:val="24"/>
          <w:szCs w:val="24"/>
        </w:rPr>
      </w:pPr>
      <w:r w:rsidRPr="00072704">
        <w:rPr>
          <w:rFonts w:cs="Times New Roman"/>
          <w:sz w:val="24"/>
          <w:szCs w:val="24"/>
        </w:rPr>
        <w:t>Berdasarkan tabel 4.</w:t>
      </w:r>
      <w:r w:rsidR="00DF1C69">
        <w:rPr>
          <w:rFonts w:cs="Times New Roman"/>
          <w:sz w:val="24"/>
          <w:szCs w:val="24"/>
        </w:rPr>
        <w:t>47</w:t>
      </w:r>
      <w:r>
        <w:rPr>
          <w:rFonts w:cs="Times New Roman"/>
          <w:sz w:val="24"/>
          <w:szCs w:val="24"/>
        </w:rPr>
        <w:t xml:space="preserve"> </w:t>
      </w:r>
      <w:r w:rsidRPr="00072704">
        <w:rPr>
          <w:rFonts w:cs="Times New Roman"/>
          <w:sz w:val="24"/>
          <w:szCs w:val="24"/>
        </w:rPr>
        <w:t>diatas dapat dijelask</w:t>
      </w:r>
      <w:r>
        <w:rPr>
          <w:rFonts w:cs="Times New Roman"/>
          <w:sz w:val="24"/>
          <w:szCs w:val="24"/>
        </w:rPr>
        <w:t xml:space="preserve">an bahwa jumlah responden dalam </w:t>
      </w:r>
      <w:r w:rsidRPr="00072704">
        <w:rPr>
          <w:rFonts w:cs="Times New Roman"/>
          <w:sz w:val="24"/>
          <w:szCs w:val="24"/>
        </w:rPr>
        <w:t xml:space="preserve">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selalu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B840A9" w:rsidRPr="00B840A9">
        <w:rPr>
          <w:rFonts w:cs="Times New Roman"/>
          <w:sz w:val="24"/>
          <w:szCs w:val="24"/>
        </w:rPr>
        <w:t>Pegawai mampu melaksanakan tugas dengan penuh tanggung jawab</w:t>
      </w:r>
      <w:r w:rsidRPr="004A110C">
        <w:rPr>
          <w:rFonts w:cs="Times New Roman"/>
          <w:sz w:val="24"/>
          <w:szCs w:val="24"/>
        </w:rPr>
        <w:t>”</w:t>
      </w:r>
      <w:r w:rsidRPr="00072704">
        <w:rPr>
          <w:rFonts w:cs="Times New Roman"/>
          <w:sz w:val="24"/>
          <w:szCs w:val="24"/>
        </w:rPr>
        <w:t xml:space="preserve"> yaitu sebanyak </w:t>
      </w:r>
      <w:r w:rsidR="00B840A9">
        <w:rPr>
          <w:rFonts w:cs="Times New Roman"/>
          <w:sz w:val="24"/>
          <w:szCs w:val="24"/>
        </w:rPr>
        <w:t>10</w:t>
      </w:r>
      <w:r>
        <w:rPr>
          <w:rFonts w:cs="Times New Roman"/>
          <w:sz w:val="24"/>
          <w:szCs w:val="24"/>
        </w:rPr>
        <w:t xml:space="preserve"> </w:t>
      </w:r>
      <w:r w:rsidRPr="00072704">
        <w:rPr>
          <w:rFonts w:cs="Times New Roman"/>
          <w:sz w:val="24"/>
          <w:szCs w:val="24"/>
        </w:rPr>
        <w:t>responden (</w:t>
      </w:r>
      <w:r w:rsidR="00B840A9">
        <w:rPr>
          <w:rFonts w:cs="Times New Roman"/>
          <w:sz w:val="24"/>
          <w:szCs w:val="24"/>
        </w:rPr>
        <w:t>15,4</w:t>
      </w:r>
      <w:r>
        <w:rPr>
          <w:rFonts w:cs="Times New Roman"/>
          <w:sz w:val="24"/>
          <w:szCs w:val="24"/>
        </w:rPr>
        <w:t>%), sering</w:t>
      </w:r>
      <w:r w:rsidRPr="003635BB">
        <w:rPr>
          <w:rFonts w:cs="Times New Roman"/>
          <w:sz w:val="24"/>
          <w:szCs w:val="24"/>
        </w:rPr>
        <w:t xml:space="preserve"> sebanyak </w:t>
      </w:r>
      <w:r>
        <w:rPr>
          <w:rFonts w:cs="Times New Roman"/>
          <w:sz w:val="24"/>
          <w:szCs w:val="24"/>
        </w:rPr>
        <w:t>54 responden (83,1</w:t>
      </w:r>
      <w:r w:rsidR="00B840A9">
        <w:rPr>
          <w:rFonts w:cs="Times New Roman"/>
          <w:sz w:val="24"/>
          <w:szCs w:val="24"/>
        </w:rPr>
        <w:t>%) jarang sebanyak 1 responden (1,5</w:t>
      </w:r>
      <w:r>
        <w:rPr>
          <w:rFonts w:cs="Times New Roman"/>
          <w:sz w:val="24"/>
          <w:szCs w:val="24"/>
        </w:rPr>
        <w:t xml:space="preserve">%). </w:t>
      </w:r>
      <w:r w:rsidRPr="00072704">
        <w:rPr>
          <w:rFonts w:cs="Times New Roman"/>
          <w:sz w:val="24"/>
          <w:szCs w:val="24"/>
        </w:rPr>
        <w:t xml:space="preserve">Total skor yang diperoleh sebesar </w:t>
      </w:r>
      <w:r w:rsidR="00B840A9">
        <w:rPr>
          <w:rFonts w:cs="Times New Roman"/>
          <w:sz w:val="24"/>
          <w:szCs w:val="24"/>
        </w:rPr>
        <w:t>82,7</w:t>
      </w:r>
      <w:r w:rsidRPr="00072704">
        <w:rPr>
          <w:rFonts w:cs="Times New Roman"/>
          <w:sz w:val="24"/>
          <w:szCs w:val="24"/>
        </w:rPr>
        <w:t xml:space="preserve">% </w:t>
      </w:r>
      <w:r w:rsidRPr="00A96AB6">
        <w:rPr>
          <w:rFonts w:cs="Times New Roman"/>
          <w:sz w:val="24"/>
          <w:szCs w:val="24"/>
        </w:rPr>
        <w:t xml:space="preserve">yang berada pada tingkat kategori </w:t>
      </w:r>
      <w:r>
        <w:rPr>
          <w:rFonts w:cs="Times New Roman"/>
          <w:sz w:val="24"/>
          <w:szCs w:val="24"/>
        </w:rPr>
        <w:t>selalu.</w:t>
      </w:r>
    </w:p>
    <w:p w:rsidR="001F5FA4" w:rsidRDefault="00B840A9" w:rsidP="003001F3">
      <w:pPr>
        <w:spacing w:after="0" w:line="276" w:lineRule="auto"/>
        <w:ind w:left="279" w:hanging="279"/>
        <w:rPr>
          <w:rFonts w:cs="Times New Roman"/>
          <w:sz w:val="24"/>
          <w:szCs w:val="24"/>
        </w:rPr>
      </w:pPr>
      <w:r>
        <w:rPr>
          <w:rFonts w:cs="Times New Roman"/>
          <w:sz w:val="24"/>
          <w:szCs w:val="24"/>
        </w:rPr>
        <w:t>b</w:t>
      </w:r>
      <w:r w:rsidRPr="00BB48A3">
        <w:rPr>
          <w:rFonts w:cs="Times New Roman"/>
          <w:sz w:val="24"/>
          <w:szCs w:val="24"/>
        </w:rPr>
        <w:t xml:space="preserve">. </w:t>
      </w:r>
      <w:r w:rsidRPr="00B840A9">
        <w:rPr>
          <w:rFonts w:cs="Times New Roman"/>
          <w:sz w:val="24"/>
          <w:szCs w:val="24"/>
        </w:rPr>
        <w:t>Pegawai memeriksa kembali pekerjaan yang telah selesai dikerjakan</w:t>
      </w:r>
    </w:p>
    <w:p w:rsidR="00B840A9" w:rsidRPr="00072704" w:rsidRDefault="00DF1C69" w:rsidP="003001F3">
      <w:pPr>
        <w:pStyle w:val="Heading5"/>
        <w:jc w:val="center"/>
      </w:pPr>
      <w:r>
        <w:t>Tabel 4.48</w:t>
      </w:r>
      <w:r w:rsidR="00B840A9">
        <w:t xml:space="preserve"> </w:t>
      </w:r>
      <w:r w:rsidR="00B840A9" w:rsidRPr="00072704">
        <w:t>Tanggapan Responden Mengenai</w:t>
      </w:r>
    </w:p>
    <w:p w:rsidR="00800301" w:rsidRPr="008445AD" w:rsidRDefault="00B840A9" w:rsidP="003001F3">
      <w:pPr>
        <w:spacing w:after="0" w:line="276" w:lineRule="auto"/>
        <w:ind w:left="279" w:hanging="279"/>
        <w:jc w:val="center"/>
        <w:rPr>
          <w:rFonts w:cs="Times New Roman"/>
          <w:sz w:val="24"/>
          <w:szCs w:val="24"/>
        </w:rPr>
      </w:pPr>
      <w:r w:rsidRPr="00A80608">
        <w:rPr>
          <w:rFonts w:cs="Times New Roman"/>
          <w:sz w:val="24"/>
          <w:szCs w:val="24"/>
        </w:rPr>
        <w:t>“</w:t>
      </w:r>
      <w:r w:rsidRPr="00B840A9">
        <w:rPr>
          <w:rFonts w:cs="Times New Roman"/>
          <w:sz w:val="24"/>
          <w:szCs w:val="24"/>
        </w:rPr>
        <w:t>Pegawai memeriksa kembali pekerjaan yang telah selesai dikerjakan”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B840A9" w:rsidRPr="00627599" w:rsidTr="001F5FA4">
        <w:tc>
          <w:tcPr>
            <w:tcW w:w="2122" w:type="dxa"/>
          </w:tcPr>
          <w:p w:rsidR="00B840A9" w:rsidRPr="00627599" w:rsidRDefault="00B840A9" w:rsidP="003001F3">
            <w:pPr>
              <w:spacing w:after="0" w:line="276" w:lineRule="auto"/>
              <w:jc w:val="center"/>
              <w:rPr>
                <w:rFonts w:cs="Times New Roman"/>
                <w:lang w:val="id-ID"/>
              </w:rPr>
            </w:pPr>
            <w:r w:rsidRPr="00627599">
              <w:rPr>
                <w:rFonts w:cs="Times New Roman"/>
                <w:lang w:val="id-ID"/>
              </w:rPr>
              <w:t>Keterangan</w:t>
            </w:r>
          </w:p>
        </w:tc>
        <w:tc>
          <w:tcPr>
            <w:tcW w:w="1162" w:type="dxa"/>
          </w:tcPr>
          <w:p w:rsidR="00B840A9" w:rsidRPr="00627599" w:rsidRDefault="00B840A9" w:rsidP="003001F3">
            <w:pPr>
              <w:spacing w:after="0" w:line="276" w:lineRule="auto"/>
              <w:jc w:val="center"/>
              <w:rPr>
                <w:rFonts w:cs="Times New Roman"/>
                <w:lang w:val="id-ID"/>
              </w:rPr>
            </w:pPr>
            <w:r w:rsidRPr="00627599">
              <w:rPr>
                <w:rFonts w:cs="Times New Roman"/>
                <w:lang w:val="id-ID"/>
              </w:rPr>
              <w:t>Skor</w:t>
            </w:r>
          </w:p>
        </w:tc>
        <w:tc>
          <w:tcPr>
            <w:tcW w:w="1642" w:type="dxa"/>
          </w:tcPr>
          <w:p w:rsidR="00B840A9" w:rsidRPr="00627599" w:rsidRDefault="00B840A9" w:rsidP="003001F3">
            <w:pPr>
              <w:spacing w:after="0" w:line="276" w:lineRule="auto"/>
              <w:jc w:val="center"/>
              <w:rPr>
                <w:rFonts w:cs="Times New Roman"/>
                <w:lang w:val="id-ID"/>
              </w:rPr>
            </w:pPr>
            <w:r w:rsidRPr="00627599">
              <w:rPr>
                <w:rFonts w:cs="Times New Roman"/>
                <w:lang w:val="id-ID"/>
              </w:rPr>
              <w:t>Jumlah Responden</w:t>
            </w:r>
          </w:p>
        </w:tc>
        <w:tc>
          <w:tcPr>
            <w:tcW w:w="1642" w:type="dxa"/>
          </w:tcPr>
          <w:p w:rsidR="00B840A9" w:rsidRPr="00627599" w:rsidRDefault="00B840A9" w:rsidP="003001F3">
            <w:pPr>
              <w:spacing w:after="0" w:line="276" w:lineRule="auto"/>
              <w:jc w:val="center"/>
              <w:rPr>
                <w:rFonts w:cs="Times New Roman"/>
                <w:lang w:val="id-ID"/>
              </w:rPr>
            </w:pPr>
            <w:r w:rsidRPr="00627599">
              <w:rPr>
                <w:rFonts w:cs="Times New Roman"/>
                <w:lang w:val="id-ID"/>
              </w:rPr>
              <w:t>Skor Total</w:t>
            </w:r>
          </w:p>
        </w:tc>
        <w:tc>
          <w:tcPr>
            <w:tcW w:w="1642" w:type="dxa"/>
          </w:tcPr>
          <w:p w:rsidR="00B840A9" w:rsidRPr="00627599" w:rsidRDefault="00B840A9" w:rsidP="003001F3">
            <w:pPr>
              <w:spacing w:after="0" w:line="276" w:lineRule="auto"/>
              <w:jc w:val="center"/>
              <w:rPr>
                <w:rFonts w:cs="Times New Roman"/>
                <w:lang w:val="id-ID"/>
              </w:rPr>
            </w:pPr>
            <w:r w:rsidRPr="00627599">
              <w:rPr>
                <w:rFonts w:cs="Times New Roman"/>
                <w:lang w:val="id-ID"/>
              </w:rPr>
              <w:t>Persentase (%)</w:t>
            </w:r>
          </w:p>
        </w:tc>
      </w:tr>
      <w:tr w:rsidR="00B840A9" w:rsidRPr="00627599" w:rsidTr="001F5FA4">
        <w:tc>
          <w:tcPr>
            <w:tcW w:w="2122" w:type="dxa"/>
          </w:tcPr>
          <w:p w:rsidR="00B840A9" w:rsidRPr="00CB1296" w:rsidRDefault="00B840A9" w:rsidP="00E7545B">
            <w:pPr>
              <w:spacing w:after="0" w:line="276" w:lineRule="auto"/>
              <w:jc w:val="center"/>
              <w:rPr>
                <w:rFonts w:cs="Times New Roman"/>
              </w:rPr>
            </w:pPr>
            <w:r>
              <w:rPr>
                <w:rFonts w:cs="Times New Roman"/>
              </w:rPr>
              <w:t>Selalu</w:t>
            </w:r>
          </w:p>
        </w:tc>
        <w:tc>
          <w:tcPr>
            <w:tcW w:w="1162" w:type="dxa"/>
          </w:tcPr>
          <w:p w:rsidR="00B840A9" w:rsidRPr="00B63824" w:rsidRDefault="00B840A9" w:rsidP="00E7545B">
            <w:pPr>
              <w:spacing w:after="0" w:line="276" w:lineRule="auto"/>
              <w:jc w:val="center"/>
              <w:rPr>
                <w:rFonts w:cs="Times New Roman"/>
                <w:lang w:val="id-ID"/>
              </w:rPr>
            </w:pPr>
            <w:r>
              <w:rPr>
                <w:rFonts w:cs="Times New Roman"/>
                <w:lang w:val="id-ID"/>
              </w:rPr>
              <w:t>5</w:t>
            </w:r>
          </w:p>
        </w:tc>
        <w:tc>
          <w:tcPr>
            <w:tcW w:w="1642" w:type="dxa"/>
          </w:tcPr>
          <w:p w:rsidR="00B840A9" w:rsidRPr="00B840A9" w:rsidRDefault="00800301" w:rsidP="00E7545B">
            <w:pPr>
              <w:spacing w:after="0" w:line="276" w:lineRule="auto"/>
              <w:jc w:val="center"/>
              <w:rPr>
                <w:rFonts w:cs="Times New Roman"/>
              </w:rPr>
            </w:pPr>
            <w:r>
              <w:rPr>
                <w:rFonts w:cs="Times New Roman"/>
              </w:rPr>
              <w:t>5</w:t>
            </w:r>
          </w:p>
        </w:tc>
        <w:tc>
          <w:tcPr>
            <w:tcW w:w="1642" w:type="dxa"/>
          </w:tcPr>
          <w:p w:rsidR="00B840A9" w:rsidRPr="002129B1" w:rsidRDefault="00800301" w:rsidP="00E7545B">
            <w:pPr>
              <w:spacing w:after="0" w:line="276" w:lineRule="auto"/>
              <w:jc w:val="center"/>
              <w:rPr>
                <w:rFonts w:cs="Times New Roman"/>
              </w:rPr>
            </w:pPr>
            <w:r>
              <w:rPr>
                <w:rFonts w:cs="Times New Roman"/>
              </w:rPr>
              <w:t>25</w:t>
            </w:r>
          </w:p>
        </w:tc>
        <w:tc>
          <w:tcPr>
            <w:tcW w:w="1642" w:type="dxa"/>
          </w:tcPr>
          <w:p w:rsidR="00B840A9" w:rsidRPr="00B94FD2" w:rsidRDefault="00800301" w:rsidP="00E7545B">
            <w:pPr>
              <w:spacing w:after="0" w:line="276" w:lineRule="auto"/>
              <w:jc w:val="center"/>
              <w:rPr>
                <w:rFonts w:cs="Times New Roman"/>
                <w:lang w:val="id-ID"/>
              </w:rPr>
            </w:pPr>
            <w:r>
              <w:rPr>
                <w:rFonts w:cs="Times New Roman"/>
              </w:rPr>
              <w:t>7,7</w:t>
            </w:r>
            <w:r w:rsidR="00B840A9">
              <w:rPr>
                <w:rFonts w:cs="Times New Roman"/>
                <w:lang w:val="id-ID"/>
              </w:rPr>
              <w:t>%</w:t>
            </w:r>
          </w:p>
        </w:tc>
      </w:tr>
      <w:tr w:rsidR="00B840A9" w:rsidRPr="00627599" w:rsidTr="001F5FA4">
        <w:tc>
          <w:tcPr>
            <w:tcW w:w="2122" w:type="dxa"/>
          </w:tcPr>
          <w:p w:rsidR="00B840A9" w:rsidRPr="00CB1296" w:rsidRDefault="00B840A9" w:rsidP="00E7545B">
            <w:pPr>
              <w:spacing w:after="0" w:line="276" w:lineRule="auto"/>
              <w:jc w:val="center"/>
              <w:rPr>
                <w:rFonts w:cs="Times New Roman"/>
              </w:rPr>
            </w:pPr>
            <w:r>
              <w:rPr>
                <w:rFonts w:cs="Times New Roman"/>
              </w:rPr>
              <w:t>Sering</w:t>
            </w:r>
          </w:p>
        </w:tc>
        <w:tc>
          <w:tcPr>
            <w:tcW w:w="1162" w:type="dxa"/>
          </w:tcPr>
          <w:p w:rsidR="00B840A9" w:rsidRPr="00B63824" w:rsidRDefault="00B840A9" w:rsidP="00E7545B">
            <w:pPr>
              <w:spacing w:after="0" w:line="276" w:lineRule="auto"/>
              <w:jc w:val="center"/>
              <w:rPr>
                <w:rFonts w:cs="Times New Roman"/>
                <w:lang w:val="id-ID"/>
              </w:rPr>
            </w:pPr>
            <w:r>
              <w:rPr>
                <w:rFonts w:cs="Times New Roman"/>
                <w:lang w:val="id-ID"/>
              </w:rPr>
              <w:t>4</w:t>
            </w:r>
          </w:p>
        </w:tc>
        <w:tc>
          <w:tcPr>
            <w:tcW w:w="1642" w:type="dxa"/>
          </w:tcPr>
          <w:p w:rsidR="00B840A9" w:rsidRPr="00B63824" w:rsidRDefault="00800301" w:rsidP="00E7545B">
            <w:pPr>
              <w:spacing w:after="0" w:line="276" w:lineRule="auto"/>
              <w:jc w:val="center"/>
              <w:rPr>
                <w:rFonts w:cs="Times New Roman"/>
                <w:lang w:val="id-ID"/>
              </w:rPr>
            </w:pPr>
            <w:r>
              <w:rPr>
                <w:rFonts w:cs="Times New Roman"/>
                <w:lang w:val="id-ID"/>
              </w:rPr>
              <w:t>57</w:t>
            </w:r>
          </w:p>
        </w:tc>
        <w:tc>
          <w:tcPr>
            <w:tcW w:w="1642" w:type="dxa"/>
          </w:tcPr>
          <w:p w:rsidR="00B840A9" w:rsidRPr="00953331" w:rsidRDefault="00800301" w:rsidP="00E7545B">
            <w:pPr>
              <w:spacing w:after="0" w:line="276" w:lineRule="auto"/>
              <w:jc w:val="center"/>
              <w:rPr>
                <w:rFonts w:cs="Times New Roman"/>
              </w:rPr>
            </w:pPr>
            <w:r>
              <w:rPr>
                <w:rFonts w:cs="Times New Roman"/>
              </w:rPr>
              <w:t>228</w:t>
            </w:r>
          </w:p>
        </w:tc>
        <w:tc>
          <w:tcPr>
            <w:tcW w:w="1642" w:type="dxa"/>
          </w:tcPr>
          <w:p w:rsidR="00B840A9" w:rsidRPr="00B94FD2" w:rsidRDefault="00800301" w:rsidP="00E7545B">
            <w:pPr>
              <w:spacing w:after="0" w:line="276" w:lineRule="auto"/>
              <w:jc w:val="center"/>
              <w:rPr>
                <w:rFonts w:cs="Times New Roman"/>
                <w:lang w:val="id-ID"/>
              </w:rPr>
            </w:pPr>
            <w:r>
              <w:rPr>
                <w:rFonts w:cs="Times New Roman"/>
              </w:rPr>
              <w:t>87,7</w:t>
            </w:r>
            <w:r w:rsidR="00B840A9">
              <w:rPr>
                <w:rFonts w:cs="Times New Roman"/>
                <w:lang w:val="id-ID"/>
              </w:rPr>
              <w:t>%</w:t>
            </w:r>
          </w:p>
        </w:tc>
      </w:tr>
      <w:tr w:rsidR="00B840A9" w:rsidRPr="00627599" w:rsidTr="001F5FA4">
        <w:tc>
          <w:tcPr>
            <w:tcW w:w="2122" w:type="dxa"/>
          </w:tcPr>
          <w:p w:rsidR="00B840A9" w:rsidRPr="00397F2C" w:rsidRDefault="00B840A9" w:rsidP="00E7545B">
            <w:pPr>
              <w:spacing w:after="0" w:line="276" w:lineRule="auto"/>
              <w:jc w:val="center"/>
              <w:rPr>
                <w:rFonts w:cs="Times New Roman"/>
              </w:rPr>
            </w:pPr>
            <w:r>
              <w:rPr>
                <w:rFonts w:cs="Times New Roman"/>
              </w:rPr>
              <w:t>Jarang</w:t>
            </w:r>
          </w:p>
        </w:tc>
        <w:tc>
          <w:tcPr>
            <w:tcW w:w="1162" w:type="dxa"/>
          </w:tcPr>
          <w:p w:rsidR="00B840A9" w:rsidRPr="00B63824" w:rsidRDefault="00B840A9" w:rsidP="00E7545B">
            <w:pPr>
              <w:spacing w:after="0" w:line="276" w:lineRule="auto"/>
              <w:jc w:val="center"/>
              <w:rPr>
                <w:rFonts w:cs="Times New Roman"/>
                <w:lang w:val="id-ID"/>
              </w:rPr>
            </w:pPr>
            <w:r>
              <w:rPr>
                <w:rFonts w:cs="Times New Roman"/>
                <w:lang w:val="id-ID"/>
              </w:rPr>
              <w:t>3</w:t>
            </w:r>
          </w:p>
        </w:tc>
        <w:tc>
          <w:tcPr>
            <w:tcW w:w="1642" w:type="dxa"/>
          </w:tcPr>
          <w:p w:rsidR="00B840A9" w:rsidRPr="00B63824" w:rsidRDefault="00800301" w:rsidP="00E7545B">
            <w:pPr>
              <w:spacing w:after="0" w:line="276" w:lineRule="auto"/>
              <w:jc w:val="center"/>
              <w:rPr>
                <w:rFonts w:cs="Times New Roman"/>
                <w:lang w:val="id-ID"/>
              </w:rPr>
            </w:pPr>
            <w:r>
              <w:rPr>
                <w:rFonts w:cs="Times New Roman"/>
                <w:lang w:val="id-ID"/>
              </w:rPr>
              <w:t>3</w:t>
            </w:r>
          </w:p>
        </w:tc>
        <w:tc>
          <w:tcPr>
            <w:tcW w:w="1642" w:type="dxa"/>
          </w:tcPr>
          <w:p w:rsidR="00B840A9" w:rsidRPr="00BB48A3" w:rsidRDefault="00800301" w:rsidP="00E7545B">
            <w:pPr>
              <w:spacing w:after="0" w:line="276" w:lineRule="auto"/>
              <w:jc w:val="center"/>
              <w:rPr>
                <w:rFonts w:cs="Times New Roman"/>
              </w:rPr>
            </w:pPr>
            <w:r>
              <w:rPr>
                <w:rFonts w:cs="Times New Roman"/>
              </w:rPr>
              <w:t>9</w:t>
            </w:r>
          </w:p>
        </w:tc>
        <w:tc>
          <w:tcPr>
            <w:tcW w:w="1642" w:type="dxa"/>
          </w:tcPr>
          <w:p w:rsidR="00B840A9" w:rsidRPr="00B94FD2" w:rsidRDefault="00800301" w:rsidP="00E7545B">
            <w:pPr>
              <w:spacing w:after="0" w:line="276" w:lineRule="auto"/>
              <w:jc w:val="center"/>
              <w:rPr>
                <w:rFonts w:cs="Times New Roman"/>
                <w:lang w:val="id-ID"/>
              </w:rPr>
            </w:pPr>
            <w:r>
              <w:rPr>
                <w:rFonts w:cs="Times New Roman"/>
              </w:rPr>
              <w:t>4,6</w:t>
            </w:r>
            <w:r w:rsidR="00B840A9">
              <w:rPr>
                <w:rFonts w:cs="Times New Roman"/>
              </w:rPr>
              <w:t>%</w:t>
            </w:r>
          </w:p>
        </w:tc>
      </w:tr>
      <w:tr w:rsidR="00B840A9" w:rsidRPr="00627599" w:rsidTr="001F5FA4">
        <w:tc>
          <w:tcPr>
            <w:tcW w:w="2122" w:type="dxa"/>
          </w:tcPr>
          <w:p w:rsidR="00B840A9" w:rsidRPr="00397F2C" w:rsidRDefault="00B840A9" w:rsidP="00E7545B">
            <w:pPr>
              <w:spacing w:after="0" w:line="276" w:lineRule="auto"/>
              <w:jc w:val="center"/>
              <w:rPr>
                <w:rFonts w:cs="Times New Roman"/>
              </w:rPr>
            </w:pPr>
            <w:r>
              <w:rPr>
                <w:rFonts w:cs="Times New Roman"/>
              </w:rPr>
              <w:t>Pernah</w:t>
            </w:r>
          </w:p>
        </w:tc>
        <w:tc>
          <w:tcPr>
            <w:tcW w:w="1162" w:type="dxa"/>
          </w:tcPr>
          <w:p w:rsidR="00B840A9" w:rsidRPr="00B63824" w:rsidRDefault="00B840A9" w:rsidP="00E7545B">
            <w:pPr>
              <w:spacing w:after="0" w:line="276" w:lineRule="auto"/>
              <w:jc w:val="center"/>
              <w:rPr>
                <w:rFonts w:cs="Times New Roman"/>
                <w:lang w:val="id-ID"/>
              </w:rPr>
            </w:pPr>
            <w:r>
              <w:rPr>
                <w:rFonts w:cs="Times New Roman"/>
                <w:lang w:val="id-ID"/>
              </w:rPr>
              <w:t>2</w:t>
            </w:r>
          </w:p>
        </w:tc>
        <w:tc>
          <w:tcPr>
            <w:tcW w:w="1642" w:type="dxa"/>
          </w:tcPr>
          <w:p w:rsidR="00B840A9" w:rsidRPr="00B63824" w:rsidRDefault="00B840A9" w:rsidP="00E7545B">
            <w:pPr>
              <w:spacing w:after="0" w:line="276" w:lineRule="auto"/>
              <w:jc w:val="center"/>
              <w:rPr>
                <w:rFonts w:cs="Times New Roman"/>
                <w:lang w:val="id-ID"/>
              </w:rPr>
            </w:pPr>
            <w:r>
              <w:rPr>
                <w:rFonts w:cs="Times New Roman"/>
                <w:lang w:val="id-ID"/>
              </w:rPr>
              <w:t>0</w:t>
            </w:r>
          </w:p>
        </w:tc>
        <w:tc>
          <w:tcPr>
            <w:tcW w:w="1642" w:type="dxa"/>
          </w:tcPr>
          <w:p w:rsidR="00B840A9" w:rsidRPr="00812675" w:rsidRDefault="00B840A9" w:rsidP="00E7545B">
            <w:pPr>
              <w:spacing w:after="0" w:line="276" w:lineRule="auto"/>
              <w:jc w:val="center"/>
              <w:rPr>
                <w:rFonts w:cs="Times New Roman"/>
                <w:lang w:val="id-ID"/>
              </w:rPr>
            </w:pPr>
            <w:r>
              <w:rPr>
                <w:rFonts w:cs="Times New Roman"/>
                <w:lang w:val="id-ID"/>
              </w:rPr>
              <w:t>0</w:t>
            </w:r>
          </w:p>
        </w:tc>
        <w:tc>
          <w:tcPr>
            <w:tcW w:w="1642" w:type="dxa"/>
          </w:tcPr>
          <w:p w:rsidR="00B840A9" w:rsidRPr="00B94FD2" w:rsidRDefault="00B840A9" w:rsidP="00E7545B">
            <w:pPr>
              <w:spacing w:after="0" w:line="276" w:lineRule="auto"/>
              <w:jc w:val="center"/>
              <w:rPr>
                <w:rFonts w:cs="Times New Roman"/>
                <w:lang w:val="id-ID"/>
              </w:rPr>
            </w:pPr>
            <w:r>
              <w:rPr>
                <w:rFonts w:cs="Times New Roman"/>
                <w:lang w:val="id-ID"/>
              </w:rPr>
              <w:t>0%</w:t>
            </w:r>
          </w:p>
        </w:tc>
      </w:tr>
      <w:tr w:rsidR="00B840A9" w:rsidRPr="00627599" w:rsidTr="001F5FA4">
        <w:tc>
          <w:tcPr>
            <w:tcW w:w="2122" w:type="dxa"/>
          </w:tcPr>
          <w:p w:rsidR="00B840A9" w:rsidRPr="00397F2C" w:rsidRDefault="00B840A9" w:rsidP="00E7545B">
            <w:pPr>
              <w:spacing w:after="0" w:line="276" w:lineRule="auto"/>
              <w:jc w:val="center"/>
              <w:rPr>
                <w:rFonts w:cs="Times New Roman"/>
              </w:rPr>
            </w:pPr>
            <w:r>
              <w:rPr>
                <w:rFonts w:cs="Times New Roman"/>
              </w:rPr>
              <w:t>Tidak Pernah</w:t>
            </w:r>
          </w:p>
        </w:tc>
        <w:tc>
          <w:tcPr>
            <w:tcW w:w="1162" w:type="dxa"/>
          </w:tcPr>
          <w:p w:rsidR="00B840A9" w:rsidRPr="00B63824" w:rsidRDefault="00B840A9" w:rsidP="00E7545B">
            <w:pPr>
              <w:spacing w:after="0" w:line="276" w:lineRule="auto"/>
              <w:jc w:val="center"/>
              <w:rPr>
                <w:rFonts w:cs="Times New Roman"/>
                <w:lang w:val="id-ID"/>
              </w:rPr>
            </w:pPr>
            <w:r>
              <w:rPr>
                <w:rFonts w:cs="Times New Roman"/>
                <w:lang w:val="id-ID"/>
              </w:rPr>
              <w:t>1</w:t>
            </w:r>
          </w:p>
        </w:tc>
        <w:tc>
          <w:tcPr>
            <w:tcW w:w="1642" w:type="dxa"/>
          </w:tcPr>
          <w:p w:rsidR="00B840A9" w:rsidRPr="00B63824" w:rsidRDefault="00B840A9" w:rsidP="00E7545B">
            <w:pPr>
              <w:spacing w:after="0" w:line="276" w:lineRule="auto"/>
              <w:jc w:val="center"/>
              <w:rPr>
                <w:rFonts w:cs="Times New Roman"/>
                <w:lang w:val="id-ID"/>
              </w:rPr>
            </w:pPr>
            <w:r>
              <w:rPr>
                <w:rFonts w:cs="Times New Roman"/>
                <w:lang w:val="id-ID"/>
              </w:rPr>
              <w:t>0</w:t>
            </w:r>
          </w:p>
        </w:tc>
        <w:tc>
          <w:tcPr>
            <w:tcW w:w="1642" w:type="dxa"/>
          </w:tcPr>
          <w:p w:rsidR="00B840A9" w:rsidRPr="00812675" w:rsidRDefault="00B840A9" w:rsidP="00E7545B">
            <w:pPr>
              <w:spacing w:after="0" w:line="276" w:lineRule="auto"/>
              <w:jc w:val="center"/>
              <w:rPr>
                <w:rFonts w:cs="Times New Roman"/>
                <w:lang w:val="id-ID"/>
              </w:rPr>
            </w:pPr>
            <w:r>
              <w:rPr>
                <w:rFonts w:cs="Times New Roman"/>
                <w:lang w:val="id-ID"/>
              </w:rPr>
              <w:t>0</w:t>
            </w:r>
          </w:p>
        </w:tc>
        <w:tc>
          <w:tcPr>
            <w:tcW w:w="1642" w:type="dxa"/>
          </w:tcPr>
          <w:p w:rsidR="00B840A9" w:rsidRPr="00B04232" w:rsidRDefault="00B840A9" w:rsidP="00E7545B">
            <w:pPr>
              <w:spacing w:after="0" w:line="276" w:lineRule="auto"/>
              <w:jc w:val="center"/>
              <w:rPr>
                <w:rFonts w:cs="Times New Roman"/>
                <w:lang w:val="id-ID"/>
              </w:rPr>
            </w:pPr>
            <w:r>
              <w:rPr>
                <w:rFonts w:cs="Times New Roman"/>
                <w:lang w:val="id-ID"/>
              </w:rPr>
              <w:t>0%</w:t>
            </w:r>
          </w:p>
        </w:tc>
      </w:tr>
      <w:tr w:rsidR="00B840A9" w:rsidRPr="00627599" w:rsidTr="001F5FA4">
        <w:tc>
          <w:tcPr>
            <w:tcW w:w="2122" w:type="dxa"/>
          </w:tcPr>
          <w:p w:rsidR="00B840A9" w:rsidRPr="00627599" w:rsidRDefault="00B840A9" w:rsidP="00E7545B">
            <w:pPr>
              <w:spacing w:after="0" w:line="276" w:lineRule="auto"/>
              <w:jc w:val="center"/>
              <w:rPr>
                <w:rFonts w:cs="Times New Roman"/>
                <w:lang w:val="id-ID"/>
              </w:rPr>
            </w:pPr>
            <w:r w:rsidRPr="00627599">
              <w:rPr>
                <w:rFonts w:cs="Times New Roman"/>
                <w:lang w:val="id-ID"/>
              </w:rPr>
              <w:t>Jumlah</w:t>
            </w:r>
          </w:p>
        </w:tc>
        <w:tc>
          <w:tcPr>
            <w:tcW w:w="1162" w:type="dxa"/>
          </w:tcPr>
          <w:p w:rsidR="00B840A9" w:rsidRPr="00627599" w:rsidRDefault="00B840A9" w:rsidP="00E7545B">
            <w:pPr>
              <w:spacing w:after="0" w:line="276" w:lineRule="auto"/>
              <w:rPr>
                <w:rFonts w:cs="Times New Roman"/>
              </w:rPr>
            </w:pPr>
          </w:p>
        </w:tc>
        <w:tc>
          <w:tcPr>
            <w:tcW w:w="1642" w:type="dxa"/>
          </w:tcPr>
          <w:p w:rsidR="00B840A9" w:rsidRPr="00B63824" w:rsidRDefault="00B840A9" w:rsidP="00E7545B">
            <w:pPr>
              <w:spacing w:after="0" w:line="276" w:lineRule="auto"/>
              <w:jc w:val="center"/>
              <w:rPr>
                <w:rFonts w:cs="Times New Roman"/>
                <w:lang w:val="id-ID"/>
              </w:rPr>
            </w:pPr>
            <w:r>
              <w:rPr>
                <w:rFonts w:cs="Times New Roman"/>
                <w:lang w:val="id-ID"/>
              </w:rPr>
              <w:t>65</w:t>
            </w:r>
          </w:p>
        </w:tc>
        <w:tc>
          <w:tcPr>
            <w:tcW w:w="1642" w:type="dxa"/>
          </w:tcPr>
          <w:p w:rsidR="00B840A9" w:rsidRPr="004A110C" w:rsidRDefault="00800301" w:rsidP="00E7545B">
            <w:pPr>
              <w:spacing w:after="0" w:line="276" w:lineRule="auto"/>
              <w:jc w:val="center"/>
              <w:rPr>
                <w:rFonts w:cs="Times New Roman"/>
              </w:rPr>
            </w:pPr>
            <w:r>
              <w:rPr>
                <w:rFonts w:cs="Times New Roman"/>
                <w:lang w:val="id-ID"/>
              </w:rPr>
              <w:t>262</w:t>
            </w:r>
          </w:p>
        </w:tc>
        <w:tc>
          <w:tcPr>
            <w:tcW w:w="1642" w:type="dxa"/>
          </w:tcPr>
          <w:p w:rsidR="00B840A9" w:rsidRPr="00B04232" w:rsidRDefault="00B840A9" w:rsidP="00E7545B">
            <w:pPr>
              <w:spacing w:after="0" w:line="276" w:lineRule="auto"/>
              <w:jc w:val="center"/>
              <w:rPr>
                <w:rFonts w:cs="Times New Roman"/>
                <w:lang w:val="id-ID"/>
              </w:rPr>
            </w:pPr>
            <w:r>
              <w:rPr>
                <w:rFonts w:cs="Times New Roman"/>
                <w:lang w:val="id-ID"/>
              </w:rPr>
              <w:t>100%</w:t>
            </w:r>
          </w:p>
        </w:tc>
      </w:tr>
    </w:tbl>
    <w:p w:rsidR="00B840A9" w:rsidRPr="00627599" w:rsidRDefault="00B840A9" w:rsidP="009700B2">
      <w:pPr>
        <w:spacing w:after="120" w:line="276" w:lineRule="auto"/>
        <w:rPr>
          <w:rFonts w:cs="Times New Roman"/>
        </w:rPr>
      </w:pPr>
      <w:r w:rsidRPr="00627599">
        <w:rPr>
          <w:rFonts w:cs="Times New Roman"/>
        </w:rPr>
        <w:t>Sumber : Data Primer yang diolah (Tahun 2022)</w:t>
      </w:r>
    </w:p>
    <w:p w:rsidR="00B840A9" w:rsidRDefault="00B840A9" w:rsidP="009700B2">
      <w:pPr>
        <w:spacing w:after="120" w:line="276" w:lineRule="auto"/>
        <w:rPr>
          <w:rFonts w:cs="Times New Roman"/>
          <w:sz w:val="24"/>
          <w:szCs w:val="24"/>
        </w:rPr>
      </w:pPr>
      <w:r>
        <w:rPr>
          <w:rFonts w:cs="Times New Roman"/>
          <w:sz w:val="24"/>
          <w:szCs w:val="24"/>
        </w:rPr>
        <w:t>Total dalam pengumpulan data angket :</w:t>
      </w:r>
    </w:p>
    <w:p w:rsidR="00B840A9" w:rsidRPr="00C80A56" w:rsidRDefault="00B840A9"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B840A9" w:rsidRPr="006053FF" w:rsidRDefault="00B840A9" w:rsidP="009700B2">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262</m:t>
              </m:r>
            </m:num>
            <m:den>
              <m:r>
                <m:rPr>
                  <m:sty m:val="p"/>
                </m:rPr>
                <w:rPr>
                  <w:rFonts w:ascii="Cambria Math" w:hAnsi="Cambria Math"/>
                  <w:sz w:val="24"/>
                  <w:szCs w:val="24"/>
                </w:rPr>
                <m:t xml:space="preserve"> 325</m:t>
              </m:r>
            </m:den>
          </m:f>
          <m:r>
            <w:rPr>
              <w:rFonts w:ascii="Cambria Math" w:hAnsi="Cambria Math"/>
              <w:sz w:val="24"/>
              <w:szCs w:val="24"/>
            </w:rPr>
            <m:t xml:space="preserve"> x 100=80,6%</m:t>
          </m:r>
        </m:oMath>
      </m:oMathPara>
    </w:p>
    <w:p w:rsidR="006053FF" w:rsidRDefault="006053FF" w:rsidP="009700B2">
      <w:pPr>
        <w:pStyle w:val="ListParagraph"/>
        <w:spacing w:after="120" w:line="276" w:lineRule="auto"/>
        <w:ind w:left="-567" w:firstLine="2314"/>
        <w:jc w:val="center"/>
        <w:rPr>
          <w:sz w:val="24"/>
          <w:szCs w:val="24"/>
        </w:rPr>
      </w:pPr>
    </w:p>
    <w:p w:rsidR="006053FF" w:rsidRDefault="006053FF" w:rsidP="009700B2">
      <w:pPr>
        <w:pStyle w:val="ListParagraph"/>
        <w:spacing w:after="120" w:line="276" w:lineRule="auto"/>
        <w:ind w:left="-567" w:firstLine="2314"/>
        <w:jc w:val="center"/>
        <w:rPr>
          <w:sz w:val="24"/>
          <w:szCs w:val="24"/>
        </w:rPr>
      </w:pPr>
    </w:p>
    <w:p w:rsidR="006053FF" w:rsidRPr="00901F3E" w:rsidRDefault="006053FF" w:rsidP="009700B2">
      <w:pPr>
        <w:pStyle w:val="ListParagraph"/>
        <w:spacing w:after="120" w:line="276" w:lineRule="auto"/>
        <w:ind w:left="-567" w:firstLine="2314"/>
        <w:jc w:val="center"/>
        <w:rPr>
          <w:sz w:val="24"/>
          <w:szCs w:val="24"/>
        </w:rPr>
      </w:pPr>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B840A9" w:rsidRPr="00564DF5" w:rsidTr="00254D8A">
        <w:trPr>
          <w:trHeight w:val="307"/>
        </w:trPr>
        <w:tc>
          <w:tcPr>
            <w:tcW w:w="1455" w:type="dxa"/>
            <w:tcBorders>
              <w:top w:val="nil"/>
            </w:tcBorders>
          </w:tcPr>
          <w:p w:rsidR="00B840A9" w:rsidRPr="00564DF5" w:rsidRDefault="00B840A9" w:rsidP="009700B2">
            <w:pPr>
              <w:pStyle w:val="TableParagraph"/>
              <w:spacing w:before="17" w:line="276" w:lineRule="auto"/>
              <w:ind w:right="203"/>
              <w:rPr>
                <w:sz w:val="24"/>
                <w:szCs w:val="24"/>
              </w:rPr>
            </w:pPr>
            <w:r>
              <w:rPr>
                <w:sz w:val="24"/>
                <w:szCs w:val="24"/>
              </w:rPr>
              <w:lastRenderedPageBreak/>
              <w:t>TP</w:t>
            </w:r>
          </w:p>
        </w:tc>
        <w:tc>
          <w:tcPr>
            <w:tcW w:w="1455" w:type="dxa"/>
            <w:tcBorders>
              <w:top w:val="nil"/>
            </w:tcBorders>
          </w:tcPr>
          <w:p w:rsidR="00B840A9" w:rsidRPr="00564DF5" w:rsidRDefault="00B840A9" w:rsidP="009700B2">
            <w:pPr>
              <w:pStyle w:val="TableParagraph"/>
              <w:spacing w:before="115" w:line="276" w:lineRule="auto"/>
              <w:ind w:left="367"/>
              <w:jc w:val="left"/>
              <w:rPr>
                <w:sz w:val="24"/>
                <w:szCs w:val="24"/>
              </w:rPr>
            </w:pPr>
            <w:r>
              <w:rPr>
                <w:sz w:val="24"/>
                <w:szCs w:val="24"/>
              </w:rPr>
              <w:t xml:space="preserve">      P</w:t>
            </w:r>
          </w:p>
        </w:tc>
        <w:tc>
          <w:tcPr>
            <w:tcW w:w="1370" w:type="dxa"/>
            <w:tcBorders>
              <w:top w:val="nil"/>
            </w:tcBorders>
          </w:tcPr>
          <w:p w:rsidR="00B840A9" w:rsidRPr="00564DF5" w:rsidRDefault="00B840A9" w:rsidP="009700B2">
            <w:pPr>
              <w:pStyle w:val="TableParagraph"/>
              <w:spacing w:before="115" w:line="276" w:lineRule="auto"/>
              <w:ind w:right="575"/>
              <w:rPr>
                <w:sz w:val="24"/>
                <w:szCs w:val="24"/>
              </w:rPr>
            </w:pPr>
            <w:r>
              <w:rPr>
                <w:sz w:val="24"/>
                <w:szCs w:val="24"/>
              </w:rPr>
              <w:t xml:space="preserve">       J</w:t>
            </w:r>
          </w:p>
        </w:tc>
        <w:tc>
          <w:tcPr>
            <w:tcW w:w="1370" w:type="dxa"/>
            <w:tcBorders>
              <w:top w:val="nil"/>
            </w:tcBorders>
          </w:tcPr>
          <w:p w:rsidR="00B840A9" w:rsidRPr="00564DF5" w:rsidRDefault="00B840A9" w:rsidP="009700B2">
            <w:pPr>
              <w:pStyle w:val="TableParagraph"/>
              <w:spacing w:before="115" w:line="276" w:lineRule="auto"/>
              <w:ind w:right="594"/>
              <w:rPr>
                <w:sz w:val="24"/>
                <w:szCs w:val="24"/>
              </w:rPr>
            </w:pPr>
            <w:r>
              <w:rPr>
                <w:sz w:val="24"/>
                <w:szCs w:val="24"/>
              </w:rPr>
              <w:t xml:space="preserve">         Sr</w:t>
            </w:r>
          </w:p>
        </w:tc>
        <w:tc>
          <w:tcPr>
            <w:tcW w:w="1370" w:type="dxa"/>
            <w:tcBorders>
              <w:top w:val="nil"/>
            </w:tcBorders>
          </w:tcPr>
          <w:p w:rsidR="00B840A9" w:rsidRPr="00564DF5" w:rsidRDefault="00B840A9" w:rsidP="009700B2">
            <w:pPr>
              <w:pStyle w:val="TableParagraph"/>
              <w:spacing w:before="115" w:line="276" w:lineRule="auto"/>
              <w:ind w:left="205"/>
              <w:jc w:val="left"/>
              <w:rPr>
                <w:sz w:val="24"/>
                <w:szCs w:val="24"/>
              </w:rPr>
            </w:pPr>
            <w:r>
              <w:rPr>
                <w:sz w:val="24"/>
                <w:szCs w:val="24"/>
              </w:rPr>
              <w:t xml:space="preserve">      Se</w:t>
            </w:r>
          </w:p>
        </w:tc>
      </w:tr>
      <w:tr w:rsidR="00B840A9" w:rsidRPr="00564DF5" w:rsidTr="00254D8A">
        <w:trPr>
          <w:trHeight w:val="766"/>
        </w:trPr>
        <w:tc>
          <w:tcPr>
            <w:tcW w:w="1455" w:type="dxa"/>
            <w:tcBorders>
              <w:bottom w:val="nil"/>
            </w:tcBorders>
          </w:tcPr>
          <w:p w:rsidR="00B840A9" w:rsidRPr="00564DF5" w:rsidRDefault="00B840A9" w:rsidP="009700B2">
            <w:pPr>
              <w:pStyle w:val="TableParagraph"/>
              <w:spacing w:line="276" w:lineRule="auto"/>
              <w:jc w:val="both"/>
              <w:rPr>
                <w:sz w:val="24"/>
                <w:szCs w:val="24"/>
              </w:rPr>
            </w:pPr>
          </w:p>
        </w:tc>
        <w:tc>
          <w:tcPr>
            <w:tcW w:w="1455" w:type="dxa"/>
            <w:tcBorders>
              <w:bottom w:val="nil"/>
            </w:tcBorders>
          </w:tcPr>
          <w:p w:rsidR="00B840A9" w:rsidRPr="00564DF5" w:rsidRDefault="00B840A9" w:rsidP="009700B2">
            <w:pPr>
              <w:pStyle w:val="TableParagraph"/>
              <w:spacing w:line="276" w:lineRule="auto"/>
              <w:jc w:val="both"/>
              <w:rPr>
                <w:sz w:val="24"/>
                <w:szCs w:val="24"/>
              </w:rPr>
            </w:pPr>
          </w:p>
        </w:tc>
        <w:tc>
          <w:tcPr>
            <w:tcW w:w="1370" w:type="dxa"/>
            <w:tcBorders>
              <w:bottom w:val="nil"/>
            </w:tcBorders>
          </w:tcPr>
          <w:p w:rsidR="00B840A9" w:rsidRPr="00564DF5" w:rsidRDefault="00B840A9" w:rsidP="009700B2">
            <w:pPr>
              <w:pStyle w:val="TableParagraph"/>
              <w:spacing w:line="276" w:lineRule="auto"/>
              <w:jc w:val="both"/>
              <w:rPr>
                <w:sz w:val="24"/>
                <w:szCs w:val="24"/>
              </w:rPr>
            </w:pPr>
          </w:p>
        </w:tc>
        <w:tc>
          <w:tcPr>
            <w:tcW w:w="1370" w:type="dxa"/>
            <w:tcBorders>
              <w:bottom w:val="nil"/>
            </w:tcBorders>
          </w:tcPr>
          <w:p w:rsidR="00B840A9" w:rsidRPr="00564DF5" w:rsidRDefault="00B840A9" w:rsidP="009700B2">
            <w:pPr>
              <w:pStyle w:val="TableParagraph"/>
              <w:spacing w:line="276" w:lineRule="auto"/>
              <w:jc w:val="both"/>
              <w:rPr>
                <w:sz w:val="24"/>
                <w:szCs w:val="24"/>
              </w:rPr>
            </w:pPr>
          </w:p>
          <w:p w:rsidR="00B840A9" w:rsidRPr="00564DF5" w:rsidRDefault="00B840A9" w:rsidP="009700B2">
            <w:pPr>
              <w:spacing w:line="276" w:lineRule="auto"/>
              <w:ind w:left="532" w:hanging="567"/>
              <w:jc w:val="right"/>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p>
        </w:tc>
        <w:tc>
          <w:tcPr>
            <w:tcW w:w="1370" w:type="dxa"/>
            <w:tcBorders>
              <w:bottom w:val="nil"/>
            </w:tcBorders>
          </w:tcPr>
          <w:p w:rsidR="00B840A9" w:rsidRPr="00564DF5" w:rsidRDefault="00800301"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81120" behindDoc="0" locked="0" layoutInCell="1" allowOverlap="1" wp14:anchorId="27A609DC" wp14:editId="27D50707">
                      <wp:simplePos x="0" y="0"/>
                      <wp:positionH relativeFrom="column">
                        <wp:posOffset>62230</wp:posOffset>
                      </wp:positionH>
                      <wp:positionV relativeFrom="paragraph">
                        <wp:posOffset>-20320</wp:posOffset>
                      </wp:positionV>
                      <wp:extent cx="0" cy="225425"/>
                      <wp:effectExtent l="57150" t="19050" r="76200" b="79375"/>
                      <wp:wrapNone/>
                      <wp:docPr id="20" name="Straight Connector 20"/>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00FBB53C" id="Straight Connector 20" o:spid="_x0000_s1026" style="position:absolute;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pt,-1.6pt" to="4.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" strokecolor="windowText" strokeweight="2pt">
                      <v:shadow on="t" color="black" opacity="24903f" origin=",.5" offset="0,.55556mm"/>
                    </v:line>
                  </w:pict>
                </mc:Fallback>
              </mc:AlternateContent>
            </w:r>
          </w:p>
          <w:p w:rsidR="00B840A9" w:rsidRPr="00564DF5" w:rsidRDefault="00B840A9" w:rsidP="009700B2">
            <w:pPr>
              <w:spacing w:line="276" w:lineRule="auto"/>
              <w:rPr>
                <w:rFonts w:cs="Times New Roman"/>
                <w:sz w:val="24"/>
                <w:szCs w:val="24"/>
                <w:lang w:val="id"/>
              </w:rPr>
            </w:pPr>
            <w:r>
              <w:rPr>
                <w:rFonts w:cs="Times New Roman"/>
                <w:sz w:val="24"/>
                <w:szCs w:val="24"/>
                <w:lang w:val="id"/>
              </w:rPr>
              <w:t xml:space="preserve"> </w:t>
            </w:r>
            <w:r w:rsidR="00800301">
              <w:rPr>
                <w:rFonts w:cs="Times New Roman"/>
                <w:sz w:val="24"/>
                <w:szCs w:val="24"/>
                <w:lang w:val="id"/>
              </w:rPr>
              <w:t>80,6</w:t>
            </w:r>
            <w:r>
              <w:rPr>
                <w:rFonts w:cs="Times New Roman"/>
                <w:sz w:val="24"/>
                <w:szCs w:val="24"/>
                <w:lang w:val="id"/>
              </w:rPr>
              <w:t>%</w:t>
            </w:r>
          </w:p>
        </w:tc>
      </w:tr>
    </w:tbl>
    <w:p w:rsidR="00B840A9" w:rsidRPr="00901F3E" w:rsidRDefault="00B840A9"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20%                40%                60%</w:t>
      </w:r>
      <w:r w:rsidR="00E7545B">
        <w:rPr>
          <w:rFonts w:cs="Times New Roman"/>
          <w:sz w:val="24"/>
          <w:szCs w:val="24"/>
        </w:rPr>
        <w:t xml:space="preserve">        </w:t>
      </w:r>
      <w:r>
        <w:rPr>
          <w:rFonts w:cs="Times New Roman"/>
          <w:sz w:val="24"/>
          <w:szCs w:val="24"/>
        </w:rPr>
        <w:t xml:space="preserve">        80%             </w:t>
      </w:r>
      <w:r w:rsidRPr="00564DF5">
        <w:rPr>
          <w:rFonts w:cs="Times New Roman"/>
          <w:sz w:val="24"/>
          <w:szCs w:val="24"/>
        </w:rPr>
        <w:t>100%</w:t>
      </w:r>
    </w:p>
    <w:p w:rsidR="00B840A9" w:rsidRDefault="00B840A9" w:rsidP="009700B2">
      <w:pPr>
        <w:spacing w:line="276" w:lineRule="auto"/>
        <w:ind w:firstLine="720"/>
        <w:jc w:val="both"/>
        <w:rPr>
          <w:rFonts w:cs="Times New Roman"/>
          <w:sz w:val="24"/>
          <w:szCs w:val="24"/>
        </w:rPr>
      </w:pPr>
      <w:r w:rsidRPr="00072704">
        <w:rPr>
          <w:rFonts w:cs="Times New Roman"/>
          <w:sz w:val="24"/>
          <w:szCs w:val="24"/>
        </w:rPr>
        <w:t>Berdasarkan tabel 4.</w:t>
      </w:r>
      <w:r w:rsidR="00DF1C69">
        <w:rPr>
          <w:rFonts w:cs="Times New Roman"/>
          <w:sz w:val="24"/>
          <w:szCs w:val="24"/>
        </w:rPr>
        <w:t>48</w:t>
      </w:r>
      <w:r>
        <w:rPr>
          <w:rFonts w:cs="Times New Roman"/>
          <w:sz w:val="24"/>
          <w:szCs w:val="24"/>
        </w:rPr>
        <w:t xml:space="preserve"> </w:t>
      </w:r>
      <w:r w:rsidRPr="00072704">
        <w:rPr>
          <w:rFonts w:cs="Times New Roman"/>
          <w:sz w:val="24"/>
          <w:szCs w:val="24"/>
        </w:rPr>
        <w:t>diatas dapat dijelask</w:t>
      </w:r>
      <w:r>
        <w:rPr>
          <w:rFonts w:cs="Times New Roman"/>
          <w:sz w:val="24"/>
          <w:szCs w:val="24"/>
        </w:rPr>
        <w:t xml:space="preserve">an bahwa jumlah responden dalam </w:t>
      </w:r>
      <w:r w:rsidRPr="00072704">
        <w:rPr>
          <w:rFonts w:cs="Times New Roman"/>
          <w:sz w:val="24"/>
          <w:szCs w:val="24"/>
        </w:rPr>
        <w:t xml:space="preserve">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selalu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800301" w:rsidRPr="00B840A9">
        <w:rPr>
          <w:rFonts w:cs="Times New Roman"/>
          <w:sz w:val="24"/>
          <w:szCs w:val="24"/>
        </w:rPr>
        <w:t>Pegawai memeriksa kembali pekerjaan yang telah selesai dikerjakan</w:t>
      </w:r>
      <w:r w:rsidRPr="004A110C">
        <w:rPr>
          <w:rFonts w:cs="Times New Roman"/>
          <w:sz w:val="24"/>
          <w:szCs w:val="24"/>
        </w:rPr>
        <w:t>”</w:t>
      </w:r>
      <w:r w:rsidRPr="00072704">
        <w:rPr>
          <w:rFonts w:cs="Times New Roman"/>
          <w:sz w:val="24"/>
          <w:szCs w:val="24"/>
        </w:rPr>
        <w:t xml:space="preserve"> yaitu sebanyak </w:t>
      </w:r>
      <w:r w:rsidR="00800301">
        <w:rPr>
          <w:rFonts w:cs="Times New Roman"/>
          <w:sz w:val="24"/>
          <w:szCs w:val="24"/>
        </w:rPr>
        <w:t>5</w:t>
      </w:r>
      <w:r>
        <w:rPr>
          <w:rFonts w:cs="Times New Roman"/>
          <w:sz w:val="24"/>
          <w:szCs w:val="24"/>
        </w:rPr>
        <w:t xml:space="preserve"> </w:t>
      </w:r>
      <w:r w:rsidRPr="00072704">
        <w:rPr>
          <w:rFonts w:cs="Times New Roman"/>
          <w:sz w:val="24"/>
          <w:szCs w:val="24"/>
        </w:rPr>
        <w:t>responden (</w:t>
      </w:r>
      <w:r w:rsidR="00800301">
        <w:rPr>
          <w:rFonts w:cs="Times New Roman"/>
          <w:sz w:val="24"/>
          <w:szCs w:val="24"/>
        </w:rPr>
        <w:t>7,7</w:t>
      </w:r>
      <w:r>
        <w:rPr>
          <w:rFonts w:cs="Times New Roman"/>
          <w:sz w:val="24"/>
          <w:szCs w:val="24"/>
        </w:rPr>
        <w:t>%), sering</w:t>
      </w:r>
      <w:r w:rsidRPr="003635BB">
        <w:rPr>
          <w:rFonts w:cs="Times New Roman"/>
          <w:sz w:val="24"/>
          <w:szCs w:val="24"/>
        </w:rPr>
        <w:t xml:space="preserve"> sebanyak </w:t>
      </w:r>
      <w:r w:rsidR="00800301">
        <w:rPr>
          <w:rFonts w:cs="Times New Roman"/>
          <w:sz w:val="24"/>
          <w:szCs w:val="24"/>
        </w:rPr>
        <w:t>57 responden (87,7%) jarang sebanyak 3</w:t>
      </w:r>
      <w:r>
        <w:rPr>
          <w:rFonts w:cs="Times New Roman"/>
          <w:sz w:val="24"/>
          <w:szCs w:val="24"/>
        </w:rPr>
        <w:t xml:space="preserve"> </w:t>
      </w:r>
      <w:r w:rsidR="00800301">
        <w:rPr>
          <w:rFonts w:cs="Times New Roman"/>
          <w:sz w:val="24"/>
          <w:szCs w:val="24"/>
        </w:rPr>
        <w:t>responden (4,6</w:t>
      </w:r>
      <w:r>
        <w:rPr>
          <w:rFonts w:cs="Times New Roman"/>
          <w:sz w:val="24"/>
          <w:szCs w:val="24"/>
        </w:rPr>
        <w:t xml:space="preserve">%). </w:t>
      </w:r>
      <w:r w:rsidRPr="00072704">
        <w:rPr>
          <w:rFonts w:cs="Times New Roman"/>
          <w:sz w:val="24"/>
          <w:szCs w:val="24"/>
        </w:rPr>
        <w:t xml:space="preserve">Total skor yang diperoleh sebesar </w:t>
      </w:r>
      <w:r w:rsidR="00800301">
        <w:rPr>
          <w:rFonts w:cs="Times New Roman"/>
          <w:sz w:val="24"/>
          <w:szCs w:val="24"/>
        </w:rPr>
        <w:t>80,6</w:t>
      </w:r>
      <w:r w:rsidRPr="00072704">
        <w:rPr>
          <w:rFonts w:cs="Times New Roman"/>
          <w:sz w:val="24"/>
          <w:szCs w:val="24"/>
        </w:rPr>
        <w:t xml:space="preserve">% </w:t>
      </w:r>
      <w:r w:rsidRPr="00A96AB6">
        <w:rPr>
          <w:rFonts w:cs="Times New Roman"/>
          <w:sz w:val="24"/>
          <w:szCs w:val="24"/>
        </w:rPr>
        <w:t xml:space="preserve">yang berada pada tingkat kategori </w:t>
      </w:r>
      <w:r>
        <w:rPr>
          <w:rFonts w:cs="Times New Roman"/>
          <w:sz w:val="24"/>
          <w:szCs w:val="24"/>
        </w:rPr>
        <w:t>selalu.</w:t>
      </w:r>
    </w:p>
    <w:p w:rsidR="001F5FA4" w:rsidRPr="00B840A9" w:rsidRDefault="00800301" w:rsidP="003001F3">
      <w:pPr>
        <w:spacing w:after="0" w:line="276" w:lineRule="auto"/>
        <w:ind w:left="279" w:hanging="279"/>
        <w:rPr>
          <w:rFonts w:cs="Times New Roman"/>
          <w:sz w:val="24"/>
          <w:szCs w:val="24"/>
        </w:rPr>
      </w:pPr>
      <w:r>
        <w:rPr>
          <w:rFonts w:cs="Times New Roman"/>
          <w:sz w:val="24"/>
          <w:szCs w:val="24"/>
        </w:rPr>
        <w:t>c</w:t>
      </w:r>
      <w:r w:rsidRPr="00BB48A3">
        <w:rPr>
          <w:rFonts w:cs="Times New Roman"/>
          <w:sz w:val="24"/>
          <w:szCs w:val="24"/>
        </w:rPr>
        <w:t xml:space="preserve">. </w:t>
      </w:r>
      <w:r w:rsidRPr="00800301">
        <w:rPr>
          <w:rFonts w:cs="Times New Roman"/>
          <w:sz w:val="24"/>
          <w:szCs w:val="24"/>
        </w:rPr>
        <w:t>Pegawai dalam bekerja harus menyelesaikan pekerjaan sesuai dengan SOP</w:t>
      </w:r>
    </w:p>
    <w:p w:rsidR="00800301" w:rsidRPr="00072704" w:rsidRDefault="00DF1C69" w:rsidP="003001F3">
      <w:pPr>
        <w:pStyle w:val="Heading5"/>
        <w:jc w:val="center"/>
      </w:pPr>
      <w:r>
        <w:t xml:space="preserve">Tabel 4.49 </w:t>
      </w:r>
      <w:r w:rsidR="00800301" w:rsidRPr="00072704">
        <w:t>Tanggapan Responden Mengenai</w:t>
      </w:r>
    </w:p>
    <w:p w:rsidR="00800301" w:rsidRPr="00B44CA5" w:rsidRDefault="00800301" w:rsidP="003001F3">
      <w:pPr>
        <w:spacing w:after="0" w:line="276" w:lineRule="auto"/>
        <w:ind w:left="279" w:hanging="279"/>
        <w:jc w:val="center"/>
        <w:rPr>
          <w:rFonts w:cs="Times New Roman"/>
          <w:sz w:val="24"/>
          <w:szCs w:val="24"/>
        </w:rPr>
      </w:pPr>
      <w:r w:rsidRPr="00A80608">
        <w:rPr>
          <w:rFonts w:cs="Times New Roman"/>
          <w:sz w:val="24"/>
          <w:szCs w:val="24"/>
        </w:rPr>
        <w:t>“</w:t>
      </w:r>
      <w:r w:rsidR="00B44CA5" w:rsidRPr="00B44CA5">
        <w:rPr>
          <w:rFonts w:cs="Times New Roman"/>
          <w:sz w:val="24"/>
          <w:szCs w:val="24"/>
        </w:rPr>
        <w:t>Pegawai dalam bekerja harus menyelesaikan pekerjaan sesuai dengan SOP</w:t>
      </w:r>
      <w:r w:rsidRPr="00B44CA5">
        <w:rPr>
          <w:rFonts w:cs="Times New Roman"/>
          <w:sz w:val="24"/>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2"/>
        <w:gridCol w:w="1642"/>
        <w:gridCol w:w="1642"/>
        <w:gridCol w:w="1642"/>
      </w:tblGrid>
      <w:tr w:rsidR="00800301" w:rsidRPr="00627599" w:rsidTr="00634FE4">
        <w:tc>
          <w:tcPr>
            <w:tcW w:w="2122" w:type="dxa"/>
          </w:tcPr>
          <w:p w:rsidR="00800301" w:rsidRPr="00627599" w:rsidRDefault="00800301" w:rsidP="003001F3">
            <w:pPr>
              <w:spacing w:after="0" w:line="276" w:lineRule="auto"/>
              <w:jc w:val="center"/>
              <w:rPr>
                <w:rFonts w:cs="Times New Roman"/>
                <w:lang w:val="id-ID"/>
              </w:rPr>
            </w:pPr>
            <w:r w:rsidRPr="00627599">
              <w:rPr>
                <w:rFonts w:cs="Times New Roman"/>
                <w:lang w:val="id-ID"/>
              </w:rPr>
              <w:t>Keterangan</w:t>
            </w:r>
          </w:p>
        </w:tc>
        <w:tc>
          <w:tcPr>
            <w:tcW w:w="1162" w:type="dxa"/>
          </w:tcPr>
          <w:p w:rsidR="00800301" w:rsidRPr="00627599" w:rsidRDefault="00800301" w:rsidP="003001F3">
            <w:pPr>
              <w:spacing w:after="0" w:line="276" w:lineRule="auto"/>
              <w:jc w:val="center"/>
              <w:rPr>
                <w:rFonts w:cs="Times New Roman"/>
                <w:lang w:val="id-ID"/>
              </w:rPr>
            </w:pPr>
            <w:r w:rsidRPr="00627599">
              <w:rPr>
                <w:rFonts w:cs="Times New Roman"/>
                <w:lang w:val="id-ID"/>
              </w:rPr>
              <w:t>Skor</w:t>
            </w:r>
          </w:p>
        </w:tc>
        <w:tc>
          <w:tcPr>
            <w:tcW w:w="1642" w:type="dxa"/>
          </w:tcPr>
          <w:p w:rsidR="00800301" w:rsidRPr="00627599" w:rsidRDefault="00800301" w:rsidP="003001F3">
            <w:pPr>
              <w:spacing w:after="0" w:line="276" w:lineRule="auto"/>
              <w:jc w:val="center"/>
              <w:rPr>
                <w:rFonts w:cs="Times New Roman"/>
                <w:lang w:val="id-ID"/>
              </w:rPr>
            </w:pPr>
            <w:r w:rsidRPr="00627599">
              <w:rPr>
                <w:rFonts w:cs="Times New Roman"/>
                <w:lang w:val="id-ID"/>
              </w:rPr>
              <w:t>Jumlah Responden</w:t>
            </w:r>
          </w:p>
        </w:tc>
        <w:tc>
          <w:tcPr>
            <w:tcW w:w="1642" w:type="dxa"/>
          </w:tcPr>
          <w:p w:rsidR="00800301" w:rsidRPr="00627599" w:rsidRDefault="00800301" w:rsidP="003001F3">
            <w:pPr>
              <w:spacing w:after="0" w:line="276" w:lineRule="auto"/>
              <w:jc w:val="center"/>
              <w:rPr>
                <w:rFonts w:cs="Times New Roman"/>
                <w:lang w:val="id-ID"/>
              </w:rPr>
            </w:pPr>
            <w:r w:rsidRPr="00627599">
              <w:rPr>
                <w:rFonts w:cs="Times New Roman"/>
                <w:lang w:val="id-ID"/>
              </w:rPr>
              <w:t>Skor Total</w:t>
            </w:r>
          </w:p>
        </w:tc>
        <w:tc>
          <w:tcPr>
            <w:tcW w:w="1642" w:type="dxa"/>
          </w:tcPr>
          <w:p w:rsidR="00800301" w:rsidRPr="00627599" w:rsidRDefault="00800301" w:rsidP="003001F3">
            <w:pPr>
              <w:spacing w:after="0" w:line="276" w:lineRule="auto"/>
              <w:jc w:val="center"/>
              <w:rPr>
                <w:rFonts w:cs="Times New Roman"/>
                <w:lang w:val="id-ID"/>
              </w:rPr>
            </w:pPr>
            <w:r w:rsidRPr="00627599">
              <w:rPr>
                <w:rFonts w:cs="Times New Roman"/>
                <w:lang w:val="id-ID"/>
              </w:rPr>
              <w:t>Persentase (%)</w:t>
            </w:r>
          </w:p>
        </w:tc>
      </w:tr>
      <w:tr w:rsidR="00800301" w:rsidRPr="00627599" w:rsidTr="00634FE4">
        <w:tc>
          <w:tcPr>
            <w:tcW w:w="2122" w:type="dxa"/>
          </w:tcPr>
          <w:p w:rsidR="00800301" w:rsidRPr="00CB1296" w:rsidRDefault="00800301" w:rsidP="00523241">
            <w:pPr>
              <w:spacing w:after="0" w:line="276" w:lineRule="auto"/>
              <w:jc w:val="center"/>
              <w:rPr>
                <w:rFonts w:cs="Times New Roman"/>
              </w:rPr>
            </w:pPr>
            <w:r>
              <w:rPr>
                <w:rFonts w:cs="Times New Roman"/>
              </w:rPr>
              <w:t>Selalu</w:t>
            </w:r>
          </w:p>
        </w:tc>
        <w:tc>
          <w:tcPr>
            <w:tcW w:w="1162" w:type="dxa"/>
          </w:tcPr>
          <w:p w:rsidR="00800301" w:rsidRPr="00B63824" w:rsidRDefault="00800301" w:rsidP="00523241">
            <w:pPr>
              <w:spacing w:after="0" w:line="276" w:lineRule="auto"/>
              <w:jc w:val="center"/>
              <w:rPr>
                <w:rFonts w:cs="Times New Roman"/>
                <w:lang w:val="id-ID"/>
              </w:rPr>
            </w:pPr>
            <w:r>
              <w:rPr>
                <w:rFonts w:cs="Times New Roman"/>
                <w:lang w:val="id-ID"/>
              </w:rPr>
              <w:t>5</w:t>
            </w:r>
          </w:p>
        </w:tc>
        <w:tc>
          <w:tcPr>
            <w:tcW w:w="1642" w:type="dxa"/>
          </w:tcPr>
          <w:p w:rsidR="00800301" w:rsidRPr="00B840A9" w:rsidRDefault="00B44CA5" w:rsidP="00523241">
            <w:pPr>
              <w:spacing w:after="0" w:line="276" w:lineRule="auto"/>
              <w:jc w:val="center"/>
              <w:rPr>
                <w:rFonts w:cs="Times New Roman"/>
              </w:rPr>
            </w:pPr>
            <w:r>
              <w:rPr>
                <w:rFonts w:cs="Times New Roman"/>
              </w:rPr>
              <w:t>9</w:t>
            </w:r>
          </w:p>
        </w:tc>
        <w:tc>
          <w:tcPr>
            <w:tcW w:w="1642" w:type="dxa"/>
          </w:tcPr>
          <w:p w:rsidR="00800301" w:rsidRPr="002129B1" w:rsidRDefault="00551978" w:rsidP="00523241">
            <w:pPr>
              <w:spacing w:after="0" w:line="276" w:lineRule="auto"/>
              <w:jc w:val="center"/>
              <w:rPr>
                <w:rFonts w:cs="Times New Roman"/>
              </w:rPr>
            </w:pPr>
            <w:r>
              <w:rPr>
                <w:rFonts w:cs="Times New Roman"/>
              </w:rPr>
              <w:t>4</w:t>
            </w:r>
            <w:r w:rsidR="00800301">
              <w:rPr>
                <w:rFonts w:cs="Times New Roman"/>
              </w:rPr>
              <w:t>5</w:t>
            </w:r>
          </w:p>
        </w:tc>
        <w:tc>
          <w:tcPr>
            <w:tcW w:w="1642" w:type="dxa"/>
          </w:tcPr>
          <w:p w:rsidR="00800301" w:rsidRPr="00B94FD2" w:rsidRDefault="00B44CA5" w:rsidP="00523241">
            <w:pPr>
              <w:spacing w:after="0" w:line="276" w:lineRule="auto"/>
              <w:jc w:val="center"/>
              <w:rPr>
                <w:rFonts w:cs="Times New Roman"/>
                <w:lang w:val="id-ID"/>
              </w:rPr>
            </w:pPr>
            <w:r>
              <w:rPr>
                <w:rFonts w:cs="Times New Roman"/>
              </w:rPr>
              <w:t>13,8</w:t>
            </w:r>
            <w:r w:rsidR="00800301">
              <w:rPr>
                <w:rFonts w:cs="Times New Roman"/>
                <w:lang w:val="id-ID"/>
              </w:rPr>
              <w:t>%</w:t>
            </w:r>
          </w:p>
        </w:tc>
      </w:tr>
      <w:tr w:rsidR="00800301" w:rsidRPr="00627599" w:rsidTr="00634FE4">
        <w:tc>
          <w:tcPr>
            <w:tcW w:w="2122" w:type="dxa"/>
          </w:tcPr>
          <w:p w:rsidR="00800301" w:rsidRPr="00CB1296" w:rsidRDefault="00800301" w:rsidP="00523241">
            <w:pPr>
              <w:spacing w:after="0" w:line="276" w:lineRule="auto"/>
              <w:jc w:val="center"/>
              <w:rPr>
                <w:rFonts w:cs="Times New Roman"/>
              </w:rPr>
            </w:pPr>
            <w:r>
              <w:rPr>
                <w:rFonts w:cs="Times New Roman"/>
              </w:rPr>
              <w:t>Sering</w:t>
            </w:r>
          </w:p>
        </w:tc>
        <w:tc>
          <w:tcPr>
            <w:tcW w:w="1162" w:type="dxa"/>
          </w:tcPr>
          <w:p w:rsidR="00800301" w:rsidRPr="00B63824" w:rsidRDefault="00800301" w:rsidP="00523241">
            <w:pPr>
              <w:spacing w:after="0" w:line="276" w:lineRule="auto"/>
              <w:jc w:val="center"/>
              <w:rPr>
                <w:rFonts w:cs="Times New Roman"/>
                <w:lang w:val="id-ID"/>
              </w:rPr>
            </w:pPr>
            <w:r>
              <w:rPr>
                <w:rFonts w:cs="Times New Roman"/>
                <w:lang w:val="id-ID"/>
              </w:rPr>
              <w:t>4</w:t>
            </w:r>
          </w:p>
        </w:tc>
        <w:tc>
          <w:tcPr>
            <w:tcW w:w="1642" w:type="dxa"/>
          </w:tcPr>
          <w:p w:rsidR="00800301" w:rsidRPr="00B63824" w:rsidRDefault="00B44CA5" w:rsidP="00523241">
            <w:pPr>
              <w:spacing w:after="0" w:line="276" w:lineRule="auto"/>
              <w:jc w:val="center"/>
              <w:rPr>
                <w:rFonts w:cs="Times New Roman"/>
                <w:lang w:val="id-ID"/>
              </w:rPr>
            </w:pPr>
            <w:r>
              <w:rPr>
                <w:rFonts w:cs="Times New Roman"/>
                <w:lang w:val="id-ID"/>
              </w:rPr>
              <w:t>50</w:t>
            </w:r>
          </w:p>
        </w:tc>
        <w:tc>
          <w:tcPr>
            <w:tcW w:w="1642" w:type="dxa"/>
          </w:tcPr>
          <w:p w:rsidR="00800301" w:rsidRPr="00953331" w:rsidRDefault="00551978" w:rsidP="00523241">
            <w:pPr>
              <w:spacing w:after="0" w:line="276" w:lineRule="auto"/>
              <w:jc w:val="center"/>
              <w:rPr>
                <w:rFonts w:cs="Times New Roman"/>
              </w:rPr>
            </w:pPr>
            <w:r>
              <w:rPr>
                <w:rFonts w:cs="Times New Roman"/>
              </w:rPr>
              <w:t>200</w:t>
            </w:r>
          </w:p>
        </w:tc>
        <w:tc>
          <w:tcPr>
            <w:tcW w:w="1642" w:type="dxa"/>
          </w:tcPr>
          <w:p w:rsidR="00800301" w:rsidRPr="00B94FD2" w:rsidRDefault="00551978" w:rsidP="00523241">
            <w:pPr>
              <w:spacing w:after="0" w:line="276" w:lineRule="auto"/>
              <w:jc w:val="center"/>
              <w:rPr>
                <w:rFonts w:cs="Times New Roman"/>
                <w:lang w:val="id-ID"/>
              </w:rPr>
            </w:pPr>
            <w:r>
              <w:rPr>
                <w:rFonts w:cs="Times New Roman"/>
              </w:rPr>
              <w:t>76,9</w:t>
            </w:r>
            <w:r w:rsidR="00800301">
              <w:rPr>
                <w:rFonts w:cs="Times New Roman"/>
                <w:lang w:val="id-ID"/>
              </w:rPr>
              <w:t>%</w:t>
            </w:r>
          </w:p>
        </w:tc>
      </w:tr>
      <w:tr w:rsidR="00800301" w:rsidRPr="00627599" w:rsidTr="00634FE4">
        <w:tc>
          <w:tcPr>
            <w:tcW w:w="2122" w:type="dxa"/>
          </w:tcPr>
          <w:p w:rsidR="00800301" w:rsidRPr="00397F2C" w:rsidRDefault="00800301" w:rsidP="00523241">
            <w:pPr>
              <w:spacing w:after="0" w:line="276" w:lineRule="auto"/>
              <w:jc w:val="center"/>
              <w:rPr>
                <w:rFonts w:cs="Times New Roman"/>
              </w:rPr>
            </w:pPr>
            <w:r>
              <w:rPr>
                <w:rFonts w:cs="Times New Roman"/>
              </w:rPr>
              <w:t>Jarang</w:t>
            </w:r>
          </w:p>
        </w:tc>
        <w:tc>
          <w:tcPr>
            <w:tcW w:w="1162" w:type="dxa"/>
          </w:tcPr>
          <w:p w:rsidR="00800301" w:rsidRPr="00B63824" w:rsidRDefault="00800301" w:rsidP="00523241">
            <w:pPr>
              <w:spacing w:after="0" w:line="276" w:lineRule="auto"/>
              <w:jc w:val="center"/>
              <w:rPr>
                <w:rFonts w:cs="Times New Roman"/>
                <w:lang w:val="id-ID"/>
              </w:rPr>
            </w:pPr>
            <w:r>
              <w:rPr>
                <w:rFonts w:cs="Times New Roman"/>
                <w:lang w:val="id-ID"/>
              </w:rPr>
              <w:t>3</w:t>
            </w:r>
          </w:p>
        </w:tc>
        <w:tc>
          <w:tcPr>
            <w:tcW w:w="1642" w:type="dxa"/>
          </w:tcPr>
          <w:p w:rsidR="00800301" w:rsidRPr="00B63824" w:rsidRDefault="00B44CA5" w:rsidP="00523241">
            <w:pPr>
              <w:spacing w:after="0" w:line="276" w:lineRule="auto"/>
              <w:jc w:val="center"/>
              <w:rPr>
                <w:rFonts w:cs="Times New Roman"/>
                <w:lang w:val="id-ID"/>
              </w:rPr>
            </w:pPr>
            <w:r>
              <w:rPr>
                <w:rFonts w:cs="Times New Roman"/>
                <w:lang w:val="id-ID"/>
              </w:rPr>
              <w:t>6</w:t>
            </w:r>
          </w:p>
        </w:tc>
        <w:tc>
          <w:tcPr>
            <w:tcW w:w="1642" w:type="dxa"/>
          </w:tcPr>
          <w:p w:rsidR="00800301" w:rsidRPr="00BB48A3" w:rsidRDefault="00551978" w:rsidP="00523241">
            <w:pPr>
              <w:spacing w:after="0" w:line="276" w:lineRule="auto"/>
              <w:jc w:val="center"/>
              <w:rPr>
                <w:rFonts w:cs="Times New Roman"/>
              </w:rPr>
            </w:pPr>
            <w:r>
              <w:rPr>
                <w:rFonts w:cs="Times New Roman"/>
              </w:rPr>
              <w:t>18</w:t>
            </w:r>
          </w:p>
        </w:tc>
        <w:tc>
          <w:tcPr>
            <w:tcW w:w="1642" w:type="dxa"/>
          </w:tcPr>
          <w:p w:rsidR="00800301" w:rsidRPr="00B94FD2" w:rsidRDefault="00551978" w:rsidP="00523241">
            <w:pPr>
              <w:spacing w:after="0" w:line="276" w:lineRule="auto"/>
              <w:jc w:val="center"/>
              <w:rPr>
                <w:rFonts w:cs="Times New Roman"/>
                <w:lang w:val="id-ID"/>
              </w:rPr>
            </w:pPr>
            <w:r>
              <w:rPr>
                <w:rFonts w:cs="Times New Roman"/>
              </w:rPr>
              <w:t>9,3</w:t>
            </w:r>
            <w:r w:rsidR="00800301">
              <w:rPr>
                <w:rFonts w:cs="Times New Roman"/>
              </w:rPr>
              <w:t>%</w:t>
            </w:r>
          </w:p>
        </w:tc>
      </w:tr>
      <w:tr w:rsidR="00800301" w:rsidRPr="00627599" w:rsidTr="00634FE4">
        <w:tc>
          <w:tcPr>
            <w:tcW w:w="2122" w:type="dxa"/>
          </w:tcPr>
          <w:p w:rsidR="00800301" w:rsidRPr="00397F2C" w:rsidRDefault="00800301" w:rsidP="00523241">
            <w:pPr>
              <w:spacing w:after="0" w:line="276" w:lineRule="auto"/>
              <w:jc w:val="center"/>
              <w:rPr>
                <w:rFonts w:cs="Times New Roman"/>
              </w:rPr>
            </w:pPr>
            <w:r>
              <w:rPr>
                <w:rFonts w:cs="Times New Roman"/>
              </w:rPr>
              <w:t>Pernah</w:t>
            </w:r>
          </w:p>
        </w:tc>
        <w:tc>
          <w:tcPr>
            <w:tcW w:w="1162" w:type="dxa"/>
          </w:tcPr>
          <w:p w:rsidR="00800301" w:rsidRPr="00B63824" w:rsidRDefault="00800301" w:rsidP="00523241">
            <w:pPr>
              <w:spacing w:after="0" w:line="276" w:lineRule="auto"/>
              <w:jc w:val="center"/>
              <w:rPr>
                <w:rFonts w:cs="Times New Roman"/>
                <w:lang w:val="id-ID"/>
              </w:rPr>
            </w:pPr>
            <w:r>
              <w:rPr>
                <w:rFonts w:cs="Times New Roman"/>
                <w:lang w:val="id-ID"/>
              </w:rPr>
              <w:t>2</w:t>
            </w:r>
          </w:p>
        </w:tc>
        <w:tc>
          <w:tcPr>
            <w:tcW w:w="1642" w:type="dxa"/>
          </w:tcPr>
          <w:p w:rsidR="00800301" w:rsidRPr="00B63824" w:rsidRDefault="00800301" w:rsidP="00523241">
            <w:pPr>
              <w:spacing w:after="0" w:line="276" w:lineRule="auto"/>
              <w:jc w:val="center"/>
              <w:rPr>
                <w:rFonts w:cs="Times New Roman"/>
                <w:lang w:val="id-ID"/>
              </w:rPr>
            </w:pPr>
            <w:r>
              <w:rPr>
                <w:rFonts w:cs="Times New Roman"/>
                <w:lang w:val="id-ID"/>
              </w:rPr>
              <w:t>0</w:t>
            </w:r>
          </w:p>
        </w:tc>
        <w:tc>
          <w:tcPr>
            <w:tcW w:w="1642" w:type="dxa"/>
          </w:tcPr>
          <w:p w:rsidR="00800301" w:rsidRPr="00812675" w:rsidRDefault="00800301" w:rsidP="00523241">
            <w:pPr>
              <w:spacing w:after="0" w:line="276" w:lineRule="auto"/>
              <w:jc w:val="center"/>
              <w:rPr>
                <w:rFonts w:cs="Times New Roman"/>
                <w:lang w:val="id-ID"/>
              </w:rPr>
            </w:pPr>
            <w:r>
              <w:rPr>
                <w:rFonts w:cs="Times New Roman"/>
                <w:lang w:val="id-ID"/>
              </w:rPr>
              <w:t>0</w:t>
            </w:r>
          </w:p>
        </w:tc>
        <w:tc>
          <w:tcPr>
            <w:tcW w:w="1642" w:type="dxa"/>
          </w:tcPr>
          <w:p w:rsidR="00800301" w:rsidRPr="00B94FD2" w:rsidRDefault="00800301" w:rsidP="00523241">
            <w:pPr>
              <w:spacing w:after="0" w:line="276" w:lineRule="auto"/>
              <w:jc w:val="center"/>
              <w:rPr>
                <w:rFonts w:cs="Times New Roman"/>
                <w:lang w:val="id-ID"/>
              </w:rPr>
            </w:pPr>
            <w:r>
              <w:rPr>
                <w:rFonts w:cs="Times New Roman"/>
                <w:lang w:val="id-ID"/>
              </w:rPr>
              <w:t>0%</w:t>
            </w:r>
          </w:p>
        </w:tc>
      </w:tr>
      <w:tr w:rsidR="00800301" w:rsidRPr="00627599" w:rsidTr="00634FE4">
        <w:tc>
          <w:tcPr>
            <w:tcW w:w="2122" w:type="dxa"/>
          </w:tcPr>
          <w:p w:rsidR="00800301" w:rsidRPr="00397F2C" w:rsidRDefault="00800301" w:rsidP="00523241">
            <w:pPr>
              <w:spacing w:after="0" w:line="276" w:lineRule="auto"/>
              <w:jc w:val="center"/>
              <w:rPr>
                <w:rFonts w:cs="Times New Roman"/>
              </w:rPr>
            </w:pPr>
            <w:r>
              <w:rPr>
                <w:rFonts w:cs="Times New Roman"/>
              </w:rPr>
              <w:t>Tidak Pernah</w:t>
            </w:r>
          </w:p>
        </w:tc>
        <w:tc>
          <w:tcPr>
            <w:tcW w:w="1162" w:type="dxa"/>
          </w:tcPr>
          <w:p w:rsidR="00800301" w:rsidRPr="00B63824" w:rsidRDefault="00800301" w:rsidP="00523241">
            <w:pPr>
              <w:spacing w:after="0" w:line="276" w:lineRule="auto"/>
              <w:jc w:val="center"/>
              <w:rPr>
                <w:rFonts w:cs="Times New Roman"/>
                <w:lang w:val="id-ID"/>
              </w:rPr>
            </w:pPr>
            <w:r>
              <w:rPr>
                <w:rFonts w:cs="Times New Roman"/>
                <w:lang w:val="id-ID"/>
              </w:rPr>
              <w:t>1</w:t>
            </w:r>
          </w:p>
        </w:tc>
        <w:tc>
          <w:tcPr>
            <w:tcW w:w="1642" w:type="dxa"/>
          </w:tcPr>
          <w:p w:rsidR="00800301" w:rsidRPr="00B63824" w:rsidRDefault="00800301" w:rsidP="00523241">
            <w:pPr>
              <w:spacing w:after="0" w:line="276" w:lineRule="auto"/>
              <w:jc w:val="center"/>
              <w:rPr>
                <w:rFonts w:cs="Times New Roman"/>
                <w:lang w:val="id-ID"/>
              </w:rPr>
            </w:pPr>
            <w:r>
              <w:rPr>
                <w:rFonts w:cs="Times New Roman"/>
                <w:lang w:val="id-ID"/>
              </w:rPr>
              <w:t>0</w:t>
            </w:r>
          </w:p>
        </w:tc>
        <w:tc>
          <w:tcPr>
            <w:tcW w:w="1642" w:type="dxa"/>
          </w:tcPr>
          <w:p w:rsidR="00800301" w:rsidRPr="00812675" w:rsidRDefault="00800301" w:rsidP="00523241">
            <w:pPr>
              <w:spacing w:after="0" w:line="276" w:lineRule="auto"/>
              <w:jc w:val="center"/>
              <w:rPr>
                <w:rFonts w:cs="Times New Roman"/>
                <w:lang w:val="id-ID"/>
              </w:rPr>
            </w:pPr>
            <w:r>
              <w:rPr>
                <w:rFonts w:cs="Times New Roman"/>
                <w:lang w:val="id-ID"/>
              </w:rPr>
              <w:t>0</w:t>
            </w:r>
          </w:p>
        </w:tc>
        <w:tc>
          <w:tcPr>
            <w:tcW w:w="1642" w:type="dxa"/>
          </w:tcPr>
          <w:p w:rsidR="00800301" w:rsidRPr="00B04232" w:rsidRDefault="00800301" w:rsidP="00523241">
            <w:pPr>
              <w:spacing w:after="0" w:line="276" w:lineRule="auto"/>
              <w:jc w:val="center"/>
              <w:rPr>
                <w:rFonts w:cs="Times New Roman"/>
                <w:lang w:val="id-ID"/>
              </w:rPr>
            </w:pPr>
            <w:r>
              <w:rPr>
                <w:rFonts w:cs="Times New Roman"/>
                <w:lang w:val="id-ID"/>
              </w:rPr>
              <w:t>0%</w:t>
            </w:r>
          </w:p>
        </w:tc>
      </w:tr>
      <w:tr w:rsidR="00800301" w:rsidRPr="00627599" w:rsidTr="00634FE4">
        <w:tc>
          <w:tcPr>
            <w:tcW w:w="2122" w:type="dxa"/>
          </w:tcPr>
          <w:p w:rsidR="00800301" w:rsidRPr="00627599" w:rsidRDefault="00800301" w:rsidP="00523241">
            <w:pPr>
              <w:spacing w:after="0" w:line="276" w:lineRule="auto"/>
              <w:jc w:val="center"/>
              <w:rPr>
                <w:rFonts w:cs="Times New Roman"/>
                <w:lang w:val="id-ID"/>
              </w:rPr>
            </w:pPr>
            <w:r w:rsidRPr="00627599">
              <w:rPr>
                <w:rFonts w:cs="Times New Roman"/>
                <w:lang w:val="id-ID"/>
              </w:rPr>
              <w:t>Jumlah</w:t>
            </w:r>
          </w:p>
        </w:tc>
        <w:tc>
          <w:tcPr>
            <w:tcW w:w="1162" w:type="dxa"/>
          </w:tcPr>
          <w:p w:rsidR="00800301" w:rsidRPr="00627599" w:rsidRDefault="00800301" w:rsidP="00523241">
            <w:pPr>
              <w:spacing w:after="0" w:line="276" w:lineRule="auto"/>
              <w:rPr>
                <w:rFonts w:cs="Times New Roman"/>
              </w:rPr>
            </w:pPr>
          </w:p>
        </w:tc>
        <w:tc>
          <w:tcPr>
            <w:tcW w:w="1642" w:type="dxa"/>
          </w:tcPr>
          <w:p w:rsidR="00800301" w:rsidRPr="00B63824" w:rsidRDefault="00800301" w:rsidP="00523241">
            <w:pPr>
              <w:spacing w:after="0" w:line="276" w:lineRule="auto"/>
              <w:jc w:val="center"/>
              <w:rPr>
                <w:rFonts w:cs="Times New Roman"/>
                <w:lang w:val="id-ID"/>
              </w:rPr>
            </w:pPr>
            <w:r>
              <w:rPr>
                <w:rFonts w:cs="Times New Roman"/>
                <w:lang w:val="id-ID"/>
              </w:rPr>
              <w:t>65</w:t>
            </w:r>
          </w:p>
        </w:tc>
        <w:tc>
          <w:tcPr>
            <w:tcW w:w="1642" w:type="dxa"/>
          </w:tcPr>
          <w:p w:rsidR="00800301" w:rsidRPr="004A110C" w:rsidRDefault="00551978" w:rsidP="00523241">
            <w:pPr>
              <w:spacing w:after="0" w:line="276" w:lineRule="auto"/>
              <w:jc w:val="center"/>
              <w:rPr>
                <w:rFonts w:cs="Times New Roman"/>
              </w:rPr>
            </w:pPr>
            <w:r>
              <w:rPr>
                <w:rFonts w:cs="Times New Roman"/>
                <w:lang w:val="id-ID"/>
              </w:rPr>
              <w:t>263</w:t>
            </w:r>
          </w:p>
        </w:tc>
        <w:tc>
          <w:tcPr>
            <w:tcW w:w="1642" w:type="dxa"/>
          </w:tcPr>
          <w:p w:rsidR="00800301" w:rsidRPr="00B04232" w:rsidRDefault="00800301" w:rsidP="00523241">
            <w:pPr>
              <w:spacing w:after="0" w:line="276" w:lineRule="auto"/>
              <w:jc w:val="center"/>
              <w:rPr>
                <w:rFonts w:cs="Times New Roman"/>
                <w:lang w:val="id-ID"/>
              </w:rPr>
            </w:pPr>
            <w:r>
              <w:rPr>
                <w:rFonts w:cs="Times New Roman"/>
                <w:lang w:val="id-ID"/>
              </w:rPr>
              <w:t>100%</w:t>
            </w:r>
          </w:p>
        </w:tc>
      </w:tr>
    </w:tbl>
    <w:p w:rsidR="00800301" w:rsidRPr="00627599" w:rsidRDefault="00800301" w:rsidP="00634FE4">
      <w:pPr>
        <w:spacing w:before="40" w:after="120" w:line="276" w:lineRule="auto"/>
        <w:rPr>
          <w:rFonts w:cs="Times New Roman"/>
        </w:rPr>
      </w:pPr>
      <w:r w:rsidRPr="00627599">
        <w:rPr>
          <w:rFonts w:cs="Times New Roman"/>
        </w:rPr>
        <w:t>Sumber : Data Primer yang diolah (Tahun 2022)</w:t>
      </w:r>
    </w:p>
    <w:p w:rsidR="00800301" w:rsidRDefault="00800301" w:rsidP="009700B2">
      <w:pPr>
        <w:spacing w:after="120" w:line="276" w:lineRule="auto"/>
        <w:rPr>
          <w:rFonts w:cs="Times New Roman"/>
          <w:sz w:val="24"/>
          <w:szCs w:val="24"/>
        </w:rPr>
      </w:pPr>
      <w:r>
        <w:rPr>
          <w:rFonts w:cs="Times New Roman"/>
          <w:sz w:val="24"/>
          <w:szCs w:val="24"/>
        </w:rPr>
        <w:t>Total dalam pengumpulan data angket :</w:t>
      </w:r>
    </w:p>
    <w:p w:rsidR="00800301" w:rsidRPr="00C80A56" w:rsidRDefault="00800301" w:rsidP="009700B2">
      <w:pPr>
        <w:spacing w:after="120" w:line="276" w:lineRule="auto"/>
        <w:jc w:val="center"/>
        <w:rPr>
          <w:rFonts w:eastAsiaTheme="minorEastAsia" w:cs="Times New Roman"/>
          <w:sz w:val="24"/>
          <w:szCs w:val="24"/>
        </w:rPr>
      </w:pPr>
      <w:r w:rsidRPr="00757280">
        <w:rPr>
          <w:rFonts w:eastAsiaTheme="minorEastAsia" w:cs="Times New Roman"/>
          <w:sz w:val="24"/>
          <w:szCs w:val="24"/>
        </w:rPr>
        <w:t>Tanggapan Responden</w:t>
      </w:r>
      <w:r>
        <w:rPr>
          <w:rFonts w:eastAsiaTheme="minorEastAsia" w:cs="Times New Roman"/>
          <w:sz w:val="24"/>
          <w:szCs w:val="24"/>
        </w:rPr>
        <w:t xml:space="preserve"> =</w:t>
      </w:r>
      <w:r w:rsidRPr="00757280">
        <w:rPr>
          <w:rFonts w:eastAsiaTheme="minorEastAsia"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Total Hasil Jawaban Responden</m:t>
            </m:r>
          </m:num>
          <m:den>
            <m:r>
              <w:rPr>
                <w:rFonts w:ascii="Cambria Math" w:eastAsiaTheme="minorEastAsia" w:hAnsi="Cambria Math" w:cs="Times New Roman"/>
                <w:sz w:val="28"/>
                <w:szCs w:val="28"/>
              </w:rPr>
              <m:t xml:space="preserve">Jumlah Skor Tertinggi x Jumlah Responden </m:t>
            </m:r>
          </m:den>
        </m:f>
      </m:oMath>
      <w:r>
        <w:rPr>
          <w:rFonts w:eastAsiaTheme="minorEastAsia" w:cs="Times New Roman"/>
          <w:sz w:val="24"/>
          <w:szCs w:val="24"/>
        </w:rPr>
        <w:t xml:space="preserve"> x 100</w:t>
      </w:r>
    </w:p>
    <w:p w:rsidR="00EC1C94" w:rsidRPr="00523241" w:rsidRDefault="00800301" w:rsidP="00523241">
      <w:pPr>
        <w:pStyle w:val="ListParagraph"/>
        <w:spacing w:after="120" w:line="276" w:lineRule="auto"/>
        <w:ind w:left="-567" w:firstLine="2314"/>
        <w:jc w:val="center"/>
        <w:rPr>
          <w:sz w:val="24"/>
          <w:szCs w:val="24"/>
        </w:rPr>
      </w:pPr>
      <m:oMathPara>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263</m:t>
              </m:r>
            </m:num>
            <m:den>
              <m:r>
                <m:rPr>
                  <m:sty m:val="p"/>
                </m:rPr>
                <w:rPr>
                  <w:rFonts w:ascii="Cambria Math" w:hAnsi="Cambria Math"/>
                  <w:sz w:val="24"/>
                  <w:szCs w:val="24"/>
                </w:rPr>
                <m:t xml:space="preserve"> 325</m:t>
              </m:r>
            </m:den>
          </m:f>
          <m:r>
            <w:rPr>
              <w:rFonts w:ascii="Cambria Math" w:hAnsi="Cambria Math"/>
              <w:sz w:val="24"/>
              <w:szCs w:val="24"/>
            </w:rPr>
            <m:t xml:space="preserve"> x 100=80,9%</m:t>
          </m:r>
        </m:oMath>
      </m:oMathPara>
    </w:p>
    <w:tbl>
      <w:tblPr>
        <w:tblW w:w="702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455"/>
        <w:gridCol w:w="1370"/>
        <w:gridCol w:w="1370"/>
        <w:gridCol w:w="1370"/>
      </w:tblGrid>
      <w:tr w:rsidR="00800301" w:rsidRPr="00564DF5" w:rsidTr="00254D8A">
        <w:trPr>
          <w:trHeight w:val="307"/>
        </w:trPr>
        <w:tc>
          <w:tcPr>
            <w:tcW w:w="1455" w:type="dxa"/>
            <w:tcBorders>
              <w:top w:val="nil"/>
            </w:tcBorders>
          </w:tcPr>
          <w:p w:rsidR="00800301" w:rsidRPr="00564DF5" w:rsidRDefault="00800301" w:rsidP="009700B2">
            <w:pPr>
              <w:pStyle w:val="TableParagraph"/>
              <w:spacing w:before="17" w:line="276" w:lineRule="auto"/>
              <w:ind w:right="203"/>
              <w:rPr>
                <w:sz w:val="24"/>
                <w:szCs w:val="24"/>
              </w:rPr>
            </w:pPr>
            <w:r>
              <w:rPr>
                <w:sz w:val="24"/>
                <w:szCs w:val="24"/>
              </w:rPr>
              <w:t>TP</w:t>
            </w:r>
          </w:p>
        </w:tc>
        <w:tc>
          <w:tcPr>
            <w:tcW w:w="1455" w:type="dxa"/>
            <w:tcBorders>
              <w:top w:val="nil"/>
            </w:tcBorders>
          </w:tcPr>
          <w:p w:rsidR="00800301" w:rsidRPr="00564DF5" w:rsidRDefault="00800301" w:rsidP="009700B2">
            <w:pPr>
              <w:pStyle w:val="TableParagraph"/>
              <w:spacing w:before="115" w:line="276" w:lineRule="auto"/>
              <w:ind w:left="367"/>
              <w:jc w:val="left"/>
              <w:rPr>
                <w:sz w:val="24"/>
                <w:szCs w:val="24"/>
              </w:rPr>
            </w:pPr>
            <w:r>
              <w:rPr>
                <w:sz w:val="24"/>
                <w:szCs w:val="24"/>
              </w:rPr>
              <w:t xml:space="preserve">      P</w:t>
            </w:r>
          </w:p>
        </w:tc>
        <w:tc>
          <w:tcPr>
            <w:tcW w:w="1370" w:type="dxa"/>
            <w:tcBorders>
              <w:top w:val="nil"/>
            </w:tcBorders>
          </w:tcPr>
          <w:p w:rsidR="00800301" w:rsidRPr="00564DF5" w:rsidRDefault="00800301" w:rsidP="009700B2">
            <w:pPr>
              <w:pStyle w:val="TableParagraph"/>
              <w:spacing w:before="115" w:line="276" w:lineRule="auto"/>
              <w:ind w:right="575"/>
              <w:rPr>
                <w:sz w:val="24"/>
                <w:szCs w:val="24"/>
              </w:rPr>
            </w:pPr>
            <w:r>
              <w:rPr>
                <w:sz w:val="24"/>
                <w:szCs w:val="24"/>
              </w:rPr>
              <w:t xml:space="preserve">       J</w:t>
            </w:r>
          </w:p>
        </w:tc>
        <w:tc>
          <w:tcPr>
            <w:tcW w:w="1370" w:type="dxa"/>
            <w:tcBorders>
              <w:top w:val="nil"/>
            </w:tcBorders>
          </w:tcPr>
          <w:p w:rsidR="00800301" w:rsidRPr="00564DF5" w:rsidRDefault="00800301" w:rsidP="009700B2">
            <w:pPr>
              <w:pStyle w:val="TableParagraph"/>
              <w:spacing w:before="115" w:line="276" w:lineRule="auto"/>
              <w:ind w:right="594"/>
              <w:rPr>
                <w:sz w:val="24"/>
                <w:szCs w:val="24"/>
              </w:rPr>
            </w:pPr>
            <w:r>
              <w:rPr>
                <w:sz w:val="24"/>
                <w:szCs w:val="24"/>
              </w:rPr>
              <w:t xml:space="preserve">         Sr</w:t>
            </w:r>
          </w:p>
        </w:tc>
        <w:tc>
          <w:tcPr>
            <w:tcW w:w="1370" w:type="dxa"/>
            <w:tcBorders>
              <w:top w:val="nil"/>
            </w:tcBorders>
          </w:tcPr>
          <w:p w:rsidR="00800301" w:rsidRPr="00564DF5" w:rsidRDefault="00800301" w:rsidP="009700B2">
            <w:pPr>
              <w:pStyle w:val="TableParagraph"/>
              <w:spacing w:before="115" w:line="276" w:lineRule="auto"/>
              <w:ind w:left="205"/>
              <w:jc w:val="left"/>
              <w:rPr>
                <w:sz w:val="24"/>
                <w:szCs w:val="24"/>
              </w:rPr>
            </w:pPr>
            <w:r>
              <w:rPr>
                <w:sz w:val="24"/>
                <w:szCs w:val="24"/>
              </w:rPr>
              <w:t xml:space="preserve">      Se</w:t>
            </w:r>
          </w:p>
        </w:tc>
      </w:tr>
      <w:tr w:rsidR="00800301" w:rsidRPr="00564DF5" w:rsidTr="00254D8A">
        <w:trPr>
          <w:trHeight w:val="766"/>
        </w:trPr>
        <w:tc>
          <w:tcPr>
            <w:tcW w:w="1455" w:type="dxa"/>
            <w:tcBorders>
              <w:bottom w:val="nil"/>
            </w:tcBorders>
          </w:tcPr>
          <w:p w:rsidR="00800301" w:rsidRPr="00564DF5" w:rsidRDefault="00800301" w:rsidP="009700B2">
            <w:pPr>
              <w:pStyle w:val="TableParagraph"/>
              <w:spacing w:line="276" w:lineRule="auto"/>
              <w:jc w:val="both"/>
              <w:rPr>
                <w:sz w:val="24"/>
                <w:szCs w:val="24"/>
              </w:rPr>
            </w:pPr>
          </w:p>
        </w:tc>
        <w:tc>
          <w:tcPr>
            <w:tcW w:w="1455" w:type="dxa"/>
            <w:tcBorders>
              <w:bottom w:val="nil"/>
            </w:tcBorders>
          </w:tcPr>
          <w:p w:rsidR="00800301" w:rsidRPr="00564DF5" w:rsidRDefault="00800301" w:rsidP="009700B2">
            <w:pPr>
              <w:pStyle w:val="TableParagraph"/>
              <w:spacing w:line="276" w:lineRule="auto"/>
              <w:jc w:val="both"/>
              <w:rPr>
                <w:sz w:val="24"/>
                <w:szCs w:val="24"/>
              </w:rPr>
            </w:pPr>
          </w:p>
        </w:tc>
        <w:tc>
          <w:tcPr>
            <w:tcW w:w="1370" w:type="dxa"/>
            <w:tcBorders>
              <w:bottom w:val="nil"/>
            </w:tcBorders>
          </w:tcPr>
          <w:p w:rsidR="00800301" w:rsidRPr="00564DF5" w:rsidRDefault="00800301" w:rsidP="009700B2">
            <w:pPr>
              <w:pStyle w:val="TableParagraph"/>
              <w:spacing w:line="276" w:lineRule="auto"/>
              <w:jc w:val="both"/>
              <w:rPr>
                <w:sz w:val="24"/>
                <w:szCs w:val="24"/>
              </w:rPr>
            </w:pPr>
          </w:p>
        </w:tc>
        <w:tc>
          <w:tcPr>
            <w:tcW w:w="1370" w:type="dxa"/>
            <w:tcBorders>
              <w:bottom w:val="nil"/>
            </w:tcBorders>
          </w:tcPr>
          <w:p w:rsidR="00800301" w:rsidRPr="00564DF5" w:rsidRDefault="00800301" w:rsidP="009700B2">
            <w:pPr>
              <w:pStyle w:val="TableParagraph"/>
              <w:spacing w:line="276" w:lineRule="auto"/>
              <w:jc w:val="both"/>
              <w:rPr>
                <w:sz w:val="24"/>
                <w:szCs w:val="24"/>
              </w:rPr>
            </w:pPr>
          </w:p>
          <w:p w:rsidR="00800301" w:rsidRPr="00564DF5" w:rsidRDefault="00800301" w:rsidP="009700B2">
            <w:pPr>
              <w:spacing w:line="276" w:lineRule="auto"/>
              <w:ind w:left="532" w:hanging="567"/>
              <w:jc w:val="right"/>
              <w:rPr>
                <w:rFonts w:cs="Times New Roman"/>
                <w:sz w:val="24"/>
                <w:szCs w:val="24"/>
                <w:lang w:val="id"/>
              </w:rPr>
            </w:pPr>
            <w:r w:rsidRPr="00564DF5">
              <w:rPr>
                <w:rFonts w:cs="Times New Roman"/>
                <w:sz w:val="24"/>
                <w:szCs w:val="24"/>
                <w:lang w:val="id"/>
              </w:rPr>
              <w:t xml:space="preserve">     </w:t>
            </w:r>
            <w:r>
              <w:rPr>
                <w:rFonts w:cs="Times New Roman"/>
                <w:sz w:val="24"/>
                <w:szCs w:val="24"/>
              </w:rPr>
              <w:t xml:space="preserve">          </w:t>
            </w:r>
          </w:p>
        </w:tc>
        <w:tc>
          <w:tcPr>
            <w:tcW w:w="1370" w:type="dxa"/>
            <w:tcBorders>
              <w:bottom w:val="nil"/>
            </w:tcBorders>
          </w:tcPr>
          <w:p w:rsidR="00800301" w:rsidRPr="00564DF5" w:rsidRDefault="00800301" w:rsidP="009700B2">
            <w:pPr>
              <w:pStyle w:val="TableParagraph"/>
              <w:spacing w:line="276" w:lineRule="auto"/>
              <w:jc w:val="both"/>
              <w:rPr>
                <w:sz w:val="24"/>
                <w:szCs w:val="24"/>
              </w:rPr>
            </w:pPr>
            <w:r w:rsidRPr="00564DF5">
              <w:rPr>
                <w:rFonts w:eastAsiaTheme="minorEastAsia"/>
                <w:noProof/>
                <w:sz w:val="24"/>
                <w:szCs w:val="24"/>
                <w:lang w:val="en-US"/>
              </w:rPr>
              <mc:AlternateContent>
                <mc:Choice Requires="wps">
                  <w:drawing>
                    <wp:anchor distT="0" distB="0" distL="114300" distR="114300" simplePos="0" relativeHeight="251783168" behindDoc="0" locked="0" layoutInCell="1" allowOverlap="1" wp14:anchorId="3AF37794" wp14:editId="293F3C2A">
                      <wp:simplePos x="0" y="0"/>
                      <wp:positionH relativeFrom="column">
                        <wp:posOffset>71755</wp:posOffset>
                      </wp:positionH>
                      <wp:positionV relativeFrom="paragraph">
                        <wp:posOffset>-20320</wp:posOffset>
                      </wp:positionV>
                      <wp:extent cx="0" cy="225425"/>
                      <wp:effectExtent l="57150" t="19050" r="76200" b="79375"/>
                      <wp:wrapNone/>
                      <wp:docPr id="24" name="Straight Connector 24"/>
                      <wp:cNvGraphicFramePr/>
                      <a:graphic xmlns:a="http://schemas.openxmlformats.org/drawingml/2006/main">
                        <a:graphicData uri="http://schemas.microsoft.com/office/word/2010/wordprocessingShape">
                          <wps:wsp>
                            <wps:cNvCnPr/>
                            <wps:spPr>
                              <a:xfrm>
                                <a:off x="0" y="0"/>
                                <a:ext cx="0" cy="225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401E173B" id="Straight Connector 24" o:spid="_x0000_s1026" style="position:absolute;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1.6pt" to="5.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" strokecolor="windowText" strokeweight="2pt">
                      <v:shadow on="t" color="black" opacity="24903f" origin=",.5" offset="0,.55556mm"/>
                    </v:line>
                  </w:pict>
                </mc:Fallback>
              </mc:AlternateContent>
            </w:r>
          </w:p>
          <w:p w:rsidR="00800301" w:rsidRPr="00564DF5" w:rsidRDefault="00800301" w:rsidP="009700B2">
            <w:pPr>
              <w:spacing w:line="276" w:lineRule="auto"/>
              <w:rPr>
                <w:rFonts w:cs="Times New Roman"/>
                <w:sz w:val="24"/>
                <w:szCs w:val="24"/>
                <w:lang w:val="id"/>
              </w:rPr>
            </w:pPr>
            <w:r>
              <w:rPr>
                <w:rFonts w:cs="Times New Roman"/>
                <w:sz w:val="24"/>
                <w:szCs w:val="24"/>
                <w:lang w:val="id"/>
              </w:rPr>
              <w:t xml:space="preserve"> 80</w:t>
            </w:r>
            <w:r w:rsidR="00551978">
              <w:rPr>
                <w:rFonts w:cs="Times New Roman"/>
                <w:sz w:val="24"/>
                <w:szCs w:val="24"/>
                <w:lang w:val="id"/>
              </w:rPr>
              <w:t>,9</w:t>
            </w:r>
            <w:r>
              <w:rPr>
                <w:rFonts w:cs="Times New Roman"/>
                <w:sz w:val="24"/>
                <w:szCs w:val="24"/>
                <w:lang w:val="id"/>
              </w:rPr>
              <w:t>%</w:t>
            </w:r>
          </w:p>
        </w:tc>
      </w:tr>
    </w:tbl>
    <w:p w:rsidR="00800301" w:rsidRPr="00901F3E" w:rsidRDefault="00800301" w:rsidP="009700B2">
      <w:pPr>
        <w:spacing w:line="276" w:lineRule="auto"/>
        <w:jc w:val="both"/>
        <w:rPr>
          <w:rFonts w:cs="Times New Roman"/>
          <w:sz w:val="24"/>
          <w:szCs w:val="24"/>
          <w:lang w:val="id" w:bidi="en-US"/>
        </w:rPr>
      </w:pPr>
      <w:r>
        <w:rPr>
          <w:rFonts w:cs="Times New Roman"/>
          <w:sz w:val="24"/>
          <w:szCs w:val="24"/>
        </w:rPr>
        <w:t xml:space="preserve">           </w:t>
      </w:r>
      <w:r w:rsidRPr="00564DF5">
        <w:rPr>
          <w:rFonts w:cs="Times New Roman"/>
          <w:sz w:val="24"/>
          <w:szCs w:val="24"/>
        </w:rPr>
        <w:t xml:space="preserve">0%             </w:t>
      </w:r>
      <w:r>
        <w:rPr>
          <w:rFonts w:cs="Times New Roman"/>
          <w:sz w:val="24"/>
          <w:szCs w:val="24"/>
        </w:rPr>
        <w:t xml:space="preserve">  </w:t>
      </w:r>
      <w:r w:rsidRPr="00564DF5">
        <w:rPr>
          <w:rFonts w:cs="Times New Roman"/>
          <w:sz w:val="24"/>
          <w:szCs w:val="24"/>
        </w:rPr>
        <w:t xml:space="preserve">  </w:t>
      </w:r>
      <w:r>
        <w:rPr>
          <w:rFonts w:cs="Times New Roman"/>
          <w:sz w:val="24"/>
          <w:szCs w:val="24"/>
        </w:rPr>
        <w:t xml:space="preserve">20%                40%                60%     </w:t>
      </w:r>
      <w:r w:rsidR="00523241">
        <w:rPr>
          <w:rFonts w:cs="Times New Roman"/>
          <w:sz w:val="24"/>
          <w:szCs w:val="24"/>
        </w:rPr>
        <w:t xml:space="preserve">        </w:t>
      </w:r>
      <w:r>
        <w:rPr>
          <w:rFonts w:cs="Times New Roman"/>
          <w:sz w:val="24"/>
          <w:szCs w:val="24"/>
        </w:rPr>
        <w:t xml:space="preserve">   80%             </w:t>
      </w:r>
      <w:r w:rsidRPr="00564DF5">
        <w:rPr>
          <w:rFonts w:cs="Times New Roman"/>
          <w:sz w:val="24"/>
          <w:szCs w:val="24"/>
        </w:rPr>
        <w:t>100%</w:t>
      </w:r>
      <w:r w:rsidR="00523241">
        <w:rPr>
          <w:rFonts w:cs="Times New Roman"/>
          <w:sz w:val="24"/>
          <w:szCs w:val="24"/>
        </w:rPr>
        <w:t xml:space="preserve"> </w:t>
      </w:r>
    </w:p>
    <w:p w:rsidR="00800301" w:rsidRPr="00901F3E" w:rsidRDefault="00800301" w:rsidP="009700B2">
      <w:pPr>
        <w:spacing w:line="276" w:lineRule="auto"/>
        <w:ind w:firstLine="720"/>
        <w:jc w:val="both"/>
        <w:rPr>
          <w:rFonts w:cs="Times New Roman"/>
          <w:sz w:val="20"/>
          <w:szCs w:val="20"/>
        </w:rPr>
      </w:pPr>
      <w:r w:rsidRPr="00072704">
        <w:rPr>
          <w:rFonts w:cs="Times New Roman"/>
          <w:sz w:val="24"/>
          <w:szCs w:val="24"/>
        </w:rPr>
        <w:t>Berdasarkan tabel 4.</w:t>
      </w:r>
      <w:r w:rsidR="00DF1C69">
        <w:rPr>
          <w:rFonts w:cs="Times New Roman"/>
          <w:sz w:val="24"/>
          <w:szCs w:val="24"/>
        </w:rPr>
        <w:t>49</w:t>
      </w:r>
      <w:r>
        <w:rPr>
          <w:rFonts w:cs="Times New Roman"/>
          <w:sz w:val="24"/>
          <w:szCs w:val="24"/>
        </w:rPr>
        <w:t xml:space="preserve"> </w:t>
      </w:r>
      <w:r w:rsidRPr="00072704">
        <w:rPr>
          <w:rFonts w:cs="Times New Roman"/>
          <w:sz w:val="24"/>
          <w:szCs w:val="24"/>
        </w:rPr>
        <w:t>diatas dapat dijelask</w:t>
      </w:r>
      <w:r>
        <w:rPr>
          <w:rFonts w:cs="Times New Roman"/>
          <w:sz w:val="24"/>
          <w:szCs w:val="24"/>
        </w:rPr>
        <w:t xml:space="preserve">an bahwa jumlah responden dalam </w:t>
      </w:r>
      <w:r w:rsidRPr="00072704">
        <w:rPr>
          <w:rFonts w:cs="Times New Roman"/>
          <w:sz w:val="24"/>
          <w:szCs w:val="24"/>
        </w:rPr>
        <w:t xml:space="preserve">penelitian ini sebanyak </w:t>
      </w:r>
      <w:r>
        <w:rPr>
          <w:rFonts w:cs="Times New Roman"/>
          <w:sz w:val="24"/>
          <w:szCs w:val="24"/>
        </w:rPr>
        <w:t>6</w:t>
      </w:r>
      <w:r w:rsidRPr="00072704">
        <w:rPr>
          <w:rFonts w:cs="Times New Roman"/>
          <w:sz w:val="24"/>
          <w:szCs w:val="24"/>
        </w:rPr>
        <w:t xml:space="preserve">5 responden. Responden yang menyatakan </w:t>
      </w:r>
      <w:r>
        <w:rPr>
          <w:rFonts w:cs="Times New Roman"/>
          <w:sz w:val="24"/>
          <w:szCs w:val="24"/>
        </w:rPr>
        <w:t>selalu</w:t>
      </w:r>
      <w:r w:rsidRPr="00AB7DAB">
        <w:rPr>
          <w:rFonts w:cs="Times New Roman"/>
          <w:sz w:val="24"/>
          <w:szCs w:val="24"/>
        </w:rPr>
        <w:t xml:space="preserve"> </w:t>
      </w:r>
      <w:r w:rsidRPr="00072704">
        <w:rPr>
          <w:rFonts w:cs="Times New Roman"/>
          <w:sz w:val="24"/>
          <w:szCs w:val="24"/>
        </w:rPr>
        <w:t>terkait</w:t>
      </w:r>
      <w:r>
        <w:rPr>
          <w:rFonts w:cs="Times New Roman"/>
          <w:sz w:val="24"/>
          <w:szCs w:val="24"/>
        </w:rPr>
        <w:t xml:space="preserve"> “</w:t>
      </w:r>
      <w:r w:rsidR="00551978" w:rsidRPr="00551978">
        <w:rPr>
          <w:rFonts w:cs="Times New Roman"/>
          <w:sz w:val="24"/>
          <w:szCs w:val="24"/>
        </w:rPr>
        <w:t>Pegawai dalam bekerja harus menyelesaikan pekerjaan sesuai dengan SOP</w:t>
      </w:r>
      <w:r w:rsidRPr="004A110C">
        <w:rPr>
          <w:rFonts w:cs="Times New Roman"/>
          <w:sz w:val="24"/>
          <w:szCs w:val="24"/>
        </w:rPr>
        <w:t>”</w:t>
      </w:r>
      <w:r w:rsidRPr="00072704">
        <w:rPr>
          <w:rFonts w:cs="Times New Roman"/>
          <w:sz w:val="24"/>
          <w:szCs w:val="24"/>
        </w:rPr>
        <w:t xml:space="preserve"> yaitu sebanyak </w:t>
      </w:r>
      <w:r w:rsidR="00551978">
        <w:rPr>
          <w:rFonts w:cs="Times New Roman"/>
          <w:sz w:val="24"/>
          <w:szCs w:val="24"/>
        </w:rPr>
        <w:t>9</w:t>
      </w:r>
      <w:r>
        <w:rPr>
          <w:rFonts w:cs="Times New Roman"/>
          <w:sz w:val="24"/>
          <w:szCs w:val="24"/>
        </w:rPr>
        <w:t xml:space="preserve"> </w:t>
      </w:r>
      <w:r w:rsidRPr="00072704">
        <w:rPr>
          <w:rFonts w:cs="Times New Roman"/>
          <w:sz w:val="24"/>
          <w:szCs w:val="24"/>
        </w:rPr>
        <w:t>responden (</w:t>
      </w:r>
      <w:r w:rsidR="00551978">
        <w:rPr>
          <w:rFonts w:cs="Times New Roman"/>
          <w:sz w:val="24"/>
          <w:szCs w:val="24"/>
        </w:rPr>
        <w:t>13,8</w:t>
      </w:r>
      <w:r>
        <w:rPr>
          <w:rFonts w:cs="Times New Roman"/>
          <w:sz w:val="24"/>
          <w:szCs w:val="24"/>
        </w:rPr>
        <w:t>%), sering</w:t>
      </w:r>
      <w:r w:rsidRPr="003635BB">
        <w:rPr>
          <w:rFonts w:cs="Times New Roman"/>
          <w:sz w:val="24"/>
          <w:szCs w:val="24"/>
        </w:rPr>
        <w:t xml:space="preserve"> sebanyak </w:t>
      </w:r>
      <w:r w:rsidR="00551978">
        <w:rPr>
          <w:rFonts w:cs="Times New Roman"/>
          <w:sz w:val="24"/>
          <w:szCs w:val="24"/>
        </w:rPr>
        <w:t>50 responden (76,9%) jarang sebanyak 6</w:t>
      </w:r>
      <w:r>
        <w:rPr>
          <w:rFonts w:cs="Times New Roman"/>
          <w:sz w:val="24"/>
          <w:szCs w:val="24"/>
        </w:rPr>
        <w:t xml:space="preserve"> </w:t>
      </w:r>
      <w:r w:rsidR="00551978">
        <w:rPr>
          <w:rFonts w:cs="Times New Roman"/>
          <w:sz w:val="24"/>
          <w:szCs w:val="24"/>
        </w:rPr>
        <w:t>responden (9,2</w:t>
      </w:r>
      <w:r>
        <w:rPr>
          <w:rFonts w:cs="Times New Roman"/>
          <w:sz w:val="24"/>
          <w:szCs w:val="24"/>
        </w:rPr>
        <w:t xml:space="preserve">%). </w:t>
      </w:r>
      <w:r w:rsidRPr="00072704">
        <w:rPr>
          <w:rFonts w:cs="Times New Roman"/>
          <w:sz w:val="24"/>
          <w:szCs w:val="24"/>
        </w:rPr>
        <w:t xml:space="preserve">Total skor yang diperoleh sebesar </w:t>
      </w:r>
      <w:r w:rsidR="00551978">
        <w:rPr>
          <w:rFonts w:cs="Times New Roman"/>
          <w:sz w:val="24"/>
          <w:szCs w:val="24"/>
        </w:rPr>
        <w:t>80,9</w:t>
      </w:r>
      <w:r w:rsidRPr="00072704">
        <w:rPr>
          <w:rFonts w:cs="Times New Roman"/>
          <w:sz w:val="24"/>
          <w:szCs w:val="24"/>
        </w:rPr>
        <w:t xml:space="preserve">% </w:t>
      </w:r>
      <w:r w:rsidRPr="00A96AB6">
        <w:rPr>
          <w:rFonts w:cs="Times New Roman"/>
          <w:sz w:val="24"/>
          <w:szCs w:val="24"/>
        </w:rPr>
        <w:t xml:space="preserve">yang berada pada tingkat kategori </w:t>
      </w:r>
      <w:r>
        <w:rPr>
          <w:rFonts w:cs="Times New Roman"/>
          <w:sz w:val="24"/>
          <w:szCs w:val="24"/>
        </w:rPr>
        <w:t>selalu.</w:t>
      </w:r>
    </w:p>
    <w:p w:rsidR="00BF232F" w:rsidRPr="00574A4A" w:rsidRDefault="00BF232F" w:rsidP="005F1356">
      <w:pPr>
        <w:pStyle w:val="Heading5"/>
        <w:jc w:val="center"/>
      </w:pPr>
      <w:bookmarkStart w:id="117" w:name="_Toc108637366"/>
      <w:r w:rsidRPr="00574A4A">
        <w:lastRenderedPageBreak/>
        <w:t>Tabel 4.</w:t>
      </w:r>
      <w:r w:rsidR="00DF1C69">
        <w:t>50</w:t>
      </w:r>
      <w:r w:rsidR="005F1356">
        <w:t xml:space="preserve"> </w:t>
      </w:r>
      <w:r w:rsidRPr="00574A4A">
        <w:t>Rekapitulasi Hasil Ku</w:t>
      </w:r>
      <w:r>
        <w:t>e</w:t>
      </w:r>
      <w:r w:rsidRPr="00574A4A">
        <w:t>sioner Kinerja Pegawai</w:t>
      </w:r>
      <w:bookmarkEnd w:id="117"/>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430"/>
        <w:gridCol w:w="1276"/>
      </w:tblGrid>
      <w:tr w:rsidR="00BF232F" w:rsidRPr="00D555EE" w:rsidTr="00523241">
        <w:trPr>
          <w:trHeight w:val="451"/>
        </w:trPr>
        <w:tc>
          <w:tcPr>
            <w:tcW w:w="51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b/>
                <w:lang w:val="id"/>
              </w:rPr>
            </w:pPr>
            <w:r w:rsidRPr="00D555EE">
              <w:rPr>
                <w:rFonts w:eastAsia="Times New Roman" w:cs="Times New Roman"/>
                <w:b/>
                <w:lang w:val="id"/>
              </w:rPr>
              <w:t>No</w:t>
            </w:r>
          </w:p>
        </w:tc>
        <w:tc>
          <w:tcPr>
            <w:tcW w:w="6430" w:type="dxa"/>
          </w:tcPr>
          <w:p w:rsidR="00BF232F" w:rsidRPr="00D555EE" w:rsidRDefault="00BF232F" w:rsidP="00523241">
            <w:pPr>
              <w:tabs>
                <w:tab w:val="left" w:pos="1712"/>
                <w:tab w:val="left" w:pos="1802"/>
                <w:tab w:val="left" w:pos="2988"/>
                <w:tab w:val="center" w:pos="3107"/>
                <w:tab w:val="left" w:pos="4688"/>
                <w:tab w:val="left" w:pos="6226"/>
                <w:tab w:val="left" w:pos="8039"/>
              </w:tabs>
              <w:spacing w:line="276" w:lineRule="auto"/>
              <w:jc w:val="center"/>
              <w:rPr>
                <w:rFonts w:eastAsia="Times New Roman" w:cs="Times New Roman"/>
                <w:b/>
                <w:lang w:val="id"/>
              </w:rPr>
            </w:pPr>
            <w:r w:rsidRPr="00D555EE">
              <w:rPr>
                <w:rFonts w:eastAsia="Times New Roman" w:cs="Times New Roman"/>
                <w:b/>
                <w:lang w:val="id"/>
              </w:rPr>
              <w:t>Pernyataan</w:t>
            </w:r>
          </w:p>
        </w:tc>
        <w:tc>
          <w:tcPr>
            <w:tcW w:w="1276" w:type="dxa"/>
          </w:tcPr>
          <w:p w:rsidR="00BF232F" w:rsidRPr="00D555EE" w:rsidRDefault="00BF232F" w:rsidP="00523241">
            <w:pPr>
              <w:tabs>
                <w:tab w:val="left" w:pos="1802"/>
                <w:tab w:val="left" w:pos="2988"/>
                <w:tab w:val="left" w:pos="4688"/>
                <w:tab w:val="left" w:pos="6226"/>
                <w:tab w:val="left" w:pos="8039"/>
              </w:tabs>
              <w:spacing w:after="0" w:line="276" w:lineRule="auto"/>
              <w:jc w:val="center"/>
              <w:rPr>
                <w:rFonts w:eastAsia="Times New Roman" w:cs="Times New Roman"/>
                <w:b/>
                <w:lang w:val="id"/>
              </w:rPr>
            </w:pPr>
            <w:r w:rsidRPr="00D555EE">
              <w:rPr>
                <w:rFonts w:eastAsia="Times New Roman" w:cs="Times New Roman"/>
                <w:b/>
                <w:lang w:val="id"/>
              </w:rPr>
              <w:t xml:space="preserve">Total Responden </w:t>
            </w:r>
          </w:p>
        </w:tc>
      </w:tr>
      <w:tr w:rsidR="00BF232F" w:rsidRPr="00D555EE" w:rsidTr="00F51551">
        <w:trPr>
          <w:trHeight w:val="437"/>
        </w:trPr>
        <w:tc>
          <w:tcPr>
            <w:tcW w:w="8222" w:type="dxa"/>
            <w:gridSpan w:val="3"/>
          </w:tcPr>
          <w:p w:rsidR="00BF232F" w:rsidRPr="00D555EE" w:rsidRDefault="00BF232F" w:rsidP="009700B2">
            <w:pPr>
              <w:tabs>
                <w:tab w:val="left" w:pos="1802"/>
                <w:tab w:val="left" w:pos="2988"/>
                <w:tab w:val="left" w:pos="4688"/>
                <w:tab w:val="left" w:pos="6226"/>
                <w:tab w:val="left" w:pos="8039"/>
              </w:tabs>
              <w:spacing w:line="276" w:lineRule="auto"/>
              <w:rPr>
                <w:rFonts w:eastAsia="Times New Roman" w:cs="Times New Roman"/>
                <w:b/>
                <w:lang w:val="id"/>
              </w:rPr>
            </w:pPr>
            <w:r>
              <w:rPr>
                <w:rFonts w:cs="Times New Roman"/>
                <w:b/>
              </w:rPr>
              <w:t>Kualitas</w:t>
            </w:r>
          </w:p>
        </w:tc>
      </w:tr>
      <w:tr w:rsidR="00BF232F" w:rsidRPr="00D555EE" w:rsidTr="00F51551">
        <w:trPr>
          <w:trHeight w:val="556"/>
        </w:trPr>
        <w:tc>
          <w:tcPr>
            <w:tcW w:w="51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1.</w:t>
            </w:r>
          </w:p>
        </w:tc>
        <w:tc>
          <w:tcPr>
            <w:tcW w:w="6430" w:type="dxa"/>
          </w:tcPr>
          <w:p w:rsidR="00BF232F" w:rsidRPr="00BF232F" w:rsidRDefault="00BF232F" w:rsidP="00523241">
            <w:pPr>
              <w:spacing w:after="0" w:line="276" w:lineRule="auto"/>
              <w:rPr>
                <w:rFonts w:cs="Times New Roman"/>
                <w:sz w:val="20"/>
                <w:szCs w:val="20"/>
              </w:rPr>
            </w:pPr>
            <w:r>
              <w:rPr>
                <w:rFonts w:cs="Times New Roman"/>
                <w:sz w:val="20"/>
                <w:szCs w:val="20"/>
              </w:rPr>
              <w:t xml:space="preserve">Pegawai memberikan hasil kerja sesuai dengan standar yang ditetapkan oleh instansi </w:t>
            </w:r>
          </w:p>
        </w:tc>
        <w:tc>
          <w:tcPr>
            <w:tcW w:w="127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8</w:t>
            </w:r>
            <w:r>
              <w:rPr>
                <w:rFonts w:eastAsia="Times New Roman" w:cs="Times New Roman"/>
                <w:lang w:val="id"/>
              </w:rPr>
              <w:t>0</w:t>
            </w:r>
            <w:r w:rsidRPr="00D555EE">
              <w:rPr>
                <w:rFonts w:eastAsia="Times New Roman" w:cs="Times New Roman"/>
                <w:lang w:val="id"/>
              </w:rPr>
              <w:t>%</w:t>
            </w:r>
          </w:p>
        </w:tc>
      </w:tr>
      <w:tr w:rsidR="00BF232F" w:rsidRPr="00D555EE" w:rsidTr="00F51551">
        <w:trPr>
          <w:trHeight w:val="449"/>
        </w:trPr>
        <w:tc>
          <w:tcPr>
            <w:tcW w:w="51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2.</w:t>
            </w:r>
          </w:p>
        </w:tc>
        <w:tc>
          <w:tcPr>
            <w:tcW w:w="6430" w:type="dxa"/>
          </w:tcPr>
          <w:p w:rsidR="00BF232F" w:rsidRPr="00BF232F" w:rsidRDefault="00BF232F" w:rsidP="009700B2">
            <w:pPr>
              <w:spacing w:line="276" w:lineRule="auto"/>
              <w:ind w:left="279" w:hanging="279"/>
              <w:rPr>
                <w:rFonts w:cs="Times New Roman"/>
                <w:sz w:val="20"/>
                <w:szCs w:val="20"/>
              </w:rPr>
            </w:pPr>
            <w:r>
              <w:rPr>
                <w:rFonts w:cs="Times New Roman"/>
                <w:sz w:val="20"/>
                <w:szCs w:val="20"/>
              </w:rPr>
              <w:t xml:space="preserve">Semua pegawai dituntut untuk  melakukan pekerjaan dengan teliti </w:t>
            </w:r>
          </w:p>
        </w:tc>
        <w:tc>
          <w:tcPr>
            <w:tcW w:w="127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8</w:t>
            </w:r>
            <w:r>
              <w:rPr>
                <w:rFonts w:eastAsia="Times New Roman" w:cs="Times New Roman"/>
                <w:lang w:val="id-ID"/>
              </w:rPr>
              <w:t>2,1</w:t>
            </w:r>
            <w:r w:rsidRPr="00D555EE">
              <w:rPr>
                <w:rFonts w:eastAsia="Times New Roman" w:cs="Times New Roman"/>
                <w:lang w:val="id"/>
              </w:rPr>
              <w:t>%</w:t>
            </w:r>
          </w:p>
        </w:tc>
      </w:tr>
      <w:tr w:rsidR="00BF232F" w:rsidRPr="00D555EE" w:rsidTr="00F51551">
        <w:trPr>
          <w:trHeight w:val="413"/>
        </w:trPr>
        <w:tc>
          <w:tcPr>
            <w:tcW w:w="51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3.</w:t>
            </w:r>
          </w:p>
        </w:tc>
        <w:tc>
          <w:tcPr>
            <w:tcW w:w="6430" w:type="dxa"/>
          </w:tcPr>
          <w:p w:rsidR="00BF232F" w:rsidRPr="00BF232F" w:rsidRDefault="00BF232F" w:rsidP="009700B2">
            <w:pPr>
              <w:spacing w:line="276" w:lineRule="auto"/>
            </w:pPr>
            <w:r>
              <w:rPr>
                <w:rFonts w:cs="Times New Roman"/>
                <w:sz w:val="20"/>
                <w:szCs w:val="20"/>
              </w:rPr>
              <w:t>Pegawai mengikuti arahan yang ditetapkan oleh instansi</w:t>
            </w:r>
          </w:p>
        </w:tc>
        <w:tc>
          <w:tcPr>
            <w:tcW w:w="127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8</w:t>
            </w:r>
            <w:r>
              <w:rPr>
                <w:rFonts w:eastAsia="Times New Roman" w:cs="Times New Roman"/>
                <w:lang w:val="id-ID"/>
              </w:rPr>
              <w:t>1,5</w:t>
            </w:r>
            <w:r w:rsidRPr="00D555EE">
              <w:rPr>
                <w:rFonts w:eastAsia="Times New Roman" w:cs="Times New Roman"/>
                <w:lang w:val="id"/>
              </w:rPr>
              <w:t>%</w:t>
            </w:r>
          </w:p>
        </w:tc>
      </w:tr>
      <w:tr w:rsidR="00BF232F" w:rsidRPr="00D555EE" w:rsidTr="00F51551">
        <w:trPr>
          <w:trHeight w:val="420"/>
        </w:trPr>
        <w:tc>
          <w:tcPr>
            <w:tcW w:w="8222" w:type="dxa"/>
            <w:gridSpan w:val="3"/>
          </w:tcPr>
          <w:p w:rsidR="00BF232F" w:rsidRPr="00D555EE" w:rsidRDefault="00BF232F" w:rsidP="00CD205E">
            <w:pPr>
              <w:tabs>
                <w:tab w:val="left" w:pos="2891"/>
                <w:tab w:val="left" w:pos="6838"/>
                <w:tab w:val="left" w:pos="7121"/>
                <w:tab w:val="left" w:pos="7211"/>
                <w:tab w:val="left" w:pos="8039"/>
              </w:tabs>
              <w:spacing w:line="276" w:lineRule="auto"/>
              <w:ind w:right="-108"/>
              <w:jc w:val="center"/>
              <w:rPr>
                <w:rFonts w:eastAsia="Times New Roman" w:cs="Times New Roman"/>
                <w:b/>
                <w:lang w:val="id"/>
              </w:rPr>
            </w:pPr>
            <w:r w:rsidRPr="00D555EE">
              <w:rPr>
                <w:rFonts w:eastAsia="Times New Roman" w:cs="Times New Roman"/>
                <w:b/>
                <w:lang w:val="id"/>
              </w:rPr>
              <w:t xml:space="preserve">                                     </w:t>
            </w:r>
            <w:r w:rsidR="00CD205E">
              <w:rPr>
                <w:rFonts w:eastAsia="Times New Roman" w:cs="Times New Roman"/>
                <w:b/>
                <w:lang w:val="id-ID"/>
              </w:rPr>
              <w:t xml:space="preserve">  </w:t>
            </w:r>
            <w:r w:rsidR="00CD205E">
              <w:rPr>
                <w:rFonts w:eastAsia="Times New Roman" w:cs="Times New Roman"/>
                <w:b/>
              </w:rPr>
              <w:t xml:space="preserve">        </w:t>
            </w:r>
            <w:r w:rsidR="00CD205E">
              <w:rPr>
                <w:rFonts w:eastAsia="Times New Roman" w:cs="Times New Roman"/>
                <w:b/>
                <w:lang w:val="id-ID"/>
              </w:rPr>
              <w:t xml:space="preserve">  </w:t>
            </w:r>
            <w:r w:rsidRPr="00D555EE">
              <w:rPr>
                <w:rFonts w:eastAsia="Times New Roman" w:cs="Times New Roman"/>
                <w:b/>
                <w:lang w:val="id"/>
              </w:rPr>
              <w:t xml:space="preserve">Rata – Rata  </w:t>
            </w:r>
            <w:r>
              <w:rPr>
                <w:rFonts w:eastAsia="Times New Roman" w:cs="Times New Roman"/>
                <w:b/>
                <w:lang w:val="id-ID"/>
              </w:rPr>
              <w:t xml:space="preserve"> </w:t>
            </w:r>
            <w:r w:rsidRPr="00D555EE">
              <w:rPr>
                <w:rFonts w:eastAsia="Times New Roman" w:cs="Times New Roman"/>
                <w:b/>
                <w:lang w:val="id"/>
              </w:rPr>
              <w:t xml:space="preserve">                     </w:t>
            </w:r>
            <w:r>
              <w:rPr>
                <w:rFonts w:eastAsia="Times New Roman" w:cs="Times New Roman"/>
                <w:b/>
                <w:lang w:val="id-ID"/>
              </w:rPr>
              <w:t xml:space="preserve">                 </w:t>
            </w:r>
            <w:r w:rsidRPr="00D555EE">
              <w:rPr>
                <w:rFonts w:eastAsia="Times New Roman" w:cs="Times New Roman"/>
                <w:b/>
                <w:lang w:val="id"/>
              </w:rPr>
              <w:t xml:space="preserve">  </w:t>
            </w:r>
            <w:r w:rsidR="00CD205E">
              <w:rPr>
                <w:rFonts w:eastAsia="Times New Roman" w:cs="Times New Roman"/>
                <w:b/>
                <w:lang w:val="id"/>
              </w:rPr>
              <w:t xml:space="preserve">             </w:t>
            </w:r>
            <w:r>
              <w:rPr>
                <w:rFonts w:eastAsia="Times New Roman" w:cs="Times New Roman"/>
                <w:b/>
                <w:lang w:val="id-ID"/>
              </w:rPr>
              <w:t>81,2</w:t>
            </w:r>
            <w:r w:rsidRPr="00387CCE">
              <w:rPr>
                <w:rFonts w:eastAsia="Times New Roman" w:cs="Times New Roman"/>
                <w:b/>
                <w:lang w:val="id"/>
              </w:rPr>
              <w:t>%</w:t>
            </w:r>
          </w:p>
        </w:tc>
      </w:tr>
      <w:tr w:rsidR="00BF232F" w:rsidRPr="00D555EE" w:rsidTr="00F51551">
        <w:trPr>
          <w:trHeight w:val="386"/>
        </w:trPr>
        <w:tc>
          <w:tcPr>
            <w:tcW w:w="8222" w:type="dxa"/>
            <w:gridSpan w:val="3"/>
          </w:tcPr>
          <w:p w:rsidR="00BF232F" w:rsidRPr="00D555EE" w:rsidRDefault="00BF232F" w:rsidP="009700B2">
            <w:pPr>
              <w:tabs>
                <w:tab w:val="left" w:pos="1802"/>
                <w:tab w:val="left" w:pos="2988"/>
                <w:tab w:val="left" w:pos="4688"/>
                <w:tab w:val="left" w:pos="6226"/>
                <w:tab w:val="left" w:pos="8039"/>
              </w:tabs>
              <w:spacing w:line="276" w:lineRule="auto"/>
              <w:rPr>
                <w:rFonts w:eastAsia="Times New Roman" w:cs="Times New Roman"/>
                <w:b/>
                <w:lang w:val="id-ID"/>
              </w:rPr>
            </w:pPr>
            <w:r>
              <w:rPr>
                <w:rFonts w:eastAsia="Times New Roman" w:cs="Times New Roman"/>
                <w:b/>
                <w:lang w:val="id"/>
              </w:rPr>
              <w:t>Kuantitas</w:t>
            </w:r>
          </w:p>
        </w:tc>
      </w:tr>
      <w:tr w:rsidR="00BF232F" w:rsidRPr="00D555EE" w:rsidTr="00F51551">
        <w:trPr>
          <w:trHeight w:val="419"/>
        </w:trPr>
        <w:tc>
          <w:tcPr>
            <w:tcW w:w="51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4.</w:t>
            </w:r>
          </w:p>
        </w:tc>
        <w:tc>
          <w:tcPr>
            <w:tcW w:w="6430" w:type="dxa"/>
          </w:tcPr>
          <w:p w:rsidR="00BF232F" w:rsidRPr="00BF232F" w:rsidRDefault="00BF232F" w:rsidP="009700B2">
            <w:pPr>
              <w:spacing w:line="276" w:lineRule="auto"/>
              <w:ind w:left="279" w:hanging="279"/>
              <w:rPr>
                <w:rFonts w:cs="Times New Roman"/>
                <w:sz w:val="20"/>
                <w:szCs w:val="20"/>
              </w:rPr>
            </w:pPr>
            <w:r>
              <w:rPr>
                <w:rFonts w:cs="Times New Roman"/>
                <w:sz w:val="20"/>
                <w:szCs w:val="20"/>
              </w:rPr>
              <w:t xml:space="preserve">Pegawai dituntut mengurangi kesalahan pada saat bekerja </w:t>
            </w:r>
          </w:p>
        </w:tc>
        <w:tc>
          <w:tcPr>
            <w:tcW w:w="127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Pr>
                <w:rFonts w:eastAsia="Times New Roman" w:cs="Times New Roman"/>
                <w:lang w:val="id-ID"/>
              </w:rPr>
              <w:t>81,2</w:t>
            </w:r>
            <w:r w:rsidRPr="00D555EE">
              <w:rPr>
                <w:rFonts w:eastAsia="Times New Roman" w:cs="Times New Roman"/>
                <w:lang w:val="id"/>
              </w:rPr>
              <w:t>%</w:t>
            </w:r>
          </w:p>
        </w:tc>
      </w:tr>
      <w:tr w:rsidR="00BF232F" w:rsidRPr="00D555EE" w:rsidTr="00F51551">
        <w:trPr>
          <w:trHeight w:val="553"/>
        </w:trPr>
        <w:tc>
          <w:tcPr>
            <w:tcW w:w="51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5.</w:t>
            </w:r>
          </w:p>
        </w:tc>
        <w:tc>
          <w:tcPr>
            <w:tcW w:w="6430" w:type="dxa"/>
          </w:tcPr>
          <w:p w:rsidR="00BF232F" w:rsidRPr="00BF232F" w:rsidRDefault="00BF232F" w:rsidP="009700B2">
            <w:pPr>
              <w:spacing w:line="276" w:lineRule="auto"/>
              <w:rPr>
                <w:rFonts w:cs="Times New Roman"/>
                <w:sz w:val="20"/>
                <w:szCs w:val="20"/>
              </w:rPr>
            </w:pPr>
            <w:r>
              <w:rPr>
                <w:rFonts w:cs="Times New Roman"/>
                <w:sz w:val="20"/>
                <w:szCs w:val="20"/>
              </w:rPr>
              <w:t xml:space="preserve">Pegawai memberikan hasil pekerjaan sesuai dengan target yang sudah ditetapkan instansi </w:t>
            </w:r>
          </w:p>
        </w:tc>
        <w:tc>
          <w:tcPr>
            <w:tcW w:w="127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8</w:t>
            </w:r>
            <w:r>
              <w:rPr>
                <w:rFonts w:eastAsia="Times New Roman" w:cs="Times New Roman"/>
                <w:lang w:val="id-ID"/>
              </w:rPr>
              <w:t>2,4</w:t>
            </w:r>
            <w:r w:rsidRPr="00D555EE">
              <w:rPr>
                <w:rFonts w:eastAsia="Times New Roman" w:cs="Times New Roman"/>
                <w:lang w:val="id"/>
              </w:rPr>
              <w:t>%</w:t>
            </w:r>
          </w:p>
        </w:tc>
      </w:tr>
      <w:tr w:rsidR="00BF232F" w:rsidRPr="00D555EE" w:rsidTr="00F51551">
        <w:trPr>
          <w:trHeight w:val="419"/>
        </w:trPr>
        <w:tc>
          <w:tcPr>
            <w:tcW w:w="51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6.</w:t>
            </w:r>
          </w:p>
        </w:tc>
        <w:tc>
          <w:tcPr>
            <w:tcW w:w="6430" w:type="dxa"/>
          </w:tcPr>
          <w:p w:rsidR="00BF232F" w:rsidRPr="00BF232F" w:rsidRDefault="00BF232F" w:rsidP="009700B2">
            <w:pPr>
              <w:spacing w:line="276" w:lineRule="auto"/>
              <w:rPr>
                <w:lang w:val="id-ID"/>
              </w:rPr>
            </w:pPr>
            <w:r>
              <w:rPr>
                <w:rFonts w:cs="Times New Roman"/>
                <w:sz w:val="20"/>
                <w:szCs w:val="20"/>
              </w:rPr>
              <w:t xml:space="preserve">Pegawai harus mampu menyelesaikan tugas tambahan dari instansi </w:t>
            </w:r>
          </w:p>
        </w:tc>
        <w:tc>
          <w:tcPr>
            <w:tcW w:w="127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8</w:t>
            </w:r>
            <w:r>
              <w:rPr>
                <w:rFonts w:eastAsia="Times New Roman" w:cs="Times New Roman"/>
                <w:lang w:val="id-ID"/>
              </w:rPr>
              <w:t>1,8</w:t>
            </w:r>
            <w:r w:rsidRPr="00D555EE">
              <w:rPr>
                <w:rFonts w:eastAsia="Times New Roman" w:cs="Times New Roman"/>
                <w:lang w:val="id"/>
              </w:rPr>
              <w:t>%</w:t>
            </w:r>
          </w:p>
        </w:tc>
      </w:tr>
      <w:tr w:rsidR="00BF232F" w:rsidRPr="00D555EE" w:rsidTr="00F51551">
        <w:trPr>
          <w:trHeight w:val="411"/>
        </w:trPr>
        <w:tc>
          <w:tcPr>
            <w:tcW w:w="8222" w:type="dxa"/>
            <w:gridSpan w:val="3"/>
          </w:tcPr>
          <w:p w:rsidR="00BF232F" w:rsidRPr="00D555EE" w:rsidRDefault="00BF232F" w:rsidP="00523241">
            <w:pPr>
              <w:tabs>
                <w:tab w:val="left" w:pos="1802"/>
                <w:tab w:val="left" w:pos="2711"/>
                <w:tab w:val="left" w:pos="4688"/>
                <w:tab w:val="left" w:pos="6226"/>
                <w:tab w:val="left" w:pos="8039"/>
              </w:tabs>
              <w:spacing w:after="0" w:line="276" w:lineRule="auto"/>
              <w:rPr>
                <w:rFonts w:eastAsia="Times New Roman" w:cs="Times New Roman"/>
                <w:b/>
                <w:lang w:val="id"/>
              </w:rPr>
            </w:pPr>
            <w:r w:rsidRPr="00D555EE">
              <w:rPr>
                <w:rFonts w:eastAsia="Times New Roman" w:cs="Times New Roman"/>
                <w:b/>
                <w:lang w:val="id"/>
              </w:rPr>
              <w:t xml:space="preserve">                                           </w:t>
            </w:r>
            <w:r>
              <w:rPr>
                <w:rFonts w:eastAsia="Times New Roman" w:cs="Times New Roman"/>
                <w:b/>
                <w:lang w:val="id-ID"/>
              </w:rPr>
              <w:t xml:space="preserve">             </w:t>
            </w:r>
            <w:r w:rsidR="00CD205E">
              <w:rPr>
                <w:rFonts w:eastAsia="Times New Roman" w:cs="Times New Roman"/>
                <w:b/>
                <w:lang w:val="id"/>
              </w:rPr>
              <w:t xml:space="preserve"> </w:t>
            </w:r>
            <w:r w:rsidRPr="00D555EE">
              <w:rPr>
                <w:rFonts w:eastAsia="Times New Roman" w:cs="Times New Roman"/>
                <w:b/>
                <w:lang w:val="id"/>
              </w:rPr>
              <w:t xml:space="preserve"> Rata – Rata          </w:t>
            </w:r>
            <w:r>
              <w:rPr>
                <w:rFonts w:eastAsia="Times New Roman" w:cs="Times New Roman"/>
                <w:b/>
                <w:lang w:val="id-ID"/>
              </w:rPr>
              <w:t xml:space="preserve"> </w:t>
            </w:r>
            <w:r w:rsidRPr="00D555EE">
              <w:rPr>
                <w:rFonts w:eastAsia="Times New Roman" w:cs="Times New Roman"/>
                <w:b/>
                <w:lang w:val="id"/>
              </w:rPr>
              <w:t xml:space="preserve">                                 </w:t>
            </w:r>
            <w:r w:rsidR="00CD205E">
              <w:rPr>
                <w:rFonts w:eastAsia="Times New Roman" w:cs="Times New Roman"/>
                <w:b/>
                <w:lang w:val="id"/>
              </w:rPr>
              <w:t xml:space="preserve">        </w:t>
            </w:r>
            <w:r>
              <w:rPr>
                <w:rFonts w:eastAsia="Times New Roman" w:cs="Times New Roman"/>
                <w:b/>
                <w:lang w:val="id-ID"/>
              </w:rPr>
              <w:t>81,8</w:t>
            </w:r>
            <w:r w:rsidRPr="00D555EE">
              <w:rPr>
                <w:rFonts w:eastAsia="Times New Roman" w:cs="Times New Roman"/>
                <w:b/>
                <w:lang w:val="id"/>
              </w:rPr>
              <w:t>%</w:t>
            </w:r>
          </w:p>
        </w:tc>
      </w:tr>
      <w:tr w:rsidR="00BF232F" w:rsidRPr="00D555EE" w:rsidTr="00F51551">
        <w:trPr>
          <w:trHeight w:val="415"/>
        </w:trPr>
        <w:tc>
          <w:tcPr>
            <w:tcW w:w="8222" w:type="dxa"/>
            <w:gridSpan w:val="3"/>
          </w:tcPr>
          <w:p w:rsidR="00BF232F" w:rsidRPr="00BF232F" w:rsidRDefault="00BF232F" w:rsidP="00523241">
            <w:pPr>
              <w:tabs>
                <w:tab w:val="left" w:pos="1802"/>
                <w:tab w:val="left" w:pos="2988"/>
                <w:tab w:val="left" w:pos="4688"/>
                <w:tab w:val="left" w:pos="6226"/>
                <w:tab w:val="left" w:pos="8039"/>
              </w:tabs>
              <w:spacing w:after="0" w:line="276" w:lineRule="auto"/>
              <w:rPr>
                <w:rFonts w:eastAsia="Times New Roman" w:cs="Times New Roman"/>
                <w:b/>
              </w:rPr>
            </w:pPr>
            <w:r>
              <w:rPr>
                <w:rFonts w:eastAsia="Times New Roman" w:cs="Times New Roman"/>
                <w:b/>
              </w:rPr>
              <w:t>Pelaksanaan Tugas</w:t>
            </w:r>
          </w:p>
        </w:tc>
      </w:tr>
      <w:tr w:rsidR="00BF232F" w:rsidRPr="00D555EE" w:rsidTr="00F51551">
        <w:trPr>
          <w:trHeight w:val="407"/>
        </w:trPr>
        <w:tc>
          <w:tcPr>
            <w:tcW w:w="51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7.</w:t>
            </w:r>
          </w:p>
        </w:tc>
        <w:tc>
          <w:tcPr>
            <w:tcW w:w="6430" w:type="dxa"/>
          </w:tcPr>
          <w:p w:rsidR="00BF232F" w:rsidRPr="002D508F" w:rsidRDefault="00BF232F" w:rsidP="009700B2">
            <w:pPr>
              <w:spacing w:line="276" w:lineRule="auto"/>
              <w:ind w:left="342" w:hanging="342"/>
              <w:rPr>
                <w:rFonts w:cs="Times New Roman"/>
                <w:sz w:val="20"/>
                <w:szCs w:val="20"/>
              </w:rPr>
            </w:pPr>
            <w:r w:rsidRPr="00D555EE">
              <w:rPr>
                <w:rFonts w:cs="Times New Roman"/>
              </w:rPr>
              <w:t xml:space="preserve"> </w:t>
            </w:r>
            <w:r w:rsidR="002D508F">
              <w:rPr>
                <w:rFonts w:cs="Times New Roman"/>
                <w:sz w:val="20"/>
                <w:szCs w:val="20"/>
              </w:rPr>
              <w:t xml:space="preserve">Pegawai dituntut melaksanakan tugas hingga selesai </w:t>
            </w:r>
          </w:p>
        </w:tc>
        <w:tc>
          <w:tcPr>
            <w:tcW w:w="127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Pr>
                <w:rFonts w:eastAsia="Times New Roman" w:cs="Times New Roman"/>
                <w:lang w:val="id-ID"/>
              </w:rPr>
              <w:t>8</w:t>
            </w:r>
            <w:r w:rsidR="002D508F">
              <w:rPr>
                <w:rFonts w:eastAsia="Times New Roman" w:cs="Times New Roman"/>
                <w:lang w:val="id-ID"/>
              </w:rPr>
              <w:t>3,1</w:t>
            </w:r>
            <w:r w:rsidRPr="00D555EE">
              <w:rPr>
                <w:rFonts w:eastAsia="Times New Roman" w:cs="Times New Roman"/>
                <w:lang w:val="id"/>
              </w:rPr>
              <w:t>%</w:t>
            </w:r>
          </w:p>
        </w:tc>
      </w:tr>
      <w:tr w:rsidR="00BF232F" w:rsidRPr="00D555EE" w:rsidTr="00523241">
        <w:trPr>
          <w:trHeight w:val="441"/>
        </w:trPr>
        <w:tc>
          <w:tcPr>
            <w:tcW w:w="51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8.</w:t>
            </w:r>
          </w:p>
        </w:tc>
        <w:tc>
          <w:tcPr>
            <w:tcW w:w="6430" w:type="dxa"/>
          </w:tcPr>
          <w:p w:rsidR="00BF232F" w:rsidRPr="002D508F" w:rsidRDefault="002D508F" w:rsidP="00523241">
            <w:pPr>
              <w:spacing w:after="0" w:line="276" w:lineRule="auto"/>
              <w:rPr>
                <w:lang w:val="id-ID"/>
              </w:rPr>
            </w:pPr>
            <w:r>
              <w:rPr>
                <w:rFonts w:cs="Times New Roman"/>
                <w:sz w:val="20"/>
                <w:szCs w:val="20"/>
              </w:rPr>
              <w:t>Pegawai mampu melaksanakan tuga</w:t>
            </w:r>
            <w:r w:rsidR="00523241">
              <w:rPr>
                <w:rFonts w:cs="Times New Roman"/>
                <w:sz w:val="20"/>
                <w:szCs w:val="20"/>
              </w:rPr>
              <w:t>s sesuai tujuan yang ditetapkan</w:t>
            </w:r>
          </w:p>
        </w:tc>
        <w:tc>
          <w:tcPr>
            <w:tcW w:w="127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Pr>
                <w:rFonts w:eastAsia="Times New Roman" w:cs="Times New Roman"/>
                <w:lang w:val="id-ID"/>
              </w:rPr>
              <w:t>81</w:t>
            </w:r>
            <w:r w:rsidRPr="00D555EE">
              <w:rPr>
                <w:rFonts w:eastAsia="Times New Roman" w:cs="Times New Roman"/>
                <w:lang w:val="id"/>
              </w:rPr>
              <w:t>,</w:t>
            </w:r>
            <w:r w:rsidR="002D508F">
              <w:rPr>
                <w:rFonts w:eastAsia="Times New Roman" w:cs="Times New Roman"/>
                <w:lang w:val="id-ID"/>
              </w:rPr>
              <w:t>8</w:t>
            </w:r>
            <w:r w:rsidRPr="00D555EE">
              <w:rPr>
                <w:rFonts w:eastAsia="Times New Roman" w:cs="Times New Roman"/>
                <w:lang w:val="id"/>
              </w:rPr>
              <w:t>%</w:t>
            </w:r>
          </w:p>
        </w:tc>
      </w:tr>
      <w:tr w:rsidR="00BF232F" w:rsidRPr="00D555EE" w:rsidTr="00F51551">
        <w:trPr>
          <w:trHeight w:val="539"/>
        </w:trPr>
        <w:tc>
          <w:tcPr>
            <w:tcW w:w="51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9.</w:t>
            </w:r>
          </w:p>
        </w:tc>
        <w:tc>
          <w:tcPr>
            <w:tcW w:w="6430" w:type="dxa"/>
          </w:tcPr>
          <w:p w:rsidR="00BF232F" w:rsidRPr="002D508F" w:rsidRDefault="002D508F" w:rsidP="00523241">
            <w:pPr>
              <w:spacing w:after="0" w:line="276" w:lineRule="auto"/>
              <w:rPr>
                <w:lang w:val="id-ID"/>
              </w:rPr>
            </w:pPr>
            <w:r>
              <w:rPr>
                <w:rFonts w:cs="Times New Roman"/>
                <w:sz w:val="20"/>
                <w:szCs w:val="20"/>
              </w:rPr>
              <w:t xml:space="preserve">Pegawai bersedia melaksanakan tugas yang dibebankan kepadanya hingga selesai </w:t>
            </w:r>
          </w:p>
        </w:tc>
        <w:tc>
          <w:tcPr>
            <w:tcW w:w="127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Pr>
                <w:rFonts w:eastAsia="Times New Roman" w:cs="Times New Roman"/>
                <w:lang w:val="id-ID"/>
              </w:rPr>
              <w:t>8</w:t>
            </w:r>
            <w:r w:rsidR="002D508F">
              <w:rPr>
                <w:rFonts w:eastAsia="Times New Roman" w:cs="Times New Roman"/>
                <w:lang w:val="id-ID"/>
              </w:rPr>
              <w:t>1,5</w:t>
            </w:r>
            <w:r w:rsidRPr="00D555EE">
              <w:rPr>
                <w:rFonts w:eastAsia="Times New Roman" w:cs="Times New Roman"/>
                <w:lang w:val="id"/>
              </w:rPr>
              <w:t>%</w:t>
            </w:r>
          </w:p>
        </w:tc>
      </w:tr>
      <w:tr w:rsidR="00BF232F" w:rsidRPr="00D555EE" w:rsidTr="00F51551">
        <w:trPr>
          <w:trHeight w:val="444"/>
        </w:trPr>
        <w:tc>
          <w:tcPr>
            <w:tcW w:w="8222" w:type="dxa"/>
            <w:gridSpan w:val="3"/>
          </w:tcPr>
          <w:p w:rsidR="00BF232F" w:rsidRPr="00D555EE" w:rsidRDefault="00CD205E" w:rsidP="00523241">
            <w:pPr>
              <w:tabs>
                <w:tab w:val="left" w:pos="1802"/>
                <w:tab w:val="left" w:pos="2988"/>
                <w:tab w:val="left" w:pos="6226"/>
                <w:tab w:val="left" w:pos="8039"/>
              </w:tabs>
              <w:spacing w:after="0" w:line="276" w:lineRule="auto"/>
              <w:jc w:val="center"/>
              <w:rPr>
                <w:rFonts w:eastAsia="Times New Roman" w:cs="Times New Roman"/>
                <w:lang w:val="id"/>
              </w:rPr>
            </w:pPr>
            <w:r>
              <w:rPr>
                <w:rFonts w:eastAsia="Times New Roman" w:cs="Times New Roman"/>
                <w:b/>
                <w:lang w:val="id"/>
              </w:rPr>
              <w:t xml:space="preserve">                                                        </w:t>
            </w:r>
            <w:r w:rsidR="00BF232F" w:rsidRPr="00D555EE">
              <w:rPr>
                <w:rFonts w:eastAsia="Times New Roman" w:cs="Times New Roman"/>
                <w:b/>
                <w:lang w:val="id"/>
              </w:rPr>
              <w:t xml:space="preserve">Rata – Rata         </w:t>
            </w:r>
            <w:r w:rsidR="00BF232F">
              <w:rPr>
                <w:rFonts w:eastAsia="Times New Roman" w:cs="Times New Roman"/>
                <w:b/>
                <w:lang w:val="id-ID"/>
              </w:rPr>
              <w:t xml:space="preserve"> </w:t>
            </w:r>
            <w:r w:rsidR="00BF232F" w:rsidRPr="00D555EE">
              <w:rPr>
                <w:rFonts w:eastAsia="Times New Roman" w:cs="Times New Roman"/>
                <w:b/>
                <w:lang w:val="id"/>
              </w:rPr>
              <w:t xml:space="preserve">           </w:t>
            </w:r>
            <w:r w:rsidR="00BF232F">
              <w:rPr>
                <w:rFonts w:eastAsia="Times New Roman" w:cs="Times New Roman"/>
                <w:b/>
                <w:lang w:val="id-ID"/>
              </w:rPr>
              <w:t xml:space="preserve">  </w:t>
            </w:r>
            <w:r w:rsidR="00BF232F" w:rsidRPr="00D555EE">
              <w:rPr>
                <w:rFonts w:eastAsia="Times New Roman" w:cs="Times New Roman"/>
                <w:b/>
                <w:lang w:val="id"/>
              </w:rPr>
              <w:t xml:space="preserve">                    </w:t>
            </w:r>
            <w:r>
              <w:rPr>
                <w:rFonts w:eastAsia="Times New Roman" w:cs="Times New Roman"/>
                <w:b/>
                <w:lang w:val="id"/>
              </w:rPr>
              <w:t xml:space="preserve">         </w:t>
            </w:r>
            <w:r w:rsidR="002D508F">
              <w:rPr>
                <w:rFonts w:eastAsia="Times New Roman" w:cs="Times New Roman"/>
                <w:b/>
                <w:lang w:val="id-ID"/>
              </w:rPr>
              <w:t>82</w:t>
            </w:r>
            <w:r w:rsidR="002D508F">
              <w:rPr>
                <w:rFonts w:eastAsia="Times New Roman" w:cs="Times New Roman"/>
                <w:b/>
              </w:rPr>
              <w:t>,1</w:t>
            </w:r>
            <w:r w:rsidR="00BF232F" w:rsidRPr="00D555EE">
              <w:rPr>
                <w:rFonts w:eastAsia="Times New Roman" w:cs="Times New Roman"/>
                <w:b/>
                <w:lang w:val="id"/>
              </w:rPr>
              <w:t>%</w:t>
            </w:r>
          </w:p>
        </w:tc>
      </w:tr>
      <w:tr w:rsidR="00BF232F" w:rsidRPr="00D555EE" w:rsidTr="00F51551">
        <w:trPr>
          <w:trHeight w:val="422"/>
        </w:trPr>
        <w:tc>
          <w:tcPr>
            <w:tcW w:w="8222" w:type="dxa"/>
            <w:gridSpan w:val="3"/>
          </w:tcPr>
          <w:p w:rsidR="00BF232F" w:rsidRPr="002D508F" w:rsidRDefault="002D508F" w:rsidP="009700B2">
            <w:pPr>
              <w:tabs>
                <w:tab w:val="left" w:pos="1802"/>
                <w:tab w:val="left" w:pos="2988"/>
                <w:tab w:val="left" w:pos="4688"/>
                <w:tab w:val="left" w:pos="6226"/>
                <w:tab w:val="left" w:pos="8039"/>
              </w:tabs>
              <w:spacing w:line="276" w:lineRule="auto"/>
              <w:rPr>
                <w:rFonts w:eastAsia="Times New Roman" w:cs="Times New Roman"/>
                <w:b/>
              </w:rPr>
            </w:pPr>
            <w:r>
              <w:rPr>
                <w:rFonts w:eastAsia="Times New Roman" w:cs="Times New Roman"/>
                <w:b/>
              </w:rPr>
              <w:t>Tanggung jawab</w:t>
            </w:r>
          </w:p>
        </w:tc>
      </w:tr>
      <w:tr w:rsidR="00BF232F" w:rsidRPr="00D555EE" w:rsidTr="00F51551">
        <w:trPr>
          <w:trHeight w:val="413"/>
        </w:trPr>
        <w:tc>
          <w:tcPr>
            <w:tcW w:w="51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10.</w:t>
            </w:r>
          </w:p>
        </w:tc>
        <w:tc>
          <w:tcPr>
            <w:tcW w:w="6430" w:type="dxa"/>
          </w:tcPr>
          <w:p w:rsidR="00BF232F" w:rsidRPr="002D508F" w:rsidRDefault="002D508F" w:rsidP="009700B2">
            <w:pPr>
              <w:spacing w:line="276" w:lineRule="auto"/>
              <w:ind w:left="279" w:hanging="279"/>
              <w:rPr>
                <w:rFonts w:cs="Times New Roman"/>
                <w:sz w:val="20"/>
                <w:szCs w:val="20"/>
              </w:rPr>
            </w:pPr>
            <w:r>
              <w:rPr>
                <w:rFonts w:cs="Times New Roman"/>
                <w:sz w:val="20"/>
                <w:szCs w:val="20"/>
              </w:rPr>
              <w:t xml:space="preserve">Pegawai mampu melaksanakan tugas dengan penuh tanggung jawab </w:t>
            </w:r>
          </w:p>
        </w:tc>
        <w:tc>
          <w:tcPr>
            <w:tcW w:w="127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Pr>
                <w:rFonts w:eastAsia="Times New Roman" w:cs="Times New Roman"/>
                <w:lang w:val="id-ID"/>
              </w:rPr>
              <w:t>82</w:t>
            </w:r>
            <w:r w:rsidR="002D508F">
              <w:rPr>
                <w:rFonts w:eastAsia="Times New Roman" w:cs="Times New Roman"/>
                <w:lang w:val="id"/>
              </w:rPr>
              <w:t>,7</w:t>
            </w:r>
            <w:r w:rsidRPr="00D555EE">
              <w:rPr>
                <w:rFonts w:eastAsia="Times New Roman" w:cs="Times New Roman"/>
                <w:lang w:val="id"/>
              </w:rPr>
              <w:t>%</w:t>
            </w:r>
          </w:p>
        </w:tc>
      </w:tr>
      <w:tr w:rsidR="00BF232F" w:rsidRPr="00D555EE" w:rsidTr="00F51551">
        <w:trPr>
          <w:trHeight w:val="405"/>
        </w:trPr>
        <w:tc>
          <w:tcPr>
            <w:tcW w:w="51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11.</w:t>
            </w:r>
          </w:p>
        </w:tc>
        <w:tc>
          <w:tcPr>
            <w:tcW w:w="6430" w:type="dxa"/>
          </w:tcPr>
          <w:p w:rsidR="00BF232F" w:rsidRPr="002D508F" w:rsidRDefault="002D508F" w:rsidP="009700B2">
            <w:pPr>
              <w:spacing w:line="276" w:lineRule="auto"/>
              <w:rPr>
                <w:rFonts w:cs="Times New Roman"/>
                <w:lang w:val="id-ID"/>
              </w:rPr>
            </w:pPr>
            <w:r w:rsidRPr="002D508F">
              <w:rPr>
                <w:rFonts w:cs="Times New Roman"/>
                <w:sz w:val="20"/>
                <w:szCs w:val="20"/>
              </w:rPr>
              <w:t>Pegawai memeriksa kembali pekerjaan yang telah selesai dikerjakan</w:t>
            </w:r>
            <w:r>
              <w:rPr>
                <w:rFonts w:cs="Times New Roman"/>
                <w:sz w:val="20"/>
                <w:szCs w:val="20"/>
              </w:rPr>
              <w:t xml:space="preserve"> </w:t>
            </w:r>
          </w:p>
        </w:tc>
        <w:tc>
          <w:tcPr>
            <w:tcW w:w="127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8</w:t>
            </w:r>
            <w:r w:rsidR="002D508F">
              <w:rPr>
                <w:rFonts w:eastAsia="Times New Roman" w:cs="Times New Roman"/>
                <w:lang w:val="id-ID"/>
              </w:rPr>
              <w:t>0,6</w:t>
            </w:r>
            <w:r w:rsidRPr="00D555EE">
              <w:rPr>
                <w:rFonts w:eastAsia="Times New Roman" w:cs="Times New Roman"/>
                <w:lang w:val="id"/>
              </w:rPr>
              <w:t>%</w:t>
            </w:r>
          </w:p>
        </w:tc>
      </w:tr>
      <w:tr w:rsidR="00BF232F" w:rsidRPr="00D555EE" w:rsidTr="00F51551">
        <w:trPr>
          <w:trHeight w:val="254"/>
        </w:trPr>
        <w:tc>
          <w:tcPr>
            <w:tcW w:w="51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sidRPr="00D555EE">
              <w:rPr>
                <w:rFonts w:eastAsia="Times New Roman" w:cs="Times New Roman"/>
                <w:lang w:val="id"/>
              </w:rPr>
              <w:t>12.</w:t>
            </w:r>
          </w:p>
        </w:tc>
        <w:tc>
          <w:tcPr>
            <w:tcW w:w="6430" w:type="dxa"/>
          </w:tcPr>
          <w:p w:rsidR="00BF232F" w:rsidRPr="002D508F" w:rsidRDefault="002D508F" w:rsidP="009700B2">
            <w:pPr>
              <w:spacing w:line="276" w:lineRule="auto"/>
              <w:rPr>
                <w:lang w:val="id-ID"/>
              </w:rPr>
            </w:pPr>
            <w:r>
              <w:rPr>
                <w:rFonts w:cs="Times New Roman"/>
                <w:sz w:val="20"/>
                <w:szCs w:val="20"/>
              </w:rPr>
              <w:t xml:space="preserve">Pegawai dalam bekerja harus menyelesaikan pekerjaan sesuai dengan SOP </w:t>
            </w:r>
          </w:p>
        </w:tc>
        <w:tc>
          <w:tcPr>
            <w:tcW w:w="1276" w:type="dxa"/>
          </w:tcPr>
          <w:p w:rsidR="00BF232F" w:rsidRPr="00D555EE" w:rsidRDefault="002D508F" w:rsidP="009700B2">
            <w:pPr>
              <w:tabs>
                <w:tab w:val="left" w:pos="1802"/>
                <w:tab w:val="left" w:pos="2988"/>
                <w:tab w:val="left" w:pos="4688"/>
                <w:tab w:val="left" w:pos="6226"/>
                <w:tab w:val="left" w:pos="8039"/>
              </w:tabs>
              <w:spacing w:line="276" w:lineRule="auto"/>
              <w:jc w:val="center"/>
              <w:rPr>
                <w:rFonts w:eastAsia="Times New Roman" w:cs="Times New Roman"/>
                <w:lang w:val="id"/>
              </w:rPr>
            </w:pPr>
            <w:r>
              <w:rPr>
                <w:rFonts w:eastAsia="Times New Roman" w:cs="Times New Roman"/>
                <w:lang w:val="id-ID"/>
              </w:rPr>
              <w:t>80,9</w:t>
            </w:r>
            <w:r w:rsidR="00BF232F" w:rsidRPr="00D555EE">
              <w:rPr>
                <w:rFonts w:eastAsia="Times New Roman" w:cs="Times New Roman"/>
                <w:lang w:val="id"/>
              </w:rPr>
              <w:t>%</w:t>
            </w:r>
          </w:p>
        </w:tc>
      </w:tr>
      <w:tr w:rsidR="00BF232F" w:rsidRPr="00D555EE" w:rsidTr="00F51551">
        <w:trPr>
          <w:trHeight w:val="270"/>
        </w:trPr>
        <w:tc>
          <w:tcPr>
            <w:tcW w:w="8222" w:type="dxa"/>
            <w:gridSpan w:val="3"/>
          </w:tcPr>
          <w:p w:rsidR="00BF232F" w:rsidRPr="00D555EE" w:rsidRDefault="00BF232F" w:rsidP="00CD205E">
            <w:pPr>
              <w:tabs>
                <w:tab w:val="left" w:pos="2621"/>
                <w:tab w:val="left" w:pos="3578"/>
                <w:tab w:val="left" w:pos="6226"/>
                <w:tab w:val="left" w:pos="8039"/>
              </w:tabs>
              <w:spacing w:line="276" w:lineRule="auto"/>
              <w:ind w:hanging="250"/>
              <w:jc w:val="both"/>
              <w:rPr>
                <w:rFonts w:eastAsia="Times New Roman" w:cs="Times New Roman"/>
                <w:b/>
                <w:lang w:val="id"/>
              </w:rPr>
            </w:pPr>
            <w:r>
              <w:rPr>
                <w:rFonts w:eastAsia="Times New Roman" w:cs="Times New Roman"/>
                <w:b/>
                <w:lang w:val="id-ID"/>
              </w:rPr>
              <w:t xml:space="preserve">                         </w:t>
            </w:r>
            <w:r w:rsidR="00CD205E">
              <w:rPr>
                <w:rFonts w:eastAsia="Times New Roman" w:cs="Times New Roman"/>
                <w:b/>
                <w:lang w:val="id-ID"/>
              </w:rPr>
              <w:t xml:space="preserve">                                     </w:t>
            </w:r>
            <w:r w:rsidRPr="00D555EE">
              <w:rPr>
                <w:rFonts w:eastAsia="Times New Roman" w:cs="Times New Roman"/>
                <w:b/>
                <w:lang w:val="id"/>
              </w:rPr>
              <w:t xml:space="preserve"> Rata – Rata            </w:t>
            </w:r>
            <w:r>
              <w:rPr>
                <w:rFonts w:eastAsia="Times New Roman" w:cs="Times New Roman"/>
                <w:b/>
                <w:lang w:val="id-ID"/>
              </w:rPr>
              <w:t xml:space="preserve"> </w:t>
            </w:r>
            <w:r w:rsidRPr="00D555EE">
              <w:rPr>
                <w:rFonts w:eastAsia="Times New Roman" w:cs="Times New Roman"/>
                <w:b/>
                <w:lang w:val="id"/>
              </w:rPr>
              <w:t xml:space="preserve">     </w:t>
            </w:r>
            <w:r>
              <w:rPr>
                <w:rFonts w:eastAsia="Times New Roman" w:cs="Times New Roman"/>
                <w:b/>
                <w:lang w:val="id-ID"/>
              </w:rPr>
              <w:t xml:space="preserve">    </w:t>
            </w:r>
            <w:r w:rsidRPr="00D555EE">
              <w:rPr>
                <w:rFonts w:eastAsia="Times New Roman" w:cs="Times New Roman"/>
                <w:b/>
                <w:lang w:val="id"/>
              </w:rPr>
              <w:t xml:space="preserve">       </w:t>
            </w:r>
            <w:r>
              <w:rPr>
                <w:rFonts w:eastAsia="Times New Roman" w:cs="Times New Roman"/>
                <w:b/>
                <w:lang w:val="id-ID"/>
              </w:rPr>
              <w:t xml:space="preserve">     </w:t>
            </w:r>
            <w:r w:rsidRPr="00D555EE">
              <w:rPr>
                <w:rFonts w:eastAsia="Times New Roman" w:cs="Times New Roman"/>
                <w:b/>
                <w:lang w:val="id"/>
              </w:rPr>
              <w:t xml:space="preserve">         </w:t>
            </w:r>
            <w:r w:rsidR="00CD205E">
              <w:rPr>
                <w:rFonts w:eastAsia="Times New Roman" w:cs="Times New Roman"/>
                <w:b/>
                <w:lang w:val="id"/>
              </w:rPr>
              <w:t xml:space="preserve">         </w:t>
            </w:r>
            <w:r>
              <w:rPr>
                <w:rFonts w:eastAsia="Times New Roman" w:cs="Times New Roman"/>
                <w:b/>
                <w:lang w:val="id-ID"/>
              </w:rPr>
              <w:t>81,8</w:t>
            </w:r>
            <w:r w:rsidRPr="00D555EE">
              <w:rPr>
                <w:rFonts w:eastAsia="Times New Roman" w:cs="Times New Roman"/>
                <w:b/>
                <w:lang w:val="id"/>
              </w:rPr>
              <w:t>%</w:t>
            </w:r>
          </w:p>
        </w:tc>
      </w:tr>
      <w:tr w:rsidR="00BF232F" w:rsidRPr="00D555EE" w:rsidTr="00F51551">
        <w:trPr>
          <w:trHeight w:val="254"/>
        </w:trPr>
        <w:tc>
          <w:tcPr>
            <w:tcW w:w="516" w:type="dxa"/>
          </w:tcPr>
          <w:p w:rsidR="00BF232F" w:rsidRPr="00D555EE" w:rsidRDefault="00BF232F" w:rsidP="009700B2">
            <w:pPr>
              <w:tabs>
                <w:tab w:val="left" w:pos="1802"/>
                <w:tab w:val="left" w:pos="2988"/>
                <w:tab w:val="left" w:pos="4688"/>
                <w:tab w:val="left" w:pos="6226"/>
                <w:tab w:val="left" w:pos="8039"/>
              </w:tabs>
              <w:spacing w:line="276" w:lineRule="auto"/>
              <w:jc w:val="center"/>
              <w:rPr>
                <w:rFonts w:eastAsia="Times New Roman" w:cs="Times New Roman"/>
                <w:lang w:val="id"/>
              </w:rPr>
            </w:pPr>
          </w:p>
        </w:tc>
        <w:tc>
          <w:tcPr>
            <w:tcW w:w="6430" w:type="dxa"/>
          </w:tcPr>
          <w:p w:rsidR="00BF232F" w:rsidRPr="004C4D18" w:rsidRDefault="00BF232F" w:rsidP="009700B2">
            <w:pPr>
              <w:pStyle w:val="ListParagraph"/>
              <w:spacing w:line="276" w:lineRule="auto"/>
              <w:ind w:left="0"/>
              <w:jc w:val="center"/>
              <w:rPr>
                <w:b/>
                <w:bCs/>
                <w:lang w:val="id-ID"/>
              </w:rPr>
            </w:pPr>
            <w:r>
              <w:rPr>
                <w:b/>
                <w:bCs/>
                <w:lang w:val="id-ID"/>
              </w:rPr>
              <w:t xml:space="preserve">         Rata – Rata Keseluruhan</w:t>
            </w:r>
          </w:p>
        </w:tc>
        <w:tc>
          <w:tcPr>
            <w:tcW w:w="1276" w:type="dxa"/>
          </w:tcPr>
          <w:p w:rsidR="00BF232F" w:rsidRPr="00102421" w:rsidRDefault="002D508F" w:rsidP="009700B2">
            <w:pPr>
              <w:tabs>
                <w:tab w:val="left" w:pos="1802"/>
                <w:tab w:val="left" w:pos="2988"/>
                <w:tab w:val="left" w:pos="4688"/>
                <w:tab w:val="left" w:pos="6226"/>
                <w:tab w:val="left" w:pos="8039"/>
              </w:tabs>
              <w:spacing w:line="276" w:lineRule="auto"/>
              <w:jc w:val="center"/>
              <w:rPr>
                <w:rFonts w:eastAsia="Times New Roman" w:cs="Times New Roman"/>
                <w:lang w:val="id-ID"/>
              </w:rPr>
            </w:pPr>
            <w:r>
              <w:rPr>
                <w:rFonts w:cs="Times New Roman"/>
                <w:b/>
                <w:bCs/>
              </w:rPr>
              <w:t>81,7</w:t>
            </w:r>
            <w:r w:rsidR="00BF232F" w:rsidRPr="00387CCE">
              <w:rPr>
                <w:rFonts w:cs="Times New Roman"/>
                <w:b/>
                <w:bCs/>
                <w:lang w:val="id-ID"/>
              </w:rPr>
              <w:t>%</w:t>
            </w:r>
          </w:p>
        </w:tc>
      </w:tr>
    </w:tbl>
    <w:p w:rsidR="00BF232F" w:rsidRPr="00D555EE" w:rsidRDefault="00BF232F" w:rsidP="009700B2">
      <w:pPr>
        <w:spacing w:after="120" w:line="276" w:lineRule="auto"/>
        <w:rPr>
          <w:rFonts w:eastAsia="Times New Roman" w:cs="Times New Roman"/>
          <w:lang w:val="id"/>
        </w:rPr>
      </w:pPr>
      <w:r w:rsidRPr="00D555EE">
        <w:rPr>
          <w:rFonts w:eastAsia="Times New Roman" w:cs="Times New Roman"/>
          <w:lang w:val="id"/>
        </w:rPr>
        <w:t>Sumber : Data Primer diolah 2022</w:t>
      </w:r>
    </w:p>
    <w:p w:rsidR="003C60DA" w:rsidRDefault="002D508F" w:rsidP="009700B2">
      <w:pPr>
        <w:spacing w:after="120" w:line="276" w:lineRule="auto"/>
        <w:ind w:firstLine="720"/>
        <w:jc w:val="both"/>
        <w:rPr>
          <w:rFonts w:eastAsia="Times New Roman" w:cs="Times New Roman"/>
          <w:sz w:val="24"/>
          <w:szCs w:val="24"/>
        </w:rPr>
      </w:pPr>
      <w:r w:rsidRPr="00564DF5">
        <w:rPr>
          <w:rFonts w:eastAsia="Times New Roman" w:cs="Times New Roman"/>
          <w:sz w:val="24"/>
          <w:szCs w:val="24"/>
          <w:lang w:val="id"/>
        </w:rPr>
        <w:t xml:space="preserve">Berdasarkan tanggapan responden mengenai </w:t>
      </w:r>
      <w:r>
        <w:rPr>
          <w:rFonts w:eastAsia="Times New Roman" w:cs="Times New Roman"/>
          <w:sz w:val="24"/>
          <w:szCs w:val="24"/>
        </w:rPr>
        <w:t xml:space="preserve">kinerja </w:t>
      </w:r>
      <w:r w:rsidRPr="00564DF5">
        <w:rPr>
          <w:rFonts w:eastAsia="Times New Roman" w:cs="Times New Roman"/>
          <w:sz w:val="24"/>
          <w:szCs w:val="24"/>
          <w:lang w:val="id"/>
        </w:rPr>
        <w:t xml:space="preserve">pegawai diperoleh rata – rata total skor sebesar </w:t>
      </w:r>
      <w:r>
        <w:rPr>
          <w:rFonts w:eastAsia="Times New Roman" w:cs="Times New Roman"/>
          <w:sz w:val="24"/>
          <w:szCs w:val="24"/>
        </w:rPr>
        <w:t>81</w:t>
      </w:r>
      <w:r w:rsidRPr="00564DF5">
        <w:rPr>
          <w:rFonts w:eastAsia="Times New Roman" w:cs="Times New Roman"/>
          <w:sz w:val="24"/>
          <w:szCs w:val="24"/>
          <w:lang w:val="id"/>
        </w:rPr>
        <w:t>,</w:t>
      </w:r>
      <w:r>
        <w:rPr>
          <w:rFonts w:eastAsia="Times New Roman" w:cs="Times New Roman"/>
          <w:sz w:val="24"/>
          <w:szCs w:val="24"/>
        </w:rPr>
        <w:t>7</w:t>
      </w:r>
      <w:r w:rsidRPr="00564DF5">
        <w:rPr>
          <w:rFonts w:eastAsia="Times New Roman" w:cs="Times New Roman"/>
          <w:sz w:val="24"/>
          <w:szCs w:val="24"/>
          <w:lang w:val="id"/>
        </w:rPr>
        <w:t xml:space="preserve">%. Hal ini menunjukkan bahwa </w:t>
      </w:r>
      <w:r>
        <w:rPr>
          <w:rFonts w:eastAsia="Times New Roman" w:cs="Times New Roman"/>
          <w:sz w:val="24"/>
          <w:szCs w:val="24"/>
        </w:rPr>
        <w:t>k</w:t>
      </w:r>
      <w:r w:rsidRPr="00564DF5">
        <w:rPr>
          <w:rFonts w:eastAsia="Times New Roman" w:cs="Times New Roman"/>
          <w:sz w:val="24"/>
          <w:szCs w:val="24"/>
          <w:lang w:val="id"/>
        </w:rPr>
        <w:t>inerja pegawai termasuk dalam kategori Baik. Variabel kinerja</w:t>
      </w:r>
      <w:r>
        <w:rPr>
          <w:rFonts w:eastAsia="Times New Roman" w:cs="Times New Roman"/>
          <w:sz w:val="24"/>
          <w:szCs w:val="24"/>
        </w:rPr>
        <w:t xml:space="preserve"> pegawai</w:t>
      </w:r>
      <w:r w:rsidRPr="00564DF5">
        <w:rPr>
          <w:rFonts w:eastAsia="Times New Roman" w:cs="Times New Roman"/>
          <w:sz w:val="24"/>
          <w:szCs w:val="24"/>
          <w:lang w:val="id"/>
        </w:rPr>
        <w:t xml:space="preserve"> memiliki </w:t>
      </w:r>
      <w:r>
        <w:rPr>
          <w:rFonts w:eastAsia="Times New Roman" w:cs="Times New Roman"/>
          <w:sz w:val="24"/>
          <w:szCs w:val="24"/>
        </w:rPr>
        <w:t>4</w:t>
      </w:r>
      <w:r w:rsidRPr="00564DF5">
        <w:rPr>
          <w:rFonts w:eastAsia="Times New Roman" w:cs="Times New Roman"/>
          <w:sz w:val="24"/>
          <w:szCs w:val="24"/>
          <w:lang w:val="id"/>
        </w:rPr>
        <w:t xml:space="preserve"> indikator yaitu indikator </w:t>
      </w:r>
      <w:r w:rsidR="00851C7E">
        <w:rPr>
          <w:rFonts w:eastAsia="Times New Roman" w:cs="Times New Roman"/>
          <w:sz w:val="24"/>
          <w:szCs w:val="24"/>
        </w:rPr>
        <w:t xml:space="preserve">kualitas, </w:t>
      </w:r>
      <w:r w:rsidR="008B34B9">
        <w:rPr>
          <w:rFonts w:eastAsia="Times New Roman" w:cs="Times New Roman"/>
          <w:sz w:val="24"/>
          <w:szCs w:val="24"/>
        </w:rPr>
        <w:t>pelaksanaan tugas</w:t>
      </w:r>
      <w:r w:rsidR="00552AEC">
        <w:rPr>
          <w:rFonts w:eastAsia="Times New Roman" w:cs="Times New Roman"/>
          <w:sz w:val="24"/>
          <w:szCs w:val="24"/>
          <w:lang w:val="id"/>
        </w:rPr>
        <w:t xml:space="preserve">, </w:t>
      </w:r>
      <w:r w:rsidR="008B34B9">
        <w:rPr>
          <w:rFonts w:eastAsia="Times New Roman" w:cs="Times New Roman"/>
          <w:sz w:val="24"/>
          <w:szCs w:val="24"/>
        </w:rPr>
        <w:t xml:space="preserve">tanggung jawab </w:t>
      </w:r>
      <w:r w:rsidR="00552AEC">
        <w:rPr>
          <w:rFonts w:eastAsia="Times New Roman" w:cs="Times New Roman"/>
          <w:sz w:val="24"/>
          <w:szCs w:val="24"/>
          <w:lang w:val="id"/>
        </w:rPr>
        <w:t xml:space="preserve">. </w:t>
      </w:r>
      <w:r w:rsidRPr="00AA6AAE">
        <w:rPr>
          <w:rFonts w:eastAsia="Times New Roman" w:cs="Times New Roman"/>
          <w:sz w:val="24"/>
          <w:szCs w:val="24"/>
          <w:lang w:val="id"/>
        </w:rPr>
        <w:t xml:space="preserve">Demikian dapat disimpulkan rata – rata skor total yang paling besar nilainya adalah indikator </w:t>
      </w:r>
      <w:r w:rsidR="008B34B9">
        <w:rPr>
          <w:rFonts w:eastAsia="Times New Roman" w:cs="Times New Roman"/>
          <w:sz w:val="24"/>
          <w:szCs w:val="24"/>
        </w:rPr>
        <w:t>pelaksanaan tugas</w:t>
      </w:r>
      <w:r w:rsidRPr="00AA6AAE">
        <w:rPr>
          <w:rFonts w:eastAsia="Times New Roman" w:cs="Times New Roman"/>
          <w:sz w:val="24"/>
          <w:szCs w:val="24"/>
          <w:lang w:val="id"/>
        </w:rPr>
        <w:t xml:space="preserve"> yaitu sebesar </w:t>
      </w:r>
      <w:r w:rsidRPr="00AA6AAE">
        <w:rPr>
          <w:rFonts w:eastAsia="Times New Roman" w:cs="Times New Roman"/>
          <w:sz w:val="24"/>
          <w:szCs w:val="24"/>
        </w:rPr>
        <w:lastRenderedPageBreak/>
        <w:t>82</w:t>
      </w:r>
      <w:r w:rsidR="008B34B9">
        <w:rPr>
          <w:rFonts w:eastAsia="Times New Roman" w:cs="Times New Roman"/>
          <w:sz w:val="24"/>
          <w:szCs w:val="24"/>
        </w:rPr>
        <w:t>,1</w:t>
      </w:r>
      <w:r w:rsidRPr="00AA6AAE">
        <w:rPr>
          <w:rFonts w:eastAsia="Times New Roman" w:cs="Times New Roman"/>
          <w:sz w:val="24"/>
          <w:szCs w:val="24"/>
          <w:lang w:val="id"/>
        </w:rPr>
        <w:t>%, sedangkan rata – rata skor terendah adalah indikator</w:t>
      </w:r>
      <w:r w:rsidR="008B34B9">
        <w:rPr>
          <w:rFonts w:eastAsia="Times New Roman" w:cs="Times New Roman"/>
          <w:sz w:val="24"/>
          <w:szCs w:val="24"/>
          <w:lang w:val="id"/>
        </w:rPr>
        <w:t xml:space="preserve"> kualitas</w:t>
      </w:r>
      <w:r w:rsidRPr="00AA6AAE">
        <w:rPr>
          <w:rFonts w:eastAsia="Times New Roman" w:cs="Times New Roman"/>
          <w:sz w:val="24"/>
          <w:szCs w:val="24"/>
          <w:lang w:val="id"/>
        </w:rPr>
        <w:t xml:space="preserve"> yaitu sebesar </w:t>
      </w:r>
      <w:r w:rsidR="008B34B9">
        <w:rPr>
          <w:rFonts w:eastAsia="Times New Roman" w:cs="Times New Roman"/>
          <w:sz w:val="24"/>
          <w:szCs w:val="24"/>
        </w:rPr>
        <w:t>81,2</w:t>
      </w:r>
      <w:r w:rsidRPr="00AA6AAE">
        <w:rPr>
          <w:rFonts w:eastAsia="Times New Roman" w:cs="Times New Roman"/>
          <w:sz w:val="24"/>
          <w:szCs w:val="24"/>
          <w:lang w:val="id"/>
        </w:rPr>
        <w:t>%</w:t>
      </w:r>
      <w:r w:rsidR="008B34B9">
        <w:rPr>
          <w:rFonts w:eastAsia="Times New Roman" w:cs="Times New Roman"/>
          <w:sz w:val="24"/>
          <w:szCs w:val="24"/>
        </w:rPr>
        <w:t>.</w:t>
      </w:r>
    </w:p>
    <w:p w:rsidR="00570135" w:rsidRDefault="00720C98" w:rsidP="006053FF">
      <w:pPr>
        <w:spacing w:after="120" w:line="276" w:lineRule="auto"/>
        <w:ind w:firstLine="720"/>
        <w:jc w:val="both"/>
        <w:rPr>
          <w:rFonts w:eastAsia="Times New Roman" w:cs="Times New Roman"/>
          <w:sz w:val="24"/>
          <w:szCs w:val="24"/>
        </w:rPr>
      </w:pPr>
      <w:r>
        <w:rPr>
          <w:rFonts w:eastAsia="Times New Roman" w:cs="Times New Roman"/>
          <w:sz w:val="24"/>
          <w:szCs w:val="24"/>
        </w:rPr>
        <w:t>Berikut ini merupakan tanggapan responden mengenai pernyataan variable Y (Kinerja Pegawai) dengan menggunakan distribusi frekuensi dapat dianalisis dengan menggunakan SPSS versi 23 diperoleh hasil sebagai berikut.</w:t>
      </w:r>
    </w:p>
    <w:p w:rsidR="00720C98" w:rsidRDefault="00DF1C69" w:rsidP="005F1356">
      <w:pPr>
        <w:pStyle w:val="Heading5"/>
        <w:jc w:val="center"/>
        <w:rPr>
          <w:rFonts w:eastAsia="Times New Roman"/>
        </w:rPr>
      </w:pPr>
      <w:r>
        <w:rPr>
          <w:rFonts w:eastAsia="Times New Roman"/>
        </w:rPr>
        <w:t>Tabel 4.51</w:t>
      </w:r>
      <w:r w:rsidR="000B4E97">
        <w:rPr>
          <w:rFonts w:eastAsia="Times New Roman"/>
        </w:rPr>
        <w:t xml:space="preserve"> </w:t>
      </w:r>
      <w:r w:rsidR="000B4E97" w:rsidRPr="00815A27">
        <w:rPr>
          <w:rFonts w:eastAsia="Times New Roman"/>
        </w:rPr>
        <w:t>Analisis Hasil Distribusi Frekuensi</w:t>
      </w:r>
    </w:p>
    <w:tbl>
      <w:tblPr>
        <w:tblW w:w="3869" w:type="dxa"/>
        <w:tblInd w:w="2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148"/>
        <w:gridCol w:w="1681"/>
      </w:tblGrid>
      <w:tr w:rsidR="003328AB" w:rsidRPr="00720C98" w:rsidTr="00891106">
        <w:trPr>
          <w:cantSplit/>
        </w:trPr>
        <w:tc>
          <w:tcPr>
            <w:tcW w:w="3869" w:type="dxa"/>
            <w:gridSpan w:val="3"/>
            <w:tcBorders>
              <w:top w:val="nil"/>
              <w:left w:val="nil"/>
              <w:bottom w:val="nil"/>
              <w:right w:val="nil"/>
            </w:tcBorders>
            <w:shd w:val="clear" w:color="auto" w:fill="FFFFFF"/>
            <w:vAlign w:val="center"/>
          </w:tcPr>
          <w:p w:rsidR="003328AB" w:rsidRPr="00720C98" w:rsidRDefault="003328AB" w:rsidP="00891106">
            <w:pPr>
              <w:autoSpaceDE w:val="0"/>
              <w:autoSpaceDN w:val="0"/>
              <w:adjustRightInd w:val="0"/>
              <w:spacing w:after="0" w:line="320" w:lineRule="atLeast"/>
              <w:ind w:left="60" w:right="60"/>
              <w:jc w:val="center"/>
              <w:rPr>
                <w:rFonts w:ascii="Arial" w:hAnsi="Arial" w:cs="Arial"/>
                <w:color w:val="000000"/>
                <w:sz w:val="18"/>
                <w:szCs w:val="18"/>
              </w:rPr>
            </w:pPr>
            <w:r w:rsidRPr="00720C98">
              <w:rPr>
                <w:rFonts w:ascii="Arial" w:hAnsi="Arial" w:cs="Arial"/>
                <w:b/>
                <w:bCs/>
                <w:color w:val="000000"/>
                <w:sz w:val="18"/>
                <w:szCs w:val="18"/>
              </w:rPr>
              <w:t>Statistics</w:t>
            </w:r>
          </w:p>
        </w:tc>
      </w:tr>
      <w:tr w:rsidR="003328AB" w:rsidRPr="00720C98" w:rsidTr="00891106">
        <w:trPr>
          <w:cantSplit/>
        </w:trPr>
        <w:tc>
          <w:tcPr>
            <w:tcW w:w="3869" w:type="dxa"/>
            <w:gridSpan w:val="3"/>
            <w:tcBorders>
              <w:top w:val="nil"/>
              <w:left w:val="nil"/>
              <w:bottom w:val="nil"/>
              <w:right w:val="nil"/>
            </w:tcBorders>
            <w:shd w:val="clear" w:color="auto" w:fill="FFFFFF"/>
            <w:vAlign w:val="bottom"/>
          </w:tcPr>
          <w:p w:rsidR="003328AB" w:rsidRPr="00720C98" w:rsidRDefault="003328AB" w:rsidP="00891106">
            <w:pPr>
              <w:autoSpaceDE w:val="0"/>
              <w:autoSpaceDN w:val="0"/>
              <w:adjustRightInd w:val="0"/>
              <w:spacing w:after="0" w:line="320" w:lineRule="atLeast"/>
              <w:jc w:val="center"/>
              <w:rPr>
                <w:rFonts w:cs="Times New Roman"/>
                <w:sz w:val="24"/>
                <w:szCs w:val="24"/>
              </w:rPr>
            </w:pPr>
            <w:r w:rsidRPr="00720C98">
              <w:rPr>
                <w:rFonts w:ascii="Arial" w:hAnsi="Arial" w:cs="Arial"/>
                <w:color w:val="000000"/>
                <w:sz w:val="18"/>
                <w:szCs w:val="18"/>
                <w:shd w:val="clear" w:color="auto" w:fill="FFFFFF"/>
              </w:rPr>
              <w:t>Kinerja Pegawai</w:t>
            </w:r>
          </w:p>
        </w:tc>
      </w:tr>
      <w:tr w:rsidR="003328AB" w:rsidRPr="00720C98" w:rsidTr="00891106">
        <w:trPr>
          <w:cantSplit/>
        </w:trPr>
        <w:tc>
          <w:tcPr>
            <w:tcW w:w="40" w:type="dxa"/>
            <w:vMerge w:val="restart"/>
            <w:tcBorders>
              <w:top w:val="single" w:sz="16" w:space="0" w:color="000000"/>
              <w:left w:val="single" w:sz="16" w:space="0" w:color="000000"/>
              <w:bottom w:val="nil"/>
              <w:right w:val="nil"/>
            </w:tcBorders>
            <w:shd w:val="clear" w:color="auto" w:fill="FFFFFF"/>
          </w:tcPr>
          <w:p w:rsidR="003328AB" w:rsidRPr="00720C98" w:rsidRDefault="003328AB" w:rsidP="00891106">
            <w:pPr>
              <w:autoSpaceDE w:val="0"/>
              <w:autoSpaceDN w:val="0"/>
              <w:adjustRightInd w:val="0"/>
              <w:spacing w:after="0" w:line="320" w:lineRule="atLeast"/>
              <w:ind w:left="60" w:right="60"/>
              <w:rPr>
                <w:rFonts w:cs="Times New Roman"/>
                <w:color w:val="000000"/>
                <w:sz w:val="20"/>
                <w:szCs w:val="20"/>
              </w:rPr>
            </w:pPr>
            <w:r w:rsidRPr="00720C98">
              <w:rPr>
                <w:rFonts w:cs="Times New Roman"/>
                <w:color w:val="000000"/>
                <w:sz w:val="20"/>
                <w:szCs w:val="20"/>
              </w:rPr>
              <w:t>N</w:t>
            </w:r>
          </w:p>
        </w:tc>
        <w:tc>
          <w:tcPr>
            <w:tcW w:w="2148" w:type="dxa"/>
            <w:tcBorders>
              <w:top w:val="single" w:sz="16" w:space="0" w:color="000000"/>
              <w:left w:val="nil"/>
              <w:bottom w:val="nil"/>
              <w:right w:val="single" w:sz="16" w:space="0" w:color="000000"/>
            </w:tcBorders>
            <w:shd w:val="clear" w:color="auto" w:fill="FFFFFF"/>
          </w:tcPr>
          <w:p w:rsidR="003328AB" w:rsidRPr="00720C98" w:rsidRDefault="003328AB" w:rsidP="00891106">
            <w:pPr>
              <w:autoSpaceDE w:val="0"/>
              <w:autoSpaceDN w:val="0"/>
              <w:adjustRightInd w:val="0"/>
              <w:spacing w:after="0" w:line="320" w:lineRule="atLeast"/>
              <w:ind w:right="70" w:firstLine="1218"/>
              <w:rPr>
                <w:rFonts w:cs="Times New Roman"/>
                <w:color w:val="000000"/>
                <w:sz w:val="20"/>
                <w:szCs w:val="20"/>
              </w:rPr>
            </w:pPr>
            <w:r w:rsidRPr="00720C98">
              <w:rPr>
                <w:rFonts w:cs="Times New Roman"/>
                <w:color w:val="000000"/>
                <w:sz w:val="20"/>
                <w:szCs w:val="20"/>
              </w:rPr>
              <w:t>Valid</w:t>
            </w:r>
          </w:p>
        </w:tc>
        <w:tc>
          <w:tcPr>
            <w:tcW w:w="1681" w:type="dxa"/>
            <w:tcBorders>
              <w:top w:val="single" w:sz="16" w:space="0" w:color="000000"/>
              <w:left w:val="single" w:sz="16" w:space="0" w:color="000000"/>
              <w:bottom w:val="nil"/>
              <w:right w:val="single" w:sz="16" w:space="0" w:color="000000"/>
            </w:tcBorders>
            <w:shd w:val="clear" w:color="auto" w:fill="FFFFFF"/>
            <w:vAlign w:val="center"/>
          </w:tcPr>
          <w:p w:rsidR="003328AB" w:rsidRPr="00720C98" w:rsidRDefault="003001F3" w:rsidP="00891106">
            <w:pPr>
              <w:autoSpaceDE w:val="0"/>
              <w:autoSpaceDN w:val="0"/>
              <w:adjustRightInd w:val="0"/>
              <w:spacing w:after="0" w:line="320" w:lineRule="atLeast"/>
              <w:ind w:left="60" w:right="60"/>
              <w:jc w:val="right"/>
              <w:rPr>
                <w:rFonts w:cs="Times New Roman"/>
                <w:color w:val="000000"/>
                <w:sz w:val="20"/>
                <w:szCs w:val="20"/>
              </w:rPr>
            </w:pPr>
            <w:r>
              <w:rPr>
                <w:rFonts w:cs="Times New Roman"/>
                <w:color w:val="000000"/>
                <w:sz w:val="20"/>
                <w:szCs w:val="20"/>
              </w:rPr>
              <w:t>30</w:t>
            </w:r>
          </w:p>
        </w:tc>
      </w:tr>
      <w:tr w:rsidR="003328AB" w:rsidRPr="00720C98" w:rsidTr="00891106">
        <w:trPr>
          <w:cantSplit/>
        </w:trPr>
        <w:tc>
          <w:tcPr>
            <w:tcW w:w="40" w:type="dxa"/>
            <w:vMerge/>
            <w:tcBorders>
              <w:top w:val="single" w:sz="16" w:space="0" w:color="000000"/>
              <w:left w:val="single" w:sz="16" w:space="0" w:color="000000"/>
              <w:bottom w:val="nil"/>
              <w:right w:val="nil"/>
            </w:tcBorders>
            <w:shd w:val="clear" w:color="auto" w:fill="FFFFFF"/>
          </w:tcPr>
          <w:p w:rsidR="003328AB" w:rsidRPr="00720C98" w:rsidRDefault="003328AB" w:rsidP="00891106">
            <w:pPr>
              <w:autoSpaceDE w:val="0"/>
              <w:autoSpaceDN w:val="0"/>
              <w:adjustRightInd w:val="0"/>
              <w:spacing w:after="0" w:line="240" w:lineRule="auto"/>
              <w:rPr>
                <w:rFonts w:cs="Times New Roman"/>
                <w:color w:val="000000"/>
                <w:sz w:val="20"/>
                <w:szCs w:val="20"/>
              </w:rPr>
            </w:pPr>
          </w:p>
        </w:tc>
        <w:tc>
          <w:tcPr>
            <w:tcW w:w="2148" w:type="dxa"/>
            <w:tcBorders>
              <w:top w:val="nil"/>
              <w:left w:val="nil"/>
              <w:bottom w:val="nil"/>
              <w:right w:val="single" w:sz="16" w:space="0" w:color="000000"/>
            </w:tcBorders>
            <w:shd w:val="clear" w:color="auto" w:fill="FFFFFF"/>
          </w:tcPr>
          <w:p w:rsidR="003328AB" w:rsidRPr="00720C98" w:rsidRDefault="003328AB" w:rsidP="00891106">
            <w:pPr>
              <w:autoSpaceDE w:val="0"/>
              <w:autoSpaceDN w:val="0"/>
              <w:adjustRightInd w:val="0"/>
              <w:spacing w:after="0" w:line="320" w:lineRule="atLeast"/>
              <w:ind w:left="1258" w:right="60"/>
              <w:rPr>
                <w:rFonts w:cs="Times New Roman"/>
                <w:color w:val="000000"/>
                <w:sz w:val="20"/>
                <w:szCs w:val="20"/>
              </w:rPr>
            </w:pPr>
            <w:r w:rsidRPr="00720C98">
              <w:rPr>
                <w:rFonts w:cs="Times New Roman"/>
                <w:color w:val="000000"/>
                <w:sz w:val="20"/>
                <w:szCs w:val="20"/>
              </w:rPr>
              <w:t>Missing</w:t>
            </w:r>
          </w:p>
        </w:tc>
        <w:tc>
          <w:tcPr>
            <w:tcW w:w="1681" w:type="dxa"/>
            <w:tcBorders>
              <w:top w:val="nil"/>
              <w:left w:val="single" w:sz="16" w:space="0" w:color="000000"/>
              <w:bottom w:val="nil"/>
              <w:right w:val="single" w:sz="16" w:space="0" w:color="000000"/>
            </w:tcBorders>
            <w:shd w:val="clear" w:color="auto" w:fill="FFFFFF"/>
            <w:vAlign w:val="center"/>
          </w:tcPr>
          <w:p w:rsidR="003328AB" w:rsidRPr="00720C98" w:rsidRDefault="003328AB" w:rsidP="00891106">
            <w:pPr>
              <w:autoSpaceDE w:val="0"/>
              <w:autoSpaceDN w:val="0"/>
              <w:adjustRightInd w:val="0"/>
              <w:spacing w:after="0" w:line="320" w:lineRule="atLeast"/>
              <w:ind w:left="60" w:right="60"/>
              <w:jc w:val="right"/>
              <w:rPr>
                <w:rFonts w:cs="Times New Roman"/>
                <w:color w:val="000000"/>
                <w:sz w:val="20"/>
                <w:szCs w:val="20"/>
              </w:rPr>
            </w:pPr>
            <w:r w:rsidRPr="00720C98">
              <w:rPr>
                <w:rFonts w:cs="Times New Roman"/>
                <w:color w:val="000000"/>
                <w:sz w:val="20"/>
                <w:szCs w:val="20"/>
              </w:rPr>
              <w:t>0</w:t>
            </w:r>
          </w:p>
        </w:tc>
      </w:tr>
      <w:tr w:rsidR="003328AB" w:rsidRPr="00720C98" w:rsidTr="00891106">
        <w:trPr>
          <w:cantSplit/>
        </w:trPr>
        <w:tc>
          <w:tcPr>
            <w:tcW w:w="2188" w:type="dxa"/>
            <w:gridSpan w:val="2"/>
            <w:tcBorders>
              <w:top w:val="nil"/>
              <w:left w:val="single" w:sz="16" w:space="0" w:color="000000"/>
              <w:bottom w:val="nil"/>
              <w:right w:val="nil"/>
            </w:tcBorders>
            <w:shd w:val="clear" w:color="auto" w:fill="FFFFFF"/>
          </w:tcPr>
          <w:p w:rsidR="003328AB" w:rsidRPr="00720C98" w:rsidRDefault="003328AB" w:rsidP="00891106">
            <w:pPr>
              <w:autoSpaceDE w:val="0"/>
              <w:autoSpaceDN w:val="0"/>
              <w:adjustRightInd w:val="0"/>
              <w:spacing w:after="0" w:line="320" w:lineRule="atLeast"/>
              <w:ind w:left="60" w:right="60"/>
              <w:rPr>
                <w:rFonts w:cs="Times New Roman"/>
                <w:color w:val="000000"/>
                <w:sz w:val="20"/>
                <w:szCs w:val="20"/>
              </w:rPr>
            </w:pPr>
            <w:r w:rsidRPr="00720C98">
              <w:rPr>
                <w:rFonts w:cs="Times New Roman"/>
                <w:color w:val="000000"/>
                <w:sz w:val="20"/>
                <w:szCs w:val="20"/>
              </w:rPr>
              <w:t>Mean</w:t>
            </w:r>
          </w:p>
        </w:tc>
        <w:tc>
          <w:tcPr>
            <w:tcW w:w="1681" w:type="dxa"/>
            <w:tcBorders>
              <w:top w:val="nil"/>
              <w:left w:val="single" w:sz="16" w:space="0" w:color="000000"/>
              <w:bottom w:val="nil"/>
              <w:right w:val="single" w:sz="16" w:space="0" w:color="000000"/>
            </w:tcBorders>
            <w:shd w:val="clear" w:color="auto" w:fill="FFFFFF"/>
            <w:vAlign w:val="center"/>
          </w:tcPr>
          <w:p w:rsidR="003328AB" w:rsidRPr="00720C98" w:rsidRDefault="00217608" w:rsidP="00891106">
            <w:pPr>
              <w:autoSpaceDE w:val="0"/>
              <w:autoSpaceDN w:val="0"/>
              <w:adjustRightInd w:val="0"/>
              <w:spacing w:after="0" w:line="320" w:lineRule="atLeast"/>
              <w:ind w:left="60" w:right="60"/>
              <w:jc w:val="right"/>
              <w:rPr>
                <w:rFonts w:cs="Times New Roman"/>
                <w:color w:val="000000"/>
                <w:sz w:val="20"/>
                <w:szCs w:val="20"/>
              </w:rPr>
            </w:pPr>
            <w:r>
              <w:rPr>
                <w:rFonts w:cs="Times New Roman"/>
                <w:color w:val="000000"/>
                <w:sz w:val="20"/>
                <w:szCs w:val="20"/>
              </w:rPr>
              <w:t>43</w:t>
            </w:r>
            <w:r w:rsidR="00E94EA3">
              <w:rPr>
                <w:rFonts w:cs="Times New Roman"/>
                <w:color w:val="000000"/>
                <w:sz w:val="20"/>
                <w:szCs w:val="20"/>
              </w:rPr>
              <w:t>.4</w:t>
            </w:r>
            <w:r w:rsidR="003328AB" w:rsidRPr="00720C98">
              <w:rPr>
                <w:rFonts w:cs="Times New Roman"/>
                <w:color w:val="000000"/>
                <w:sz w:val="20"/>
                <w:szCs w:val="20"/>
              </w:rPr>
              <w:t>8</w:t>
            </w:r>
          </w:p>
        </w:tc>
      </w:tr>
      <w:tr w:rsidR="003328AB" w:rsidRPr="00720C98" w:rsidTr="00891106">
        <w:trPr>
          <w:cantSplit/>
        </w:trPr>
        <w:tc>
          <w:tcPr>
            <w:tcW w:w="2188" w:type="dxa"/>
            <w:gridSpan w:val="2"/>
            <w:tcBorders>
              <w:top w:val="nil"/>
              <w:left w:val="single" w:sz="16" w:space="0" w:color="000000"/>
              <w:bottom w:val="nil"/>
              <w:right w:val="nil"/>
            </w:tcBorders>
            <w:shd w:val="clear" w:color="auto" w:fill="FFFFFF"/>
          </w:tcPr>
          <w:p w:rsidR="003328AB" w:rsidRPr="00720C98" w:rsidRDefault="003328AB" w:rsidP="00891106">
            <w:pPr>
              <w:autoSpaceDE w:val="0"/>
              <w:autoSpaceDN w:val="0"/>
              <w:adjustRightInd w:val="0"/>
              <w:spacing w:after="0" w:line="320" w:lineRule="atLeast"/>
              <w:ind w:left="60" w:right="60"/>
              <w:rPr>
                <w:rFonts w:cs="Times New Roman"/>
                <w:color w:val="000000"/>
                <w:sz w:val="20"/>
                <w:szCs w:val="20"/>
              </w:rPr>
            </w:pPr>
            <w:r w:rsidRPr="00720C98">
              <w:rPr>
                <w:rFonts w:cs="Times New Roman"/>
                <w:color w:val="000000"/>
                <w:sz w:val="20"/>
                <w:szCs w:val="20"/>
              </w:rPr>
              <w:t>Median</w:t>
            </w:r>
          </w:p>
        </w:tc>
        <w:tc>
          <w:tcPr>
            <w:tcW w:w="1681" w:type="dxa"/>
            <w:tcBorders>
              <w:top w:val="nil"/>
              <w:left w:val="single" w:sz="16" w:space="0" w:color="000000"/>
              <w:bottom w:val="nil"/>
              <w:right w:val="single" w:sz="16" w:space="0" w:color="000000"/>
            </w:tcBorders>
            <w:shd w:val="clear" w:color="auto" w:fill="FFFFFF"/>
            <w:vAlign w:val="center"/>
          </w:tcPr>
          <w:p w:rsidR="003328AB" w:rsidRPr="00720C98" w:rsidRDefault="00217608" w:rsidP="00891106">
            <w:pPr>
              <w:autoSpaceDE w:val="0"/>
              <w:autoSpaceDN w:val="0"/>
              <w:adjustRightInd w:val="0"/>
              <w:spacing w:after="0" w:line="320" w:lineRule="atLeast"/>
              <w:ind w:left="60" w:right="60"/>
              <w:jc w:val="right"/>
              <w:rPr>
                <w:rFonts w:cs="Times New Roman"/>
                <w:color w:val="000000"/>
                <w:sz w:val="20"/>
                <w:szCs w:val="20"/>
              </w:rPr>
            </w:pPr>
            <w:r>
              <w:rPr>
                <w:rFonts w:cs="Times New Roman"/>
                <w:color w:val="000000"/>
                <w:sz w:val="20"/>
                <w:szCs w:val="20"/>
              </w:rPr>
              <w:t>43</w:t>
            </w:r>
            <w:r w:rsidR="003328AB" w:rsidRPr="00720C98">
              <w:rPr>
                <w:rFonts w:cs="Times New Roman"/>
                <w:color w:val="000000"/>
                <w:sz w:val="20"/>
                <w:szCs w:val="20"/>
              </w:rPr>
              <w:t>.00</w:t>
            </w:r>
          </w:p>
        </w:tc>
      </w:tr>
      <w:tr w:rsidR="003328AB" w:rsidRPr="00720C98" w:rsidTr="00891106">
        <w:trPr>
          <w:cantSplit/>
        </w:trPr>
        <w:tc>
          <w:tcPr>
            <w:tcW w:w="2188" w:type="dxa"/>
            <w:gridSpan w:val="2"/>
            <w:tcBorders>
              <w:top w:val="nil"/>
              <w:left w:val="single" w:sz="16" w:space="0" w:color="000000"/>
              <w:bottom w:val="nil"/>
              <w:right w:val="nil"/>
            </w:tcBorders>
            <w:shd w:val="clear" w:color="auto" w:fill="FFFFFF"/>
          </w:tcPr>
          <w:p w:rsidR="003328AB" w:rsidRPr="00720C98" w:rsidRDefault="003328AB" w:rsidP="00891106">
            <w:pPr>
              <w:autoSpaceDE w:val="0"/>
              <w:autoSpaceDN w:val="0"/>
              <w:adjustRightInd w:val="0"/>
              <w:spacing w:after="0" w:line="320" w:lineRule="atLeast"/>
              <w:ind w:left="60" w:right="60"/>
              <w:rPr>
                <w:rFonts w:cs="Times New Roman"/>
                <w:color w:val="000000"/>
                <w:sz w:val="20"/>
                <w:szCs w:val="20"/>
              </w:rPr>
            </w:pPr>
            <w:r w:rsidRPr="00720C98">
              <w:rPr>
                <w:rFonts w:cs="Times New Roman"/>
                <w:color w:val="000000"/>
                <w:sz w:val="20"/>
                <w:szCs w:val="20"/>
              </w:rPr>
              <w:t>Mode</w:t>
            </w:r>
          </w:p>
        </w:tc>
        <w:tc>
          <w:tcPr>
            <w:tcW w:w="1681" w:type="dxa"/>
            <w:tcBorders>
              <w:top w:val="nil"/>
              <w:left w:val="single" w:sz="16" w:space="0" w:color="000000"/>
              <w:bottom w:val="nil"/>
              <w:right w:val="single" w:sz="16" w:space="0" w:color="000000"/>
            </w:tcBorders>
            <w:shd w:val="clear" w:color="auto" w:fill="FFFFFF"/>
            <w:vAlign w:val="center"/>
          </w:tcPr>
          <w:p w:rsidR="003328AB" w:rsidRPr="00720C98" w:rsidRDefault="003328AB" w:rsidP="00891106">
            <w:pPr>
              <w:autoSpaceDE w:val="0"/>
              <w:autoSpaceDN w:val="0"/>
              <w:adjustRightInd w:val="0"/>
              <w:spacing w:after="0" w:line="320" w:lineRule="atLeast"/>
              <w:ind w:left="60" w:right="60"/>
              <w:jc w:val="right"/>
              <w:rPr>
                <w:rFonts w:cs="Times New Roman"/>
                <w:color w:val="000000"/>
                <w:sz w:val="20"/>
                <w:szCs w:val="20"/>
              </w:rPr>
            </w:pPr>
            <w:r w:rsidRPr="00720C98">
              <w:rPr>
                <w:rFonts w:cs="Times New Roman"/>
                <w:color w:val="000000"/>
                <w:sz w:val="20"/>
                <w:szCs w:val="20"/>
              </w:rPr>
              <w:t>49</w:t>
            </w:r>
          </w:p>
        </w:tc>
      </w:tr>
      <w:tr w:rsidR="003328AB" w:rsidRPr="00720C98" w:rsidTr="00891106">
        <w:trPr>
          <w:cantSplit/>
        </w:trPr>
        <w:tc>
          <w:tcPr>
            <w:tcW w:w="2188" w:type="dxa"/>
            <w:gridSpan w:val="2"/>
            <w:tcBorders>
              <w:top w:val="nil"/>
              <w:left w:val="single" w:sz="16" w:space="0" w:color="000000"/>
              <w:bottom w:val="nil"/>
              <w:right w:val="nil"/>
            </w:tcBorders>
            <w:shd w:val="clear" w:color="auto" w:fill="FFFFFF"/>
          </w:tcPr>
          <w:p w:rsidR="003328AB" w:rsidRPr="00720C98" w:rsidRDefault="003328AB" w:rsidP="00891106">
            <w:pPr>
              <w:autoSpaceDE w:val="0"/>
              <w:autoSpaceDN w:val="0"/>
              <w:adjustRightInd w:val="0"/>
              <w:spacing w:after="0" w:line="320" w:lineRule="atLeast"/>
              <w:ind w:left="60" w:right="60"/>
              <w:rPr>
                <w:rFonts w:cs="Times New Roman"/>
                <w:color w:val="000000"/>
                <w:sz w:val="20"/>
                <w:szCs w:val="20"/>
              </w:rPr>
            </w:pPr>
            <w:r w:rsidRPr="00720C98">
              <w:rPr>
                <w:rFonts w:cs="Times New Roman"/>
                <w:color w:val="000000"/>
                <w:sz w:val="20"/>
                <w:szCs w:val="20"/>
              </w:rPr>
              <w:t>Std. Deviation</w:t>
            </w:r>
          </w:p>
        </w:tc>
        <w:tc>
          <w:tcPr>
            <w:tcW w:w="1681" w:type="dxa"/>
            <w:tcBorders>
              <w:top w:val="nil"/>
              <w:left w:val="single" w:sz="16" w:space="0" w:color="000000"/>
              <w:bottom w:val="nil"/>
              <w:right w:val="single" w:sz="16" w:space="0" w:color="000000"/>
            </w:tcBorders>
            <w:shd w:val="clear" w:color="auto" w:fill="FFFFFF"/>
            <w:vAlign w:val="center"/>
          </w:tcPr>
          <w:p w:rsidR="003328AB" w:rsidRPr="00720C98" w:rsidRDefault="003328AB" w:rsidP="00891106">
            <w:pPr>
              <w:autoSpaceDE w:val="0"/>
              <w:autoSpaceDN w:val="0"/>
              <w:adjustRightInd w:val="0"/>
              <w:spacing w:after="0" w:line="320" w:lineRule="atLeast"/>
              <w:ind w:left="60" w:right="60"/>
              <w:jc w:val="right"/>
              <w:rPr>
                <w:rFonts w:cs="Times New Roman"/>
                <w:color w:val="000000"/>
                <w:sz w:val="20"/>
                <w:szCs w:val="20"/>
              </w:rPr>
            </w:pPr>
            <w:r w:rsidRPr="00720C98">
              <w:rPr>
                <w:rFonts w:cs="Times New Roman"/>
                <w:color w:val="000000"/>
                <w:sz w:val="20"/>
                <w:szCs w:val="20"/>
              </w:rPr>
              <w:t>2.540</w:t>
            </w:r>
          </w:p>
        </w:tc>
      </w:tr>
      <w:tr w:rsidR="003328AB" w:rsidRPr="00720C98" w:rsidTr="00891106">
        <w:trPr>
          <w:cantSplit/>
        </w:trPr>
        <w:tc>
          <w:tcPr>
            <w:tcW w:w="2188" w:type="dxa"/>
            <w:gridSpan w:val="2"/>
            <w:tcBorders>
              <w:top w:val="nil"/>
              <w:left w:val="single" w:sz="16" w:space="0" w:color="000000"/>
              <w:bottom w:val="nil"/>
              <w:right w:val="nil"/>
            </w:tcBorders>
            <w:shd w:val="clear" w:color="auto" w:fill="FFFFFF"/>
          </w:tcPr>
          <w:p w:rsidR="003328AB" w:rsidRPr="00720C98" w:rsidRDefault="003328AB" w:rsidP="00891106">
            <w:pPr>
              <w:tabs>
                <w:tab w:val="center" w:pos="1701"/>
              </w:tabs>
              <w:autoSpaceDE w:val="0"/>
              <w:autoSpaceDN w:val="0"/>
              <w:adjustRightInd w:val="0"/>
              <w:spacing w:after="0" w:line="320" w:lineRule="atLeast"/>
              <w:ind w:left="60" w:right="60"/>
              <w:rPr>
                <w:rFonts w:cs="Times New Roman"/>
                <w:color w:val="000000"/>
                <w:sz w:val="20"/>
                <w:szCs w:val="20"/>
              </w:rPr>
            </w:pPr>
            <w:r w:rsidRPr="00720C98">
              <w:rPr>
                <w:rFonts w:cs="Times New Roman"/>
                <w:color w:val="000000"/>
                <w:sz w:val="20"/>
                <w:szCs w:val="20"/>
              </w:rPr>
              <w:t>Variance</w:t>
            </w:r>
            <w:r>
              <w:rPr>
                <w:rFonts w:cs="Times New Roman"/>
                <w:color w:val="000000"/>
                <w:sz w:val="20"/>
                <w:szCs w:val="20"/>
              </w:rPr>
              <w:tab/>
            </w:r>
          </w:p>
        </w:tc>
        <w:tc>
          <w:tcPr>
            <w:tcW w:w="1681" w:type="dxa"/>
            <w:tcBorders>
              <w:top w:val="nil"/>
              <w:left w:val="single" w:sz="16" w:space="0" w:color="000000"/>
              <w:bottom w:val="nil"/>
              <w:right w:val="single" w:sz="16" w:space="0" w:color="000000"/>
            </w:tcBorders>
            <w:shd w:val="clear" w:color="auto" w:fill="FFFFFF"/>
            <w:vAlign w:val="center"/>
          </w:tcPr>
          <w:p w:rsidR="003328AB" w:rsidRPr="00720C98" w:rsidRDefault="003328AB" w:rsidP="00891106">
            <w:pPr>
              <w:autoSpaceDE w:val="0"/>
              <w:autoSpaceDN w:val="0"/>
              <w:adjustRightInd w:val="0"/>
              <w:spacing w:after="0" w:line="320" w:lineRule="atLeast"/>
              <w:ind w:left="60" w:right="60"/>
              <w:jc w:val="right"/>
              <w:rPr>
                <w:rFonts w:cs="Times New Roman"/>
                <w:color w:val="000000"/>
                <w:sz w:val="20"/>
                <w:szCs w:val="20"/>
              </w:rPr>
            </w:pPr>
            <w:r w:rsidRPr="00720C98">
              <w:rPr>
                <w:rFonts w:cs="Times New Roman"/>
                <w:color w:val="000000"/>
                <w:sz w:val="20"/>
                <w:szCs w:val="20"/>
              </w:rPr>
              <w:t>6.453</w:t>
            </w:r>
          </w:p>
        </w:tc>
      </w:tr>
      <w:tr w:rsidR="003328AB" w:rsidRPr="00720C98" w:rsidTr="00891106">
        <w:trPr>
          <w:cantSplit/>
        </w:trPr>
        <w:tc>
          <w:tcPr>
            <w:tcW w:w="2188" w:type="dxa"/>
            <w:gridSpan w:val="2"/>
            <w:tcBorders>
              <w:top w:val="nil"/>
              <w:left w:val="single" w:sz="16" w:space="0" w:color="000000"/>
              <w:bottom w:val="nil"/>
              <w:right w:val="nil"/>
            </w:tcBorders>
            <w:shd w:val="clear" w:color="auto" w:fill="FFFFFF"/>
          </w:tcPr>
          <w:p w:rsidR="003328AB" w:rsidRPr="00720C98" w:rsidRDefault="003328AB" w:rsidP="00891106">
            <w:pPr>
              <w:autoSpaceDE w:val="0"/>
              <w:autoSpaceDN w:val="0"/>
              <w:adjustRightInd w:val="0"/>
              <w:spacing w:after="0" w:line="320" w:lineRule="atLeast"/>
              <w:ind w:left="60" w:right="60"/>
              <w:rPr>
                <w:rFonts w:cs="Times New Roman"/>
                <w:color w:val="000000"/>
                <w:sz w:val="20"/>
                <w:szCs w:val="20"/>
              </w:rPr>
            </w:pPr>
            <w:r w:rsidRPr="00720C98">
              <w:rPr>
                <w:rFonts w:cs="Times New Roman"/>
                <w:color w:val="000000"/>
                <w:sz w:val="20"/>
                <w:szCs w:val="20"/>
              </w:rPr>
              <w:t>Range</w:t>
            </w:r>
          </w:p>
        </w:tc>
        <w:tc>
          <w:tcPr>
            <w:tcW w:w="1681" w:type="dxa"/>
            <w:tcBorders>
              <w:top w:val="nil"/>
              <w:left w:val="single" w:sz="16" w:space="0" w:color="000000"/>
              <w:bottom w:val="nil"/>
              <w:right w:val="single" w:sz="16" w:space="0" w:color="000000"/>
            </w:tcBorders>
            <w:shd w:val="clear" w:color="auto" w:fill="FFFFFF"/>
            <w:vAlign w:val="center"/>
          </w:tcPr>
          <w:p w:rsidR="003328AB" w:rsidRPr="00720C98" w:rsidRDefault="003328AB" w:rsidP="00891106">
            <w:pPr>
              <w:autoSpaceDE w:val="0"/>
              <w:autoSpaceDN w:val="0"/>
              <w:adjustRightInd w:val="0"/>
              <w:spacing w:after="0" w:line="320" w:lineRule="atLeast"/>
              <w:ind w:left="60" w:right="60"/>
              <w:jc w:val="right"/>
              <w:rPr>
                <w:rFonts w:cs="Times New Roman"/>
                <w:color w:val="000000"/>
                <w:sz w:val="20"/>
                <w:szCs w:val="20"/>
              </w:rPr>
            </w:pPr>
            <w:r w:rsidRPr="00720C98">
              <w:rPr>
                <w:rFonts w:cs="Times New Roman"/>
                <w:color w:val="000000"/>
                <w:sz w:val="20"/>
                <w:szCs w:val="20"/>
              </w:rPr>
              <w:t>11</w:t>
            </w:r>
          </w:p>
        </w:tc>
      </w:tr>
      <w:tr w:rsidR="003328AB" w:rsidRPr="00720C98" w:rsidTr="00891106">
        <w:trPr>
          <w:cantSplit/>
        </w:trPr>
        <w:tc>
          <w:tcPr>
            <w:tcW w:w="2188" w:type="dxa"/>
            <w:gridSpan w:val="2"/>
            <w:tcBorders>
              <w:top w:val="nil"/>
              <w:left w:val="single" w:sz="16" w:space="0" w:color="000000"/>
              <w:bottom w:val="nil"/>
              <w:right w:val="nil"/>
            </w:tcBorders>
            <w:shd w:val="clear" w:color="auto" w:fill="FFFFFF"/>
          </w:tcPr>
          <w:p w:rsidR="003328AB" w:rsidRPr="00720C98" w:rsidRDefault="003328AB" w:rsidP="00891106">
            <w:pPr>
              <w:autoSpaceDE w:val="0"/>
              <w:autoSpaceDN w:val="0"/>
              <w:adjustRightInd w:val="0"/>
              <w:spacing w:after="0" w:line="320" w:lineRule="atLeast"/>
              <w:ind w:left="60" w:right="60"/>
              <w:rPr>
                <w:rFonts w:cs="Times New Roman"/>
                <w:color w:val="000000"/>
                <w:sz w:val="20"/>
                <w:szCs w:val="20"/>
              </w:rPr>
            </w:pPr>
            <w:r w:rsidRPr="00720C98">
              <w:rPr>
                <w:rFonts w:cs="Times New Roman"/>
                <w:color w:val="000000"/>
                <w:sz w:val="20"/>
                <w:szCs w:val="20"/>
              </w:rPr>
              <w:t>Minimum</w:t>
            </w:r>
          </w:p>
        </w:tc>
        <w:tc>
          <w:tcPr>
            <w:tcW w:w="1681" w:type="dxa"/>
            <w:tcBorders>
              <w:top w:val="nil"/>
              <w:left w:val="single" w:sz="16" w:space="0" w:color="000000"/>
              <w:bottom w:val="nil"/>
              <w:right w:val="single" w:sz="16" w:space="0" w:color="000000"/>
            </w:tcBorders>
            <w:shd w:val="clear" w:color="auto" w:fill="FFFFFF"/>
            <w:vAlign w:val="center"/>
          </w:tcPr>
          <w:p w:rsidR="003328AB" w:rsidRPr="00720C98" w:rsidRDefault="003328AB" w:rsidP="00891106">
            <w:pPr>
              <w:autoSpaceDE w:val="0"/>
              <w:autoSpaceDN w:val="0"/>
              <w:adjustRightInd w:val="0"/>
              <w:spacing w:after="0" w:line="320" w:lineRule="atLeast"/>
              <w:ind w:left="60" w:right="60"/>
              <w:jc w:val="right"/>
              <w:rPr>
                <w:rFonts w:cs="Times New Roman"/>
                <w:color w:val="000000"/>
                <w:sz w:val="20"/>
                <w:szCs w:val="20"/>
              </w:rPr>
            </w:pPr>
            <w:r w:rsidRPr="00720C98">
              <w:rPr>
                <w:rFonts w:cs="Times New Roman"/>
                <w:color w:val="000000"/>
                <w:sz w:val="20"/>
                <w:szCs w:val="20"/>
              </w:rPr>
              <w:t>42</w:t>
            </w:r>
          </w:p>
        </w:tc>
      </w:tr>
      <w:tr w:rsidR="003328AB" w:rsidRPr="00720C98" w:rsidTr="00891106">
        <w:trPr>
          <w:cantSplit/>
        </w:trPr>
        <w:tc>
          <w:tcPr>
            <w:tcW w:w="2188" w:type="dxa"/>
            <w:gridSpan w:val="2"/>
            <w:tcBorders>
              <w:top w:val="nil"/>
              <w:left w:val="single" w:sz="16" w:space="0" w:color="000000"/>
              <w:bottom w:val="nil"/>
              <w:right w:val="nil"/>
            </w:tcBorders>
            <w:shd w:val="clear" w:color="auto" w:fill="FFFFFF"/>
          </w:tcPr>
          <w:p w:rsidR="003328AB" w:rsidRPr="00720C98" w:rsidRDefault="003328AB" w:rsidP="00891106">
            <w:pPr>
              <w:autoSpaceDE w:val="0"/>
              <w:autoSpaceDN w:val="0"/>
              <w:adjustRightInd w:val="0"/>
              <w:spacing w:after="0" w:line="320" w:lineRule="atLeast"/>
              <w:ind w:left="60" w:right="60"/>
              <w:rPr>
                <w:rFonts w:cs="Times New Roman"/>
                <w:color w:val="000000"/>
                <w:sz w:val="20"/>
                <w:szCs w:val="20"/>
              </w:rPr>
            </w:pPr>
            <w:r w:rsidRPr="00720C98">
              <w:rPr>
                <w:rFonts w:cs="Times New Roman"/>
                <w:color w:val="000000"/>
                <w:sz w:val="20"/>
                <w:szCs w:val="20"/>
              </w:rPr>
              <w:t>Maximum</w:t>
            </w:r>
          </w:p>
        </w:tc>
        <w:tc>
          <w:tcPr>
            <w:tcW w:w="1681" w:type="dxa"/>
            <w:tcBorders>
              <w:top w:val="nil"/>
              <w:left w:val="single" w:sz="16" w:space="0" w:color="000000"/>
              <w:bottom w:val="nil"/>
              <w:right w:val="single" w:sz="16" w:space="0" w:color="000000"/>
            </w:tcBorders>
            <w:shd w:val="clear" w:color="auto" w:fill="FFFFFF"/>
            <w:vAlign w:val="center"/>
          </w:tcPr>
          <w:p w:rsidR="003328AB" w:rsidRPr="00720C98" w:rsidRDefault="003328AB" w:rsidP="00891106">
            <w:pPr>
              <w:autoSpaceDE w:val="0"/>
              <w:autoSpaceDN w:val="0"/>
              <w:adjustRightInd w:val="0"/>
              <w:spacing w:after="0" w:line="320" w:lineRule="atLeast"/>
              <w:ind w:left="60" w:right="60"/>
              <w:jc w:val="right"/>
              <w:rPr>
                <w:rFonts w:cs="Times New Roman"/>
                <w:color w:val="000000"/>
                <w:sz w:val="20"/>
                <w:szCs w:val="20"/>
              </w:rPr>
            </w:pPr>
            <w:r w:rsidRPr="00720C98">
              <w:rPr>
                <w:rFonts w:cs="Times New Roman"/>
                <w:color w:val="000000"/>
                <w:sz w:val="20"/>
                <w:szCs w:val="20"/>
              </w:rPr>
              <w:t>53</w:t>
            </w:r>
          </w:p>
        </w:tc>
      </w:tr>
      <w:tr w:rsidR="003328AB" w:rsidRPr="00720C98" w:rsidTr="00891106">
        <w:trPr>
          <w:cantSplit/>
        </w:trPr>
        <w:tc>
          <w:tcPr>
            <w:tcW w:w="2188" w:type="dxa"/>
            <w:gridSpan w:val="2"/>
            <w:tcBorders>
              <w:top w:val="nil"/>
              <w:left w:val="single" w:sz="16" w:space="0" w:color="000000"/>
              <w:bottom w:val="nil"/>
              <w:right w:val="nil"/>
            </w:tcBorders>
            <w:shd w:val="clear" w:color="auto" w:fill="FFFFFF"/>
          </w:tcPr>
          <w:p w:rsidR="003328AB" w:rsidRPr="00720C98" w:rsidRDefault="003328AB" w:rsidP="00891106">
            <w:pPr>
              <w:autoSpaceDE w:val="0"/>
              <w:autoSpaceDN w:val="0"/>
              <w:adjustRightInd w:val="0"/>
              <w:spacing w:after="0" w:line="320" w:lineRule="atLeast"/>
              <w:ind w:left="60" w:right="60"/>
              <w:rPr>
                <w:rFonts w:cs="Times New Roman"/>
                <w:color w:val="000000"/>
                <w:sz w:val="20"/>
                <w:szCs w:val="20"/>
              </w:rPr>
            </w:pPr>
            <w:r w:rsidRPr="00720C98">
              <w:rPr>
                <w:rFonts w:cs="Times New Roman"/>
                <w:color w:val="000000"/>
                <w:sz w:val="20"/>
                <w:szCs w:val="20"/>
              </w:rPr>
              <w:t>Sum</w:t>
            </w:r>
          </w:p>
        </w:tc>
        <w:tc>
          <w:tcPr>
            <w:tcW w:w="1681" w:type="dxa"/>
            <w:tcBorders>
              <w:top w:val="nil"/>
              <w:left w:val="single" w:sz="16" w:space="0" w:color="000000"/>
              <w:bottom w:val="nil"/>
              <w:right w:val="single" w:sz="16" w:space="0" w:color="000000"/>
            </w:tcBorders>
            <w:shd w:val="clear" w:color="auto" w:fill="FFFFFF"/>
            <w:vAlign w:val="center"/>
          </w:tcPr>
          <w:p w:rsidR="003328AB" w:rsidRPr="00720C98" w:rsidRDefault="003328AB" w:rsidP="00891106">
            <w:pPr>
              <w:autoSpaceDE w:val="0"/>
              <w:autoSpaceDN w:val="0"/>
              <w:adjustRightInd w:val="0"/>
              <w:spacing w:after="0" w:line="320" w:lineRule="atLeast"/>
              <w:ind w:left="60" w:right="60"/>
              <w:jc w:val="right"/>
              <w:rPr>
                <w:rFonts w:cs="Times New Roman"/>
                <w:color w:val="000000"/>
                <w:sz w:val="20"/>
                <w:szCs w:val="20"/>
              </w:rPr>
            </w:pPr>
            <w:r w:rsidRPr="00720C98">
              <w:rPr>
                <w:rFonts w:cs="Times New Roman"/>
                <w:color w:val="000000"/>
                <w:sz w:val="20"/>
                <w:szCs w:val="20"/>
              </w:rPr>
              <w:t>3203</w:t>
            </w:r>
          </w:p>
        </w:tc>
      </w:tr>
      <w:tr w:rsidR="003328AB" w:rsidRPr="00720C98" w:rsidTr="00891106">
        <w:trPr>
          <w:cantSplit/>
        </w:trPr>
        <w:tc>
          <w:tcPr>
            <w:tcW w:w="2188" w:type="dxa"/>
            <w:gridSpan w:val="2"/>
            <w:tcBorders>
              <w:top w:val="nil"/>
              <w:left w:val="single" w:sz="16" w:space="0" w:color="000000"/>
              <w:bottom w:val="single" w:sz="16" w:space="0" w:color="000000"/>
              <w:right w:val="nil"/>
            </w:tcBorders>
            <w:shd w:val="clear" w:color="auto" w:fill="FFFFFF"/>
          </w:tcPr>
          <w:p w:rsidR="003328AB" w:rsidRPr="00720C98" w:rsidRDefault="003328AB" w:rsidP="00891106">
            <w:pPr>
              <w:autoSpaceDE w:val="0"/>
              <w:autoSpaceDN w:val="0"/>
              <w:adjustRightInd w:val="0"/>
              <w:spacing w:after="0" w:line="320" w:lineRule="atLeast"/>
              <w:ind w:right="60"/>
              <w:rPr>
                <w:rFonts w:cs="Times New Roman"/>
                <w:color w:val="000000"/>
                <w:sz w:val="20"/>
                <w:szCs w:val="20"/>
              </w:rPr>
            </w:pPr>
          </w:p>
        </w:tc>
        <w:tc>
          <w:tcPr>
            <w:tcW w:w="1681" w:type="dxa"/>
            <w:tcBorders>
              <w:top w:val="nil"/>
              <w:left w:val="single" w:sz="16" w:space="0" w:color="000000"/>
              <w:bottom w:val="single" w:sz="16" w:space="0" w:color="000000"/>
              <w:right w:val="single" w:sz="16" w:space="0" w:color="000000"/>
            </w:tcBorders>
            <w:shd w:val="clear" w:color="auto" w:fill="FFFFFF"/>
            <w:vAlign w:val="center"/>
          </w:tcPr>
          <w:p w:rsidR="003328AB" w:rsidRPr="00720C98" w:rsidRDefault="003328AB" w:rsidP="00891106">
            <w:pPr>
              <w:autoSpaceDE w:val="0"/>
              <w:autoSpaceDN w:val="0"/>
              <w:adjustRightInd w:val="0"/>
              <w:spacing w:after="0" w:line="320" w:lineRule="atLeast"/>
              <w:ind w:left="60" w:right="60"/>
              <w:jc w:val="right"/>
              <w:rPr>
                <w:rFonts w:cs="Times New Roman"/>
                <w:color w:val="000000"/>
                <w:sz w:val="20"/>
                <w:szCs w:val="20"/>
              </w:rPr>
            </w:pPr>
          </w:p>
        </w:tc>
      </w:tr>
    </w:tbl>
    <w:p w:rsidR="003328AB" w:rsidRDefault="00DE3978" w:rsidP="003328AB">
      <w:pPr>
        <w:spacing w:after="120" w:line="276" w:lineRule="auto"/>
        <w:jc w:val="center"/>
        <w:rPr>
          <w:rFonts w:eastAsia="Times New Roman" w:cs="Times New Roman"/>
          <w:sz w:val="24"/>
          <w:szCs w:val="24"/>
        </w:rPr>
      </w:pPr>
      <w:r>
        <w:rPr>
          <w:rFonts w:eastAsia="Times New Roman" w:cs="Times New Roman"/>
          <w:sz w:val="24"/>
          <w:szCs w:val="24"/>
        </w:rPr>
        <w:t>Sumber : Data primer Output SPSS 23</w:t>
      </w:r>
    </w:p>
    <w:p w:rsidR="003328AB" w:rsidRDefault="00DF1C69" w:rsidP="00523241">
      <w:pPr>
        <w:spacing w:after="120" w:line="276" w:lineRule="auto"/>
        <w:ind w:firstLine="284"/>
        <w:jc w:val="both"/>
        <w:rPr>
          <w:rFonts w:eastAsia="Times New Roman" w:cs="Times New Roman"/>
          <w:sz w:val="24"/>
          <w:szCs w:val="24"/>
        </w:rPr>
      </w:pPr>
      <w:r>
        <w:rPr>
          <w:rFonts w:eastAsia="Times New Roman" w:cs="Times New Roman"/>
          <w:sz w:val="24"/>
          <w:szCs w:val="24"/>
        </w:rPr>
        <w:t>Berdasarkan tabel 4.51</w:t>
      </w:r>
      <w:r w:rsidR="003328AB" w:rsidRPr="005C64B6">
        <w:rPr>
          <w:rFonts w:eastAsia="Times New Roman" w:cs="Times New Roman"/>
          <w:sz w:val="24"/>
          <w:szCs w:val="24"/>
        </w:rPr>
        <w:t xml:space="preserve"> menu</w:t>
      </w:r>
      <w:r w:rsidR="003328AB">
        <w:rPr>
          <w:rFonts w:eastAsia="Times New Roman" w:cs="Times New Roman"/>
          <w:sz w:val="24"/>
          <w:szCs w:val="24"/>
        </w:rPr>
        <w:t>njukkan bahwa rata-rata Kinerja pegawai</w:t>
      </w:r>
      <w:r w:rsidR="003328AB" w:rsidRPr="005C64B6">
        <w:rPr>
          <w:rFonts w:eastAsia="Times New Roman" w:cs="Times New Roman"/>
          <w:sz w:val="24"/>
          <w:szCs w:val="24"/>
        </w:rPr>
        <w:t xml:space="preserve"> berdasarkan pernyataan y</w:t>
      </w:r>
      <w:r w:rsidR="00E94EA3">
        <w:rPr>
          <w:rFonts w:eastAsia="Times New Roman" w:cs="Times New Roman"/>
          <w:sz w:val="24"/>
          <w:szCs w:val="24"/>
        </w:rPr>
        <w:t>a</w:t>
      </w:r>
      <w:r w:rsidR="00570135">
        <w:rPr>
          <w:rFonts w:eastAsia="Times New Roman" w:cs="Times New Roman"/>
          <w:sz w:val="24"/>
          <w:szCs w:val="24"/>
        </w:rPr>
        <w:t>ng bisa dijawab yaitu sebesar 43</w:t>
      </w:r>
      <w:r w:rsidR="00E94EA3">
        <w:rPr>
          <w:rFonts w:eastAsia="Times New Roman" w:cs="Times New Roman"/>
          <w:sz w:val="24"/>
          <w:szCs w:val="24"/>
        </w:rPr>
        <w:t>,4</w:t>
      </w:r>
      <w:r w:rsidR="003328AB">
        <w:rPr>
          <w:rFonts w:eastAsia="Times New Roman" w:cs="Times New Roman"/>
          <w:sz w:val="24"/>
          <w:szCs w:val="24"/>
        </w:rPr>
        <w:t>8</w:t>
      </w:r>
      <w:r w:rsidR="003328AB" w:rsidRPr="005C64B6">
        <w:rPr>
          <w:rFonts w:eastAsia="Times New Roman" w:cs="Times New Roman"/>
          <w:sz w:val="24"/>
          <w:szCs w:val="24"/>
        </w:rPr>
        <w:t xml:space="preserve"> dengan range </w:t>
      </w:r>
      <w:r w:rsidR="003328AB">
        <w:rPr>
          <w:rFonts w:eastAsia="Times New Roman" w:cs="Times New Roman"/>
          <w:sz w:val="24"/>
          <w:szCs w:val="24"/>
        </w:rPr>
        <w:t xml:space="preserve">11 dan </w:t>
      </w:r>
      <w:r w:rsidR="003328AB" w:rsidRPr="005C64B6">
        <w:rPr>
          <w:rFonts w:eastAsia="Times New Roman" w:cs="Times New Roman"/>
          <w:sz w:val="24"/>
          <w:szCs w:val="24"/>
        </w:rPr>
        <w:t xml:space="preserve">total skor </w:t>
      </w:r>
      <w:r w:rsidR="003328AB">
        <w:rPr>
          <w:rFonts w:eastAsia="Times New Roman" w:cs="Times New Roman"/>
          <w:sz w:val="24"/>
          <w:szCs w:val="24"/>
        </w:rPr>
        <w:t>3203</w:t>
      </w:r>
      <w:r w:rsidR="003328AB" w:rsidRPr="005C64B6">
        <w:rPr>
          <w:rFonts w:eastAsia="Times New Roman" w:cs="Times New Roman"/>
          <w:sz w:val="24"/>
          <w:szCs w:val="24"/>
        </w:rPr>
        <w:t>.</w:t>
      </w:r>
    </w:p>
    <w:p w:rsidR="0054357D" w:rsidRPr="009D04C9" w:rsidRDefault="009D04C9" w:rsidP="009D04C9">
      <w:pPr>
        <w:spacing w:after="120" w:line="276" w:lineRule="auto"/>
        <w:rPr>
          <w:rFonts w:eastAsia="Times New Roman" w:cs="Times New Roman"/>
          <w:sz w:val="24"/>
          <w:szCs w:val="24"/>
        </w:rPr>
      </w:pPr>
      <w:r>
        <w:rPr>
          <w:rFonts w:cs="Times New Roman"/>
          <w:noProof/>
          <w:sz w:val="24"/>
          <w:szCs w:val="24"/>
        </w:rPr>
        <w:lastRenderedPageBreak/>
        <w:drawing>
          <wp:anchor distT="0" distB="0" distL="114300" distR="114300" simplePos="0" relativeHeight="251815936" behindDoc="1" locked="0" layoutInCell="1" allowOverlap="1" wp14:anchorId="0FEA59E8" wp14:editId="2C87D394">
            <wp:simplePos x="0" y="0"/>
            <wp:positionH relativeFrom="column">
              <wp:posOffset>1146254</wp:posOffset>
            </wp:positionH>
            <wp:positionV relativeFrom="paragraph">
              <wp:posOffset>0</wp:posOffset>
            </wp:positionV>
            <wp:extent cx="3200400" cy="3542752"/>
            <wp:effectExtent l="0" t="0" r="0" b="63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2488" r="24390"/>
                    <a:stretch/>
                  </pic:blipFill>
                  <pic:spPr bwMode="auto">
                    <a:xfrm>
                      <a:off x="0" y="0"/>
                      <a:ext cx="3200400" cy="35427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357D" w:rsidRDefault="0054357D" w:rsidP="0054357D">
      <w:pPr>
        <w:autoSpaceDE w:val="0"/>
        <w:autoSpaceDN w:val="0"/>
        <w:adjustRightInd w:val="0"/>
        <w:spacing w:after="0" w:line="240" w:lineRule="auto"/>
        <w:rPr>
          <w:rFonts w:cs="Times New Roman"/>
          <w:sz w:val="24"/>
          <w:szCs w:val="24"/>
        </w:rPr>
      </w:pPr>
    </w:p>
    <w:p w:rsidR="0054357D" w:rsidRDefault="0054357D" w:rsidP="0054357D">
      <w:pPr>
        <w:autoSpaceDE w:val="0"/>
        <w:autoSpaceDN w:val="0"/>
        <w:adjustRightInd w:val="0"/>
        <w:spacing w:after="0" w:line="400" w:lineRule="atLeast"/>
        <w:rPr>
          <w:rFonts w:cs="Times New Roman"/>
          <w:sz w:val="24"/>
          <w:szCs w:val="24"/>
        </w:rPr>
      </w:pPr>
    </w:p>
    <w:p w:rsidR="00DE3978" w:rsidRPr="00093CA4" w:rsidRDefault="00DE3978" w:rsidP="00DE3978">
      <w:pPr>
        <w:autoSpaceDE w:val="0"/>
        <w:autoSpaceDN w:val="0"/>
        <w:adjustRightInd w:val="0"/>
        <w:spacing w:after="0" w:line="240" w:lineRule="auto"/>
        <w:jc w:val="center"/>
        <w:rPr>
          <w:rFonts w:cs="Times New Roman"/>
          <w:sz w:val="24"/>
          <w:szCs w:val="24"/>
        </w:rPr>
      </w:pPr>
    </w:p>
    <w:p w:rsidR="00DE3978" w:rsidRDefault="00DE3978" w:rsidP="00DE3978">
      <w:pPr>
        <w:spacing w:after="120" w:line="276" w:lineRule="auto"/>
        <w:ind w:firstLine="720"/>
        <w:jc w:val="both"/>
        <w:rPr>
          <w:rFonts w:eastAsia="Times New Roman" w:cs="Times New Roman"/>
          <w:sz w:val="24"/>
          <w:szCs w:val="24"/>
        </w:rPr>
      </w:pPr>
    </w:p>
    <w:p w:rsidR="00DE3978" w:rsidRDefault="00DE3978" w:rsidP="00DE3978">
      <w:pPr>
        <w:spacing w:after="120" w:line="276" w:lineRule="auto"/>
        <w:ind w:firstLine="720"/>
        <w:jc w:val="both"/>
        <w:rPr>
          <w:rFonts w:eastAsia="Times New Roman" w:cs="Times New Roman"/>
          <w:sz w:val="24"/>
          <w:szCs w:val="24"/>
        </w:rPr>
      </w:pPr>
    </w:p>
    <w:p w:rsidR="00DE3978" w:rsidRDefault="00DE3978" w:rsidP="00DE3978">
      <w:pPr>
        <w:spacing w:after="120" w:line="276" w:lineRule="auto"/>
        <w:ind w:firstLine="720"/>
        <w:jc w:val="both"/>
        <w:rPr>
          <w:rFonts w:eastAsia="Times New Roman" w:cs="Times New Roman"/>
          <w:sz w:val="24"/>
          <w:szCs w:val="24"/>
        </w:rPr>
      </w:pPr>
    </w:p>
    <w:p w:rsidR="00DE3978" w:rsidRDefault="00DE3978" w:rsidP="00DE3978">
      <w:pPr>
        <w:spacing w:after="120" w:line="276" w:lineRule="auto"/>
        <w:ind w:firstLine="720"/>
        <w:jc w:val="both"/>
        <w:rPr>
          <w:rFonts w:eastAsia="Times New Roman" w:cs="Times New Roman"/>
          <w:sz w:val="24"/>
          <w:szCs w:val="24"/>
        </w:rPr>
      </w:pPr>
    </w:p>
    <w:p w:rsidR="00DE3978" w:rsidRDefault="00DE3978" w:rsidP="00DE3978">
      <w:pPr>
        <w:spacing w:after="120" w:line="276" w:lineRule="auto"/>
        <w:ind w:firstLine="720"/>
        <w:jc w:val="both"/>
        <w:rPr>
          <w:rFonts w:eastAsia="Times New Roman" w:cs="Times New Roman"/>
          <w:sz w:val="24"/>
          <w:szCs w:val="24"/>
        </w:rPr>
      </w:pPr>
    </w:p>
    <w:p w:rsidR="00DE3978" w:rsidRDefault="00DE3978" w:rsidP="00DE3978">
      <w:pPr>
        <w:spacing w:after="120" w:line="276" w:lineRule="auto"/>
        <w:ind w:firstLine="720"/>
        <w:jc w:val="both"/>
        <w:rPr>
          <w:rFonts w:eastAsia="Times New Roman" w:cs="Times New Roman"/>
          <w:sz w:val="24"/>
          <w:szCs w:val="24"/>
        </w:rPr>
      </w:pPr>
    </w:p>
    <w:p w:rsidR="00DE3978" w:rsidRDefault="00DE3978" w:rsidP="00DE3978">
      <w:pPr>
        <w:spacing w:after="120" w:line="276" w:lineRule="auto"/>
        <w:ind w:firstLine="720"/>
        <w:jc w:val="both"/>
        <w:rPr>
          <w:rFonts w:eastAsia="Times New Roman" w:cs="Times New Roman"/>
          <w:sz w:val="24"/>
          <w:szCs w:val="24"/>
        </w:rPr>
      </w:pPr>
    </w:p>
    <w:p w:rsidR="00523241" w:rsidRDefault="00523241" w:rsidP="003328AB">
      <w:pPr>
        <w:spacing w:after="0" w:line="276" w:lineRule="auto"/>
        <w:ind w:firstLine="426"/>
        <w:jc w:val="center"/>
        <w:rPr>
          <w:rFonts w:eastAsia="Times New Roman" w:cs="Times New Roman"/>
          <w:sz w:val="24"/>
          <w:szCs w:val="24"/>
        </w:rPr>
      </w:pPr>
    </w:p>
    <w:p w:rsidR="00523241" w:rsidRDefault="00523241" w:rsidP="003328AB">
      <w:pPr>
        <w:spacing w:after="0" w:line="276" w:lineRule="auto"/>
        <w:ind w:firstLine="426"/>
        <w:jc w:val="center"/>
        <w:rPr>
          <w:rFonts w:eastAsia="Times New Roman" w:cs="Times New Roman"/>
          <w:sz w:val="24"/>
          <w:szCs w:val="24"/>
        </w:rPr>
      </w:pPr>
    </w:p>
    <w:p w:rsidR="009D04C9" w:rsidRDefault="009D04C9" w:rsidP="003328AB">
      <w:pPr>
        <w:spacing w:after="0" w:line="276" w:lineRule="auto"/>
        <w:ind w:firstLine="426"/>
        <w:jc w:val="center"/>
        <w:rPr>
          <w:rFonts w:eastAsia="Times New Roman" w:cs="Times New Roman"/>
          <w:sz w:val="24"/>
          <w:szCs w:val="24"/>
        </w:rPr>
      </w:pPr>
    </w:p>
    <w:p w:rsidR="009D04C9" w:rsidRDefault="009D04C9" w:rsidP="003328AB">
      <w:pPr>
        <w:spacing w:after="0" w:line="276" w:lineRule="auto"/>
        <w:ind w:firstLine="426"/>
        <w:jc w:val="center"/>
        <w:rPr>
          <w:rFonts w:eastAsia="Times New Roman" w:cs="Times New Roman"/>
          <w:sz w:val="24"/>
          <w:szCs w:val="24"/>
        </w:rPr>
      </w:pPr>
    </w:p>
    <w:p w:rsidR="00DE3978" w:rsidRDefault="00DE3978" w:rsidP="003328AB">
      <w:pPr>
        <w:spacing w:after="0" w:line="276" w:lineRule="auto"/>
        <w:ind w:firstLine="426"/>
        <w:jc w:val="center"/>
        <w:rPr>
          <w:rFonts w:eastAsia="Times New Roman" w:cs="Times New Roman"/>
          <w:sz w:val="24"/>
          <w:szCs w:val="24"/>
        </w:rPr>
      </w:pPr>
      <w:r>
        <w:rPr>
          <w:rFonts w:eastAsia="Times New Roman" w:cs="Times New Roman"/>
          <w:sz w:val="24"/>
          <w:szCs w:val="24"/>
        </w:rPr>
        <w:t>Sumber : Data primer Output SPSS 23</w:t>
      </w:r>
    </w:p>
    <w:p w:rsidR="00F51551" w:rsidRPr="009D04C9" w:rsidRDefault="003328AB" w:rsidP="009D04C9">
      <w:pPr>
        <w:pStyle w:val="Heading5"/>
        <w:spacing w:after="240"/>
        <w:jc w:val="center"/>
        <w:rPr>
          <w:rFonts w:eastAsia="Times New Roman"/>
        </w:rPr>
      </w:pPr>
      <w:r>
        <w:rPr>
          <w:rFonts w:eastAsia="Times New Roman"/>
        </w:rPr>
        <w:t xml:space="preserve">        </w:t>
      </w:r>
      <w:r w:rsidR="00B44DD6">
        <w:rPr>
          <w:rFonts w:eastAsia="Times New Roman"/>
        </w:rPr>
        <w:t>Gambar 4.7 Histrogram Kinerja Pegawai</w:t>
      </w:r>
    </w:p>
    <w:p w:rsidR="00DE3978" w:rsidRPr="00785DE0" w:rsidRDefault="00DE3978" w:rsidP="00DE3978">
      <w:pPr>
        <w:spacing w:after="120" w:line="276" w:lineRule="auto"/>
        <w:ind w:firstLine="720"/>
        <w:jc w:val="both"/>
        <w:rPr>
          <w:rFonts w:eastAsia="Times New Roman" w:cs="Times New Roman"/>
          <w:sz w:val="24"/>
          <w:szCs w:val="24"/>
        </w:rPr>
      </w:pPr>
      <w:r w:rsidRPr="00785DE0">
        <w:rPr>
          <w:rFonts w:eastAsia="Times New Roman" w:cs="Times New Roman"/>
          <w:sz w:val="24"/>
          <w:szCs w:val="24"/>
        </w:rPr>
        <w:t>Unt</w:t>
      </w:r>
      <w:r w:rsidR="0054357D">
        <w:rPr>
          <w:rFonts w:eastAsia="Times New Roman" w:cs="Times New Roman"/>
          <w:sz w:val="24"/>
          <w:szCs w:val="24"/>
        </w:rPr>
        <w:t xml:space="preserve">uk mengetahui bagaimana kinerja </w:t>
      </w:r>
      <w:r>
        <w:rPr>
          <w:rFonts w:eastAsia="Times New Roman" w:cs="Times New Roman"/>
          <w:sz w:val="24"/>
          <w:szCs w:val="24"/>
        </w:rPr>
        <w:t xml:space="preserve">pegawai </w:t>
      </w:r>
      <w:r w:rsidRPr="00785DE0">
        <w:rPr>
          <w:rFonts w:eastAsia="Times New Roman" w:cs="Times New Roman"/>
          <w:sz w:val="24"/>
          <w:szCs w:val="24"/>
        </w:rPr>
        <w:t xml:space="preserve">yang berada di </w:t>
      </w:r>
      <w:r>
        <w:rPr>
          <w:rFonts w:eastAsia="Times New Roman" w:cs="Times New Roman"/>
          <w:sz w:val="24"/>
          <w:szCs w:val="24"/>
        </w:rPr>
        <w:t>UPTD Pengelolaan Prasarana Perhubungan LLAJ Wilayah 1 Bogor,</w:t>
      </w:r>
      <w:r w:rsidRPr="00785DE0">
        <w:rPr>
          <w:rFonts w:eastAsia="Times New Roman" w:cs="Times New Roman"/>
          <w:sz w:val="24"/>
          <w:szCs w:val="24"/>
        </w:rPr>
        <w:t xml:space="preserve"> maka untuk mengetahui hasil pengolahan data, digunakan hasil rata-rata empiric dibandingkan dengan rata-rata teoritis sebagai berikut :</w:t>
      </w:r>
    </w:p>
    <w:p w:rsidR="00DE3978" w:rsidRDefault="00DE3978" w:rsidP="00DE3978">
      <w:pPr>
        <w:spacing w:after="120" w:line="276" w:lineRule="auto"/>
        <w:jc w:val="both"/>
        <w:rPr>
          <w:rFonts w:eastAsia="Times New Roman" w:cs="Times New Roman"/>
          <w:sz w:val="24"/>
          <w:szCs w:val="24"/>
          <w:u w:val="single"/>
        </w:rPr>
      </w:pPr>
      <w:r w:rsidRPr="00785DE0">
        <w:rPr>
          <w:rFonts w:ascii="Cambria Math" w:eastAsia="Times New Roman" w:hAnsi="Cambria Math" w:cs="Cambria Math"/>
          <w:sz w:val="24"/>
          <w:szCs w:val="24"/>
          <w:u w:val="single"/>
        </w:rPr>
        <w:t>𝑆𝑘𝑜𝑟𝑇𝑒</w:t>
      </w:r>
      <w:r w:rsidR="00AD53BA">
        <w:rPr>
          <w:rFonts w:ascii="Cambria Math" w:eastAsia="Times New Roman" w:hAnsi="Cambria Math" w:cs="Cambria Math"/>
          <w:sz w:val="24"/>
          <w:szCs w:val="24"/>
          <w:u w:val="single"/>
        </w:rPr>
        <w:t>r</w:t>
      </w:r>
      <w:r w:rsidRPr="00785DE0">
        <w:rPr>
          <w:rFonts w:ascii="Cambria Math" w:eastAsia="Times New Roman" w:hAnsi="Cambria Math" w:cs="Cambria Math"/>
          <w:sz w:val="24"/>
          <w:szCs w:val="24"/>
          <w:u w:val="single"/>
        </w:rPr>
        <w:t>𝑟𝑒𝑛𝑑𝑎</w:t>
      </w:r>
      <w:r w:rsidRPr="00785DE0">
        <w:rPr>
          <w:rFonts w:eastAsia="Times New Roman" w:cs="Times New Roman"/>
          <w:sz w:val="24"/>
          <w:szCs w:val="24"/>
          <w:u w:val="single"/>
        </w:rPr>
        <w:t xml:space="preserve">ℎ(∑ </w:t>
      </w:r>
      <w:r w:rsidRPr="00785DE0">
        <w:rPr>
          <w:rFonts w:ascii="Cambria Math" w:eastAsia="Times New Roman" w:hAnsi="Cambria Math" w:cs="Cambria Math"/>
          <w:sz w:val="24"/>
          <w:szCs w:val="24"/>
          <w:u w:val="single"/>
        </w:rPr>
        <w:t>𝐼𝑡𝑒𝑚𝑃𝑒𝑟𝑡𝑎𝑛𝑦𝑎𝑎𝑛</w:t>
      </w:r>
      <w:r w:rsidRPr="00785DE0">
        <w:rPr>
          <w:rFonts w:eastAsia="Times New Roman" w:cs="Times New Roman"/>
          <w:sz w:val="24"/>
          <w:szCs w:val="24"/>
          <w:u w:val="single"/>
        </w:rPr>
        <w:t xml:space="preserve">) + </w:t>
      </w:r>
      <w:r w:rsidRPr="00785DE0">
        <w:rPr>
          <w:rFonts w:ascii="Cambria Math" w:eastAsia="Times New Roman" w:hAnsi="Cambria Math" w:cs="Cambria Math"/>
          <w:sz w:val="24"/>
          <w:szCs w:val="24"/>
          <w:u w:val="single"/>
        </w:rPr>
        <w:t>𝑆𝑘𝑜𝑟𝑇𝑒𝑟𝑡𝑖𝑛𝑔𝑔𝑖</w:t>
      </w:r>
      <w:r w:rsidRPr="00785DE0">
        <w:rPr>
          <w:rFonts w:eastAsia="Times New Roman" w:cs="Times New Roman"/>
          <w:sz w:val="24"/>
          <w:szCs w:val="24"/>
          <w:u w:val="single"/>
        </w:rPr>
        <w:t xml:space="preserve">(∑ </w:t>
      </w:r>
      <w:r w:rsidRPr="00785DE0">
        <w:rPr>
          <w:rFonts w:ascii="Cambria Math" w:eastAsia="Times New Roman" w:hAnsi="Cambria Math" w:cs="Cambria Math"/>
          <w:sz w:val="24"/>
          <w:szCs w:val="24"/>
          <w:u w:val="single"/>
        </w:rPr>
        <w:t>𝐼𝑡𝑒𝑚𝑃𝑒𝑟𝑡𝑎𝑛𝑦𝑎𝑎𝑛</w:t>
      </w:r>
      <w:r w:rsidRPr="00785DE0">
        <w:rPr>
          <w:rFonts w:eastAsia="Times New Roman" w:cs="Times New Roman"/>
          <w:sz w:val="24"/>
          <w:szCs w:val="24"/>
          <w:u w:val="single"/>
        </w:rPr>
        <w:t>)</w:t>
      </w:r>
    </w:p>
    <w:p w:rsidR="00DE3978" w:rsidRPr="00785DE0" w:rsidRDefault="00DE3978" w:rsidP="00DE3978">
      <w:pPr>
        <w:spacing w:after="120" w:line="276" w:lineRule="auto"/>
        <w:jc w:val="center"/>
        <w:rPr>
          <w:rFonts w:eastAsia="Times New Roman" w:cs="Times New Roman"/>
          <w:sz w:val="24"/>
          <w:szCs w:val="24"/>
        </w:rPr>
      </w:pPr>
      <w:r w:rsidRPr="00785DE0">
        <w:rPr>
          <w:rFonts w:eastAsia="Times New Roman" w:cs="Times New Roman"/>
          <w:sz w:val="24"/>
          <w:szCs w:val="24"/>
        </w:rPr>
        <w:t>2</w:t>
      </w:r>
    </w:p>
    <w:p w:rsidR="00DE3978" w:rsidRPr="00785DE0" w:rsidRDefault="00DE3978" w:rsidP="00DE3978">
      <w:pPr>
        <w:spacing w:after="120" w:line="276" w:lineRule="auto"/>
        <w:jc w:val="both"/>
        <w:rPr>
          <w:rFonts w:eastAsia="Times New Roman" w:cs="Times New Roman"/>
          <w:sz w:val="24"/>
          <w:szCs w:val="24"/>
        </w:rPr>
      </w:pPr>
      <w:r w:rsidRPr="00785DE0">
        <w:rPr>
          <w:rFonts w:eastAsia="Times New Roman" w:cs="Times New Roman"/>
          <w:sz w:val="24"/>
          <w:szCs w:val="24"/>
        </w:rPr>
        <w:t xml:space="preserve">Skor Teoritik : X = </w:t>
      </w:r>
      <w:r w:rsidR="0054357D">
        <w:rPr>
          <w:rFonts w:eastAsia="Times New Roman" w:cs="Times New Roman"/>
          <w:sz w:val="24"/>
          <w:szCs w:val="24"/>
          <w:u w:val="single"/>
        </w:rPr>
        <w:t>1(12) + 5(12</w:t>
      </w:r>
      <w:r w:rsidRPr="006665C4">
        <w:rPr>
          <w:rFonts w:eastAsia="Times New Roman" w:cs="Times New Roman"/>
          <w:sz w:val="24"/>
          <w:szCs w:val="24"/>
          <w:u w:val="single"/>
        </w:rPr>
        <w:t>)</w:t>
      </w:r>
      <w:r w:rsidR="0054357D">
        <w:rPr>
          <w:rFonts w:eastAsia="Times New Roman" w:cs="Times New Roman"/>
          <w:sz w:val="24"/>
          <w:szCs w:val="24"/>
        </w:rPr>
        <w:t xml:space="preserve"> = </w:t>
      </w:r>
      <w:r w:rsidR="00AD53BA">
        <w:rPr>
          <w:rFonts w:eastAsia="Times New Roman" w:cs="Times New Roman"/>
          <w:sz w:val="24"/>
          <w:szCs w:val="24"/>
        </w:rPr>
        <w:t>36</w:t>
      </w:r>
    </w:p>
    <w:p w:rsidR="00DE3978" w:rsidRPr="00785DE0" w:rsidRDefault="00DE3978" w:rsidP="00DE3978">
      <w:pPr>
        <w:spacing w:after="120" w:line="276" w:lineRule="auto"/>
        <w:ind w:left="2160"/>
        <w:jc w:val="both"/>
        <w:rPr>
          <w:rFonts w:eastAsia="Times New Roman" w:cs="Times New Roman"/>
          <w:sz w:val="24"/>
          <w:szCs w:val="24"/>
        </w:rPr>
      </w:pPr>
      <w:r>
        <w:rPr>
          <w:rFonts w:eastAsia="Times New Roman" w:cs="Times New Roman"/>
          <w:sz w:val="24"/>
          <w:szCs w:val="24"/>
        </w:rPr>
        <w:t xml:space="preserve">     </w:t>
      </w:r>
      <w:r w:rsidRPr="00785DE0">
        <w:rPr>
          <w:rFonts w:eastAsia="Times New Roman" w:cs="Times New Roman"/>
          <w:sz w:val="24"/>
          <w:szCs w:val="24"/>
        </w:rPr>
        <w:t>2</w:t>
      </w:r>
    </w:p>
    <w:p w:rsidR="005F1356" w:rsidRPr="003328AB" w:rsidRDefault="00DE3978" w:rsidP="003328AB">
      <w:pPr>
        <w:spacing w:after="120" w:line="276" w:lineRule="auto"/>
        <w:ind w:firstLine="720"/>
        <w:jc w:val="both"/>
        <w:rPr>
          <w:rFonts w:eastAsia="Times New Roman" w:cs="Times New Roman"/>
          <w:sz w:val="24"/>
          <w:szCs w:val="24"/>
        </w:rPr>
      </w:pPr>
      <w:r w:rsidRPr="00785DE0">
        <w:rPr>
          <w:rFonts w:eastAsia="Times New Roman" w:cs="Times New Roman"/>
          <w:sz w:val="24"/>
          <w:szCs w:val="24"/>
        </w:rPr>
        <w:t xml:space="preserve">Berdasarkan hasil tersebut maka diketahui </w:t>
      </w:r>
      <w:r>
        <w:rPr>
          <w:rFonts w:eastAsia="Times New Roman" w:cs="Times New Roman"/>
          <w:sz w:val="24"/>
          <w:szCs w:val="24"/>
        </w:rPr>
        <w:t xml:space="preserve">skor </w:t>
      </w:r>
      <w:r w:rsidR="00570135">
        <w:rPr>
          <w:rFonts w:eastAsia="Times New Roman" w:cs="Times New Roman"/>
          <w:sz w:val="24"/>
          <w:szCs w:val="24"/>
        </w:rPr>
        <w:t>rata-rata empirik sebesar 43</w:t>
      </w:r>
      <w:r w:rsidR="00E94EA3">
        <w:rPr>
          <w:rFonts w:eastAsia="Times New Roman" w:cs="Times New Roman"/>
          <w:sz w:val="24"/>
          <w:szCs w:val="24"/>
        </w:rPr>
        <w:t>,4</w:t>
      </w:r>
      <w:r w:rsidR="00AD53BA">
        <w:rPr>
          <w:rFonts w:eastAsia="Times New Roman" w:cs="Times New Roman"/>
          <w:sz w:val="24"/>
          <w:szCs w:val="24"/>
        </w:rPr>
        <w:t>8</w:t>
      </w:r>
      <w:r w:rsidRPr="00785DE0">
        <w:rPr>
          <w:rFonts w:eastAsia="Times New Roman" w:cs="Times New Roman"/>
          <w:sz w:val="24"/>
          <w:szCs w:val="24"/>
        </w:rPr>
        <w:t xml:space="preserve"> dan sk</w:t>
      </w:r>
      <w:r w:rsidR="00AD53BA">
        <w:rPr>
          <w:rFonts w:eastAsia="Times New Roman" w:cs="Times New Roman"/>
          <w:sz w:val="24"/>
          <w:szCs w:val="24"/>
        </w:rPr>
        <w:t>or rata-rata teoritik sebesar 36</w:t>
      </w:r>
      <w:r w:rsidRPr="00785DE0">
        <w:rPr>
          <w:rFonts w:eastAsia="Times New Roman" w:cs="Times New Roman"/>
          <w:sz w:val="24"/>
          <w:szCs w:val="24"/>
        </w:rPr>
        <w:t>. Skor rata-rata empirik lebih besar dari</w:t>
      </w:r>
      <w:r>
        <w:rPr>
          <w:rFonts w:eastAsia="Times New Roman" w:cs="Times New Roman"/>
          <w:sz w:val="24"/>
          <w:szCs w:val="24"/>
        </w:rPr>
        <w:t xml:space="preserve"> </w:t>
      </w:r>
      <w:r w:rsidRPr="00785DE0">
        <w:rPr>
          <w:rFonts w:eastAsia="Times New Roman" w:cs="Times New Roman"/>
          <w:sz w:val="24"/>
          <w:szCs w:val="24"/>
        </w:rPr>
        <w:t>pada skor rata-rata teoritik, s</w:t>
      </w:r>
      <w:r>
        <w:rPr>
          <w:rFonts w:eastAsia="Times New Roman" w:cs="Times New Roman"/>
          <w:sz w:val="24"/>
          <w:szCs w:val="24"/>
        </w:rPr>
        <w:t xml:space="preserve">ehingga dapat dikatakan </w:t>
      </w:r>
      <w:r w:rsidR="00AD53BA">
        <w:rPr>
          <w:rFonts w:eastAsia="Times New Roman" w:cs="Times New Roman"/>
          <w:sz w:val="24"/>
          <w:szCs w:val="24"/>
        </w:rPr>
        <w:t>kinerja pegawai</w:t>
      </w:r>
      <w:r w:rsidRPr="00785DE0">
        <w:rPr>
          <w:rFonts w:eastAsia="Times New Roman" w:cs="Times New Roman"/>
          <w:sz w:val="24"/>
          <w:szCs w:val="24"/>
        </w:rPr>
        <w:t xml:space="preserve"> pegawai </w:t>
      </w:r>
      <w:r>
        <w:rPr>
          <w:rFonts w:eastAsia="Times New Roman" w:cs="Times New Roman"/>
          <w:sz w:val="24"/>
          <w:szCs w:val="24"/>
        </w:rPr>
        <w:t xml:space="preserve">UPTD Pengelolaan Prasarana Perhubungan LLAJ Wilayah 1 Bogor </w:t>
      </w:r>
      <w:r w:rsidRPr="00785DE0">
        <w:rPr>
          <w:rFonts w:eastAsia="Times New Roman" w:cs="Times New Roman"/>
          <w:sz w:val="24"/>
          <w:szCs w:val="24"/>
        </w:rPr>
        <w:t>tergol</w:t>
      </w:r>
      <w:r>
        <w:rPr>
          <w:rFonts w:eastAsia="Times New Roman" w:cs="Times New Roman"/>
          <w:sz w:val="24"/>
          <w:szCs w:val="24"/>
        </w:rPr>
        <w:t>ong d</w:t>
      </w:r>
      <w:r w:rsidR="00217608">
        <w:rPr>
          <w:rFonts w:eastAsia="Times New Roman" w:cs="Times New Roman"/>
          <w:sz w:val="24"/>
          <w:szCs w:val="24"/>
        </w:rPr>
        <w:t>alam kategori nilai baik (43</w:t>
      </w:r>
      <w:r w:rsidR="00E94EA3">
        <w:rPr>
          <w:rFonts w:eastAsia="Times New Roman" w:cs="Times New Roman"/>
          <w:sz w:val="24"/>
          <w:szCs w:val="24"/>
        </w:rPr>
        <w:t>,4</w:t>
      </w:r>
      <w:r w:rsidR="00AD53BA">
        <w:rPr>
          <w:rFonts w:eastAsia="Times New Roman" w:cs="Times New Roman"/>
          <w:sz w:val="24"/>
          <w:szCs w:val="24"/>
        </w:rPr>
        <w:t>8</w:t>
      </w:r>
      <w:r>
        <w:rPr>
          <w:rFonts w:eastAsia="Times New Roman" w:cs="Times New Roman"/>
          <w:sz w:val="24"/>
          <w:szCs w:val="24"/>
        </w:rPr>
        <w:t xml:space="preserve"> &gt;</w:t>
      </w:r>
      <w:r w:rsidR="00AD53BA">
        <w:rPr>
          <w:rFonts w:eastAsia="Times New Roman" w:cs="Times New Roman"/>
          <w:sz w:val="24"/>
          <w:szCs w:val="24"/>
        </w:rPr>
        <w:t xml:space="preserve"> 36</w:t>
      </w:r>
      <w:r w:rsidRPr="00785DE0">
        <w:rPr>
          <w:rFonts w:eastAsia="Times New Roman" w:cs="Times New Roman"/>
          <w:sz w:val="24"/>
          <w:szCs w:val="24"/>
        </w:rPr>
        <w:t>).</w:t>
      </w:r>
    </w:p>
    <w:p w:rsidR="00DE3978" w:rsidRDefault="00DF1C69" w:rsidP="005F1356">
      <w:pPr>
        <w:pStyle w:val="Heading5"/>
        <w:jc w:val="center"/>
      </w:pPr>
      <w:r>
        <w:t>Tabel 4. 52</w:t>
      </w:r>
      <w:r w:rsidR="00DE3978" w:rsidRPr="005C4A58">
        <w:t xml:space="preserve"> Sebaran Nilai Interval </w:t>
      </w:r>
      <w:r w:rsidR="001141A1">
        <w:t>Kinerja</w:t>
      </w:r>
      <w:r w:rsidR="00DE3978" w:rsidRPr="005C4A58">
        <w:t xml:space="preserve"> Pegawai</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2597"/>
        <w:gridCol w:w="3104"/>
      </w:tblGrid>
      <w:tr w:rsidR="00DE3978" w:rsidTr="007B5E47">
        <w:trPr>
          <w:trHeight w:val="340"/>
        </w:trPr>
        <w:tc>
          <w:tcPr>
            <w:tcW w:w="2237" w:type="dxa"/>
          </w:tcPr>
          <w:p w:rsidR="00DE3978" w:rsidRPr="001F7FF2" w:rsidRDefault="00DE3978" w:rsidP="00B96265">
            <w:pPr>
              <w:pStyle w:val="TableParagraph"/>
              <w:ind w:left="255" w:right="252"/>
              <w:rPr>
                <w:b/>
                <w:sz w:val="20"/>
                <w:szCs w:val="20"/>
              </w:rPr>
            </w:pPr>
            <w:r w:rsidRPr="001F7FF2">
              <w:rPr>
                <w:b/>
                <w:sz w:val="20"/>
                <w:szCs w:val="20"/>
              </w:rPr>
              <w:t>Interval Nilai</w:t>
            </w:r>
          </w:p>
        </w:tc>
        <w:tc>
          <w:tcPr>
            <w:tcW w:w="2597" w:type="dxa"/>
          </w:tcPr>
          <w:p w:rsidR="00DE3978" w:rsidRPr="001F7FF2" w:rsidRDefault="00DE3978" w:rsidP="00B96265">
            <w:pPr>
              <w:pStyle w:val="TableParagraph"/>
              <w:ind w:left="627" w:right="624"/>
              <w:rPr>
                <w:b/>
                <w:sz w:val="20"/>
                <w:szCs w:val="20"/>
              </w:rPr>
            </w:pPr>
            <w:r w:rsidRPr="001F7FF2">
              <w:rPr>
                <w:b/>
                <w:sz w:val="20"/>
                <w:szCs w:val="20"/>
              </w:rPr>
              <w:t>Skor Rata-rata</w:t>
            </w:r>
          </w:p>
        </w:tc>
        <w:tc>
          <w:tcPr>
            <w:tcW w:w="3104" w:type="dxa"/>
          </w:tcPr>
          <w:p w:rsidR="00DE3978" w:rsidRPr="001F7FF2" w:rsidRDefault="00DE3978" w:rsidP="00B96265">
            <w:pPr>
              <w:pStyle w:val="TableParagraph"/>
              <w:ind w:left="483" w:right="476"/>
              <w:rPr>
                <w:b/>
                <w:sz w:val="20"/>
                <w:szCs w:val="20"/>
              </w:rPr>
            </w:pPr>
            <w:r w:rsidRPr="001F7FF2">
              <w:rPr>
                <w:b/>
                <w:sz w:val="20"/>
                <w:szCs w:val="20"/>
              </w:rPr>
              <w:t>Keterangan</w:t>
            </w:r>
          </w:p>
        </w:tc>
      </w:tr>
      <w:tr w:rsidR="00DE3978" w:rsidTr="007B5E47">
        <w:trPr>
          <w:trHeight w:val="340"/>
        </w:trPr>
        <w:tc>
          <w:tcPr>
            <w:tcW w:w="2237" w:type="dxa"/>
          </w:tcPr>
          <w:p w:rsidR="00DE3978" w:rsidRPr="001F7FF2" w:rsidRDefault="00DE3978" w:rsidP="00B96265">
            <w:pPr>
              <w:pStyle w:val="TableParagraph"/>
              <w:ind w:left="255" w:right="245"/>
              <w:rPr>
                <w:sz w:val="20"/>
                <w:szCs w:val="20"/>
              </w:rPr>
            </w:pPr>
            <w:r>
              <w:rPr>
                <w:sz w:val="20"/>
                <w:szCs w:val="20"/>
              </w:rPr>
              <w:t xml:space="preserve">80 - </w:t>
            </w:r>
            <w:r w:rsidRPr="001F7FF2">
              <w:rPr>
                <w:sz w:val="20"/>
                <w:szCs w:val="20"/>
              </w:rPr>
              <w:t>&gt;100</w:t>
            </w:r>
          </w:p>
        </w:tc>
        <w:tc>
          <w:tcPr>
            <w:tcW w:w="2597" w:type="dxa"/>
          </w:tcPr>
          <w:p w:rsidR="00DE3978" w:rsidRPr="001F7FF2" w:rsidRDefault="00DE3978" w:rsidP="00B96265">
            <w:pPr>
              <w:pStyle w:val="TableParagraph"/>
              <w:rPr>
                <w:b/>
                <w:sz w:val="20"/>
                <w:szCs w:val="20"/>
              </w:rPr>
            </w:pPr>
          </w:p>
        </w:tc>
        <w:tc>
          <w:tcPr>
            <w:tcW w:w="3104" w:type="dxa"/>
          </w:tcPr>
          <w:p w:rsidR="00DE3978" w:rsidRPr="00AD53BA" w:rsidRDefault="00DE3978" w:rsidP="00B96265">
            <w:pPr>
              <w:pStyle w:val="TableParagraph"/>
              <w:ind w:left="483" w:right="479"/>
              <w:rPr>
                <w:sz w:val="20"/>
                <w:szCs w:val="20"/>
              </w:rPr>
            </w:pPr>
            <w:r w:rsidRPr="00AD53BA">
              <w:rPr>
                <w:sz w:val="20"/>
                <w:szCs w:val="20"/>
              </w:rPr>
              <w:t>Sangat Baik</w:t>
            </w:r>
          </w:p>
        </w:tc>
      </w:tr>
      <w:tr w:rsidR="00DE3978" w:rsidTr="007B5E47">
        <w:trPr>
          <w:trHeight w:val="340"/>
        </w:trPr>
        <w:tc>
          <w:tcPr>
            <w:tcW w:w="2237" w:type="dxa"/>
          </w:tcPr>
          <w:p w:rsidR="00DE3978" w:rsidRPr="001F7FF2" w:rsidRDefault="00DE3978" w:rsidP="00B96265">
            <w:pPr>
              <w:pStyle w:val="TableParagraph"/>
              <w:spacing w:before="2"/>
              <w:ind w:left="255" w:right="245"/>
              <w:rPr>
                <w:sz w:val="20"/>
                <w:szCs w:val="20"/>
              </w:rPr>
            </w:pPr>
            <w:r w:rsidRPr="001F7FF2">
              <w:rPr>
                <w:sz w:val="20"/>
                <w:szCs w:val="20"/>
              </w:rPr>
              <w:t>61 – 80</w:t>
            </w:r>
          </w:p>
        </w:tc>
        <w:tc>
          <w:tcPr>
            <w:tcW w:w="2597" w:type="dxa"/>
          </w:tcPr>
          <w:p w:rsidR="00DE3978" w:rsidRPr="001F7FF2" w:rsidRDefault="00DE3978" w:rsidP="00B96265">
            <w:pPr>
              <w:pStyle w:val="TableParagraph"/>
              <w:spacing w:before="2"/>
              <w:ind w:left="627" w:right="622"/>
              <w:rPr>
                <w:b/>
                <w:sz w:val="20"/>
                <w:szCs w:val="20"/>
              </w:rPr>
            </w:pPr>
          </w:p>
        </w:tc>
        <w:tc>
          <w:tcPr>
            <w:tcW w:w="3104" w:type="dxa"/>
          </w:tcPr>
          <w:p w:rsidR="00DE3978" w:rsidRPr="001F7FF2" w:rsidRDefault="00DE3978" w:rsidP="00B96265">
            <w:pPr>
              <w:pStyle w:val="TableParagraph"/>
              <w:spacing w:before="2"/>
              <w:ind w:left="483" w:right="480"/>
              <w:rPr>
                <w:sz w:val="20"/>
                <w:szCs w:val="20"/>
              </w:rPr>
            </w:pPr>
            <w:r w:rsidRPr="001F7FF2">
              <w:rPr>
                <w:sz w:val="20"/>
                <w:szCs w:val="20"/>
              </w:rPr>
              <w:t>Baik</w:t>
            </w:r>
          </w:p>
        </w:tc>
      </w:tr>
      <w:tr w:rsidR="00DE3978" w:rsidTr="007B5E47">
        <w:trPr>
          <w:trHeight w:val="340"/>
        </w:trPr>
        <w:tc>
          <w:tcPr>
            <w:tcW w:w="2237" w:type="dxa"/>
          </w:tcPr>
          <w:p w:rsidR="00DE3978" w:rsidRPr="001F7FF2" w:rsidRDefault="00DE3978" w:rsidP="00B96265">
            <w:pPr>
              <w:pStyle w:val="TableParagraph"/>
              <w:ind w:left="255" w:right="245"/>
              <w:rPr>
                <w:sz w:val="20"/>
                <w:szCs w:val="20"/>
              </w:rPr>
            </w:pPr>
            <w:r w:rsidRPr="001F7FF2">
              <w:rPr>
                <w:sz w:val="20"/>
                <w:szCs w:val="20"/>
              </w:rPr>
              <w:t>41 – 60</w:t>
            </w:r>
          </w:p>
        </w:tc>
        <w:tc>
          <w:tcPr>
            <w:tcW w:w="2597" w:type="dxa"/>
          </w:tcPr>
          <w:p w:rsidR="00DE3978" w:rsidRPr="00552AEC" w:rsidRDefault="00217608" w:rsidP="00AD53BA">
            <w:pPr>
              <w:pStyle w:val="TableParagraph"/>
              <w:rPr>
                <w:b/>
                <w:sz w:val="20"/>
                <w:szCs w:val="20"/>
              </w:rPr>
            </w:pPr>
            <w:r>
              <w:rPr>
                <w:b/>
                <w:sz w:val="20"/>
                <w:szCs w:val="20"/>
              </w:rPr>
              <w:t>43</w:t>
            </w:r>
            <w:r w:rsidR="00E94EA3">
              <w:rPr>
                <w:b/>
                <w:sz w:val="20"/>
                <w:szCs w:val="20"/>
              </w:rPr>
              <w:t>,4</w:t>
            </w:r>
            <w:r w:rsidR="00AD53BA" w:rsidRPr="00552AEC">
              <w:rPr>
                <w:b/>
                <w:sz w:val="20"/>
                <w:szCs w:val="20"/>
              </w:rPr>
              <w:t>8</w:t>
            </w:r>
          </w:p>
        </w:tc>
        <w:tc>
          <w:tcPr>
            <w:tcW w:w="3104" w:type="dxa"/>
          </w:tcPr>
          <w:p w:rsidR="00DE3978" w:rsidRPr="00AD53BA" w:rsidRDefault="00DE3978" w:rsidP="00B96265">
            <w:pPr>
              <w:pStyle w:val="TableParagraph"/>
              <w:ind w:left="483" w:right="480"/>
              <w:rPr>
                <w:b/>
                <w:sz w:val="20"/>
                <w:szCs w:val="20"/>
              </w:rPr>
            </w:pPr>
            <w:r w:rsidRPr="00AD53BA">
              <w:rPr>
                <w:b/>
                <w:sz w:val="20"/>
                <w:szCs w:val="20"/>
              </w:rPr>
              <w:t>Cukup Baik</w:t>
            </w:r>
          </w:p>
        </w:tc>
      </w:tr>
      <w:tr w:rsidR="00DE3978" w:rsidTr="007B5E47">
        <w:trPr>
          <w:trHeight w:val="340"/>
        </w:trPr>
        <w:tc>
          <w:tcPr>
            <w:tcW w:w="2237" w:type="dxa"/>
          </w:tcPr>
          <w:p w:rsidR="00DE3978" w:rsidRPr="001F7FF2" w:rsidRDefault="00DE3978" w:rsidP="00B96265">
            <w:pPr>
              <w:pStyle w:val="TableParagraph"/>
              <w:ind w:left="255" w:right="245"/>
              <w:rPr>
                <w:sz w:val="20"/>
                <w:szCs w:val="20"/>
              </w:rPr>
            </w:pPr>
            <w:r w:rsidRPr="001F7FF2">
              <w:rPr>
                <w:sz w:val="20"/>
                <w:szCs w:val="20"/>
              </w:rPr>
              <w:lastRenderedPageBreak/>
              <w:t>21 – 40</w:t>
            </w:r>
          </w:p>
        </w:tc>
        <w:tc>
          <w:tcPr>
            <w:tcW w:w="2597" w:type="dxa"/>
          </w:tcPr>
          <w:p w:rsidR="00DE3978" w:rsidRPr="001F7FF2" w:rsidRDefault="00DE3978" w:rsidP="00B96265">
            <w:pPr>
              <w:pStyle w:val="TableParagraph"/>
              <w:jc w:val="left"/>
              <w:rPr>
                <w:sz w:val="20"/>
                <w:szCs w:val="20"/>
              </w:rPr>
            </w:pPr>
          </w:p>
        </w:tc>
        <w:tc>
          <w:tcPr>
            <w:tcW w:w="3104" w:type="dxa"/>
          </w:tcPr>
          <w:p w:rsidR="00DE3978" w:rsidRPr="001F7FF2" w:rsidRDefault="00DE3978" w:rsidP="00B96265">
            <w:pPr>
              <w:pStyle w:val="TableParagraph"/>
              <w:ind w:left="483" w:right="480"/>
              <w:rPr>
                <w:sz w:val="20"/>
                <w:szCs w:val="20"/>
              </w:rPr>
            </w:pPr>
            <w:r w:rsidRPr="001F7FF2">
              <w:rPr>
                <w:sz w:val="20"/>
                <w:szCs w:val="20"/>
              </w:rPr>
              <w:t>Kurang Baik</w:t>
            </w:r>
          </w:p>
        </w:tc>
      </w:tr>
      <w:tr w:rsidR="00DE3978" w:rsidTr="007B5E47">
        <w:trPr>
          <w:trHeight w:val="340"/>
        </w:trPr>
        <w:tc>
          <w:tcPr>
            <w:tcW w:w="2237" w:type="dxa"/>
          </w:tcPr>
          <w:p w:rsidR="00DE3978" w:rsidRPr="001F7FF2" w:rsidRDefault="00DE3978" w:rsidP="00B96265">
            <w:pPr>
              <w:pStyle w:val="TableParagraph"/>
              <w:ind w:left="255" w:right="248"/>
              <w:rPr>
                <w:sz w:val="20"/>
                <w:szCs w:val="20"/>
              </w:rPr>
            </w:pPr>
            <w:r w:rsidRPr="001F7FF2">
              <w:rPr>
                <w:sz w:val="20"/>
                <w:szCs w:val="20"/>
              </w:rPr>
              <w:t>0 – 20</w:t>
            </w:r>
          </w:p>
        </w:tc>
        <w:tc>
          <w:tcPr>
            <w:tcW w:w="2597" w:type="dxa"/>
          </w:tcPr>
          <w:p w:rsidR="00DE3978" w:rsidRPr="001F7FF2" w:rsidRDefault="00DE3978" w:rsidP="00B96265">
            <w:pPr>
              <w:pStyle w:val="TableParagraph"/>
              <w:jc w:val="left"/>
              <w:rPr>
                <w:sz w:val="20"/>
                <w:szCs w:val="20"/>
              </w:rPr>
            </w:pPr>
          </w:p>
        </w:tc>
        <w:tc>
          <w:tcPr>
            <w:tcW w:w="3104" w:type="dxa"/>
          </w:tcPr>
          <w:p w:rsidR="00DE3978" w:rsidRPr="001F7FF2" w:rsidRDefault="00DE3978" w:rsidP="00B96265">
            <w:pPr>
              <w:pStyle w:val="TableParagraph"/>
              <w:ind w:left="482" w:right="482"/>
              <w:rPr>
                <w:sz w:val="20"/>
                <w:szCs w:val="20"/>
              </w:rPr>
            </w:pPr>
            <w:r w:rsidRPr="001F7FF2">
              <w:rPr>
                <w:sz w:val="20"/>
                <w:szCs w:val="20"/>
              </w:rPr>
              <w:t>Sangat Kurang Baik</w:t>
            </w:r>
          </w:p>
        </w:tc>
      </w:tr>
    </w:tbl>
    <w:p w:rsidR="00523241" w:rsidRDefault="00523241" w:rsidP="00E9293C">
      <w:bookmarkStart w:id="118" w:name="_Toc124089520"/>
    </w:p>
    <w:p w:rsidR="000672A8" w:rsidRPr="0034538F" w:rsidRDefault="0034538F" w:rsidP="008D5E62">
      <w:pPr>
        <w:pStyle w:val="Heading4"/>
      </w:pPr>
      <w:bookmarkStart w:id="119" w:name="_Toc124174793"/>
      <w:r w:rsidRPr="0034538F">
        <w:t xml:space="preserve">4.3.3 </w:t>
      </w:r>
      <w:r>
        <w:t>Hubungan antara Motivasi</w:t>
      </w:r>
      <w:r w:rsidR="003C60DA" w:rsidRPr="0034538F">
        <w:t xml:space="preserve"> Kerja dengan Kinerja Pegawai UPTD Pengelolaan Prasarana Perhubungan LLAJ Wilayah 1</w:t>
      </w:r>
      <w:r>
        <w:t xml:space="preserve"> Bogor</w:t>
      </w:r>
      <w:bookmarkEnd w:id="118"/>
      <w:bookmarkEnd w:id="119"/>
    </w:p>
    <w:p w:rsidR="000672A8" w:rsidRPr="005F1356" w:rsidRDefault="0034538F" w:rsidP="008D5E62">
      <w:pPr>
        <w:pStyle w:val="Heading4"/>
        <w:rPr>
          <w:i/>
        </w:rPr>
      </w:pPr>
      <w:bookmarkStart w:id="120" w:name="_Toc124174794"/>
      <w:r w:rsidRPr="0034538F">
        <w:t xml:space="preserve">4.3.3.1 </w:t>
      </w:r>
      <w:r w:rsidR="003C60DA" w:rsidRPr="0034538F">
        <w:t xml:space="preserve">Analisis Koefisien Korelasi </w:t>
      </w:r>
      <w:r w:rsidR="003C60DA" w:rsidRPr="0034538F">
        <w:rPr>
          <w:i/>
        </w:rPr>
        <w:t>Rank Spearman</w:t>
      </w:r>
      <w:bookmarkEnd w:id="120"/>
    </w:p>
    <w:p w:rsidR="00EE3C62" w:rsidRDefault="003C60DA" w:rsidP="00552AEC">
      <w:pPr>
        <w:spacing w:after="120" w:line="276" w:lineRule="auto"/>
        <w:ind w:firstLine="720"/>
        <w:jc w:val="both"/>
        <w:rPr>
          <w:rFonts w:cs="Times New Roman"/>
          <w:sz w:val="24"/>
          <w:szCs w:val="24"/>
        </w:rPr>
      </w:pPr>
      <w:r w:rsidRPr="00FD6D8F">
        <w:rPr>
          <w:rFonts w:cs="Times New Roman"/>
          <w:sz w:val="24"/>
          <w:szCs w:val="24"/>
        </w:rPr>
        <w:t xml:space="preserve">Berikut ini dilakukan analisis koefisien korelasi </w:t>
      </w:r>
      <w:r w:rsidRPr="00FD6D8F">
        <w:rPr>
          <w:rFonts w:cs="Times New Roman"/>
          <w:i/>
          <w:sz w:val="24"/>
          <w:szCs w:val="24"/>
        </w:rPr>
        <w:t xml:space="preserve">rank spearman </w:t>
      </w:r>
      <w:r w:rsidRPr="00FD6D8F">
        <w:rPr>
          <w:rFonts w:cs="Times New Roman"/>
          <w:sz w:val="24"/>
          <w:szCs w:val="24"/>
        </w:rPr>
        <w:t>menggunakan SPSS 2</w:t>
      </w:r>
      <w:r w:rsidR="0034538F">
        <w:rPr>
          <w:rFonts w:cs="Times New Roman"/>
          <w:sz w:val="24"/>
          <w:szCs w:val="24"/>
        </w:rPr>
        <w:t>3</w:t>
      </w:r>
      <w:r w:rsidRPr="00FD6D8F">
        <w:rPr>
          <w:rFonts w:cs="Times New Roman"/>
          <w:sz w:val="24"/>
          <w:szCs w:val="24"/>
        </w:rPr>
        <w:t>, untuk mengetahui h</w:t>
      </w:r>
      <w:r w:rsidR="0034538F">
        <w:rPr>
          <w:rFonts w:cs="Times New Roman"/>
          <w:sz w:val="24"/>
          <w:szCs w:val="24"/>
        </w:rPr>
        <w:t>ubungan antara variabel motivasi</w:t>
      </w:r>
      <w:r w:rsidRPr="00FD6D8F">
        <w:rPr>
          <w:rFonts w:cs="Times New Roman"/>
          <w:sz w:val="24"/>
          <w:szCs w:val="24"/>
        </w:rPr>
        <w:t xml:space="preserve"> kerja dengan kinerja pegawai </w:t>
      </w:r>
      <w:r>
        <w:rPr>
          <w:rFonts w:cs="Times New Roman"/>
          <w:sz w:val="24"/>
          <w:szCs w:val="24"/>
        </w:rPr>
        <w:t>UPTD Pengelolaan Prasarana Perhubungan LLAJ Wilayah 1</w:t>
      </w:r>
      <w:r w:rsidRPr="00FD6D8F">
        <w:rPr>
          <w:rFonts w:cs="Times New Roman"/>
          <w:sz w:val="24"/>
          <w:szCs w:val="24"/>
        </w:rPr>
        <w:t xml:space="preserve"> dengan melibatkan responden sebanyak </w:t>
      </w:r>
      <w:r w:rsidR="0034538F">
        <w:rPr>
          <w:rFonts w:cs="Times New Roman"/>
          <w:sz w:val="24"/>
          <w:szCs w:val="24"/>
        </w:rPr>
        <w:t>65</w:t>
      </w:r>
      <w:r w:rsidRPr="00FD6D8F">
        <w:rPr>
          <w:rFonts w:cs="Times New Roman"/>
          <w:sz w:val="24"/>
          <w:szCs w:val="24"/>
        </w:rPr>
        <w:t xml:space="preserve"> orang.</w:t>
      </w:r>
    </w:p>
    <w:p w:rsidR="00056AED" w:rsidRPr="00056AED" w:rsidRDefault="0034538F" w:rsidP="00056AED">
      <w:pPr>
        <w:pStyle w:val="Heading5"/>
        <w:jc w:val="center"/>
        <w:rPr>
          <w:i/>
        </w:rPr>
      </w:pPr>
      <w:r>
        <w:t>Tabel 4.</w:t>
      </w:r>
      <w:r w:rsidR="00DF1C69">
        <w:t>53</w:t>
      </w:r>
      <w:r w:rsidRPr="00FD6D8F">
        <w:t xml:space="preserve"> Hasil Analisis Koefisien Korelasi </w:t>
      </w:r>
      <w:r w:rsidRPr="00FD6D8F">
        <w:rPr>
          <w:i/>
        </w:rPr>
        <w:t>Rank Spearman</w:t>
      </w:r>
    </w:p>
    <w:tbl>
      <w:tblPr>
        <w:tblW w:w="838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7"/>
        <w:gridCol w:w="1667"/>
        <w:gridCol w:w="2157"/>
        <w:gridCol w:w="1453"/>
        <w:gridCol w:w="1468"/>
      </w:tblGrid>
      <w:tr w:rsidR="00A76B5F" w:rsidRPr="008B34B9" w:rsidTr="004539EE">
        <w:trPr>
          <w:cantSplit/>
        </w:trPr>
        <w:tc>
          <w:tcPr>
            <w:tcW w:w="8382" w:type="dxa"/>
            <w:gridSpan w:val="5"/>
            <w:tcBorders>
              <w:top w:val="nil"/>
              <w:left w:val="nil"/>
              <w:bottom w:val="nil"/>
              <w:right w:val="nil"/>
            </w:tcBorders>
            <w:shd w:val="clear" w:color="auto" w:fill="FFFFFF"/>
            <w:vAlign w:val="center"/>
          </w:tcPr>
          <w:p w:rsidR="00A76B5F" w:rsidRPr="008B34B9" w:rsidRDefault="00A76B5F" w:rsidP="007B5E47">
            <w:pPr>
              <w:autoSpaceDE w:val="0"/>
              <w:autoSpaceDN w:val="0"/>
              <w:adjustRightInd w:val="0"/>
              <w:spacing w:after="0" w:line="240" w:lineRule="auto"/>
              <w:ind w:left="60" w:right="60"/>
              <w:jc w:val="center"/>
              <w:rPr>
                <w:rFonts w:ascii="Arial" w:hAnsi="Arial" w:cs="Arial"/>
                <w:b/>
                <w:bCs/>
                <w:color w:val="000000"/>
                <w:sz w:val="18"/>
                <w:szCs w:val="18"/>
              </w:rPr>
            </w:pPr>
            <w:r w:rsidRPr="003C60DA">
              <w:rPr>
                <w:rFonts w:ascii="Arial" w:hAnsi="Arial" w:cs="Arial"/>
                <w:b/>
                <w:bCs/>
                <w:color w:val="000000"/>
                <w:sz w:val="18"/>
                <w:szCs w:val="18"/>
              </w:rPr>
              <w:t>Correlations</w:t>
            </w:r>
          </w:p>
        </w:tc>
      </w:tr>
      <w:tr w:rsidR="00A76B5F" w:rsidRPr="003C60DA" w:rsidTr="004539EE">
        <w:trPr>
          <w:cantSplit/>
        </w:trPr>
        <w:tc>
          <w:tcPr>
            <w:tcW w:w="8382" w:type="dxa"/>
            <w:gridSpan w:val="5"/>
            <w:tcBorders>
              <w:top w:val="nil"/>
              <w:left w:val="nil"/>
              <w:bottom w:val="nil"/>
              <w:right w:val="nil"/>
            </w:tcBorders>
            <w:shd w:val="clear" w:color="auto" w:fill="FFFFFF"/>
            <w:vAlign w:val="center"/>
          </w:tcPr>
          <w:p w:rsidR="00A76B5F" w:rsidRPr="003C60DA" w:rsidRDefault="00A76B5F" w:rsidP="007B5E47">
            <w:pPr>
              <w:autoSpaceDE w:val="0"/>
              <w:autoSpaceDN w:val="0"/>
              <w:adjustRightInd w:val="0"/>
              <w:spacing w:after="0" w:line="240" w:lineRule="auto"/>
              <w:ind w:right="60"/>
              <w:rPr>
                <w:rFonts w:ascii="Arial" w:hAnsi="Arial" w:cs="Arial"/>
                <w:b/>
                <w:bCs/>
                <w:color w:val="000000"/>
                <w:sz w:val="18"/>
                <w:szCs w:val="18"/>
              </w:rPr>
            </w:pPr>
          </w:p>
        </w:tc>
      </w:tr>
      <w:tr w:rsidR="00A76B5F" w:rsidRPr="003C60DA" w:rsidTr="004539EE">
        <w:trPr>
          <w:cantSplit/>
        </w:trPr>
        <w:tc>
          <w:tcPr>
            <w:tcW w:w="5461" w:type="dxa"/>
            <w:gridSpan w:val="3"/>
            <w:tcBorders>
              <w:top w:val="single" w:sz="16" w:space="0" w:color="000000"/>
              <w:left w:val="single" w:sz="16" w:space="0" w:color="000000"/>
              <w:bottom w:val="single" w:sz="16" w:space="0" w:color="000000"/>
              <w:right w:val="nil"/>
            </w:tcBorders>
            <w:shd w:val="clear" w:color="auto" w:fill="FFFFFF"/>
            <w:vAlign w:val="bottom"/>
          </w:tcPr>
          <w:p w:rsidR="00A76B5F" w:rsidRPr="003C60DA" w:rsidRDefault="00A76B5F" w:rsidP="004539EE">
            <w:pPr>
              <w:autoSpaceDE w:val="0"/>
              <w:autoSpaceDN w:val="0"/>
              <w:adjustRightInd w:val="0"/>
              <w:spacing w:after="0" w:line="276" w:lineRule="auto"/>
              <w:jc w:val="both"/>
              <w:rPr>
                <w:rFonts w:cs="Times New Roman"/>
                <w:sz w:val="24"/>
                <w:szCs w:val="24"/>
              </w:rPr>
            </w:pPr>
          </w:p>
        </w:tc>
        <w:tc>
          <w:tcPr>
            <w:tcW w:w="1453" w:type="dxa"/>
            <w:tcBorders>
              <w:top w:val="single" w:sz="16" w:space="0" w:color="000000"/>
              <w:left w:val="single" w:sz="16" w:space="0" w:color="000000"/>
              <w:bottom w:val="single" w:sz="16" w:space="0" w:color="000000"/>
            </w:tcBorders>
            <w:shd w:val="clear" w:color="auto" w:fill="FFFFFF"/>
            <w:vAlign w:val="bottom"/>
          </w:tcPr>
          <w:p w:rsidR="00A76B5F" w:rsidRPr="003C60DA" w:rsidRDefault="00A76B5F" w:rsidP="004539EE">
            <w:pPr>
              <w:autoSpaceDE w:val="0"/>
              <w:autoSpaceDN w:val="0"/>
              <w:adjustRightInd w:val="0"/>
              <w:spacing w:after="0" w:line="276" w:lineRule="auto"/>
              <w:ind w:left="60" w:right="60"/>
              <w:jc w:val="both"/>
              <w:rPr>
                <w:rFonts w:ascii="Arial" w:hAnsi="Arial" w:cs="Arial"/>
                <w:color w:val="000000"/>
                <w:sz w:val="18"/>
                <w:szCs w:val="18"/>
              </w:rPr>
            </w:pPr>
            <w:r w:rsidRPr="003C60DA">
              <w:rPr>
                <w:rFonts w:ascii="Arial" w:hAnsi="Arial" w:cs="Arial"/>
                <w:color w:val="000000"/>
                <w:sz w:val="18"/>
                <w:szCs w:val="18"/>
              </w:rPr>
              <w:t>Motivasi Kerja</w:t>
            </w:r>
          </w:p>
        </w:tc>
        <w:tc>
          <w:tcPr>
            <w:tcW w:w="1468" w:type="dxa"/>
            <w:tcBorders>
              <w:top w:val="single" w:sz="16" w:space="0" w:color="000000"/>
              <w:bottom w:val="single" w:sz="16" w:space="0" w:color="000000"/>
              <w:right w:val="single" w:sz="16" w:space="0" w:color="000000"/>
            </w:tcBorders>
            <w:shd w:val="clear" w:color="auto" w:fill="FFFFFF"/>
            <w:vAlign w:val="bottom"/>
          </w:tcPr>
          <w:p w:rsidR="00A76B5F" w:rsidRPr="003C60DA" w:rsidRDefault="00A76B5F" w:rsidP="004539EE">
            <w:pPr>
              <w:autoSpaceDE w:val="0"/>
              <w:autoSpaceDN w:val="0"/>
              <w:adjustRightInd w:val="0"/>
              <w:spacing w:after="0" w:line="276" w:lineRule="auto"/>
              <w:ind w:left="60" w:right="60"/>
              <w:jc w:val="both"/>
              <w:rPr>
                <w:rFonts w:ascii="Arial" w:hAnsi="Arial" w:cs="Arial"/>
                <w:color w:val="000000"/>
                <w:sz w:val="18"/>
                <w:szCs w:val="18"/>
              </w:rPr>
            </w:pPr>
            <w:r w:rsidRPr="003C60DA">
              <w:rPr>
                <w:rFonts w:ascii="Arial" w:hAnsi="Arial" w:cs="Arial"/>
                <w:color w:val="000000"/>
                <w:sz w:val="18"/>
                <w:szCs w:val="18"/>
              </w:rPr>
              <w:t>Kinerja Pegawai</w:t>
            </w:r>
          </w:p>
        </w:tc>
      </w:tr>
      <w:tr w:rsidR="00A76B5F" w:rsidRPr="003C60DA" w:rsidTr="004539EE">
        <w:trPr>
          <w:cantSplit/>
        </w:trPr>
        <w:tc>
          <w:tcPr>
            <w:tcW w:w="1637" w:type="dxa"/>
            <w:vMerge w:val="restart"/>
            <w:tcBorders>
              <w:top w:val="single" w:sz="16" w:space="0" w:color="000000"/>
              <w:left w:val="single" w:sz="16" w:space="0" w:color="000000"/>
              <w:bottom w:val="single" w:sz="16" w:space="0" w:color="000000"/>
              <w:right w:val="nil"/>
            </w:tcBorders>
            <w:shd w:val="clear" w:color="auto" w:fill="FFFFFF"/>
          </w:tcPr>
          <w:p w:rsidR="00A76B5F" w:rsidRPr="003C60DA" w:rsidRDefault="00A76B5F" w:rsidP="004539EE">
            <w:pPr>
              <w:autoSpaceDE w:val="0"/>
              <w:autoSpaceDN w:val="0"/>
              <w:adjustRightInd w:val="0"/>
              <w:spacing w:after="0" w:line="276" w:lineRule="auto"/>
              <w:ind w:left="60" w:right="60"/>
              <w:jc w:val="both"/>
              <w:rPr>
                <w:rFonts w:ascii="Arial" w:hAnsi="Arial" w:cs="Arial"/>
                <w:color w:val="000000"/>
                <w:sz w:val="18"/>
                <w:szCs w:val="18"/>
              </w:rPr>
            </w:pPr>
            <w:r w:rsidRPr="003C60DA">
              <w:rPr>
                <w:rFonts w:ascii="Arial" w:hAnsi="Arial" w:cs="Arial"/>
                <w:color w:val="000000"/>
                <w:sz w:val="18"/>
                <w:szCs w:val="18"/>
              </w:rPr>
              <w:t>Spearman's rho</w:t>
            </w:r>
          </w:p>
        </w:tc>
        <w:tc>
          <w:tcPr>
            <w:tcW w:w="1667" w:type="dxa"/>
            <w:vMerge w:val="restart"/>
            <w:tcBorders>
              <w:top w:val="single" w:sz="16" w:space="0" w:color="000000"/>
              <w:left w:val="nil"/>
              <w:right w:val="nil"/>
            </w:tcBorders>
            <w:shd w:val="clear" w:color="auto" w:fill="FFFFFF"/>
          </w:tcPr>
          <w:p w:rsidR="00A76B5F" w:rsidRPr="003C60DA" w:rsidRDefault="00A76B5F" w:rsidP="004539EE">
            <w:pPr>
              <w:autoSpaceDE w:val="0"/>
              <w:autoSpaceDN w:val="0"/>
              <w:adjustRightInd w:val="0"/>
              <w:spacing w:after="0" w:line="276" w:lineRule="auto"/>
              <w:ind w:left="60" w:right="60"/>
              <w:jc w:val="both"/>
              <w:rPr>
                <w:rFonts w:ascii="Arial" w:hAnsi="Arial" w:cs="Arial"/>
                <w:color w:val="000000"/>
                <w:sz w:val="18"/>
                <w:szCs w:val="18"/>
              </w:rPr>
            </w:pPr>
            <w:r w:rsidRPr="003C60DA">
              <w:rPr>
                <w:rFonts w:ascii="Arial" w:hAnsi="Arial" w:cs="Arial"/>
                <w:color w:val="000000"/>
                <w:sz w:val="18"/>
                <w:szCs w:val="18"/>
              </w:rPr>
              <w:t>Motivasi Kerja</w:t>
            </w:r>
          </w:p>
        </w:tc>
        <w:tc>
          <w:tcPr>
            <w:tcW w:w="2157" w:type="dxa"/>
            <w:tcBorders>
              <w:top w:val="single" w:sz="16" w:space="0" w:color="000000"/>
              <w:left w:val="nil"/>
              <w:bottom w:val="nil"/>
              <w:right w:val="single" w:sz="16" w:space="0" w:color="000000"/>
            </w:tcBorders>
            <w:shd w:val="clear" w:color="auto" w:fill="FFFFFF"/>
          </w:tcPr>
          <w:p w:rsidR="00A76B5F" w:rsidRPr="003C60DA" w:rsidRDefault="00A76B5F" w:rsidP="004539EE">
            <w:pPr>
              <w:autoSpaceDE w:val="0"/>
              <w:autoSpaceDN w:val="0"/>
              <w:adjustRightInd w:val="0"/>
              <w:spacing w:after="0" w:line="276" w:lineRule="auto"/>
              <w:ind w:left="60" w:right="60"/>
              <w:jc w:val="both"/>
              <w:rPr>
                <w:rFonts w:ascii="Arial" w:hAnsi="Arial" w:cs="Arial"/>
                <w:color w:val="000000"/>
                <w:sz w:val="18"/>
                <w:szCs w:val="18"/>
              </w:rPr>
            </w:pPr>
            <w:r w:rsidRPr="003C60DA">
              <w:rPr>
                <w:rFonts w:ascii="Arial" w:hAnsi="Arial" w:cs="Arial"/>
                <w:color w:val="000000"/>
                <w:sz w:val="18"/>
                <w:szCs w:val="18"/>
              </w:rPr>
              <w:t>Correlation Coefficient</w:t>
            </w:r>
          </w:p>
        </w:tc>
        <w:tc>
          <w:tcPr>
            <w:tcW w:w="1453" w:type="dxa"/>
            <w:tcBorders>
              <w:top w:val="single" w:sz="16" w:space="0" w:color="000000"/>
              <w:left w:val="single" w:sz="16" w:space="0" w:color="000000"/>
              <w:bottom w:val="nil"/>
            </w:tcBorders>
            <w:shd w:val="clear" w:color="auto" w:fill="FFFFFF"/>
            <w:vAlign w:val="center"/>
          </w:tcPr>
          <w:p w:rsidR="00A76B5F" w:rsidRPr="003C60DA" w:rsidRDefault="00A76B5F" w:rsidP="00337934">
            <w:pPr>
              <w:autoSpaceDE w:val="0"/>
              <w:autoSpaceDN w:val="0"/>
              <w:adjustRightInd w:val="0"/>
              <w:spacing w:after="0" w:line="276" w:lineRule="auto"/>
              <w:ind w:left="60" w:right="60"/>
              <w:jc w:val="right"/>
              <w:rPr>
                <w:rFonts w:ascii="Arial" w:hAnsi="Arial" w:cs="Arial"/>
                <w:color w:val="000000"/>
                <w:sz w:val="18"/>
                <w:szCs w:val="18"/>
              </w:rPr>
            </w:pPr>
            <w:r w:rsidRPr="003C60DA">
              <w:rPr>
                <w:rFonts w:ascii="Arial" w:hAnsi="Arial" w:cs="Arial"/>
                <w:color w:val="000000"/>
                <w:sz w:val="18"/>
                <w:szCs w:val="18"/>
              </w:rPr>
              <w:t>1.000</w:t>
            </w:r>
          </w:p>
        </w:tc>
        <w:tc>
          <w:tcPr>
            <w:tcW w:w="1468" w:type="dxa"/>
            <w:tcBorders>
              <w:top w:val="single" w:sz="16" w:space="0" w:color="000000"/>
              <w:bottom w:val="nil"/>
              <w:right w:val="single" w:sz="16" w:space="0" w:color="000000"/>
            </w:tcBorders>
            <w:shd w:val="clear" w:color="auto" w:fill="FFFFFF"/>
            <w:vAlign w:val="center"/>
          </w:tcPr>
          <w:p w:rsidR="00A76B5F" w:rsidRPr="003C60DA" w:rsidRDefault="00A76B5F" w:rsidP="00337934">
            <w:pPr>
              <w:autoSpaceDE w:val="0"/>
              <w:autoSpaceDN w:val="0"/>
              <w:adjustRightInd w:val="0"/>
              <w:spacing w:after="0" w:line="276" w:lineRule="auto"/>
              <w:ind w:left="60" w:right="60"/>
              <w:jc w:val="right"/>
              <w:rPr>
                <w:rFonts w:ascii="Arial" w:hAnsi="Arial" w:cs="Arial"/>
                <w:color w:val="000000"/>
                <w:sz w:val="18"/>
                <w:szCs w:val="18"/>
              </w:rPr>
            </w:pPr>
            <w:r w:rsidRPr="003C60DA">
              <w:rPr>
                <w:rFonts w:ascii="Arial" w:hAnsi="Arial" w:cs="Arial"/>
                <w:color w:val="000000"/>
                <w:sz w:val="18"/>
                <w:szCs w:val="18"/>
              </w:rPr>
              <w:t>.541</w:t>
            </w:r>
            <w:r w:rsidRPr="003C60DA">
              <w:rPr>
                <w:rFonts w:ascii="Arial" w:hAnsi="Arial" w:cs="Arial"/>
                <w:color w:val="000000"/>
                <w:sz w:val="18"/>
                <w:szCs w:val="18"/>
                <w:vertAlign w:val="superscript"/>
              </w:rPr>
              <w:t>**</w:t>
            </w:r>
          </w:p>
        </w:tc>
      </w:tr>
      <w:tr w:rsidR="00A76B5F" w:rsidRPr="003C60DA" w:rsidTr="004539EE">
        <w:trPr>
          <w:cantSplit/>
        </w:trPr>
        <w:tc>
          <w:tcPr>
            <w:tcW w:w="1637" w:type="dxa"/>
            <w:vMerge/>
            <w:tcBorders>
              <w:top w:val="single" w:sz="16" w:space="0" w:color="000000"/>
              <w:left w:val="single" w:sz="16" w:space="0" w:color="000000"/>
              <w:bottom w:val="single" w:sz="16" w:space="0" w:color="000000"/>
              <w:right w:val="nil"/>
            </w:tcBorders>
            <w:shd w:val="clear" w:color="auto" w:fill="FFFFFF"/>
          </w:tcPr>
          <w:p w:rsidR="00A76B5F" w:rsidRPr="003C60DA" w:rsidRDefault="00A76B5F" w:rsidP="004539EE">
            <w:pPr>
              <w:autoSpaceDE w:val="0"/>
              <w:autoSpaceDN w:val="0"/>
              <w:adjustRightInd w:val="0"/>
              <w:spacing w:after="0" w:line="276" w:lineRule="auto"/>
              <w:jc w:val="both"/>
              <w:rPr>
                <w:rFonts w:ascii="Arial" w:hAnsi="Arial" w:cs="Arial"/>
                <w:color w:val="000000"/>
                <w:sz w:val="18"/>
                <w:szCs w:val="18"/>
              </w:rPr>
            </w:pPr>
          </w:p>
        </w:tc>
        <w:tc>
          <w:tcPr>
            <w:tcW w:w="1667" w:type="dxa"/>
            <w:vMerge/>
            <w:tcBorders>
              <w:top w:val="single" w:sz="16" w:space="0" w:color="000000"/>
              <w:left w:val="nil"/>
              <w:right w:val="nil"/>
            </w:tcBorders>
            <w:shd w:val="clear" w:color="auto" w:fill="FFFFFF"/>
          </w:tcPr>
          <w:p w:rsidR="00A76B5F" w:rsidRPr="003C60DA" w:rsidRDefault="00A76B5F" w:rsidP="004539EE">
            <w:pPr>
              <w:autoSpaceDE w:val="0"/>
              <w:autoSpaceDN w:val="0"/>
              <w:adjustRightInd w:val="0"/>
              <w:spacing w:after="0" w:line="276" w:lineRule="auto"/>
              <w:jc w:val="both"/>
              <w:rPr>
                <w:rFonts w:ascii="Arial" w:hAnsi="Arial" w:cs="Arial"/>
                <w:color w:val="000000"/>
                <w:sz w:val="18"/>
                <w:szCs w:val="18"/>
              </w:rPr>
            </w:pPr>
          </w:p>
        </w:tc>
        <w:tc>
          <w:tcPr>
            <w:tcW w:w="2157" w:type="dxa"/>
            <w:tcBorders>
              <w:top w:val="nil"/>
              <w:left w:val="nil"/>
              <w:bottom w:val="nil"/>
              <w:right w:val="single" w:sz="16" w:space="0" w:color="000000"/>
            </w:tcBorders>
            <w:shd w:val="clear" w:color="auto" w:fill="FFFFFF"/>
          </w:tcPr>
          <w:p w:rsidR="00A76B5F" w:rsidRPr="003C60DA" w:rsidRDefault="00A76B5F" w:rsidP="004539EE">
            <w:pPr>
              <w:autoSpaceDE w:val="0"/>
              <w:autoSpaceDN w:val="0"/>
              <w:adjustRightInd w:val="0"/>
              <w:spacing w:after="0" w:line="276" w:lineRule="auto"/>
              <w:ind w:left="60" w:right="60"/>
              <w:jc w:val="both"/>
              <w:rPr>
                <w:rFonts w:ascii="Arial" w:hAnsi="Arial" w:cs="Arial"/>
                <w:color w:val="000000"/>
                <w:sz w:val="18"/>
                <w:szCs w:val="18"/>
              </w:rPr>
            </w:pPr>
            <w:r w:rsidRPr="003C60DA">
              <w:rPr>
                <w:rFonts w:ascii="Arial" w:hAnsi="Arial" w:cs="Arial"/>
                <w:color w:val="000000"/>
                <w:sz w:val="18"/>
                <w:szCs w:val="18"/>
              </w:rPr>
              <w:t>Sig. (1-tailed)</w:t>
            </w:r>
          </w:p>
        </w:tc>
        <w:tc>
          <w:tcPr>
            <w:tcW w:w="1453" w:type="dxa"/>
            <w:tcBorders>
              <w:top w:val="nil"/>
              <w:left w:val="single" w:sz="16" w:space="0" w:color="000000"/>
              <w:bottom w:val="nil"/>
            </w:tcBorders>
            <w:shd w:val="clear" w:color="auto" w:fill="FFFFFF"/>
            <w:vAlign w:val="center"/>
          </w:tcPr>
          <w:p w:rsidR="00A76B5F" w:rsidRPr="003C60DA" w:rsidRDefault="00A76B5F" w:rsidP="00337934">
            <w:pPr>
              <w:autoSpaceDE w:val="0"/>
              <w:autoSpaceDN w:val="0"/>
              <w:adjustRightInd w:val="0"/>
              <w:spacing w:after="0" w:line="276" w:lineRule="auto"/>
              <w:ind w:left="60" w:right="60"/>
              <w:jc w:val="right"/>
              <w:rPr>
                <w:rFonts w:ascii="Arial" w:hAnsi="Arial" w:cs="Arial"/>
                <w:color w:val="000000"/>
                <w:sz w:val="18"/>
                <w:szCs w:val="18"/>
              </w:rPr>
            </w:pPr>
            <w:r w:rsidRPr="003C60DA">
              <w:rPr>
                <w:rFonts w:ascii="Arial" w:hAnsi="Arial" w:cs="Arial"/>
                <w:color w:val="000000"/>
                <w:sz w:val="18"/>
                <w:szCs w:val="18"/>
              </w:rPr>
              <w:t>.</w:t>
            </w:r>
          </w:p>
        </w:tc>
        <w:tc>
          <w:tcPr>
            <w:tcW w:w="1468" w:type="dxa"/>
            <w:tcBorders>
              <w:top w:val="nil"/>
              <w:bottom w:val="nil"/>
              <w:right w:val="single" w:sz="16" w:space="0" w:color="000000"/>
            </w:tcBorders>
            <w:shd w:val="clear" w:color="auto" w:fill="FFFFFF"/>
            <w:vAlign w:val="center"/>
          </w:tcPr>
          <w:p w:rsidR="00A76B5F" w:rsidRPr="003C60DA" w:rsidRDefault="00A76B5F" w:rsidP="00337934">
            <w:pPr>
              <w:autoSpaceDE w:val="0"/>
              <w:autoSpaceDN w:val="0"/>
              <w:adjustRightInd w:val="0"/>
              <w:spacing w:after="0" w:line="276" w:lineRule="auto"/>
              <w:ind w:left="60" w:right="60"/>
              <w:jc w:val="right"/>
              <w:rPr>
                <w:rFonts w:ascii="Arial" w:hAnsi="Arial" w:cs="Arial"/>
                <w:color w:val="000000"/>
                <w:sz w:val="18"/>
                <w:szCs w:val="18"/>
              </w:rPr>
            </w:pPr>
            <w:r w:rsidRPr="003C60DA">
              <w:rPr>
                <w:rFonts w:ascii="Arial" w:hAnsi="Arial" w:cs="Arial"/>
                <w:color w:val="000000"/>
                <w:sz w:val="18"/>
                <w:szCs w:val="18"/>
              </w:rPr>
              <w:t>.001</w:t>
            </w:r>
          </w:p>
        </w:tc>
      </w:tr>
      <w:tr w:rsidR="00A76B5F" w:rsidRPr="003C60DA" w:rsidTr="004539EE">
        <w:trPr>
          <w:cantSplit/>
        </w:trPr>
        <w:tc>
          <w:tcPr>
            <w:tcW w:w="1637" w:type="dxa"/>
            <w:vMerge/>
            <w:tcBorders>
              <w:top w:val="single" w:sz="16" w:space="0" w:color="000000"/>
              <w:left w:val="single" w:sz="16" w:space="0" w:color="000000"/>
              <w:bottom w:val="single" w:sz="16" w:space="0" w:color="000000"/>
              <w:right w:val="nil"/>
            </w:tcBorders>
            <w:shd w:val="clear" w:color="auto" w:fill="FFFFFF"/>
          </w:tcPr>
          <w:p w:rsidR="00A76B5F" w:rsidRPr="003C60DA" w:rsidRDefault="00A76B5F" w:rsidP="004539EE">
            <w:pPr>
              <w:autoSpaceDE w:val="0"/>
              <w:autoSpaceDN w:val="0"/>
              <w:adjustRightInd w:val="0"/>
              <w:spacing w:after="0" w:line="276" w:lineRule="auto"/>
              <w:jc w:val="both"/>
              <w:rPr>
                <w:rFonts w:ascii="Arial" w:hAnsi="Arial" w:cs="Arial"/>
                <w:color w:val="000000"/>
                <w:sz w:val="18"/>
                <w:szCs w:val="18"/>
              </w:rPr>
            </w:pPr>
          </w:p>
        </w:tc>
        <w:tc>
          <w:tcPr>
            <w:tcW w:w="1667" w:type="dxa"/>
            <w:vMerge/>
            <w:tcBorders>
              <w:top w:val="single" w:sz="16" w:space="0" w:color="000000"/>
              <w:left w:val="nil"/>
              <w:right w:val="nil"/>
            </w:tcBorders>
            <w:shd w:val="clear" w:color="auto" w:fill="FFFFFF"/>
          </w:tcPr>
          <w:p w:rsidR="00A76B5F" w:rsidRPr="003C60DA" w:rsidRDefault="00A76B5F" w:rsidP="004539EE">
            <w:pPr>
              <w:autoSpaceDE w:val="0"/>
              <w:autoSpaceDN w:val="0"/>
              <w:adjustRightInd w:val="0"/>
              <w:spacing w:after="0" w:line="276" w:lineRule="auto"/>
              <w:jc w:val="both"/>
              <w:rPr>
                <w:rFonts w:ascii="Arial" w:hAnsi="Arial" w:cs="Arial"/>
                <w:color w:val="000000"/>
                <w:sz w:val="18"/>
                <w:szCs w:val="18"/>
              </w:rPr>
            </w:pPr>
          </w:p>
        </w:tc>
        <w:tc>
          <w:tcPr>
            <w:tcW w:w="2157" w:type="dxa"/>
            <w:tcBorders>
              <w:top w:val="nil"/>
              <w:left w:val="nil"/>
              <w:right w:val="single" w:sz="16" w:space="0" w:color="000000"/>
            </w:tcBorders>
            <w:shd w:val="clear" w:color="auto" w:fill="FFFFFF"/>
          </w:tcPr>
          <w:p w:rsidR="00A76B5F" w:rsidRPr="003C60DA" w:rsidRDefault="00A76B5F" w:rsidP="004539EE">
            <w:pPr>
              <w:autoSpaceDE w:val="0"/>
              <w:autoSpaceDN w:val="0"/>
              <w:adjustRightInd w:val="0"/>
              <w:spacing w:after="0" w:line="276" w:lineRule="auto"/>
              <w:ind w:left="60" w:right="60"/>
              <w:jc w:val="both"/>
              <w:rPr>
                <w:rFonts w:ascii="Arial" w:hAnsi="Arial" w:cs="Arial"/>
                <w:color w:val="000000"/>
                <w:sz w:val="18"/>
                <w:szCs w:val="18"/>
              </w:rPr>
            </w:pPr>
            <w:r w:rsidRPr="003C60DA">
              <w:rPr>
                <w:rFonts w:ascii="Arial" w:hAnsi="Arial" w:cs="Arial"/>
                <w:color w:val="000000"/>
                <w:sz w:val="18"/>
                <w:szCs w:val="18"/>
              </w:rPr>
              <w:t>N</w:t>
            </w:r>
          </w:p>
        </w:tc>
        <w:tc>
          <w:tcPr>
            <w:tcW w:w="1453" w:type="dxa"/>
            <w:tcBorders>
              <w:top w:val="nil"/>
              <w:left w:val="single" w:sz="16" w:space="0" w:color="000000"/>
            </w:tcBorders>
            <w:shd w:val="clear" w:color="auto" w:fill="FFFFFF"/>
            <w:vAlign w:val="center"/>
          </w:tcPr>
          <w:p w:rsidR="00A76B5F" w:rsidRPr="003C60DA" w:rsidRDefault="00A76B5F" w:rsidP="00337934">
            <w:pPr>
              <w:autoSpaceDE w:val="0"/>
              <w:autoSpaceDN w:val="0"/>
              <w:adjustRightInd w:val="0"/>
              <w:spacing w:after="0" w:line="276" w:lineRule="auto"/>
              <w:ind w:left="60" w:right="60"/>
              <w:jc w:val="right"/>
              <w:rPr>
                <w:rFonts w:ascii="Arial" w:hAnsi="Arial" w:cs="Arial"/>
                <w:color w:val="000000"/>
                <w:sz w:val="18"/>
                <w:szCs w:val="18"/>
              </w:rPr>
            </w:pPr>
            <w:r w:rsidRPr="003C60DA">
              <w:rPr>
                <w:rFonts w:ascii="Arial" w:hAnsi="Arial" w:cs="Arial"/>
                <w:color w:val="000000"/>
                <w:sz w:val="18"/>
                <w:szCs w:val="18"/>
              </w:rPr>
              <w:t>30</w:t>
            </w:r>
          </w:p>
        </w:tc>
        <w:tc>
          <w:tcPr>
            <w:tcW w:w="1468" w:type="dxa"/>
            <w:tcBorders>
              <w:top w:val="nil"/>
              <w:right w:val="single" w:sz="16" w:space="0" w:color="000000"/>
            </w:tcBorders>
            <w:shd w:val="clear" w:color="auto" w:fill="FFFFFF"/>
            <w:vAlign w:val="center"/>
          </w:tcPr>
          <w:p w:rsidR="00A76B5F" w:rsidRPr="003C60DA" w:rsidRDefault="00A76B5F" w:rsidP="00337934">
            <w:pPr>
              <w:autoSpaceDE w:val="0"/>
              <w:autoSpaceDN w:val="0"/>
              <w:adjustRightInd w:val="0"/>
              <w:spacing w:after="0" w:line="276" w:lineRule="auto"/>
              <w:ind w:left="60" w:right="60"/>
              <w:jc w:val="right"/>
              <w:rPr>
                <w:rFonts w:ascii="Arial" w:hAnsi="Arial" w:cs="Arial"/>
                <w:color w:val="000000"/>
                <w:sz w:val="18"/>
                <w:szCs w:val="18"/>
              </w:rPr>
            </w:pPr>
            <w:r w:rsidRPr="003C60DA">
              <w:rPr>
                <w:rFonts w:ascii="Arial" w:hAnsi="Arial" w:cs="Arial"/>
                <w:color w:val="000000"/>
                <w:sz w:val="18"/>
                <w:szCs w:val="18"/>
              </w:rPr>
              <w:t>30</w:t>
            </w:r>
          </w:p>
        </w:tc>
      </w:tr>
      <w:tr w:rsidR="00A76B5F" w:rsidRPr="003C60DA" w:rsidTr="004539EE">
        <w:trPr>
          <w:cantSplit/>
        </w:trPr>
        <w:tc>
          <w:tcPr>
            <w:tcW w:w="1637" w:type="dxa"/>
            <w:vMerge/>
            <w:tcBorders>
              <w:top w:val="single" w:sz="16" w:space="0" w:color="000000"/>
              <w:left w:val="single" w:sz="16" w:space="0" w:color="000000"/>
              <w:bottom w:val="single" w:sz="16" w:space="0" w:color="000000"/>
              <w:right w:val="nil"/>
            </w:tcBorders>
            <w:shd w:val="clear" w:color="auto" w:fill="FFFFFF"/>
          </w:tcPr>
          <w:p w:rsidR="00A76B5F" w:rsidRPr="003C60DA" w:rsidRDefault="00A76B5F" w:rsidP="004539EE">
            <w:pPr>
              <w:autoSpaceDE w:val="0"/>
              <w:autoSpaceDN w:val="0"/>
              <w:adjustRightInd w:val="0"/>
              <w:spacing w:after="0" w:line="276" w:lineRule="auto"/>
              <w:jc w:val="both"/>
              <w:rPr>
                <w:rFonts w:ascii="Arial" w:hAnsi="Arial" w:cs="Arial"/>
                <w:color w:val="000000"/>
                <w:sz w:val="18"/>
                <w:szCs w:val="18"/>
              </w:rPr>
            </w:pPr>
          </w:p>
        </w:tc>
        <w:tc>
          <w:tcPr>
            <w:tcW w:w="1667" w:type="dxa"/>
            <w:vMerge w:val="restart"/>
            <w:tcBorders>
              <w:top w:val="nil"/>
              <w:left w:val="nil"/>
              <w:bottom w:val="single" w:sz="16" w:space="0" w:color="000000"/>
              <w:right w:val="nil"/>
            </w:tcBorders>
            <w:shd w:val="clear" w:color="auto" w:fill="FFFFFF"/>
          </w:tcPr>
          <w:p w:rsidR="00A76B5F" w:rsidRPr="003C60DA" w:rsidRDefault="00A76B5F" w:rsidP="004539EE">
            <w:pPr>
              <w:autoSpaceDE w:val="0"/>
              <w:autoSpaceDN w:val="0"/>
              <w:adjustRightInd w:val="0"/>
              <w:spacing w:after="0" w:line="276" w:lineRule="auto"/>
              <w:ind w:left="60" w:right="60"/>
              <w:jc w:val="both"/>
              <w:rPr>
                <w:rFonts w:ascii="Arial" w:hAnsi="Arial" w:cs="Arial"/>
                <w:color w:val="000000"/>
                <w:sz w:val="18"/>
                <w:szCs w:val="18"/>
              </w:rPr>
            </w:pPr>
            <w:r w:rsidRPr="003C60DA">
              <w:rPr>
                <w:rFonts w:ascii="Arial" w:hAnsi="Arial" w:cs="Arial"/>
                <w:color w:val="000000"/>
                <w:sz w:val="18"/>
                <w:szCs w:val="18"/>
              </w:rPr>
              <w:t>Kinerja Pegawai</w:t>
            </w:r>
          </w:p>
        </w:tc>
        <w:tc>
          <w:tcPr>
            <w:tcW w:w="2157" w:type="dxa"/>
            <w:tcBorders>
              <w:top w:val="nil"/>
              <w:left w:val="nil"/>
              <w:bottom w:val="nil"/>
              <w:right w:val="single" w:sz="16" w:space="0" w:color="000000"/>
            </w:tcBorders>
            <w:shd w:val="clear" w:color="auto" w:fill="FFFFFF"/>
          </w:tcPr>
          <w:p w:rsidR="00A76B5F" w:rsidRPr="003C60DA" w:rsidRDefault="00A76B5F" w:rsidP="004539EE">
            <w:pPr>
              <w:autoSpaceDE w:val="0"/>
              <w:autoSpaceDN w:val="0"/>
              <w:adjustRightInd w:val="0"/>
              <w:spacing w:after="0" w:line="276" w:lineRule="auto"/>
              <w:ind w:left="60" w:right="60"/>
              <w:jc w:val="both"/>
              <w:rPr>
                <w:rFonts w:ascii="Arial" w:hAnsi="Arial" w:cs="Arial"/>
                <w:color w:val="000000"/>
                <w:sz w:val="18"/>
                <w:szCs w:val="18"/>
              </w:rPr>
            </w:pPr>
            <w:r w:rsidRPr="003C60DA">
              <w:rPr>
                <w:rFonts w:ascii="Arial" w:hAnsi="Arial" w:cs="Arial"/>
                <w:color w:val="000000"/>
                <w:sz w:val="18"/>
                <w:szCs w:val="18"/>
              </w:rPr>
              <w:t>Correlation Coefficient</w:t>
            </w:r>
          </w:p>
        </w:tc>
        <w:tc>
          <w:tcPr>
            <w:tcW w:w="1453" w:type="dxa"/>
            <w:tcBorders>
              <w:top w:val="nil"/>
              <w:left w:val="single" w:sz="16" w:space="0" w:color="000000"/>
              <w:bottom w:val="nil"/>
            </w:tcBorders>
            <w:shd w:val="clear" w:color="auto" w:fill="FFFFFF"/>
            <w:vAlign w:val="center"/>
          </w:tcPr>
          <w:p w:rsidR="00A76B5F" w:rsidRPr="003C60DA" w:rsidRDefault="00A76B5F" w:rsidP="00337934">
            <w:pPr>
              <w:autoSpaceDE w:val="0"/>
              <w:autoSpaceDN w:val="0"/>
              <w:adjustRightInd w:val="0"/>
              <w:spacing w:after="0" w:line="276" w:lineRule="auto"/>
              <w:ind w:left="60" w:right="60"/>
              <w:jc w:val="right"/>
              <w:rPr>
                <w:rFonts w:ascii="Arial" w:hAnsi="Arial" w:cs="Arial"/>
                <w:color w:val="000000"/>
                <w:sz w:val="18"/>
                <w:szCs w:val="18"/>
              </w:rPr>
            </w:pPr>
            <w:r w:rsidRPr="003C60DA">
              <w:rPr>
                <w:rFonts w:ascii="Arial" w:hAnsi="Arial" w:cs="Arial"/>
                <w:color w:val="000000"/>
                <w:sz w:val="18"/>
                <w:szCs w:val="18"/>
              </w:rPr>
              <w:t>.541</w:t>
            </w:r>
            <w:r w:rsidRPr="003C60DA">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rsidR="00A76B5F" w:rsidRPr="003C60DA" w:rsidRDefault="00A76B5F" w:rsidP="00337934">
            <w:pPr>
              <w:autoSpaceDE w:val="0"/>
              <w:autoSpaceDN w:val="0"/>
              <w:adjustRightInd w:val="0"/>
              <w:spacing w:after="0" w:line="276" w:lineRule="auto"/>
              <w:ind w:left="60" w:right="60"/>
              <w:jc w:val="right"/>
              <w:rPr>
                <w:rFonts w:ascii="Arial" w:hAnsi="Arial" w:cs="Arial"/>
                <w:color w:val="000000"/>
                <w:sz w:val="18"/>
                <w:szCs w:val="18"/>
              </w:rPr>
            </w:pPr>
            <w:r w:rsidRPr="003C60DA">
              <w:rPr>
                <w:rFonts w:ascii="Arial" w:hAnsi="Arial" w:cs="Arial"/>
                <w:color w:val="000000"/>
                <w:sz w:val="18"/>
                <w:szCs w:val="18"/>
              </w:rPr>
              <w:t>1.000</w:t>
            </w:r>
          </w:p>
        </w:tc>
      </w:tr>
      <w:tr w:rsidR="00A76B5F" w:rsidRPr="003C60DA" w:rsidTr="004539EE">
        <w:trPr>
          <w:cantSplit/>
        </w:trPr>
        <w:tc>
          <w:tcPr>
            <w:tcW w:w="1637" w:type="dxa"/>
            <w:vMerge/>
            <w:tcBorders>
              <w:top w:val="single" w:sz="16" w:space="0" w:color="000000"/>
              <w:left w:val="single" w:sz="16" w:space="0" w:color="000000"/>
              <w:bottom w:val="single" w:sz="16" w:space="0" w:color="000000"/>
              <w:right w:val="nil"/>
            </w:tcBorders>
            <w:shd w:val="clear" w:color="auto" w:fill="FFFFFF"/>
          </w:tcPr>
          <w:p w:rsidR="00A76B5F" w:rsidRPr="003C60DA" w:rsidRDefault="00A76B5F" w:rsidP="004539EE">
            <w:pPr>
              <w:autoSpaceDE w:val="0"/>
              <w:autoSpaceDN w:val="0"/>
              <w:adjustRightInd w:val="0"/>
              <w:spacing w:after="0" w:line="276" w:lineRule="auto"/>
              <w:jc w:val="both"/>
              <w:rPr>
                <w:rFonts w:ascii="Arial" w:hAnsi="Arial" w:cs="Arial"/>
                <w:color w:val="000000"/>
                <w:sz w:val="18"/>
                <w:szCs w:val="18"/>
              </w:rPr>
            </w:pPr>
          </w:p>
        </w:tc>
        <w:tc>
          <w:tcPr>
            <w:tcW w:w="1667" w:type="dxa"/>
            <w:vMerge/>
            <w:tcBorders>
              <w:top w:val="nil"/>
              <w:left w:val="nil"/>
              <w:bottom w:val="single" w:sz="16" w:space="0" w:color="000000"/>
              <w:right w:val="nil"/>
            </w:tcBorders>
            <w:shd w:val="clear" w:color="auto" w:fill="FFFFFF"/>
          </w:tcPr>
          <w:p w:rsidR="00A76B5F" w:rsidRPr="003C60DA" w:rsidRDefault="00A76B5F" w:rsidP="004539EE">
            <w:pPr>
              <w:autoSpaceDE w:val="0"/>
              <w:autoSpaceDN w:val="0"/>
              <w:adjustRightInd w:val="0"/>
              <w:spacing w:after="0" w:line="276" w:lineRule="auto"/>
              <w:jc w:val="both"/>
              <w:rPr>
                <w:rFonts w:ascii="Arial" w:hAnsi="Arial" w:cs="Arial"/>
                <w:color w:val="000000"/>
                <w:sz w:val="18"/>
                <w:szCs w:val="18"/>
              </w:rPr>
            </w:pPr>
          </w:p>
        </w:tc>
        <w:tc>
          <w:tcPr>
            <w:tcW w:w="2157" w:type="dxa"/>
            <w:tcBorders>
              <w:top w:val="nil"/>
              <w:left w:val="nil"/>
              <w:bottom w:val="nil"/>
              <w:right w:val="single" w:sz="16" w:space="0" w:color="000000"/>
            </w:tcBorders>
            <w:shd w:val="clear" w:color="auto" w:fill="FFFFFF"/>
          </w:tcPr>
          <w:p w:rsidR="00A76B5F" w:rsidRPr="003C60DA" w:rsidRDefault="00A76B5F" w:rsidP="004539EE">
            <w:pPr>
              <w:autoSpaceDE w:val="0"/>
              <w:autoSpaceDN w:val="0"/>
              <w:adjustRightInd w:val="0"/>
              <w:spacing w:after="0" w:line="276" w:lineRule="auto"/>
              <w:ind w:left="60" w:right="60"/>
              <w:jc w:val="both"/>
              <w:rPr>
                <w:rFonts w:ascii="Arial" w:hAnsi="Arial" w:cs="Arial"/>
                <w:color w:val="000000"/>
                <w:sz w:val="18"/>
                <w:szCs w:val="18"/>
              </w:rPr>
            </w:pPr>
            <w:r w:rsidRPr="003C60DA">
              <w:rPr>
                <w:rFonts w:ascii="Arial" w:hAnsi="Arial" w:cs="Arial"/>
                <w:color w:val="000000"/>
                <w:sz w:val="18"/>
                <w:szCs w:val="18"/>
              </w:rPr>
              <w:t>Sig. (1-tailed)</w:t>
            </w:r>
          </w:p>
        </w:tc>
        <w:tc>
          <w:tcPr>
            <w:tcW w:w="1453" w:type="dxa"/>
            <w:tcBorders>
              <w:top w:val="nil"/>
              <w:left w:val="single" w:sz="16" w:space="0" w:color="000000"/>
              <w:bottom w:val="nil"/>
            </w:tcBorders>
            <w:shd w:val="clear" w:color="auto" w:fill="FFFFFF"/>
            <w:vAlign w:val="center"/>
          </w:tcPr>
          <w:p w:rsidR="00A76B5F" w:rsidRPr="003C60DA" w:rsidRDefault="00A76B5F" w:rsidP="00337934">
            <w:pPr>
              <w:autoSpaceDE w:val="0"/>
              <w:autoSpaceDN w:val="0"/>
              <w:adjustRightInd w:val="0"/>
              <w:spacing w:after="0" w:line="276" w:lineRule="auto"/>
              <w:ind w:left="60" w:right="60"/>
              <w:jc w:val="right"/>
              <w:rPr>
                <w:rFonts w:ascii="Arial" w:hAnsi="Arial" w:cs="Arial"/>
                <w:color w:val="000000"/>
                <w:sz w:val="18"/>
                <w:szCs w:val="18"/>
              </w:rPr>
            </w:pPr>
            <w:r w:rsidRPr="003C60DA">
              <w:rPr>
                <w:rFonts w:ascii="Arial" w:hAnsi="Arial" w:cs="Arial"/>
                <w:color w:val="000000"/>
                <w:sz w:val="18"/>
                <w:szCs w:val="18"/>
              </w:rPr>
              <w:t>.001</w:t>
            </w:r>
          </w:p>
        </w:tc>
        <w:tc>
          <w:tcPr>
            <w:tcW w:w="1468" w:type="dxa"/>
            <w:tcBorders>
              <w:top w:val="nil"/>
              <w:bottom w:val="nil"/>
              <w:right w:val="single" w:sz="16" w:space="0" w:color="000000"/>
            </w:tcBorders>
            <w:shd w:val="clear" w:color="auto" w:fill="FFFFFF"/>
            <w:vAlign w:val="center"/>
          </w:tcPr>
          <w:p w:rsidR="00A76B5F" w:rsidRPr="003C60DA" w:rsidRDefault="00A76B5F" w:rsidP="00337934">
            <w:pPr>
              <w:autoSpaceDE w:val="0"/>
              <w:autoSpaceDN w:val="0"/>
              <w:adjustRightInd w:val="0"/>
              <w:spacing w:after="0" w:line="276" w:lineRule="auto"/>
              <w:ind w:left="60" w:right="60"/>
              <w:jc w:val="right"/>
              <w:rPr>
                <w:rFonts w:ascii="Arial" w:hAnsi="Arial" w:cs="Arial"/>
                <w:color w:val="000000"/>
                <w:sz w:val="18"/>
                <w:szCs w:val="18"/>
              </w:rPr>
            </w:pPr>
            <w:r w:rsidRPr="003C60DA">
              <w:rPr>
                <w:rFonts w:ascii="Arial" w:hAnsi="Arial" w:cs="Arial"/>
                <w:color w:val="000000"/>
                <w:sz w:val="18"/>
                <w:szCs w:val="18"/>
              </w:rPr>
              <w:t>.</w:t>
            </w:r>
          </w:p>
        </w:tc>
      </w:tr>
      <w:tr w:rsidR="00A76B5F" w:rsidRPr="003C60DA" w:rsidTr="004539EE">
        <w:trPr>
          <w:cantSplit/>
        </w:trPr>
        <w:tc>
          <w:tcPr>
            <w:tcW w:w="1637" w:type="dxa"/>
            <w:vMerge/>
            <w:tcBorders>
              <w:top w:val="single" w:sz="16" w:space="0" w:color="000000"/>
              <w:left w:val="single" w:sz="16" w:space="0" w:color="000000"/>
              <w:bottom w:val="single" w:sz="16" w:space="0" w:color="000000"/>
              <w:right w:val="nil"/>
            </w:tcBorders>
            <w:shd w:val="clear" w:color="auto" w:fill="FFFFFF"/>
          </w:tcPr>
          <w:p w:rsidR="00A76B5F" w:rsidRPr="003C60DA" w:rsidRDefault="00A76B5F" w:rsidP="004539EE">
            <w:pPr>
              <w:autoSpaceDE w:val="0"/>
              <w:autoSpaceDN w:val="0"/>
              <w:adjustRightInd w:val="0"/>
              <w:spacing w:after="0" w:line="276" w:lineRule="auto"/>
              <w:jc w:val="both"/>
              <w:rPr>
                <w:rFonts w:ascii="Arial" w:hAnsi="Arial" w:cs="Arial"/>
                <w:color w:val="000000"/>
                <w:sz w:val="18"/>
                <w:szCs w:val="18"/>
              </w:rPr>
            </w:pPr>
          </w:p>
        </w:tc>
        <w:tc>
          <w:tcPr>
            <w:tcW w:w="1667" w:type="dxa"/>
            <w:vMerge/>
            <w:tcBorders>
              <w:top w:val="nil"/>
              <w:left w:val="nil"/>
              <w:bottom w:val="single" w:sz="16" w:space="0" w:color="000000"/>
              <w:right w:val="nil"/>
            </w:tcBorders>
            <w:shd w:val="clear" w:color="auto" w:fill="FFFFFF"/>
          </w:tcPr>
          <w:p w:rsidR="00A76B5F" w:rsidRPr="003C60DA" w:rsidRDefault="00A76B5F" w:rsidP="004539EE">
            <w:pPr>
              <w:autoSpaceDE w:val="0"/>
              <w:autoSpaceDN w:val="0"/>
              <w:adjustRightInd w:val="0"/>
              <w:spacing w:after="0" w:line="276" w:lineRule="auto"/>
              <w:jc w:val="both"/>
              <w:rPr>
                <w:rFonts w:ascii="Arial" w:hAnsi="Arial" w:cs="Arial"/>
                <w:color w:val="000000"/>
                <w:sz w:val="18"/>
                <w:szCs w:val="18"/>
              </w:rPr>
            </w:pPr>
          </w:p>
        </w:tc>
        <w:tc>
          <w:tcPr>
            <w:tcW w:w="2157" w:type="dxa"/>
            <w:tcBorders>
              <w:top w:val="nil"/>
              <w:left w:val="nil"/>
              <w:bottom w:val="single" w:sz="16" w:space="0" w:color="000000"/>
              <w:right w:val="single" w:sz="16" w:space="0" w:color="000000"/>
            </w:tcBorders>
            <w:shd w:val="clear" w:color="auto" w:fill="FFFFFF"/>
          </w:tcPr>
          <w:p w:rsidR="00A76B5F" w:rsidRPr="003C60DA" w:rsidRDefault="00A76B5F" w:rsidP="004539EE">
            <w:pPr>
              <w:autoSpaceDE w:val="0"/>
              <w:autoSpaceDN w:val="0"/>
              <w:adjustRightInd w:val="0"/>
              <w:spacing w:after="0" w:line="276" w:lineRule="auto"/>
              <w:ind w:left="60" w:right="60"/>
              <w:jc w:val="both"/>
              <w:rPr>
                <w:rFonts w:ascii="Arial" w:hAnsi="Arial" w:cs="Arial"/>
                <w:color w:val="000000"/>
                <w:sz w:val="18"/>
                <w:szCs w:val="18"/>
              </w:rPr>
            </w:pPr>
            <w:r w:rsidRPr="003C60DA">
              <w:rPr>
                <w:rFonts w:ascii="Arial" w:hAnsi="Arial" w:cs="Arial"/>
                <w:color w:val="000000"/>
                <w:sz w:val="18"/>
                <w:szCs w:val="18"/>
              </w:rPr>
              <w:t>N</w:t>
            </w:r>
          </w:p>
        </w:tc>
        <w:tc>
          <w:tcPr>
            <w:tcW w:w="1453" w:type="dxa"/>
            <w:tcBorders>
              <w:top w:val="nil"/>
              <w:left w:val="single" w:sz="16" w:space="0" w:color="000000"/>
              <w:bottom w:val="single" w:sz="16" w:space="0" w:color="000000"/>
            </w:tcBorders>
            <w:shd w:val="clear" w:color="auto" w:fill="FFFFFF"/>
            <w:vAlign w:val="center"/>
          </w:tcPr>
          <w:p w:rsidR="00A76B5F" w:rsidRPr="003C60DA" w:rsidRDefault="00A76B5F" w:rsidP="00337934">
            <w:pPr>
              <w:autoSpaceDE w:val="0"/>
              <w:autoSpaceDN w:val="0"/>
              <w:adjustRightInd w:val="0"/>
              <w:spacing w:after="0" w:line="276" w:lineRule="auto"/>
              <w:ind w:left="60" w:right="60"/>
              <w:jc w:val="right"/>
              <w:rPr>
                <w:rFonts w:ascii="Arial" w:hAnsi="Arial" w:cs="Arial"/>
                <w:color w:val="000000"/>
                <w:sz w:val="18"/>
                <w:szCs w:val="18"/>
              </w:rPr>
            </w:pPr>
            <w:r w:rsidRPr="003C60DA">
              <w:rPr>
                <w:rFonts w:ascii="Arial" w:hAnsi="Arial" w:cs="Arial"/>
                <w:color w:val="000000"/>
                <w:sz w:val="18"/>
                <w:szCs w:val="18"/>
              </w:rPr>
              <w:t>30</w:t>
            </w:r>
          </w:p>
        </w:tc>
        <w:tc>
          <w:tcPr>
            <w:tcW w:w="1468" w:type="dxa"/>
            <w:tcBorders>
              <w:top w:val="nil"/>
              <w:bottom w:val="single" w:sz="16" w:space="0" w:color="000000"/>
              <w:right w:val="single" w:sz="16" w:space="0" w:color="000000"/>
            </w:tcBorders>
            <w:shd w:val="clear" w:color="auto" w:fill="FFFFFF"/>
            <w:vAlign w:val="center"/>
          </w:tcPr>
          <w:p w:rsidR="00A76B5F" w:rsidRPr="003C60DA" w:rsidRDefault="00A76B5F" w:rsidP="00337934">
            <w:pPr>
              <w:autoSpaceDE w:val="0"/>
              <w:autoSpaceDN w:val="0"/>
              <w:adjustRightInd w:val="0"/>
              <w:spacing w:after="0" w:line="276" w:lineRule="auto"/>
              <w:ind w:left="60" w:right="60"/>
              <w:jc w:val="right"/>
              <w:rPr>
                <w:rFonts w:ascii="Arial" w:hAnsi="Arial" w:cs="Arial"/>
                <w:color w:val="000000"/>
                <w:sz w:val="18"/>
                <w:szCs w:val="18"/>
              </w:rPr>
            </w:pPr>
            <w:r w:rsidRPr="003C60DA">
              <w:rPr>
                <w:rFonts w:ascii="Arial" w:hAnsi="Arial" w:cs="Arial"/>
                <w:color w:val="000000"/>
                <w:sz w:val="18"/>
                <w:szCs w:val="18"/>
              </w:rPr>
              <w:t>30</w:t>
            </w:r>
          </w:p>
        </w:tc>
      </w:tr>
    </w:tbl>
    <w:p w:rsidR="00A76B5F" w:rsidRPr="00EA6E70" w:rsidRDefault="00A76B5F" w:rsidP="00A76B5F">
      <w:pPr>
        <w:autoSpaceDE w:val="0"/>
        <w:autoSpaceDN w:val="0"/>
        <w:adjustRightInd w:val="0"/>
        <w:spacing w:after="0" w:line="276" w:lineRule="auto"/>
        <w:ind w:right="60"/>
        <w:jc w:val="both"/>
        <w:rPr>
          <w:rFonts w:cs="Times New Roman"/>
          <w:color w:val="010205"/>
          <w:sz w:val="24"/>
          <w:szCs w:val="24"/>
        </w:rPr>
      </w:pPr>
      <w:r>
        <w:rPr>
          <w:rFonts w:cs="Times New Roman"/>
          <w:color w:val="010205"/>
          <w:sz w:val="24"/>
          <w:szCs w:val="24"/>
        </w:rPr>
        <w:t>S</w:t>
      </w:r>
      <w:r w:rsidRPr="00EA6E70">
        <w:rPr>
          <w:rFonts w:cs="Times New Roman"/>
          <w:color w:val="010205"/>
          <w:sz w:val="24"/>
          <w:szCs w:val="24"/>
        </w:rPr>
        <w:t>umber : Output SPSS 23</w:t>
      </w:r>
    </w:p>
    <w:p w:rsidR="00A76B5F" w:rsidRDefault="00A76B5F" w:rsidP="00A76B5F">
      <w:pPr>
        <w:autoSpaceDE w:val="0"/>
        <w:autoSpaceDN w:val="0"/>
        <w:adjustRightInd w:val="0"/>
        <w:spacing w:after="0" w:line="276" w:lineRule="auto"/>
        <w:ind w:left="60" w:right="60"/>
        <w:jc w:val="both"/>
        <w:rPr>
          <w:rFonts w:cs="Times New Roman"/>
          <w:color w:val="010205"/>
          <w:sz w:val="20"/>
          <w:szCs w:val="20"/>
        </w:rPr>
      </w:pPr>
    </w:p>
    <w:p w:rsidR="00A76B5F" w:rsidRDefault="00A76B5F" w:rsidP="00A76B5F">
      <w:pPr>
        <w:spacing w:after="120" w:line="276" w:lineRule="auto"/>
        <w:ind w:firstLine="720"/>
        <w:jc w:val="both"/>
        <w:rPr>
          <w:rFonts w:cs="Times New Roman"/>
          <w:color w:val="FF0000"/>
          <w:position w:val="2"/>
          <w:sz w:val="24"/>
          <w:szCs w:val="24"/>
        </w:rPr>
      </w:pPr>
      <w:r w:rsidRPr="008B10D0">
        <w:rPr>
          <w:rFonts w:cs="Times New Roman"/>
          <w:sz w:val="24"/>
          <w:szCs w:val="24"/>
        </w:rPr>
        <w:t>Berdasarkan tab</w:t>
      </w:r>
      <w:r>
        <w:rPr>
          <w:rFonts w:cs="Times New Roman"/>
          <w:sz w:val="24"/>
          <w:szCs w:val="24"/>
        </w:rPr>
        <w:t>el</w:t>
      </w:r>
      <w:r w:rsidRPr="008B10D0">
        <w:rPr>
          <w:rFonts w:cs="Times New Roman"/>
          <w:sz w:val="24"/>
          <w:szCs w:val="24"/>
        </w:rPr>
        <w:t xml:space="preserve"> di atas, yang merupakan hasil perhitungan dengan menggunakan</w:t>
      </w:r>
      <w:r w:rsidRPr="008B10D0">
        <w:rPr>
          <w:rFonts w:cs="Times New Roman"/>
          <w:spacing w:val="-14"/>
          <w:sz w:val="24"/>
          <w:szCs w:val="24"/>
        </w:rPr>
        <w:t xml:space="preserve"> </w:t>
      </w:r>
      <w:r w:rsidRPr="008B10D0">
        <w:rPr>
          <w:rFonts w:cs="Times New Roman"/>
          <w:sz w:val="24"/>
          <w:szCs w:val="24"/>
        </w:rPr>
        <w:t>software</w:t>
      </w:r>
      <w:r w:rsidRPr="008B10D0">
        <w:rPr>
          <w:rFonts w:cs="Times New Roman"/>
          <w:spacing w:val="-14"/>
          <w:sz w:val="24"/>
          <w:szCs w:val="24"/>
        </w:rPr>
        <w:t xml:space="preserve"> </w:t>
      </w:r>
      <w:r w:rsidRPr="008B10D0">
        <w:rPr>
          <w:rFonts w:cs="Times New Roman"/>
          <w:sz w:val="24"/>
          <w:szCs w:val="24"/>
        </w:rPr>
        <w:t>SPSS</w:t>
      </w:r>
      <w:r w:rsidRPr="008B10D0">
        <w:rPr>
          <w:rFonts w:cs="Times New Roman"/>
          <w:spacing w:val="-16"/>
          <w:sz w:val="24"/>
          <w:szCs w:val="24"/>
        </w:rPr>
        <w:t xml:space="preserve"> </w:t>
      </w:r>
      <w:r w:rsidRPr="008B10D0">
        <w:rPr>
          <w:rFonts w:cs="Times New Roman"/>
          <w:sz w:val="24"/>
          <w:szCs w:val="24"/>
        </w:rPr>
        <w:t>versi</w:t>
      </w:r>
      <w:r w:rsidRPr="008B10D0">
        <w:rPr>
          <w:rFonts w:cs="Times New Roman"/>
          <w:spacing w:val="-13"/>
          <w:sz w:val="24"/>
          <w:szCs w:val="24"/>
        </w:rPr>
        <w:t xml:space="preserve"> </w:t>
      </w:r>
      <w:r w:rsidRPr="008B10D0">
        <w:rPr>
          <w:rFonts w:cs="Times New Roman"/>
          <w:sz w:val="24"/>
          <w:szCs w:val="24"/>
        </w:rPr>
        <w:t>2</w:t>
      </w:r>
      <w:r>
        <w:rPr>
          <w:rFonts w:cs="Times New Roman"/>
          <w:sz w:val="24"/>
          <w:szCs w:val="24"/>
        </w:rPr>
        <w:t>3</w:t>
      </w:r>
      <w:r w:rsidRPr="008B10D0">
        <w:rPr>
          <w:rFonts w:cs="Times New Roman"/>
          <w:sz w:val="24"/>
          <w:szCs w:val="24"/>
        </w:rPr>
        <w:t>,</w:t>
      </w:r>
      <w:r w:rsidRPr="008B10D0">
        <w:rPr>
          <w:rFonts w:cs="Times New Roman"/>
          <w:spacing w:val="-13"/>
          <w:sz w:val="24"/>
          <w:szCs w:val="24"/>
        </w:rPr>
        <w:t xml:space="preserve"> </w:t>
      </w:r>
      <w:r w:rsidRPr="008B10D0">
        <w:rPr>
          <w:rFonts w:cs="Times New Roman"/>
          <w:sz w:val="24"/>
          <w:szCs w:val="24"/>
        </w:rPr>
        <w:t>dapat</w:t>
      </w:r>
      <w:r w:rsidRPr="008B10D0">
        <w:rPr>
          <w:rFonts w:cs="Times New Roman"/>
          <w:spacing w:val="-14"/>
          <w:sz w:val="24"/>
          <w:szCs w:val="24"/>
        </w:rPr>
        <w:t xml:space="preserve"> </w:t>
      </w:r>
      <w:r w:rsidRPr="008B10D0">
        <w:rPr>
          <w:rFonts w:cs="Times New Roman"/>
          <w:sz w:val="24"/>
          <w:szCs w:val="24"/>
        </w:rPr>
        <w:t>diketahui</w:t>
      </w:r>
      <w:r w:rsidRPr="008B10D0">
        <w:rPr>
          <w:rFonts w:cs="Times New Roman"/>
          <w:spacing w:val="-11"/>
          <w:sz w:val="24"/>
          <w:szCs w:val="24"/>
        </w:rPr>
        <w:t xml:space="preserve"> </w:t>
      </w:r>
      <w:r w:rsidRPr="008B10D0">
        <w:rPr>
          <w:rFonts w:cs="Times New Roman"/>
          <w:sz w:val="24"/>
          <w:szCs w:val="24"/>
        </w:rPr>
        <w:t>bahwa</w:t>
      </w:r>
      <w:r w:rsidRPr="008B10D0">
        <w:rPr>
          <w:rFonts w:cs="Times New Roman"/>
          <w:spacing w:val="-16"/>
          <w:sz w:val="24"/>
          <w:szCs w:val="24"/>
        </w:rPr>
        <w:t xml:space="preserve"> </w:t>
      </w:r>
      <w:r w:rsidRPr="008B10D0">
        <w:rPr>
          <w:rFonts w:cs="Times New Roman"/>
          <w:sz w:val="24"/>
          <w:szCs w:val="24"/>
        </w:rPr>
        <w:t>besarnya</w:t>
      </w:r>
      <w:r w:rsidRPr="008B10D0">
        <w:rPr>
          <w:rFonts w:cs="Times New Roman"/>
          <w:spacing w:val="-13"/>
          <w:sz w:val="24"/>
          <w:szCs w:val="24"/>
        </w:rPr>
        <w:t xml:space="preserve"> </w:t>
      </w:r>
      <w:r w:rsidRPr="008B10D0">
        <w:rPr>
          <w:rFonts w:cs="Times New Roman"/>
          <w:i/>
          <w:sz w:val="24"/>
          <w:szCs w:val="24"/>
        </w:rPr>
        <w:t>rank</w:t>
      </w:r>
      <w:r w:rsidRPr="008B10D0">
        <w:rPr>
          <w:rFonts w:cs="Times New Roman"/>
          <w:i/>
          <w:spacing w:val="-15"/>
          <w:sz w:val="24"/>
          <w:szCs w:val="24"/>
        </w:rPr>
        <w:t xml:space="preserve"> </w:t>
      </w:r>
      <w:r w:rsidRPr="008B10D0">
        <w:rPr>
          <w:rFonts w:cs="Times New Roman"/>
          <w:i/>
          <w:sz w:val="24"/>
          <w:szCs w:val="24"/>
        </w:rPr>
        <w:t xml:space="preserve">spearman </w:t>
      </w:r>
      <w:r w:rsidRPr="008B10D0">
        <w:rPr>
          <w:rFonts w:cs="Times New Roman"/>
          <w:position w:val="2"/>
          <w:sz w:val="24"/>
          <w:szCs w:val="24"/>
        </w:rPr>
        <w:t>adalah r</w:t>
      </w:r>
      <w:r>
        <w:rPr>
          <w:rFonts w:cs="Times New Roman"/>
          <w:sz w:val="24"/>
          <w:szCs w:val="24"/>
          <w:vertAlign w:val="subscript"/>
        </w:rPr>
        <w:t>s</w:t>
      </w:r>
      <w:r w:rsidRPr="008B10D0">
        <w:rPr>
          <w:rFonts w:cs="Times New Roman"/>
          <w:sz w:val="24"/>
          <w:szCs w:val="24"/>
        </w:rPr>
        <w:t xml:space="preserve"> </w:t>
      </w:r>
      <w:r w:rsidRPr="008B10D0">
        <w:rPr>
          <w:rFonts w:cs="Times New Roman"/>
          <w:position w:val="2"/>
          <w:sz w:val="24"/>
          <w:szCs w:val="24"/>
        </w:rPr>
        <w:t>=</w:t>
      </w:r>
      <w:r w:rsidRPr="008B10D0">
        <w:rPr>
          <w:rFonts w:cs="Times New Roman"/>
          <w:spacing w:val="-20"/>
          <w:position w:val="2"/>
          <w:sz w:val="24"/>
          <w:szCs w:val="24"/>
        </w:rPr>
        <w:t xml:space="preserve"> </w:t>
      </w:r>
      <w:r w:rsidRPr="00A75FB6">
        <w:rPr>
          <w:rFonts w:cs="Times New Roman"/>
          <w:position w:val="2"/>
          <w:sz w:val="24"/>
          <w:szCs w:val="24"/>
        </w:rPr>
        <w:t>0,</w:t>
      </w:r>
      <w:r>
        <w:rPr>
          <w:rFonts w:cs="Times New Roman"/>
          <w:position w:val="2"/>
          <w:sz w:val="24"/>
          <w:szCs w:val="24"/>
        </w:rPr>
        <w:t>541</w:t>
      </w:r>
    </w:p>
    <w:p w:rsidR="00A76B5F" w:rsidRDefault="00DF1C69" w:rsidP="005F1356">
      <w:pPr>
        <w:pStyle w:val="Heading5"/>
        <w:jc w:val="center"/>
      </w:pPr>
      <w:r>
        <w:t>Tabel 4.54</w:t>
      </w:r>
      <w:r w:rsidR="00A76B5F" w:rsidRPr="008B10D0">
        <w:t xml:space="preserve"> Nilai Interval Koefisien Korelasi dan Tingkat Hubungan</w:t>
      </w:r>
    </w:p>
    <w:tbl>
      <w:tblPr>
        <w:tblW w:w="80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835"/>
        <w:gridCol w:w="2835"/>
      </w:tblGrid>
      <w:tr w:rsidR="00A76B5F" w:rsidTr="007B5E47">
        <w:trPr>
          <w:trHeight w:val="340"/>
        </w:trPr>
        <w:tc>
          <w:tcPr>
            <w:tcW w:w="2410" w:type="dxa"/>
          </w:tcPr>
          <w:p w:rsidR="00A76B5F" w:rsidRPr="00523241" w:rsidRDefault="00A76B5F" w:rsidP="004539EE">
            <w:pPr>
              <w:pStyle w:val="TableParagraph"/>
              <w:spacing w:before="1" w:line="276" w:lineRule="auto"/>
              <w:ind w:left="301" w:right="297"/>
              <w:rPr>
                <w:sz w:val="20"/>
                <w:szCs w:val="20"/>
              </w:rPr>
            </w:pPr>
            <w:r w:rsidRPr="00523241">
              <w:rPr>
                <w:sz w:val="20"/>
                <w:szCs w:val="20"/>
              </w:rPr>
              <w:t>Nilai Korelasi (r)</w:t>
            </w:r>
          </w:p>
        </w:tc>
        <w:tc>
          <w:tcPr>
            <w:tcW w:w="2835" w:type="dxa"/>
          </w:tcPr>
          <w:p w:rsidR="00A76B5F" w:rsidRPr="00523241" w:rsidRDefault="00A76B5F" w:rsidP="004539EE">
            <w:pPr>
              <w:pStyle w:val="TableParagraph"/>
              <w:spacing w:before="1" w:line="276" w:lineRule="auto"/>
              <w:ind w:left="1112" w:right="1102"/>
              <w:jc w:val="both"/>
              <w:rPr>
                <w:sz w:val="20"/>
                <w:szCs w:val="20"/>
              </w:rPr>
            </w:pPr>
            <w:r w:rsidRPr="00523241">
              <w:rPr>
                <w:sz w:val="20"/>
                <w:szCs w:val="20"/>
              </w:rPr>
              <w:t>Nilai</w:t>
            </w:r>
          </w:p>
        </w:tc>
        <w:tc>
          <w:tcPr>
            <w:tcW w:w="2835" w:type="dxa"/>
          </w:tcPr>
          <w:p w:rsidR="00A76B5F" w:rsidRPr="00523241" w:rsidRDefault="00A76B5F" w:rsidP="004539EE">
            <w:pPr>
              <w:pStyle w:val="TableParagraph"/>
              <w:spacing w:before="1" w:line="276" w:lineRule="auto"/>
              <w:ind w:left="559" w:right="496"/>
              <w:rPr>
                <w:sz w:val="20"/>
                <w:szCs w:val="20"/>
              </w:rPr>
            </w:pPr>
            <w:r w:rsidRPr="00523241">
              <w:rPr>
                <w:sz w:val="20"/>
                <w:szCs w:val="20"/>
              </w:rPr>
              <w:t>Tingkat Hubungan</w:t>
            </w:r>
          </w:p>
        </w:tc>
      </w:tr>
      <w:tr w:rsidR="00A76B5F" w:rsidTr="007B5E47">
        <w:trPr>
          <w:trHeight w:val="340"/>
        </w:trPr>
        <w:tc>
          <w:tcPr>
            <w:tcW w:w="2410" w:type="dxa"/>
          </w:tcPr>
          <w:p w:rsidR="00A76B5F" w:rsidRPr="00523241" w:rsidRDefault="00A76B5F" w:rsidP="004539EE">
            <w:pPr>
              <w:pStyle w:val="TableParagraph"/>
              <w:spacing w:before="3" w:line="276" w:lineRule="auto"/>
              <w:ind w:left="301" w:right="292"/>
              <w:rPr>
                <w:sz w:val="20"/>
                <w:szCs w:val="20"/>
              </w:rPr>
            </w:pPr>
            <w:r w:rsidRPr="00523241">
              <w:rPr>
                <w:sz w:val="20"/>
                <w:szCs w:val="20"/>
              </w:rPr>
              <w:t>0,00 – 0,199</w:t>
            </w:r>
          </w:p>
        </w:tc>
        <w:tc>
          <w:tcPr>
            <w:tcW w:w="2835" w:type="dxa"/>
          </w:tcPr>
          <w:p w:rsidR="00A76B5F" w:rsidRPr="00523241" w:rsidRDefault="00A76B5F" w:rsidP="004539EE">
            <w:pPr>
              <w:pStyle w:val="TableParagraph"/>
              <w:spacing w:line="276" w:lineRule="auto"/>
              <w:jc w:val="both"/>
              <w:rPr>
                <w:sz w:val="20"/>
                <w:szCs w:val="20"/>
              </w:rPr>
            </w:pPr>
          </w:p>
        </w:tc>
        <w:tc>
          <w:tcPr>
            <w:tcW w:w="2835" w:type="dxa"/>
          </w:tcPr>
          <w:p w:rsidR="00A76B5F" w:rsidRPr="00523241" w:rsidRDefault="00A76B5F" w:rsidP="004539EE">
            <w:pPr>
              <w:pStyle w:val="TableParagraph"/>
              <w:spacing w:before="3" w:line="276" w:lineRule="auto"/>
              <w:ind w:left="504" w:right="496"/>
              <w:rPr>
                <w:sz w:val="20"/>
                <w:szCs w:val="20"/>
              </w:rPr>
            </w:pPr>
            <w:r w:rsidRPr="00523241">
              <w:rPr>
                <w:sz w:val="20"/>
                <w:szCs w:val="20"/>
              </w:rPr>
              <w:t>Sangat Lemah</w:t>
            </w:r>
          </w:p>
        </w:tc>
      </w:tr>
      <w:tr w:rsidR="00A76B5F" w:rsidTr="007B5E47">
        <w:trPr>
          <w:trHeight w:val="340"/>
        </w:trPr>
        <w:tc>
          <w:tcPr>
            <w:tcW w:w="2410" w:type="dxa"/>
          </w:tcPr>
          <w:p w:rsidR="00A76B5F" w:rsidRPr="00523241" w:rsidRDefault="00A76B5F" w:rsidP="004539EE">
            <w:pPr>
              <w:pStyle w:val="TableParagraph"/>
              <w:spacing w:before="1" w:line="276" w:lineRule="auto"/>
              <w:ind w:left="301" w:right="292"/>
              <w:rPr>
                <w:sz w:val="20"/>
                <w:szCs w:val="20"/>
              </w:rPr>
            </w:pPr>
            <w:r w:rsidRPr="00523241">
              <w:rPr>
                <w:sz w:val="20"/>
                <w:szCs w:val="20"/>
              </w:rPr>
              <w:t>0,20 – 0,399</w:t>
            </w:r>
          </w:p>
        </w:tc>
        <w:tc>
          <w:tcPr>
            <w:tcW w:w="2835" w:type="dxa"/>
          </w:tcPr>
          <w:p w:rsidR="00A76B5F" w:rsidRPr="00523241" w:rsidRDefault="00A76B5F" w:rsidP="004539EE">
            <w:pPr>
              <w:pStyle w:val="TableParagraph"/>
              <w:spacing w:line="276" w:lineRule="auto"/>
              <w:jc w:val="both"/>
              <w:rPr>
                <w:sz w:val="20"/>
                <w:szCs w:val="20"/>
              </w:rPr>
            </w:pPr>
          </w:p>
        </w:tc>
        <w:tc>
          <w:tcPr>
            <w:tcW w:w="2835" w:type="dxa"/>
          </w:tcPr>
          <w:p w:rsidR="00A76B5F" w:rsidRPr="00523241" w:rsidRDefault="00A76B5F" w:rsidP="004539EE">
            <w:pPr>
              <w:pStyle w:val="TableParagraph"/>
              <w:spacing w:before="1" w:line="276" w:lineRule="auto"/>
              <w:ind w:left="504" w:right="496"/>
              <w:rPr>
                <w:sz w:val="20"/>
                <w:szCs w:val="20"/>
              </w:rPr>
            </w:pPr>
            <w:r w:rsidRPr="00523241">
              <w:rPr>
                <w:sz w:val="20"/>
                <w:szCs w:val="20"/>
              </w:rPr>
              <w:t>Lemah</w:t>
            </w:r>
          </w:p>
        </w:tc>
      </w:tr>
      <w:tr w:rsidR="00A76B5F" w:rsidTr="007B5E47">
        <w:trPr>
          <w:trHeight w:val="340"/>
        </w:trPr>
        <w:tc>
          <w:tcPr>
            <w:tcW w:w="2410" w:type="dxa"/>
          </w:tcPr>
          <w:p w:rsidR="00A76B5F" w:rsidRPr="00523241" w:rsidRDefault="00A76B5F" w:rsidP="004539EE">
            <w:pPr>
              <w:pStyle w:val="TableParagraph"/>
              <w:spacing w:before="1" w:line="276" w:lineRule="auto"/>
              <w:ind w:left="301" w:right="292"/>
              <w:rPr>
                <w:sz w:val="20"/>
                <w:szCs w:val="20"/>
              </w:rPr>
            </w:pPr>
            <w:r w:rsidRPr="00523241">
              <w:rPr>
                <w:sz w:val="20"/>
                <w:szCs w:val="20"/>
              </w:rPr>
              <w:t>0,40 – 0,599</w:t>
            </w:r>
          </w:p>
        </w:tc>
        <w:tc>
          <w:tcPr>
            <w:tcW w:w="2835" w:type="dxa"/>
          </w:tcPr>
          <w:p w:rsidR="00A76B5F" w:rsidRPr="00523241" w:rsidRDefault="00A76B5F" w:rsidP="004539EE">
            <w:pPr>
              <w:pStyle w:val="TableParagraph"/>
              <w:spacing w:before="1" w:line="276" w:lineRule="auto"/>
              <w:ind w:left="1116" w:right="1102"/>
              <w:jc w:val="both"/>
              <w:rPr>
                <w:b/>
                <w:sz w:val="20"/>
                <w:szCs w:val="20"/>
              </w:rPr>
            </w:pPr>
            <w:r w:rsidRPr="00523241">
              <w:rPr>
                <w:b/>
                <w:sz w:val="20"/>
                <w:szCs w:val="20"/>
              </w:rPr>
              <w:t>0,541</w:t>
            </w:r>
          </w:p>
        </w:tc>
        <w:tc>
          <w:tcPr>
            <w:tcW w:w="2835" w:type="dxa"/>
          </w:tcPr>
          <w:p w:rsidR="00A76B5F" w:rsidRPr="00523241" w:rsidRDefault="00B07790" w:rsidP="004539EE">
            <w:pPr>
              <w:pStyle w:val="TableParagraph"/>
              <w:spacing w:before="1" w:line="276" w:lineRule="auto"/>
              <w:ind w:left="507" w:right="496"/>
              <w:rPr>
                <w:b/>
                <w:sz w:val="20"/>
                <w:szCs w:val="20"/>
              </w:rPr>
            </w:pPr>
            <w:r>
              <w:rPr>
                <w:b/>
                <w:sz w:val="20"/>
                <w:szCs w:val="20"/>
              </w:rPr>
              <w:t>Sedang</w:t>
            </w:r>
          </w:p>
        </w:tc>
      </w:tr>
      <w:tr w:rsidR="00A76B5F" w:rsidTr="007B5E47">
        <w:trPr>
          <w:trHeight w:val="340"/>
        </w:trPr>
        <w:tc>
          <w:tcPr>
            <w:tcW w:w="2410" w:type="dxa"/>
          </w:tcPr>
          <w:p w:rsidR="00A76B5F" w:rsidRPr="00523241" w:rsidRDefault="00A76B5F" w:rsidP="004539EE">
            <w:pPr>
              <w:pStyle w:val="TableParagraph"/>
              <w:spacing w:before="1" w:line="276" w:lineRule="auto"/>
              <w:ind w:left="301" w:right="292"/>
              <w:rPr>
                <w:sz w:val="20"/>
                <w:szCs w:val="20"/>
              </w:rPr>
            </w:pPr>
            <w:r w:rsidRPr="00523241">
              <w:rPr>
                <w:sz w:val="20"/>
                <w:szCs w:val="20"/>
              </w:rPr>
              <w:t>0,60 – 0,799</w:t>
            </w:r>
          </w:p>
        </w:tc>
        <w:tc>
          <w:tcPr>
            <w:tcW w:w="2835" w:type="dxa"/>
          </w:tcPr>
          <w:p w:rsidR="00A76B5F" w:rsidRPr="00523241" w:rsidRDefault="00A76B5F" w:rsidP="004539EE">
            <w:pPr>
              <w:pStyle w:val="TableParagraph"/>
              <w:spacing w:line="276" w:lineRule="auto"/>
              <w:jc w:val="both"/>
              <w:rPr>
                <w:sz w:val="20"/>
                <w:szCs w:val="20"/>
              </w:rPr>
            </w:pPr>
          </w:p>
        </w:tc>
        <w:tc>
          <w:tcPr>
            <w:tcW w:w="2835" w:type="dxa"/>
          </w:tcPr>
          <w:p w:rsidR="00A76B5F" w:rsidRPr="00523241" w:rsidRDefault="00A76B5F" w:rsidP="004539EE">
            <w:pPr>
              <w:pStyle w:val="TableParagraph"/>
              <w:spacing w:before="1" w:line="276" w:lineRule="auto"/>
              <w:ind w:left="506" w:right="496"/>
              <w:rPr>
                <w:sz w:val="20"/>
                <w:szCs w:val="20"/>
              </w:rPr>
            </w:pPr>
            <w:r w:rsidRPr="00523241">
              <w:rPr>
                <w:sz w:val="20"/>
                <w:szCs w:val="20"/>
              </w:rPr>
              <w:t>Kuat</w:t>
            </w:r>
          </w:p>
        </w:tc>
      </w:tr>
      <w:tr w:rsidR="00A76B5F" w:rsidTr="007B5E47">
        <w:trPr>
          <w:trHeight w:val="340"/>
        </w:trPr>
        <w:tc>
          <w:tcPr>
            <w:tcW w:w="2410" w:type="dxa"/>
          </w:tcPr>
          <w:p w:rsidR="00A76B5F" w:rsidRPr="00523241" w:rsidRDefault="00A76B5F" w:rsidP="004539EE">
            <w:pPr>
              <w:pStyle w:val="TableParagraph"/>
              <w:spacing w:before="1" w:line="276" w:lineRule="auto"/>
              <w:ind w:left="301" w:right="292"/>
              <w:rPr>
                <w:sz w:val="20"/>
                <w:szCs w:val="20"/>
              </w:rPr>
            </w:pPr>
            <w:r w:rsidRPr="00523241">
              <w:rPr>
                <w:sz w:val="20"/>
                <w:szCs w:val="20"/>
              </w:rPr>
              <w:t>0,80 – 0,999</w:t>
            </w:r>
          </w:p>
        </w:tc>
        <w:tc>
          <w:tcPr>
            <w:tcW w:w="2835" w:type="dxa"/>
          </w:tcPr>
          <w:p w:rsidR="00A76B5F" w:rsidRPr="00523241" w:rsidRDefault="00A76B5F" w:rsidP="004539EE">
            <w:pPr>
              <w:pStyle w:val="TableParagraph"/>
              <w:spacing w:line="276" w:lineRule="auto"/>
              <w:jc w:val="both"/>
              <w:rPr>
                <w:sz w:val="20"/>
                <w:szCs w:val="20"/>
              </w:rPr>
            </w:pPr>
          </w:p>
        </w:tc>
        <w:tc>
          <w:tcPr>
            <w:tcW w:w="2835" w:type="dxa"/>
          </w:tcPr>
          <w:p w:rsidR="00A76B5F" w:rsidRPr="00523241" w:rsidRDefault="00A76B5F" w:rsidP="004539EE">
            <w:pPr>
              <w:pStyle w:val="TableParagraph"/>
              <w:spacing w:before="1" w:line="276" w:lineRule="auto"/>
              <w:ind w:left="503" w:right="496"/>
              <w:rPr>
                <w:sz w:val="20"/>
                <w:szCs w:val="20"/>
              </w:rPr>
            </w:pPr>
            <w:r w:rsidRPr="00523241">
              <w:rPr>
                <w:sz w:val="20"/>
                <w:szCs w:val="20"/>
              </w:rPr>
              <w:t>Sangat Kuat</w:t>
            </w:r>
          </w:p>
        </w:tc>
      </w:tr>
    </w:tbl>
    <w:p w:rsidR="00A76B5F" w:rsidRPr="007B5E47" w:rsidRDefault="00A76B5F" w:rsidP="003328AB">
      <w:pPr>
        <w:spacing w:line="276" w:lineRule="auto"/>
        <w:jc w:val="both"/>
        <w:rPr>
          <w:rFonts w:cs="Times New Roman"/>
          <w:sz w:val="16"/>
          <w:szCs w:val="24"/>
        </w:rPr>
      </w:pPr>
    </w:p>
    <w:p w:rsidR="00A76B5F" w:rsidRDefault="00A76B5F" w:rsidP="00A76B5F">
      <w:pPr>
        <w:spacing w:after="120" w:line="276" w:lineRule="auto"/>
        <w:ind w:firstLine="720"/>
        <w:jc w:val="both"/>
        <w:rPr>
          <w:rFonts w:cs="Times New Roman"/>
          <w:sz w:val="24"/>
          <w:szCs w:val="24"/>
        </w:rPr>
      </w:pPr>
      <w:r w:rsidRPr="008B10D0">
        <w:rPr>
          <w:rFonts w:cs="Times New Roman"/>
          <w:sz w:val="24"/>
          <w:szCs w:val="24"/>
        </w:rPr>
        <w:t>Hasil perhitungan SPSS diatas, maka dapat disimpulkan bahwa ada hubungan</w:t>
      </w:r>
      <w:r>
        <w:rPr>
          <w:rFonts w:cs="Times New Roman"/>
          <w:sz w:val="24"/>
          <w:szCs w:val="24"/>
        </w:rPr>
        <w:t xml:space="preserve"> yang signifikan antara Motivasi</w:t>
      </w:r>
      <w:r w:rsidRPr="008B10D0">
        <w:rPr>
          <w:rFonts w:cs="Times New Roman"/>
          <w:sz w:val="24"/>
          <w:szCs w:val="24"/>
        </w:rPr>
        <w:t xml:space="preserve"> Kerja dengan Kinerja Pegawai, dari </w:t>
      </w:r>
      <w:r w:rsidRPr="008B10D0">
        <w:rPr>
          <w:rFonts w:cs="Times New Roman"/>
          <w:i/>
          <w:sz w:val="24"/>
          <w:szCs w:val="24"/>
        </w:rPr>
        <w:t xml:space="preserve">output </w:t>
      </w:r>
      <w:r w:rsidRPr="008B10D0">
        <w:rPr>
          <w:rFonts w:cs="Times New Roman"/>
          <w:sz w:val="24"/>
          <w:szCs w:val="24"/>
        </w:rPr>
        <w:t xml:space="preserve">diatas diketahui nilai </w:t>
      </w:r>
      <w:r w:rsidRPr="008B10D0">
        <w:rPr>
          <w:rFonts w:cs="Times New Roman"/>
          <w:i/>
          <w:sz w:val="24"/>
          <w:szCs w:val="24"/>
        </w:rPr>
        <w:t xml:space="preserve">correlation coefficient </w:t>
      </w:r>
      <w:r w:rsidRPr="008B10D0">
        <w:rPr>
          <w:rFonts w:cs="Times New Roman"/>
          <w:sz w:val="24"/>
          <w:szCs w:val="24"/>
        </w:rPr>
        <w:t xml:space="preserve">(Koefisien Korelasi) sebesar </w:t>
      </w:r>
      <w:r w:rsidRPr="00A75FB6">
        <w:rPr>
          <w:rFonts w:cs="Times New Roman"/>
          <w:sz w:val="24"/>
          <w:szCs w:val="24"/>
        </w:rPr>
        <w:t>0,</w:t>
      </w:r>
      <w:r>
        <w:rPr>
          <w:rFonts w:cs="Times New Roman"/>
          <w:sz w:val="24"/>
          <w:szCs w:val="24"/>
        </w:rPr>
        <w:t>541</w:t>
      </w:r>
      <w:r w:rsidRPr="00A75FB6">
        <w:rPr>
          <w:rFonts w:cs="Times New Roman"/>
          <w:sz w:val="24"/>
          <w:szCs w:val="24"/>
        </w:rPr>
        <w:t xml:space="preserve"> </w:t>
      </w:r>
      <w:r w:rsidRPr="008B10D0">
        <w:rPr>
          <w:rFonts w:cs="Times New Roman"/>
          <w:sz w:val="24"/>
          <w:szCs w:val="24"/>
        </w:rPr>
        <w:t>maka menunjukkan</w:t>
      </w:r>
      <w:r w:rsidRPr="008B10D0">
        <w:rPr>
          <w:rFonts w:cs="Times New Roman"/>
          <w:spacing w:val="-7"/>
          <w:sz w:val="24"/>
          <w:szCs w:val="24"/>
        </w:rPr>
        <w:t xml:space="preserve"> </w:t>
      </w:r>
      <w:r w:rsidRPr="008B10D0">
        <w:rPr>
          <w:rFonts w:cs="Times New Roman"/>
          <w:sz w:val="24"/>
          <w:szCs w:val="24"/>
        </w:rPr>
        <w:t>hubungan</w:t>
      </w:r>
      <w:r w:rsidRPr="008B10D0">
        <w:rPr>
          <w:rFonts w:cs="Times New Roman"/>
          <w:spacing w:val="-6"/>
          <w:sz w:val="24"/>
          <w:szCs w:val="24"/>
        </w:rPr>
        <w:t xml:space="preserve"> </w:t>
      </w:r>
      <w:r w:rsidRPr="008B10D0">
        <w:rPr>
          <w:rFonts w:cs="Times New Roman"/>
          <w:sz w:val="24"/>
          <w:szCs w:val="24"/>
        </w:rPr>
        <w:t>yang</w:t>
      </w:r>
      <w:r w:rsidRPr="008B10D0">
        <w:rPr>
          <w:rFonts w:cs="Times New Roman"/>
          <w:spacing w:val="-6"/>
          <w:sz w:val="24"/>
          <w:szCs w:val="24"/>
        </w:rPr>
        <w:t xml:space="preserve"> </w:t>
      </w:r>
      <w:r w:rsidRPr="008B10D0">
        <w:rPr>
          <w:rFonts w:cs="Times New Roman"/>
          <w:sz w:val="24"/>
          <w:szCs w:val="24"/>
        </w:rPr>
        <w:t>positif</w:t>
      </w:r>
      <w:r w:rsidRPr="008B10D0">
        <w:rPr>
          <w:rFonts w:cs="Times New Roman"/>
          <w:spacing w:val="-7"/>
          <w:sz w:val="24"/>
          <w:szCs w:val="24"/>
        </w:rPr>
        <w:t xml:space="preserve"> </w:t>
      </w:r>
      <w:r w:rsidRPr="008B10D0">
        <w:rPr>
          <w:rFonts w:cs="Times New Roman"/>
          <w:sz w:val="24"/>
          <w:szCs w:val="24"/>
        </w:rPr>
        <w:t>serta</w:t>
      </w:r>
      <w:r w:rsidRPr="008B10D0">
        <w:rPr>
          <w:rFonts w:cs="Times New Roman"/>
          <w:spacing w:val="-7"/>
          <w:sz w:val="24"/>
          <w:szCs w:val="24"/>
        </w:rPr>
        <w:t xml:space="preserve"> </w:t>
      </w:r>
      <w:r w:rsidR="00B07790">
        <w:rPr>
          <w:rFonts w:cs="Times New Roman"/>
          <w:sz w:val="24"/>
          <w:szCs w:val="24"/>
        </w:rPr>
        <w:t xml:space="preserve">sedang </w:t>
      </w:r>
      <w:r w:rsidRPr="008B10D0">
        <w:rPr>
          <w:rFonts w:cs="Times New Roman"/>
          <w:sz w:val="24"/>
          <w:szCs w:val="24"/>
        </w:rPr>
        <w:t>antara</w:t>
      </w:r>
      <w:r w:rsidRPr="008B10D0">
        <w:rPr>
          <w:rFonts w:cs="Times New Roman"/>
          <w:spacing w:val="-7"/>
          <w:sz w:val="24"/>
          <w:szCs w:val="24"/>
        </w:rPr>
        <w:t xml:space="preserve"> </w:t>
      </w:r>
      <w:r w:rsidRPr="008B10D0">
        <w:rPr>
          <w:rFonts w:cs="Times New Roman"/>
          <w:sz w:val="24"/>
          <w:szCs w:val="24"/>
        </w:rPr>
        <w:t>Hubungan</w:t>
      </w:r>
      <w:r w:rsidRPr="008B10D0">
        <w:rPr>
          <w:rFonts w:cs="Times New Roman"/>
          <w:spacing w:val="-6"/>
          <w:sz w:val="24"/>
          <w:szCs w:val="24"/>
        </w:rPr>
        <w:t xml:space="preserve"> </w:t>
      </w:r>
      <w:r>
        <w:rPr>
          <w:rFonts w:cs="Times New Roman"/>
          <w:sz w:val="24"/>
          <w:szCs w:val="24"/>
        </w:rPr>
        <w:t>Motivasi</w:t>
      </w:r>
      <w:r w:rsidRPr="008B10D0">
        <w:rPr>
          <w:rFonts w:cs="Times New Roman"/>
          <w:spacing w:val="-6"/>
          <w:sz w:val="24"/>
          <w:szCs w:val="24"/>
        </w:rPr>
        <w:t xml:space="preserve"> </w:t>
      </w:r>
      <w:r w:rsidRPr="008B10D0">
        <w:rPr>
          <w:rFonts w:cs="Times New Roman"/>
          <w:sz w:val="24"/>
          <w:szCs w:val="24"/>
        </w:rPr>
        <w:t xml:space="preserve">Kerja dengan Kinerja Pegawai pada </w:t>
      </w:r>
      <w:r>
        <w:rPr>
          <w:rFonts w:cs="Times New Roman"/>
          <w:sz w:val="24"/>
          <w:szCs w:val="24"/>
        </w:rPr>
        <w:t>UPTD Pengelolaan Prasarana Perhubungan LLAJ Wilayah 1 Bogor.</w:t>
      </w:r>
    </w:p>
    <w:p w:rsidR="00A76B5F" w:rsidRPr="008B34B9" w:rsidRDefault="00A76B5F" w:rsidP="00AA0F34">
      <w:pPr>
        <w:pStyle w:val="Heading4"/>
      </w:pPr>
      <w:bookmarkStart w:id="121" w:name="_Toc124174795"/>
      <w:r w:rsidRPr="008B34B9">
        <w:lastRenderedPageBreak/>
        <w:t>4.3.3.2 Analisis Koefisien Determinasi</w:t>
      </w:r>
      <w:bookmarkEnd w:id="121"/>
    </w:p>
    <w:p w:rsidR="00A76B5F" w:rsidRDefault="00A76B5F" w:rsidP="00A76B5F">
      <w:pPr>
        <w:spacing w:after="120" w:line="276" w:lineRule="auto"/>
        <w:ind w:firstLine="720"/>
        <w:jc w:val="both"/>
        <w:rPr>
          <w:rFonts w:eastAsia="Times New Roman" w:cs="Times New Roman"/>
          <w:bCs/>
          <w:sz w:val="24"/>
          <w:szCs w:val="24"/>
        </w:rPr>
      </w:pPr>
      <w:r w:rsidRPr="00A474AC">
        <w:rPr>
          <w:rFonts w:eastAsia="Times New Roman" w:cs="Times New Roman"/>
          <w:bCs/>
          <w:sz w:val="24"/>
          <w:szCs w:val="24"/>
        </w:rPr>
        <w:t xml:space="preserve">Analisis koefisien determinasi digunakan untuk menjelaskan besarnya nilai konstribusi antar variable, variable </w:t>
      </w:r>
      <w:r>
        <w:rPr>
          <w:rFonts w:eastAsia="Times New Roman" w:cs="Times New Roman"/>
          <w:bCs/>
          <w:sz w:val="24"/>
          <w:szCs w:val="24"/>
        </w:rPr>
        <w:t>dalam penelitian ini Motivasi Kerja dan K</w:t>
      </w:r>
      <w:r w:rsidRPr="00A474AC">
        <w:rPr>
          <w:rFonts w:eastAsia="Times New Roman" w:cs="Times New Roman"/>
          <w:bCs/>
          <w:sz w:val="24"/>
          <w:szCs w:val="24"/>
        </w:rPr>
        <w:t xml:space="preserve">inerja. </w:t>
      </w:r>
      <w:r>
        <w:rPr>
          <w:rFonts w:eastAsia="Times New Roman" w:cs="Times New Roman"/>
          <w:bCs/>
          <w:sz w:val="24"/>
          <w:szCs w:val="24"/>
        </w:rPr>
        <w:t xml:space="preserve">Dari perhitungan korelasi Rank Spearman diketahui nilai korelasi sebesar r= 0,541%. </w:t>
      </w:r>
      <w:r w:rsidRPr="00A474AC">
        <w:rPr>
          <w:rFonts w:eastAsia="Times New Roman" w:cs="Times New Roman"/>
          <w:bCs/>
          <w:sz w:val="24"/>
          <w:szCs w:val="24"/>
        </w:rPr>
        <w:t>Selanjutnya untuk mengetahui besarnya nilai koefisien determinasi dilakuk</w:t>
      </w:r>
      <w:r>
        <w:rPr>
          <w:rFonts w:eastAsia="Times New Roman" w:cs="Times New Roman"/>
          <w:bCs/>
          <w:sz w:val="24"/>
          <w:szCs w:val="24"/>
        </w:rPr>
        <w:t>an perhitungan sebagai berikut:</w:t>
      </w:r>
    </w:p>
    <w:p w:rsidR="00281856" w:rsidRPr="00281856" w:rsidRDefault="00281856" w:rsidP="00281856">
      <w:pPr>
        <w:spacing w:after="120" w:line="23" w:lineRule="atLeast"/>
        <w:jc w:val="center"/>
        <w:rPr>
          <w:rFonts w:eastAsia="Times New Roman" w:cs="Times New Roman"/>
          <w:bCs/>
          <w:sz w:val="24"/>
          <w:szCs w:val="24"/>
        </w:rPr>
      </w:pPr>
      <w:r>
        <w:rPr>
          <w:rFonts w:eastAsia="Times New Roman" w:cs="Times New Roman"/>
          <w:bCs/>
          <w:sz w:val="24"/>
          <w:szCs w:val="24"/>
        </w:rPr>
        <w:t>Tabel 4.55 Hasil Analisis Koefisien Determinasi</w:t>
      </w:r>
    </w:p>
    <w:tbl>
      <w:tblPr>
        <w:tblW w:w="58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281856" w:rsidRPr="00281856" w:rsidTr="007067AC">
        <w:trPr>
          <w:cantSplit/>
          <w:jc w:val="center"/>
        </w:trPr>
        <w:tc>
          <w:tcPr>
            <w:tcW w:w="5843" w:type="dxa"/>
            <w:gridSpan w:val="5"/>
            <w:tcBorders>
              <w:top w:val="nil"/>
              <w:left w:val="nil"/>
              <w:bottom w:val="nil"/>
              <w:right w:val="nil"/>
            </w:tcBorders>
            <w:shd w:val="clear" w:color="auto" w:fill="FFFFFF"/>
            <w:vAlign w:val="center"/>
          </w:tcPr>
          <w:p w:rsidR="00281856" w:rsidRPr="00281856" w:rsidRDefault="00281856" w:rsidP="00281856">
            <w:pPr>
              <w:autoSpaceDE w:val="0"/>
              <w:autoSpaceDN w:val="0"/>
              <w:adjustRightInd w:val="0"/>
              <w:spacing w:after="0" w:line="320" w:lineRule="atLeast"/>
              <w:ind w:left="60" w:right="60"/>
              <w:jc w:val="center"/>
              <w:rPr>
                <w:rFonts w:ascii="Arial" w:hAnsi="Arial" w:cs="Arial"/>
                <w:color w:val="000000"/>
                <w:sz w:val="18"/>
                <w:szCs w:val="18"/>
              </w:rPr>
            </w:pPr>
            <w:r w:rsidRPr="00281856">
              <w:rPr>
                <w:rFonts w:ascii="Arial" w:hAnsi="Arial" w:cs="Arial"/>
                <w:b/>
                <w:bCs/>
                <w:color w:val="000000"/>
                <w:sz w:val="18"/>
                <w:szCs w:val="18"/>
              </w:rPr>
              <w:t>Model Summary</w:t>
            </w:r>
          </w:p>
        </w:tc>
      </w:tr>
      <w:tr w:rsidR="00281856" w:rsidRPr="00281856" w:rsidTr="007067AC">
        <w:trPr>
          <w:cantSplit/>
          <w:jc w:val="center"/>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81856" w:rsidRPr="00281856" w:rsidRDefault="00281856" w:rsidP="00281856">
            <w:pPr>
              <w:autoSpaceDE w:val="0"/>
              <w:autoSpaceDN w:val="0"/>
              <w:adjustRightInd w:val="0"/>
              <w:spacing w:after="0" w:line="320" w:lineRule="atLeast"/>
              <w:ind w:left="60" w:right="60"/>
              <w:jc w:val="center"/>
              <w:rPr>
                <w:rFonts w:ascii="Arial" w:hAnsi="Arial" w:cs="Arial"/>
                <w:color w:val="000000"/>
                <w:sz w:val="18"/>
                <w:szCs w:val="18"/>
              </w:rPr>
            </w:pPr>
            <w:r w:rsidRPr="00281856">
              <w:rPr>
                <w:rFonts w:ascii="Arial" w:hAnsi="Arial" w:cs="Arial"/>
                <w:color w:val="000000"/>
                <w:sz w:val="18"/>
                <w:szCs w:val="18"/>
              </w:rPr>
              <w:t>Model</w:t>
            </w:r>
          </w:p>
        </w:tc>
        <w:tc>
          <w:tcPr>
            <w:tcW w:w="1024" w:type="dxa"/>
            <w:tcBorders>
              <w:top w:val="single" w:sz="16" w:space="0" w:color="000000"/>
              <w:left w:val="single" w:sz="16" w:space="0" w:color="000000"/>
              <w:bottom w:val="single" w:sz="16" w:space="0" w:color="000000"/>
            </w:tcBorders>
            <w:shd w:val="clear" w:color="auto" w:fill="FFFFFF"/>
            <w:vAlign w:val="bottom"/>
          </w:tcPr>
          <w:p w:rsidR="00281856" w:rsidRPr="00281856" w:rsidRDefault="00281856" w:rsidP="00281856">
            <w:pPr>
              <w:autoSpaceDE w:val="0"/>
              <w:autoSpaceDN w:val="0"/>
              <w:adjustRightInd w:val="0"/>
              <w:spacing w:after="0" w:line="320" w:lineRule="atLeast"/>
              <w:ind w:left="60" w:right="60"/>
              <w:jc w:val="center"/>
              <w:rPr>
                <w:rFonts w:ascii="Arial" w:hAnsi="Arial" w:cs="Arial"/>
                <w:color w:val="000000"/>
                <w:sz w:val="18"/>
                <w:szCs w:val="18"/>
              </w:rPr>
            </w:pPr>
            <w:r w:rsidRPr="00281856">
              <w:rPr>
                <w:rFonts w:ascii="Arial" w:hAnsi="Arial" w:cs="Arial"/>
                <w:color w:val="000000"/>
                <w:sz w:val="18"/>
                <w:szCs w:val="18"/>
              </w:rPr>
              <w:t>R</w:t>
            </w:r>
          </w:p>
        </w:tc>
        <w:tc>
          <w:tcPr>
            <w:tcW w:w="1086" w:type="dxa"/>
            <w:tcBorders>
              <w:top w:val="single" w:sz="16" w:space="0" w:color="000000"/>
              <w:bottom w:val="single" w:sz="16" w:space="0" w:color="000000"/>
            </w:tcBorders>
            <w:shd w:val="clear" w:color="auto" w:fill="FFFFFF"/>
            <w:vAlign w:val="bottom"/>
          </w:tcPr>
          <w:p w:rsidR="00281856" w:rsidRPr="00281856" w:rsidRDefault="00281856" w:rsidP="00281856">
            <w:pPr>
              <w:autoSpaceDE w:val="0"/>
              <w:autoSpaceDN w:val="0"/>
              <w:adjustRightInd w:val="0"/>
              <w:spacing w:after="0" w:line="320" w:lineRule="atLeast"/>
              <w:ind w:left="60" w:right="60"/>
              <w:jc w:val="center"/>
              <w:rPr>
                <w:rFonts w:ascii="Arial" w:hAnsi="Arial" w:cs="Arial"/>
                <w:color w:val="000000"/>
                <w:sz w:val="18"/>
                <w:szCs w:val="18"/>
              </w:rPr>
            </w:pPr>
            <w:r w:rsidRPr="00281856">
              <w:rPr>
                <w:rFonts w:ascii="Arial" w:hAnsi="Arial" w:cs="Arial"/>
                <w:color w:val="000000"/>
                <w:sz w:val="18"/>
                <w:szCs w:val="18"/>
              </w:rPr>
              <w:t>R Square</w:t>
            </w:r>
          </w:p>
        </w:tc>
        <w:tc>
          <w:tcPr>
            <w:tcW w:w="1469" w:type="dxa"/>
            <w:tcBorders>
              <w:top w:val="single" w:sz="16" w:space="0" w:color="000000"/>
              <w:bottom w:val="single" w:sz="16" w:space="0" w:color="000000"/>
            </w:tcBorders>
            <w:shd w:val="clear" w:color="auto" w:fill="FFFFFF"/>
            <w:vAlign w:val="bottom"/>
          </w:tcPr>
          <w:p w:rsidR="00281856" w:rsidRPr="00281856" w:rsidRDefault="00281856" w:rsidP="00281856">
            <w:pPr>
              <w:autoSpaceDE w:val="0"/>
              <w:autoSpaceDN w:val="0"/>
              <w:adjustRightInd w:val="0"/>
              <w:spacing w:after="0" w:line="320" w:lineRule="atLeast"/>
              <w:ind w:left="60" w:right="60"/>
              <w:jc w:val="center"/>
              <w:rPr>
                <w:rFonts w:ascii="Arial" w:hAnsi="Arial" w:cs="Arial"/>
                <w:color w:val="000000"/>
                <w:sz w:val="18"/>
                <w:szCs w:val="18"/>
              </w:rPr>
            </w:pPr>
            <w:r w:rsidRPr="00281856">
              <w:rPr>
                <w:rFonts w:ascii="Arial" w:hAnsi="Arial" w:cs="Arial"/>
                <w:color w:val="000000"/>
                <w:sz w:val="18"/>
                <w:szCs w:val="18"/>
              </w:rPr>
              <w:t>Adjusted R Square</w:t>
            </w:r>
          </w:p>
        </w:tc>
        <w:tc>
          <w:tcPr>
            <w:tcW w:w="1469" w:type="dxa"/>
            <w:tcBorders>
              <w:top w:val="single" w:sz="16" w:space="0" w:color="000000"/>
              <w:bottom w:val="single" w:sz="16" w:space="0" w:color="000000"/>
              <w:right w:val="single" w:sz="16" w:space="0" w:color="000000"/>
            </w:tcBorders>
            <w:shd w:val="clear" w:color="auto" w:fill="FFFFFF"/>
            <w:vAlign w:val="bottom"/>
          </w:tcPr>
          <w:p w:rsidR="00281856" w:rsidRPr="00281856" w:rsidRDefault="00281856" w:rsidP="00281856">
            <w:pPr>
              <w:autoSpaceDE w:val="0"/>
              <w:autoSpaceDN w:val="0"/>
              <w:adjustRightInd w:val="0"/>
              <w:spacing w:after="0" w:line="320" w:lineRule="atLeast"/>
              <w:ind w:left="60" w:right="60"/>
              <w:jc w:val="center"/>
              <w:rPr>
                <w:rFonts w:ascii="Arial" w:hAnsi="Arial" w:cs="Arial"/>
                <w:color w:val="000000"/>
                <w:sz w:val="18"/>
                <w:szCs w:val="18"/>
              </w:rPr>
            </w:pPr>
            <w:r w:rsidRPr="00281856">
              <w:rPr>
                <w:rFonts w:ascii="Arial" w:hAnsi="Arial" w:cs="Arial"/>
                <w:color w:val="000000"/>
                <w:sz w:val="18"/>
                <w:szCs w:val="18"/>
              </w:rPr>
              <w:t>Std. Error of the Estimate</w:t>
            </w:r>
          </w:p>
        </w:tc>
      </w:tr>
      <w:tr w:rsidR="00281856" w:rsidRPr="00281856" w:rsidTr="007067AC">
        <w:trPr>
          <w:cantSplit/>
          <w:jc w:val="center"/>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281856" w:rsidRPr="00281856" w:rsidRDefault="00281856" w:rsidP="00281856">
            <w:pPr>
              <w:autoSpaceDE w:val="0"/>
              <w:autoSpaceDN w:val="0"/>
              <w:adjustRightInd w:val="0"/>
              <w:spacing w:after="0" w:line="320" w:lineRule="atLeast"/>
              <w:ind w:left="60" w:right="60"/>
              <w:jc w:val="center"/>
              <w:rPr>
                <w:rFonts w:ascii="Arial" w:hAnsi="Arial" w:cs="Arial"/>
                <w:color w:val="000000"/>
                <w:sz w:val="18"/>
                <w:szCs w:val="18"/>
              </w:rPr>
            </w:pPr>
            <w:r w:rsidRPr="00281856">
              <w:rPr>
                <w:rFonts w:ascii="Arial" w:hAnsi="Arial" w:cs="Arial"/>
                <w:color w:val="000000"/>
                <w:sz w:val="18"/>
                <w:szCs w:val="18"/>
              </w:rPr>
              <w:t>1</w:t>
            </w:r>
          </w:p>
        </w:tc>
        <w:tc>
          <w:tcPr>
            <w:tcW w:w="1024" w:type="dxa"/>
            <w:tcBorders>
              <w:top w:val="single" w:sz="16" w:space="0" w:color="000000"/>
              <w:left w:val="single" w:sz="16" w:space="0" w:color="000000"/>
              <w:bottom w:val="single" w:sz="16" w:space="0" w:color="000000"/>
            </w:tcBorders>
            <w:shd w:val="clear" w:color="auto" w:fill="FFFFFF"/>
            <w:vAlign w:val="center"/>
          </w:tcPr>
          <w:p w:rsidR="00281856" w:rsidRPr="00281856" w:rsidRDefault="00281856" w:rsidP="00281856">
            <w:pPr>
              <w:autoSpaceDE w:val="0"/>
              <w:autoSpaceDN w:val="0"/>
              <w:adjustRightInd w:val="0"/>
              <w:spacing w:after="0" w:line="320" w:lineRule="atLeast"/>
              <w:ind w:left="60" w:right="60"/>
              <w:jc w:val="center"/>
              <w:rPr>
                <w:rFonts w:ascii="Arial" w:hAnsi="Arial" w:cs="Arial"/>
                <w:color w:val="000000"/>
                <w:sz w:val="18"/>
                <w:szCs w:val="18"/>
              </w:rPr>
            </w:pPr>
            <w:r w:rsidRPr="00281856">
              <w:rPr>
                <w:rFonts w:ascii="Arial" w:hAnsi="Arial" w:cs="Arial"/>
                <w:color w:val="000000"/>
                <w:sz w:val="18"/>
                <w:szCs w:val="18"/>
              </w:rPr>
              <w:t>.555</w:t>
            </w:r>
            <w:r w:rsidRPr="00281856">
              <w:rPr>
                <w:rFonts w:ascii="Arial" w:hAnsi="Arial" w:cs="Arial"/>
                <w:color w:val="000000"/>
                <w:sz w:val="18"/>
                <w:szCs w:val="18"/>
                <w:vertAlign w:val="superscript"/>
              </w:rPr>
              <w:t>a</w:t>
            </w:r>
          </w:p>
        </w:tc>
        <w:tc>
          <w:tcPr>
            <w:tcW w:w="1086" w:type="dxa"/>
            <w:tcBorders>
              <w:top w:val="single" w:sz="16" w:space="0" w:color="000000"/>
              <w:bottom w:val="single" w:sz="16" w:space="0" w:color="000000"/>
            </w:tcBorders>
            <w:shd w:val="clear" w:color="auto" w:fill="FFFFFF"/>
            <w:vAlign w:val="center"/>
          </w:tcPr>
          <w:p w:rsidR="00281856" w:rsidRPr="00281856" w:rsidRDefault="00281856" w:rsidP="00281856">
            <w:pPr>
              <w:autoSpaceDE w:val="0"/>
              <w:autoSpaceDN w:val="0"/>
              <w:adjustRightInd w:val="0"/>
              <w:spacing w:after="0" w:line="320" w:lineRule="atLeast"/>
              <w:ind w:left="60" w:right="60"/>
              <w:jc w:val="center"/>
              <w:rPr>
                <w:rFonts w:ascii="Arial" w:hAnsi="Arial" w:cs="Arial"/>
                <w:color w:val="000000"/>
                <w:sz w:val="18"/>
                <w:szCs w:val="18"/>
              </w:rPr>
            </w:pPr>
            <w:r w:rsidRPr="00281856">
              <w:rPr>
                <w:rFonts w:ascii="Arial" w:hAnsi="Arial" w:cs="Arial"/>
                <w:color w:val="000000"/>
                <w:sz w:val="18"/>
                <w:szCs w:val="18"/>
              </w:rPr>
              <w:t>.308</w:t>
            </w:r>
          </w:p>
        </w:tc>
        <w:tc>
          <w:tcPr>
            <w:tcW w:w="1469" w:type="dxa"/>
            <w:tcBorders>
              <w:top w:val="single" w:sz="16" w:space="0" w:color="000000"/>
              <w:bottom w:val="single" w:sz="16" w:space="0" w:color="000000"/>
            </w:tcBorders>
            <w:shd w:val="clear" w:color="auto" w:fill="FFFFFF"/>
            <w:vAlign w:val="center"/>
          </w:tcPr>
          <w:p w:rsidR="00281856" w:rsidRPr="00281856" w:rsidRDefault="00281856" w:rsidP="00281856">
            <w:pPr>
              <w:autoSpaceDE w:val="0"/>
              <w:autoSpaceDN w:val="0"/>
              <w:adjustRightInd w:val="0"/>
              <w:spacing w:after="0" w:line="320" w:lineRule="atLeast"/>
              <w:ind w:left="60" w:right="60"/>
              <w:jc w:val="center"/>
              <w:rPr>
                <w:rFonts w:ascii="Arial" w:hAnsi="Arial" w:cs="Arial"/>
                <w:color w:val="000000"/>
                <w:sz w:val="18"/>
                <w:szCs w:val="18"/>
              </w:rPr>
            </w:pPr>
            <w:r w:rsidRPr="00281856">
              <w:rPr>
                <w:rFonts w:ascii="Arial" w:hAnsi="Arial" w:cs="Arial"/>
                <w:color w:val="000000"/>
                <w:sz w:val="18"/>
                <w:szCs w:val="18"/>
              </w:rPr>
              <w:t>.283</w:t>
            </w:r>
          </w:p>
        </w:tc>
        <w:tc>
          <w:tcPr>
            <w:tcW w:w="1469" w:type="dxa"/>
            <w:tcBorders>
              <w:top w:val="single" w:sz="16" w:space="0" w:color="000000"/>
              <w:bottom w:val="single" w:sz="16" w:space="0" w:color="000000"/>
              <w:right w:val="single" w:sz="16" w:space="0" w:color="000000"/>
            </w:tcBorders>
            <w:shd w:val="clear" w:color="auto" w:fill="FFFFFF"/>
            <w:vAlign w:val="center"/>
          </w:tcPr>
          <w:p w:rsidR="00281856" w:rsidRPr="00281856" w:rsidRDefault="00281856" w:rsidP="00281856">
            <w:pPr>
              <w:autoSpaceDE w:val="0"/>
              <w:autoSpaceDN w:val="0"/>
              <w:adjustRightInd w:val="0"/>
              <w:spacing w:after="0" w:line="320" w:lineRule="atLeast"/>
              <w:ind w:left="60" w:right="60"/>
              <w:jc w:val="center"/>
              <w:rPr>
                <w:rFonts w:ascii="Arial" w:hAnsi="Arial" w:cs="Arial"/>
                <w:color w:val="000000"/>
                <w:sz w:val="18"/>
                <w:szCs w:val="18"/>
              </w:rPr>
            </w:pPr>
            <w:r w:rsidRPr="00281856">
              <w:rPr>
                <w:rFonts w:ascii="Arial" w:hAnsi="Arial" w:cs="Arial"/>
                <w:color w:val="000000"/>
                <w:sz w:val="18"/>
                <w:szCs w:val="18"/>
              </w:rPr>
              <w:t>2.619</w:t>
            </w:r>
          </w:p>
        </w:tc>
      </w:tr>
      <w:tr w:rsidR="00281856" w:rsidRPr="00281856" w:rsidTr="007067AC">
        <w:trPr>
          <w:cantSplit/>
          <w:jc w:val="center"/>
        </w:trPr>
        <w:tc>
          <w:tcPr>
            <w:tcW w:w="5843" w:type="dxa"/>
            <w:gridSpan w:val="5"/>
            <w:tcBorders>
              <w:top w:val="nil"/>
              <w:left w:val="nil"/>
              <w:bottom w:val="nil"/>
              <w:right w:val="nil"/>
            </w:tcBorders>
            <w:shd w:val="clear" w:color="auto" w:fill="FFFFFF"/>
          </w:tcPr>
          <w:p w:rsidR="00281856" w:rsidRPr="00281856" w:rsidRDefault="00281856" w:rsidP="007067AC">
            <w:pPr>
              <w:autoSpaceDE w:val="0"/>
              <w:autoSpaceDN w:val="0"/>
              <w:adjustRightInd w:val="0"/>
              <w:spacing w:after="0" w:line="320" w:lineRule="atLeast"/>
              <w:ind w:left="60" w:right="60"/>
              <w:rPr>
                <w:rFonts w:ascii="Arial" w:hAnsi="Arial" w:cs="Arial"/>
                <w:color w:val="000000"/>
                <w:sz w:val="18"/>
                <w:szCs w:val="18"/>
              </w:rPr>
            </w:pPr>
            <w:r w:rsidRPr="00281856">
              <w:rPr>
                <w:rFonts w:ascii="Arial" w:hAnsi="Arial" w:cs="Arial"/>
                <w:color w:val="000000"/>
                <w:sz w:val="18"/>
                <w:szCs w:val="18"/>
              </w:rPr>
              <w:t>a. Predictors: (Constant), Motivasi kerja</w:t>
            </w:r>
          </w:p>
        </w:tc>
      </w:tr>
    </w:tbl>
    <w:p w:rsidR="00281856" w:rsidRPr="007067AC" w:rsidRDefault="007067AC" w:rsidP="007067AC">
      <w:pPr>
        <w:spacing w:after="120" w:line="23" w:lineRule="atLeast"/>
        <w:ind w:left="993" w:firstLine="283"/>
        <w:rPr>
          <w:bCs/>
          <w:i/>
        </w:rPr>
      </w:pPr>
      <w:r w:rsidRPr="007067AC">
        <w:rPr>
          <w:bCs/>
          <w:i/>
        </w:rPr>
        <w:t>Sum</w:t>
      </w:r>
      <w:r>
        <w:rPr>
          <w:bCs/>
          <w:i/>
        </w:rPr>
        <w:t>ber: Data Primer, diolah SPSS 23</w:t>
      </w:r>
    </w:p>
    <w:p w:rsidR="00C95A7E" w:rsidRDefault="00A76B5F" w:rsidP="00281856">
      <w:pPr>
        <w:spacing w:after="120" w:line="276" w:lineRule="auto"/>
        <w:ind w:firstLine="426"/>
        <w:contextualSpacing/>
        <w:jc w:val="both"/>
        <w:rPr>
          <w:rFonts w:eastAsia="Times New Roman" w:cs="Times New Roman"/>
          <w:bCs/>
          <w:sz w:val="24"/>
          <w:szCs w:val="24"/>
        </w:rPr>
      </w:pPr>
      <w:r>
        <w:rPr>
          <w:rFonts w:eastAsia="Times New Roman" w:cs="Times New Roman"/>
          <w:bCs/>
          <w:sz w:val="24"/>
          <w:szCs w:val="24"/>
        </w:rPr>
        <w:t>Berdasarkan perhitungan diatas, maka dapat diketahui bahwa nilai koefisien determ</w:t>
      </w:r>
      <w:r w:rsidR="00281856">
        <w:rPr>
          <w:rFonts w:eastAsia="Times New Roman" w:cs="Times New Roman"/>
          <w:bCs/>
          <w:sz w:val="24"/>
          <w:szCs w:val="24"/>
        </w:rPr>
        <w:t>i</w:t>
      </w:r>
      <w:r w:rsidR="00A7149D">
        <w:rPr>
          <w:rFonts w:eastAsia="Times New Roman" w:cs="Times New Roman"/>
          <w:bCs/>
          <w:sz w:val="24"/>
          <w:szCs w:val="24"/>
        </w:rPr>
        <w:t>nasi adalah  sebesar KD = 30,8</w:t>
      </w:r>
      <w:r>
        <w:rPr>
          <w:rFonts w:eastAsia="Times New Roman" w:cs="Times New Roman"/>
          <w:bCs/>
          <w:sz w:val="24"/>
          <w:szCs w:val="24"/>
        </w:rPr>
        <w:t xml:space="preserve"> hal ini menunjukan bahwa Motivasi kerja memiliki kontribusi pengaruh terhadap kinerja pegawai dan sisanya sebesar </w:t>
      </w:r>
      <w:r w:rsidR="00A7149D">
        <w:rPr>
          <w:rFonts w:eastAsia="Times New Roman" w:cs="Times New Roman"/>
          <w:bCs/>
          <w:sz w:val="24"/>
          <w:szCs w:val="24"/>
        </w:rPr>
        <w:t>69,2</w:t>
      </w:r>
      <w:r>
        <w:rPr>
          <w:rFonts w:eastAsia="Times New Roman" w:cs="Times New Roman"/>
          <w:bCs/>
          <w:sz w:val="24"/>
          <w:szCs w:val="24"/>
        </w:rPr>
        <w:t xml:space="preserve"> dipengaruhi oleh variable lain yang tida</w:t>
      </w:r>
      <w:r w:rsidR="00C95A7E">
        <w:rPr>
          <w:rFonts w:eastAsia="Times New Roman" w:cs="Times New Roman"/>
          <w:bCs/>
          <w:sz w:val="24"/>
          <w:szCs w:val="24"/>
        </w:rPr>
        <w:t>k diteliti dalam penelitian ini.</w:t>
      </w:r>
    </w:p>
    <w:p w:rsidR="00A76B5F" w:rsidRPr="00D14852" w:rsidRDefault="00A76B5F" w:rsidP="00AA0F34">
      <w:pPr>
        <w:pStyle w:val="Heading4"/>
      </w:pPr>
      <w:bookmarkStart w:id="122" w:name="_Toc124174796"/>
      <w:r w:rsidRPr="00D14852">
        <w:t>4.3.3.3 Uji Hipotesis Koefisien Korelasi</w:t>
      </w:r>
      <w:bookmarkEnd w:id="122"/>
    </w:p>
    <w:p w:rsidR="00281856" w:rsidRDefault="00A76B5F" w:rsidP="00A7149D">
      <w:pPr>
        <w:spacing w:after="120" w:line="276" w:lineRule="auto"/>
        <w:ind w:firstLine="426"/>
        <w:jc w:val="both"/>
        <w:rPr>
          <w:rFonts w:cs="Times New Roman"/>
          <w:sz w:val="24"/>
          <w:szCs w:val="24"/>
        </w:rPr>
      </w:pPr>
      <w:r w:rsidRPr="00E846D4">
        <w:rPr>
          <w:rFonts w:cs="Times New Roman"/>
          <w:sz w:val="24"/>
          <w:szCs w:val="24"/>
        </w:rPr>
        <w:t>Untuk mengetahui apakah hipotesis yang dibuat dapat diterima atau ditolak dan</w:t>
      </w:r>
      <w:r w:rsidRPr="00E846D4">
        <w:rPr>
          <w:rFonts w:cs="Times New Roman"/>
          <w:spacing w:val="-12"/>
          <w:sz w:val="24"/>
          <w:szCs w:val="24"/>
        </w:rPr>
        <w:t xml:space="preserve"> </w:t>
      </w:r>
      <w:r w:rsidRPr="00E846D4">
        <w:rPr>
          <w:rFonts w:cs="Times New Roman"/>
          <w:sz w:val="24"/>
          <w:szCs w:val="24"/>
        </w:rPr>
        <w:t>apakah</w:t>
      </w:r>
      <w:r w:rsidRPr="00E846D4">
        <w:rPr>
          <w:rFonts w:cs="Times New Roman"/>
          <w:spacing w:val="-9"/>
          <w:sz w:val="24"/>
          <w:szCs w:val="24"/>
        </w:rPr>
        <w:t xml:space="preserve"> </w:t>
      </w:r>
      <w:r w:rsidRPr="00E846D4">
        <w:rPr>
          <w:rFonts w:cs="Times New Roman"/>
          <w:sz w:val="24"/>
          <w:szCs w:val="24"/>
        </w:rPr>
        <w:t>ada</w:t>
      </w:r>
      <w:r w:rsidRPr="00E846D4">
        <w:rPr>
          <w:rFonts w:cs="Times New Roman"/>
          <w:spacing w:val="-12"/>
          <w:sz w:val="24"/>
          <w:szCs w:val="24"/>
        </w:rPr>
        <w:t xml:space="preserve"> </w:t>
      </w:r>
      <w:r w:rsidRPr="00E846D4">
        <w:rPr>
          <w:rFonts w:cs="Times New Roman"/>
          <w:sz w:val="24"/>
          <w:szCs w:val="24"/>
        </w:rPr>
        <w:t>hubungan</w:t>
      </w:r>
      <w:r w:rsidRPr="00E846D4">
        <w:rPr>
          <w:rFonts w:cs="Times New Roman"/>
          <w:spacing w:val="-9"/>
          <w:sz w:val="24"/>
          <w:szCs w:val="24"/>
        </w:rPr>
        <w:t xml:space="preserve"> </w:t>
      </w:r>
      <w:r w:rsidRPr="00E846D4">
        <w:rPr>
          <w:rFonts w:cs="Times New Roman"/>
          <w:sz w:val="24"/>
          <w:szCs w:val="24"/>
        </w:rPr>
        <w:t>Disiplin</w:t>
      </w:r>
      <w:r w:rsidRPr="00E846D4">
        <w:rPr>
          <w:rFonts w:cs="Times New Roman"/>
          <w:spacing w:val="-11"/>
          <w:sz w:val="24"/>
          <w:szCs w:val="24"/>
        </w:rPr>
        <w:t xml:space="preserve"> </w:t>
      </w:r>
      <w:r w:rsidRPr="00E846D4">
        <w:rPr>
          <w:rFonts w:cs="Times New Roman"/>
          <w:sz w:val="24"/>
          <w:szCs w:val="24"/>
        </w:rPr>
        <w:t>Kerja</w:t>
      </w:r>
      <w:r w:rsidRPr="00E846D4">
        <w:rPr>
          <w:rFonts w:cs="Times New Roman"/>
          <w:spacing w:val="-13"/>
          <w:sz w:val="24"/>
          <w:szCs w:val="24"/>
        </w:rPr>
        <w:t xml:space="preserve"> </w:t>
      </w:r>
      <w:r w:rsidRPr="00E846D4">
        <w:rPr>
          <w:rFonts w:cs="Times New Roman"/>
          <w:sz w:val="24"/>
          <w:szCs w:val="24"/>
        </w:rPr>
        <w:t>dengan</w:t>
      </w:r>
      <w:r w:rsidRPr="00E846D4">
        <w:rPr>
          <w:rFonts w:cs="Times New Roman"/>
          <w:spacing w:val="-11"/>
          <w:sz w:val="24"/>
          <w:szCs w:val="24"/>
        </w:rPr>
        <w:t xml:space="preserve"> </w:t>
      </w:r>
      <w:r w:rsidRPr="00E846D4">
        <w:rPr>
          <w:rFonts w:cs="Times New Roman"/>
          <w:sz w:val="24"/>
          <w:szCs w:val="24"/>
        </w:rPr>
        <w:t>Kinerja</w:t>
      </w:r>
      <w:r w:rsidRPr="00E846D4">
        <w:rPr>
          <w:rFonts w:cs="Times New Roman"/>
          <w:spacing w:val="-12"/>
          <w:sz w:val="24"/>
          <w:szCs w:val="24"/>
        </w:rPr>
        <w:t xml:space="preserve"> </w:t>
      </w:r>
      <w:r w:rsidRPr="00E846D4">
        <w:rPr>
          <w:rFonts w:cs="Times New Roman"/>
          <w:sz w:val="24"/>
          <w:szCs w:val="24"/>
        </w:rPr>
        <w:t>Pegawai,</w:t>
      </w:r>
      <w:r w:rsidRPr="00E846D4">
        <w:rPr>
          <w:rFonts w:cs="Times New Roman"/>
          <w:spacing w:val="-11"/>
          <w:sz w:val="24"/>
          <w:szCs w:val="24"/>
        </w:rPr>
        <w:t xml:space="preserve"> </w:t>
      </w:r>
      <w:r w:rsidRPr="00E846D4">
        <w:rPr>
          <w:rFonts w:cs="Times New Roman"/>
          <w:sz w:val="24"/>
          <w:szCs w:val="24"/>
        </w:rPr>
        <w:t>maka</w:t>
      </w:r>
      <w:r w:rsidRPr="00E846D4">
        <w:rPr>
          <w:rFonts w:cs="Times New Roman"/>
          <w:spacing w:val="-13"/>
          <w:sz w:val="24"/>
          <w:szCs w:val="24"/>
        </w:rPr>
        <w:t xml:space="preserve"> </w:t>
      </w:r>
      <w:r w:rsidRPr="00E846D4">
        <w:rPr>
          <w:rFonts w:cs="Times New Roman"/>
          <w:sz w:val="24"/>
          <w:szCs w:val="24"/>
        </w:rPr>
        <w:t>dilakukan</w:t>
      </w:r>
      <w:r w:rsidRPr="00E846D4">
        <w:rPr>
          <w:rFonts w:cs="Times New Roman"/>
          <w:spacing w:val="-11"/>
          <w:sz w:val="24"/>
          <w:szCs w:val="24"/>
        </w:rPr>
        <w:t xml:space="preserve"> </w:t>
      </w:r>
      <w:r w:rsidRPr="00E846D4">
        <w:rPr>
          <w:rFonts w:cs="Times New Roman"/>
          <w:sz w:val="24"/>
          <w:szCs w:val="24"/>
        </w:rPr>
        <w:t>U</w:t>
      </w:r>
      <w:r w:rsidR="00281856">
        <w:rPr>
          <w:rFonts w:cs="Times New Roman"/>
          <w:sz w:val="24"/>
          <w:szCs w:val="24"/>
        </w:rPr>
        <w:t>ji Hipotesis Koefisien Korelasi.</w:t>
      </w:r>
    </w:p>
    <w:p w:rsidR="00A76B5F" w:rsidRDefault="00A76B5F" w:rsidP="00A76B5F">
      <w:pPr>
        <w:pStyle w:val="ListParagraph"/>
        <w:widowControl/>
        <w:numPr>
          <w:ilvl w:val="2"/>
          <w:numId w:val="44"/>
        </w:numPr>
        <w:tabs>
          <w:tab w:val="clear" w:pos="2160"/>
        </w:tabs>
        <w:autoSpaceDE/>
        <w:autoSpaceDN/>
        <w:spacing w:before="0" w:after="120" w:line="276" w:lineRule="auto"/>
        <w:ind w:left="709" w:hanging="283"/>
        <w:contextualSpacing/>
        <w:rPr>
          <w:sz w:val="24"/>
          <w:szCs w:val="24"/>
        </w:rPr>
      </w:pPr>
      <w:r>
        <w:rPr>
          <w:sz w:val="24"/>
          <w:szCs w:val="24"/>
        </w:rPr>
        <w:t>Hipotesis Statistik</w:t>
      </w:r>
    </w:p>
    <w:p w:rsidR="00A76B5F" w:rsidRPr="002F639F" w:rsidRDefault="00A76B5F" w:rsidP="00A76B5F">
      <w:pPr>
        <w:spacing w:after="120" w:line="276" w:lineRule="auto"/>
        <w:ind w:left="709"/>
        <w:jc w:val="both"/>
        <w:rPr>
          <w:rFonts w:cs="Times New Roman"/>
          <w:sz w:val="24"/>
          <w:szCs w:val="24"/>
        </w:rPr>
      </w:pPr>
      <w:r w:rsidRPr="002F639F">
        <w:rPr>
          <w:rFonts w:cs="Times New Roman"/>
          <w:sz w:val="24"/>
          <w:szCs w:val="24"/>
        </w:rPr>
        <w:t>Ho</w:t>
      </w:r>
      <w:r w:rsidRPr="002F639F">
        <w:rPr>
          <w:rFonts w:cs="Times New Roman"/>
          <w:spacing w:val="-9"/>
          <w:sz w:val="24"/>
          <w:szCs w:val="24"/>
        </w:rPr>
        <w:t xml:space="preserve"> </w:t>
      </w:r>
      <w:r w:rsidRPr="002F639F">
        <w:rPr>
          <w:rFonts w:cs="Times New Roman"/>
          <w:sz w:val="24"/>
          <w:szCs w:val="24"/>
        </w:rPr>
        <w:t>:</w:t>
      </w:r>
      <w:r w:rsidRPr="002F639F">
        <w:rPr>
          <w:rFonts w:cs="Times New Roman"/>
          <w:spacing w:val="-8"/>
          <w:sz w:val="24"/>
          <w:szCs w:val="24"/>
        </w:rPr>
        <w:t xml:space="preserve"> </w:t>
      </w:r>
      <w:r w:rsidRPr="002F639F">
        <w:rPr>
          <w:rFonts w:cs="Times New Roman"/>
          <w:sz w:val="24"/>
          <w:szCs w:val="24"/>
        </w:rPr>
        <w:t>ρ</w:t>
      </w:r>
      <w:r w:rsidRPr="002F639F">
        <w:rPr>
          <w:rFonts w:cs="Times New Roman"/>
          <w:spacing w:val="-8"/>
          <w:sz w:val="24"/>
          <w:szCs w:val="24"/>
        </w:rPr>
        <w:t xml:space="preserve"> </w:t>
      </w:r>
      <w:r w:rsidRPr="002F639F">
        <w:rPr>
          <w:rFonts w:cs="Times New Roman"/>
          <w:sz w:val="24"/>
          <w:szCs w:val="24"/>
          <w:u w:val="single"/>
        </w:rPr>
        <w:t>&lt;</w:t>
      </w:r>
      <w:r w:rsidRPr="002F639F">
        <w:rPr>
          <w:rFonts w:cs="Times New Roman"/>
          <w:spacing w:val="-10"/>
          <w:sz w:val="24"/>
          <w:szCs w:val="24"/>
        </w:rPr>
        <w:t xml:space="preserve"> </w:t>
      </w:r>
      <w:r w:rsidRPr="002F639F">
        <w:rPr>
          <w:rFonts w:cs="Times New Roman"/>
          <w:sz w:val="24"/>
          <w:szCs w:val="24"/>
        </w:rPr>
        <w:t>0,</w:t>
      </w:r>
      <w:r w:rsidRPr="002F639F">
        <w:rPr>
          <w:rFonts w:cs="Times New Roman"/>
          <w:spacing w:val="-9"/>
          <w:sz w:val="24"/>
          <w:szCs w:val="24"/>
        </w:rPr>
        <w:t xml:space="preserve"> </w:t>
      </w:r>
      <w:r w:rsidRPr="002F639F">
        <w:rPr>
          <w:rFonts w:cs="Times New Roman"/>
          <w:sz w:val="24"/>
          <w:szCs w:val="24"/>
        </w:rPr>
        <w:t>berarti</w:t>
      </w:r>
      <w:r w:rsidRPr="002F639F">
        <w:rPr>
          <w:rFonts w:cs="Times New Roman"/>
          <w:spacing w:val="-8"/>
          <w:sz w:val="24"/>
          <w:szCs w:val="24"/>
        </w:rPr>
        <w:t xml:space="preserve"> </w:t>
      </w:r>
      <w:r w:rsidRPr="002F639F">
        <w:rPr>
          <w:rFonts w:cs="Times New Roman"/>
          <w:sz w:val="24"/>
          <w:szCs w:val="24"/>
        </w:rPr>
        <w:t>tidak</w:t>
      </w:r>
      <w:r w:rsidRPr="002F639F">
        <w:rPr>
          <w:rFonts w:cs="Times New Roman"/>
          <w:spacing w:val="-9"/>
          <w:sz w:val="24"/>
          <w:szCs w:val="24"/>
        </w:rPr>
        <w:t xml:space="preserve"> </w:t>
      </w:r>
      <w:r w:rsidRPr="002F639F">
        <w:rPr>
          <w:rFonts w:cs="Times New Roman"/>
          <w:sz w:val="24"/>
          <w:szCs w:val="24"/>
        </w:rPr>
        <w:t>terdapat</w:t>
      </w:r>
      <w:r w:rsidRPr="002F639F">
        <w:rPr>
          <w:rFonts w:cs="Times New Roman"/>
          <w:spacing w:val="-8"/>
          <w:sz w:val="24"/>
          <w:szCs w:val="24"/>
        </w:rPr>
        <w:t xml:space="preserve"> </w:t>
      </w:r>
      <w:r w:rsidRPr="002F639F">
        <w:rPr>
          <w:rFonts w:cs="Times New Roman"/>
          <w:sz w:val="24"/>
          <w:szCs w:val="24"/>
        </w:rPr>
        <w:t>hubungan</w:t>
      </w:r>
      <w:r w:rsidRPr="002F639F">
        <w:rPr>
          <w:rFonts w:cs="Times New Roman"/>
          <w:spacing w:val="-9"/>
          <w:sz w:val="24"/>
          <w:szCs w:val="24"/>
        </w:rPr>
        <w:t xml:space="preserve"> </w:t>
      </w:r>
      <w:r w:rsidRPr="002F639F">
        <w:rPr>
          <w:rFonts w:cs="Times New Roman"/>
          <w:sz w:val="24"/>
          <w:szCs w:val="24"/>
        </w:rPr>
        <w:t>positif</w:t>
      </w:r>
      <w:r w:rsidRPr="002F639F">
        <w:rPr>
          <w:rFonts w:cs="Times New Roman"/>
          <w:spacing w:val="-9"/>
          <w:sz w:val="24"/>
          <w:szCs w:val="24"/>
        </w:rPr>
        <w:t xml:space="preserve"> </w:t>
      </w:r>
      <w:r w:rsidRPr="002F639F">
        <w:rPr>
          <w:rFonts w:cs="Times New Roman"/>
          <w:sz w:val="24"/>
          <w:szCs w:val="24"/>
        </w:rPr>
        <w:t>antara</w:t>
      </w:r>
      <w:r w:rsidRPr="002F639F">
        <w:rPr>
          <w:rFonts w:cs="Times New Roman"/>
          <w:spacing w:val="-10"/>
          <w:sz w:val="24"/>
          <w:szCs w:val="24"/>
        </w:rPr>
        <w:t xml:space="preserve"> </w:t>
      </w:r>
      <w:r>
        <w:rPr>
          <w:rFonts w:cs="Times New Roman"/>
          <w:sz w:val="24"/>
          <w:szCs w:val="24"/>
        </w:rPr>
        <w:t>Motivasi</w:t>
      </w:r>
      <w:r w:rsidRPr="002F639F">
        <w:rPr>
          <w:rFonts w:cs="Times New Roman"/>
          <w:spacing w:val="-8"/>
          <w:sz w:val="24"/>
          <w:szCs w:val="24"/>
        </w:rPr>
        <w:t xml:space="preserve"> </w:t>
      </w:r>
      <w:r w:rsidRPr="002F639F">
        <w:rPr>
          <w:rFonts w:cs="Times New Roman"/>
          <w:sz w:val="24"/>
          <w:szCs w:val="24"/>
        </w:rPr>
        <w:t>Kerja</w:t>
      </w:r>
      <w:r w:rsidRPr="002F639F">
        <w:rPr>
          <w:rFonts w:cs="Times New Roman"/>
          <w:spacing w:val="-10"/>
          <w:sz w:val="24"/>
          <w:szCs w:val="24"/>
        </w:rPr>
        <w:t xml:space="preserve"> </w:t>
      </w:r>
      <w:r w:rsidRPr="002F639F">
        <w:rPr>
          <w:rFonts w:cs="Times New Roman"/>
          <w:sz w:val="24"/>
          <w:szCs w:val="24"/>
        </w:rPr>
        <w:t>dengan Kinerja</w:t>
      </w:r>
      <w:r w:rsidRPr="002F639F">
        <w:rPr>
          <w:rFonts w:cs="Times New Roman"/>
          <w:spacing w:val="-3"/>
          <w:sz w:val="24"/>
          <w:szCs w:val="24"/>
        </w:rPr>
        <w:t xml:space="preserve"> </w:t>
      </w:r>
      <w:r w:rsidRPr="002F639F">
        <w:rPr>
          <w:rFonts w:cs="Times New Roman"/>
          <w:sz w:val="24"/>
          <w:szCs w:val="24"/>
        </w:rPr>
        <w:t>Pegawai.</w:t>
      </w:r>
    </w:p>
    <w:p w:rsidR="00A76B5F" w:rsidRPr="00D14852" w:rsidRDefault="00A76B5F" w:rsidP="00A76B5F">
      <w:pPr>
        <w:pStyle w:val="ListParagraph"/>
        <w:spacing w:after="120" w:line="276" w:lineRule="auto"/>
        <w:ind w:left="709" w:firstLine="0"/>
        <w:rPr>
          <w:sz w:val="24"/>
          <w:szCs w:val="24"/>
        </w:rPr>
      </w:pPr>
      <w:r w:rsidRPr="002F639F">
        <w:rPr>
          <w:sz w:val="24"/>
          <w:szCs w:val="24"/>
        </w:rPr>
        <w:t xml:space="preserve">Ha : ρ </w:t>
      </w:r>
      <w:r w:rsidRPr="002F639F">
        <w:rPr>
          <w:sz w:val="24"/>
          <w:szCs w:val="24"/>
          <w:u w:val="single"/>
        </w:rPr>
        <w:t>&gt;</w:t>
      </w:r>
      <w:r w:rsidRPr="002F639F">
        <w:rPr>
          <w:sz w:val="24"/>
          <w:szCs w:val="24"/>
        </w:rPr>
        <w:t xml:space="preserve"> 0, berarti terdapat </w:t>
      </w:r>
      <w:r>
        <w:rPr>
          <w:sz w:val="24"/>
          <w:szCs w:val="24"/>
        </w:rPr>
        <w:t>hubungan positif antara Motivasi</w:t>
      </w:r>
      <w:r w:rsidRPr="002F639F">
        <w:rPr>
          <w:sz w:val="24"/>
          <w:szCs w:val="24"/>
        </w:rPr>
        <w:t xml:space="preserve"> Kerja dengan Kinerja</w:t>
      </w:r>
      <w:r w:rsidRPr="002F639F">
        <w:rPr>
          <w:spacing w:val="-3"/>
          <w:sz w:val="24"/>
          <w:szCs w:val="24"/>
        </w:rPr>
        <w:t xml:space="preserve"> </w:t>
      </w:r>
      <w:r w:rsidRPr="002F639F">
        <w:rPr>
          <w:sz w:val="24"/>
          <w:szCs w:val="24"/>
        </w:rPr>
        <w:t>Pegawai.</w:t>
      </w:r>
    </w:p>
    <w:p w:rsidR="00A76B5F" w:rsidRPr="0071227F" w:rsidRDefault="00A76B5F" w:rsidP="00A76B5F">
      <w:pPr>
        <w:pStyle w:val="ListParagraph"/>
        <w:widowControl/>
        <w:numPr>
          <w:ilvl w:val="2"/>
          <w:numId w:val="44"/>
        </w:numPr>
        <w:tabs>
          <w:tab w:val="clear" w:pos="2160"/>
        </w:tabs>
        <w:autoSpaceDE/>
        <w:autoSpaceDN/>
        <w:spacing w:before="0" w:after="120" w:line="276" w:lineRule="auto"/>
        <w:ind w:left="709" w:hanging="283"/>
        <w:contextualSpacing/>
        <w:rPr>
          <w:sz w:val="24"/>
          <w:szCs w:val="24"/>
        </w:rPr>
      </w:pPr>
      <w:r w:rsidRPr="0071227F">
        <w:rPr>
          <w:sz w:val="24"/>
          <w:szCs w:val="24"/>
        </w:rPr>
        <w:t>Menentukan Nilai t</w:t>
      </w:r>
      <w:r w:rsidRPr="0071227F">
        <w:rPr>
          <w:sz w:val="24"/>
          <w:szCs w:val="24"/>
          <w:vertAlign w:val="subscript"/>
        </w:rPr>
        <w:t>tabel</w:t>
      </w:r>
      <w:r w:rsidRPr="0071227F">
        <w:rPr>
          <w:sz w:val="24"/>
          <w:szCs w:val="24"/>
        </w:rPr>
        <w:t xml:space="preserve"> </w:t>
      </w:r>
    </w:p>
    <w:p w:rsidR="00A76B5F" w:rsidRPr="00B420DD" w:rsidRDefault="00A76B5F" w:rsidP="00B420DD">
      <w:pPr>
        <w:spacing w:after="120" w:line="276" w:lineRule="auto"/>
        <w:ind w:left="709"/>
        <w:jc w:val="both"/>
        <w:rPr>
          <w:rFonts w:cs="Times New Roman"/>
          <w:sz w:val="24"/>
          <w:szCs w:val="24"/>
        </w:rPr>
      </w:pPr>
      <w:r w:rsidRPr="0071227F">
        <w:rPr>
          <w:rFonts w:cs="Times New Roman"/>
          <w:position w:val="2"/>
          <w:sz w:val="24"/>
          <w:szCs w:val="24"/>
        </w:rPr>
        <w:t>Nilai t</w:t>
      </w:r>
      <w:r w:rsidRPr="0071227F">
        <w:rPr>
          <w:rFonts w:cs="Times New Roman"/>
          <w:sz w:val="24"/>
          <w:szCs w:val="24"/>
          <w:vertAlign w:val="subscript"/>
        </w:rPr>
        <w:t>tabel</w:t>
      </w:r>
      <w:r w:rsidRPr="0071227F">
        <w:rPr>
          <w:rFonts w:cs="Times New Roman"/>
          <w:sz w:val="24"/>
          <w:szCs w:val="24"/>
        </w:rPr>
        <w:t xml:space="preserve"> </w:t>
      </w:r>
      <w:r w:rsidRPr="0071227F">
        <w:rPr>
          <w:rFonts w:cs="Times New Roman"/>
          <w:position w:val="2"/>
          <w:sz w:val="24"/>
          <w:szCs w:val="24"/>
        </w:rPr>
        <w:t>dapat dicari dengan menggunakan t</w:t>
      </w:r>
      <w:r w:rsidRPr="00B466B8">
        <w:rPr>
          <w:rFonts w:cs="Times New Roman"/>
          <w:sz w:val="24"/>
          <w:szCs w:val="24"/>
          <w:vertAlign w:val="subscript"/>
        </w:rPr>
        <w:t>tabel</w:t>
      </w:r>
      <w:r w:rsidRPr="0071227F">
        <w:rPr>
          <w:rFonts w:cs="Times New Roman"/>
          <w:sz w:val="24"/>
          <w:szCs w:val="24"/>
        </w:rPr>
        <w:t xml:space="preserve"> </w:t>
      </w:r>
      <w:r w:rsidRPr="0071227F">
        <w:rPr>
          <w:rFonts w:cs="Times New Roman"/>
          <w:position w:val="2"/>
          <w:sz w:val="24"/>
          <w:szCs w:val="24"/>
        </w:rPr>
        <w:t>distribusi t dengan</w:t>
      </w:r>
      <w:r>
        <w:rPr>
          <w:rFonts w:cs="Times New Roman"/>
          <w:position w:val="2"/>
          <w:sz w:val="24"/>
          <w:szCs w:val="24"/>
        </w:rPr>
        <w:t xml:space="preserve"> </w:t>
      </w:r>
      <w:r w:rsidRPr="0071227F">
        <w:rPr>
          <w:rFonts w:cs="Times New Roman"/>
          <w:position w:val="2"/>
          <w:sz w:val="24"/>
          <w:szCs w:val="24"/>
        </w:rPr>
        <w:t>cara :</w:t>
      </w:r>
      <w:r>
        <w:rPr>
          <w:rFonts w:cs="Times New Roman"/>
          <w:position w:val="2"/>
          <w:sz w:val="24"/>
          <w:szCs w:val="24"/>
        </w:rPr>
        <w:t xml:space="preserve"> </w:t>
      </w:r>
      <w:r w:rsidRPr="0071227F">
        <w:rPr>
          <w:rFonts w:cs="Times New Roman"/>
          <w:position w:val="2"/>
          <w:sz w:val="24"/>
          <w:szCs w:val="24"/>
        </w:rPr>
        <w:t xml:space="preserve">taraf </w:t>
      </w:r>
      <w:r w:rsidRPr="0071227F">
        <w:rPr>
          <w:rFonts w:cs="Times New Roman"/>
          <w:sz w:val="24"/>
          <w:szCs w:val="24"/>
        </w:rPr>
        <w:t>signifikansi α = 5% atau 0,05 dan derajat kebebasan (df) n</w:t>
      </w:r>
      <w:r>
        <w:rPr>
          <w:rFonts w:cs="Times New Roman"/>
          <w:sz w:val="24"/>
          <w:szCs w:val="24"/>
        </w:rPr>
        <w:t xml:space="preserve"> </w:t>
      </w:r>
      <w:r w:rsidRPr="0071227F">
        <w:rPr>
          <w:rFonts w:cs="Times New Roman"/>
          <w:sz w:val="24"/>
          <w:szCs w:val="24"/>
        </w:rPr>
        <w:t>-</w:t>
      </w:r>
      <w:r>
        <w:rPr>
          <w:rFonts w:cs="Times New Roman"/>
          <w:sz w:val="24"/>
          <w:szCs w:val="24"/>
        </w:rPr>
        <w:t xml:space="preserve"> 2 atau 6</w:t>
      </w:r>
      <w:r w:rsidRPr="0071227F">
        <w:rPr>
          <w:rFonts w:cs="Times New Roman"/>
          <w:sz w:val="24"/>
          <w:szCs w:val="24"/>
        </w:rPr>
        <w:t>5</w:t>
      </w:r>
      <w:r>
        <w:rPr>
          <w:rFonts w:cs="Times New Roman"/>
          <w:sz w:val="24"/>
          <w:szCs w:val="24"/>
        </w:rPr>
        <w:t xml:space="preserve"> </w:t>
      </w:r>
      <w:r w:rsidRPr="0071227F">
        <w:rPr>
          <w:rFonts w:cs="Times New Roman"/>
          <w:sz w:val="24"/>
          <w:szCs w:val="24"/>
        </w:rPr>
        <w:t>-</w:t>
      </w:r>
      <w:r>
        <w:rPr>
          <w:rFonts w:cs="Times New Roman"/>
          <w:sz w:val="24"/>
          <w:szCs w:val="24"/>
        </w:rPr>
        <w:t xml:space="preserve"> </w:t>
      </w:r>
      <w:r w:rsidRPr="0071227F">
        <w:rPr>
          <w:rFonts w:cs="Times New Roman"/>
          <w:sz w:val="24"/>
          <w:szCs w:val="24"/>
        </w:rPr>
        <w:t>2</w:t>
      </w:r>
      <w:r>
        <w:rPr>
          <w:rFonts w:cs="Times New Roman"/>
          <w:sz w:val="24"/>
          <w:szCs w:val="24"/>
        </w:rPr>
        <w:t xml:space="preserve"> </w:t>
      </w:r>
      <w:r w:rsidRPr="0071227F">
        <w:rPr>
          <w:rFonts w:cs="Times New Roman"/>
          <w:sz w:val="24"/>
          <w:szCs w:val="24"/>
        </w:rPr>
        <w:t>=</w:t>
      </w:r>
      <w:r>
        <w:rPr>
          <w:rFonts w:cs="Times New Roman"/>
          <w:sz w:val="24"/>
          <w:szCs w:val="24"/>
        </w:rPr>
        <w:t xml:space="preserve"> 6</w:t>
      </w:r>
      <w:r w:rsidRPr="0071227F">
        <w:rPr>
          <w:rFonts w:cs="Times New Roman"/>
          <w:sz w:val="24"/>
          <w:szCs w:val="24"/>
        </w:rPr>
        <w:t>3</w:t>
      </w:r>
      <w:r w:rsidR="00B420DD">
        <w:rPr>
          <w:rFonts w:cs="Times New Roman"/>
          <w:sz w:val="24"/>
          <w:szCs w:val="24"/>
        </w:rPr>
        <w:t xml:space="preserve"> maka diperoleh </w:t>
      </w:r>
      <w:r w:rsidRPr="0071227F">
        <w:rPr>
          <w:rFonts w:cs="Times New Roman"/>
          <w:sz w:val="24"/>
          <w:szCs w:val="24"/>
        </w:rPr>
        <w:t xml:space="preserve"> </w:t>
      </w:r>
      <w:r>
        <w:rPr>
          <w:rFonts w:eastAsia="Times New Roman" w:cs="Times New Roman"/>
          <w:sz w:val="24"/>
          <w:szCs w:val="24"/>
        </w:rPr>
        <w:t>t</w:t>
      </w:r>
      <w:r>
        <w:rPr>
          <w:rFonts w:eastAsia="Times New Roman" w:cs="Times New Roman"/>
          <w:sz w:val="24"/>
          <w:szCs w:val="24"/>
          <w:vertAlign w:val="subscript"/>
        </w:rPr>
        <w:t>h</w:t>
      </w:r>
      <w:r w:rsidR="00E621E0">
        <w:rPr>
          <w:rFonts w:eastAsia="Times New Roman" w:cs="Times New Roman"/>
          <w:sz w:val="24"/>
          <w:szCs w:val="24"/>
          <w:vertAlign w:val="subscript"/>
        </w:rPr>
        <w:t>itung</w:t>
      </w:r>
      <w:r>
        <w:rPr>
          <w:rFonts w:eastAsia="Times New Roman" w:cs="Times New Roman"/>
          <w:sz w:val="24"/>
          <w:szCs w:val="24"/>
          <w:vertAlign w:val="subscript"/>
        </w:rPr>
        <w:t xml:space="preserve"> </w:t>
      </w:r>
      <w:r w:rsidR="00E621E0">
        <w:rPr>
          <w:rFonts w:eastAsia="Times New Roman" w:cs="Times New Roman"/>
          <w:sz w:val="24"/>
          <w:szCs w:val="24"/>
        </w:rPr>
        <w:t xml:space="preserve">sebesar </w:t>
      </w:r>
      <w:r w:rsidRPr="00B36A6A">
        <w:rPr>
          <w:rFonts w:eastAsia="Times New Roman" w:cs="Times New Roman"/>
          <w:sz w:val="24"/>
          <w:szCs w:val="24"/>
          <w:vertAlign w:val="subscript"/>
        </w:rPr>
        <w:t xml:space="preserve">= </w:t>
      </w:r>
      <w:r>
        <w:rPr>
          <w:rFonts w:eastAsia="Times New Roman" w:cs="Times New Roman"/>
          <w:sz w:val="24"/>
          <w:szCs w:val="24"/>
        </w:rPr>
        <w:t>7,937</w:t>
      </w:r>
    </w:p>
    <w:p w:rsidR="00A76B5F" w:rsidRPr="00026296" w:rsidRDefault="00A76B5F" w:rsidP="00A76B5F">
      <w:pPr>
        <w:pStyle w:val="ListParagraph"/>
        <w:widowControl/>
        <w:numPr>
          <w:ilvl w:val="2"/>
          <w:numId w:val="44"/>
        </w:numPr>
        <w:tabs>
          <w:tab w:val="clear" w:pos="2160"/>
        </w:tabs>
        <w:autoSpaceDE/>
        <w:autoSpaceDN/>
        <w:spacing w:before="0" w:after="120" w:line="276" w:lineRule="auto"/>
        <w:ind w:left="709" w:hanging="283"/>
        <w:contextualSpacing/>
        <w:rPr>
          <w:sz w:val="24"/>
          <w:szCs w:val="24"/>
        </w:rPr>
      </w:pPr>
      <w:r>
        <w:rPr>
          <w:sz w:val="24"/>
          <w:szCs w:val="24"/>
        </w:rPr>
        <w:t>Menentukan t</w:t>
      </w:r>
      <w:r>
        <w:rPr>
          <w:sz w:val="24"/>
          <w:szCs w:val="24"/>
          <w:vertAlign w:val="subscript"/>
        </w:rPr>
        <w:t>tabel</w:t>
      </w:r>
    </w:p>
    <w:p w:rsidR="00A76B5F" w:rsidRDefault="00A76B5F" w:rsidP="00A76B5F">
      <w:pPr>
        <w:spacing w:after="120" w:line="276" w:lineRule="auto"/>
        <w:ind w:left="709"/>
        <w:jc w:val="both"/>
        <w:rPr>
          <w:rFonts w:cs="Times New Roman"/>
          <w:position w:val="2"/>
          <w:sz w:val="24"/>
          <w:szCs w:val="24"/>
        </w:rPr>
      </w:pPr>
      <w:r w:rsidRPr="00B559A2">
        <w:rPr>
          <w:rFonts w:cs="Times New Roman"/>
          <w:position w:val="2"/>
          <w:sz w:val="24"/>
          <w:szCs w:val="24"/>
        </w:rPr>
        <w:t>Nilai t</w:t>
      </w:r>
      <w:r>
        <w:rPr>
          <w:rFonts w:cs="Times New Roman"/>
          <w:sz w:val="24"/>
          <w:szCs w:val="24"/>
          <w:vertAlign w:val="subscript"/>
        </w:rPr>
        <w:t>tabel</w:t>
      </w:r>
      <w:r w:rsidRPr="00B559A2">
        <w:rPr>
          <w:rFonts w:cs="Times New Roman"/>
          <w:sz w:val="24"/>
          <w:szCs w:val="24"/>
        </w:rPr>
        <w:t xml:space="preserve"> </w:t>
      </w:r>
      <w:r w:rsidRPr="00B559A2">
        <w:rPr>
          <w:rFonts w:cs="Times New Roman"/>
          <w:position w:val="2"/>
          <w:sz w:val="24"/>
          <w:szCs w:val="24"/>
        </w:rPr>
        <w:t xml:space="preserve">dengan menggunakan nilai a = 0,05 dan df = n - 2 atau </w:t>
      </w:r>
      <w:r>
        <w:rPr>
          <w:rFonts w:cs="Times New Roman"/>
          <w:position w:val="2"/>
          <w:sz w:val="24"/>
          <w:szCs w:val="24"/>
        </w:rPr>
        <w:t>65</w:t>
      </w:r>
      <w:r w:rsidRPr="00B559A2">
        <w:rPr>
          <w:rFonts w:cs="Times New Roman"/>
          <w:position w:val="2"/>
          <w:sz w:val="24"/>
          <w:szCs w:val="24"/>
        </w:rPr>
        <w:t xml:space="preserve"> – 2, maka diperoleh t</w:t>
      </w:r>
      <w:r w:rsidRPr="00B466B8">
        <w:rPr>
          <w:rFonts w:cs="Times New Roman"/>
          <w:sz w:val="24"/>
          <w:szCs w:val="24"/>
          <w:vertAlign w:val="subscript"/>
        </w:rPr>
        <w:t>tabel</w:t>
      </w:r>
      <w:r w:rsidRPr="00B559A2">
        <w:rPr>
          <w:rFonts w:cs="Times New Roman"/>
          <w:sz w:val="24"/>
          <w:szCs w:val="24"/>
        </w:rPr>
        <w:t xml:space="preserve"> </w:t>
      </w:r>
      <w:r w:rsidRPr="00B559A2">
        <w:rPr>
          <w:rFonts w:cs="Times New Roman"/>
          <w:position w:val="2"/>
          <w:sz w:val="24"/>
          <w:szCs w:val="24"/>
        </w:rPr>
        <w:t xml:space="preserve">sebesar = </w:t>
      </w:r>
      <w:r w:rsidRPr="00097A73">
        <w:rPr>
          <w:rFonts w:cs="Times New Roman"/>
          <w:position w:val="2"/>
          <w:sz w:val="24"/>
          <w:szCs w:val="24"/>
        </w:rPr>
        <w:t>1,6</w:t>
      </w:r>
      <w:r>
        <w:rPr>
          <w:rFonts w:cs="Times New Roman"/>
          <w:position w:val="2"/>
          <w:sz w:val="24"/>
          <w:szCs w:val="24"/>
        </w:rPr>
        <w:t>6</w:t>
      </w:r>
      <w:r w:rsidRPr="00097A73">
        <w:rPr>
          <w:rFonts w:cs="Times New Roman"/>
          <w:position w:val="2"/>
          <w:sz w:val="24"/>
          <w:szCs w:val="24"/>
        </w:rPr>
        <w:t>9</w:t>
      </w:r>
    </w:p>
    <w:p w:rsidR="00A76B5F" w:rsidRPr="000C7A67" w:rsidRDefault="00A76B5F" w:rsidP="00A76B5F">
      <w:pPr>
        <w:spacing w:after="120" w:line="276" w:lineRule="auto"/>
        <w:ind w:left="720" w:firstLine="720"/>
        <w:jc w:val="both"/>
        <w:rPr>
          <w:rFonts w:cs="Times New Roman"/>
          <w:position w:val="2"/>
          <w:sz w:val="24"/>
          <w:szCs w:val="24"/>
        </w:rPr>
      </w:pPr>
      <w:r w:rsidRPr="00B559A2">
        <w:rPr>
          <w:rFonts w:cs="Times New Roman"/>
          <w:position w:val="2"/>
          <w:sz w:val="24"/>
          <w:szCs w:val="24"/>
        </w:rPr>
        <w:t>Diketahui nilai t</w:t>
      </w:r>
      <w:r>
        <w:rPr>
          <w:rFonts w:cs="Times New Roman"/>
          <w:sz w:val="24"/>
          <w:szCs w:val="24"/>
          <w:vertAlign w:val="subscript"/>
        </w:rPr>
        <w:t>hitung</w:t>
      </w:r>
      <w:r w:rsidRPr="00B559A2">
        <w:rPr>
          <w:rFonts w:cs="Times New Roman"/>
          <w:sz w:val="24"/>
          <w:szCs w:val="24"/>
        </w:rPr>
        <w:t xml:space="preserve"> </w:t>
      </w:r>
      <w:r w:rsidRPr="00B559A2">
        <w:rPr>
          <w:rFonts w:cs="Times New Roman"/>
          <w:position w:val="2"/>
          <w:sz w:val="24"/>
          <w:szCs w:val="24"/>
        </w:rPr>
        <w:t xml:space="preserve">adalah </w:t>
      </w:r>
      <w:r>
        <w:rPr>
          <w:rFonts w:cs="Times New Roman"/>
          <w:position w:val="2"/>
          <w:sz w:val="24"/>
          <w:szCs w:val="24"/>
        </w:rPr>
        <w:t>7,937</w:t>
      </w:r>
      <w:r w:rsidRPr="00097A73">
        <w:rPr>
          <w:rFonts w:cs="Times New Roman"/>
          <w:position w:val="2"/>
          <w:sz w:val="24"/>
          <w:szCs w:val="24"/>
        </w:rPr>
        <w:t xml:space="preserve"> </w:t>
      </w:r>
      <w:r w:rsidRPr="00B559A2">
        <w:rPr>
          <w:rFonts w:cs="Times New Roman"/>
          <w:position w:val="2"/>
          <w:sz w:val="24"/>
          <w:szCs w:val="24"/>
        </w:rPr>
        <w:t>dan t</w:t>
      </w:r>
      <w:r>
        <w:rPr>
          <w:rFonts w:cs="Times New Roman"/>
          <w:sz w:val="24"/>
          <w:szCs w:val="24"/>
          <w:vertAlign w:val="subscript"/>
        </w:rPr>
        <w:t>tabel</w:t>
      </w:r>
      <w:r w:rsidRPr="00B559A2">
        <w:rPr>
          <w:rFonts w:cs="Times New Roman"/>
          <w:sz w:val="24"/>
          <w:szCs w:val="24"/>
        </w:rPr>
        <w:t xml:space="preserve"> </w:t>
      </w:r>
      <w:r w:rsidRPr="00097A73">
        <w:rPr>
          <w:rFonts w:cs="Times New Roman"/>
          <w:position w:val="2"/>
          <w:sz w:val="24"/>
          <w:szCs w:val="24"/>
        </w:rPr>
        <w:t>1,6</w:t>
      </w:r>
      <w:r>
        <w:rPr>
          <w:rFonts w:cs="Times New Roman"/>
          <w:position w:val="2"/>
          <w:sz w:val="24"/>
          <w:szCs w:val="24"/>
        </w:rPr>
        <w:t>6</w:t>
      </w:r>
      <w:r w:rsidRPr="00097A73">
        <w:rPr>
          <w:rFonts w:cs="Times New Roman"/>
          <w:position w:val="2"/>
          <w:sz w:val="24"/>
          <w:szCs w:val="24"/>
        </w:rPr>
        <w:t>9</w:t>
      </w:r>
      <w:r w:rsidRPr="00B559A2">
        <w:rPr>
          <w:rFonts w:cs="Times New Roman"/>
          <w:position w:val="2"/>
          <w:sz w:val="24"/>
          <w:szCs w:val="24"/>
        </w:rPr>
        <w:t xml:space="preserve">. Maka dapat </w:t>
      </w:r>
      <w:r w:rsidRPr="00B559A2">
        <w:rPr>
          <w:rFonts w:cs="Times New Roman"/>
          <w:sz w:val="24"/>
          <w:szCs w:val="24"/>
        </w:rPr>
        <w:t xml:space="preserve">disimpulkan bahwa terdapat </w:t>
      </w:r>
      <w:r>
        <w:rPr>
          <w:rFonts w:cs="Times New Roman"/>
          <w:sz w:val="24"/>
          <w:szCs w:val="24"/>
        </w:rPr>
        <w:t>Hubungan Positif antara Motivasi</w:t>
      </w:r>
      <w:r w:rsidRPr="00B559A2">
        <w:rPr>
          <w:rFonts w:cs="Times New Roman"/>
          <w:sz w:val="24"/>
          <w:szCs w:val="24"/>
        </w:rPr>
        <w:t xml:space="preserve"> Kerja dengan Kinerja Pegawai </w:t>
      </w:r>
      <w:r>
        <w:rPr>
          <w:rFonts w:cs="Times New Roman"/>
          <w:sz w:val="24"/>
          <w:szCs w:val="24"/>
        </w:rPr>
        <w:t>UPTD Pengelolaan Prasarana Perhubungan LLAJ Wilayah 1 Bogor</w:t>
      </w:r>
      <w:r w:rsidRPr="00B559A2">
        <w:rPr>
          <w:rFonts w:cs="Times New Roman"/>
          <w:sz w:val="24"/>
          <w:szCs w:val="24"/>
        </w:rPr>
        <w:t>.</w:t>
      </w:r>
    </w:p>
    <w:p w:rsidR="00A76B5F" w:rsidRPr="00C67BE6" w:rsidRDefault="00A76B5F" w:rsidP="00A76B5F">
      <w:pPr>
        <w:pStyle w:val="BodyText"/>
        <w:spacing w:before="13" w:after="120" w:line="276" w:lineRule="auto"/>
        <w:ind w:left="3600" w:firstLine="720"/>
        <w:jc w:val="both"/>
        <w:rPr>
          <w:b/>
          <w:bCs/>
        </w:rPr>
      </w:pPr>
      <w:r w:rsidRPr="00B559A2">
        <w:rPr>
          <w:noProof/>
          <w:lang w:val="en-US"/>
        </w:rPr>
        <w:lastRenderedPageBreak/>
        <w:drawing>
          <wp:anchor distT="0" distB="0" distL="0" distR="0" simplePos="0" relativeHeight="251807744" behindDoc="0" locked="0" layoutInCell="1" allowOverlap="1" wp14:anchorId="378C4BAD" wp14:editId="1C3FEA57">
            <wp:simplePos x="0" y="0"/>
            <wp:positionH relativeFrom="page">
              <wp:posOffset>1951990</wp:posOffset>
            </wp:positionH>
            <wp:positionV relativeFrom="paragraph">
              <wp:posOffset>175260</wp:posOffset>
            </wp:positionV>
            <wp:extent cx="4671060" cy="1458595"/>
            <wp:effectExtent l="0" t="0" r="0" b="8255"/>
            <wp:wrapTopAndBottom/>
            <wp:docPr id="34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rotWithShape="1">
                    <a:blip r:embed="rId41" cstate="print"/>
                    <a:srcRect b="15648"/>
                    <a:stretch/>
                  </pic:blipFill>
                  <pic:spPr bwMode="auto">
                    <a:xfrm>
                      <a:off x="0" y="0"/>
                      <a:ext cx="4671060" cy="14585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bCs/>
        </w:rPr>
        <w:t xml:space="preserve">    </w:t>
      </w:r>
      <w:r w:rsidRPr="00C67BE6">
        <w:rPr>
          <w:b/>
          <w:bCs/>
        </w:rPr>
        <w:t>0</w:t>
      </w:r>
      <w:r w:rsidRPr="00C67BE6">
        <w:rPr>
          <w:b/>
          <w:bCs/>
        </w:rPr>
        <w:tab/>
      </w:r>
      <w:r w:rsidRPr="00C67BE6">
        <w:rPr>
          <w:b/>
          <w:bCs/>
        </w:rPr>
        <w:tab/>
        <w:t xml:space="preserve">       </w:t>
      </w:r>
      <w:r>
        <w:rPr>
          <w:b/>
          <w:bCs/>
        </w:rPr>
        <w:t xml:space="preserve"> </w:t>
      </w:r>
    </w:p>
    <w:p w:rsidR="00A76B5F" w:rsidRPr="00EA6E70" w:rsidRDefault="00A76B5F" w:rsidP="00A76B5F">
      <w:pPr>
        <w:pStyle w:val="BodyText"/>
        <w:spacing w:before="13" w:after="120" w:line="276" w:lineRule="auto"/>
        <w:ind w:left="7088" w:hanging="992"/>
        <w:rPr>
          <w:b/>
          <w:bCs/>
        </w:rPr>
      </w:pPr>
      <w:r>
        <w:t xml:space="preserve"> </w:t>
      </w:r>
      <w:r>
        <w:rPr>
          <w:b/>
          <w:bCs/>
        </w:rPr>
        <w:t>1,669</w:t>
      </w:r>
      <w:r>
        <w:rPr>
          <w:b/>
          <w:bCs/>
        </w:rPr>
        <w:tab/>
        <w:t xml:space="preserve">  7,937</w:t>
      </w:r>
    </w:p>
    <w:p w:rsidR="00A76B5F" w:rsidRPr="003466B0" w:rsidRDefault="00A76B5F" w:rsidP="009A6DDB">
      <w:pPr>
        <w:pStyle w:val="Heading6"/>
        <w:jc w:val="center"/>
        <w:rPr>
          <w:rFonts w:ascii="Times New Roman" w:hAnsi="Times New Roman" w:cs="Times New Roman"/>
          <w:sz w:val="24"/>
          <w:szCs w:val="24"/>
        </w:rPr>
      </w:pPr>
      <w:r w:rsidRPr="003466B0">
        <w:rPr>
          <w:rFonts w:ascii="Times New Roman" w:hAnsi="Times New Roman" w:cs="Times New Roman"/>
          <w:color w:val="000000" w:themeColor="text1"/>
          <w:sz w:val="24"/>
          <w:szCs w:val="24"/>
        </w:rPr>
        <w:t>Gambar 4.</w:t>
      </w:r>
      <w:r w:rsidR="00B44DD6">
        <w:rPr>
          <w:rFonts w:ascii="Times New Roman" w:hAnsi="Times New Roman" w:cs="Times New Roman"/>
          <w:color w:val="000000" w:themeColor="text1"/>
          <w:sz w:val="24"/>
          <w:szCs w:val="24"/>
        </w:rPr>
        <w:t>8</w:t>
      </w:r>
      <w:r w:rsidRPr="003466B0">
        <w:rPr>
          <w:rFonts w:ascii="Times New Roman" w:hAnsi="Times New Roman" w:cs="Times New Roman"/>
          <w:color w:val="000000" w:themeColor="text1"/>
          <w:sz w:val="24"/>
          <w:szCs w:val="24"/>
        </w:rPr>
        <w:t xml:space="preserve"> Kurva Hasil Pengujian Hipotesis Koefisien Korelasi</w:t>
      </w:r>
    </w:p>
    <w:p w:rsidR="00A76B5F" w:rsidRDefault="00A76B5F" w:rsidP="009A6DDB">
      <w:pPr>
        <w:spacing w:after="0"/>
        <w:jc w:val="both"/>
        <w:rPr>
          <w:rFonts w:cs="Times New Roman"/>
          <w:sz w:val="24"/>
          <w:szCs w:val="24"/>
        </w:rPr>
      </w:pPr>
      <w:r w:rsidRPr="00EA6E70">
        <w:rPr>
          <w:rFonts w:cs="Times New Roman"/>
          <w:position w:val="2"/>
          <w:sz w:val="24"/>
          <w:szCs w:val="24"/>
        </w:rPr>
        <w:t>Nilai t</w:t>
      </w:r>
      <w:r w:rsidRPr="00EA6E70">
        <w:rPr>
          <w:rFonts w:cs="Times New Roman"/>
          <w:sz w:val="24"/>
          <w:szCs w:val="24"/>
          <w:vertAlign w:val="subscript"/>
        </w:rPr>
        <w:t>hitung</w:t>
      </w:r>
      <w:r w:rsidRPr="00EA6E70">
        <w:rPr>
          <w:rFonts w:cs="Times New Roman"/>
          <w:sz w:val="24"/>
          <w:szCs w:val="24"/>
        </w:rPr>
        <w:t xml:space="preserve"> </w:t>
      </w:r>
      <w:r w:rsidRPr="00EA6E70">
        <w:rPr>
          <w:rFonts w:cs="Times New Roman"/>
          <w:position w:val="2"/>
          <w:sz w:val="24"/>
          <w:szCs w:val="24"/>
        </w:rPr>
        <w:t>&gt; t</w:t>
      </w:r>
      <w:r w:rsidRPr="00EA6E70">
        <w:rPr>
          <w:rFonts w:cs="Times New Roman"/>
          <w:sz w:val="24"/>
          <w:szCs w:val="24"/>
          <w:vertAlign w:val="subscript"/>
        </w:rPr>
        <w:t>tabel</w:t>
      </w:r>
      <w:r w:rsidRPr="00EA6E70">
        <w:rPr>
          <w:rFonts w:cs="Times New Roman"/>
          <w:sz w:val="24"/>
          <w:szCs w:val="24"/>
        </w:rPr>
        <w:t xml:space="preserve"> </w:t>
      </w:r>
      <w:r w:rsidRPr="00EA6E70">
        <w:rPr>
          <w:rFonts w:cs="Times New Roman"/>
          <w:position w:val="2"/>
          <w:sz w:val="24"/>
          <w:szCs w:val="24"/>
        </w:rPr>
        <w:t xml:space="preserve">(7,937 &gt; 1,669) artinya maka Ha diterima dan Ho </w:t>
      </w:r>
      <w:r w:rsidRPr="00EA6E70">
        <w:rPr>
          <w:rFonts w:cs="Times New Roman"/>
          <w:sz w:val="24"/>
          <w:szCs w:val="24"/>
        </w:rPr>
        <w:t>ditolak. Berdasarkan hasil tersebut, dapat disimpulkan bahwa terdapat hubungan</w:t>
      </w:r>
      <w:r w:rsidRPr="00EA6E70">
        <w:rPr>
          <w:rFonts w:cs="Times New Roman"/>
          <w:spacing w:val="-17"/>
          <w:sz w:val="24"/>
          <w:szCs w:val="24"/>
        </w:rPr>
        <w:t xml:space="preserve"> </w:t>
      </w:r>
      <w:r w:rsidRPr="00EA6E70">
        <w:rPr>
          <w:rFonts w:cs="Times New Roman"/>
          <w:sz w:val="24"/>
          <w:szCs w:val="24"/>
        </w:rPr>
        <w:t>yang</w:t>
      </w:r>
      <w:r w:rsidRPr="00EA6E70">
        <w:rPr>
          <w:rFonts w:cs="Times New Roman"/>
          <w:spacing w:val="-16"/>
          <w:sz w:val="24"/>
          <w:szCs w:val="24"/>
        </w:rPr>
        <w:t xml:space="preserve"> </w:t>
      </w:r>
      <w:r w:rsidRPr="00EA6E70">
        <w:rPr>
          <w:rFonts w:cs="Times New Roman"/>
          <w:sz w:val="24"/>
          <w:szCs w:val="24"/>
        </w:rPr>
        <w:t>positif</w:t>
      </w:r>
      <w:r w:rsidRPr="00EA6E70">
        <w:rPr>
          <w:rFonts w:cs="Times New Roman"/>
          <w:spacing w:val="-17"/>
          <w:sz w:val="24"/>
          <w:szCs w:val="24"/>
        </w:rPr>
        <w:t xml:space="preserve"> </w:t>
      </w:r>
      <w:r w:rsidRPr="00EA6E70">
        <w:rPr>
          <w:rFonts w:cs="Times New Roman"/>
          <w:sz w:val="24"/>
          <w:szCs w:val="24"/>
        </w:rPr>
        <w:t>antara</w:t>
      </w:r>
      <w:r w:rsidRPr="00EA6E70">
        <w:rPr>
          <w:rFonts w:cs="Times New Roman"/>
          <w:spacing w:val="-17"/>
          <w:sz w:val="24"/>
          <w:szCs w:val="24"/>
        </w:rPr>
        <w:t xml:space="preserve"> </w:t>
      </w:r>
      <w:r w:rsidRPr="00EA6E70">
        <w:rPr>
          <w:rFonts w:cs="Times New Roman"/>
          <w:sz w:val="24"/>
          <w:szCs w:val="24"/>
        </w:rPr>
        <w:t>Motivasi</w:t>
      </w:r>
      <w:r w:rsidRPr="00EA6E70">
        <w:rPr>
          <w:rFonts w:cs="Times New Roman"/>
          <w:spacing w:val="-16"/>
          <w:sz w:val="24"/>
          <w:szCs w:val="24"/>
        </w:rPr>
        <w:t xml:space="preserve"> </w:t>
      </w:r>
      <w:r w:rsidRPr="00EA6E70">
        <w:rPr>
          <w:rFonts w:cs="Times New Roman"/>
          <w:sz w:val="24"/>
          <w:szCs w:val="24"/>
        </w:rPr>
        <w:t>Kerja</w:t>
      </w:r>
      <w:r w:rsidRPr="00EA6E70">
        <w:rPr>
          <w:rFonts w:cs="Times New Roman"/>
          <w:spacing w:val="-18"/>
          <w:sz w:val="24"/>
          <w:szCs w:val="24"/>
        </w:rPr>
        <w:t xml:space="preserve"> </w:t>
      </w:r>
      <w:r w:rsidRPr="00EA6E70">
        <w:rPr>
          <w:rFonts w:cs="Times New Roman"/>
          <w:sz w:val="24"/>
          <w:szCs w:val="24"/>
        </w:rPr>
        <w:t>dengan</w:t>
      </w:r>
      <w:r w:rsidRPr="00EA6E70">
        <w:rPr>
          <w:rFonts w:cs="Times New Roman"/>
          <w:spacing w:val="-14"/>
          <w:sz w:val="24"/>
          <w:szCs w:val="24"/>
        </w:rPr>
        <w:t xml:space="preserve"> </w:t>
      </w:r>
      <w:r w:rsidRPr="00EA6E70">
        <w:rPr>
          <w:rFonts w:cs="Times New Roman"/>
          <w:sz w:val="24"/>
          <w:szCs w:val="24"/>
        </w:rPr>
        <w:t>Kinerja</w:t>
      </w:r>
      <w:r w:rsidRPr="00EA6E70">
        <w:rPr>
          <w:rFonts w:cs="Times New Roman"/>
          <w:spacing w:val="-17"/>
          <w:sz w:val="24"/>
          <w:szCs w:val="24"/>
        </w:rPr>
        <w:t xml:space="preserve"> </w:t>
      </w:r>
      <w:r w:rsidRPr="00EA6E70">
        <w:rPr>
          <w:rFonts w:cs="Times New Roman"/>
          <w:sz w:val="24"/>
          <w:szCs w:val="24"/>
        </w:rPr>
        <w:t>Pegawai</w:t>
      </w:r>
      <w:r w:rsidRPr="00EA6E70">
        <w:rPr>
          <w:rFonts w:cs="Times New Roman"/>
          <w:spacing w:val="-15"/>
          <w:sz w:val="24"/>
          <w:szCs w:val="24"/>
        </w:rPr>
        <w:t xml:space="preserve"> </w:t>
      </w:r>
      <w:r>
        <w:rPr>
          <w:rFonts w:cs="Times New Roman"/>
          <w:sz w:val="24"/>
          <w:szCs w:val="24"/>
        </w:rPr>
        <w:t xml:space="preserve">UPTD </w:t>
      </w:r>
      <w:r w:rsidRPr="00EA6E70">
        <w:rPr>
          <w:rFonts w:cs="Times New Roman"/>
          <w:sz w:val="24"/>
          <w:szCs w:val="24"/>
        </w:rPr>
        <w:t>Pengelolaan Prasarana Perhubungan LLAJ Wilayah 1 Bogor.</w:t>
      </w:r>
    </w:p>
    <w:p w:rsidR="00523241" w:rsidRDefault="007112A6" w:rsidP="00AA0F34">
      <w:pPr>
        <w:pStyle w:val="Heading4"/>
      </w:pPr>
      <w:bookmarkStart w:id="123" w:name="_Toc124174797"/>
      <w:r w:rsidRPr="007112A6">
        <w:t>4.3.3.4</w:t>
      </w:r>
      <w:r>
        <w:t xml:space="preserve"> Hubungan fungsional Motivasi kerja dengan Kinerja </w:t>
      </w:r>
      <w:r w:rsidRPr="007112A6">
        <w:t>pegawai UPTD Pengelolaan Prasarana Perhubungan LLAJ Wilayah 1 Bogor</w:t>
      </w:r>
      <w:bookmarkEnd w:id="123"/>
    </w:p>
    <w:p w:rsidR="00383B58" w:rsidRPr="00523241" w:rsidRDefault="007112A6" w:rsidP="00523241">
      <w:pPr>
        <w:ind w:firstLine="709"/>
        <w:jc w:val="both"/>
        <w:rPr>
          <w:rFonts w:cs="Times New Roman"/>
          <w:b/>
          <w:sz w:val="24"/>
          <w:szCs w:val="24"/>
        </w:rPr>
      </w:pPr>
      <w:r w:rsidRPr="007112A6">
        <w:rPr>
          <w:rFonts w:cs="Times New Roman"/>
          <w:sz w:val="24"/>
          <w:szCs w:val="24"/>
        </w:rPr>
        <w:t xml:space="preserve">Berikut </w:t>
      </w:r>
      <w:r>
        <w:rPr>
          <w:rFonts w:cs="Times New Roman"/>
          <w:sz w:val="24"/>
          <w:szCs w:val="24"/>
        </w:rPr>
        <w:t xml:space="preserve">ini dilakukan analisis </w:t>
      </w:r>
      <w:r w:rsidR="00383B58">
        <w:rPr>
          <w:rFonts w:cs="Times New Roman"/>
          <w:sz w:val="24"/>
          <w:szCs w:val="24"/>
        </w:rPr>
        <w:t xml:space="preserve">hubungan fungsional dengan menggunakan SPSS versi 23 untuk mengetahui fungsi penduga antara Motivasi kerja dengan Kinerja pegawai pada UPTD </w:t>
      </w:r>
      <w:r w:rsidR="00383B58" w:rsidRPr="00EA6E70">
        <w:rPr>
          <w:rFonts w:cs="Times New Roman"/>
          <w:sz w:val="24"/>
          <w:szCs w:val="24"/>
        </w:rPr>
        <w:t>Pengelolaan Prasarana Perhubungan LLAJ Wilayah 1 Bogor.</w:t>
      </w:r>
    </w:p>
    <w:p w:rsidR="00370DA6" w:rsidRPr="00370DA6" w:rsidRDefault="00281856" w:rsidP="006053FF">
      <w:pPr>
        <w:pStyle w:val="Heading5"/>
        <w:jc w:val="center"/>
      </w:pPr>
      <w:r>
        <w:t>Tabel 4.56</w:t>
      </w:r>
      <w:r w:rsidR="00383B58">
        <w:t xml:space="preserve"> Hubungan fungsional Motivasi kerja dengan Kinerja pegawai pada UPTD </w:t>
      </w:r>
      <w:r w:rsidR="00383B58" w:rsidRPr="00EA6E70">
        <w:t>Pengelolaan Prasarana Perhubungan LLAJ Wilayah 1 Bogor.</w:t>
      </w:r>
    </w:p>
    <w:tbl>
      <w:tblPr>
        <w:tblW w:w="8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454"/>
        <w:gridCol w:w="1331"/>
        <w:gridCol w:w="1331"/>
        <w:gridCol w:w="1469"/>
        <w:gridCol w:w="1024"/>
        <w:gridCol w:w="1024"/>
      </w:tblGrid>
      <w:tr w:rsidR="00383B58" w:rsidRPr="00383B58">
        <w:trPr>
          <w:cantSplit/>
        </w:trPr>
        <w:tc>
          <w:tcPr>
            <w:tcW w:w="8363" w:type="dxa"/>
            <w:gridSpan w:val="7"/>
            <w:tcBorders>
              <w:top w:val="nil"/>
              <w:left w:val="nil"/>
              <w:bottom w:val="nil"/>
              <w:right w:val="nil"/>
            </w:tcBorders>
            <w:shd w:val="clear" w:color="auto" w:fill="FFFFFF"/>
            <w:vAlign w:val="center"/>
          </w:tcPr>
          <w:p w:rsidR="00383B58" w:rsidRPr="00383B58" w:rsidRDefault="00383B58" w:rsidP="00383B58">
            <w:pPr>
              <w:autoSpaceDE w:val="0"/>
              <w:autoSpaceDN w:val="0"/>
              <w:adjustRightInd w:val="0"/>
              <w:spacing w:after="0" w:line="320" w:lineRule="atLeast"/>
              <w:ind w:left="60" w:right="60"/>
              <w:jc w:val="center"/>
              <w:rPr>
                <w:rFonts w:ascii="Arial" w:hAnsi="Arial" w:cs="Arial"/>
                <w:color w:val="000000"/>
                <w:sz w:val="18"/>
                <w:szCs w:val="18"/>
              </w:rPr>
            </w:pPr>
            <w:r w:rsidRPr="00383B58">
              <w:rPr>
                <w:rFonts w:ascii="Arial" w:hAnsi="Arial" w:cs="Arial"/>
                <w:b/>
                <w:bCs/>
                <w:color w:val="000000"/>
                <w:sz w:val="18"/>
                <w:szCs w:val="18"/>
              </w:rPr>
              <w:t>Coefficients</w:t>
            </w:r>
            <w:r w:rsidRPr="00383B58">
              <w:rPr>
                <w:rFonts w:ascii="Arial" w:hAnsi="Arial" w:cs="Arial"/>
                <w:b/>
                <w:bCs/>
                <w:color w:val="000000"/>
                <w:sz w:val="18"/>
                <w:szCs w:val="18"/>
                <w:vertAlign w:val="superscript"/>
              </w:rPr>
              <w:t>a</w:t>
            </w:r>
          </w:p>
        </w:tc>
      </w:tr>
      <w:tr w:rsidR="00383B58" w:rsidRPr="00383B58">
        <w:trPr>
          <w:cantSplit/>
        </w:trPr>
        <w:tc>
          <w:tcPr>
            <w:tcW w:w="2187" w:type="dxa"/>
            <w:gridSpan w:val="2"/>
            <w:vMerge w:val="restart"/>
            <w:tcBorders>
              <w:top w:val="single" w:sz="16" w:space="0" w:color="000000"/>
              <w:left w:val="single" w:sz="16" w:space="0" w:color="000000"/>
              <w:bottom w:val="nil"/>
              <w:right w:val="nil"/>
            </w:tcBorders>
            <w:shd w:val="clear" w:color="auto" w:fill="FFFFFF"/>
            <w:vAlign w:val="bottom"/>
          </w:tcPr>
          <w:p w:rsidR="00383B58" w:rsidRPr="00383B58" w:rsidRDefault="00383B58" w:rsidP="00383B58">
            <w:pPr>
              <w:autoSpaceDE w:val="0"/>
              <w:autoSpaceDN w:val="0"/>
              <w:adjustRightInd w:val="0"/>
              <w:spacing w:after="0" w:line="320" w:lineRule="atLeast"/>
              <w:ind w:left="60" w:right="60"/>
              <w:rPr>
                <w:rFonts w:ascii="Arial" w:hAnsi="Arial" w:cs="Arial"/>
                <w:color w:val="000000"/>
                <w:sz w:val="18"/>
                <w:szCs w:val="18"/>
              </w:rPr>
            </w:pPr>
            <w:r w:rsidRPr="00383B58">
              <w:rPr>
                <w:rFonts w:ascii="Arial" w:hAnsi="Arial" w:cs="Arial"/>
                <w:color w:val="000000"/>
                <w:sz w:val="18"/>
                <w:szCs w:val="18"/>
              </w:rPr>
              <w:t>Model</w:t>
            </w:r>
          </w:p>
        </w:tc>
        <w:tc>
          <w:tcPr>
            <w:tcW w:w="2660" w:type="dxa"/>
            <w:gridSpan w:val="2"/>
            <w:tcBorders>
              <w:top w:val="single" w:sz="16" w:space="0" w:color="000000"/>
              <w:left w:val="single" w:sz="16" w:space="0" w:color="000000"/>
            </w:tcBorders>
            <w:shd w:val="clear" w:color="auto" w:fill="FFFFFF"/>
            <w:vAlign w:val="bottom"/>
          </w:tcPr>
          <w:p w:rsidR="00383B58" w:rsidRPr="00383B58" w:rsidRDefault="00383B58" w:rsidP="00383B58">
            <w:pPr>
              <w:autoSpaceDE w:val="0"/>
              <w:autoSpaceDN w:val="0"/>
              <w:adjustRightInd w:val="0"/>
              <w:spacing w:after="0" w:line="320" w:lineRule="atLeast"/>
              <w:ind w:left="60" w:right="60"/>
              <w:jc w:val="center"/>
              <w:rPr>
                <w:rFonts w:ascii="Arial" w:hAnsi="Arial" w:cs="Arial"/>
                <w:color w:val="000000"/>
                <w:sz w:val="18"/>
                <w:szCs w:val="18"/>
              </w:rPr>
            </w:pPr>
            <w:r w:rsidRPr="00383B58">
              <w:rPr>
                <w:rFonts w:ascii="Arial" w:hAnsi="Arial" w:cs="Arial"/>
                <w:color w:val="000000"/>
                <w:sz w:val="18"/>
                <w:szCs w:val="18"/>
              </w:rPr>
              <w:t>Unstandardized Coefficients</w:t>
            </w:r>
          </w:p>
        </w:tc>
        <w:tc>
          <w:tcPr>
            <w:tcW w:w="1468" w:type="dxa"/>
            <w:tcBorders>
              <w:top w:val="single" w:sz="16" w:space="0" w:color="000000"/>
            </w:tcBorders>
            <w:shd w:val="clear" w:color="auto" w:fill="FFFFFF"/>
            <w:vAlign w:val="bottom"/>
          </w:tcPr>
          <w:p w:rsidR="00383B58" w:rsidRPr="00383B58" w:rsidRDefault="00383B58" w:rsidP="00383B58">
            <w:pPr>
              <w:autoSpaceDE w:val="0"/>
              <w:autoSpaceDN w:val="0"/>
              <w:adjustRightInd w:val="0"/>
              <w:spacing w:after="0" w:line="320" w:lineRule="atLeast"/>
              <w:ind w:left="60" w:right="60"/>
              <w:jc w:val="center"/>
              <w:rPr>
                <w:rFonts w:ascii="Arial" w:hAnsi="Arial" w:cs="Arial"/>
                <w:color w:val="000000"/>
                <w:sz w:val="18"/>
                <w:szCs w:val="18"/>
              </w:rPr>
            </w:pPr>
            <w:r w:rsidRPr="00383B58">
              <w:rPr>
                <w:rFonts w:ascii="Arial" w:hAnsi="Arial" w:cs="Arial"/>
                <w:color w:val="000000"/>
                <w:sz w:val="18"/>
                <w:szCs w:val="18"/>
              </w:rPr>
              <w:t>Standardized Coefficients</w:t>
            </w:r>
          </w:p>
        </w:tc>
        <w:tc>
          <w:tcPr>
            <w:tcW w:w="1024" w:type="dxa"/>
            <w:vMerge w:val="restart"/>
            <w:tcBorders>
              <w:top w:val="single" w:sz="16" w:space="0" w:color="000000"/>
            </w:tcBorders>
            <w:shd w:val="clear" w:color="auto" w:fill="FFFFFF"/>
            <w:vAlign w:val="bottom"/>
          </w:tcPr>
          <w:p w:rsidR="00383B58" w:rsidRPr="00383B58" w:rsidRDefault="00383B58" w:rsidP="00383B58">
            <w:pPr>
              <w:autoSpaceDE w:val="0"/>
              <w:autoSpaceDN w:val="0"/>
              <w:adjustRightInd w:val="0"/>
              <w:spacing w:after="0" w:line="320" w:lineRule="atLeast"/>
              <w:ind w:left="60" w:right="60"/>
              <w:jc w:val="center"/>
              <w:rPr>
                <w:rFonts w:ascii="Arial" w:hAnsi="Arial" w:cs="Arial"/>
                <w:color w:val="000000"/>
                <w:sz w:val="18"/>
                <w:szCs w:val="18"/>
              </w:rPr>
            </w:pPr>
            <w:r w:rsidRPr="00383B58">
              <w:rPr>
                <w:rFonts w:ascii="Arial" w:hAnsi="Arial" w:cs="Arial"/>
                <w:color w:val="000000"/>
                <w:sz w:val="18"/>
                <w:szCs w:val="18"/>
              </w:rPr>
              <w:t>T</w:t>
            </w:r>
          </w:p>
        </w:tc>
        <w:tc>
          <w:tcPr>
            <w:tcW w:w="1024" w:type="dxa"/>
            <w:vMerge w:val="restart"/>
            <w:tcBorders>
              <w:top w:val="single" w:sz="16" w:space="0" w:color="000000"/>
              <w:right w:val="single" w:sz="16" w:space="0" w:color="000000"/>
            </w:tcBorders>
            <w:shd w:val="clear" w:color="auto" w:fill="FFFFFF"/>
            <w:vAlign w:val="bottom"/>
          </w:tcPr>
          <w:p w:rsidR="00383B58" w:rsidRPr="00383B58" w:rsidRDefault="00383B58" w:rsidP="00383B58">
            <w:pPr>
              <w:autoSpaceDE w:val="0"/>
              <w:autoSpaceDN w:val="0"/>
              <w:adjustRightInd w:val="0"/>
              <w:spacing w:after="0" w:line="320" w:lineRule="atLeast"/>
              <w:ind w:left="60" w:right="60"/>
              <w:jc w:val="center"/>
              <w:rPr>
                <w:rFonts w:ascii="Arial" w:hAnsi="Arial" w:cs="Arial"/>
                <w:color w:val="000000"/>
                <w:sz w:val="18"/>
                <w:szCs w:val="18"/>
              </w:rPr>
            </w:pPr>
            <w:r w:rsidRPr="00383B58">
              <w:rPr>
                <w:rFonts w:ascii="Arial" w:hAnsi="Arial" w:cs="Arial"/>
                <w:color w:val="000000"/>
                <w:sz w:val="18"/>
                <w:szCs w:val="18"/>
              </w:rPr>
              <w:t>Sig.</w:t>
            </w:r>
          </w:p>
        </w:tc>
      </w:tr>
      <w:tr w:rsidR="00383B58" w:rsidRPr="00383B58">
        <w:trPr>
          <w:cantSplit/>
        </w:trPr>
        <w:tc>
          <w:tcPr>
            <w:tcW w:w="2187" w:type="dxa"/>
            <w:gridSpan w:val="2"/>
            <w:vMerge/>
            <w:tcBorders>
              <w:top w:val="single" w:sz="16" w:space="0" w:color="000000"/>
              <w:left w:val="single" w:sz="16" w:space="0" w:color="000000"/>
              <w:bottom w:val="nil"/>
              <w:right w:val="nil"/>
            </w:tcBorders>
            <w:shd w:val="clear" w:color="auto" w:fill="FFFFFF"/>
            <w:vAlign w:val="bottom"/>
          </w:tcPr>
          <w:p w:rsidR="00383B58" w:rsidRPr="00383B58" w:rsidRDefault="00383B58" w:rsidP="00383B58">
            <w:pPr>
              <w:autoSpaceDE w:val="0"/>
              <w:autoSpaceDN w:val="0"/>
              <w:adjustRightInd w:val="0"/>
              <w:spacing w:after="0" w:line="240" w:lineRule="auto"/>
              <w:rPr>
                <w:rFonts w:ascii="Arial" w:hAnsi="Arial" w:cs="Arial"/>
                <w:color w:val="000000"/>
                <w:sz w:val="18"/>
                <w:szCs w:val="18"/>
              </w:rPr>
            </w:pPr>
          </w:p>
        </w:tc>
        <w:tc>
          <w:tcPr>
            <w:tcW w:w="1330" w:type="dxa"/>
            <w:tcBorders>
              <w:left w:val="single" w:sz="16" w:space="0" w:color="000000"/>
              <w:bottom w:val="single" w:sz="16" w:space="0" w:color="000000"/>
            </w:tcBorders>
            <w:shd w:val="clear" w:color="auto" w:fill="FFFFFF"/>
            <w:vAlign w:val="bottom"/>
          </w:tcPr>
          <w:p w:rsidR="00383B58" w:rsidRPr="00383B58" w:rsidRDefault="00383B58" w:rsidP="00383B58">
            <w:pPr>
              <w:autoSpaceDE w:val="0"/>
              <w:autoSpaceDN w:val="0"/>
              <w:adjustRightInd w:val="0"/>
              <w:spacing w:after="0" w:line="320" w:lineRule="atLeast"/>
              <w:ind w:left="60" w:right="60"/>
              <w:jc w:val="center"/>
              <w:rPr>
                <w:rFonts w:ascii="Arial" w:hAnsi="Arial" w:cs="Arial"/>
                <w:color w:val="000000"/>
                <w:sz w:val="18"/>
                <w:szCs w:val="18"/>
              </w:rPr>
            </w:pPr>
            <w:r w:rsidRPr="00383B58">
              <w:rPr>
                <w:rFonts w:ascii="Arial" w:hAnsi="Arial" w:cs="Arial"/>
                <w:color w:val="000000"/>
                <w:sz w:val="18"/>
                <w:szCs w:val="18"/>
              </w:rPr>
              <w:t>B</w:t>
            </w:r>
          </w:p>
        </w:tc>
        <w:tc>
          <w:tcPr>
            <w:tcW w:w="1330" w:type="dxa"/>
            <w:tcBorders>
              <w:bottom w:val="single" w:sz="16" w:space="0" w:color="000000"/>
            </w:tcBorders>
            <w:shd w:val="clear" w:color="auto" w:fill="FFFFFF"/>
            <w:vAlign w:val="bottom"/>
          </w:tcPr>
          <w:p w:rsidR="00383B58" w:rsidRPr="00383B58" w:rsidRDefault="00383B58" w:rsidP="00383B58">
            <w:pPr>
              <w:autoSpaceDE w:val="0"/>
              <w:autoSpaceDN w:val="0"/>
              <w:adjustRightInd w:val="0"/>
              <w:spacing w:after="0" w:line="320" w:lineRule="atLeast"/>
              <w:ind w:left="60" w:right="60"/>
              <w:jc w:val="center"/>
              <w:rPr>
                <w:rFonts w:ascii="Arial" w:hAnsi="Arial" w:cs="Arial"/>
                <w:color w:val="000000"/>
                <w:sz w:val="18"/>
                <w:szCs w:val="18"/>
              </w:rPr>
            </w:pPr>
            <w:r w:rsidRPr="00383B58">
              <w:rPr>
                <w:rFonts w:ascii="Arial" w:hAnsi="Arial" w:cs="Arial"/>
                <w:color w:val="000000"/>
                <w:sz w:val="18"/>
                <w:szCs w:val="18"/>
              </w:rPr>
              <w:t>Std. Error</w:t>
            </w:r>
          </w:p>
        </w:tc>
        <w:tc>
          <w:tcPr>
            <w:tcW w:w="1468" w:type="dxa"/>
            <w:tcBorders>
              <w:bottom w:val="single" w:sz="16" w:space="0" w:color="000000"/>
            </w:tcBorders>
            <w:shd w:val="clear" w:color="auto" w:fill="FFFFFF"/>
            <w:vAlign w:val="bottom"/>
          </w:tcPr>
          <w:p w:rsidR="00383B58" w:rsidRPr="00383B58" w:rsidRDefault="00383B58" w:rsidP="00383B58">
            <w:pPr>
              <w:autoSpaceDE w:val="0"/>
              <w:autoSpaceDN w:val="0"/>
              <w:adjustRightInd w:val="0"/>
              <w:spacing w:after="0" w:line="320" w:lineRule="atLeast"/>
              <w:ind w:left="60" w:right="60"/>
              <w:jc w:val="center"/>
              <w:rPr>
                <w:rFonts w:ascii="Arial" w:hAnsi="Arial" w:cs="Arial"/>
                <w:color w:val="000000"/>
                <w:sz w:val="18"/>
                <w:szCs w:val="18"/>
              </w:rPr>
            </w:pPr>
            <w:r w:rsidRPr="00383B58">
              <w:rPr>
                <w:rFonts w:ascii="Arial" w:hAnsi="Arial" w:cs="Arial"/>
                <w:color w:val="000000"/>
                <w:sz w:val="18"/>
                <w:szCs w:val="18"/>
              </w:rPr>
              <w:t>Beta</w:t>
            </w:r>
          </w:p>
        </w:tc>
        <w:tc>
          <w:tcPr>
            <w:tcW w:w="1024" w:type="dxa"/>
            <w:vMerge/>
            <w:tcBorders>
              <w:top w:val="single" w:sz="16" w:space="0" w:color="000000"/>
            </w:tcBorders>
            <w:shd w:val="clear" w:color="auto" w:fill="FFFFFF"/>
            <w:vAlign w:val="bottom"/>
          </w:tcPr>
          <w:p w:rsidR="00383B58" w:rsidRPr="00383B58" w:rsidRDefault="00383B58" w:rsidP="00383B58">
            <w:pPr>
              <w:autoSpaceDE w:val="0"/>
              <w:autoSpaceDN w:val="0"/>
              <w:adjustRightInd w:val="0"/>
              <w:spacing w:after="0" w:line="240" w:lineRule="auto"/>
              <w:rPr>
                <w:rFonts w:ascii="Arial" w:hAnsi="Arial" w:cs="Arial"/>
                <w:color w:val="000000"/>
                <w:sz w:val="18"/>
                <w:szCs w:val="18"/>
              </w:rPr>
            </w:pPr>
          </w:p>
        </w:tc>
        <w:tc>
          <w:tcPr>
            <w:tcW w:w="1024" w:type="dxa"/>
            <w:vMerge/>
            <w:tcBorders>
              <w:top w:val="single" w:sz="16" w:space="0" w:color="000000"/>
              <w:right w:val="single" w:sz="16" w:space="0" w:color="000000"/>
            </w:tcBorders>
            <w:shd w:val="clear" w:color="auto" w:fill="FFFFFF"/>
            <w:vAlign w:val="bottom"/>
          </w:tcPr>
          <w:p w:rsidR="00383B58" w:rsidRPr="00383B58" w:rsidRDefault="00383B58" w:rsidP="00383B58">
            <w:pPr>
              <w:autoSpaceDE w:val="0"/>
              <w:autoSpaceDN w:val="0"/>
              <w:adjustRightInd w:val="0"/>
              <w:spacing w:after="0" w:line="240" w:lineRule="auto"/>
              <w:rPr>
                <w:rFonts w:ascii="Arial" w:hAnsi="Arial" w:cs="Arial"/>
                <w:color w:val="000000"/>
                <w:sz w:val="18"/>
                <w:szCs w:val="18"/>
              </w:rPr>
            </w:pPr>
          </w:p>
        </w:tc>
      </w:tr>
      <w:tr w:rsidR="00383B58" w:rsidRPr="00383B58">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383B58" w:rsidRPr="00383B58" w:rsidRDefault="00383B58" w:rsidP="00383B58">
            <w:pPr>
              <w:autoSpaceDE w:val="0"/>
              <w:autoSpaceDN w:val="0"/>
              <w:adjustRightInd w:val="0"/>
              <w:spacing w:after="0" w:line="320" w:lineRule="atLeast"/>
              <w:ind w:left="60" w:right="60"/>
              <w:rPr>
                <w:rFonts w:ascii="Arial" w:hAnsi="Arial" w:cs="Arial"/>
                <w:color w:val="000000"/>
                <w:sz w:val="18"/>
                <w:szCs w:val="18"/>
              </w:rPr>
            </w:pPr>
            <w:r w:rsidRPr="00383B58">
              <w:rPr>
                <w:rFonts w:ascii="Arial" w:hAnsi="Arial" w:cs="Arial"/>
                <w:color w:val="000000"/>
                <w:sz w:val="18"/>
                <w:szCs w:val="18"/>
              </w:rPr>
              <w:t>1</w:t>
            </w:r>
          </w:p>
        </w:tc>
        <w:tc>
          <w:tcPr>
            <w:tcW w:w="1453" w:type="dxa"/>
            <w:tcBorders>
              <w:top w:val="single" w:sz="16" w:space="0" w:color="000000"/>
              <w:left w:val="nil"/>
              <w:bottom w:val="nil"/>
              <w:right w:val="single" w:sz="16" w:space="0" w:color="000000"/>
            </w:tcBorders>
            <w:shd w:val="clear" w:color="auto" w:fill="FFFFFF"/>
          </w:tcPr>
          <w:p w:rsidR="00383B58" w:rsidRPr="00383B58" w:rsidRDefault="00383B58" w:rsidP="00383B58">
            <w:pPr>
              <w:autoSpaceDE w:val="0"/>
              <w:autoSpaceDN w:val="0"/>
              <w:adjustRightInd w:val="0"/>
              <w:spacing w:after="0" w:line="320" w:lineRule="atLeast"/>
              <w:ind w:left="60" w:right="60"/>
              <w:rPr>
                <w:rFonts w:ascii="Arial" w:hAnsi="Arial" w:cs="Arial"/>
                <w:color w:val="000000"/>
                <w:sz w:val="18"/>
                <w:szCs w:val="18"/>
              </w:rPr>
            </w:pPr>
            <w:r w:rsidRPr="00383B58">
              <w:rPr>
                <w:rFonts w:ascii="Arial" w:hAnsi="Arial" w:cs="Arial"/>
                <w:color w:val="000000"/>
                <w:sz w:val="18"/>
                <w:szCs w:val="18"/>
              </w:rPr>
              <w:t>(Constant)</w:t>
            </w:r>
          </w:p>
        </w:tc>
        <w:tc>
          <w:tcPr>
            <w:tcW w:w="1330" w:type="dxa"/>
            <w:tcBorders>
              <w:top w:val="single" w:sz="16" w:space="0" w:color="000000"/>
              <w:left w:val="single" w:sz="16" w:space="0" w:color="000000"/>
              <w:bottom w:val="nil"/>
            </w:tcBorders>
            <w:shd w:val="clear" w:color="auto" w:fill="FFFFFF"/>
            <w:vAlign w:val="center"/>
          </w:tcPr>
          <w:p w:rsidR="00383B58" w:rsidRPr="00383B58" w:rsidRDefault="000D52AD" w:rsidP="00383B5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53.793</w:t>
            </w:r>
          </w:p>
        </w:tc>
        <w:tc>
          <w:tcPr>
            <w:tcW w:w="1330" w:type="dxa"/>
            <w:tcBorders>
              <w:top w:val="single" w:sz="16" w:space="0" w:color="000000"/>
              <w:bottom w:val="nil"/>
            </w:tcBorders>
            <w:shd w:val="clear" w:color="auto" w:fill="FFFFFF"/>
            <w:vAlign w:val="center"/>
          </w:tcPr>
          <w:p w:rsidR="00383B58" w:rsidRPr="00383B58" w:rsidRDefault="000D52AD" w:rsidP="00383B5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11.739</w:t>
            </w:r>
          </w:p>
        </w:tc>
        <w:tc>
          <w:tcPr>
            <w:tcW w:w="1468" w:type="dxa"/>
            <w:tcBorders>
              <w:top w:val="single" w:sz="16" w:space="0" w:color="000000"/>
              <w:bottom w:val="nil"/>
            </w:tcBorders>
            <w:shd w:val="clear" w:color="auto" w:fill="FFFFFF"/>
            <w:vAlign w:val="center"/>
          </w:tcPr>
          <w:p w:rsidR="00383B58" w:rsidRPr="00383B58" w:rsidRDefault="00383B58" w:rsidP="00383B58">
            <w:pPr>
              <w:autoSpaceDE w:val="0"/>
              <w:autoSpaceDN w:val="0"/>
              <w:adjustRightInd w:val="0"/>
              <w:spacing w:after="0" w:line="240" w:lineRule="auto"/>
              <w:rPr>
                <w:rFonts w:cs="Times New Roman"/>
                <w:sz w:val="24"/>
                <w:szCs w:val="24"/>
              </w:rPr>
            </w:pPr>
          </w:p>
        </w:tc>
        <w:tc>
          <w:tcPr>
            <w:tcW w:w="1024" w:type="dxa"/>
            <w:tcBorders>
              <w:top w:val="single" w:sz="16" w:space="0" w:color="000000"/>
              <w:bottom w:val="nil"/>
            </w:tcBorders>
            <w:shd w:val="clear" w:color="auto" w:fill="FFFFFF"/>
            <w:vAlign w:val="center"/>
          </w:tcPr>
          <w:p w:rsidR="00383B58" w:rsidRPr="00383B58" w:rsidRDefault="000D52AD" w:rsidP="00383B5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4.582</w:t>
            </w:r>
          </w:p>
        </w:tc>
        <w:tc>
          <w:tcPr>
            <w:tcW w:w="1024" w:type="dxa"/>
            <w:tcBorders>
              <w:top w:val="single" w:sz="16" w:space="0" w:color="000000"/>
              <w:bottom w:val="nil"/>
              <w:right w:val="single" w:sz="16" w:space="0" w:color="000000"/>
            </w:tcBorders>
            <w:shd w:val="clear" w:color="auto" w:fill="FFFFFF"/>
            <w:vAlign w:val="center"/>
          </w:tcPr>
          <w:p w:rsidR="00383B58" w:rsidRPr="00383B58" w:rsidRDefault="00383B58" w:rsidP="00383B58">
            <w:pPr>
              <w:autoSpaceDE w:val="0"/>
              <w:autoSpaceDN w:val="0"/>
              <w:adjustRightInd w:val="0"/>
              <w:spacing w:after="0" w:line="320" w:lineRule="atLeast"/>
              <w:ind w:left="60" w:right="60"/>
              <w:jc w:val="right"/>
              <w:rPr>
                <w:rFonts w:ascii="Arial" w:hAnsi="Arial" w:cs="Arial"/>
                <w:color w:val="000000"/>
                <w:sz w:val="18"/>
                <w:szCs w:val="18"/>
              </w:rPr>
            </w:pPr>
            <w:r w:rsidRPr="00383B58">
              <w:rPr>
                <w:rFonts w:ascii="Arial" w:hAnsi="Arial" w:cs="Arial"/>
                <w:color w:val="000000"/>
                <w:sz w:val="18"/>
                <w:szCs w:val="18"/>
              </w:rPr>
              <w:t>.000</w:t>
            </w:r>
          </w:p>
        </w:tc>
      </w:tr>
      <w:tr w:rsidR="00383B58" w:rsidRPr="00383B58">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383B58" w:rsidRPr="00383B58" w:rsidRDefault="00383B58" w:rsidP="00383B58">
            <w:pPr>
              <w:autoSpaceDE w:val="0"/>
              <w:autoSpaceDN w:val="0"/>
              <w:adjustRightInd w:val="0"/>
              <w:spacing w:after="0" w:line="240" w:lineRule="auto"/>
              <w:rPr>
                <w:rFonts w:ascii="Arial" w:hAnsi="Arial" w:cs="Arial"/>
                <w:color w:val="000000"/>
                <w:sz w:val="18"/>
                <w:szCs w:val="18"/>
              </w:rPr>
            </w:pPr>
          </w:p>
        </w:tc>
        <w:tc>
          <w:tcPr>
            <w:tcW w:w="1453" w:type="dxa"/>
            <w:tcBorders>
              <w:top w:val="nil"/>
              <w:left w:val="nil"/>
              <w:bottom w:val="single" w:sz="16" w:space="0" w:color="000000"/>
              <w:right w:val="single" w:sz="16" w:space="0" w:color="000000"/>
            </w:tcBorders>
            <w:shd w:val="clear" w:color="auto" w:fill="FFFFFF"/>
          </w:tcPr>
          <w:p w:rsidR="00383B58" w:rsidRPr="00383B58" w:rsidRDefault="00383B58" w:rsidP="00383B58">
            <w:pPr>
              <w:autoSpaceDE w:val="0"/>
              <w:autoSpaceDN w:val="0"/>
              <w:adjustRightInd w:val="0"/>
              <w:spacing w:after="0" w:line="320" w:lineRule="atLeast"/>
              <w:ind w:left="60" w:right="60"/>
              <w:rPr>
                <w:rFonts w:ascii="Arial" w:hAnsi="Arial" w:cs="Arial"/>
                <w:color w:val="000000"/>
                <w:sz w:val="18"/>
                <w:szCs w:val="18"/>
              </w:rPr>
            </w:pPr>
            <w:r w:rsidRPr="00383B58">
              <w:rPr>
                <w:rFonts w:ascii="Arial" w:hAnsi="Arial" w:cs="Arial"/>
                <w:color w:val="000000"/>
                <w:sz w:val="18"/>
                <w:szCs w:val="18"/>
              </w:rPr>
              <w:t>Motivasi Kerja</w:t>
            </w:r>
          </w:p>
        </w:tc>
        <w:tc>
          <w:tcPr>
            <w:tcW w:w="1330" w:type="dxa"/>
            <w:tcBorders>
              <w:top w:val="nil"/>
              <w:left w:val="single" w:sz="16" w:space="0" w:color="000000"/>
              <w:bottom w:val="single" w:sz="16" w:space="0" w:color="000000"/>
            </w:tcBorders>
            <w:shd w:val="clear" w:color="auto" w:fill="FFFFFF"/>
            <w:vAlign w:val="center"/>
          </w:tcPr>
          <w:p w:rsidR="00383B58" w:rsidRPr="00383B58" w:rsidRDefault="000D52AD" w:rsidP="00383B5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.463</w:t>
            </w:r>
          </w:p>
        </w:tc>
        <w:tc>
          <w:tcPr>
            <w:tcW w:w="1330" w:type="dxa"/>
            <w:tcBorders>
              <w:top w:val="nil"/>
              <w:bottom w:val="single" w:sz="16" w:space="0" w:color="000000"/>
            </w:tcBorders>
            <w:shd w:val="clear" w:color="auto" w:fill="FFFFFF"/>
            <w:vAlign w:val="center"/>
          </w:tcPr>
          <w:p w:rsidR="00383B58" w:rsidRPr="00383B58" w:rsidRDefault="000D52AD" w:rsidP="00383B5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.094</w:t>
            </w:r>
          </w:p>
        </w:tc>
        <w:tc>
          <w:tcPr>
            <w:tcW w:w="1468" w:type="dxa"/>
            <w:tcBorders>
              <w:top w:val="nil"/>
              <w:bottom w:val="single" w:sz="16" w:space="0" w:color="000000"/>
            </w:tcBorders>
            <w:shd w:val="clear" w:color="auto" w:fill="FFFFFF"/>
            <w:vAlign w:val="center"/>
          </w:tcPr>
          <w:p w:rsidR="00383B58" w:rsidRPr="00383B58" w:rsidRDefault="00383B58" w:rsidP="000D52AD">
            <w:pPr>
              <w:autoSpaceDE w:val="0"/>
              <w:autoSpaceDN w:val="0"/>
              <w:adjustRightInd w:val="0"/>
              <w:spacing w:after="0" w:line="320" w:lineRule="atLeast"/>
              <w:ind w:left="60" w:right="60"/>
              <w:jc w:val="right"/>
              <w:rPr>
                <w:rFonts w:ascii="Arial" w:hAnsi="Arial" w:cs="Arial"/>
                <w:color w:val="000000"/>
                <w:sz w:val="18"/>
                <w:szCs w:val="18"/>
              </w:rPr>
            </w:pPr>
            <w:r w:rsidRPr="00383B58">
              <w:rPr>
                <w:rFonts w:ascii="Arial" w:hAnsi="Arial" w:cs="Arial"/>
                <w:color w:val="000000"/>
                <w:sz w:val="18"/>
                <w:szCs w:val="18"/>
              </w:rPr>
              <w:t>.</w:t>
            </w:r>
            <w:r w:rsidR="000D52AD">
              <w:rPr>
                <w:rFonts w:ascii="Arial" w:hAnsi="Arial" w:cs="Arial"/>
                <w:color w:val="000000"/>
                <w:sz w:val="18"/>
                <w:szCs w:val="18"/>
              </w:rPr>
              <w:t>12</w:t>
            </w:r>
            <w:r w:rsidRPr="00383B58">
              <w:rPr>
                <w:rFonts w:ascii="Arial" w:hAnsi="Arial" w:cs="Arial"/>
                <w:color w:val="000000"/>
                <w:sz w:val="18"/>
                <w:szCs w:val="18"/>
              </w:rPr>
              <w:t>5</w:t>
            </w:r>
          </w:p>
        </w:tc>
        <w:tc>
          <w:tcPr>
            <w:tcW w:w="1024" w:type="dxa"/>
            <w:tcBorders>
              <w:top w:val="nil"/>
              <w:bottom w:val="single" w:sz="16" w:space="0" w:color="000000"/>
            </w:tcBorders>
            <w:shd w:val="clear" w:color="auto" w:fill="FFFFFF"/>
            <w:vAlign w:val="center"/>
          </w:tcPr>
          <w:p w:rsidR="00383B58" w:rsidRPr="00383B58" w:rsidRDefault="000D52AD" w:rsidP="00383B5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.669</w:t>
            </w:r>
          </w:p>
        </w:tc>
        <w:tc>
          <w:tcPr>
            <w:tcW w:w="1024" w:type="dxa"/>
            <w:tcBorders>
              <w:top w:val="nil"/>
              <w:bottom w:val="single" w:sz="16" w:space="0" w:color="000000"/>
              <w:right w:val="single" w:sz="16" w:space="0" w:color="000000"/>
            </w:tcBorders>
            <w:shd w:val="clear" w:color="auto" w:fill="FFFFFF"/>
            <w:vAlign w:val="center"/>
          </w:tcPr>
          <w:p w:rsidR="00383B58" w:rsidRPr="00383B58" w:rsidRDefault="00383B58" w:rsidP="000D52AD">
            <w:pPr>
              <w:autoSpaceDE w:val="0"/>
              <w:autoSpaceDN w:val="0"/>
              <w:adjustRightInd w:val="0"/>
              <w:spacing w:after="0" w:line="320" w:lineRule="atLeast"/>
              <w:ind w:left="60" w:right="60"/>
              <w:jc w:val="right"/>
              <w:rPr>
                <w:rFonts w:ascii="Arial" w:hAnsi="Arial" w:cs="Arial"/>
                <w:color w:val="000000"/>
                <w:sz w:val="18"/>
                <w:szCs w:val="18"/>
              </w:rPr>
            </w:pPr>
            <w:r w:rsidRPr="00383B58">
              <w:rPr>
                <w:rFonts w:ascii="Arial" w:hAnsi="Arial" w:cs="Arial"/>
                <w:color w:val="000000"/>
                <w:sz w:val="18"/>
                <w:szCs w:val="18"/>
              </w:rPr>
              <w:t>.</w:t>
            </w:r>
            <w:r w:rsidR="000D52AD">
              <w:rPr>
                <w:rFonts w:ascii="Arial" w:hAnsi="Arial" w:cs="Arial"/>
                <w:color w:val="000000"/>
                <w:sz w:val="18"/>
                <w:szCs w:val="18"/>
              </w:rPr>
              <w:t>001</w:t>
            </w:r>
          </w:p>
        </w:tc>
      </w:tr>
      <w:tr w:rsidR="00383B58" w:rsidRPr="00383B58">
        <w:trPr>
          <w:cantSplit/>
        </w:trPr>
        <w:tc>
          <w:tcPr>
            <w:tcW w:w="8363" w:type="dxa"/>
            <w:gridSpan w:val="7"/>
            <w:tcBorders>
              <w:top w:val="nil"/>
              <w:left w:val="nil"/>
              <w:bottom w:val="nil"/>
              <w:right w:val="nil"/>
            </w:tcBorders>
            <w:shd w:val="clear" w:color="auto" w:fill="FFFFFF"/>
          </w:tcPr>
          <w:p w:rsidR="00383B58" w:rsidRDefault="00383B58" w:rsidP="00383B58">
            <w:pPr>
              <w:autoSpaceDE w:val="0"/>
              <w:autoSpaceDN w:val="0"/>
              <w:adjustRightInd w:val="0"/>
              <w:spacing w:after="0" w:line="320" w:lineRule="atLeast"/>
              <w:ind w:left="60" w:right="60"/>
              <w:rPr>
                <w:rFonts w:ascii="Arial" w:hAnsi="Arial" w:cs="Arial"/>
                <w:color w:val="000000"/>
                <w:sz w:val="18"/>
                <w:szCs w:val="18"/>
              </w:rPr>
            </w:pPr>
            <w:r w:rsidRPr="00383B58">
              <w:rPr>
                <w:rFonts w:ascii="Arial" w:hAnsi="Arial" w:cs="Arial"/>
                <w:color w:val="000000"/>
                <w:sz w:val="18"/>
                <w:szCs w:val="18"/>
              </w:rPr>
              <w:t>a. Dependent Variable: KInerja Pegawai</w:t>
            </w:r>
          </w:p>
          <w:p w:rsidR="005D0C26" w:rsidRPr="00383B58" w:rsidRDefault="005D0C26" w:rsidP="00383B58">
            <w:pPr>
              <w:autoSpaceDE w:val="0"/>
              <w:autoSpaceDN w:val="0"/>
              <w:adjustRightInd w:val="0"/>
              <w:spacing w:after="0" w:line="320" w:lineRule="atLeast"/>
              <w:ind w:left="60" w:right="60"/>
              <w:rPr>
                <w:rFonts w:ascii="Arial" w:hAnsi="Arial" w:cs="Arial"/>
                <w:color w:val="000000"/>
                <w:sz w:val="18"/>
                <w:szCs w:val="18"/>
              </w:rPr>
            </w:pPr>
          </w:p>
        </w:tc>
      </w:tr>
    </w:tbl>
    <w:p w:rsidR="007112A6" w:rsidRDefault="00383B58" w:rsidP="00523241">
      <w:pPr>
        <w:ind w:firstLine="709"/>
        <w:jc w:val="both"/>
        <w:rPr>
          <w:rFonts w:cs="Times New Roman"/>
          <w:sz w:val="24"/>
          <w:szCs w:val="24"/>
        </w:rPr>
      </w:pPr>
      <w:r>
        <w:rPr>
          <w:rFonts w:cs="Times New Roman"/>
          <w:sz w:val="24"/>
          <w:szCs w:val="24"/>
        </w:rPr>
        <w:t xml:space="preserve">Berdasarkan tabel diatas, hubungan fungsional motivasi kerja dengan kinerja pegawai pada UPTD </w:t>
      </w:r>
      <w:r w:rsidRPr="00EA6E70">
        <w:rPr>
          <w:rFonts w:cs="Times New Roman"/>
          <w:sz w:val="24"/>
          <w:szCs w:val="24"/>
        </w:rPr>
        <w:t>Pengelolaan Prasarana Perhubungan LLAJ Wilayah 1 Bogor</w:t>
      </w:r>
      <w:r>
        <w:rPr>
          <w:rFonts w:cs="Times New Roman"/>
          <w:sz w:val="24"/>
          <w:szCs w:val="24"/>
        </w:rPr>
        <w:t xml:space="preserve"> dip</w:t>
      </w:r>
      <w:r w:rsidR="000D52AD">
        <w:rPr>
          <w:rFonts w:cs="Times New Roman"/>
          <w:sz w:val="24"/>
          <w:szCs w:val="24"/>
        </w:rPr>
        <w:t>eroleh fungsi penduga Ŷ = 53.793</w:t>
      </w:r>
      <w:r>
        <w:rPr>
          <w:rFonts w:cs="Times New Roman"/>
          <w:sz w:val="24"/>
          <w:szCs w:val="24"/>
        </w:rPr>
        <w:t xml:space="preserve"> + 0,</w:t>
      </w:r>
      <w:r w:rsidR="000D52AD">
        <w:rPr>
          <w:rFonts w:cs="Times New Roman"/>
          <w:sz w:val="24"/>
          <w:szCs w:val="24"/>
        </w:rPr>
        <w:t>463</w:t>
      </w:r>
      <w:r>
        <w:rPr>
          <w:rFonts w:cs="Times New Roman"/>
          <w:sz w:val="24"/>
          <w:szCs w:val="24"/>
        </w:rPr>
        <w:t>X. Fungsi penduga ini artinya apab</w:t>
      </w:r>
      <w:r w:rsidR="003A4AB4">
        <w:rPr>
          <w:rFonts w:cs="Times New Roman"/>
          <w:sz w:val="24"/>
          <w:szCs w:val="24"/>
        </w:rPr>
        <w:t>i</w:t>
      </w:r>
      <w:r>
        <w:rPr>
          <w:rFonts w:cs="Times New Roman"/>
          <w:sz w:val="24"/>
          <w:szCs w:val="24"/>
        </w:rPr>
        <w:t xml:space="preserve">la terjadi kenaikan </w:t>
      </w:r>
      <w:r w:rsidR="003A4AB4">
        <w:rPr>
          <w:rFonts w:cs="Times New Roman"/>
          <w:sz w:val="24"/>
          <w:szCs w:val="24"/>
        </w:rPr>
        <w:t xml:space="preserve">satu-satuan pada variabel motivasi kerja menyebabkan kenaikan </w:t>
      </w:r>
      <w:r w:rsidR="000D52AD">
        <w:rPr>
          <w:rFonts w:cs="Times New Roman"/>
          <w:sz w:val="24"/>
          <w:szCs w:val="24"/>
        </w:rPr>
        <w:t>0,463</w:t>
      </w:r>
      <w:r w:rsidR="003A4AB4">
        <w:rPr>
          <w:rFonts w:cs="Times New Roman"/>
          <w:sz w:val="24"/>
          <w:szCs w:val="24"/>
        </w:rPr>
        <w:t xml:space="preserve"> satuan pada variabel kinerja pegawai </w:t>
      </w:r>
      <w:r>
        <w:rPr>
          <w:rFonts w:cs="Times New Roman"/>
          <w:sz w:val="24"/>
          <w:szCs w:val="24"/>
        </w:rPr>
        <w:t xml:space="preserve">pada UPTD </w:t>
      </w:r>
      <w:r w:rsidRPr="00EA6E70">
        <w:rPr>
          <w:rFonts w:cs="Times New Roman"/>
          <w:sz w:val="24"/>
          <w:szCs w:val="24"/>
        </w:rPr>
        <w:t>Pengelolaan Prasarana Perhubungan LLAJ Wilayah 1 Bogor</w:t>
      </w:r>
      <w:r>
        <w:rPr>
          <w:rFonts w:cs="Times New Roman"/>
          <w:sz w:val="24"/>
          <w:szCs w:val="24"/>
        </w:rPr>
        <w:t xml:space="preserve"> sebes</w:t>
      </w:r>
      <w:r w:rsidR="003A4AB4">
        <w:rPr>
          <w:rFonts w:cs="Times New Roman"/>
          <w:sz w:val="24"/>
          <w:szCs w:val="24"/>
        </w:rPr>
        <w:t>ar 0,</w:t>
      </w:r>
      <w:r w:rsidR="000D52AD">
        <w:rPr>
          <w:rFonts w:cs="Times New Roman"/>
          <w:sz w:val="24"/>
          <w:szCs w:val="24"/>
        </w:rPr>
        <w:t>463</w:t>
      </w:r>
      <w:r w:rsidR="003A4AB4">
        <w:rPr>
          <w:rFonts w:cs="Times New Roman"/>
          <w:sz w:val="24"/>
          <w:szCs w:val="24"/>
        </w:rPr>
        <w:t xml:space="preserve"> satuan.</w:t>
      </w:r>
    </w:p>
    <w:p w:rsidR="006053FF" w:rsidRDefault="006053FF" w:rsidP="00523241">
      <w:pPr>
        <w:ind w:firstLine="709"/>
        <w:jc w:val="both"/>
        <w:rPr>
          <w:rFonts w:cs="Times New Roman"/>
          <w:sz w:val="24"/>
          <w:szCs w:val="24"/>
        </w:rPr>
      </w:pPr>
    </w:p>
    <w:p w:rsidR="006053FF" w:rsidRDefault="006053FF" w:rsidP="00523241">
      <w:pPr>
        <w:ind w:firstLine="709"/>
        <w:jc w:val="both"/>
        <w:rPr>
          <w:rFonts w:cs="Times New Roman"/>
          <w:sz w:val="24"/>
          <w:szCs w:val="24"/>
        </w:rPr>
      </w:pPr>
    </w:p>
    <w:p w:rsidR="006053FF" w:rsidRPr="00383B58" w:rsidRDefault="006053FF" w:rsidP="00523241">
      <w:pPr>
        <w:ind w:firstLine="709"/>
        <w:jc w:val="both"/>
        <w:rPr>
          <w:rFonts w:cs="Times New Roman"/>
          <w:sz w:val="24"/>
          <w:szCs w:val="24"/>
        </w:rPr>
      </w:pPr>
    </w:p>
    <w:p w:rsidR="003E5714" w:rsidRPr="00292BBA" w:rsidRDefault="003E5714" w:rsidP="008D5E62">
      <w:pPr>
        <w:pStyle w:val="Heading4"/>
      </w:pPr>
      <w:bookmarkStart w:id="124" w:name="_Toc124174798"/>
      <w:r>
        <w:lastRenderedPageBreak/>
        <w:t>4.4.4 Pembahasan</w:t>
      </w:r>
      <w:bookmarkEnd w:id="124"/>
    </w:p>
    <w:p w:rsidR="003E5714" w:rsidRPr="00A70C89" w:rsidRDefault="003E5714" w:rsidP="00AA0F34">
      <w:pPr>
        <w:pStyle w:val="Heading4"/>
        <w:jc w:val="both"/>
      </w:pPr>
      <w:bookmarkStart w:id="125" w:name="_Toc124174799"/>
      <w:r>
        <w:t>4.4.4.1 Motivasi</w:t>
      </w:r>
      <w:r w:rsidRPr="0081561D">
        <w:t xml:space="preserve"> Kerja pada Kantor UPTD Pengelolaan Prasarana Perhubungan LLAJ Wilayah 1</w:t>
      </w:r>
      <w:r>
        <w:t xml:space="preserve"> Bogor</w:t>
      </w:r>
      <w:bookmarkEnd w:id="125"/>
    </w:p>
    <w:p w:rsidR="008F4176" w:rsidRPr="00E621E0" w:rsidRDefault="003E5714" w:rsidP="00E621E0">
      <w:pPr>
        <w:pStyle w:val="BodyText"/>
        <w:spacing w:before="40" w:after="120" w:line="276" w:lineRule="auto"/>
        <w:ind w:firstLine="720"/>
        <w:jc w:val="both"/>
      </w:pPr>
      <w:r w:rsidRPr="0085211E">
        <w:t>Berdasarkan hasil penelitian yang dilakukan dapat disimpulk</w:t>
      </w:r>
      <w:r>
        <w:t xml:space="preserve">an bahwa dari </w:t>
      </w:r>
      <w:r w:rsidRPr="0085211E">
        <w:t xml:space="preserve"> </w:t>
      </w:r>
      <w:r>
        <w:t xml:space="preserve">10 </w:t>
      </w:r>
      <w:r w:rsidRPr="0085211E">
        <w:t>indikator</w:t>
      </w:r>
      <w:r>
        <w:t xml:space="preserve"> yaitu motivasi intrinsik dan ekstrinsik pada variabel (X) motivasi</w:t>
      </w:r>
      <w:r w:rsidRPr="0085211E">
        <w:t xml:space="preserve"> kerja, terdapat </w:t>
      </w:r>
      <w:r w:rsidR="00C82984">
        <w:t>nilai</w:t>
      </w:r>
      <w:r w:rsidR="000343D6">
        <w:t xml:space="preserve"> tertinggi pada hubungan antar pribadi dengan pernyataan </w:t>
      </w:r>
      <w:r w:rsidR="000343D6" w:rsidRPr="000343D6">
        <w:t>“Rekan kerja sangat penting</w:t>
      </w:r>
      <w:r w:rsidR="000343D6" w:rsidRPr="00561FF6">
        <w:rPr>
          <w:sz w:val="20"/>
          <w:szCs w:val="20"/>
        </w:rPr>
        <w:t xml:space="preserve"> </w:t>
      </w:r>
      <w:r w:rsidR="000343D6" w:rsidRPr="000343D6">
        <w:t>dalam penyelesaian kerja tim</w:t>
      </w:r>
      <w:r w:rsidR="000343D6">
        <w:t>” dengan hasil yang diperoleh sebesar 84%, sedangkan nilai</w:t>
      </w:r>
      <w:r w:rsidR="00C82984">
        <w:t xml:space="preserve"> terrendah </w:t>
      </w:r>
      <w:r w:rsidR="000343D6">
        <w:t xml:space="preserve">terdapat </w:t>
      </w:r>
      <w:r w:rsidR="00C82984">
        <w:t xml:space="preserve">pada </w:t>
      </w:r>
      <w:r>
        <w:t xml:space="preserve">pekerjaan itu sendiri </w:t>
      </w:r>
      <w:r w:rsidRPr="0085211E">
        <w:t>dengan pernyataan, “</w:t>
      </w:r>
      <w:r w:rsidRPr="00526C94">
        <w:t>Saya suka dengan pekerjaan yang menantang</w:t>
      </w:r>
      <w:r w:rsidRPr="0085211E">
        <w:t xml:space="preserve">” hasil yang diperoleh sebesar </w:t>
      </w:r>
      <w:r>
        <w:t>76,6</w:t>
      </w:r>
      <w:r w:rsidRPr="006770DA">
        <w:t xml:space="preserve">%, </w:t>
      </w:r>
      <w:r w:rsidRPr="0085211E">
        <w:t xml:space="preserve">sedangkan total rata-rata tanggapan responden sebesar </w:t>
      </w:r>
      <w:r w:rsidRPr="005B3BF0">
        <w:t>8</w:t>
      </w:r>
      <w:r>
        <w:t>1,2</w:t>
      </w:r>
      <w:r w:rsidRPr="005B3BF0">
        <w:t xml:space="preserve">%. </w:t>
      </w:r>
      <w:r w:rsidRPr="0085211E">
        <w:t>Maka dari itu, pimpinan instan</w:t>
      </w:r>
      <w:r>
        <w:t xml:space="preserve">si harus lebih </w:t>
      </w:r>
      <w:r w:rsidR="000343D6">
        <w:t xml:space="preserve">dalam pembagian kepercayaan untuk melancarkan pekerjaan atau </w:t>
      </w:r>
      <w:r>
        <w:t>pengembangan pribadi pegawai yang ada di instansi. O</w:t>
      </w:r>
      <w:r w:rsidRPr="0085211E">
        <w:t>leh karena itu penulis menyarankan pimpinan intansi maupun organisasi harus bisa memperhatikan</w:t>
      </w:r>
      <w:r>
        <w:t xml:space="preserve"> setiap pegawai agar mempunyai motivasi untuk berkembang.</w:t>
      </w:r>
    </w:p>
    <w:p w:rsidR="003E5714" w:rsidRPr="00CF044F" w:rsidRDefault="003E5714" w:rsidP="00AA0F34">
      <w:pPr>
        <w:pStyle w:val="Heading4"/>
      </w:pPr>
      <w:bookmarkStart w:id="126" w:name="_Toc124174800"/>
      <w:r>
        <w:t xml:space="preserve">4.4.4.2 </w:t>
      </w:r>
      <w:r w:rsidRPr="00CF044F">
        <w:t xml:space="preserve">Kinerja Pegawai pada </w:t>
      </w:r>
      <w:r w:rsidRPr="0081561D">
        <w:t>Kantor UPTD Pengelolaan Prasarana Perhubungan LLAJ Wilayah 1</w:t>
      </w:r>
      <w:r>
        <w:t xml:space="preserve"> Bogor</w:t>
      </w:r>
      <w:bookmarkEnd w:id="126"/>
    </w:p>
    <w:p w:rsidR="003E5714" w:rsidRDefault="003E5714" w:rsidP="000343D6">
      <w:pPr>
        <w:pStyle w:val="BodyText"/>
        <w:spacing w:before="40" w:after="120" w:line="276" w:lineRule="auto"/>
        <w:ind w:firstLine="720"/>
        <w:jc w:val="both"/>
      </w:pPr>
      <w:r>
        <w:t>Berdasarkan hasil penelitian yang dilakukan dapat disimpulkan bahwa dari 4 indikator pada variabel (Y) kinerja pegawai,</w:t>
      </w:r>
      <w:r w:rsidR="000343D6">
        <w:t xml:space="preserve"> </w:t>
      </w:r>
      <w:r w:rsidR="000343D6" w:rsidRPr="0085211E">
        <w:t xml:space="preserve">terdapat </w:t>
      </w:r>
      <w:r w:rsidR="000343D6">
        <w:t>nilai tertinggi pada pelaksanaan tugas dengan pernyataan “</w:t>
      </w:r>
      <w:r w:rsidR="000343D6" w:rsidRPr="000343D6">
        <w:t>Pegawai dituntut melaksanakan tugas hingga selesai</w:t>
      </w:r>
      <w:r w:rsidR="000343D6">
        <w:t>” dengan hasil yang diperoleh 83,1%, sedangkan</w:t>
      </w:r>
      <w:r>
        <w:t xml:space="preserve"> </w:t>
      </w:r>
      <w:r w:rsidR="000343D6">
        <w:t xml:space="preserve">nilai terrendah </w:t>
      </w:r>
      <w:r>
        <w:t>indikator terhadap kualitas dengan pernyataan “</w:t>
      </w:r>
      <w:r w:rsidRPr="00716C64">
        <w:rPr>
          <w:sz w:val="22"/>
          <w:szCs w:val="22"/>
        </w:rPr>
        <w:t>Pegawai memberikan hasil kerja sesuai dengan standar yang ditetapkan oleh instansi</w:t>
      </w:r>
      <w:r>
        <w:t xml:space="preserve">” hasil yang diperoleh sebesar </w:t>
      </w:r>
      <w:r w:rsidRPr="002C0774">
        <w:t xml:space="preserve">80%, </w:t>
      </w:r>
      <w:r>
        <w:t>sedangkan total rata-rata tanggapan responden sebesar 81,7</w:t>
      </w:r>
      <w:r w:rsidRPr="002C0774">
        <w:t>%.</w:t>
      </w:r>
      <w:r w:rsidR="000343D6">
        <w:t xml:space="preserve"> </w:t>
      </w:r>
      <w:r w:rsidR="00800EB3">
        <w:t xml:space="preserve">Walaupun kinerja tidak berubah pada nilai rata-rata namun mengubah nilai terrendah. </w:t>
      </w:r>
      <w:r w:rsidRPr="002C0774">
        <w:t xml:space="preserve"> </w:t>
      </w:r>
      <w:r>
        <w:t>Maka dari itu, pegawai perlu menyelesaikan kerja dengan baik untuk mencapai tujuan yang diinginkan instansi. Hal ini menunjukan pegawai kurang memiliki rasa tanggung jawab dalam menyelesaikan tugasnya, sehingga tidak melaksanakan tanggung jawabnya dengan baik. Hal tersebut membuat pegawai bersikap seenaknya dalam urusan pekerjaan.</w:t>
      </w:r>
    </w:p>
    <w:p w:rsidR="003E5714" w:rsidRPr="00CF044F" w:rsidRDefault="003E5714" w:rsidP="00AA0F34">
      <w:pPr>
        <w:pStyle w:val="Heading4"/>
      </w:pPr>
      <w:bookmarkStart w:id="127" w:name="_Toc124174801"/>
      <w:r>
        <w:t xml:space="preserve">4.4.4.3 Hubungan Motivasi Kerja dengan </w:t>
      </w:r>
      <w:r w:rsidRPr="00CF044F">
        <w:t xml:space="preserve">Kinerja Pegawai pada </w:t>
      </w:r>
      <w:r w:rsidRPr="0081561D">
        <w:t>Kantor UPTD Pengelolaan Prasarana Perhubungan LLAJ Wilayah 1</w:t>
      </w:r>
      <w:r>
        <w:t xml:space="preserve"> Bogor</w:t>
      </w:r>
      <w:bookmarkEnd w:id="127"/>
    </w:p>
    <w:p w:rsidR="007112A6" w:rsidRDefault="003E5714" w:rsidP="009806A5">
      <w:pPr>
        <w:pStyle w:val="BodyText"/>
        <w:spacing w:before="40" w:after="120" w:line="276" w:lineRule="auto"/>
        <w:ind w:firstLine="720"/>
        <w:jc w:val="both"/>
      </w:pPr>
      <w:r w:rsidRPr="00A70C89">
        <w:t xml:space="preserve">Berdasarkan hasil penelitian yang dilakukan pada Kantor </w:t>
      </w:r>
      <w:r>
        <w:t>UPTD Pengelolaan Prasarana Perhubungan LLAJ Wilayah 1 Bogor</w:t>
      </w:r>
      <w:r w:rsidRPr="00A70C89">
        <w:t xml:space="preserve"> dengan menggunakan responden sebanyak </w:t>
      </w:r>
      <w:r>
        <w:t>65 orang tentang hubungan motivasi</w:t>
      </w:r>
      <w:r w:rsidRPr="00A70C89">
        <w:t xml:space="preserve"> kerja dengan kinerja pegawai. Penulis mendapatkan hasil bahwa terdapat hubun</w:t>
      </w:r>
      <w:r>
        <w:t>gan yang positif antara motivasi</w:t>
      </w:r>
      <w:r w:rsidRPr="00A70C89">
        <w:t xml:space="preserve"> kerja dengan kinerja pegawai. Berdasarkan perhi</w:t>
      </w:r>
      <w:r>
        <w:t xml:space="preserve">tungan korelasi antara motivasi </w:t>
      </w:r>
      <w:r w:rsidRPr="00A70C89">
        <w:t>kerja dengan kinerja pegawai diperoleh koefisien korelasi 0,</w:t>
      </w:r>
      <w:r>
        <w:t>541</w:t>
      </w:r>
      <w:r w:rsidR="007067AC">
        <w:t xml:space="preserve">, koefisien determinasi </w:t>
      </w:r>
      <w:r w:rsidR="00E94EA3">
        <w:t>30,8</w:t>
      </w:r>
      <w:r w:rsidR="00800EB3">
        <w:t xml:space="preserve"> </w:t>
      </w:r>
      <w:r w:rsidRPr="00A70C89">
        <w:t xml:space="preserve"> hal ini menunjukan terdapat hubungan positif</w:t>
      </w:r>
      <w:r>
        <w:t xml:space="preserve"> yang cukup kuat antara motivasi</w:t>
      </w:r>
      <w:r w:rsidRPr="00A70C89">
        <w:t xml:space="preserve"> kerja dengan kinerja pegawai.</w:t>
      </w:r>
      <w:r>
        <w:t xml:space="preserve"> </w:t>
      </w:r>
      <w:r w:rsidR="00383B58">
        <w:t xml:space="preserve"> Hubungan fungsional motivasi kerja dengan kinerja pegawai pada UPTD </w:t>
      </w:r>
      <w:r w:rsidR="00383B58" w:rsidRPr="00EA6E70">
        <w:t>Pengelolaan Prasarana Perhubungan LLAJ Wilayah 1 Bogor</w:t>
      </w:r>
      <w:r w:rsidR="00383B58">
        <w:t xml:space="preserve"> adalah Ŷ = </w:t>
      </w:r>
      <w:r w:rsidR="000D52AD">
        <w:t>53.793</w:t>
      </w:r>
      <w:r w:rsidR="00383B58">
        <w:t xml:space="preserve"> + 0,</w:t>
      </w:r>
      <w:r w:rsidR="000D52AD">
        <w:t>463</w:t>
      </w:r>
      <w:r w:rsidR="00383B58">
        <w:t>X.</w:t>
      </w:r>
    </w:p>
    <w:p w:rsidR="00E94EA3" w:rsidRDefault="003E5714" w:rsidP="00E94EA3">
      <w:pPr>
        <w:pStyle w:val="BodyText"/>
        <w:spacing w:before="40" w:after="120" w:line="276" w:lineRule="auto"/>
        <w:ind w:firstLine="720"/>
        <w:jc w:val="both"/>
      </w:pPr>
      <w:r>
        <w:t xml:space="preserve">Dengan demikian hasil penelitian ini mendukung hasil penelitian yang telah </w:t>
      </w:r>
      <w:r>
        <w:lastRenderedPageBreak/>
        <w:t>dilakukan oleh para pen</w:t>
      </w:r>
      <w:r w:rsidR="00FC410B">
        <w:t xml:space="preserve">eliti sebelumnya yang menyangkut Hubungan Motivasi Kerja dengan Kinerja pegawai telah banyak dilakukan, seperti Isbet Helintina (2017), Yutika Andola (2016), Nazaruddin (2012), Nila Rosa (2020), Wiwik widiyanti (2017) yang menyatakan </w:t>
      </w:r>
      <w:r>
        <w:t>bahwa motivasi kerja memiliki hubungan positif dengan kinerja pegawai, selanjutnya dari hasil uji hipotesis yang telah dilakukan oleh peneliti, menunjukan terdapat hubungan positif antara motivasi kerja dengan kinerja pegawai, dengan demikian hipotesis yang telah diajukan dapat dikatakan terbukti. Hal ini dapat dinyatakan bahwa semakin baik motivasi kerja yang diterapkan oleh instansi semakin baik pula kinerja yang di</w:t>
      </w:r>
      <w:r w:rsidR="00E94EA3">
        <w:t>hasilkan oleh pegawai tersebut.</w:t>
      </w:r>
    </w:p>
    <w:p w:rsidR="00E94EA3" w:rsidRDefault="00E94EA3" w:rsidP="00E94EA3">
      <w:pPr>
        <w:pStyle w:val="BodyText"/>
        <w:spacing w:before="40" w:after="120" w:line="276" w:lineRule="auto"/>
        <w:ind w:firstLine="720"/>
        <w:jc w:val="both"/>
      </w:pPr>
    </w:p>
    <w:p w:rsidR="00E94EA3" w:rsidRDefault="00E94EA3" w:rsidP="00E94EA3">
      <w:pPr>
        <w:pStyle w:val="BodyText"/>
        <w:spacing w:before="40" w:after="120" w:line="276" w:lineRule="auto"/>
        <w:ind w:firstLine="720"/>
        <w:jc w:val="both"/>
      </w:pPr>
    </w:p>
    <w:p w:rsidR="00E94EA3" w:rsidRDefault="00E94EA3" w:rsidP="00E94EA3">
      <w:pPr>
        <w:pStyle w:val="BodyText"/>
        <w:spacing w:before="40" w:after="120" w:line="276" w:lineRule="auto"/>
        <w:ind w:firstLine="720"/>
        <w:jc w:val="both"/>
      </w:pPr>
    </w:p>
    <w:p w:rsidR="00E94EA3" w:rsidRDefault="00E94EA3" w:rsidP="00E94EA3">
      <w:pPr>
        <w:pStyle w:val="BodyText"/>
        <w:spacing w:before="40" w:after="120" w:line="276" w:lineRule="auto"/>
        <w:ind w:firstLine="720"/>
        <w:jc w:val="both"/>
      </w:pPr>
    </w:p>
    <w:p w:rsidR="00E94EA3" w:rsidRDefault="00E94EA3" w:rsidP="00E94EA3">
      <w:pPr>
        <w:pStyle w:val="BodyText"/>
        <w:spacing w:before="40" w:after="120" w:line="276" w:lineRule="auto"/>
        <w:ind w:firstLine="720"/>
        <w:jc w:val="both"/>
      </w:pPr>
    </w:p>
    <w:p w:rsidR="00E94EA3" w:rsidRDefault="00E94EA3" w:rsidP="00E94EA3">
      <w:pPr>
        <w:pStyle w:val="BodyText"/>
        <w:spacing w:before="40" w:after="120" w:line="276" w:lineRule="auto"/>
        <w:ind w:firstLine="720"/>
        <w:jc w:val="both"/>
      </w:pPr>
    </w:p>
    <w:p w:rsidR="00E94EA3" w:rsidRDefault="00E94EA3" w:rsidP="00E94EA3">
      <w:pPr>
        <w:pStyle w:val="BodyText"/>
        <w:spacing w:before="40" w:after="120" w:line="276" w:lineRule="auto"/>
        <w:ind w:firstLine="720"/>
        <w:jc w:val="both"/>
      </w:pPr>
    </w:p>
    <w:p w:rsidR="00E94EA3" w:rsidRDefault="00E94EA3" w:rsidP="00E94EA3">
      <w:pPr>
        <w:pStyle w:val="BodyText"/>
        <w:spacing w:before="40" w:after="120" w:line="276" w:lineRule="auto"/>
        <w:ind w:firstLine="720"/>
        <w:jc w:val="both"/>
      </w:pPr>
    </w:p>
    <w:p w:rsidR="00E94EA3" w:rsidRDefault="00E94EA3" w:rsidP="00E94EA3">
      <w:pPr>
        <w:pStyle w:val="BodyText"/>
        <w:spacing w:before="40" w:after="120" w:line="276" w:lineRule="auto"/>
        <w:ind w:firstLine="720"/>
        <w:jc w:val="both"/>
      </w:pPr>
    </w:p>
    <w:p w:rsidR="00E94EA3" w:rsidRDefault="00E94EA3" w:rsidP="00E94EA3">
      <w:pPr>
        <w:pStyle w:val="BodyText"/>
        <w:spacing w:before="40" w:after="120" w:line="276" w:lineRule="auto"/>
        <w:jc w:val="both"/>
      </w:pPr>
    </w:p>
    <w:p w:rsidR="00570135" w:rsidRDefault="00570135" w:rsidP="00E94EA3">
      <w:pPr>
        <w:pStyle w:val="BodyText"/>
        <w:spacing w:before="40" w:after="120" w:line="276" w:lineRule="auto"/>
        <w:jc w:val="both"/>
      </w:pPr>
    </w:p>
    <w:p w:rsidR="006053FF" w:rsidRDefault="006053FF" w:rsidP="00E94EA3">
      <w:pPr>
        <w:pStyle w:val="BodyText"/>
        <w:spacing w:before="40" w:after="120" w:line="276" w:lineRule="auto"/>
        <w:jc w:val="both"/>
      </w:pPr>
    </w:p>
    <w:p w:rsidR="006053FF" w:rsidRDefault="006053FF" w:rsidP="00E94EA3">
      <w:pPr>
        <w:pStyle w:val="BodyText"/>
        <w:spacing w:before="40" w:after="120" w:line="276" w:lineRule="auto"/>
        <w:jc w:val="both"/>
      </w:pPr>
    </w:p>
    <w:p w:rsidR="006053FF" w:rsidRDefault="006053FF" w:rsidP="00E94EA3">
      <w:pPr>
        <w:pStyle w:val="BodyText"/>
        <w:spacing w:before="40" w:after="120" w:line="276" w:lineRule="auto"/>
        <w:jc w:val="both"/>
      </w:pPr>
    </w:p>
    <w:p w:rsidR="006053FF" w:rsidRDefault="006053FF" w:rsidP="00E94EA3">
      <w:pPr>
        <w:pStyle w:val="BodyText"/>
        <w:spacing w:before="40" w:after="120" w:line="276" w:lineRule="auto"/>
        <w:jc w:val="both"/>
      </w:pPr>
    </w:p>
    <w:p w:rsidR="006053FF" w:rsidRDefault="006053FF" w:rsidP="00E94EA3">
      <w:pPr>
        <w:pStyle w:val="BodyText"/>
        <w:spacing w:before="40" w:after="120" w:line="276" w:lineRule="auto"/>
        <w:jc w:val="both"/>
      </w:pPr>
    </w:p>
    <w:p w:rsidR="006053FF" w:rsidRDefault="006053FF" w:rsidP="00E94EA3">
      <w:pPr>
        <w:pStyle w:val="BodyText"/>
        <w:spacing w:before="40" w:after="120" w:line="276" w:lineRule="auto"/>
        <w:jc w:val="both"/>
      </w:pPr>
    </w:p>
    <w:p w:rsidR="006053FF" w:rsidRDefault="006053FF" w:rsidP="00E94EA3">
      <w:pPr>
        <w:pStyle w:val="BodyText"/>
        <w:spacing w:before="40" w:after="120" w:line="276" w:lineRule="auto"/>
        <w:jc w:val="both"/>
      </w:pPr>
    </w:p>
    <w:p w:rsidR="006053FF" w:rsidRDefault="006053FF" w:rsidP="00E94EA3">
      <w:pPr>
        <w:pStyle w:val="BodyText"/>
        <w:spacing w:before="40" w:after="120" w:line="276" w:lineRule="auto"/>
        <w:jc w:val="both"/>
      </w:pPr>
    </w:p>
    <w:p w:rsidR="006053FF" w:rsidRDefault="006053FF" w:rsidP="00E94EA3">
      <w:pPr>
        <w:pStyle w:val="BodyText"/>
        <w:spacing w:before="40" w:after="120" w:line="276" w:lineRule="auto"/>
        <w:jc w:val="both"/>
      </w:pPr>
    </w:p>
    <w:p w:rsidR="006053FF" w:rsidRDefault="006053FF" w:rsidP="00E94EA3">
      <w:pPr>
        <w:pStyle w:val="BodyText"/>
        <w:spacing w:before="40" w:after="120" w:line="276" w:lineRule="auto"/>
        <w:jc w:val="both"/>
      </w:pPr>
    </w:p>
    <w:p w:rsidR="00E94EA3" w:rsidRDefault="00E94EA3" w:rsidP="00E94EA3">
      <w:pPr>
        <w:pStyle w:val="BodyText"/>
        <w:spacing w:before="40" w:after="120" w:line="276" w:lineRule="auto"/>
        <w:jc w:val="both"/>
      </w:pPr>
    </w:p>
    <w:p w:rsidR="00E94EA3" w:rsidRPr="00E94EA3" w:rsidRDefault="00E94EA3" w:rsidP="00E94EA3">
      <w:pPr>
        <w:pStyle w:val="BodyText"/>
        <w:spacing w:before="40" w:after="120" w:line="276" w:lineRule="auto"/>
        <w:jc w:val="both"/>
        <w:sectPr w:rsidR="00E94EA3" w:rsidRPr="00E94EA3" w:rsidSect="009A07DB">
          <w:pgSz w:w="11907" w:h="16839" w:code="9"/>
          <w:pgMar w:top="1699" w:right="1411" w:bottom="1699" w:left="2275" w:header="720" w:footer="720" w:gutter="0"/>
          <w:cols w:space="720"/>
          <w:titlePg/>
          <w:docGrid w:linePitch="360"/>
        </w:sectPr>
      </w:pPr>
    </w:p>
    <w:p w:rsidR="00CE093D" w:rsidRPr="004627F0" w:rsidRDefault="00CE093D" w:rsidP="005F1356">
      <w:pPr>
        <w:pStyle w:val="Heading1"/>
      </w:pPr>
      <w:bookmarkStart w:id="128" w:name="_Toc124089521"/>
      <w:bookmarkStart w:id="129" w:name="_Toc124174802"/>
      <w:r w:rsidRPr="004627F0">
        <w:lastRenderedPageBreak/>
        <w:t>BAB V</w:t>
      </w:r>
      <w:bookmarkEnd w:id="128"/>
      <w:bookmarkEnd w:id="129"/>
    </w:p>
    <w:p w:rsidR="00CE093D" w:rsidRDefault="00CE093D" w:rsidP="005F1356">
      <w:pPr>
        <w:pStyle w:val="Heading2"/>
      </w:pPr>
      <w:bookmarkStart w:id="130" w:name="_Toc124089522"/>
      <w:bookmarkStart w:id="131" w:name="_Toc124174803"/>
      <w:r w:rsidRPr="004627F0">
        <w:t>SIMPULAN DAN SARAN</w:t>
      </w:r>
      <w:bookmarkEnd w:id="130"/>
      <w:bookmarkEnd w:id="131"/>
    </w:p>
    <w:p w:rsidR="00CE093D" w:rsidRDefault="00CE093D" w:rsidP="009700B2">
      <w:pPr>
        <w:pStyle w:val="BodyText"/>
        <w:spacing w:before="40" w:after="120" w:line="276" w:lineRule="auto"/>
        <w:ind w:firstLine="720"/>
        <w:jc w:val="both"/>
      </w:pPr>
      <w:r w:rsidRPr="004627F0">
        <w:t>Berdasarkan hasil penelitian yang telah dilakukan serta pembahasan di bab-bab sebel</w:t>
      </w:r>
      <w:r w:rsidR="00F27175">
        <w:t>umnya mengenai Hubungan Motivasi</w:t>
      </w:r>
      <w:r w:rsidRPr="004627F0">
        <w:t xml:space="preserve"> Kerja dengan Kinerja Pegawai </w:t>
      </w:r>
      <w:r>
        <w:t>UPTD Pengelolaan Prasarana Perhubungan LLAJ Wilayah 1</w:t>
      </w:r>
      <w:r w:rsidR="00F27175">
        <w:t xml:space="preserve"> Bogor</w:t>
      </w:r>
      <w:r w:rsidRPr="004627F0">
        <w:t>. Maka penulis memberikan simpulan dan saran sebagai berikut :</w:t>
      </w:r>
    </w:p>
    <w:p w:rsidR="00CE093D" w:rsidRPr="005F1356" w:rsidRDefault="00D277BF" w:rsidP="008D5E62">
      <w:pPr>
        <w:pStyle w:val="Heading3"/>
      </w:pPr>
      <w:bookmarkStart w:id="132" w:name="_Toc124089523"/>
      <w:bookmarkStart w:id="133" w:name="_Toc124174804"/>
      <w:r w:rsidRPr="005F1356">
        <w:t xml:space="preserve">5.1 </w:t>
      </w:r>
      <w:r w:rsidR="00CE093D" w:rsidRPr="005F1356">
        <w:t>Simpulan</w:t>
      </w:r>
      <w:bookmarkEnd w:id="132"/>
      <w:bookmarkEnd w:id="133"/>
    </w:p>
    <w:p w:rsidR="00FA7DF8" w:rsidRPr="00EF4731" w:rsidRDefault="00FA7DF8" w:rsidP="009700B2">
      <w:pPr>
        <w:pStyle w:val="BodyText"/>
        <w:spacing w:before="40" w:after="120" w:line="276" w:lineRule="auto"/>
        <w:ind w:left="720" w:firstLine="720"/>
        <w:jc w:val="both"/>
      </w:pPr>
      <w:r>
        <w:rPr>
          <w:bCs/>
        </w:rPr>
        <w:t xml:space="preserve">Kesimpulan yang dapat diambil berdasarkan hasil analisis data tentang Motivasi Kerja dengan Kinerja Pegawai pada </w:t>
      </w:r>
      <w:r>
        <w:t>UPTD Pengelolaan Prasarana Perhubungan LLAJ Wilayah 1 Bogor adalah sebagai berikut:</w:t>
      </w:r>
    </w:p>
    <w:p w:rsidR="0064021C" w:rsidRPr="00AE0924" w:rsidRDefault="0064021C" w:rsidP="0064021C">
      <w:pPr>
        <w:pStyle w:val="BodyText"/>
        <w:numPr>
          <w:ilvl w:val="2"/>
          <w:numId w:val="64"/>
        </w:numPr>
        <w:spacing w:before="40" w:after="120" w:line="276" w:lineRule="auto"/>
        <w:ind w:left="709"/>
        <w:jc w:val="both"/>
        <w:rPr>
          <w:b/>
          <w:bCs/>
        </w:rPr>
      </w:pPr>
      <w:r>
        <w:t xml:space="preserve">Motivasi </w:t>
      </w:r>
      <w:r w:rsidRPr="00900918">
        <w:t>Kerja</w:t>
      </w:r>
      <w:r w:rsidRPr="00900918">
        <w:rPr>
          <w:spacing w:val="-12"/>
        </w:rPr>
        <w:t xml:space="preserve"> </w:t>
      </w:r>
      <w:r w:rsidRPr="00900918">
        <w:t xml:space="preserve">pegawai </w:t>
      </w:r>
      <w:r>
        <w:t>UPTD Pengelolaan Prasarana Perhubungan LLAJ Wilayah 1</w:t>
      </w:r>
      <w:r w:rsidR="00AD37A5">
        <w:t xml:space="preserve"> Bogor</w:t>
      </w:r>
      <w:r>
        <w:t xml:space="preserve"> </w:t>
      </w:r>
      <w:r w:rsidR="003A4AB4">
        <w:t>tergolong dalam kategori b</w:t>
      </w:r>
      <w:r w:rsidRPr="00900918">
        <w:t>aik</w:t>
      </w:r>
      <w:r>
        <w:t>.</w:t>
      </w:r>
      <w:r>
        <w:rPr>
          <w:b/>
          <w:bCs/>
        </w:rPr>
        <w:t xml:space="preserve"> </w:t>
      </w:r>
      <w:r w:rsidRPr="00900918">
        <w:t>Hasil</w:t>
      </w:r>
      <w:r w:rsidR="003A4AB4">
        <w:t xml:space="preserve"> ini </w:t>
      </w:r>
      <w:r w:rsidR="00CB546E">
        <w:t>dihasilka</w:t>
      </w:r>
      <w:r w:rsidR="003A4AB4">
        <w:t xml:space="preserve">n hasil </w:t>
      </w:r>
      <w:r w:rsidRPr="00900918">
        <w:t xml:space="preserve"> analisis deskriptif pada variabel </w:t>
      </w:r>
      <w:r>
        <w:t xml:space="preserve">Motivasi </w:t>
      </w:r>
      <w:r w:rsidRPr="00900918">
        <w:t xml:space="preserve">Kerja </w:t>
      </w:r>
      <w:r w:rsidR="003A4AB4">
        <w:t xml:space="preserve">skor </w:t>
      </w:r>
      <w:r w:rsidRPr="00900918">
        <w:t xml:space="preserve">rata-rata empirik </w:t>
      </w:r>
      <w:r w:rsidR="00CB546E">
        <w:t xml:space="preserve">sebesar </w:t>
      </w:r>
      <w:r w:rsidR="00FE5E1C">
        <w:t>91,28</w:t>
      </w:r>
      <w:r w:rsidRPr="000C7A67">
        <w:t xml:space="preserve"> </w:t>
      </w:r>
      <w:r w:rsidR="003A4AB4">
        <w:t>lebih besar dari skor rata-rata teoritik sebesar 90.</w:t>
      </w:r>
    </w:p>
    <w:p w:rsidR="00AD37A5" w:rsidRPr="006F5461" w:rsidRDefault="00AD37A5" w:rsidP="00AD37A5">
      <w:pPr>
        <w:pStyle w:val="BodyText"/>
        <w:numPr>
          <w:ilvl w:val="2"/>
          <w:numId w:val="64"/>
        </w:numPr>
        <w:spacing w:before="40" w:after="120" w:line="276" w:lineRule="auto"/>
        <w:ind w:left="709"/>
        <w:jc w:val="both"/>
        <w:rPr>
          <w:b/>
          <w:bCs/>
        </w:rPr>
      </w:pPr>
      <w:r w:rsidRPr="00900918">
        <w:t xml:space="preserve">Kinerja pegawai </w:t>
      </w:r>
      <w:r>
        <w:t xml:space="preserve">pada </w:t>
      </w:r>
      <w:r w:rsidRPr="00900918">
        <w:t xml:space="preserve">Kantor </w:t>
      </w:r>
      <w:r>
        <w:t xml:space="preserve">UPTD Pengelolaan Prasarana Perhubungan LLAJ Wilayah 1 Bogor </w:t>
      </w:r>
      <w:r w:rsidRPr="00900918">
        <w:t xml:space="preserve">tergolong dalam kategori </w:t>
      </w:r>
      <w:r w:rsidR="00CB546E">
        <w:t>b</w:t>
      </w:r>
      <w:r w:rsidRPr="00900918">
        <w:t>aik</w:t>
      </w:r>
      <w:r>
        <w:t>.</w:t>
      </w:r>
      <w:r>
        <w:rPr>
          <w:b/>
          <w:bCs/>
        </w:rPr>
        <w:t xml:space="preserve"> </w:t>
      </w:r>
      <w:r w:rsidR="00CB546E">
        <w:rPr>
          <w:bCs/>
        </w:rPr>
        <w:t xml:space="preserve">Hal ini dihasilkan hasil </w:t>
      </w:r>
      <w:r w:rsidRPr="00900918">
        <w:t>analisis</w:t>
      </w:r>
      <w:r w:rsidRPr="006F5461">
        <w:rPr>
          <w:spacing w:val="-8"/>
        </w:rPr>
        <w:t xml:space="preserve"> </w:t>
      </w:r>
      <w:r w:rsidRPr="00900918">
        <w:t>deskriptif</w:t>
      </w:r>
      <w:r w:rsidRPr="006F5461">
        <w:rPr>
          <w:spacing w:val="-9"/>
        </w:rPr>
        <w:t xml:space="preserve"> </w:t>
      </w:r>
      <w:r w:rsidRPr="00900918">
        <w:t>pada</w:t>
      </w:r>
      <w:r w:rsidRPr="006F5461">
        <w:rPr>
          <w:spacing w:val="-10"/>
        </w:rPr>
        <w:t xml:space="preserve"> </w:t>
      </w:r>
      <w:r w:rsidRPr="00900918">
        <w:t>variabel</w:t>
      </w:r>
      <w:r w:rsidRPr="006F5461">
        <w:rPr>
          <w:spacing w:val="-8"/>
        </w:rPr>
        <w:t xml:space="preserve"> </w:t>
      </w:r>
      <w:r w:rsidRPr="00900918">
        <w:t>Kinerja</w:t>
      </w:r>
      <w:r w:rsidRPr="006F5461">
        <w:rPr>
          <w:spacing w:val="-10"/>
        </w:rPr>
        <w:t xml:space="preserve"> </w:t>
      </w:r>
      <w:r w:rsidRPr="00900918">
        <w:t>pegawai</w:t>
      </w:r>
      <w:r w:rsidRPr="006F5461">
        <w:rPr>
          <w:spacing w:val="-8"/>
        </w:rPr>
        <w:t xml:space="preserve"> </w:t>
      </w:r>
      <w:r w:rsidRPr="00900918">
        <w:t xml:space="preserve">skor rata-rata empirik </w:t>
      </w:r>
      <w:r w:rsidR="00CB546E">
        <w:t xml:space="preserve">sebesar </w:t>
      </w:r>
      <w:r w:rsidR="00FE5E1C">
        <w:t>43,4</w:t>
      </w:r>
      <w:r>
        <w:t>8</w:t>
      </w:r>
      <w:r w:rsidR="00CB546E">
        <w:t xml:space="preserve"> dan skor rata-rata teoritik sebesar 36.</w:t>
      </w:r>
    </w:p>
    <w:p w:rsidR="008A414C" w:rsidRPr="008A414C" w:rsidRDefault="008A414C" w:rsidP="0064021C">
      <w:pPr>
        <w:pStyle w:val="BodyText"/>
        <w:numPr>
          <w:ilvl w:val="2"/>
          <w:numId w:val="64"/>
        </w:numPr>
        <w:spacing w:before="40" w:after="120" w:line="276" w:lineRule="auto"/>
        <w:ind w:left="709"/>
        <w:jc w:val="both"/>
        <w:rPr>
          <w:b/>
          <w:bCs/>
        </w:rPr>
      </w:pPr>
      <w:r>
        <w:t>Hubungan fungsional Motivasi kerja terhadap variabel Y kinerja pegawai pada UPTD Pengelolaan Prasarana Perhubungan LLAJ Wilayah 1 Bogor</w:t>
      </w:r>
    </w:p>
    <w:p w:rsidR="00BF13A4" w:rsidRDefault="00CB546E" w:rsidP="00523241">
      <w:pPr>
        <w:pStyle w:val="BodyText"/>
        <w:spacing w:before="40" w:after="120" w:line="276" w:lineRule="auto"/>
        <w:ind w:left="709" w:firstLine="709"/>
        <w:jc w:val="both"/>
      </w:pPr>
      <w:r>
        <w:t>H</w:t>
      </w:r>
      <w:r w:rsidR="00BB179D">
        <w:t>ubu</w:t>
      </w:r>
      <w:r>
        <w:t>ngan fungsional Motivasi kerja dengan</w:t>
      </w:r>
      <w:r w:rsidR="00BB179D">
        <w:t xml:space="preserve"> variabel Y kinerja pegawai pada UPTD Pengelolaan Prasarana Perhubungan LLAJ Wilayah 1 Bogor </w:t>
      </w:r>
      <w:r>
        <w:t xml:space="preserve">adalah Ŷ = </w:t>
      </w:r>
      <w:r w:rsidR="000D52AD">
        <w:t>53.793</w:t>
      </w:r>
      <w:r w:rsidR="005D0C26">
        <w:t xml:space="preserve"> + 0,</w:t>
      </w:r>
      <w:r w:rsidR="000D52AD">
        <w:t>463</w:t>
      </w:r>
      <w:r w:rsidR="005D0C26">
        <w:t>X</w:t>
      </w:r>
      <w:r w:rsidR="00BB179D">
        <w:t>,</w:t>
      </w:r>
      <w:r>
        <w:t xml:space="preserve"> dengan koefisien korelasi sebesar 0,541 (sedang) dan koe</w:t>
      </w:r>
      <w:r w:rsidR="00FE5E1C">
        <w:t xml:space="preserve">fisien determinasi sebesar </w:t>
      </w:r>
      <w:r w:rsidR="007067AC">
        <w:t>30</w:t>
      </w:r>
      <w:r w:rsidR="00FE5E1C">
        <w:t>,</w:t>
      </w:r>
      <w:r w:rsidR="007067AC">
        <w:t>8</w:t>
      </w:r>
      <w:r w:rsidR="00BB179D">
        <w:t xml:space="preserve"> </w:t>
      </w:r>
      <w:r>
        <w:t xml:space="preserve">hal ini </w:t>
      </w:r>
      <w:r w:rsidR="00BF13A4">
        <w:t xml:space="preserve">berarti </w:t>
      </w:r>
      <w:r w:rsidR="00BB179D">
        <w:t xml:space="preserve">bahwa apabila terjadi kenaikan satu </w:t>
      </w:r>
      <w:r w:rsidR="003E010A">
        <w:t>satuan pada variabel motivasi kerja maka akan diikuti kenaikan terhadap kinerja pegawai pada UPTD Pengelolaan Prasarana Perhubungan LL</w:t>
      </w:r>
      <w:r w:rsidR="0064021C">
        <w:t>AJ Wilayah 1 Bogor sebesar 0,</w:t>
      </w:r>
      <w:r w:rsidR="000D52AD">
        <w:t>463</w:t>
      </w:r>
      <w:r w:rsidR="003E010A">
        <w:t xml:space="preserve"> satuan.</w:t>
      </w:r>
      <w:bookmarkStart w:id="134" w:name="_Toc124089524"/>
    </w:p>
    <w:p w:rsidR="00CE093D" w:rsidRDefault="00D277BF" w:rsidP="00487BD5">
      <w:pPr>
        <w:pStyle w:val="Heading3"/>
        <w:spacing w:after="60"/>
      </w:pPr>
      <w:bookmarkStart w:id="135" w:name="_Toc124174321"/>
      <w:bookmarkStart w:id="136" w:name="_Toc124174805"/>
      <w:r>
        <w:t xml:space="preserve">5.2 </w:t>
      </w:r>
      <w:r w:rsidR="00CE093D">
        <w:t>Saran</w:t>
      </w:r>
      <w:bookmarkEnd w:id="134"/>
      <w:bookmarkEnd w:id="135"/>
      <w:bookmarkEnd w:id="136"/>
    </w:p>
    <w:p w:rsidR="009D3C0E" w:rsidRDefault="00BF13A4" w:rsidP="00487BD5">
      <w:pPr>
        <w:pStyle w:val="BodyText"/>
        <w:numPr>
          <w:ilvl w:val="0"/>
          <w:numId w:val="68"/>
        </w:numPr>
        <w:spacing w:before="40" w:after="120" w:line="276" w:lineRule="auto"/>
        <w:jc w:val="both"/>
      </w:pPr>
      <w:r>
        <w:t>N</w:t>
      </w:r>
      <w:r w:rsidR="0064021C">
        <w:t xml:space="preserve">ilai terrendah terdapat pada pekerjaan itu sendiri </w:t>
      </w:r>
      <w:r w:rsidR="0064021C" w:rsidRPr="0085211E">
        <w:t>dengan pernyataan, “</w:t>
      </w:r>
      <w:r w:rsidR="0064021C" w:rsidRPr="00526C94">
        <w:t>Saya suka dengan pekerjaan yang menantang</w:t>
      </w:r>
      <w:r w:rsidR="0064021C" w:rsidRPr="0085211E">
        <w:t xml:space="preserve">” hasil yang diperoleh sebesar </w:t>
      </w:r>
      <w:r w:rsidR="0064021C">
        <w:t>76,6</w:t>
      </w:r>
      <w:r w:rsidR="0064021C" w:rsidRPr="006770DA">
        <w:t xml:space="preserve">%, </w:t>
      </w:r>
      <w:r w:rsidR="00523241">
        <w:t>maka dari itu disarankan agar instansi UPTD Pengelolaan Prasarana Perhubungan LLAJ Wilayah 1 Bogor lebih memperbanyak kegiatan-kegiatan yang dapat meningkatkan kemajuan pegawai yang menantang seperti memberikan bekal untuk pengembangan diri, mengadakan outing atau liburan bersama, memberik</w:t>
      </w:r>
      <w:r w:rsidR="002A1951">
        <w:t>an kesempatan untuk berpendapat, serta diperlukan pelatihan-pelatihan yang terkait dengan SOP yang ditentukan.</w:t>
      </w:r>
    </w:p>
    <w:p w:rsidR="002A1951" w:rsidRPr="00487BD5" w:rsidRDefault="007A052B" w:rsidP="00487BD5">
      <w:pPr>
        <w:pStyle w:val="BodyText"/>
        <w:numPr>
          <w:ilvl w:val="0"/>
          <w:numId w:val="68"/>
        </w:numPr>
        <w:spacing w:before="40" w:after="120" w:line="276" w:lineRule="auto"/>
        <w:jc w:val="both"/>
      </w:pPr>
      <w:r>
        <w:t>Nilai ter</w:t>
      </w:r>
      <w:r w:rsidR="002A1951">
        <w:t xml:space="preserve">endah pada indikator kualitas dengan pernyataan “pegawai memberikan hasil kerja sesuai dengan standar yang ditetapkan oleh instansi” </w:t>
      </w:r>
      <w:r w:rsidR="002A1951">
        <w:lastRenderedPageBreak/>
        <w:t>hasil yang diperoleh sebesar 80%. Dengan demikian agar instansi UPTD Pengelolaan Prasarana Perhubungan LLAJ Wilayah 1 Bogor harus lebih memperhatikan kinerja pegawai seperti memenuhi hak pegawai, memberikan reward dan punishment, training dan pelatihan, serta jenjang karir. Agar pegawai memberikan hasil yang sesuai dengan ketentuan instansi.</w:t>
      </w:r>
    </w:p>
    <w:p w:rsidR="009D3C0E" w:rsidRDefault="009D3C0E" w:rsidP="00A76B5F">
      <w:pPr>
        <w:pStyle w:val="BodyText"/>
        <w:numPr>
          <w:ilvl w:val="0"/>
          <w:numId w:val="68"/>
        </w:numPr>
        <w:spacing w:before="40" w:after="120" w:line="276" w:lineRule="auto"/>
        <w:jc w:val="both"/>
      </w:pPr>
      <w:r>
        <w:t>Perlu dilakukan penelitian lebih lanjut dengan variabel lain untuk pengembangan hasanah ilmu pengetahuan di bidang manajemen sumber daya manusia (MSDM).</w:t>
      </w:r>
    </w:p>
    <w:p w:rsidR="00A76B5F" w:rsidRDefault="00A76B5F" w:rsidP="00A76B5F">
      <w:pPr>
        <w:pStyle w:val="BodyText"/>
        <w:spacing w:before="40" w:after="120" w:line="276" w:lineRule="auto"/>
        <w:jc w:val="both"/>
      </w:pPr>
    </w:p>
    <w:p w:rsidR="00A76B5F" w:rsidRDefault="00A76B5F" w:rsidP="00A76B5F">
      <w:pPr>
        <w:pStyle w:val="BodyText"/>
        <w:spacing w:before="40" w:after="120" w:line="276" w:lineRule="auto"/>
        <w:jc w:val="both"/>
      </w:pPr>
    </w:p>
    <w:p w:rsidR="005546C1" w:rsidRDefault="005546C1" w:rsidP="005546C1"/>
    <w:p w:rsidR="005546C1" w:rsidRDefault="005546C1" w:rsidP="005546C1"/>
    <w:p w:rsidR="005546C1" w:rsidRDefault="005546C1" w:rsidP="005546C1"/>
    <w:p w:rsidR="005546C1" w:rsidRDefault="005546C1" w:rsidP="005546C1"/>
    <w:p w:rsidR="005546C1" w:rsidRDefault="005546C1" w:rsidP="005546C1"/>
    <w:p w:rsidR="005546C1" w:rsidRDefault="005546C1" w:rsidP="005546C1"/>
    <w:p w:rsidR="005546C1" w:rsidRDefault="005546C1" w:rsidP="005546C1"/>
    <w:p w:rsidR="005546C1" w:rsidRDefault="005546C1" w:rsidP="005546C1"/>
    <w:p w:rsidR="00570135" w:rsidRDefault="00570135" w:rsidP="005546C1"/>
    <w:p w:rsidR="00570135" w:rsidRDefault="00570135" w:rsidP="005546C1"/>
    <w:p w:rsidR="00570135" w:rsidRDefault="00570135" w:rsidP="005546C1"/>
    <w:p w:rsidR="00570135" w:rsidRDefault="00570135" w:rsidP="005546C1"/>
    <w:p w:rsidR="00570135" w:rsidRDefault="00570135" w:rsidP="005546C1"/>
    <w:p w:rsidR="00570135" w:rsidRDefault="00570135" w:rsidP="005546C1"/>
    <w:p w:rsidR="00570135" w:rsidRDefault="00570135" w:rsidP="005546C1"/>
    <w:p w:rsidR="007775F5" w:rsidRDefault="007775F5" w:rsidP="005546C1"/>
    <w:p w:rsidR="007775F5" w:rsidRDefault="007775F5" w:rsidP="005546C1"/>
    <w:p w:rsidR="007775F5" w:rsidRDefault="007775F5" w:rsidP="005546C1"/>
    <w:p w:rsidR="007775F5" w:rsidRDefault="007775F5" w:rsidP="005546C1"/>
    <w:p w:rsidR="00570135" w:rsidRDefault="00570135" w:rsidP="005546C1"/>
    <w:p w:rsidR="005546C1" w:rsidRDefault="005546C1" w:rsidP="005546C1"/>
    <w:p w:rsidR="005546C1" w:rsidRPr="005546C1" w:rsidRDefault="005546C1" w:rsidP="005546C1">
      <w:pPr>
        <w:sectPr w:rsidR="005546C1" w:rsidRPr="005546C1" w:rsidSect="00416B30">
          <w:type w:val="continuous"/>
          <w:pgSz w:w="11907" w:h="16839" w:code="9"/>
          <w:pgMar w:top="1699" w:right="1411" w:bottom="1699" w:left="2275" w:header="720" w:footer="720" w:gutter="0"/>
          <w:pgNumType w:start="99"/>
          <w:cols w:space="720"/>
          <w:titlePg/>
          <w:docGrid w:linePitch="360"/>
        </w:sectPr>
      </w:pPr>
    </w:p>
    <w:p w:rsidR="00964FC3" w:rsidRDefault="00964FC3" w:rsidP="009700B2">
      <w:pPr>
        <w:pStyle w:val="Heading1"/>
        <w:spacing w:line="276" w:lineRule="auto"/>
      </w:pPr>
      <w:bookmarkStart w:id="137" w:name="_Toc124089525"/>
      <w:bookmarkStart w:id="138" w:name="_Toc124174806"/>
      <w:r w:rsidRPr="00E946CB">
        <w:lastRenderedPageBreak/>
        <w:t>DAFTAR PUSTAKA</w:t>
      </w:r>
      <w:bookmarkEnd w:id="137"/>
      <w:bookmarkEnd w:id="138"/>
    </w:p>
    <w:p w:rsidR="001F4580" w:rsidRPr="001F4580" w:rsidRDefault="001F4580" w:rsidP="009700B2">
      <w:pPr>
        <w:spacing w:line="276" w:lineRule="auto"/>
      </w:pPr>
    </w:p>
    <w:p w:rsidR="00964FC3" w:rsidRPr="00E946CB" w:rsidRDefault="00964FC3" w:rsidP="009700B2">
      <w:pPr>
        <w:spacing w:line="276" w:lineRule="auto"/>
        <w:ind w:left="720" w:hanging="720"/>
        <w:jc w:val="both"/>
        <w:rPr>
          <w:rFonts w:cs="Times New Roman"/>
          <w:sz w:val="24"/>
          <w:szCs w:val="24"/>
        </w:rPr>
      </w:pPr>
      <w:r w:rsidRPr="00E946CB">
        <w:rPr>
          <w:rFonts w:cs="Times New Roman"/>
          <w:sz w:val="24"/>
          <w:szCs w:val="24"/>
        </w:rPr>
        <w:t xml:space="preserve">Afandi, P. (2018). </w:t>
      </w:r>
      <w:r w:rsidRPr="005D4389">
        <w:rPr>
          <w:rFonts w:cs="Times New Roman"/>
          <w:i/>
          <w:sz w:val="24"/>
          <w:szCs w:val="24"/>
        </w:rPr>
        <w:t>Manajemen Sumber Daya Manusia (Teori, Konsep dan Indikator).</w:t>
      </w:r>
      <w:r w:rsidRPr="00E946CB">
        <w:rPr>
          <w:rFonts w:cs="Times New Roman"/>
          <w:sz w:val="24"/>
          <w:szCs w:val="24"/>
        </w:rPr>
        <w:t xml:space="preserve"> Riau: Zanafa Publishing.</w:t>
      </w:r>
    </w:p>
    <w:p w:rsidR="00964FC3" w:rsidRPr="00E946CB" w:rsidRDefault="00964FC3" w:rsidP="009700B2">
      <w:pPr>
        <w:spacing w:line="276" w:lineRule="auto"/>
        <w:ind w:left="720" w:hanging="720"/>
        <w:jc w:val="both"/>
        <w:rPr>
          <w:rFonts w:cs="Times New Roman"/>
          <w:sz w:val="24"/>
          <w:szCs w:val="24"/>
        </w:rPr>
      </w:pPr>
      <w:r w:rsidRPr="00E946CB">
        <w:rPr>
          <w:rFonts w:cs="Times New Roman"/>
          <w:sz w:val="24"/>
          <w:szCs w:val="24"/>
        </w:rPr>
        <w:t>Anoraga</w:t>
      </w:r>
      <w:r>
        <w:rPr>
          <w:rFonts w:cs="Times New Roman"/>
          <w:sz w:val="24"/>
          <w:szCs w:val="24"/>
        </w:rPr>
        <w:t>, Panji.</w:t>
      </w:r>
      <w:r w:rsidRPr="00E946CB">
        <w:rPr>
          <w:rFonts w:cs="Times New Roman"/>
          <w:sz w:val="24"/>
          <w:szCs w:val="24"/>
        </w:rPr>
        <w:t xml:space="preserve"> 2014. </w:t>
      </w:r>
      <w:r w:rsidRPr="005D4389">
        <w:rPr>
          <w:rFonts w:cs="Times New Roman"/>
          <w:i/>
          <w:sz w:val="24"/>
          <w:szCs w:val="24"/>
        </w:rPr>
        <w:t>Psikologi Kerja</w:t>
      </w:r>
      <w:r w:rsidRPr="00E946CB">
        <w:rPr>
          <w:rFonts w:cs="Times New Roman"/>
          <w:sz w:val="24"/>
          <w:szCs w:val="24"/>
        </w:rPr>
        <w:t>. Jakarta : PT Rineka Cipta.</w:t>
      </w:r>
    </w:p>
    <w:p w:rsidR="00964FC3" w:rsidRDefault="00964FC3" w:rsidP="009700B2">
      <w:pPr>
        <w:spacing w:line="276" w:lineRule="auto"/>
        <w:ind w:left="720" w:hanging="720"/>
        <w:jc w:val="both"/>
        <w:rPr>
          <w:rFonts w:cs="Times New Roman"/>
          <w:sz w:val="24"/>
          <w:szCs w:val="24"/>
        </w:rPr>
      </w:pPr>
      <w:r w:rsidRPr="00E946CB">
        <w:rPr>
          <w:rFonts w:cs="Times New Roman"/>
          <w:sz w:val="24"/>
          <w:szCs w:val="24"/>
        </w:rPr>
        <w:t xml:space="preserve">Bangun, Wilson. 2018. </w:t>
      </w:r>
      <w:r w:rsidRPr="00C61D6C">
        <w:rPr>
          <w:rFonts w:cs="Times New Roman"/>
          <w:i/>
          <w:sz w:val="24"/>
          <w:szCs w:val="24"/>
        </w:rPr>
        <w:t xml:space="preserve">Manajemen Sumber Daya Manusia. </w:t>
      </w:r>
      <w:r w:rsidRPr="00E946CB">
        <w:rPr>
          <w:rFonts w:cs="Times New Roman"/>
          <w:sz w:val="24"/>
          <w:szCs w:val="24"/>
        </w:rPr>
        <w:t>Jakarta: Penerbit Erlangga.</w:t>
      </w:r>
    </w:p>
    <w:p w:rsidR="00D032A8" w:rsidRDefault="00D032A8" w:rsidP="009700B2">
      <w:pPr>
        <w:spacing w:line="276" w:lineRule="auto"/>
        <w:ind w:left="720" w:hanging="720"/>
        <w:jc w:val="both"/>
        <w:rPr>
          <w:rFonts w:cs="Times New Roman"/>
          <w:sz w:val="24"/>
          <w:szCs w:val="24"/>
        </w:rPr>
      </w:pPr>
      <w:r w:rsidRPr="00D032A8">
        <w:rPr>
          <w:rFonts w:cs="Times New Roman"/>
          <w:sz w:val="24"/>
          <w:szCs w:val="24"/>
        </w:rPr>
        <w:t>Daft. 2010. Era Baru Manajemen. Jilid 1. Edisi ke Sembilan Salemba Empat. Jakarta</w:t>
      </w:r>
      <w:r>
        <w:rPr>
          <w:rFonts w:cs="Times New Roman"/>
          <w:sz w:val="24"/>
          <w:szCs w:val="24"/>
        </w:rPr>
        <w:t>.</w:t>
      </w:r>
    </w:p>
    <w:p w:rsidR="00D032A8" w:rsidRDefault="006B23A7" w:rsidP="009700B2">
      <w:pPr>
        <w:spacing w:line="276" w:lineRule="auto"/>
        <w:ind w:left="720" w:hanging="720"/>
        <w:jc w:val="both"/>
        <w:rPr>
          <w:rFonts w:cs="Times New Roman"/>
          <w:sz w:val="24"/>
          <w:szCs w:val="24"/>
        </w:rPr>
      </w:pPr>
      <w:r>
        <w:rPr>
          <w:rFonts w:cs="Times New Roman"/>
          <w:sz w:val="24"/>
          <w:szCs w:val="24"/>
        </w:rPr>
        <w:t>Edison.  et</w:t>
      </w:r>
      <w:r w:rsidR="00D032A8" w:rsidRPr="00D032A8">
        <w:rPr>
          <w:rFonts w:cs="Times New Roman"/>
          <w:sz w:val="24"/>
          <w:szCs w:val="24"/>
        </w:rPr>
        <w:t>.</w:t>
      </w:r>
      <w:r>
        <w:rPr>
          <w:rFonts w:cs="Times New Roman"/>
          <w:sz w:val="24"/>
          <w:szCs w:val="24"/>
        </w:rPr>
        <w:t>all.</w:t>
      </w:r>
      <w:r w:rsidR="00D032A8" w:rsidRPr="00D032A8">
        <w:rPr>
          <w:rFonts w:cs="Times New Roman"/>
          <w:sz w:val="24"/>
          <w:szCs w:val="24"/>
        </w:rPr>
        <w:t xml:space="preserve"> 2016 </w:t>
      </w:r>
      <w:r w:rsidR="00D032A8" w:rsidRPr="006B23A7">
        <w:rPr>
          <w:rFonts w:cs="Times New Roman"/>
          <w:i/>
          <w:sz w:val="24"/>
          <w:szCs w:val="24"/>
        </w:rPr>
        <w:t>Manajemen Sumber Daya Manusia</w:t>
      </w:r>
      <w:r w:rsidR="00D032A8" w:rsidRPr="00D032A8">
        <w:rPr>
          <w:rFonts w:cs="Times New Roman"/>
          <w:sz w:val="24"/>
          <w:szCs w:val="24"/>
        </w:rPr>
        <w:t>. Alfabeta. Bandung</w:t>
      </w:r>
      <w:r>
        <w:rPr>
          <w:rFonts w:cs="Times New Roman"/>
          <w:sz w:val="24"/>
          <w:szCs w:val="24"/>
        </w:rPr>
        <w:t>.</w:t>
      </w:r>
    </w:p>
    <w:p w:rsidR="006B23A7" w:rsidRPr="00C61D6C" w:rsidRDefault="006B23A7" w:rsidP="009700B2">
      <w:pPr>
        <w:spacing w:line="276" w:lineRule="auto"/>
        <w:ind w:left="720" w:hanging="720"/>
        <w:jc w:val="both"/>
        <w:rPr>
          <w:rFonts w:cs="Times New Roman"/>
          <w:sz w:val="24"/>
          <w:szCs w:val="24"/>
        </w:rPr>
      </w:pPr>
      <w:r w:rsidRPr="006B23A7">
        <w:rPr>
          <w:rFonts w:cs="Times New Roman"/>
          <w:sz w:val="24"/>
          <w:szCs w:val="24"/>
        </w:rPr>
        <w:t xml:space="preserve">Fahmi. 2016. </w:t>
      </w:r>
      <w:r w:rsidRPr="006B23A7">
        <w:rPr>
          <w:rFonts w:cs="Times New Roman"/>
          <w:i/>
          <w:sz w:val="24"/>
          <w:szCs w:val="24"/>
        </w:rPr>
        <w:t>Manajemen Sumber Daya Manusia Teori dan Aplikasi</w:t>
      </w:r>
      <w:r w:rsidRPr="006B23A7">
        <w:rPr>
          <w:rFonts w:cs="Times New Roman"/>
          <w:sz w:val="24"/>
          <w:szCs w:val="24"/>
        </w:rPr>
        <w:t>. Bandung: Alfabeta</w:t>
      </w:r>
    </w:p>
    <w:p w:rsidR="00964FC3" w:rsidRPr="00E946CB" w:rsidRDefault="00964FC3" w:rsidP="009700B2">
      <w:pPr>
        <w:spacing w:line="276" w:lineRule="auto"/>
        <w:ind w:left="720" w:hanging="720"/>
        <w:jc w:val="both"/>
        <w:rPr>
          <w:rFonts w:cs="Times New Roman"/>
          <w:sz w:val="24"/>
          <w:szCs w:val="24"/>
        </w:rPr>
      </w:pPr>
      <w:r>
        <w:rPr>
          <w:rFonts w:cs="Times New Roman"/>
          <w:sz w:val="24"/>
          <w:szCs w:val="24"/>
        </w:rPr>
        <w:t xml:space="preserve">Farida. </w:t>
      </w:r>
      <w:r w:rsidRPr="00E946CB">
        <w:rPr>
          <w:rFonts w:cs="Times New Roman"/>
          <w:sz w:val="24"/>
          <w:szCs w:val="24"/>
        </w:rPr>
        <w:t>2016.</w:t>
      </w:r>
      <w:r w:rsidRPr="005D4389">
        <w:rPr>
          <w:rFonts w:cs="Times New Roman"/>
          <w:i/>
          <w:sz w:val="24"/>
          <w:szCs w:val="24"/>
        </w:rPr>
        <w:t xml:space="preserve">Manajemen sumber daya manusia II, </w:t>
      </w:r>
      <w:r w:rsidRPr="00E946CB">
        <w:rPr>
          <w:rFonts w:cs="Times New Roman"/>
          <w:sz w:val="24"/>
          <w:szCs w:val="24"/>
        </w:rPr>
        <w:t>Ponororgo : pusat penerbitan Fakultas ekonomi. Universitas Muhammadiyah Ponorogo.</w:t>
      </w:r>
    </w:p>
    <w:p w:rsidR="00964FC3" w:rsidRPr="00E946CB" w:rsidRDefault="00964FC3" w:rsidP="009700B2">
      <w:pPr>
        <w:spacing w:line="276" w:lineRule="auto"/>
        <w:ind w:left="720" w:hanging="720"/>
        <w:jc w:val="both"/>
        <w:rPr>
          <w:rFonts w:cs="Times New Roman"/>
          <w:sz w:val="24"/>
          <w:szCs w:val="24"/>
        </w:rPr>
      </w:pPr>
      <w:r w:rsidRPr="00E946CB">
        <w:rPr>
          <w:rFonts w:cs="Times New Roman"/>
          <w:sz w:val="24"/>
          <w:szCs w:val="24"/>
        </w:rPr>
        <w:t>Hafidzi. et.all. 2019.</w:t>
      </w:r>
      <w:r w:rsidRPr="005D4389">
        <w:rPr>
          <w:rFonts w:cs="Times New Roman"/>
          <w:i/>
          <w:sz w:val="24"/>
          <w:szCs w:val="24"/>
        </w:rPr>
        <w:t>Pengaruh Motivasi Kerja Lingkungan Kerja Budaya Kerja Terhadap Kinerja Karyawan Dinas Sosial Kabupaten Jember</w:t>
      </w:r>
      <w:r w:rsidRPr="00E946CB">
        <w:rPr>
          <w:rFonts w:cs="Times New Roman"/>
          <w:sz w:val="24"/>
          <w:szCs w:val="24"/>
        </w:rPr>
        <w:t>. Jurnal Penelitian Ipteks. Vol. 4 No. 1.</w:t>
      </w:r>
    </w:p>
    <w:p w:rsidR="00964FC3" w:rsidRDefault="00964FC3" w:rsidP="009700B2">
      <w:pPr>
        <w:spacing w:line="276" w:lineRule="auto"/>
        <w:ind w:left="720" w:hanging="720"/>
        <w:jc w:val="both"/>
        <w:rPr>
          <w:rFonts w:cs="Times New Roman"/>
          <w:sz w:val="24"/>
          <w:szCs w:val="24"/>
        </w:rPr>
      </w:pPr>
      <w:r w:rsidRPr="00E946CB">
        <w:rPr>
          <w:rFonts w:cs="Times New Roman"/>
          <w:sz w:val="24"/>
          <w:szCs w:val="24"/>
        </w:rPr>
        <w:t xml:space="preserve">Hamali, A. Y. (2018). </w:t>
      </w:r>
      <w:r w:rsidRPr="005D4389">
        <w:rPr>
          <w:rFonts w:cs="Times New Roman"/>
          <w:i/>
          <w:sz w:val="24"/>
          <w:szCs w:val="24"/>
        </w:rPr>
        <w:t>Pemahaman Sumber Daya Manusia</w:t>
      </w:r>
      <w:r w:rsidRPr="00E946CB">
        <w:rPr>
          <w:rFonts w:cs="Times New Roman"/>
          <w:sz w:val="24"/>
          <w:szCs w:val="24"/>
        </w:rPr>
        <w:t>. Yogyakarta: PT Buku Seru.</w:t>
      </w:r>
    </w:p>
    <w:p w:rsidR="00327DD1" w:rsidRPr="00E946CB" w:rsidRDefault="00327DD1" w:rsidP="009700B2">
      <w:pPr>
        <w:spacing w:line="276" w:lineRule="auto"/>
        <w:ind w:left="720" w:hanging="720"/>
        <w:jc w:val="both"/>
        <w:rPr>
          <w:rFonts w:cs="Times New Roman"/>
          <w:sz w:val="24"/>
          <w:szCs w:val="24"/>
        </w:rPr>
      </w:pPr>
      <w:r w:rsidRPr="00327DD1">
        <w:rPr>
          <w:rFonts w:cs="Times New Roman"/>
          <w:sz w:val="24"/>
          <w:szCs w:val="24"/>
        </w:rPr>
        <w:t xml:space="preserve">Hanifah, N., Hasanah, I. (2017) </w:t>
      </w:r>
      <w:r w:rsidRPr="00327DD1">
        <w:rPr>
          <w:rFonts w:cs="Times New Roman"/>
          <w:i/>
          <w:sz w:val="24"/>
          <w:szCs w:val="24"/>
        </w:rPr>
        <w:t>Meningkatkan Kreativitas Melalui Kegiatan Bermain Warna.</w:t>
      </w:r>
      <w:r w:rsidRPr="00327DD1">
        <w:rPr>
          <w:rFonts w:cs="Times New Roman"/>
          <w:sz w:val="24"/>
          <w:szCs w:val="24"/>
        </w:rPr>
        <w:t xml:space="preserve"> Jurnal PG-Paud Trunojoyo.</w:t>
      </w:r>
    </w:p>
    <w:p w:rsidR="00964FC3" w:rsidRPr="00E946CB" w:rsidRDefault="00964FC3" w:rsidP="009700B2">
      <w:pPr>
        <w:spacing w:line="276" w:lineRule="auto"/>
        <w:ind w:left="720" w:hanging="720"/>
        <w:jc w:val="both"/>
        <w:rPr>
          <w:rFonts w:cs="Times New Roman"/>
          <w:sz w:val="24"/>
          <w:szCs w:val="24"/>
        </w:rPr>
      </w:pPr>
      <w:r w:rsidRPr="00E946CB">
        <w:rPr>
          <w:rFonts w:cs="Times New Roman"/>
          <w:sz w:val="24"/>
          <w:szCs w:val="24"/>
        </w:rPr>
        <w:t>Hartatik</w:t>
      </w:r>
      <w:r>
        <w:rPr>
          <w:rFonts w:cs="Times New Roman"/>
          <w:sz w:val="24"/>
          <w:szCs w:val="24"/>
        </w:rPr>
        <w:t xml:space="preserve">. </w:t>
      </w:r>
      <w:r w:rsidRPr="00E946CB">
        <w:rPr>
          <w:rFonts w:cs="Times New Roman"/>
          <w:sz w:val="24"/>
          <w:szCs w:val="24"/>
        </w:rPr>
        <w:t xml:space="preserve">(2014). </w:t>
      </w:r>
      <w:r w:rsidRPr="005D4389">
        <w:rPr>
          <w:rFonts w:cs="Times New Roman"/>
          <w:i/>
          <w:sz w:val="24"/>
          <w:szCs w:val="24"/>
        </w:rPr>
        <w:t>Mengembangkan SDM (I).</w:t>
      </w:r>
      <w:r w:rsidRPr="00E946CB">
        <w:rPr>
          <w:rFonts w:cs="Times New Roman"/>
          <w:sz w:val="24"/>
          <w:szCs w:val="24"/>
        </w:rPr>
        <w:t xml:space="preserve"> Jogjakarta: Laksana</w:t>
      </w:r>
    </w:p>
    <w:p w:rsidR="00964FC3" w:rsidRPr="00E946CB" w:rsidRDefault="00964FC3" w:rsidP="009700B2">
      <w:pPr>
        <w:spacing w:line="276" w:lineRule="auto"/>
        <w:ind w:left="720" w:hanging="720"/>
        <w:jc w:val="both"/>
        <w:rPr>
          <w:rFonts w:cs="Times New Roman"/>
          <w:sz w:val="24"/>
          <w:szCs w:val="24"/>
        </w:rPr>
      </w:pPr>
      <w:r w:rsidRPr="00E946CB">
        <w:rPr>
          <w:rFonts w:cs="Times New Roman"/>
          <w:sz w:val="24"/>
          <w:szCs w:val="24"/>
        </w:rPr>
        <w:t xml:space="preserve">Hasibuan, Malayu S. P. 2019. </w:t>
      </w:r>
      <w:r w:rsidRPr="005D4389">
        <w:rPr>
          <w:rFonts w:cs="Times New Roman"/>
          <w:i/>
          <w:sz w:val="24"/>
          <w:szCs w:val="24"/>
        </w:rPr>
        <w:t>Manajemen: Dasar, Pengertian, dan Masalah</w:t>
      </w:r>
      <w:r w:rsidRPr="00E946CB">
        <w:rPr>
          <w:rFonts w:cs="Times New Roman"/>
          <w:sz w:val="24"/>
          <w:szCs w:val="24"/>
        </w:rPr>
        <w:t>. Jakarta : Bumi Aksara.</w:t>
      </w:r>
    </w:p>
    <w:p w:rsidR="00964FC3" w:rsidRDefault="00964FC3" w:rsidP="009700B2">
      <w:pPr>
        <w:spacing w:line="276" w:lineRule="auto"/>
        <w:ind w:left="720" w:hanging="720"/>
        <w:jc w:val="both"/>
        <w:rPr>
          <w:rFonts w:cs="Times New Roman"/>
          <w:sz w:val="24"/>
          <w:szCs w:val="24"/>
        </w:rPr>
      </w:pPr>
      <w:r w:rsidRPr="00E946CB">
        <w:rPr>
          <w:rFonts w:cs="Times New Roman"/>
          <w:sz w:val="24"/>
          <w:szCs w:val="24"/>
        </w:rPr>
        <w:t>Kasmir</w:t>
      </w:r>
      <w:r>
        <w:rPr>
          <w:rFonts w:cs="Times New Roman"/>
          <w:sz w:val="24"/>
          <w:szCs w:val="24"/>
        </w:rPr>
        <w:t xml:space="preserve">. </w:t>
      </w:r>
      <w:r w:rsidRPr="00E946CB">
        <w:rPr>
          <w:rFonts w:cs="Times New Roman"/>
          <w:sz w:val="24"/>
          <w:szCs w:val="24"/>
        </w:rPr>
        <w:t xml:space="preserve">2016. </w:t>
      </w:r>
      <w:r w:rsidRPr="005D4389">
        <w:rPr>
          <w:rFonts w:cs="Times New Roman"/>
          <w:i/>
          <w:sz w:val="24"/>
          <w:szCs w:val="24"/>
        </w:rPr>
        <w:t>Manajemen Sumber Daya Manusia</w:t>
      </w:r>
      <w:r w:rsidRPr="00E946CB">
        <w:rPr>
          <w:rFonts w:cs="Times New Roman"/>
          <w:sz w:val="24"/>
          <w:szCs w:val="24"/>
        </w:rPr>
        <w:t xml:space="preserve"> (Teori dan Praktik). Depok: PT Rajagrafindo Persada.</w:t>
      </w:r>
    </w:p>
    <w:p w:rsidR="00201A6A" w:rsidRDefault="00201A6A" w:rsidP="009700B2">
      <w:pPr>
        <w:spacing w:line="276" w:lineRule="auto"/>
        <w:ind w:left="720" w:hanging="720"/>
        <w:jc w:val="both"/>
        <w:rPr>
          <w:rFonts w:cs="Times New Roman"/>
          <w:sz w:val="24"/>
          <w:szCs w:val="24"/>
        </w:rPr>
      </w:pPr>
      <w:r>
        <w:rPr>
          <w:rFonts w:cs="Times New Roman"/>
          <w:sz w:val="24"/>
          <w:szCs w:val="24"/>
        </w:rPr>
        <w:t>Mangkunegara, Prabu, Anwar. 2013</w:t>
      </w:r>
      <w:r w:rsidRPr="00E946CB">
        <w:rPr>
          <w:rFonts w:cs="Times New Roman"/>
          <w:sz w:val="24"/>
          <w:szCs w:val="24"/>
        </w:rPr>
        <w:t xml:space="preserve">. </w:t>
      </w:r>
      <w:r w:rsidRPr="005D4389">
        <w:rPr>
          <w:rFonts w:cs="Times New Roman"/>
          <w:i/>
          <w:sz w:val="24"/>
          <w:szCs w:val="24"/>
        </w:rPr>
        <w:t xml:space="preserve">Manajemen Sumber Daya Manusia Perusahaan. Bandung </w:t>
      </w:r>
      <w:r>
        <w:rPr>
          <w:rFonts w:cs="Times New Roman"/>
          <w:sz w:val="24"/>
          <w:szCs w:val="24"/>
        </w:rPr>
        <w:t>: PT. Remaja Rosdakarya:Bandung</w:t>
      </w:r>
    </w:p>
    <w:p w:rsidR="00964FC3" w:rsidRPr="00682DDB" w:rsidRDefault="00201A6A" w:rsidP="009700B2">
      <w:pPr>
        <w:spacing w:line="276" w:lineRule="auto"/>
        <w:ind w:left="720" w:hanging="720"/>
        <w:jc w:val="both"/>
        <w:rPr>
          <w:rFonts w:cs="Times New Roman"/>
          <w:sz w:val="24"/>
          <w:szCs w:val="24"/>
        </w:rPr>
      </w:pPr>
      <w:r>
        <w:rPr>
          <w:rFonts w:cs="Times New Roman"/>
          <w:sz w:val="24"/>
          <w:szCs w:val="24"/>
          <w:u w:val="single"/>
        </w:rPr>
        <w:t xml:space="preserve">                                                </w:t>
      </w:r>
      <w:r>
        <w:rPr>
          <w:rFonts w:cs="Times New Roman"/>
          <w:sz w:val="24"/>
          <w:szCs w:val="24"/>
        </w:rPr>
        <w:t>2015</w:t>
      </w:r>
      <w:r w:rsidR="00964FC3" w:rsidRPr="00E946CB">
        <w:rPr>
          <w:rFonts w:cs="Times New Roman"/>
          <w:sz w:val="24"/>
          <w:szCs w:val="24"/>
        </w:rPr>
        <w:t xml:space="preserve">. </w:t>
      </w:r>
      <w:r w:rsidR="00964FC3" w:rsidRPr="005D4389">
        <w:rPr>
          <w:rFonts w:cs="Times New Roman"/>
          <w:i/>
          <w:sz w:val="24"/>
          <w:szCs w:val="24"/>
        </w:rPr>
        <w:t xml:space="preserve">Manajemen Sumber Daya Manusia Perusahaan. Bandung </w:t>
      </w:r>
      <w:r w:rsidR="00964FC3">
        <w:rPr>
          <w:rFonts w:cs="Times New Roman"/>
          <w:sz w:val="24"/>
          <w:szCs w:val="24"/>
        </w:rPr>
        <w:t>: PT. Remaja Rosdakarya:Bandung</w:t>
      </w:r>
    </w:p>
    <w:p w:rsidR="00964FC3" w:rsidRPr="00ED4A19" w:rsidRDefault="00964FC3" w:rsidP="009700B2">
      <w:pPr>
        <w:spacing w:line="276" w:lineRule="auto"/>
        <w:ind w:left="720" w:hanging="720"/>
        <w:jc w:val="both"/>
        <w:rPr>
          <w:rFonts w:cs="Times New Roman"/>
          <w:sz w:val="24"/>
          <w:szCs w:val="24"/>
        </w:rPr>
      </w:pPr>
      <w:r>
        <w:rPr>
          <w:rFonts w:cs="Times New Roman"/>
          <w:sz w:val="24"/>
          <w:szCs w:val="24"/>
          <w:u w:val="single"/>
        </w:rPr>
        <w:t xml:space="preserve">                                                 </w:t>
      </w:r>
      <w:r>
        <w:rPr>
          <w:rFonts w:cs="Times New Roman"/>
          <w:sz w:val="24"/>
          <w:szCs w:val="24"/>
        </w:rPr>
        <w:t xml:space="preserve"> </w:t>
      </w:r>
      <w:r w:rsidR="00201A6A">
        <w:rPr>
          <w:rFonts w:cs="Times New Roman"/>
          <w:sz w:val="24"/>
          <w:szCs w:val="24"/>
        </w:rPr>
        <w:t>2016</w:t>
      </w:r>
      <w:r w:rsidRPr="00E946CB">
        <w:rPr>
          <w:rFonts w:cs="Times New Roman"/>
          <w:sz w:val="24"/>
          <w:szCs w:val="24"/>
        </w:rPr>
        <w:t xml:space="preserve">. </w:t>
      </w:r>
      <w:r>
        <w:rPr>
          <w:rFonts w:cs="Times New Roman"/>
          <w:i/>
          <w:sz w:val="24"/>
          <w:szCs w:val="24"/>
        </w:rPr>
        <w:t xml:space="preserve">Manajemen </w:t>
      </w:r>
      <w:r w:rsidRPr="005D4389">
        <w:rPr>
          <w:rFonts w:cs="Times New Roman"/>
          <w:i/>
          <w:sz w:val="24"/>
          <w:szCs w:val="24"/>
        </w:rPr>
        <w:t xml:space="preserve">Sumber Daya Manusia Perusahaan. </w:t>
      </w:r>
      <w:r w:rsidRPr="005D4389">
        <w:rPr>
          <w:rFonts w:cs="Times New Roman"/>
          <w:sz w:val="24"/>
          <w:szCs w:val="24"/>
        </w:rPr>
        <w:t>Cetakan kedua belas. Remaja Rosdakarya</w:t>
      </w:r>
      <w:r w:rsidRPr="00E946CB">
        <w:rPr>
          <w:rFonts w:cs="Times New Roman"/>
          <w:sz w:val="24"/>
          <w:szCs w:val="24"/>
        </w:rPr>
        <w:t>:Bandung</w:t>
      </w:r>
      <w:r>
        <w:rPr>
          <w:rFonts w:cs="Times New Roman"/>
          <w:sz w:val="24"/>
          <w:szCs w:val="24"/>
        </w:rPr>
        <w:t>.</w:t>
      </w:r>
    </w:p>
    <w:p w:rsidR="00964FC3" w:rsidRDefault="00964FC3" w:rsidP="009700B2">
      <w:pPr>
        <w:spacing w:line="276" w:lineRule="auto"/>
        <w:ind w:left="720" w:hanging="720"/>
        <w:jc w:val="both"/>
        <w:rPr>
          <w:rFonts w:cs="Times New Roman"/>
          <w:sz w:val="24"/>
          <w:szCs w:val="24"/>
        </w:rPr>
      </w:pPr>
      <w:r w:rsidRPr="00E946CB">
        <w:rPr>
          <w:rFonts w:cs="Times New Roman"/>
          <w:sz w:val="24"/>
          <w:szCs w:val="24"/>
        </w:rPr>
        <w:t xml:space="preserve">Maslow, A. H. (2017). </w:t>
      </w:r>
      <w:r w:rsidRPr="005D4389">
        <w:rPr>
          <w:rFonts w:cs="Times New Roman"/>
          <w:i/>
          <w:sz w:val="24"/>
          <w:szCs w:val="24"/>
        </w:rPr>
        <w:t>Motivation and Personality</w:t>
      </w:r>
      <w:r w:rsidRPr="00E946CB">
        <w:rPr>
          <w:rFonts w:cs="Times New Roman"/>
          <w:sz w:val="24"/>
          <w:szCs w:val="24"/>
        </w:rPr>
        <w:t xml:space="preserve"> (Achmad Fawaid dan Maufur: Penerjemah). Yogyakarta: Cantrik Pustaka.</w:t>
      </w:r>
    </w:p>
    <w:p w:rsidR="005546C1" w:rsidRPr="00E946CB" w:rsidRDefault="005546C1" w:rsidP="009700B2">
      <w:pPr>
        <w:spacing w:line="276" w:lineRule="auto"/>
        <w:ind w:left="720" w:hanging="720"/>
        <w:jc w:val="both"/>
        <w:rPr>
          <w:rFonts w:cs="Times New Roman"/>
          <w:sz w:val="24"/>
          <w:szCs w:val="24"/>
        </w:rPr>
      </w:pPr>
      <w:r>
        <w:rPr>
          <w:rFonts w:cs="Times New Roman"/>
          <w:sz w:val="24"/>
          <w:szCs w:val="24"/>
        </w:rPr>
        <w:lastRenderedPageBreak/>
        <w:t>Masram dan Mu’ah. 2017. Manajemen Sumber Daya Manusia. Sidoarjo. Zifatama Publiser.</w:t>
      </w:r>
    </w:p>
    <w:p w:rsidR="00964FC3" w:rsidRPr="00E946CB" w:rsidRDefault="00964FC3" w:rsidP="009700B2">
      <w:pPr>
        <w:spacing w:line="276" w:lineRule="auto"/>
        <w:ind w:left="720" w:hanging="720"/>
        <w:jc w:val="both"/>
        <w:rPr>
          <w:rFonts w:cs="Times New Roman"/>
          <w:sz w:val="24"/>
          <w:szCs w:val="24"/>
        </w:rPr>
      </w:pPr>
      <w:r w:rsidRPr="00E946CB">
        <w:rPr>
          <w:rFonts w:cs="Times New Roman"/>
          <w:sz w:val="24"/>
          <w:szCs w:val="24"/>
        </w:rPr>
        <w:t>Pamela, A.O., &amp; Oloko</w:t>
      </w:r>
      <w:r>
        <w:rPr>
          <w:rFonts w:cs="Times New Roman"/>
          <w:sz w:val="24"/>
          <w:szCs w:val="24"/>
        </w:rPr>
        <w:t>.</w:t>
      </w:r>
      <w:r w:rsidRPr="00E946CB">
        <w:rPr>
          <w:rFonts w:cs="Times New Roman"/>
          <w:sz w:val="24"/>
          <w:szCs w:val="24"/>
        </w:rPr>
        <w:t xml:space="preserve"> (2015). </w:t>
      </w:r>
      <w:r w:rsidRPr="005D4389">
        <w:rPr>
          <w:rFonts w:cs="Times New Roman"/>
          <w:i/>
          <w:sz w:val="24"/>
          <w:szCs w:val="24"/>
        </w:rPr>
        <w:t>Effect of motivation on employee performance of commercial banks in kenya</w:t>
      </w:r>
      <w:r w:rsidRPr="00E946CB">
        <w:rPr>
          <w:rFonts w:cs="Times New Roman"/>
          <w:sz w:val="24"/>
          <w:szCs w:val="24"/>
        </w:rPr>
        <w:t xml:space="preserve"> : A case study of Kenya Commercial Bank in Migori County. Journal of Human Resource Studies 5 (2). </w:t>
      </w:r>
    </w:p>
    <w:p w:rsidR="00964FC3" w:rsidRPr="00E946CB" w:rsidRDefault="00964FC3" w:rsidP="009700B2">
      <w:pPr>
        <w:spacing w:line="276" w:lineRule="auto"/>
        <w:ind w:left="720" w:hanging="720"/>
        <w:jc w:val="both"/>
        <w:rPr>
          <w:rFonts w:cs="Times New Roman"/>
          <w:sz w:val="24"/>
          <w:szCs w:val="24"/>
        </w:rPr>
      </w:pPr>
      <w:r w:rsidRPr="00E946CB">
        <w:rPr>
          <w:rFonts w:cs="Times New Roman"/>
          <w:sz w:val="24"/>
          <w:szCs w:val="24"/>
        </w:rPr>
        <w:t>Ricardianto, Prasadja. (2018). “</w:t>
      </w:r>
      <w:r w:rsidRPr="005D4389">
        <w:rPr>
          <w:rFonts w:cs="Times New Roman"/>
          <w:i/>
          <w:sz w:val="24"/>
          <w:szCs w:val="24"/>
        </w:rPr>
        <w:t>Human Capital Management</w:t>
      </w:r>
      <w:r w:rsidRPr="00E946CB">
        <w:rPr>
          <w:rFonts w:cs="Times New Roman"/>
          <w:sz w:val="24"/>
          <w:szCs w:val="24"/>
        </w:rPr>
        <w:t>”. Penerbit. IN MEDIA. BOGOR.</w:t>
      </w:r>
    </w:p>
    <w:p w:rsidR="00964FC3" w:rsidRDefault="00964FC3" w:rsidP="009700B2">
      <w:pPr>
        <w:spacing w:line="276" w:lineRule="auto"/>
        <w:ind w:left="720" w:hanging="720"/>
        <w:jc w:val="both"/>
        <w:rPr>
          <w:rFonts w:cs="Times New Roman"/>
          <w:sz w:val="24"/>
          <w:szCs w:val="24"/>
        </w:rPr>
      </w:pPr>
      <w:r w:rsidRPr="00E946CB">
        <w:rPr>
          <w:rFonts w:cs="Times New Roman"/>
          <w:sz w:val="24"/>
          <w:szCs w:val="24"/>
        </w:rPr>
        <w:t>Robbins</w:t>
      </w:r>
      <w:r>
        <w:rPr>
          <w:rFonts w:cs="Times New Roman"/>
          <w:sz w:val="24"/>
          <w:szCs w:val="24"/>
        </w:rPr>
        <w:t xml:space="preserve">. </w:t>
      </w:r>
      <w:r w:rsidRPr="00E946CB">
        <w:rPr>
          <w:rFonts w:cs="Times New Roman"/>
          <w:sz w:val="24"/>
          <w:szCs w:val="24"/>
        </w:rPr>
        <w:t xml:space="preserve">(2016) </w:t>
      </w:r>
      <w:r w:rsidRPr="005D4389">
        <w:rPr>
          <w:rFonts w:cs="Times New Roman"/>
          <w:i/>
          <w:sz w:val="24"/>
          <w:szCs w:val="24"/>
        </w:rPr>
        <w:t>Manajemen Penilaian Kinerja Karyawan</w:t>
      </w:r>
      <w:r w:rsidRPr="00E946CB">
        <w:rPr>
          <w:rFonts w:cs="Times New Roman"/>
          <w:sz w:val="24"/>
          <w:szCs w:val="24"/>
        </w:rPr>
        <w:t>, Penerbit Gaya Media,</w:t>
      </w:r>
    </w:p>
    <w:p w:rsidR="001F4580" w:rsidRPr="00E946CB" w:rsidRDefault="001F4580" w:rsidP="009700B2">
      <w:pPr>
        <w:spacing w:line="276" w:lineRule="auto"/>
        <w:ind w:left="720" w:hanging="720"/>
        <w:jc w:val="both"/>
        <w:rPr>
          <w:rFonts w:cs="Times New Roman"/>
          <w:sz w:val="24"/>
          <w:szCs w:val="24"/>
        </w:rPr>
      </w:pPr>
      <w:r w:rsidRPr="00E946CB">
        <w:rPr>
          <w:rFonts w:cs="Times New Roman"/>
          <w:sz w:val="24"/>
          <w:szCs w:val="24"/>
        </w:rPr>
        <w:t>Sandy Martha, Muhammad. 2015. “</w:t>
      </w:r>
      <w:r w:rsidRPr="005D4389">
        <w:rPr>
          <w:rFonts w:cs="Times New Roman"/>
          <w:i/>
          <w:sz w:val="24"/>
          <w:szCs w:val="24"/>
        </w:rPr>
        <w:t>Karakteristik Pekerjaan dan Kinerja Dosen Luar Biasa UIN Sunan Gunung Djati Bandung</w:t>
      </w:r>
      <w:r w:rsidRPr="00E946CB">
        <w:rPr>
          <w:rFonts w:cs="Times New Roman"/>
          <w:sz w:val="24"/>
          <w:szCs w:val="24"/>
        </w:rPr>
        <w:t>: Komitmen Organisasi Sebagai Variabel Moderating”. Tesis di Universitas Widayatama Bandung.</w:t>
      </w:r>
    </w:p>
    <w:p w:rsidR="001F4580" w:rsidRPr="00E946CB" w:rsidRDefault="001F4580" w:rsidP="009700B2">
      <w:pPr>
        <w:spacing w:line="276" w:lineRule="auto"/>
        <w:ind w:left="720" w:hanging="720"/>
        <w:jc w:val="both"/>
        <w:rPr>
          <w:rFonts w:cs="Times New Roman"/>
          <w:sz w:val="24"/>
          <w:szCs w:val="24"/>
        </w:rPr>
      </w:pPr>
      <w:r w:rsidRPr="00E946CB">
        <w:rPr>
          <w:rFonts w:cs="Times New Roman"/>
          <w:sz w:val="24"/>
          <w:szCs w:val="24"/>
        </w:rPr>
        <w:t>Sedarmayanti</w:t>
      </w:r>
      <w:r>
        <w:rPr>
          <w:rFonts w:cs="Times New Roman"/>
          <w:sz w:val="24"/>
          <w:szCs w:val="24"/>
        </w:rPr>
        <w:t>.</w:t>
      </w:r>
      <w:r w:rsidRPr="00E946CB">
        <w:rPr>
          <w:rFonts w:cs="Times New Roman"/>
          <w:sz w:val="24"/>
          <w:szCs w:val="24"/>
        </w:rPr>
        <w:t xml:space="preserve"> 2015. </w:t>
      </w:r>
      <w:r w:rsidRPr="005D4389">
        <w:rPr>
          <w:rFonts w:cs="Times New Roman"/>
          <w:i/>
          <w:sz w:val="24"/>
          <w:szCs w:val="24"/>
        </w:rPr>
        <w:t>Manajemen Sumber Daya Manusia</w:t>
      </w:r>
      <w:r w:rsidRPr="00E946CB">
        <w:rPr>
          <w:rFonts w:cs="Times New Roman"/>
          <w:sz w:val="24"/>
          <w:szCs w:val="24"/>
        </w:rPr>
        <w:t>. Jakarta: Refika</w:t>
      </w:r>
    </w:p>
    <w:p w:rsidR="001F4580" w:rsidRPr="00E946CB" w:rsidRDefault="001F4580" w:rsidP="009700B2">
      <w:pPr>
        <w:spacing w:line="276" w:lineRule="auto"/>
        <w:ind w:left="720" w:hanging="720"/>
        <w:jc w:val="both"/>
        <w:rPr>
          <w:rFonts w:cs="Times New Roman"/>
          <w:sz w:val="24"/>
          <w:szCs w:val="24"/>
        </w:rPr>
      </w:pPr>
      <w:r>
        <w:rPr>
          <w:rFonts w:cs="Times New Roman"/>
          <w:sz w:val="24"/>
          <w:szCs w:val="24"/>
        </w:rPr>
        <w:t xml:space="preserve">Sedarmayanti. </w:t>
      </w:r>
      <w:r w:rsidRPr="00E946CB">
        <w:rPr>
          <w:rFonts w:cs="Times New Roman"/>
          <w:sz w:val="24"/>
          <w:szCs w:val="24"/>
        </w:rPr>
        <w:t xml:space="preserve">2017. </w:t>
      </w:r>
      <w:r w:rsidRPr="005D4389">
        <w:rPr>
          <w:rFonts w:cs="Times New Roman"/>
          <w:i/>
          <w:sz w:val="24"/>
          <w:szCs w:val="24"/>
        </w:rPr>
        <w:t>Perencanaan dan Pengembangan SDM untuk Meningkatkan Kompetensi, Kinerja dan Produktivitas Kerja. PT Refika Aditama</w:t>
      </w:r>
      <w:r w:rsidRPr="00E946CB">
        <w:rPr>
          <w:rFonts w:cs="Times New Roman"/>
          <w:sz w:val="24"/>
          <w:szCs w:val="24"/>
        </w:rPr>
        <w:t>. Bandung.</w:t>
      </w:r>
    </w:p>
    <w:p w:rsidR="001F4580" w:rsidRDefault="001F4580" w:rsidP="009700B2">
      <w:pPr>
        <w:spacing w:line="276" w:lineRule="auto"/>
        <w:ind w:left="720" w:hanging="720"/>
        <w:jc w:val="both"/>
        <w:rPr>
          <w:rFonts w:cs="Times New Roman"/>
          <w:sz w:val="24"/>
          <w:szCs w:val="24"/>
        </w:rPr>
      </w:pPr>
      <w:r>
        <w:rPr>
          <w:rFonts w:cs="Times New Roman"/>
          <w:sz w:val="24"/>
          <w:szCs w:val="24"/>
        </w:rPr>
        <w:t xml:space="preserve">Siagian. </w:t>
      </w:r>
      <w:r w:rsidRPr="00E946CB">
        <w:rPr>
          <w:rFonts w:cs="Times New Roman"/>
          <w:sz w:val="24"/>
          <w:szCs w:val="24"/>
        </w:rPr>
        <w:t xml:space="preserve">2013, </w:t>
      </w:r>
      <w:r w:rsidRPr="005D4389">
        <w:rPr>
          <w:rFonts w:cs="Times New Roman"/>
          <w:i/>
          <w:sz w:val="24"/>
          <w:szCs w:val="24"/>
        </w:rPr>
        <w:t>Manajemen Sumber daya Manusia</w:t>
      </w:r>
      <w:r w:rsidRPr="00E946CB">
        <w:rPr>
          <w:rFonts w:cs="Times New Roman"/>
          <w:sz w:val="24"/>
          <w:szCs w:val="24"/>
        </w:rPr>
        <w:t>, Bumi aksara, jakarta.</w:t>
      </w:r>
    </w:p>
    <w:p w:rsidR="001F4580" w:rsidRDefault="001F4580" w:rsidP="009700B2">
      <w:pPr>
        <w:spacing w:line="276" w:lineRule="auto"/>
        <w:jc w:val="both"/>
        <w:rPr>
          <w:rFonts w:cs="Times New Roman"/>
          <w:sz w:val="24"/>
          <w:szCs w:val="24"/>
        </w:rPr>
      </w:pPr>
      <w:r w:rsidRPr="008827D0">
        <w:rPr>
          <w:rFonts w:cs="Times New Roman"/>
          <w:sz w:val="24"/>
          <w:szCs w:val="24"/>
        </w:rPr>
        <w:t>Sugiyono.</w:t>
      </w:r>
      <w:r w:rsidR="00C75FB3">
        <w:rPr>
          <w:rFonts w:cs="Times New Roman"/>
          <w:sz w:val="24"/>
          <w:szCs w:val="24"/>
        </w:rPr>
        <w:t xml:space="preserve"> (2013</w:t>
      </w:r>
      <w:r w:rsidRPr="00C703D5">
        <w:rPr>
          <w:rFonts w:cs="Times New Roman"/>
          <w:sz w:val="24"/>
          <w:szCs w:val="24"/>
        </w:rPr>
        <w:t xml:space="preserve">) </w:t>
      </w:r>
      <w:r w:rsidRPr="00D11B0D">
        <w:rPr>
          <w:rFonts w:cs="Times New Roman"/>
          <w:i/>
          <w:sz w:val="24"/>
          <w:szCs w:val="24"/>
        </w:rPr>
        <w:t>Metode Penelitian Kuantitatif, Kualitatif dan R&amp;D.</w:t>
      </w:r>
      <w:r w:rsidRPr="008827D0">
        <w:rPr>
          <w:rFonts w:cs="Times New Roman"/>
          <w:sz w:val="24"/>
          <w:szCs w:val="24"/>
        </w:rPr>
        <w:t xml:space="preserve"> Bandung: Alfabeta.CV</w:t>
      </w:r>
    </w:p>
    <w:p w:rsidR="00C75FB3" w:rsidRPr="008C565D" w:rsidRDefault="00C75FB3" w:rsidP="009700B2">
      <w:pPr>
        <w:spacing w:line="276" w:lineRule="auto"/>
        <w:jc w:val="both"/>
        <w:rPr>
          <w:rFonts w:cs="Times New Roman"/>
          <w:sz w:val="24"/>
          <w:szCs w:val="24"/>
        </w:rPr>
      </w:pPr>
      <w:r w:rsidRPr="008827D0">
        <w:rPr>
          <w:rFonts w:cs="Times New Roman"/>
          <w:sz w:val="24"/>
          <w:szCs w:val="24"/>
        </w:rPr>
        <w:t>Sugiyono.</w:t>
      </w:r>
      <w:r>
        <w:rPr>
          <w:rFonts w:cs="Times New Roman"/>
          <w:sz w:val="24"/>
          <w:szCs w:val="24"/>
        </w:rPr>
        <w:t xml:space="preserve"> (2015</w:t>
      </w:r>
      <w:r w:rsidRPr="00C703D5">
        <w:rPr>
          <w:rFonts w:cs="Times New Roman"/>
          <w:sz w:val="24"/>
          <w:szCs w:val="24"/>
        </w:rPr>
        <w:t xml:space="preserve">) </w:t>
      </w:r>
      <w:r w:rsidRPr="00D11B0D">
        <w:rPr>
          <w:rFonts w:cs="Times New Roman"/>
          <w:i/>
          <w:sz w:val="24"/>
          <w:szCs w:val="24"/>
        </w:rPr>
        <w:t xml:space="preserve">Metode Penelitian </w:t>
      </w:r>
      <w:r>
        <w:rPr>
          <w:rFonts w:cs="Times New Roman"/>
          <w:i/>
          <w:sz w:val="24"/>
          <w:szCs w:val="24"/>
        </w:rPr>
        <w:t xml:space="preserve">Kombinasi (Mix Methods). </w:t>
      </w:r>
      <w:r>
        <w:rPr>
          <w:rFonts w:cs="Times New Roman"/>
          <w:sz w:val="24"/>
          <w:szCs w:val="24"/>
        </w:rPr>
        <w:t>Bandung A</w:t>
      </w:r>
      <w:r w:rsidR="008C565D">
        <w:rPr>
          <w:rFonts w:cs="Times New Roman"/>
          <w:sz w:val="24"/>
          <w:szCs w:val="24"/>
        </w:rPr>
        <w:t>lfabeta</w:t>
      </w:r>
    </w:p>
    <w:p w:rsidR="00C75FB3" w:rsidRDefault="00C75FB3" w:rsidP="009700B2">
      <w:pPr>
        <w:spacing w:line="276" w:lineRule="auto"/>
        <w:jc w:val="both"/>
        <w:rPr>
          <w:rFonts w:cs="Times New Roman"/>
          <w:sz w:val="24"/>
          <w:szCs w:val="24"/>
        </w:rPr>
      </w:pPr>
      <w:r>
        <w:rPr>
          <w:rFonts w:cs="Times New Roman"/>
          <w:sz w:val="24"/>
          <w:szCs w:val="24"/>
          <w:u w:val="single"/>
        </w:rPr>
        <w:t xml:space="preserve">                </w:t>
      </w:r>
      <w:r w:rsidRPr="008827D0">
        <w:rPr>
          <w:rFonts w:cs="Times New Roman"/>
          <w:sz w:val="24"/>
          <w:szCs w:val="24"/>
        </w:rPr>
        <w:t>.</w:t>
      </w:r>
      <w:r>
        <w:rPr>
          <w:rFonts w:cs="Times New Roman"/>
          <w:sz w:val="24"/>
          <w:szCs w:val="24"/>
        </w:rPr>
        <w:t xml:space="preserve"> (2016</w:t>
      </w:r>
      <w:r w:rsidRPr="00C703D5">
        <w:rPr>
          <w:rFonts w:cs="Times New Roman"/>
          <w:sz w:val="24"/>
          <w:szCs w:val="24"/>
        </w:rPr>
        <w:t xml:space="preserve">) </w:t>
      </w:r>
      <w:r w:rsidRPr="00D11B0D">
        <w:rPr>
          <w:rFonts w:cs="Times New Roman"/>
          <w:i/>
          <w:sz w:val="24"/>
          <w:szCs w:val="24"/>
        </w:rPr>
        <w:t>Metode Penelitian Kuantitatif, Kualitatif dan R&amp;D.</w:t>
      </w:r>
      <w:r w:rsidRPr="008827D0">
        <w:rPr>
          <w:rFonts w:cs="Times New Roman"/>
          <w:sz w:val="24"/>
          <w:szCs w:val="24"/>
        </w:rPr>
        <w:t xml:space="preserve"> Bandung: Alfabeta.CV</w:t>
      </w:r>
    </w:p>
    <w:p w:rsidR="008C565D" w:rsidRPr="00964FC3" w:rsidRDefault="008C565D" w:rsidP="009700B2">
      <w:pPr>
        <w:spacing w:line="276" w:lineRule="auto"/>
        <w:jc w:val="both"/>
        <w:rPr>
          <w:rFonts w:cs="Times New Roman"/>
          <w:sz w:val="24"/>
          <w:szCs w:val="24"/>
          <w:lang w:val="id-ID"/>
        </w:rPr>
      </w:pPr>
      <w:r>
        <w:rPr>
          <w:rFonts w:cs="Times New Roman"/>
          <w:sz w:val="24"/>
          <w:szCs w:val="24"/>
          <w:u w:val="single"/>
        </w:rPr>
        <w:t xml:space="preserve">               </w:t>
      </w:r>
      <w:r w:rsidRPr="008827D0">
        <w:rPr>
          <w:rFonts w:cs="Times New Roman"/>
          <w:sz w:val="24"/>
          <w:szCs w:val="24"/>
        </w:rPr>
        <w:t>.</w:t>
      </w:r>
      <w:r>
        <w:rPr>
          <w:rFonts w:cs="Times New Roman"/>
          <w:sz w:val="24"/>
          <w:szCs w:val="24"/>
        </w:rPr>
        <w:t xml:space="preserve"> (2017</w:t>
      </w:r>
      <w:r w:rsidRPr="00C703D5">
        <w:rPr>
          <w:rFonts w:cs="Times New Roman"/>
          <w:sz w:val="24"/>
          <w:szCs w:val="24"/>
        </w:rPr>
        <w:t xml:space="preserve">) </w:t>
      </w:r>
      <w:r w:rsidRPr="00D11B0D">
        <w:rPr>
          <w:rFonts w:cs="Times New Roman"/>
          <w:i/>
          <w:sz w:val="24"/>
          <w:szCs w:val="24"/>
        </w:rPr>
        <w:t>Metode Penelitian Kuantitatif, Kualitatif dan R&amp;D.</w:t>
      </w:r>
      <w:r w:rsidRPr="008827D0">
        <w:rPr>
          <w:rFonts w:cs="Times New Roman"/>
          <w:sz w:val="24"/>
          <w:szCs w:val="24"/>
        </w:rPr>
        <w:t xml:space="preserve"> Bandung: Alfabeta.CV</w:t>
      </w:r>
    </w:p>
    <w:p w:rsidR="001F4580" w:rsidRPr="00C703D5" w:rsidRDefault="001F4580" w:rsidP="009700B2">
      <w:pPr>
        <w:spacing w:line="276" w:lineRule="auto"/>
        <w:ind w:left="2160" w:hanging="2160"/>
        <w:jc w:val="both"/>
        <w:rPr>
          <w:rFonts w:cs="Times New Roman"/>
          <w:sz w:val="24"/>
          <w:szCs w:val="24"/>
        </w:rPr>
      </w:pPr>
      <w:r>
        <w:rPr>
          <w:rFonts w:cs="Times New Roman"/>
          <w:sz w:val="24"/>
          <w:szCs w:val="24"/>
          <w:u w:val="single"/>
        </w:rPr>
        <w:t xml:space="preserve">                </w:t>
      </w:r>
      <w:r>
        <w:rPr>
          <w:rFonts w:cs="Times New Roman"/>
          <w:sz w:val="24"/>
          <w:szCs w:val="24"/>
        </w:rPr>
        <w:t>.</w:t>
      </w:r>
      <w:r w:rsidR="003F7948">
        <w:rPr>
          <w:rFonts w:cs="Times New Roman"/>
          <w:sz w:val="24"/>
          <w:szCs w:val="24"/>
        </w:rPr>
        <w:t xml:space="preserve"> (2019</w:t>
      </w:r>
      <w:r w:rsidRPr="008827D0">
        <w:rPr>
          <w:rFonts w:cs="Times New Roman"/>
          <w:sz w:val="24"/>
          <w:szCs w:val="24"/>
        </w:rPr>
        <w:t xml:space="preserve">). </w:t>
      </w:r>
      <w:r w:rsidRPr="00D11B0D">
        <w:rPr>
          <w:rFonts w:cs="Times New Roman"/>
          <w:i/>
          <w:sz w:val="24"/>
          <w:szCs w:val="24"/>
        </w:rPr>
        <w:t>Metode Penelitian Kuantitatif, Kualitatif, dan R&amp;D</w:t>
      </w:r>
      <w:r w:rsidRPr="008827D0">
        <w:rPr>
          <w:rFonts w:cs="Times New Roman"/>
          <w:sz w:val="24"/>
          <w:szCs w:val="24"/>
        </w:rPr>
        <w:t>. Bandung : Alfabeta, CV.</w:t>
      </w:r>
    </w:p>
    <w:p w:rsidR="001F4580" w:rsidRPr="00E946CB" w:rsidRDefault="001F4580" w:rsidP="009700B2">
      <w:pPr>
        <w:spacing w:line="276" w:lineRule="auto"/>
        <w:ind w:left="720" w:hanging="720"/>
        <w:jc w:val="both"/>
        <w:rPr>
          <w:rFonts w:cs="Times New Roman"/>
          <w:sz w:val="24"/>
          <w:szCs w:val="24"/>
        </w:rPr>
      </w:pPr>
      <w:r w:rsidRPr="00E946CB">
        <w:rPr>
          <w:rFonts w:cs="Times New Roman"/>
          <w:sz w:val="24"/>
          <w:szCs w:val="24"/>
        </w:rPr>
        <w:t xml:space="preserve">Sunyoto, Danang. (2015). </w:t>
      </w:r>
      <w:r w:rsidRPr="005D4389">
        <w:rPr>
          <w:rFonts w:cs="Times New Roman"/>
          <w:i/>
          <w:sz w:val="24"/>
          <w:szCs w:val="24"/>
        </w:rPr>
        <w:t>Penelitian Sumber Daya Manusia</w:t>
      </w:r>
      <w:r w:rsidRPr="00E946CB">
        <w:rPr>
          <w:rFonts w:cs="Times New Roman"/>
          <w:sz w:val="24"/>
          <w:szCs w:val="24"/>
        </w:rPr>
        <w:t>. Jakarta: Buku Seru.</w:t>
      </w:r>
    </w:p>
    <w:p w:rsidR="001F4580" w:rsidRDefault="001F4580" w:rsidP="009700B2">
      <w:pPr>
        <w:spacing w:line="276" w:lineRule="auto"/>
        <w:ind w:left="720" w:hanging="720"/>
        <w:jc w:val="both"/>
        <w:rPr>
          <w:rFonts w:cs="Times New Roman"/>
          <w:sz w:val="24"/>
          <w:szCs w:val="24"/>
        </w:rPr>
      </w:pPr>
      <w:r>
        <w:rPr>
          <w:rFonts w:cs="Times New Roman"/>
          <w:sz w:val="24"/>
          <w:szCs w:val="24"/>
        </w:rPr>
        <w:t>Sutrisno.</w:t>
      </w:r>
      <w:r w:rsidRPr="00E946CB">
        <w:rPr>
          <w:rFonts w:cs="Times New Roman"/>
          <w:sz w:val="24"/>
          <w:szCs w:val="24"/>
        </w:rPr>
        <w:t xml:space="preserve"> (2014), </w:t>
      </w:r>
      <w:r w:rsidRPr="005D4389">
        <w:rPr>
          <w:rFonts w:cs="Times New Roman"/>
          <w:i/>
          <w:sz w:val="24"/>
          <w:szCs w:val="24"/>
        </w:rPr>
        <w:t>Manajemen Sumber Daya Manusia</w:t>
      </w:r>
      <w:r w:rsidRPr="00E946CB">
        <w:rPr>
          <w:rFonts w:cs="Times New Roman"/>
          <w:sz w:val="24"/>
          <w:szCs w:val="24"/>
        </w:rPr>
        <w:t>. Kencana Prenada Media Group, Jakarta.</w:t>
      </w:r>
    </w:p>
    <w:p w:rsidR="00AB4F43" w:rsidRPr="00E946CB" w:rsidRDefault="00AB4F43" w:rsidP="00AB4F43">
      <w:pPr>
        <w:spacing w:line="276" w:lineRule="auto"/>
        <w:ind w:left="720" w:hanging="720"/>
        <w:jc w:val="both"/>
        <w:rPr>
          <w:rFonts w:cs="Times New Roman"/>
          <w:sz w:val="24"/>
          <w:szCs w:val="24"/>
        </w:rPr>
      </w:pPr>
      <w:r>
        <w:rPr>
          <w:rFonts w:cs="Times New Roman"/>
          <w:sz w:val="24"/>
          <w:szCs w:val="24"/>
          <w:u w:val="single"/>
        </w:rPr>
        <w:t xml:space="preserve">             </w:t>
      </w:r>
      <w:r>
        <w:rPr>
          <w:rFonts w:cs="Times New Roman"/>
          <w:sz w:val="24"/>
          <w:szCs w:val="24"/>
        </w:rPr>
        <w:t>. 2015</w:t>
      </w:r>
      <w:r w:rsidRPr="00E946CB">
        <w:rPr>
          <w:rFonts w:cs="Times New Roman"/>
          <w:sz w:val="24"/>
          <w:szCs w:val="24"/>
        </w:rPr>
        <w:t xml:space="preserve">. </w:t>
      </w:r>
      <w:r w:rsidRPr="005D4389">
        <w:rPr>
          <w:rFonts w:cs="Times New Roman"/>
          <w:i/>
          <w:sz w:val="24"/>
          <w:szCs w:val="24"/>
        </w:rPr>
        <w:t>Manajemen Sumber Daya Manusia</w:t>
      </w:r>
      <w:r>
        <w:rPr>
          <w:rFonts w:cs="Times New Roman"/>
          <w:sz w:val="24"/>
          <w:szCs w:val="24"/>
        </w:rPr>
        <w:t>. Cetakan ke-7</w:t>
      </w:r>
      <w:r w:rsidRPr="00E946CB">
        <w:rPr>
          <w:rFonts w:cs="Times New Roman"/>
          <w:sz w:val="24"/>
          <w:szCs w:val="24"/>
        </w:rPr>
        <w:t xml:space="preserve">. Jakarta : </w:t>
      </w:r>
      <w:r>
        <w:rPr>
          <w:rFonts w:cs="Times New Roman"/>
          <w:sz w:val="24"/>
          <w:szCs w:val="24"/>
        </w:rPr>
        <w:t xml:space="preserve">Kencana </w:t>
      </w:r>
      <w:r w:rsidRPr="00E946CB">
        <w:rPr>
          <w:rFonts w:cs="Times New Roman"/>
          <w:sz w:val="24"/>
          <w:szCs w:val="24"/>
        </w:rPr>
        <w:t>Prenada Media Group</w:t>
      </w:r>
      <w:r>
        <w:rPr>
          <w:rFonts w:cs="Times New Roman"/>
          <w:sz w:val="24"/>
          <w:szCs w:val="24"/>
        </w:rPr>
        <w:t>.</w:t>
      </w:r>
    </w:p>
    <w:p w:rsidR="001F4580" w:rsidRDefault="001F4580" w:rsidP="009700B2">
      <w:pPr>
        <w:spacing w:line="276" w:lineRule="auto"/>
        <w:ind w:left="720" w:hanging="720"/>
        <w:jc w:val="both"/>
        <w:rPr>
          <w:rFonts w:cs="Times New Roman"/>
          <w:sz w:val="24"/>
          <w:szCs w:val="24"/>
        </w:rPr>
      </w:pPr>
      <w:r>
        <w:rPr>
          <w:rFonts w:cs="Times New Roman"/>
          <w:sz w:val="24"/>
          <w:szCs w:val="24"/>
          <w:u w:val="single"/>
        </w:rPr>
        <w:t xml:space="preserve">             </w:t>
      </w:r>
      <w:r>
        <w:rPr>
          <w:rFonts w:cs="Times New Roman"/>
          <w:sz w:val="24"/>
          <w:szCs w:val="24"/>
        </w:rPr>
        <w:t>.</w:t>
      </w:r>
      <w:r w:rsidRPr="00E946CB">
        <w:rPr>
          <w:rFonts w:cs="Times New Roman"/>
          <w:sz w:val="24"/>
          <w:szCs w:val="24"/>
        </w:rPr>
        <w:t xml:space="preserve"> 2016. </w:t>
      </w:r>
      <w:r w:rsidRPr="005D4389">
        <w:rPr>
          <w:rFonts w:cs="Times New Roman"/>
          <w:i/>
          <w:sz w:val="24"/>
          <w:szCs w:val="24"/>
        </w:rPr>
        <w:t>Manajemen Sumber Daya Manusia</w:t>
      </w:r>
      <w:r w:rsidRPr="00E946CB">
        <w:rPr>
          <w:rFonts w:cs="Times New Roman"/>
          <w:sz w:val="24"/>
          <w:szCs w:val="24"/>
        </w:rPr>
        <w:t xml:space="preserve">. Cetakan ke-8. Jakarta : </w:t>
      </w:r>
      <w:r>
        <w:rPr>
          <w:rFonts w:cs="Times New Roman"/>
          <w:sz w:val="24"/>
          <w:szCs w:val="24"/>
        </w:rPr>
        <w:t xml:space="preserve">Kencana </w:t>
      </w:r>
      <w:r w:rsidRPr="00E946CB">
        <w:rPr>
          <w:rFonts w:cs="Times New Roman"/>
          <w:sz w:val="24"/>
          <w:szCs w:val="24"/>
        </w:rPr>
        <w:t>Prenada Media Group</w:t>
      </w:r>
      <w:r>
        <w:rPr>
          <w:rFonts w:cs="Times New Roman"/>
          <w:sz w:val="24"/>
          <w:szCs w:val="24"/>
        </w:rPr>
        <w:t>.</w:t>
      </w:r>
    </w:p>
    <w:p w:rsidR="001F4580" w:rsidRPr="00521555" w:rsidRDefault="001F4580" w:rsidP="009700B2">
      <w:pPr>
        <w:spacing w:line="276" w:lineRule="auto"/>
        <w:ind w:left="720" w:hanging="720"/>
        <w:jc w:val="both"/>
        <w:rPr>
          <w:rFonts w:cs="Times New Roman"/>
          <w:sz w:val="24"/>
          <w:szCs w:val="24"/>
        </w:rPr>
      </w:pPr>
      <w:r>
        <w:rPr>
          <w:rFonts w:cs="Times New Roman"/>
          <w:sz w:val="24"/>
          <w:szCs w:val="24"/>
          <w:u w:val="single"/>
        </w:rPr>
        <w:tab/>
      </w:r>
      <w:r>
        <w:rPr>
          <w:rFonts w:cs="Times New Roman"/>
          <w:sz w:val="24"/>
          <w:szCs w:val="24"/>
        </w:rPr>
        <w:t xml:space="preserve">. 2017. </w:t>
      </w:r>
      <w:r>
        <w:rPr>
          <w:rFonts w:cs="Times New Roman"/>
          <w:i/>
          <w:sz w:val="24"/>
          <w:szCs w:val="24"/>
        </w:rPr>
        <w:t xml:space="preserve">Manajemen Sumber Daya Manusia. </w:t>
      </w:r>
      <w:r>
        <w:rPr>
          <w:rFonts w:cs="Times New Roman"/>
          <w:sz w:val="24"/>
          <w:szCs w:val="24"/>
        </w:rPr>
        <w:t>Jakarta : Kencana Prenada Media Group.</w:t>
      </w:r>
    </w:p>
    <w:p w:rsidR="001F4580" w:rsidRDefault="001F4580" w:rsidP="009700B2">
      <w:pPr>
        <w:spacing w:line="276" w:lineRule="auto"/>
        <w:ind w:left="720" w:hanging="720"/>
        <w:jc w:val="both"/>
        <w:rPr>
          <w:rFonts w:cs="Times New Roman"/>
          <w:sz w:val="24"/>
          <w:szCs w:val="24"/>
        </w:rPr>
      </w:pPr>
      <w:r w:rsidRPr="00E946CB">
        <w:rPr>
          <w:rFonts w:cs="Times New Roman"/>
          <w:sz w:val="24"/>
          <w:szCs w:val="24"/>
        </w:rPr>
        <w:lastRenderedPageBreak/>
        <w:t xml:space="preserve">Suwatno dan Donni Juni Priansa. 2016. </w:t>
      </w:r>
      <w:r w:rsidRPr="005D4389">
        <w:rPr>
          <w:rFonts w:cs="Times New Roman"/>
          <w:i/>
          <w:sz w:val="24"/>
          <w:szCs w:val="24"/>
        </w:rPr>
        <w:t>Manajemen SDM dalam Organisasi Publik dan Bisnis</w:t>
      </w:r>
      <w:r w:rsidRPr="00E946CB">
        <w:rPr>
          <w:rFonts w:cs="Times New Roman"/>
          <w:sz w:val="24"/>
          <w:szCs w:val="24"/>
        </w:rPr>
        <w:t>. Bandung: Alfabeta.</w:t>
      </w:r>
    </w:p>
    <w:p w:rsidR="00AB4F43" w:rsidRPr="00E946CB" w:rsidRDefault="00DF34FE" w:rsidP="009700B2">
      <w:pPr>
        <w:spacing w:line="276" w:lineRule="auto"/>
        <w:ind w:left="720" w:hanging="720"/>
        <w:jc w:val="both"/>
        <w:rPr>
          <w:rFonts w:cs="Times New Roman"/>
          <w:sz w:val="24"/>
          <w:szCs w:val="24"/>
        </w:rPr>
      </w:pPr>
      <w:r>
        <w:rPr>
          <w:rFonts w:cs="Times New Roman"/>
          <w:sz w:val="24"/>
          <w:szCs w:val="24"/>
        </w:rPr>
        <w:t>Suwanto. 2020. Pengaruh Kepemimpinan dan Motivasi Kerja Terhadap Kinerja Karyawan Pada Koperasi Bmt El-Raushan Tangerang. No.2</w:t>
      </w:r>
    </w:p>
    <w:p w:rsidR="001F4580" w:rsidRPr="00E946CB" w:rsidRDefault="001F4580" w:rsidP="009700B2">
      <w:pPr>
        <w:spacing w:line="276" w:lineRule="auto"/>
        <w:ind w:left="720" w:hanging="720"/>
        <w:jc w:val="both"/>
        <w:rPr>
          <w:rFonts w:cs="Times New Roman"/>
          <w:sz w:val="24"/>
          <w:szCs w:val="24"/>
        </w:rPr>
      </w:pPr>
      <w:r>
        <w:rPr>
          <w:rFonts w:cs="Times New Roman"/>
          <w:sz w:val="24"/>
          <w:szCs w:val="24"/>
        </w:rPr>
        <w:t xml:space="preserve">Rivai, Veithzal. </w:t>
      </w:r>
      <w:r w:rsidRPr="00E946CB">
        <w:rPr>
          <w:rFonts w:cs="Times New Roman"/>
          <w:sz w:val="24"/>
          <w:szCs w:val="24"/>
        </w:rPr>
        <w:t xml:space="preserve">2015. </w:t>
      </w:r>
      <w:r w:rsidRPr="005D4389">
        <w:rPr>
          <w:rFonts w:cs="Times New Roman"/>
          <w:i/>
          <w:sz w:val="24"/>
          <w:szCs w:val="24"/>
        </w:rPr>
        <w:t xml:space="preserve">Manajemen Sumber Daya Manusia Untuk Perusahaan . </w:t>
      </w:r>
      <w:r w:rsidRPr="00E946CB">
        <w:rPr>
          <w:rFonts w:cs="Times New Roman"/>
          <w:sz w:val="24"/>
          <w:szCs w:val="24"/>
        </w:rPr>
        <w:t>Edisike-7. Depok: PT RAJAGRAFINDO.</w:t>
      </w:r>
    </w:p>
    <w:p w:rsidR="001F4580" w:rsidRPr="00E946CB" w:rsidRDefault="001F4580" w:rsidP="009700B2">
      <w:pPr>
        <w:spacing w:line="276" w:lineRule="auto"/>
        <w:ind w:left="720" w:hanging="720"/>
        <w:jc w:val="both"/>
        <w:rPr>
          <w:rFonts w:cs="Times New Roman"/>
          <w:sz w:val="24"/>
          <w:szCs w:val="24"/>
        </w:rPr>
      </w:pPr>
      <w:r w:rsidRPr="00E946CB">
        <w:rPr>
          <w:rFonts w:cs="Times New Roman"/>
          <w:sz w:val="24"/>
          <w:szCs w:val="24"/>
        </w:rPr>
        <w:t>Wibowo</w:t>
      </w:r>
      <w:r>
        <w:rPr>
          <w:rFonts w:cs="Times New Roman"/>
          <w:sz w:val="24"/>
          <w:szCs w:val="24"/>
        </w:rPr>
        <w:t xml:space="preserve">. </w:t>
      </w:r>
      <w:r w:rsidRPr="00E946CB">
        <w:rPr>
          <w:rFonts w:cs="Times New Roman"/>
          <w:sz w:val="24"/>
          <w:szCs w:val="24"/>
        </w:rPr>
        <w:t xml:space="preserve">(2011). </w:t>
      </w:r>
      <w:r w:rsidRPr="005D4389">
        <w:rPr>
          <w:rFonts w:cs="Times New Roman"/>
          <w:i/>
          <w:sz w:val="24"/>
          <w:szCs w:val="24"/>
        </w:rPr>
        <w:t>Manajemen kinerja</w:t>
      </w:r>
      <w:r w:rsidRPr="00E946CB">
        <w:rPr>
          <w:rFonts w:cs="Times New Roman"/>
          <w:sz w:val="24"/>
          <w:szCs w:val="24"/>
        </w:rPr>
        <w:t>. Jakarta:  PT. Raja Grafindo Persada</w:t>
      </w:r>
    </w:p>
    <w:p w:rsidR="00A76B5F" w:rsidRDefault="001F4580" w:rsidP="008C565D">
      <w:pPr>
        <w:spacing w:line="276" w:lineRule="auto"/>
        <w:ind w:left="720" w:hanging="720"/>
        <w:jc w:val="both"/>
        <w:rPr>
          <w:rFonts w:cs="Times New Roman"/>
          <w:sz w:val="24"/>
          <w:szCs w:val="24"/>
        </w:rPr>
      </w:pPr>
      <w:r w:rsidRPr="00E946CB">
        <w:rPr>
          <w:rFonts w:cs="Times New Roman"/>
          <w:sz w:val="24"/>
          <w:szCs w:val="24"/>
        </w:rPr>
        <w:t>Widodo</w:t>
      </w:r>
      <w:r>
        <w:rPr>
          <w:rFonts w:cs="Times New Roman"/>
          <w:sz w:val="24"/>
          <w:szCs w:val="24"/>
        </w:rPr>
        <w:t>.</w:t>
      </w:r>
      <w:r w:rsidRPr="00E946CB">
        <w:rPr>
          <w:rFonts w:cs="Times New Roman"/>
          <w:sz w:val="24"/>
          <w:szCs w:val="24"/>
        </w:rPr>
        <w:t xml:space="preserve"> 2015. </w:t>
      </w:r>
      <w:r w:rsidRPr="005D4389">
        <w:rPr>
          <w:rFonts w:cs="Times New Roman"/>
          <w:i/>
          <w:sz w:val="24"/>
          <w:szCs w:val="24"/>
        </w:rPr>
        <w:t>Manajemen Pengembangan Sumber Daya Manusia</w:t>
      </w:r>
      <w:r w:rsidRPr="00E946CB">
        <w:rPr>
          <w:rFonts w:cs="Times New Roman"/>
          <w:sz w:val="24"/>
          <w:szCs w:val="24"/>
        </w:rPr>
        <w:t>.Yogyakarta: PUSTAKA PELAJAR.</w:t>
      </w:r>
    </w:p>
    <w:p w:rsidR="008C565D" w:rsidRPr="008C565D" w:rsidRDefault="008C565D" w:rsidP="00B07790">
      <w:pPr>
        <w:spacing w:line="276" w:lineRule="auto"/>
        <w:jc w:val="both"/>
        <w:rPr>
          <w:rFonts w:cs="Times New Roman"/>
          <w:sz w:val="24"/>
          <w:szCs w:val="24"/>
        </w:rPr>
      </w:pPr>
    </w:p>
    <w:p w:rsidR="001F4580" w:rsidRDefault="001F4580" w:rsidP="009700B2">
      <w:pPr>
        <w:tabs>
          <w:tab w:val="left" w:pos="3318"/>
        </w:tabs>
        <w:spacing w:line="276" w:lineRule="auto"/>
        <w:ind w:left="720" w:hanging="720"/>
        <w:jc w:val="both"/>
        <w:rPr>
          <w:rFonts w:cs="Times New Roman"/>
          <w:b/>
          <w:bCs/>
          <w:sz w:val="24"/>
          <w:szCs w:val="24"/>
        </w:rPr>
      </w:pPr>
      <w:r w:rsidRPr="001862E7">
        <w:rPr>
          <w:rFonts w:cs="Times New Roman"/>
          <w:b/>
          <w:bCs/>
          <w:sz w:val="24"/>
          <w:szCs w:val="24"/>
        </w:rPr>
        <w:t>Hasil Penelitian Terdahulu:</w:t>
      </w:r>
    </w:p>
    <w:p w:rsidR="001F4580" w:rsidRDefault="001F4580" w:rsidP="009700B2">
      <w:pPr>
        <w:tabs>
          <w:tab w:val="left" w:pos="3318"/>
        </w:tabs>
        <w:spacing w:line="276" w:lineRule="auto"/>
        <w:ind w:left="720" w:hanging="720"/>
        <w:jc w:val="both"/>
        <w:rPr>
          <w:rFonts w:cs="Times New Roman"/>
          <w:sz w:val="24"/>
          <w:szCs w:val="24"/>
          <w:u w:val="single"/>
        </w:rPr>
      </w:pPr>
      <w:r>
        <w:rPr>
          <w:rFonts w:cs="Times New Roman"/>
          <w:sz w:val="24"/>
          <w:szCs w:val="24"/>
        </w:rPr>
        <w:t xml:space="preserve">Andola, Yutika. (2016). </w:t>
      </w:r>
      <w:r w:rsidRPr="00BC6E98">
        <w:rPr>
          <w:rFonts w:cs="Times New Roman"/>
          <w:i/>
          <w:iCs/>
          <w:sz w:val="24"/>
          <w:szCs w:val="24"/>
        </w:rPr>
        <w:t>Hubungan antara motivasi kerja dengan kinerja pegawai LIPI (Lembaga Pengetahuan Indonesia Bandung</w:t>
      </w:r>
      <w:r>
        <w:rPr>
          <w:rFonts w:cs="Times New Roman"/>
          <w:sz w:val="24"/>
          <w:szCs w:val="24"/>
        </w:rPr>
        <w:t xml:space="preserve">. Tersedia di: </w:t>
      </w:r>
      <w:r w:rsidRPr="00BC6E98">
        <w:rPr>
          <w:rFonts w:cs="Times New Roman"/>
          <w:sz w:val="24"/>
          <w:szCs w:val="24"/>
          <w:u w:val="single"/>
        </w:rPr>
        <w:t>http:/repository.upi.edu/.</w:t>
      </w:r>
      <w:r>
        <w:rPr>
          <w:rFonts w:cs="Times New Roman"/>
          <w:sz w:val="24"/>
          <w:szCs w:val="24"/>
          <w:u w:val="single"/>
        </w:rPr>
        <w:t xml:space="preserve"> Diakses 7 mei 2021.</w:t>
      </w:r>
    </w:p>
    <w:p w:rsidR="001F4580" w:rsidRDefault="001F4580" w:rsidP="009700B2">
      <w:pPr>
        <w:tabs>
          <w:tab w:val="left" w:pos="3318"/>
        </w:tabs>
        <w:spacing w:line="276" w:lineRule="auto"/>
        <w:ind w:left="720" w:hanging="720"/>
        <w:jc w:val="both"/>
        <w:rPr>
          <w:rFonts w:cs="Times New Roman"/>
          <w:sz w:val="24"/>
          <w:szCs w:val="24"/>
        </w:rPr>
      </w:pPr>
      <w:r>
        <w:rPr>
          <w:rFonts w:cs="Times New Roman"/>
          <w:sz w:val="24"/>
          <w:szCs w:val="24"/>
        </w:rPr>
        <w:t xml:space="preserve">Helentina, Isbet (2017). </w:t>
      </w:r>
      <w:r w:rsidRPr="00D33276">
        <w:rPr>
          <w:rFonts w:cs="Times New Roman"/>
          <w:i/>
          <w:iCs/>
          <w:sz w:val="24"/>
          <w:szCs w:val="24"/>
        </w:rPr>
        <w:t>Hubungan antara motivasi kerja terhadap kinerja pegawai (Studi Kasus Pada Kantor Kecamatan Sibolang Kabupaten Deliserdang</w:t>
      </w:r>
      <w:r>
        <w:rPr>
          <w:rFonts w:cs="Times New Roman"/>
          <w:sz w:val="24"/>
          <w:szCs w:val="24"/>
        </w:rPr>
        <w:t xml:space="preserve">. Tersedia di: </w:t>
      </w:r>
      <w:r w:rsidRPr="00AC1048">
        <w:rPr>
          <w:rFonts w:cs="Times New Roman"/>
          <w:sz w:val="24"/>
          <w:szCs w:val="24"/>
          <w:u w:val="single"/>
        </w:rPr>
        <w:t>http:</w:t>
      </w:r>
      <w:r>
        <w:rPr>
          <w:rFonts w:cs="Times New Roman"/>
          <w:sz w:val="24"/>
          <w:szCs w:val="24"/>
          <w:u w:val="single"/>
        </w:rPr>
        <w:t>/</w:t>
      </w:r>
      <w:r w:rsidRPr="00AC1048">
        <w:rPr>
          <w:rFonts w:cs="Times New Roman"/>
          <w:sz w:val="24"/>
          <w:szCs w:val="24"/>
          <w:u w:val="single"/>
        </w:rPr>
        <w:t>repositori.usu.ac.id/.</w:t>
      </w:r>
      <w:r>
        <w:rPr>
          <w:rFonts w:cs="Times New Roman"/>
          <w:sz w:val="24"/>
          <w:szCs w:val="24"/>
        </w:rPr>
        <w:t xml:space="preserve"> Diakses 25 April 2021.</w:t>
      </w:r>
    </w:p>
    <w:p w:rsidR="001F4580" w:rsidRDefault="001F4580" w:rsidP="009700B2">
      <w:pPr>
        <w:tabs>
          <w:tab w:val="left" w:pos="3318"/>
        </w:tabs>
        <w:spacing w:line="276" w:lineRule="auto"/>
        <w:ind w:left="720" w:hanging="720"/>
        <w:jc w:val="both"/>
        <w:rPr>
          <w:rFonts w:cs="Times New Roman"/>
          <w:sz w:val="24"/>
          <w:szCs w:val="24"/>
        </w:rPr>
      </w:pPr>
      <w:r>
        <w:rPr>
          <w:rFonts w:cs="Times New Roman"/>
          <w:sz w:val="24"/>
          <w:szCs w:val="24"/>
        </w:rPr>
        <w:t xml:space="preserve">Nazaruddi. (2012). </w:t>
      </w:r>
      <w:r w:rsidRPr="001108DA">
        <w:rPr>
          <w:rFonts w:cs="Times New Roman"/>
          <w:i/>
          <w:sz w:val="24"/>
          <w:szCs w:val="24"/>
        </w:rPr>
        <w:t>Hubungan Motivasi kerja dengan Kinerja pegawai di Badan Kepegawaian Daerah dan Diklat (BKDD) Kabupaten Maros Yogyakarta</w:t>
      </w:r>
      <w:r>
        <w:rPr>
          <w:rFonts w:cs="Times New Roman"/>
          <w:sz w:val="24"/>
          <w:szCs w:val="24"/>
        </w:rPr>
        <w:t>. Skripsi Program Strata Satu Universitas Hassanudin Makasar.</w:t>
      </w:r>
    </w:p>
    <w:p w:rsidR="001F4580" w:rsidRPr="00E579B0" w:rsidRDefault="001F4580" w:rsidP="009700B2">
      <w:pPr>
        <w:tabs>
          <w:tab w:val="left" w:pos="3318"/>
        </w:tabs>
        <w:spacing w:line="276" w:lineRule="auto"/>
        <w:ind w:left="720" w:hanging="720"/>
        <w:jc w:val="both"/>
        <w:rPr>
          <w:rFonts w:cs="Times New Roman"/>
          <w:sz w:val="24"/>
          <w:szCs w:val="24"/>
        </w:rPr>
      </w:pPr>
      <w:r w:rsidRPr="00E579B0">
        <w:rPr>
          <w:rFonts w:cs="Times New Roman"/>
          <w:sz w:val="24"/>
          <w:szCs w:val="24"/>
        </w:rPr>
        <w:t>Rosa</w:t>
      </w:r>
      <w:r>
        <w:rPr>
          <w:rFonts w:cs="Times New Roman"/>
          <w:sz w:val="24"/>
          <w:szCs w:val="24"/>
        </w:rPr>
        <w:t xml:space="preserve">, Nila. </w:t>
      </w:r>
      <w:r w:rsidRPr="00E579B0">
        <w:rPr>
          <w:rFonts w:cs="Times New Roman"/>
          <w:sz w:val="24"/>
          <w:szCs w:val="24"/>
        </w:rPr>
        <w:t xml:space="preserve"> (2020). </w:t>
      </w:r>
      <w:r w:rsidRPr="00E579B0">
        <w:rPr>
          <w:rFonts w:cs="Times New Roman"/>
          <w:i/>
          <w:sz w:val="24"/>
          <w:szCs w:val="24"/>
        </w:rPr>
        <w:t>Hubungan Motivasi keja dengan Kinerja pegawai pada Kantor Kecamatan Jonggol</w:t>
      </w:r>
      <w:r>
        <w:rPr>
          <w:rFonts w:cs="Times New Roman"/>
          <w:sz w:val="24"/>
          <w:szCs w:val="24"/>
        </w:rPr>
        <w:t>. Tersedia di: eprints.unpak.ac.id/2864/</w:t>
      </w:r>
    </w:p>
    <w:p w:rsidR="001F4580" w:rsidRPr="00964FC3" w:rsidRDefault="001F4580" w:rsidP="009700B2">
      <w:pPr>
        <w:tabs>
          <w:tab w:val="left" w:pos="3318"/>
        </w:tabs>
        <w:spacing w:line="276" w:lineRule="auto"/>
        <w:ind w:left="720" w:hanging="720"/>
        <w:jc w:val="both"/>
        <w:rPr>
          <w:rFonts w:cs="Times New Roman"/>
          <w:sz w:val="24"/>
          <w:szCs w:val="24"/>
        </w:rPr>
      </w:pPr>
      <w:r w:rsidRPr="00E74D48">
        <w:rPr>
          <w:rFonts w:cs="Times New Roman"/>
          <w:sz w:val="24"/>
          <w:szCs w:val="24"/>
        </w:rPr>
        <w:t>Widiyanti</w:t>
      </w:r>
      <w:r>
        <w:rPr>
          <w:rFonts w:cs="Times New Roman"/>
          <w:sz w:val="24"/>
          <w:szCs w:val="24"/>
        </w:rPr>
        <w:t>, Wiwik.</w:t>
      </w:r>
      <w:r w:rsidRPr="00E74D48">
        <w:rPr>
          <w:rFonts w:cs="Times New Roman"/>
          <w:sz w:val="24"/>
          <w:szCs w:val="24"/>
        </w:rPr>
        <w:t xml:space="preserve"> (2017). </w:t>
      </w:r>
      <w:r w:rsidRPr="00E74D48">
        <w:rPr>
          <w:rFonts w:cs="Times New Roman"/>
          <w:i/>
          <w:sz w:val="24"/>
          <w:szCs w:val="24"/>
        </w:rPr>
        <w:t>Hubungan Motivasi kerja dengan Kinerja Pegawai pada Dinas Kependudukan dan Pencatatan Sipil. Kota Depok.</w:t>
      </w:r>
      <w:r>
        <w:rPr>
          <w:rFonts w:cs="Times New Roman"/>
          <w:sz w:val="24"/>
          <w:szCs w:val="24"/>
        </w:rPr>
        <w:t xml:space="preserve"> Tersedia di: Jurnal akademik sekretari dan Manajemen BSI Jakarta 1411-8629,e-ISSN: 2579-3314</w:t>
      </w:r>
    </w:p>
    <w:p w:rsidR="001F4580" w:rsidRPr="00A25895" w:rsidRDefault="001F4580" w:rsidP="009700B2">
      <w:pPr>
        <w:tabs>
          <w:tab w:val="left" w:pos="3318"/>
        </w:tabs>
        <w:spacing w:line="276" w:lineRule="auto"/>
        <w:jc w:val="both"/>
        <w:rPr>
          <w:rFonts w:cs="Times New Roman"/>
          <w:b/>
          <w:i/>
          <w:sz w:val="24"/>
          <w:szCs w:val="24"/>
        </w:rPr>
      </w:pPr>
      <w:r w:rsidRPr="00A25895">
        <w:rPr>
          <w:rFonts w:cs="Times New Roman"/>
          <w:b/>
          <w:sz w:val="24"/>
          <w:szCs w:val="24"/>
        </w:rPr>
        <w:t>Buku</w:t>
      </w:r>
      <w:r>
        <w:rPr>
          <w:rFonts w:cs="Times New Roman"/>
          <w:b/>
          <w:sz w:val="24"/>
          <w:szCs w:val="24"/>
        </w:rPr>
        <w:t>:</w:t>
      </w:r>
    </w:p>
    <w:p w:rsidR="00DF34FE" w:rsidRDefault="001F4580" w:rsidP="00DF34FE">
      <w:pPr>
        <w:tabs>
          <w:tab w:val="left" w:pos="3318"/>
        </w:tabs>
        <w:spacing w:line="276" w:lineRule="auto"/>
        <w:ind w:left="720" w:hanging="720"/>
        <w:jc w:val="both"/>
        <w:rPr>
          <w:rFonts w:cs="Times New Roman"/>
          <w:sz w:val="24"/>
          <w:szCs w:val="24"/>
        </w:rPr>
      </w:pPr>
      <w:r w:rsidRPr="00A25895">
        <w:rPr>
          <w:rFonts w:cs="Times New Roman"/>
          <w:sz w:val="24"/>
          <w:szCs w:val="24"/>
        </w:rPr>
        <w:t>Wirawan. 2015</w:t>
      </w:r>
      <w:r w:rsidRPr="00A25895">
        <w:rPr>
          <w:rFonts w:cs="Times New Roman"/>
          <w:i/>
          <w:sz w:val="24"/>
          <w:szCs w:val="24"/>
        </w:rPr>
        <w:t>. Evaluasi Kinerja Sumber Daya Manusia Teori, Aplikasi, dan Penelitian.</w:t>
      </w:r>
      <w:r w:rsidRPr="00A25895">
        <w:rPr>
          <w:rFonts w:cs="Times New Roman"/>
          <w:sz w:val="24"/>
          <w:szCs w:val="24"/>
        </w:rPr>
        <w:t>Jakarta.Salemba Empat.</w:t>
      </w:r>
    </w:p>
    <w:p w:rsidR="00DF34FE" w:rsidRPr="001F4580" w:rsidRDefault="00DF34FE" w:rsidP="00DF34FE">
      <w:pPr>
        <w:tabs>
          <w:tab w:val="left" w:pos="3318"/>
        </w:tabs>
        <w:spacing w:line="276" w:lineRule="auto"/>
        <w:ind w:left="720" w:hanging="720"/>
        <w:jc w:val="both"/>
        <w:rPr>
          <w:rFonts w:cs="Times New Roman"/>
          <w:sz w:val="24"/>
          <w:szCs w:val="24"/>
          <w:u w:val="single"/>
        </w:rPr>
        <w:sectPr w:rsidR="00DF34FE" w:rsidRPr="001F4580" w:rsidSect="00416B30">
          <w:type w:val="continuous"/>
          <w:pgSz w:w="11907" w:h="16839" w:code="9"/>
          <w:pgMar w:top="1699" w:right="1411" w:bottom="1699" w:left="2275" w:header="720" w:footer="720" w:gutter="0"/>
          <w:cols w:space="720"/>
          <w:titlePg/>
          <w:docGrid w:linePitch="360"/>
        </w:sectPr>
      </w:pPr>
      <w:bookmarkStart w:id="139" w:name="_Toc124089526"/>
      <w:r>
        <w:rPr>
          <w:rFonts w:cs="Times New Roman"/>
          <w:sz w:val="24"/>
          <w:szCs w:val="24"/>
        </w:rPr>
        <w:t xml:space="preserve">Donni Junni Priansa.    (2017)  </w:t>
      </w:r>
      <w:r w:rsidRPr="005546C1">
        <w:rPr>
          <w:rFonts w:cs="Times New Roman"/>
          <w:b/>
          <w:i/>
          <w:sz w:val="24"/>
          <w:szCs w:val="24"/>
        </w:rPr>
        <w:t>Perilaku Konsumen dalam Bisnis Kontemporer.</w:t>
      </w:r>
      <w:r>
        <w:rPr>
          <w:rFonts w:cs="Times New Roman"/>
          <w:sz w:val="24"/>
          <w:szCs w:val="24"/>
        </w:rPr>
        <w:t xml:space="preserve"> Bandung : Alfabeta</w:t>
      </w:r>
    </w:p>
    <w:p w:rsidR="004168B7" w:rsidRDefault="004168B7" w:rsidP="00487BD5"/>
    <w:p w:rsidR="00487BD5" w:rsidRPr="004168B7" w:rsidRDefault="00487BD5" w:rsidP="00487BD5"/>
    <w:p w:rsidR="00D91B4D" w:rsidRPr="00865F7B" w:rsidRDefault="00D91B4D" w:rsidP="005F1356">
      <w:pPr>
        <w:pStyle w:val="Heading1"/>
      </w:pPr>
      <w:bookmarkStart w:id="140" w:name="_Toc124174807"/>
      <w:r>
        <w:lastRenderedPageBreak/>
        <w:t>DAFTAR RIWAYAT HIDUP</w:t>
      </w:r>
      <w:bookmarkEnd w:id="139"/>
      <w:bookmarkEnd w:id="140"/>
    </w:p>
    <w:p w:rsidR="00D91B4D" w:rsidRDefault="00D91B4D" w:rsidP="009F0138">
      <w:pPr>
        <w:spacing w:after="0" w:line="276" w:lineRule="auto"/>
        <w:jc w:val="center"/>
        <w:rPr>
          <w:rFonts w:cs="Times New Roman"/>
          <w:sz w:val="24"/>
          <w:szCs w:val="24"/>
        </w:rPr>
      </w:pPr>
    </w:p>
    <w:p w:rsidR="00D91B4D" w:rsidRDefault="00D91B4D" w:rsidP="009F0138">
      <w:pPr>
        <w:spacing w:after="0" w:line="276" w:lineRule="auto"/>
        <w:jc w:val="both"/>
        <w:rPr>
          <w:rFonts w:cs="Times New Roman"/>
          <w:b/>
          <w:sz w:val="24"/>
          <w:szCs w:val="24"/>
        </w:rPr>
      </w:pPr>
      <w:r>
        <w:rPr>
          <w:rFonts w:cs="Times New Roman"/>
          <w:b/>
          <w:sz w:val="24"/>
          <w:szCs w:val="24"/>
        </w:rPr>
        <w:t>Yang bertanda tangan dibawah ini :</w:t>
      </w:r>
    </w:p>
    <w:p w:rsidR="00D91B4D" w:rsidRDefault="00D91B4D" w:rsidP="009F0138">
      <w:pPr>
        <w:spacing w:after="0" w:line="276" w:lineRule="auto"/>
        <w:jc w:val="both"/>
        <w:rPr>
          <w:rFonts w:cs="Times New Roman"/>
          <w:sz w:val="24"/>
          <w:szCs w:val="24"/>
        </w:rPr>
      </w:pPr>
      <w:r>
        <w:rPr>
          <w:rFonts w:cs="Times New Roman"/>
          <w:sz w:val="24"/>
          <w:szCs w:val="24"/>
        </w:rPr>
        <w:t>Nama</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Wulan Puspitasari</w:t>
      </w:r>
    </w:p>
    <w:p w:rsidR="00D91B4D" w:rsidRDefault="00D91B4D" w:rsidP="009F0138">
      <w:pPr>
        <w:spacing w:after="0" w:line="276" w:lineRule="auto"/>
        <w:jc w:val="both"/>
        <w:rPr>
          <w:rFonts w:cs="Times New Roman"/>
          <w:sz w:val="24"/>
          <w:szCs w:val="24"/>
        </w:rPr>
      </w:pPr>
      <w:r>
        <w:rPr>
          <w:rFonts w:cs="Times New Roman"/>
          <w:sz w:val="24"/>
          <w:szCs w:val="24"/>
        </w:rPr>
        <w:t xml:space="preserve">Temapt dan Tanggal Lahir </w:t>
      </w:r>
      <w:r>
        <w:rPr>
          <w:rFonts w:cs="Times New Roman"/>
          <w:sz w:val="24"/>
          <w:szCs w:val="24"/>
        </w:rPr>
        <w:tab/>
        <w:t>: Lebak, 08 Mei 2000</w:t>
      </w:r>
    </w:p>
    <w:p w:rsidR="00D91B4D" w:rsidRDefault="00D91B4D" w:rsidP="009F0138">
      <w:pPr>
        <w:spacing w:after="0" w:line="276" w:lineRule="auto"/>
        <w:jc w:val="both"/>
        <w:rPr>
          <w:rFonts w:cs="Times New Roman"/>
          <w:sz w:val="24"/>
          <w:szCs w:val="24"/>
        </w:rPr>
      </w:pPr>
      <w:r>
        <w:rPr>
          <w:rFonts w:cs="Times New Roman"/>
          <w:sz w:val="24"/>
          <w:szCs w:val="24"/>
        </w:rPr>
        <w:t xml:space="preserve">Usia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22 Tahun</w:t>
      </w:r>
    </w:p>
    <w:p w:rsidR="00D91B4D" w:rsidRDefault="00D91B4D" w:rsidP="009F0138">
      <w:pPr>
        <w:spacing w:after="0" w:line="276" w:lineRule="auto"/>
        <w:jc w:val="both"/>
        <w:rPr>
          <w:rFonts w:cs="Times New Roman"/>
          <w:sz w:val="24"/>
          <w:szCs w:val="24"/>
        </w:rPr>
      </w:pPr>
      <w:r>
        <w:rPr>
          <w:rFonts w:cs="Times New Roman"/>
          <w:sz w:val="24"/>
          <w:szCs w:val="24"/>
        </w:rPr>
        <w:t>Agama</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Islam </w:t>
      </w:r>
    </w:p>
    <w:p w:rsidR="00D91B4D" w:rsidRDefault="00D91B4D" w:rsidP="009F0138">
      <w:pPr>
        <w:spacing w:after="0" w:line="276" w:lineRule="auto"/>
        <w:jc w:val="both"/>
        <w:rPr>
          <w:rFonts w:cs="Times New Roman"/>
          <w:sz w:val="24"/>
          <w:szCs w:val="24"/>
        </w:rPr>
      </w:pPr>
      <w:r>
        <w:rPr>
          <w:rFonts w:cs="Times New Roman"/>
          <w:sz w:val="24"/>
          <w:szCs w:val="24"/>
        </w:rPr>
        <w:t xml:space="preserve">Alamat </w:t>
      </w:r>
      <w:r>
        <w:rPr>
          <w:rFonts w:cs="Times New Roman"/>
          <w:sz w:val="24"/>
          <w:szCs w:val="24"/>
        </w:rPr>
        <w:tab/>
      </w:r>
      <w:r>
        <w:rPr>
          <w:rFonts w:cs="Times New Roman"/>
          <w:sz w:val="24"/>
          <w:szCs w:val="24"/>
        </w:rPr>
        <w:tab/>
      </w:r>
      <w:r>
        <w:rPr>
          <w:rFonts w:cs="Times New Roman"/>
          <w:sz w:val="24"/>
          <w:szCs w:val="24"/>
        </w:rPr>
        <w:tab/>
        <w:t>: Kp. Ciletuh RT.03/RW.02</w:t>
      </w:r>
    </w:p>
    <w:p w:rsidR="00D91B4D" w:rsidRDefault="00D91B4D" w:rsidP="009F0138">
      <w:pPr>
        <w:spacing w:after="0" w:line="276" w:lineRule="auto"/>
        <w:ind w:left="2970"/>
        <w:jc w:val="both"/>
        <w:rPr>
          <w:rFonts w:cs="Times New Roman"/>
          <w:sz w:val="24"/>
          <w:szCs w:val="24"/>
        </w:rPr>
      </w:pPr>
      <w:r>
        <w:rPr>
          <w:rFonts w:cs="Times New Roman"/>
          <w:sz w:val="24"/>
          <w:szCs w:val="24"/>
        </w:rPr>
        <w:t xml:space="preserve">Kel. </w:t>
      </w:r>
      <w:r w:rsidR="009700B2">
        <w:rPr>
          <w:rFonts w:cs="Times New Roman"/>
          <w:sz w:val="24"/>
          <w:szCs w:val="24"/>
        </w:rPr>
        <w:t xml:space="preserve">Panggarangan </w:t>
      </w:r>
      <w:r>
        <w:rPr>
          <w:rFonts w:cs="Times New Roman"/>
          <w:sz w:val="24"/>
          <w:szCs w:val="24"/>
        </w:rPr>
        <w:t xml:space="preserve">Kec. </w:t>
      </w:r>
      <w:r w:rsidR="009700B2">
        <w:rPr>
          <w:rFonts w:cs="Times New Roman"/>
          <w:sz w:val="24"/>
          <w:szCs w:val="24"/>
        </w:rPr>
        <w:t>Panggarangan Kab. Lebak Prov. Banten</w:t>
      </w:r>
    </w:p>
    <w:p w:rsidR="00D91B4D" w:rsidRDefault="009F0138" w:rsidP="009F0138">
      <w:pPr>
        <w:spacing w:after="0" w:line="276" w:lineRule="auto"/>
        <w:ind w:left="2977" w:hanging="2977"/>
        <w:jc w:val="both"/>
        <w:rPr>
          <w:rFonts w:cs="Times New Roman"/>
          <w:sz w:val="24"/>
          <w:szCs w:val="24"/>
        </w:rPr>
      </w:pPr>
      <w:r>
        <w:rPr>
          <w:rFonts w:cs="Times New Roman"/>
          <w:sz w:val="24"/>
          <w:szCs w:val="24"/>
        </w:rPr>
        <w:t xml:space="preserve">Alamat Tinggal </w:t>
      </w:r>
      <w:r>
        <w:rPr>
          <w:rFonts w:cs="Times New Roman"/>
          <w:sz w:val="24"/>
          <w:szCs w:val="24"/>
        </w:rPr>
        <w:tab/>
      </w:r>
      <w:r w:rsidR="00D91B4D">
        <w:rPr>
          <w:rFonts w:cs="Times New Roman"/>
          <w:sz w:val="24"/>
          <w:szCs w:val="24"/>
        </w:rPr>
        <w:t xml:space="preserve">: </w:t>
      </w:r>
      <w:r w:rsidR="009700B2">
        <w:rPr>
          <w:rFonts w:cs="Times New Roman"/>
          <w:sz w:val="24"/>
          <w:szCs w:val="24"/>
        </w:rPr>
        <w:t>Jl. Layang ceger, Kp Sawah, Gg. Belimbing RT/RW</w:t>
      </w:r>
      <w:r>
        <w:rPr>
          <w:rFonts w:cs="Times New Roman"/>
          <w:sz w:val="24"/>
          <w:szCs w:val="24"/>
        </w:rPr>
        <w:t xml:space="preserve"> </w:t>
      </w:r>
      <w:r w:rsidR="009700B2">
        <w:rPr>
          <w:rFonts w:cs="Times New Roman"/>
          <w:sz w:val="24"/>
          <w:szCs w:val="24"/>
        </w:rPr>
        <w:t>03/07 Kel. Tanah Baru Kec. Bogor Utara</w:t>
      </w:r>
    </w:p>
    <w:p w:rsidR="00D91B4D" w:rsidRPr="009A019D" w:rsidRDefault="00D91B4D" w:rsidP="00E3444B">
      <w:pPr>
        <w:spacing w:after="0" w:line="276" w:lineRule="auto"/>
        <w:ind w:left="3119" w:hanging="3119"/>
        <w:jc w:val="both"/>
        <w:rPr>
          <w:rFonts w:cs="Times New Roman"/>
          <w:sz w:val="24"/>
          <w:szCs w:val="24"/>
        </w:rPr>
      </w:pPr>
      <w:r>
        <w:rPr>
          <w:rFonts w:cs="Times New Roman"/>
          <w:sz w:val="24"/>
          <w:szCs w:val="24"/>
        </w:rPr>
        <w:t xml:space="preserve">Motto     </w:t>
      </w:r>
      <w:r w:rsidR="009700B2">
        <w:rPr>
          <w:rFonts w:cs="Times New Roman"/>
          <w:sz w:val="24"/>
          <w:szCs w:val="24"/>
        </w:rPr>
        <w:t xml:space="preserve">                                </w:t>
      </w:r>
      <w:r>
        <w:rPr>
          <w:rFonts w:cs="Times New Roman"/>
          <w:sz w:val="24"/>
          <w:szCs w:val="24"/>
        </w:rPr>
        <w:t xml:space="preserve">: </w:t>
      </w:r>
      <w:r w:rsidR="009A019D">
        <w:rPr>
          <w:rFonts w:cs="Times New Roman"/>
          <w:sz w:val="24"/>
          <w:szCs w:val="24"/>
        </w:rPr>
        <w:t xml:space="preserve">Orang lain tidak akan bisa paham </w:t>
      </w:r>
      <w:r w:rsidR="009A019D" w:rsidRPr="009A019D">
        <w:rPr>
          <w:rFonts w:cs="Times New Roman"/>
          <w:i/>
          <w:sz w:val="24"/>
          <w:szCs w:val="24"/>
        </w:rPr>
        <w:t>struggle</w:t>
      </w:r>
      <w:r w:rsidR="009A019D">
        <w:rPr>
          <w:rFonts w:cs="Times New Roman"/>
          <w:i/>
          <w:sz w:val="24"/>
          <w:szCs w:val="24"/>
        </w:rPr>
        <w:t xml:space="preserve"> </w:t>
      </w:r>
      <w:r w:rsidR="009A019D">
        <w:rPr>
          <w:rFonts w:cs="Times New Roman"/>
          <w:sz w:val="24"/>
          <w:szCs w:val="24"/>
        </w:rPr>
        <w:t xml:space="preserve">dan masa sulitnya kita, yang mereka ingin tau hanya bagian </w:t>
      </w:r>
      <w:r w:rsidR="009A019D" w:rsidRPr="009A019D">
        <w:rPr>
          <w:rFonts w:cs="Times New Roman"/>
          <w:i/>
          <w:sz w:val="24"/>
          <w:szCs w:val="24"/>
        </w:rPr>
        <w:t>success stories</w:t>
      </w:r>
      <w:r w:rsidR="009A019D">
        <w:rPr>
          <w:rFonts w:cs="Times New Roman"/>
          <w:i/>
          <w:sz w:val="24"/>
          <w:szCs w:val="24"/>
        </w:rPr>
        <w:t xml:space="preserve">. </w:t>
      </w:r>
      <w:r w:rsidR="009A019D">
        <w:rPr>
          <w:rFonts w:cs="Times New Roman"/>
          <w:sz w:val="24"/>
          <w:szCs w:val="24"/>
        </w:rPr>
        <w:t>Berjuanglah untuk diri sendiri walaupun tidak ada yang tepuk tangan. Kelak diri kita di masa depan akan sangat bangga dengan apa yang kita perjuangkan hari ini.</w:t>
      </w:r>
    </w:p>
    <w:p w:rsidR="00D91B4D" w:rsidRDefault="00D91B4D" w:rsidP="009F0138">
      <w:pPr>
        <w:spacing w:after="0" w:line="276" w:lineRule="auto"/>
        <w:jc w:val="both"/>
        <w:rPr>
          <w:rFonts w:cs="Times New Roman"/>
          <w:b/>
          <w:sz w:val="24"/>
          <w:szCs w:val="24"/>
        </w:rPr>
      </w:pPr>
      <w:r>
        <w:rPr>
          <w:rFonts w:cs="Times New Roman"/>
          <w:b/>
          <w:sz w:val="24"/>
          <w:szCs w:val="24"/>
        </w:rPr>
        <w:t>Pendidikan</w:t>
      </w:r>
    </w:p>
    <w:p w:rsidR="00D91B4D" w:rsidRDefault="00D91B4D" w:rsidP="009F0138">
      <w:pPr>
        <w:spacing w:after="0" w:line="276" w:lineRule="auto"/>
        <w:jc w:val="both"/>
        <w:rPr>
          <w:rFonts w:cs="Times New Roman"/>
          <w:b/>
          <w:sz w:val="24"/>
          <w:szCs w:val="24"/>
        </w:rPr>
      </w:pPr>
    </w:p>
    <w:p w:rsidR="009F0138" w:rsidRDefault="00D91B4D" w:rsidP="009F0138">
      <w:pPr>
        <w:spacing w:after="0" w:line="276" w:lineRule="auto"/>
        <w:jc w:val="both"/>
        <w:rPr>
          <w:rFonts w:cs="Times New Roman"/>
          <w:sz w:val="24"/>
          <w:szCs w:val="24"/>
        </w:rPr>
      </w:pPr>
      <w:r>
        <w:rPr>
          <w:rFonts w:cs="Times New Roman"/>
          <w:sz w:val="24"/>
          <w:szCs w:val="24"/>
        </w:rPr>
        <w:t>SD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w:t>
      </w:r>
      <w:r w:rsidR="009F0138">
        <w:rPr>
          <w:rFonts w:cs="Times New Roman"/>
          <w:sz w:val="24"/>
          <w:szCs w:val="24"/>
        </w:rPr>
        <w:t xml:space="preserve">SD Negeri 2 Panggarangan </w:t>
      </w:r>
    </w:p>
    <w:p w:rsidR="009F0138" w:rsidRDefault="00D91B4D" w:rsidP="009F0138">
      <w:pPr>
        <w:spacing w:after="0" w:line="276" w:lineRule="auto"/>
        <w:jc w:val="both"/>
        <w:rPr>
          <w:rFonts w:cs="Times New Roman"/>
          <w:sz w:val="24"/>
          <w:szCs w:val="24"/>
        </w:rPr>
      </w:pPr>
      <w:r>
        <w:rPr>
          <w:rFonts w:cs="Times New Roman"/>
          <w:sz w:val="24"/>
          <w:szCs w:val="24"/>
        </w:rPr>
        <w:t>SMP</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w:t>
      </w:r>
      <w:r w:rsidR="009F0138">
        <w:rPr>
          <w:rFonts w:cs="Times New Roman"/>
          <w:sz w:val="24"/>
          <w:szCs w:val="24"/>
        </w:rPr>
        <w:t xml:space="preserve">SMP Negeri 1 Bayah </w:t>
      </w:r>
    </w:p>
    <w:p w:rsidR="009F0138" w:rsidRDefault="00D91B4D" w:rsidP="009F0138">
      <w:pPr>
        <w:spacing w:after="0" w:line="276" w:lineRule="auto"/>
        <w:jc w:val="both"/>
        <w:rPr>
          <w:rFonts w:cs="Times New Roman"/>
          <w:sz w:val="24"/>
          <w:szCs w:val="24"/>
        </w:rPr>
      </w:pPr>
      <w:r>
        <w:rPr>
          <w:rFonts w:cs="Times New Roman"/>
          <w:sz w:val="24"/>
          <w:szCs w:val="24"/>
        </w:rPr>
        <w:t>SMK</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SMK </w:t>
      </w:r>
      <w:r w:rsidR="009F0138">
        <w:rPr>
          <w:rFonts w:cs="Times New Roman"/>
          <w:sz w:val="24"/>
          <w:szCs w:val="24"/>
        </w:rPr>
        <w:t>Negeri 1 Bayah</w:t>
      </w:r>
    </w:p>
    <w:p w:rsidR="00D91B4D" w:rsidRDefault="00D91B4D" w:rsidP="009F0138">
      <w:pPr>
        <w:spacing w:after="0" w:line="276" w:lineRule="auto"/>
        <w:jc w:val="both"/>
        <w:rPr>
          <w:rFonts w:cs="Times New Roman"/>
          <w:sz w:val="24"/>
          <w:szCs w:val="24"/>
        </w:rPr>
      </w:pPr>
      <w:r>
        <w:rPr>
          <w:rFonts w:cs="Times New Roman"/>
          <w:sz w:val="24"/>
          <w:szCs w:val="24"/>
        </w:rPr>
        <w:t>Perguruan Tinggi</w:t>
      </w:r>
      <w:r>
        <w:rPr>
          <w:rFonts w:cs="Times New Roman"/>
          <w:sz w:val="24"/>
          <w:szCs w:val="24"/>
        </w:rPr>
        <w:tab/>
      </w:r>
      <w:r>
        <w:rPr>
          <w:rFonts w:cs="Times New Roman"/>
          <w:sz w:val="24"/>
          <w:szCs w:val="24"/>
        </w:rPr>
        <w:tab/>
        <w:t>: Universitas Pakuan Bogor</w:t>
      </w:r>
    </w:p>
    <w:p w:rsidR="00D91B4D" w:rsidRDefault="00D91B4D" w:rsidP="009F0138">
      <w:pPr>
        <w:spacing w:after="0" w:line="276" w:lineRule="auto"/>
        <w:jc w:val="both"/>
        <w:rPr>
          <w:rFonts w:cs="Times New Roman"/>
          <w:sz w:val="24"/>
          <w:szCs w:val="24"/>
        </w:rPr>
      </w:pPr>
    </w:p>
    <w:p w:rsidR="00D91B4D" w:rsidRDefault="00D91B4D" w:rsidP="009F0138">
      <w:pPr>
        <w:spacing w:after="0" w:line="276" w:lineRule="auto"/>
        <w:jc w:val="both"/>
        <w:rPr>
          <w:rFonts w:cs="Times New Roman"/>
          <w:sz w:val="24"/>
          <w:szCs w:val="24"/>
        </w:rPr>
      </w:pPr>
    </w:p>
    <w:p w:rsidR="00D91B4D" w:rsidRDefault="00D91B4D" w:rsidP="009F0138">
      <w:pPr>
        <w:spacing w:after="0" w:line="276" w:lineRule="auto"/>
        <w:jc w:val="both"/>
        <w:rPr>
          <w:rFonts w:cs="Times New Roman"/>
          <w:sz w:val="24"/>
          <w:szCs w:val="24"/>
        </w:rPr>
      </w:pPr>
    </w:p>
    <w:p w:rsidR="00D91B4D" w:rsidRDefault="00D91B4D" w:rsidP="009F0138">
      <w:pPr>
        <w:spacing w:after="0" w:line="276" w:lineRule="auto"/>
        <w:jc w:val="both"/>
        <w:rPr>
          <w:rFonts w:cs="Times New Roman"/>
          <w:sz w:val="24"/>
          <w:szCs w:val="24"/>
        </w:rPr>
      </w:pPr>
    </w:p>
    <w:p w:rsidR="00D91B4D" w:rsidRDefault="00D91B4D" w:rsidP="009F0138">
      <w:pPr>
        <w:spacing w:after="0" w:line="276" w:lineRule="auto"/>
        <w:jc w:val="right"/>
        <w:rPr>
          <w:rFonts w:cs="Times New Roman"/>
          <w:sz w:val="24"/>
          <w:szCs w:val="24"/>
        </w:rPr>
      </w:pPr>
      <w:r>
        <w:rPr>
          <w:rFonts w:cs="Times New Roman"/>
          <w:sz w:val="24"/>
          <w:szCs w:val="24"/>
        </w:rPr>
        <w:t xml:space="preserve">Bogor, </w:t>
      </w:r>
      <w:r w:rsidR="004168B7">
        <w:rPr>
          <w:rFonts w:cs="Times New Roman"/>
          <w:bCs/>
          <w:sz w:val="24"/>
          <w:szCs w:val="24"/>
        </w:rPr>
        <w:t xml:space="preserve">Januari </w:t>
      </w:r>
      <w:r w:rsidR="004168B7">
        <w:rPr>
          <w:rFonts w:cs="Times New Roman"/>
          <w:sz w:val="24"/>
          <w:szCs w:val="24"/>
        </w:rPr>
        <w:t>2023</w:t>
      </w:r>
    </w:p>
    <w:p w:rsidR="00D91B4D" w:rsidRDefault="00D91B4D" w:rsidP="00487BD5">
      <w:pPr>
        <w:spacing w:after="0" w:line="276" w:lineRule="auto"/>
        <w:ind w:left="5760" w:firstLine="336"/>
        <w:jc w:val="center"/>
        <w:rPr>
          <w:rFonts w:cs="Times New Roman"/>
          <w:sz w:val="24"/>
          <w:szCs w:val="24"/>
        </w:rPr>
      </w:pPr>
      <w:r>
        <w:rPr>
          <w:rFonts w:cs="Times New Roman"/>
          <w:sz w:val="24"/>
          <w:szCs w:val="24"/>
        </w:rPr>
        <w:t xml:space="preserve"> Penulis </w:t>
      </w:r>
    </w:p>
    <w:p w:rsidR="00D91B4D" w:rsidRDefault="00D91B4D" w:rsidP="009F0138">
      <w:pPr>
        <w:spacing w:after="0" w:line="276" w:lineRule="auto"/>
        <w:jc w:val="right"/>
        <w:rPr>
          <w:rFonts w:cs="Times New Roman"/>
          <w:sz w:val="24"/>
          <w:szCs w:val="24"/>
        </w:rPr>
      </w:pPr>
    </w:p>
    <w:p w:rsidR="00D91B4D" w:rsidRDefault="00D91B4D" w:rsidP="009700B2">
      <w:pPr>
        <w:spacing w:line="276" w:lineRule="auto"/>
        <w:jc w:val="right"/>
        <w:rPr>
          <w:rFonts w:cs="Times New Roman"/>
          <w:sz w:val="24"/>
          <w:szCs w:val="24"/>
        </w:rPr>
      </w:pPr>
    </w:p>
    <w:p w:rsidR="00D91B4D" w:rsidRDefault="00D91B4D" w:rsidP="009700B2">
      <w:pPr>
        <w:spacing w:line="276" w:lineRule="auto"/>
        <w:jc w:val="right"/>
        <w:rPr>
          <w:rFonts w:cs="Times New Roman"/>
          <w:sz w:val="24"/>
          <w:szCs w:val="24"/>
        </w:rPr>
      </w:pPr>
    </w:p>
    <w:p w:rsidR="00D91B4D" w:rsidRDefault="00D91B4D" w:rsidP="009700B2">
      <w:pPr>
        <w:spacing w:line="276" w:lineRule="auto"/>
        <w:jc w:val="right"/>
        <w:rPr>
          <w:rFonts w:cs="Times New Roman"/>
          <w:sz w:val="24"/>
          <w:szCs w:val="24"/>
        </w:rPr>
      </w:pPr>
      <w:r>
        <w:rPr>
          <w:rFonts w:cs="Times New Roman"/>
          <w:sz w:val="24"/>
          <w:szCs w:val="24"/>
        </w:rPr>
        <w:t>(</w:t>
      </w:r>
      <w:r w:rsidR="009F0138">
        <w:rPr>
          <w:rFonts w:cs="Times New Roman"/>
          <w:sz w:val="24"/>
          <w:szCs w:val="24"/>
        </w:rPr>
        <w:t>Wulan Puspitasari</w:t>
      </w:r>
      <w:r>
        <w:rPr>
          <w:rFonts w:cs="Times New Roman"/>
          <w:sz w:val="24"/>
          <w:szCs w:val="24"/>
        </w:rPr>
        <w:t>)</w:t>
      </w:r>
    </w:p>
    <w:p w:rsidR="00D91B4D" w:rsidRDefault="00D91B4D" w:rsidP="009700B2">
      <w:pPr>
        <w:spacing w:line="276" w:lineRule="auto"/>
        <w:jc w:val="center"/>
        <w:rPr>
          <w:rFonts w:cs="Times New Roman"/>
          <w:sz w:val="24"/>
          <w:szCs w:val="24"/>
        </w:rPr>
      </w:pPr>
    </w:p>
    <w:p w:rsidR="00A252E0" w:rsidRDefault="00A252E0" w:rsidP="009700B2">
      <w:pPr>
        <w:tabs>
          <w:tab w:val="left" w:leader="dot" w:pos="7704"/>
          <w:tab w:val="left" w:pos="7740"/>
        </w:tabs>
        <w:spacing w:after="0" w:line="276" w:lineRule="auto"/>
        <w:rPr>
          <w:rFonts w:cs="Times New Roman"/>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7775F5" w:rsidRDefault="007775F5" w:rsidP="009700B2">
      <w:pPr>
        <w:tabs>
          <w:tab w:val="left" w:leader="dot" w:pos="7704"/>
          <w:tab w:val="left" w:pos="7740"/>
        </w:tabs>
        <w:spacing w:after="0" w:line="276" w:lineRule="auto"/>
        <w:rPr>
          <w:rFonts w:cs="Times New Roman"/>
          <w:sz w:val="24"/>
          <w:szCs w:val="24"/>
        </w:rPr>
        <w:sectPr w:rsidR="007775F5" w:rsidSect="00416B30">
          <w:headerReference w:type="first" r:id="rId42"/>
          <w:footerReference w:type="first" r:id="rId43"/>
          <w:type w:val="continuous"/>
          <w:pgSz w:w="11907" w:h="16839" w:code="9"/>
          <w:pgMar w:top="1699" w:right="1559" w:bottom="1699" w:left="2275" w:header="720" w:footer="720" w:gutter="0"/>
          <w:cols w:space="720"/>
          <w:titlePg/>
          <w:docGrid w:linePitch="360"/>
        </w:sectPr>
      </w:pPr>
    </w:p>
    <w:p w:rsidR="009F0138" w:rsidRDefault="009F0138" w:rsidP="009700B2">
      <w:pPr>
        <w:tabs>
          <w:tab w:val="left" w:leader="dot" w:pos="7704"/>
          <w:tab w:val="left" w:pos="7740"/>
        </w:tabs>
        <w:spacing w:after="0" w:line="276" w:lineRule="auto"/>
        <w:rPr>
          <w:rFonts w:cs="Times New Roman"/>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9415DD" w:rsidRDefault="009415DD" w:rsidP="00FF1ACD"/>
    <w:p w:rsidR="009415DD" w:rsidRDefault="009415DD" w:rsidP="00FF1ACD"/>
    <w:p w:rsidR="009F0138" w:rsidRPr="005F1356" w:rsidRDefault="009F0138" w:rsidP="005F1356">
      <w:pPr>
        <w:pStyle w:val="Heading1"/>
      </w:pPr>
      <w:bookmarkStart w:id="141" w:name="_Toc124089527"/>
      <w:bookmarkStart w:id="142" w:name="_Toc124174808"/>
      <w:r w:rsidRPr="005F1356">
        <w:rPr>
          <w:sz w:val="72"/>
        </w:rPr>
        <w:t>LAMPIRAN</w:t>
      </w:r>
      <w:bookmarkEnd w:id="141"/>
      <w:bookmarkEnd w:id="142"/>
    </w:p>
    <w:p w:rsidR="009F0138" w:rsidRDefault="009F0138" w:rsidP="009F0138">
      <w:pPr>
        <w:spacing w:after="120" w:line="276" w:lineRule="auto"/>
        <w:jc w:val="center"/>
        <w:rPr>
          <w:rFonts w:cs="Times New Roman"/>
          <w:b/>
          <w:bCs/>
          <w:sz w:val="60"/>
          <w:szCs w:val="60"/>
        </w:rPr>
      </w:pPr>
    </w:p>
    <w:p w:rsidR="009F0138" w:rsidRDefault="009F0138" w:rsidP="009F0138">
      <w:pPr>
        <w:spacing w:after="120" w:line="276" w:lineRule="auto"/>
        <w:jc w:val="center"/>
        <w:rPr>
          <w:rFonts w:cs="Times New Roman"/>
          <w:b/>
          <w:bCs/>
          <w:sz w:val="60"/>
          <w:szCs w:val="60"/>
        </w:rPr>
      </w:pPr>
    </w:p>
    <w:p w:rsidR="009F0138" w:rsidRDefault="009F0138" w:rsidP="009F0138">
      <w:pPr>
        <w:spacing w:after="120" w:line="276" w:lineRule="auto"/>
        <w:jc w:val="center"/>
        <w:rPr>
          <w:rFonts w:cs="Times New Roman"/>
          <w:b/>
          <w:bCs/>
          <w:sz w:val="60"/>
          <w:szCs w:val="60"/>
        </w:rPr>
      </w:pPr>
    </w:p>
    <w:p w:rsidR="009F0138" w:rsidRDefault="009F0138" w:rsidP="009F0138">
      <w:pPr>
        <w:spacing w:after="120" w:line="276" w:lineRule="auto"/>
        <w:jc w:val="center"/>
        <w:rPr>
          <w:rFonts w:cs="Times New Roman"/>
          <w:b/>
          <w:bCs/>
          <w:sz w:val="60"/>
          <w:szCs w:val="60"/>
        </w:rPr>
      </w:pPr>
    </w:p>
    <w:p w:rsidR="009F0138" w:rsidRDefault="009F0138" w:rsidP="009F0138">
      <w:pPr>
        <w:spacing w:after="120" w:line="276" w:lineRule="auto"/>
        <w:rPr>
          <w:rFonts w:cs="Times New Roman"/>
          <w:sz w:val="24"/>
          <w:szCs w:val="24"/>
        </w:rPr>
      </w:pPr>
      <w:r>
        <w:rPr>
          <w:rFonts w:cs="Times New Roman"/>
          <w:noProof/>
          <w:sz w:val="24"/>
          <w:szCs w:val="24"/>
        </w:rPr>
        <w:lastRenderedPageBreak/>
        <w:drawing>
          <wp:anchor distT="0" distB="0" distL="114300" distR="114300" simplePos="0" relativeHeight="251789312" behindDoc="0" locked="0" layoutInCell="1" allowOverlap="1" wp14:anchorId="2ECF299B" wp14:editId="5C7BE717">
            <wp:simplePos x="0" y="0"/>
            <wp:positionH relativeFrom="column">
              <wp:posOffset>198120</wp:posOffset>
            </wp:positionH>
            <wp:positionV relativeFrom="paragraph">
              <wp:posOffset>424815</wp:posOffset>
            </wp:positionV>
            <wp:extent cx="4921885" cy="656272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21885" cy="6562725"/>
                    </a:xfrm>
                    <a:prstGeom prst="rect">
                      <a:avLst/>
                    </a:prstGeom>
                  </pic:spPr>
                </pic:pic>
              </a:graphicData>
            </a:graphic>
          </wp:anchor>
        </w:drawing>
      </w:r>
      <w:r>
        <w:rPr>
          <w:rFonts w:cs="Times New Roman"/>
          <w:sz w:val="24"/>
          <w:szCs w:val="24"/>
        </w:rPr>
        <w:t>Lampiran 1. Surat Keterangan Lokasi Penelitian</w:t>
      </w:r>
    </w:p>
    <w:p w:rsidR="009F0138" w:rsidRPr="00645310" w:rsidRDefault="009F0138" w:rsidP="009F0138">
      <w:pPr>
        <w:spacing w:after="120" w:line="276" w:lineRule="auto"/>
        <w:rPr>
          <w:rFonts w:cs="Times New Roman"/>
          <w:sz w:val="24"/>
          <w:szCs w:val="24"/>
        </w:rPr>
      </w:pPr>
    </w:p>
    <w:p w:rsidR="009F0138" w:rsidRDefault="009F0138" w:rsidP="009F0138">
      <w:pPr>
        <w:spacing w:after="120" w:line="276" w:lineRule="auto"/>
        <w:rPr>
          <w:rFonts w:cs="Times New Roman"/>
          <w:sz w:val="24"/>
          <w:szCs w:val="24"/>
        </w:rPr>
      </w:pPr>
    </w:p>
    <w:p w:rsidR="00C95A7E" w:rsidRDefault="00C95A7E" w:rsidP="009F0138">
      <w:pPr>
        <w:spacing w:after="120" w:line="276" w:lineRule="auto"/>
        <w:rPr>
          <w:rFonts w:cs="Times New Roman"/>
          <w:sz w:val="24"/>
          <w:szCs w:val="24"/>
        </w:rPr>
      </w:pPr>
    </w:p>
    <w:p w:rsidR="00AD37A5" w:rsidRDefault="00AD37A5" w:rsidP="0034751C">
      <w:pPr>
        <w:spacing w:after="120" w:line="276" w:lineRule="auto"/>
        <w:rPr>
          <w:rFonts w:cs="Times New Roman"/>
          <w:sz w:val="24"/>
          <w:szCs w:val="24"/>
        </w:rPr>
      </w:pPr>
    </w:p>
    <w:p w:rsidR="00AD37A5" w:rsidRDefault="00AD37A5" w:rsidP="0034751C">
      <w:pPr>
        <w:spacing w:after="120" w:line="276" w:lineRule="auto"/>
        <w:rPr>
          <w:rFonts w:cs="Times New Roman"/>
          <w:sz w:val="24"/>
          <w:szCs w:val="24"/>
        </w:rPr>
      </w:pPr>
    </w:p>
    <w:p w:rsidR="0034751C" w:rsidRPr="00645310" w:rsidRDefault="0034751C" w:rsidP="0034751C">
      <w:pPr>
        <w:spacing w:after="120" w:line="276" w:lineRule="auto"/>
        <w:rPr>
          <w:rFonts w:cs="Times New Roman"/>
          <w:sz w:val="24"/>
          <w:szCs w:val="24"/>
        </w:rPr>
      </w:pPr>
      <w:r>
        <w:rPr>
          <w:rFonts w:cs="Times New Roman"/>
          <w:sz w:val="24"/>
          <w:szCs w:val="24"/>
        </w:rPr>
        <w:lastRenderedPageBreak/>
        <w:t>Lampiran 2. Kuesioner Penelitian</w:t>
      </w:r>
    </w:p>
    <w:tbl>
      <w:tblPr>
        <w:tblW w:w="0" w:type="auto"/>
        <w:tblBorders>
          <w:bottom w:val="single" w:sz="4" w:space="0" w:color="auto"/>
        </w:tblBorders>
        <w:tblLook w:val="04A0" w:firstRow="1" w:lastRow="0" w:firstColumn="1" w:lastColumn="0" w:noHBand="0" w:noVBand="1"/>
      </w:tblPr>
      <w:tblGrid>
        <w:gridCol w:w="1668"/>
        <w:gridCol w:w="6405"/>
      </w:tblGrid>
      <w:tr w:rsidR="0034751C" w:rsidRPr="00564DF5" w:rsidTr="00107813">
        <w:trPr>
          <w:trHeight w:val="784"/>
        </w:trPr>
        <w:tc>
          <w:tcPr>
            <w:tcW w:w="1674" w:type="dxa"/>
          </w:tcPr>
          <w:p w:rsidR="0034751C" w:rsidRPr="00564DF5" w:rsidRDefault="0034751C" w:rsidP="00107813">
            <w:pPr>
              <w:pStyle w:val="Header"/>
              <w:spacing w:line="276" w:lineRule="auto"/>
              <w:rPr>
                <w:rFonts w:cs="Times New Roman"/>
                <w:sz w:val="24"/>
                <w:szCs w:val="24"/>
              </w:rPr>
            </w:pPr>
            <w:r w:rsidRPr="00564DF5">
              <w:rPr>
                <w:rFonts w:cs="Times New Roman"/>
                <w:noProof/>
                <w:sz w:val="24"/>
                <w:szCs w:val="24"/>
              </w:rPr>
              <w:drawing>
                <wp:inline distT="0" distB="0" distL="0" distR="0" wp14:anchorId="77E73BF3" wp14:editId="7CF3C339">
                  <wp:extent cx="829056" cy="682752"/>
                  <wp:effectExtent l="0" t="0" r="9525" b="3175"/>
                  <wp:docPr id="343" name="Picture 1" descr="logo fe.jpg"/>
                  <wp:cNvGraphicFramePr/>
                  <a:graphic xmlns:a="http://schemas.openxmlformats.org/drawingml/2006/main">
                    <a:graphicData uri="http://schemas.openxmlformats.org/drawingml/2006/picture">
                      <pic:pic xmlns:pic="http://schemas.openxmlformats.org/drawingml/2006/picture">
                        <pic:nvPicPr>
                          <pic:cNvPr id="5" name="Picture 4" descr="logo fe.jpg"/>
                          <pic:cNvPicPr>
                            <a:picLocks noChangeAspect="1"/>
                          </pic:cNvPicPr>
                        </pic:nvPicPr>
                        <pic:blipFill>
                          <a:blip r:embed="rId45" cstate="print">
                            <a:clrChange>
                              <a:clrFrom>
                                <a:srgbClr val="FFFFFF"/>
                              </a:clrFrom>
                              <a:clrTo>
                                <a:srgbClr val="FFFFFF">
                                  <a:alpha val="0"/>
                                </a:srgbClr>
                              </a:clrTo>
                            </a:clrChange>
                          </a:blip>
                          <a:stretch>
                            <a:fillRect/>
                          </a:stretch>
                        </pic:blipFill>
                        <pic:spPr>
                          <a:xfrm>
                            <a:off x="0" y="0"/>
                            <a:ext cx="842324" cy="693679"/>
                          </a:xfrm>
                          <a:prstGeom prst="rect">
                            <a:avLst/>
                          </a:prstGeom>
                        </pic:spPr>
                      </pic:pic>
                    </a:graphicData>
                  </a:graphic>
                </wp:inline>
              </w:drawing>
            </w:r>
          </w:p>
        </w:tc>
        <w:tc>
          <w:tcPr>
            <w:tcW w:w="6616" w:type="dxa"/>
          </w:tcPr>
          <w:p w:rsidR="0034751C" w:rsidRPr="00564DF5" w:rsidRDefault="0034751C" w:rsidP="00107813">
            <w:pPr>
              <w:pStyle w:val="Header"/>
              <w:spacing w:line="276" w:lineRule="auto"/>
              <w:jc w:val="center"/>
              <w:rPr>
                <w:rFonts w:cs="Times New Roman"/>
                <w:sz w:val="24"/>
                <w:szCs w:val="24"/>
              </w:rPr>
            </w:pPr>
            <w:r w:rsidRPr="00564DF5">
              <w:rPr>
                <w:rFonts w:cs="Times New Roman"/>
                <w:sz w:val="24"/>
                <w:szCs w:val="24"/>
              </w:rPr>
              <w:t>Yayasan</w:t>
            </w:r>
            <w:r w:rsidRPr="00564DF5">
              <w:rPr>
                <w:rFonts w:cs="Times New Roman"/>
                <w:sz w:val="24"/>
                <w:szCs w:val="24"/>
                <w:lang w:val="id-ID"/>
              </w:rPr>
              <w:t xml:space="preserve"> </w:t>
            </w:r>
            <w:r w:rsidRPr="00564DF5">
              <w:rPr>
                <w:rFonts w:cs="Times New Roman"/>
                <w:sz w:val="24"/>
                <w:szCs w:val="24"/>
              </w:rPr>
              <w:t>Pakuan</w:t>
            </w:r>
            <w:r w:rsidRPr="00564DF5">
              <w:rPr>
                <w:rFonts w:cs="Times New Roman"/>
                <w:sz w:val="24"/>
                <w:szCs w:val="24"/>
                <w:lang w:val="id-ID"/>
              </w:rPr>
              <w:t xml:space="preserve"> </w:t>
            </w:r>
            <w:r w:rsidRPr="00564DF5">
              <w:rPr>
                <w:rFonts w:cs="Times New Roman"/>
                <w:sz w:val="24"/>
                <w:szCs w:val="24"/>
              </w:rPr>
              <w:t>Siliwangi</w:t>
            </w:r>
          </w:p>
          <w:p w:rsidR="0034751C" w:rsidRPr="00564DF5" w:rsidRDefault="0034751C" w:rsidP="00107813">
            <w:pPr>
              <w:pStyle w:val="Header"/>
              <w:spacing w:line="276" w:lineRule="auto"/>
              <w:jc w:val="center"/>
              <w:rPr>
                <w:rFonts w:cs="Times New Roman"/>
                <w:sz w:val="24"/>
                <w:szCs w:val="24"/>
              </w:rPr>
            </w:pPr>
            <w:r w:rsidRPr="00564DF5">
              <w:rPr>
                <w:rFonts w:cs="Times New Roman"/>
                <w:sz w:val="24"/>
                <w:szCs w:val="24"/>
              </w:rPr>
              <w:t>UNIVERSITAS PAKUAN</w:t>
            </w:r>
          </w:p>
          <w:p w:rsidR="0034751C" w:rsidRPr="00564DF5" w:rsidRDefault="0034751C" w:rsidP="00107813">
            <w:pPr>
              <w:pStyle w:val="Header"/>
              <w:spacing w:line="276" w:lineRule="auto"/>
              <w:jc w:val="center"/>
              <w:rPr>
                <w:rFonts w:cs="Times New Roman"/>
                <w:sz w:val="24"/>
                <w:szCs w:val="24"/>
              </w:rPr>
            </w:pPr>
            <w:r w:rsidRPr="00564DF5">
              <w:rPr>
                <w:rFonts w:cs="Times New Roman"/>
                <w:sz w:val="24"/>
                <w:szCs w:val="24"/>
              </w:rPr>
              <w:t>FAKULTAS EKONOMI DAN BISNIS</w:t>
            </w:r>
          </w:p>
          <w:p w:rsidR="0034751C" w:rsidRPr="00564DF5" w:rsidRDefault="0034751C" w:rsidP="00107813">
            <w:pPr>
              <w:pStyle w:val="Header"/>
              <w:spacing w:line="276" w:lineRule="auto"/>
              <w:jc w:val="center"/>
              <w:rPr>
                <w:rFonts w:cs="Times New Roman"/>
                <w:sz w:val="24"/>
                <w:szCs w:val="24"/>
              </w:rPr>
            </w:pPr>
            <w:r w:rsidRPr="00564DF5">
              <w:rPr>
                <w:rFonts w:cs="Times New Roman"/>
                <w:sz w:val="24"/>
                <w:szCs w:val="24"/>
              </w:rPr>
              <w:t>Jl. Pakuan P.O. Box 452 Telp. (0251) 8314918 Bogor 16143</w:t>
            </w:r>
          </w:p>
          <w:p w:rsidR="0034751C" w:rsidRPr="00564DF5" w:rsidRDefault="0034751C" w:rsidP="00107813">
            <w:pPr>
              <w:pStyle w:val="Header"/>
              <w:spacing w:line="276" w:lineRule="auto"/>
              <w:rPr>
                <w:rFonts w:cs="Times New Roman"/>
                <w:sz w:val="24"/>
                <w:szCs w:val="24"/>
              </w:rPr>
            </w:pPr>
          </w:p>
        </w:tc>
      </w:tr>
    </w:tbl>
    <w:p w:rsidR="0034751C" w:rsidRPr="00564DF5" w:rsidRDefault="0034751C" w:rsidP="0034751C">
      <w:pPr>
        <w:spacing w:after="87"/>
        <w:ind w:right="95"/>
        <w:rPr>
          <w:rFonts w:cs="Times New Roman"/>
          <w:b/>
          <w:sz w:val="24"/>
          <w:szCs w:val="24"/>
        </w:rPr>
      </w:pPr>
    </w:p>
    <w:p w:rsidR="0034751C" w:rsidRPr="00564DF5" w:rsidRDefault="0034751C" w:rsidP="0034751C">
      <w:pPr>
        <w:spacing w:after="87"/>
        <w:ind w:right="95"/>
        <w:jc w:val="center"/>
        <w:rPr>
          <w:rFonts w:cs="Times New Roman"/>
          <w:b/>
          <w:sz w:val="24"/>
          <w:szCs w:val="24"/>
        </w:rPr>
      </w:pPr>
      <w:r w:rsidRPr="00564DF5">
        <w:rPr>
          <w:rFonts w:cs="Times New Roman"/>
          <w:b/>
          <w:sz w:val="24"/>
          <w:szCs w:val="24"/>
        </w:rPr>
        <w:t xml:space="preserve">KUESIONER PENELITIAN </w:t>
      </w:r>
    </w:p>
    <w:p w:rsidR="0034751C" w:rsidRPr="00564DF5" w:rsidRDefault="0034751C" w:rsidP="0034751C">
      <w:pPr>
        <w:spacing w:after="87"/>
        <w:ind w:right="95"/>
        <w:jc w:val="center"/>
        <w:rPr>
          <w:rFonts w:cs="Times New Roman"/>
          <w:b/>
          <w:sz w:val="24"/>
          <w:szCs w:val="24"/>
        </w:rPr>
      </w:pPr>
    </w:p>
    <w:p w:rsidR="0034751C" w:rsidRPr="00D23316" w:rsidRDefault="0034751C" w:rsidP="0034751C">
      <w:pPr>
        <w:spacing w:after="145"/>
        <w:ind w:left="-90"/>
        <w:jc w:val="both"/>
        <w:rPr>
          <w:rFonts w:cs="Times New Roman"/>
          <w:sz w:val="24"/>
          <w:szCs w:val="24"/>
        </w:rPr>
      </w:pPr>
      <w:r w:rsidRPr="00D23316">
        <w:rPr>
          <w:rFonts w:cs="Times New Roman"/>
          <w:sz w:val="24"/>
          <w:szCs w:val="24"/>
        </w:rPr>
        <w:t>Hal: Pengisian Ku</w:t>
      </w:r>
      <w:r>
        <w:rPr>
          <w:rFonts w:cs="Times New Roman"/>
          <w:sz w:val="24"/>
          <w:szCs w:val="24"/>
        </w:rPr>
        <w:t>e</w:t>
      </w:r>
      <w:r w:rsidRPr="00D23316">
        <w:rPr>
          <w:rFonts w:cs="Times New Roman"/>
          <w:sz w:val="24"/>
          <w:szCs w:val="24"/>
        </w:rPr>
        <w:t>sioner</w:t>
      </w:r>
    </w:p>
    <w:p w:rsidR="0034751C" w:rsidRPr="00D23316" w:rsidRDefault="0034751C" w:rsidP="0034751C">
      <w:pPr>
        <w:spacing w:after="145"/>
        <w:ind w:left="-90"/>
        <w:jc w:val="both"/>
        <w:rPr>
          <w:rFonts w:cs="Times New Roman"/>
          <w:sz w:val="24"/>
          <w:szCs w:val="24"/>
        </w:rPr>
      </w:pPr>
      <w:r w:rsidRPr="00D23316">
        <w:rPr>
          <w:rFonts w:cs="Times New Roman"/>
          <w:sz w:val="24"/>
          <w:szCs w:val="24"/>
        </w:rPr>
        <w:t>Kepada Yth.</w:t>
      </w:r>
    </w:p>
    <w:p w:rsidR="0034751C" w:rsidRPr="00D23316" w:rsidRDefault="0034751C" w:rsidP="0034751C">
      <w:pPr>
        <w:spacing w:after="145"/>
        <w:ind w:left="-90"/>
        <w:jc w:val="both"/>
        <w:rPr>
          <w:rFonts w:cs="Times New Roman"/>
          <w:sz w:val="24"/>
          <w:szCs w:val="24"/>
        </w:rPr>
      </w:pPr>
      <w:r w:rsidRPr="00D23316">
        <w:rPr>
          <w:rFonts w:cs="Times New Roman"/>
          <w:sz w:val="24"/>
          <w:szCs w:val="24"/>
        </w:rPr>
        <w:t>Bapak/Ibu</w:t>
      </w:r>
    </w:p>
    <w:p w:rsidR="0034751C" w:rsidRPr="00D23316" w:rsidRDefault="0034751C" w:rsidP="0034751C">
      <w:pPr>
        <w:spacing w:after="145"/>
        <w:ind w:left="-90"/>
        <w:jc w:val="both"/>
        <w:rPr>
          <w:rFonts w:cs="Times New Roman"/>
          <w:sz w:val="24"/>
          <w:szCs w:val="24"/>
        </w:rPr>
      </w:pPr>
      <w:r w:rsidRPr="00D23316">
        <w:rPr>
          <w:rFonts w:cs="Times New Roman"/>
          <w:sz w:val="24"/>
          <w:szCs w:val="24"/>
        </w:rPr>
        <w:t>Pegawai UPTD Pengelolaan Prasarana Perhubungan LLAJ Wilayah 1</w:t>
      </w:r>
      <w:r>
        <w:rPr>
          <w:rFonts w:cs="Times New Roman"/>
          <w:sz w:val="24"/>
          <w:szCs w:val="24"/>
        </w:rPr>
        <w:t xml:space="preserve"> Bogor</w:t>
      </w:r>
    </w:p>
    <w:p w:rsidR="0034751C" w:rsidRDefault="0034751C" w:rsidP="0034751C">
      <w:pPr>
        <w:spacing w:after="145"/>
        <w:ind w:left="-90"/>
        <w:jc w:val="both"/>
        <w:rPr>
          <w:rFonts w:cs="Times New Roman"/>
          <w:sz w:val="24"/>
          <w:szCs w:val="24"/>
        </w:rPr>
      </w:pPr>
      <w:r w:rsidRPr="00D23316">
        <w:rPr>
          <w:rFonts w:cs="Times New Roman"/>
          <w:sz w:val="24"/>
          <w:szCs w:val="24"/>
        </w:rPr>
        <w:t>Di Tempat</w:t>
      </w:r>
    </w:p>
    <w:p w:rsidR="0034751C" w:rsidRDefault="0034751C" w:rsidP="0034751C">
      <w:pPr>
        <w:spacing w:after="145"/>
        <w:ind w:left="-90"/>
        <w:jc w:val="both"/>
        <w:rPr>
          <w:rFonts w:cs="Times New Roman"/>
          <w:i/>
          <w:sz w:val="24"/>
          <w:szCs w:val="24"/>
        </w:rPr>
      </w:pPr>
      <w:r w:rsidRPr="00D23316">
        <w:rPr>
          <w:rFonts w:cs="Times New Roman"/>
          <w:i/>
          <w:sz w:val="24"/>
          <w:szCs w:val="24"/>
        </w:rPr>
        <w:t>Assalamu’alaikum Wr. Wb</w:t>
      </w:r>
    </w:p>
    <w:p w:rsidR="0034751C" w:rsidRPr="009430A6" w:rsidRDefault="00DF6FFA" w:rsidP="00DF6FFA">
      <w:pPr>
        <w:pStyle w:val="BodyText"/>
        <w:spacing w:after="120" w:line="276" w:lineRule="auto"/>
        <w:ind w:firstLine="720"/>
        <w:jc w:val="both"/>
        <w:rPr>
          <w:color w:val="000000" w:themeColor="text1"/>
        </w:rPr>
      </w:pPr>
      <w:r w:rsidRPr="009430A6">
        <w:rPr>
          <w:color w:val="000000" w:themeColor="text1"/>
        </w:rPr>
        <w:t>Sehubungan dengan penelitian yang sedang Saya lakukan di Kantor UPTD Pengelolaan Prasarana Perhubungan LLAJ Wilayah 1, maka dengan ini Saya memerlukan data pendukung dari Bapak/Ibu untuk melengkapi kuesioner</w:t>
      </w:r>
      <w:r w:rsidRPr="009430A6">
        <w:rPr>
          <w:color w:val="000000" w:themeColor="text1"/>
          <w:spacing w:val="-7"/>
        </w:rPr>
        <w:t xml:space="preserve"> </w:t>
      </w:r>
      <w:r w:rsidRPr="009430A6">
        <w:rPr>
          <w:color w:val="000000" w:themeColor="text1"/>
        </w:rPr>
        <w:t>.</w:t>
      </w:r>
      <w:r w:rsidRPr="009430A6">
        <w:rPr>
          <w:color w:val="000000" w:themeColor="text1"/>
          <w:spacing w:val="-3"/>
        </w:rPr>
        <w:t xml:space="preserve"> </w:t>
      </w:r>
      <w:r w:rsidRPr="009430A6">
        <w:rPr>
          <w:color w:val="000000" w:themeColor="text1"/>
        </w:rPr>
        <w:t>Untuk</w:t>
      </w:r>
      <w:r w:rsidRPr="009430A6">
        <w:rPr>
          <w:color w:val="000000" w:themeColor="text1"/>
          <w:spacing w:val="-6"/>
        </w:rPr>
        <w:t xml:space="preserve"> </w:t>
      </w:r>
      <w:r w:rsidRPr="009430A6">
        <w:rPr>
          <w:color w:val="000000" w:themeColor="text1"/>
        </w:rPr>
        <w:t>itu,</w:t>
      </w:r>
      <w:r w:rsidRPr="009430A6">
        <w:rPr>
          <w:color w:val="000000" w:themeColor="text1"/>
          <w:spacing w:val="-5"/>
        </w:rPr>
        <w:t xml:space="preserve"> </w:t>
      </w:r>
      <w:r w:rsidRPr="009430A6">
        <w:rPr>
          <w:color w:val="000000" w:themeColor="text1"/>
        </w:rPr>
        <w:t>dimohon</w:t>
      </w:r>
      <w:r w:rsidRPr="009430A6">
        <w:rPr>
          <w:color w:val="000000" w:themeColor="text1"/>
          <w:spacing w:val="-6"/>
        </w:rPr>
        <w:t xml:space="preserve"> </w:t>
      </w:r>
      <w:r w:rsidRPr="009430A6">
        <w:rPr>
          <w:color w:val="000000" w:themeColor="text1"/>
        </w:rPr>
        <w:t>kesediaannya</w:t>
      </w:r>
      <w:r w:rsidRPr="009430A6">
        <w:rPr>
          <w:color w:val="000000" w:themeColor="text1"/>
          <w:spacing w:val="-6"/>
        </w:rPr>
        <w:t xml:space="preserve"> </w:t>
      </w:r>
      <w:r w:rsidRPr="009430A6">
        <w:rPr>
          <w:color w:val="000000" w:themeColor="text1"/>
        </w:rPr>
        <w:t>menjadi</w:t>
      </w:r>
      <w:r w:rsidRPr="009430A6">
        <w:rPr>
          <w:color w:val="000000" w:themeColor="text1"/>
          <w:spacing w:val="-6"/>
        </w:rPr>
        <w:t xml:space="preserve"> </w:t>
      </w:r>
      <w:r w:rsidRPr="009430A6">
        <w:rPr>
          <w:color w:val="000000" w:themeColor="text1"/>
        </w:rPr>
        <w:t>responden</w:t>
      </w:r>
      <w:r w:rsidRPr="009430A6">
        <w:rPr>
          <w:color w:val="000000" w:themeColor="text1"/>
          <w:spacing w:val="-3"/>
        </w:rPr>
        <w:t xml:space="preserve"> </w:t>
      </w:r>
      <w:r w:rsidRPr="009430A6">
        <w:rPr>
          <w:color w:val="000000" w:themeColor="text1"/>
        </w:rPr>
        <w:t>dalam</w:t>
      </w:r>
      <w:r w:rsidRPr="009430A6">
        <w:rPr>
          <w:color w:val="000000" w:themeColor="text1"/>
          <w:spacing w:val="-4"/>
        </w:rPr>
        <w:t xml:space="preserve"> </w:t>
      </w:r>
      <w:r w:rsidRPr="009430A6">
        <w:rPr>
          <w:color w:val="000000" w:themeColor="text1"/>
        </w:rPr>
        <w:t>penelitian ini. Untuk dapat mengisi pernyataan-pernyataan dalam mengisi kuesioner yang sudah disediakan. Saya berharap Bapak/Ibu menjawab dengan jujur sebagaimana dengan keadaan yang dirasakan di tempat Bapak/Ibu bekerja. Atas partisipasinya diucapkan terima</w:t>
      </w:r>
      <w:r w:rsidRPr="009430A6">
        <w:rPr>
          <w:color w:val="000000" w:themeColor="text1"/>
          <w:spacing w:val="-2"/>
        </w:rPr>
        <w:t xml:space="preserve"> </w:t>
      </w:r>
      <w:r w:rsidRPr="009430A6">
        <w:rPr>
          <w:color w:val="000000" w:themeColor="text1"/>
        </w:rPr>
        <w:t>kasih.</w:t>
      </w:r>
    </w:p>
    <w:p w:rsidR="0034751C" w:rsidRPr="006579E4" w:rsidRDefault="0034751C" w:rsidP="0034751C">
      <w:pPr>
        <w:pStyle w:val="BodyText"/>
        <w:spacing w:after="120" w:line="276" w:lineRule="auto"/>
        <w:jc w:val="both"/>
        <w:rPr>
          <w:b/>
          <w:bCs/>
        </w:rPr>
      </w:pPr>
      <w:r w:rsidRPr="006579E4">
        <w:rPr>
          <w:b/>
          <w:bCs/>
        </w:rPr>
        <w:t>PETUNJUK PENGISIAN</w:t>
      </w:r>
    </w:p>
    <w:p w:rsidR="0034751C" w:rsidRDefault="0034751C" w:rsidP="0034751C">
      <w:pPr>
        <w:pStyle w:val="BodyText"/>
        <w:numPr>
          <w:ilvl w:val="0"/>
          <w:numId w:val="67"/>
        </w:numPr>
        <w:spacing w:after="120" w:line="276" w:lineRule="auto"/>
        <w:jc w:val="both"/>
      </w:pPr>
      <w:r w:rsidRPr="00DF5A60">
        <w:t>Mohon memberikan tanda (X) pada jawaban yang Bapak/Ibu anggap paling benar;</w:t>
      </w:r>
    </w:p>
    <w:p w:rsidR="0034751C" w:rsidRDefault="0034751C" w:rsidP="0034751C">
      <w:pPr>
        <w:pStyle w:val="BodyText"/>
        <w:numPr>
          <w:ilvl w:val="0"/>
          <w:numId w:val="67"/>
        </w:numPr>
        <w:spacing w:after="120" w:line="276" w:lineRule="auto"/>
        <w:jc w:val="both"/>
      </w:pPr>
      <w:r w:rsidRPr="00DF5A60">
        <w:t>Setiap pernyataan hanya membutuhkan satu jawaban</w:t>
      </w:r>
      <w:r w:rsidRPr="00DF5A60">
        <w:rPr>
          <w:spacing w:val="-1"/>
        </w:rPr>
        <w:t xml:space="preserve"> </w:t>
      </w:r>
      <w:r w:rsidRPr="00DF5A60">
        <w:t>saja;</w:t>
      </w:r>
    </w:p>
    <w:p w:rsidR="0034751C" w:rsidRDefault="0034751C" w:rsidP="0034751C">
      <w:pPr>
        <w:pStyle w:val="BodyText"/>
        <w:numPr>
          <w:ilvl w:val="0"/>
          <w:numId w:val="67"/>
        </w:numPr>
        <w:spacing w:after="120" w:line="276" w:lineRule="auto"/>
        <w:jc w:val="both"/>
      </w:pPr>
      <w:r w:rsidRPr="00DF5A60">
        <w:t>Mohon memberikan jawaban yang</w:t>
      </w:r>
      <w:r w:rsidRPr="00DF5A60">
        <w:rPr>
          <w:spacing w:val="-1"/>
        </w:rPr>
        <w:t xml:space="preserve"> </w:t>
      </w:r>
      <w:r w:rsidRPr="00DF5A60">
        <w:t>sebenar-benarnya;</w:t>
      </w:r>
    </w:p>
    <w:p w:rsidR="0034751C" w:rsidRPr="006579E4" w:rsidRDefault="0034751C" w:rsidP="0034751C">
      <w:pPr>
        <w:pStyle w:val="BodyText"/>
        <w:numPr>
          <w:ilvl w:val="0"/>
          <w:numId w:val="67"/>
        </w:numPr>
        <w:spacing w:after="120" w:line="276" w:lineRule="auto"/>
        <w:jc w:val="both"/>
      </w:pPr>
      <w:r w:rsidRPr="00DF5A60">
        <w:t>Ada lima alternatif jawaban yaitu</w:t>
      </w:r>
      <w:r w:rsidRPr="00DF5A60">
        <w:rPr>
          <w:spacing w:val="-3"/>
        </w:rPr>
        <w:t xml:space="preserve"> </w:t>
      </w:r>
      <w:r w:rsidRPr="00DF5A60">
        <w:t>:</w:t>
      </w:r>
    </w:p>
    <w:tbl>
      <w:tblPr>
        <w:tblW w:w="7326"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3420"/>
        <w:gridCol w:w="2466"/>
      </w:tblGrid>
      <w:tr w:rsidR="0034751C" w:rsidRPr="00564DF5" w:rsidTr="009415DD">
        <w:tc>
          <w:tcPr>
            <w:tcW w:w="1440" w:type="dxa"/>
          </w:tcPr>
          <w:p w:rsidR="0034751C" w:rsidRPr="00C95A7E" w:rsidRDefault="0034751C" w:rsidP="00107813">
            <w:pPr>
              <w:spacing w:line="276" w:lineRule="auto"/>
              <w:ind w:right="72"/>
              <w:jc w:val="center"/>
              <w:rPr>
                <w:rFonts w:cs="Times New Roman"/>
                <w:b/>
                <w:sz w:val="20"/>
                <w:szCs w:val="20"/>
              </w:rPr>
            </w:pPr>
            <w:r w:rsidRPr="00C95A7E">
              <w:rPr>
                <w:rFonts w:cs="Times New Roman"/>
                <w:b/>
                <w:sz w:val="20"/>
                <w:szCs w:val="20"/>
              </w:rPr>
              <w:t>Keterangan</w:t>
            </w:r>
          </w:p>
        </w:tc>
        <w:tc>
          <w:tcPr>
            <w:tcW w:w="3420" w:type="dxa"/>
          </w:tcPr>
          <w:p w:rsidR="0034751C" w:rsidRPr="00C95A7E" w:rsidRDefault="0034751C" w:rsidP="0034751C">
            <w:pPr>
              <w:spacing w:line="276" w:lineRule="auto"/>
              <w:ind w:right="72"/>
              <w:jc w:val="center"/>
              <w:rPr>
                <w:rFonts w:cs="Times New Roman"/>
                <w:b/>
                <w:sz w:val="20"/>
                <w:szCs w:val="20"/>
              </w:rPr>
            </w:pPr>
            <w:r w:rsidRPr="00C95A7E">
              <w:rPr>
                <w:rFonts w:cs="Times New Roman"/>
                <w:b/>
                <w:sz w:val="20"/>
                <w:szCs w:val="20"/>
              </w:rPr>
              <w:t xml:space="preserve">Variabel Motivasi </w:t>
            </w:r>
            <w:r w:rsidRPr="00C95A7E">
              <w:rPr>
                <w:rFonts w:cs="Times New Roman"/>
                <w:b/>
                <w:sz w:val="20"/>
                <w:szCs w:val="20"/>
                <w:lang w:val="id-ID"/>
              </w:rPr>
              <w:t>Kerja</w:t>
            </w:r>
            <w:r w:rsidRPr="00C95A7E">
              <w:rPr>
                <w:rFonts w:cs="Times New Roman"/>
                <w:b/>
                <w:sz w:val="20"/>
                <w:szCs w:val="20"/>
              </w:rPr>
              <w:t xml:space="preserve"> (X)</w:t>
            </w:r>
          </w:p>
        </w:tc>
        <w:tc>
          <w:tcPr>
            <w:tcW w:w="2466" w:type="dxa"/>
          </w:tcPr>
          <w:p w:rsidR="0034751C" w:rsidRPr="00C95A7E" w:rsidRDefault="0034751C" w:rsidP="00107813">
            <w:pPr>
              <w:spacing w:line="276" w:lineRule="auto"/>
              <w:ind w:right="72"/>
              <w:jc w:val="center"/>
              <w:rPr>
                <w:rFonts w:cs="Times New Roman"/>
                <w:b/>
                <w:sz w:val="20"/>
                <w:szCs w:val="20"/>
              </w:rPr>
            </w:pPr>
            <w:r w:rsidRPr="00C95A7E">
              <w:rPr>
                <w:rFonts w:cs="Times New Roman"/>
                <w:b/>
                <w:sz w:val="20"/>
                <w:szCs w:val="20"/>
              </w:rPr>
              <w:t>Kinerja Pegawai (Y)</w:t>
            </w:r>
          </w:p>
        </w:tc>
      </w:tr>
      <w:tr w:rsidR="0034751C" w:rsidRPr="00564DF5" w:rsidTr="009415DD">
        <w:tc>
          <w:tcPr>
            <w:tcW w:w="1440" w:type="dxa"/>
          </w:tcPr>
          <w:p w:rsidR="0034751C" w:rsidRPr="00C95A7E" w:rsidRDefault="0034751C" w:rsidP="00107813">
            <w:pPr>
              <w:spacing w:line="276" w:lineRule="auto"/>
              <w:ind w:right="72"/>
              <w:rPr>
                <w:rFonts w:cs="Times New Roman"/>
                <w:sz w:val="20"/>
                <w:szCs w:val="20"/>
              </w:rPr>
            </w:pPr>
            <w:r w:rsidRPr="00C95A7E">
              <w:rPr>
                <w:rFonts w:cs="Times New Roman"/>
                <w:sz w:val="20"/>
                <w:szCs w:val="20"/>
              </w:rPr>
              <w:t>Angka 1</w:t>
            </w:r>
          </w:p>
        </w:tc>
        <w:tc>
          <w:tcPr>
            <w:tcW w:w="3420" w:type="dxa"/>
          </w:tcPr>
          <w:p w:rsidR="0034751C" w:rsidRPr="00C95A7E" w:rsidRDefault="0034751C" w:rsidP="00107813">
            <w:pPr>
              <w:spacing w:line="276" w:lineRule="auto"/>
              <w:ind w:right="72"/>
              <w:rPr>
                <w:rFonts w:cs="Times New Roman"/>
                <w:sz w:val="20"/>
                <w:szCs w:val="20"/>
              </w:rPr>
            </w:pPr>
            <w:r w:rsidRPr="00C95A7E">
              <w:rPr>
                <w:rFonts w:cs="Times New Roman"/>
                <w:sz w:val="20"/>
                <w:szCs w:val="20"/>
              </w:rPr>
              <w:t>Sangat Tidak Setuju (STS)</w:t>
            </w:r>
          </w:p>
        </w:tc>
        <w:tc>
          <w:tcPr>
            <w:tcW w:w="2466" w:type="dxa"/>
          </w:tcPr>
          <w:p w:rsidR="0034751C" w:rsidRPr="00C95A7E" w:rsidRDefault="0034751C" w:rsidP="00107813">
            <w:pPr>
              <w:spacing w:line="276" w:lineRule="auto"/>
              <w:ind w:right="72"/>
              <w:rPr>
                <w:rFonts w:cs="Times New Roman"/>
                <w:sz w:val="20"/>
                <w:szCs w:val="20"/>
              </w:rPr>
            </w:pPr>
            <w:r w:rsidRPr="00C95A7E">
              <w:rPr>
                <w:rFonts w:cs="Times New Roman"/>
                <w:sz w:val="20"/>
                <w:szCs w:val="20"/>
              </w:rPr>
              <w:t>Tidak Pernah (T</w:t>
            </w:r>
            <w:r w:rsidRPr="00C95A7E">
              <w:rPr>
                <w:rFonts w:cs="Times New Roman"/>
                <w:sz w:val="20"/>
                <w:szCs w:val="20"/>
                <w:lang w:val="id-ID"/>
              </w:rPr>
              <w:t>P</w:t>
            </w:r>
            <w:r w:rsidRPr="00C95A7E">
              <w:rPr>
                <w:rFonts w:cs="Times New Roman"/>
                <w:sz w:val="20"/>
                <w:szCs w:val="20"/>
              </w:rPr>
              <w:t>)</w:t>
            </w:r>
          </w:p>
        </w:tc>
      </w:tr>
      <w:tr w:rsidR="0034751C" w:rsidRPr="00564DF5" w:rsidTr="009415DD">
        <w:tc>
          <w:tcPr>
            <w:tcW w:w="1440" w:type="dxa"/>
          </w:tcPr>
          <w:p w:rsidR="0034751C" w:rsidRPr="00C95A7E" w:rsidRDefault="0034751C" w:rsidP="00107813">
            <w:pPr>
              <w:spacing w:line="276" w:lineRule="auto"/>
              <w:ind w:right="72"/>
              <w:rPr>
                <w:rFonts w:cs="Times New Roman"/>
                <w:sz w:val="20"/>
                <w:szCs w:val="20"/>
              </w:rPr>
            </w:pPr>
            <w:r w:rsidRPr="00C95A7E">
              <w:rPr>
                <w:rFonts w:cs="Times New Roman"/>
                <w:sz w:val="20"/>
                <w:szCs w:val="20"/>
              </w:rPr>
              <w:t>Angka 2</w:t>
            </w:r>
          </w:p>
        </w:tc>
        <w:tc>
          <w:tcPr>
            <w:tcW w:w="3420" w:type="dxa"/>
          </w:tcPr>
          <w:p w:rsidR="0034751C" w:rsidRPr="00C95A7E" w:rsidRDefault="0034751C" w:rsidP="00107813">
            <w:pPr>
              <w:spacing w:line="276" w:lineRule="auto"/>
              <w:ind w:right="72"/>
              <w:rPr>
                <w:rFonts w:cs="Times New Roman"/>
                <w:sz w:val="20"/>
                <w:szCs w:val="20"/>
              </w:rPr>
            </w:pPr>
            <w:r w:rsidRPr="00C95A7E">
              <w:rPr>
                <w:rFonts w:cs="Times New Roman"/>
                <w:sz w:val="20"/>
                <w:szCs w:val="20"/>
              </w:rPr>
              <w:t>Tidak Setuju (TS)</w:t>
            </w:r>
          </w:p>
        </w:tc>
        <w:tc>
          <w:tcPr>
            <w:tcW w:w="2466" w:type="dxa"/>
          </w:tcPr>
          <w:p w:rsidR="0034751C" w:rsidRPr="00C95A7E" w:rsidRDefault="0034751C" w:rsidP="00107813">
            <w:pPr>
              <w:spacing w:line="276" w:lineRule="auto"/>
              <w:ind w:right="72"/>
              <w:rPr>
                <w:rFonts w:cs="Times New Roman"/>
                <w:sz w:val="20"/>
                <w:szCs w:val="20"/>
              </w:rPr>
            </w:pPr>
            <w:r w:rsidRPr="00C95A7E">
              <w:rPr>
                <w:rFonts w:cs="Times New Roman"/>
                <w:sz w:val="20"/>
                <w:szCs w:val="20"/>
              </w:rPr>
              <w:t>Pernah (P)</w:t>
            </w:r>
          </w:p>
        </w:tc>
      </w:tr>
      <w:tr w:rsidR="0034751C" w:rsidRPr="00564DF5" w:rsidTr="009415DD">
        <w:tc>
          <w:tcPr>
            <w:tcW w:w="1440" w:type="dxa"/>
          </w:tcPr>
          <w:p w:rsidR="0034751C" w:rsidRPr="00C95A7E" w:rsidRDefault="0034751C" w:rsidP="00107813">
            <w:pPr>
              <w:spacing w:line="276" w:lineRule="auto"/>
              <w:ind w:right="72"/>
              <w:rPr>
                <w:rFonts w:cs="Times New Roman"/>
                <w:sz w:val="20"/>
                <w:szCs w:val="20"/>
              </w:rPr>
            </w:pPr>
            <w:r w:rsidRPr="00C95A7E">
              <w:rPr>
                <w:rFonts w:cs="Times New Roman"/>
                <w:sz w:val="20"/>
                <w:szCs w:val="20"/>
              </w:rPr>
              <w:t>Angka 3</w:t>
            </w:r>
          </w:p>
        </w:tc>
        <w:tc>
          <w:tcPr>
            <w:tcW w:w="3420" w:type="dxa"/>
          </w:tcPr>
          <w:p w:rsidR="0034751C" w:rsidRPr="00C95A7E" w:rsidRDefault="0034751C" w:rsidP="00107813">
            <w:pPr>
              <w:spacing w:line="276" w:lineRule="auto"/>
              <w:ind w:right="72"/>
              <w:rPr>
                <w:rFonts w:cs="Times New Roman"/>
                <w:sz w:val="20"/>
                <w:szCs w:val="20"/>
              </w:rPr>
            </w:pPr>
            <w:r w:rsidRPr="00C95A7E">
              <w:rPr>
                <w:rFonts w:cs="Times New Roman"/>
                <w:sz w:val="20"/>
                <w:szCs w:val="20"/>
              </w:rPr>
              <w:t>Kurang Setuju  (KS)</w:t>
            </w:r>
          </w:p>
        </w:tc>
        <w:tc>
          <w:tcPr>
            <w:tcW w:w="2466" w:type="dxa"/>
          </w:tcPr>
          <w:p w:rsidR="0034751C" w:rsidRPr="00C95A7E" w:rsidRDefault="0034751C" w:rsidP="00107813">
            <w:pPr>
              <w:spacing w:line="276" w:lineRule="auto"/>
              <w:ind w:right="72"/>
              <w:rPr>
                <w:rFonts w:cs="Times New Roman"/>
                <w:sz w:val="20"/>
                <w:szCs w:val="20"/>
              </w:rPr>
            </w:pPr>
            <w:r w:rsidRPr="00C95A7E">
              <w:rPr>
                <w:rFonts w:cs="Times New Roman"/>
                <w:sz w:val="20"/>
                <w:szCs w:val="20"/>
              </w:rPr>
              <w:t>Jarang   (J)</w:t>
            </w:r>
          </w:p>
        </w:tc>
      </w:tr>
      <w:tr w:rsidR="0034751C" w:rsidRPr="00564DF5" w:rsidTr="009415DD">
        <w:tc>
          <w:tcPr>
            <w:tcW w:w="1440" w:type="dxa"/>
          </w:tcPr>
          <w:p w:rsidR="0034751C" w:rsidRPr="00C95A7E" w:rsidRDefault="0034751C" w:rsidP="00107813">
            <w:pPr>
              <w:spacing w:line="276" w:lineRule="auto"/>
              <w:ind w:right="72"/>
              <w:rPr>
                <w:rFonts w:cs="Times New Roman"/>
                <w:sz w:val="20"/>
                <w:szCs w:val="20"/>
              </w:rPr>
            </w:pPr>
            <w:r w:rsidRPr="00C95A7E">
              <w:rPr>
                <w:rFonts w:cs="Times New Roman"/>
                <w:sz w:val="20"/>
                <w:szCs w:val="20"/>
              </w:rPr>
              <w:t>Angka 4</w:t>
            </w:r>
          </w:p>
        </w:tc>
        <w:tc>
          <w:tcPr>
            <w:tcW w:w="3420" w:type="dxa"/>
          </w:tcPr>
          <w:p w:rsidR="0034751C" w:rsidRPr="00C95A7E" w:rsidRDefault="0034751C" w:rsidP="00107813">
            <w:pPr>
              <w:spacing w:line="276" w:lineRule="auto"/>
              <w:ind w:right="72"/>
              <w:rPr>
                <w:rFonts w:cs="Times New Roman"/>
                <w:sz w:val="20"/>
                <w:szCs w:val="20"/>
              </w:rPr>
            </w:pPr>
            <w:r w:rsidRPr="00C95A7E">
              <w:rPr>
                <w:rFonts w:cs="Times New Roman"/>
                <w:sz w:val="20"/>
                <w:szCs w:val="20"/>
              </w:rPr>
              <w:t>Setuju  (S)</w:t>
            </w:r>
          </w:p>
        </w:tc>
        <w:tc>
          <w:tcPr>
            <w:tcW w:w="2466" w:type="dxa"/>
          </w:tcPr>
          <w:p w:rsidR="0034751C" w:rsidRPr="00C95A7E" w:rsidRDefault="0034751C" w:rsidP="00107813">
            <w:pPr>
              <w:spacing w:line="276" w:lineRule="auto"/>
              <w:ind w:right="72"/>
              <w:rPr>
                <w:rFonts w:cs="Times New Roman"/>
                <w:sz w:val="20"/>
                <w:szCs w:val="20"/>
              </w:rPr>
            </w:pPr>
            <w:r w:rsidRPr="00C95A7E">
              <w:rPr>
                <w:rFonts w:cs="Times New Roman"/>
                <w:sz w:val="20"/>
                <w:szCs w:val="20"/>
              </w:rPr>
              <w:t>Sering   (Sr)</w:t>
            </w:r>
          </w:p>
        </w:tc>
      </w:tr>
      <w:tr w:rsidR="0034751C" w:rsidRPr="00564DF5" w:rsidTr="009415DD">
        <w:tc>
          <w:tcPr>
            <w:tcW w:w="1440" w:type="dxa"/>
          </w:tcPr>
          <w:p w:rsidR="0034751C" w:rsidRPr="00C95A7E" w:rsidRDefault="0034751C" w:rsidP="00107813">
            <w:pPr>
              <w:spacing w:line="276" w:lineRule="auto"/>
              <w:ind w:right="72"/>
              <w:rPr>
                <w:rFonts w:cs="Times New Roman"/>
                <w:sz w:val="20"/>
                <w:szCs w:val="20"/>
              </w:rPr>
            </w:pPr>
            <w:r w:rsidRPr="00C95A7E">
              <w:rPr>
                <w:rFonts w:cs="Times New Roman"/>
                <w:sz w:val="20"/>
                <w:szCs w:val="20"/>
              </w:rPr>
              <w:t>Angka 5</w:t>
            </w:r>
          </w:p>
        </w:tc>
        <w:tc>
          <w:tcPr>
            <w:tcW w:w="3420" w:type="dxa"/>
          </w:tcPr>
          <w:p w:rsidR="0034751C" w:rsidRPr="00C95A7E" w:rsidRDefault="0034751C" w:rsidP="0034751C">
            <w:pPr>
              <w:spacing w:line="276" w:lineRule="auto"/>
              <w:ind w:right="72"/>
              <w:rPr>
                <w:rFonts w:cs="Times New Roman"/>
                <w:sz w:val="20"/>
                <w:szCs w:val="20"/>
              </w:rPr>
            </w:pPr>
            <w:r w:rsidRPr="00C95A7E">
              <w:rPr>
                <w:rFonts w:cs="Times New Roman"/>
                <w:sz w:val="20"/>
                <w:szCs w:val="20"/>
              </w:rPr>
              <w:t>Sangat Setuju  (SS)</w:t>
            </w:r>
          </w:p>
        </w:tc>
        <w:tc>
          <w:tcPr>
            <w:tcW w:w="2466" w:type="dxa"/>
          </w:tcPr>
          <w:p w:rsidR="0034751C" w:rsidRPr="00C95A7E" w:rsidRDefault="0034751C" w:rsidP="00107813">
            <w:pPr>
              <w:spacing w:line="276" w:lineRule="auto"/>
              <w:ind w:right="72"/>
              <w:rPr>
                <w:rFonts w:cs="Times New Roman"/>
                <w:sz w:val="20"/>
                <w:szCs w:val="20"/>
              </w:rPr>
            </w:pPr>
            <w:r w:rsidRPr="00C95A7E">
              <w:rPr>
                <w:rFonts w:cs="Times New Roman"/>
                <w:sz w:val="20"/>
                <w:szCs w:val="20"/>
              </w:rPr>
              <w:t>Selalu    (Se)</w:t>
            </w:r>
          </w:p>
        </w:tc>
      </w:tr>
    </w:tbl>
    <w:p w:rsidR="0034751C" w:rsidRDefault="0034751C" w:rsidP="0034751C">
      <w:pPr>
        <w:ind w:right="79" w:firstLine="720"/>
        <w:jc w:val="both"/>
        <w:rPr>
          <w:rFonts w:cs="Times New Roman"/>
        </w:rPr>
      </w:pPr>
    </w:p>
    <w:p w:rsidR="0034751C" w:rsidRPr="00564DF5" w:rsidRDefault="0034751C" w:rsidP="00C95A7E">
      <w:pPr>
        <w:ind w:right="79" w:firstLine="720"/>
        <w:rPr>
          <w:rFonts w:cs="Times New Roman"/>
          <w:sz w:val="24"/>
          <w:szCs w:val="24"/>
        </w:rPr>
      </w:pPr>
      <w:r w:rsidRPr="00564DF5">
        <w:rPr>
          <w:rFonts w:cs="Times New Roman"/>
          <w:sz w:val="24"/>
          <w:szCs w:val="24"/>
        </w:rPr>
        <w:t>Atas kesediaan dan partisipasi Bapak/Ibu/Saudara/Saudari untuk mengisi kuesioner yang ada, saya ucapkan banyak terima kasih.</w:t>
      </w:r>
    </w:p>
    <w:p w:rsidR="0034751C" w:rsidRPr="00564DF5" w:rsidRDefault="0034751C" w:rsidP="00C95A7E">
      <w:pPr>
        <w:spacing w:after="108"/>
        <w:rPr>
          <w:rFonts w:cs="Times New Roman"/>
          <w:i/>
          <w:sz w:val="24"/>
          <w:szCs w:val="24"/>
        </w:rPr>
      </w:pPr>
      <w:r w:rsidRPr="00564DF5">
        <w:rPr>
          <w:rFonts w:cs="Times New Roman"/>
          <w:i/>
          <w:sz w:val="24"/>
          <w:szCs w:val="24"/>
        </w:rPr>
        <w:t>Wassalamu’alaikum Wr. Wb</w:t>
      </w:r>
    </w:p>
    <w:p w:rsidR="00DF6FFA" w:rsidRPr="00564DF5" w:rsidRDefault="00DF6FFA" w:rsidP="00DF6FFA">
      <w:pPr>
        <w:spacing w:after="111"/>
        <w:ind w:right="80"/>
        <w:jc w:val="right"/>
        <w:rPr>
          <w:rFonts w:cs="Times New Roman"/>
          <w:sz w:val="24"/>
          <w:szCs w:val="24"/>
        </w:rPr>
      </w:pPr>
      <w:r w:rsidRPr="00564DF5">
        <w:rPr>
          <w:rFonts w:cs="Times New Roman"/>
          <w:sz w:val="24"/>
          <w:szCs w:val="24"/>
        </w:rPr>
        <w:t xml:space="preserve">Bogor, </w:t>
      </w:r>
      <w:r w:rsidR="00B07790">
        <w:rPr>
          <w:rFonts w:cs="Times New Roman"/>
          <w:sz w:val="24"/>
          <w:szCs w:val="24"/>
        </w:rPr>
        <w:t>Januari 2023</w:t>
      </w:r>
    </w:p>
    <w:p w:rsidR="00DF6FFA" w:rsidRPr="00564DF5" w:rsidRDefault="00DF6FFA" w:rsidP="00DF6FFA">
      <w:pPr>
        <w:spacing w:after="111"/>
        <w:ind w:right="90"/>
        <w:jc w:val="right"/>
        <w:rPr>
          <w:rFonts w:cs="Times New Roman"/>
          <w:sz w:val="24"/>
          <w:szCs w:val="24"/>
        </w:rPr>
      </w:pPr>
      <w:r w:rsidRPr="00564DF5">
        <w:rPr>
          <w:rFonts w:cs="Times New Roman"/>
          <w:sz w:val="24"/>
          <w:szCs w:val="24"/>
        </w:rPr>
        <w:t xml:space="preserve">                               Hormat Saya,</w:t>
      </w:r>
    </w:p>
    <w:p w:rsidR="00DF6FFA" w:rsidRPr="00564DF5" w:rsidRDefault="00DF6FFA" w:rsidP="00DF6FFA">
      <w:pPr>
        <w:spacing w:after="111"/>
        <w:ind w:right="90"/>
        <w:jc w:val="right"/>
        <w:rPr>
          <w:rFonts w:cs="Times New Roman"/>
          <w:sz w:val="24"/>
          <w:szCs w:val="24"/>
        </w:rPr>
      </w:pPr>
      <w:r w:rsidRPr="00564DF5">
        <w:rPr>
          <w:rFonts w:cs="Times New Roman"/>
          <w:sz w:val="24"/>
          <w:szCs w:val="24"/>
        </w:rPr>
        <w:t>Mahasiswa Fakultas Ekonomi dan Bisnis</w:t>
      </w:r>
    </w:p>
    <w:p w:rsidR="00DF6FFA" w:rsidRPr="00564DF5" w:rsidRDefault="00DF6FFA" w:rsidP="00DF6FFA">
      <w:pPr>
        <w:spacing w:after="111"/>
        <w:ind w:right="90"/>
        <w:jc w:val="right"/>
        <w:rPr>
          <w:rFonts w:cs="Times New Roman"/>
          <w:sz w:val="24"/>
          <w:szCs w:val="24"/>
        </w:rPr>
      </w:pPr>
      <w:r w:rsidRPr="00564DF5">
        <w:rPr>
          <w:rFonts w:cs="Times New Roman"/>
          <w:sz w:val="24"/>
          <w:szCs w:val="24"/>
        </w:rPr>
        <w:t xml:space="preserve">Universitas Pakuan </w:t>
      </w:r>
    </w:p>
    <w:p w:rsidR="00DF6FFA" w:rsidRPr="00564DF5" w:rsidRDefault="00DF6FFA" w:rsidP="00DF6FFA">
      <w:pPr>
        <w:spacing w:after="111"/>
        <w:ind w:right="90"/>
        <w:rPr>
          <w:rFonts w:cs="Times New Roman"/>
          <w:sz w:val="24"/>
          <w:szCs w:val="24"/>
        </w:rPr>
      </w:pPr>
    </w:p>
    <w:p w:rsidR="00DF6FFA" w:rsidRPr="00564DF5" w:rsidRDefault="00DF6FFA" w:rsidP="00DF6FFA">
      <w:pPr>
        <w:spacing w:after="111"/>
        <w:ind w:right="90"/>
        <w:rPr>
          <w:rFonts w:cs="Times New Roman"/>
          <w:sz w:val="24"/>
          <w:szCs w:val="24"/>
        </w:rPr>
      </w:pPr>
    </w:p>
    <w:p w:rsidR="0034751C" w:rsidRDefault="003F4869" w:rsidP="003F4869">
      <w:pPr>
        <w:spacing w:after="120" w:line="276" w:lineRule="auto"/>
        <w:ind w:firstLine="5954"/>
        <w:jc w:val="center"/>
        <w:rPr>
          <w:rFonts w:cs="Times New Roman"/>
          <w:b/>
          <w:bCs/>
          <w:sz w:val="50"/>
          <w:szCs w:val="50"/>
        </w:rPr>
      </w:pPr>
      <w:r>
        <w:rPr>
          <w:rFonts w:cs="Times New Roman"/>
          <w:sz w:val="24"/>
          <w:szCs w:val="24"/>
        </w:rPr>
        <w:t>(Wulan Puspitasari)</w:t>
      </w:r>
    </w:p>
    <w:p w:rsidR="0034751C" w:rsidRDefault="0034751C" w:rsidP="0034751C">
      <w:pPr>
        <w:spacing w:after="120" w:line="276" w:lineRule="auto"/>
        <w:jc w:val="center"/>
        <w:rPr>
          <w:rFonts w:cs="Times New Roman"/>
          <w:b/>
          <w:bCs/>
          <w:sz w:val="50"/>
          <w:szCs w:val="50"/>
        </w:rPr>
      </w:pPr>
    </w:p>
    <w:p w:rsidR="0034751C" w:rsidRDefault="0034751C" w:rsidP="0034751C">
      <w:pPr>
        <w:spacing w:after="120" w:line="276" w:lineRule="auto"/>
        <w:jc w:val="center"/>
        <w:rPr>
          <w:rFonts w:cs="Times New Roman"/>
          <w:b/>
          <w:bCs/>
          <w:sz w:val="50"/>
          <w:szCs w:val="50"/>
        </w:rPr>
      </w:pPr>
    </w:p>
    <w:p w:rsidR="0034751C" w:rsidRDefault="0034751C" w:rsidP="0034751C">
      <w:pPr>
        <w:spacing w:after="120" w:line="276" w:lineRule="auto"/>
        <w:jc w:val="center"/>
        <w:rPr>
          <w:rFonts w:cs="Times New Roman"/>
          <w:b/>
          <w:bCs/>
          <w:sz w:val="50"/>
          <w:szCs w:val="50"/>
        </w:rPr>
      </w:pPr>
    </w:p>
    <w:p w:rsidR="0034751C" w:rsidRDefault="0034751C" w:rsidP="0034751C">
      <w:pPr>
        <w:spacing w:after="120" w:line="276" w:lineRule="auto"/>
        <w:jc w:val="center"/>
        <w:rPr>
          <w:rFonts w:cs="Times New Roman"/>
          <w:b/>
          <w:bCs/>
          <w:sz w:val="50"/>
          <w:szCs w:val="50"/>
        </w:rPr>
      </w:pPr>
    </w:p>
    <w:p w:rsidR="00C95A7E" w:rsidRDefault="00C95A7E" w:rsidP="0034751C">
      <w:pPr>
        <w:spacing w:after="120" w:line="276" w:lineRule="auto"/>
        <w:rPr>
          <w:rFonts w:cs="Times New Roman"/>
          <w:b/>
          <w:bCs/>
          <w:sz w:val="50"/>
          <w:szCs w:val="50"/>
        </w:rPr>
      </w:pPr>
    </w:p>
    <w:p w:rsidR="00C95A7E" w:rsidRDefault="00C95A7E" w:rsidP="0034751C">
      <w:pPr>
        <w:spacing w:after="120" w:line="276" w:lineRule="auto"/>
        <w:rPr>
          <w:rFonts w:cs="Times New Roman"/>
          <w:b/>
          <w:bCs/>
          <w:sz w:val="50"/>
          <w:szCs w:val="50"/>
        </w:rPr>
      </w:pPr>
    </w:p>
    <w:p w:rsidR="00DF6FFA" w:rsidRDefault="00DF6FFA" w:rsidP="0034751C">
      <w:pPr>
        <w:spacing w:after="120" w:line="276" w:lineRule="auto"/>
        <w:rPr>
          <w:rFonts w:cs="Times New Roman"/>
          <w:b/>
          <w:bCs/>
          <w:sz w:val="50"/>
          <w:szCs w:val="50"/>
        </w:rPr>
      </w:pPr>
    </w:p>
    <w:p w:rsidR="00DF6FFA" w:rsidRDefault="00DF6FFA" w:rsidP="0034751C">
      <w:pPr>
        <w:spacing w:after="120" w:line="276" w:lineRule="auto"/>
        <w:rPr>
          <w:rFonts w:cs="Times New Roman"/>
          <w:b/>
          <w:bCs/>
          <w:sz w:val="50"/>
          <w:szCs w:val="50"/>
        </w:rPr>
      </w:pPr>
    </w:p>
    <w:p w:rsidR="00DF6FFA" w:rsidRDefault="00DF6FFA" w:rsidP="0034751C">
      <w:pPr>
        <w:spacing w:after="120" w:line="276" w:lineRule="auto"/>
        <w:rPr>
          <w:rFonts w:cs="Times New Roman"/>
          <w:b/>
          <w:bCs/>
          <w:sz w:val="50"/>
          <w:szCs w:val="50"/>
        </w:rPr>
      </w:pPr>
    </w:p>
    <w:p w:rsidR="00DF6FFA" w:rsidRDefault="00DF6FFA" w:rsidP="0034751C">
      <w:pPr>
        <w:spacing w:after="120" w:line="276" w:lineRule="auto"/>
        <w:rPr>
          <w:rFonts w:cs="Times New Roman"/>
          <w:b/>
          <w:bCs/>
          <w:sz w:val="24"/>
          <w:szCs w:val="24"/>
        </w:rPr>
      </w:pPr>
    </w:p>
    <w:p w:rsidR="00DF6FFA" w:rsidRDefault="00DF6FFA" w:rsidP="0034751C">
      <w:pPr>
        <w:spacing w:after="120" w:line="276" w:lineRule="auto"/>
        <w:rPr>
          <w:rFonts w:cs="Times New Roman"/>
          <w:b/>
          <w:bCs/>
          <w:sz w:val="24"/>
          <w:szCs w:val="24"/>
        </w:rPr>
      </w:pPr>
    </w:p>
    <w:p w:rsidR="003F4869" w:rsidRDefault="003F4869" w:rsidP="0034751C">
      <w:pPr>
        <w:spacing w:after="120" w:line="276" w:lineRule="auto"/>
        <w:rPr>
          <w:rFonts w:cs="Times New Roman"/>
          <w:b/>
          <w:bCs/>
          <w:sz w:val="24"/>
          <w:szCs w:val="24"/>
        </w:rPr>
      </w:pPr>
    </w:p>
    <w:p w:rsidR="003F4869" w:rsidRDefault="003F4869" w:rsidP="0034751C">
      <w:pPr>
        <w:spacing w:after="120" w:line="276" w:lineRule="auto"/>
        <w:rPr>
          <w:rFonts w:cs="Times New Roman"/>
          <w:b/>
          <w:bCs/>
          <w:sz w:val="24"/>
          <w:szCs w:val="24"/>
        </w:rPr>
      </w:pPr>
    </w:p>
    <w:p w:rsidR="0034751C" w:rsidRPr="00564DF5" w:rsidRDefault="0034751C" w:rsidP="0034751C">
      <w:pPr>
        <w:spacing w:after="106"/>
        <w:ind w:right="40"/>
        <w:jc w:val="center"/>
        <w:rPr>
          <w:rFonts w:cs="Times New Roman"/>
          <w:sz w:val="24"/>
          <w:szCs w:val="24"/>
        </w:rPr>
      </w:pPr>
      <w:r w:rsidRPr="00564DF5">
        <w:rPr>
          <w:rFonts w:cs="Times New Roman"/>
          <w:b/>
          <w:sz w:val="24"/>
          <w:szCs w:val="24"/>
        </w:rPr>
        <w:lastRenderedPageBreak/>
        <w:t xml:space="preserve">IDENTITAS RESPONDEN </w:t>
      </w:r>
    </w:p>
    <w:p w:rsidR="0034751C" w:rsidRPr="00564DF5" w:rsidRDefault="0034751C" w:rsidP="0034751C">
      <w:pPr>
        <w:rPr>
          <w:rFonts w:cs="Times New Roman"/>
          <w:sz w:val="24"/>
          <w:szCs w:val="24"/>
        </w:rPr>
      </w:pPr>
      <w:r w:rsidRPr="00564DF5">
        <w:rPr>
          <w:rFonts w:cs="Times New Roman"/>
          <w:sz w:val="24"/>
          <w:szCs w:val="24"/>
        </w:rPr>
        <w:t>Petunjuk pengisian :</w:t>
      </w:r>
    </w:p>
    <w:p w:rsidR="0034751C" w:rsidRPr="00564DF5" w:rsidRDefault="0034751C" w:rsidP="0034751C">
      <w:pPr>
        <w:rPr>
          <w:rFonts w:cs="Times New Roman"/>
          <w:sz w:val="24"/>
          <w:szCs w:val="24"/>
        </w:rPr>
      </w:pPr>
      <w:r w:rsidRPr="00564DF5">
        <w:rPr>
          <w:rFonts w:cs="Times New Roman"/>
          <w:sz w:val="24"/>
          <w:szCs w:val="24"/>
        </w:rPr>
        <w:t>Berikan tanda (√) pada jawaban yang dipilih pada masing – masing pertanyaan dibawah ini.</w:t>
      </w:r>
    </w:p>
    <w:p w:rsidR="0034751C" w:rsidRPr="00564DF5" w:rsidRDefault="0034751C" w:rsidP="0034751C">
      <w:pPr>
        <w:pStyle w:val="ListParagraph"/>
        <w:widowControl/>
        <w:numPr>
          <w:ilvl w:val="0"/>
          <w:numId w:val="65"/>
        </w:numPr>
        <w:autoSpaceDE/>
        <w:autoSpaceDN/>
        <w:spacing w:before="0" w:line="276" w:lineRule="auto"/>
        <w:contextualSpacing/>
        <w:jc w:val="left"/>
        <w:rPr>
          <w:sz w:val="24"/>
          <w:szCs w:val="24"/>
        </w:rPr>
      </w:pPr>
      <w:r w:rsidRPr="00564DF5">
        <w:rPr>
          <w:sz w:val="24"/>
          <w:szCs w:val="24"/>
        </w:rPr>
        <w:t xml:space="preserve">Jenis Kelamin </w:t>
      </w:r>
    </w:p>
    <w:p w:rsidR="0034751C" w:rsidRPr="00564DF5" w:rsidRDefault="0034751C" w:rsidP="0034751C">
      <w:pPr>
        <w:pStyle w:val="ListParagraph"/>
        <w:spacing w:line="276" w:lineRule="auto"/>
        <w:ind w:firstLine="720"/>
        <w:rPr>
          <w:sz w:val="24"/>
          <w:szCs w:val="24"/>
        </w:rPr>
      </w:pPr>
      <w:r w:rsidRPr="00564DF5">
        <w:rPr>
          <w:noProof/>
          <w:lang w:val="en-US"/>
        </w:rPr>
        <mc:AlternateContent>
          <mc:Choice Requires="wps">
            <w:drawing>
              <wp:anchor distT="0" distB="0" distL="114300" distR="114300" simplePos="0" relativeHeight="251791360" behindDoc="0" locked="0" layoutInCell="1" allowOverlap="1" wp14:anchorId="2E955BEB" wp14:editId="32F403BD">
                <wp:simplePos x="0" y="0"/>
                <wp:positionH relativeFrom="column">
                  <wp:posOffset>577850</wp:posOffset>
                </wp:positionH>
                <wp:positionV relativeFrom="paragraph">
                  <wp:posOffset>196850</wp:posOffset>
                </wp:positionV>
                <wp:extent cx="200025" cy="1905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F65" w:rsidRDefault="00C93F65" w:rsidP="0034751C">
                            <w:r>
                              <w:rPr>
                                <w:noProof/>
                              </w:rPr>
                              <w:drawing>
                                <wp:inline distT="0" distB="0" distL="0" distR="0" wp14:anchorId="4811F8E4" wp14:editId="748629ED">
                                  <wp:extent cx="10795" cy="10795"/>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55BEB" id="Text Box 27" o:spid="_x0000_s1038" type="#_x0000_t202" style="position:absolute;left:0;text-align:left;margin-left:45.5pt;margin-top:15.5pt;width:15.75pt;height: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" fillcolor="white [3201]" strokeweight=".5pt">
                <v:textbox>
                  <w:txbxContent>
                    <w:p w:rsidR="00C93F65" w:rsidRDefault="00C93F65" w:rsidP="0034751C">
                      <w:r>
                        <w:rPr>
                          <w:noProof/>
                        </w:rPr>
                        <w:drawing>
                          <wp:inline distT="0" distB="0" distL="0" distR="0" wp14:anchorId="4811F8E4" wp14:editId="748629ED">
                            <wp:extent cx="10795" cy="10795"/>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p>
    <w:p w:rsidR="0034751C" w:rsidRPr="00564DF5" w:rsidRDefault="0034751C" w:rsidP="0034751C">
      <w:pPr>
        <w:rPr>
          <w:rFonts w:cs="Times New Roman"/>
          <w:sz w:val="24"/>
          <w:szCs w:val="24"/>
        </w:rPr>
      </w:pPr>
      <w:r w:rsidRPr="00564DF5">
        <w:rPr>
          <w:rFonts w:cs="Times New Roman"/>
          <w:noProof/>
        </w:rPr>
        <mc:AlternateContent>
          <mc:Choice Requires="wps">
            <w:drawing>
              <wp:anchor distT="0" distB="0" distL="114300" distR="114300" simplePos="0" relativeHeight="251792384" behindDoc="0" locked="0" layoutInCell="1" allowOverlap="1" wp14:anchorId="56403A6F" wp14:editId="790E86D1">
                <wp:simplePos x="0" y="0"/>
                <wp:positionH relativeFrom="column">
                  <wp:posOffset>1874628</wp:posOffset>
                </wp:positionH>
                <wp:positionV relativeFrom="paragraph">
                  <wp:posOffset>10160</wp:posOffset>
                </wp:positionV>
                <wp:extent cx="200025" cy="1809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200025"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F65" w:rsidRPr="00FF05AC" w:rsidRDefault="00C93F65" w:rsidP="00347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03A6F" id="Text Box 28" o:spid="_x0000_s1039" type="#_x0000_t202" style="position:absolute;margin-left:147.6pt;margin-top:.8pt;width:15.75pt;height:1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" fillcolor="white [3201]" strokeweight=".5pt">
                <v:textbox>
                  <w:txbxContent>
                    <w:p w:rsidR="00C93F65" w:rsidRPr="00FF05AC" w:rsidRDefault="00C93F65" w:rsidP="0034751C"/>
                  </w:txbxContent>
                </v:textbox>
              </v:shape>
            </w:pict>
          </mc:Fallback>
        </mc:AlternateContent>
      </w:r>
      <w:r w:rsidRPr="00564DF5">
        <w:rPr>
          <w:rFonts w:cs="Times New Roman"/>
          <w:sz w:val="24"/>
          <w:szCs w:val="24"/>
        </w:rPr>
        <w:t xml:space="preserve">                      Laki – Laki               Perempuan </w:t>
      </w:r>
    </w:p>
    <w:p w:rsidR="0034751C" w:rsidRPr="00564DF5" w:rsidRDefault="0034751C" w:rsidP="0034751C">
      <w:pPr>
        <w:rPr>
          <w:rFonts w:cs="Times New Roman"/>
          <w:sz w:val="24"/>
          <w:szCs w:val="24"/>
        </w:rPr>
      </w:pPr>
    </w:p>
    <w:p w:rsidR="0034751C" w:rsidRPr="00564DF5" w:rsidRDefault="0034751C" w:rsidP="0034751C">
      <w:pPr>
        <w:pStyle w:val="ListParagraph"/>
        <w:widowControl/>
        <w:numPr>
          <w:ilvl w:val="0"/>
          <w:numId w:val="65"/>
        </w:numPr>
        <w:autoSpaceDE/>
        <w:autoSpaceDN/>
        <w:spacing w:before="0" w:line="276" w:lineRule="auto"/>
        <w:contextualSpacing/>
        <w:jc w:val="left"/>
        <w:rPr>
          <w:sz w:val="24"/>
          <w:szCs w:val="24"/>
        </w:rPr>
      </w:pPr>
      <w:r w:rsidRPr="00564DF5">
        <w:rPr>
          <w:sz w:val="24"/>
          <w:szCs w:val="24"/>
        </w:rPr>
        <w:t xml:space="preserve">Pendidikan Terakhir </w:t>
      </w:r>
    </w:p>
    <w:p w:rsidR="0034751C" w:rsidRPr="00564DF5" w:rsidRDefault="0034751C" w:rsidP="0034751C">
      <w:pPr>
        <w:pStyle w:val="ListParagraph"/>
        <w:spacing w:line="276" w:lineRule="auto"/>
        <w:rPr>
          <w:sz w:val="24"/>
          <w:szCs w:val="24"/>
        </w:rPr>
      </w:pPr>
      <w:r w:rsidRPr="00564DF5">
        <w:rPr>
          <w:noProof/>
          <w:lang w:val="en-US"/>
        </w:rPr>
        <mc:AlternateContent>
          <mc:Choice Requires="wps">
            <w:drawing>
              <wp:anchor distT="0" distB="0" distL="114300" distR="114300" simplePos="0" relativeHeight="251803648" behindDoc="0" locked="0" layoutInCell="1" allowOverlap="1" wp14:anchorId="3D56FF9B" wp14:editId="4D98A491">
                <wp:simplePos x="0" y="0"/>
                <wp:positionH relativeFrom="column">
                  <wp:posOffset>3992880</wp:posOffset>
                </wp:positionH>
                <wp:positionV relativeFrom="paragraph">
                  <wp:posOffset>182880</wp:posOffset>
                </wp:positionV>
                <wp:extent cx="200025" cy="190500"/>
                <wp:effectExtent l="0" t="0" r="28575" b="19050"/>
                <wp:wrapNone/>
                <wp:docPr id="353" name="Text Box 353"/>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F65" w:rsidRDefault="00C93F65" w:rsidP="0034751C">
                            <w:r>
                              <w:rPr>
                                <w:noProof/>
                              </w:rPr>
                              <w:drawing>
                                <wp:inline distT="0" distB="0" distL="0" distR="0" wp14:anchorId="33CCA5F5" wp14:editId="4D0777A7">
                                  <wp:extent cx="10795" cy="31"/>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95" cy="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FF9B" id="Text Box 353" o:spid="_x0000_s1040" type="#_x0000_t202" style="position:absolute;left:0;text-align:left;margin-left:314.4pt;margin-top:14.4pt;width:15.75pt;height: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" fillcolor="white [3201]" strokeweight=".5pt">
                <v:textbox>
                  <w:txbxContent>
                    <w:p w:rsidR="00C93F65" w:rsidRDefault="00C93F65" w:rsidP="0034751C">
                      <w:r>
                        <w:rPr>
                          <w:noProof/>
                        </w:rPr>
                        <w:drawing>
                          <wp:inline distT="0" distB="0" distL="0" distR="0" wp14:anchorId="33CCA5F5" wp14:editId="4D0777A7">
                            <wp:extent cx="10795" cy="31"/>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95" cy="31"/>
                                    </a:xfrm>
                                    <a:prstGeom prst="rect">
                                      <a:avLst/>
                                    </a:prstGeom>
                                    <a:noFill/>
                                    <a:ln>
                                      <a:noFill/>
                                    </a:ln>
                                  </pic:spPr>
                                </pic:pic>
                              </a:graphicData>
                            </a:graphic>
                          </wp:inline>
                        </w:drawing>
                      </w:r>
                    </w:p>
                  </w:txbxContent>
                </v:textbox>
              </v:shape>
            </w:pict>
          </mc:Fallback>
        </mc:AlternateContent>
      </w:r>
      <w:r w:rsidRPr="00564DF5">
        <w:rPr>
          <w:noProof/>
          <w:lang w:val="en-US"/>
        </w:rPr>
        <mc:AlternateContent>
          <mc:Choice Requires="wps">
            <w:drawing>
              <wp:anchor distT="0" distB="0" distL="114300" distR="114300" simplePos="0" relativeHeight="251802624" behindDoc="0" locked="0" layoutInCell="1" allowOverlap="1" wp14:anchorId="73EE1E8C" wp14:editId="1116D2D4">
                <wp:simplePos x="0" y="0"/>
                <wp:positionH relativeFrom="column">
                  <wp:posOffset>3457575</wp:posOffset>
                </wp:positionH>
                <wp:positionV relativeFrom="paragraph">
                  <wp:posOffset>185228</wp:posOffset>
                </wp:positionV>
                <wp:extent cx="200025" cy="1905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F65" w:rsidRDefault="00C93F65" w:rsidP="0034751C">
                            <w:r>
                              <w:rPr>
                                <w:noProof/>
                              </w:rPr>
                              <w:drawing>
                                <wp:inline distT="0" distB="0" distL="0" distR="0" wp14:anchorId="1940E93F" wp14:editId="6A40CDDB">
                                  <wp:extent cx="10795" cy="31"/>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95" cy="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E1E8C" id="Text Box 30" o:spid="_x0000_s1041" type="#_x0000_t202" style="position:absolute;left:0;text-align:left;margin-left:272.25pt;margin-top:14.6pt;width:15.75pt;height: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" fillcolor="white [3201]" strokeweight=".5pt">
                <v:textbox>
                  <w:txbxContent>
                    <w:p w:rsidR="00C93F65" w:rsidRDefault="00C93F65" w:rsidP="0034751C">
                      <w:r>
                        <w:rPr>
                          <w:noProof/>
                        </w:rPr>
                        <w:drawing>
                          <wp:inline distT="0" distB="0" distL="0" distR="0" wp14:anchorId="1940E93F" wp14:editId="6A40CDDB">
                            <wp:extent cx="10795" cy="31"/>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95" cy="31"/>
                                    </a:xfrm>
                                    <a:prstGeom prst="rect">
                                      <a:avLst/>
                                    </a:prstGeom>
                                    <a:noFill/>
                                    <a:ln>
                                      <a:noFill/>
                                    </a:ln>
                                  </pic:spPr>
                                </pic:pic>
                              </a:graphicData>
                            </a:graphic>
                          </wp:inline>
                        </w:drawing>
                      </w:r>
                    </w:p>
                  </w:txbxContent>
                </v:textbox>
              </v:shape>
            </w:pict>
          </mc:Fallback>
        </mc:AlternateContent>
      </w:r>
      <w:r w:rsidRPr="00564DF5">
        <w:rPr>
          <w:noProof/>
          <w:lang w:val="en-US"/>
        </w:rPr>
        <mc:AlternateContent>
          <mc:Choice Requires="wps">
            <w:drawing>
              <wp:anchor distT="0" distB="0" distL="114300" distR="114300" simplePos="0" relativeHeight="251796480" behindDoc="0" locked="0" layoutInCell="1" allowOverlap="1" wp14:anchorId="33A2CD22" wp14:editId="07A45B16">
                <wp:simplePos x="0" y="0"/>
                <wp:positionH relativeFrom="column">
                  <wp:posOffset>2895600</wp:posOffset>
                </wp:positionH>
                <wp:positionV relativeFrom="paragraph">
                  <wp:posOffset>180340</wp:posOffset>
                </wp:positionV>
                <wp:extent cx="200025" cy="190500"/>
                <wp:effectExtent l="0" t="0" r="28575" b="19050"/>
                <wp:wrapNone/>
                <wp:docPr id="330" name="Text Box 330"/>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F65" w:rsidRDefault="00C93F65" w:rsidP="0034751C">
                            <w:r>
                              <w:rPr>
                                <w:noProof/>
                              </w:rPr>
                              <w:drawing>
                                <wp:inline distT="0" distB="0" distL="0" distR="0" wp14:anchorId="204B9E96" wp14:editId="100F98C4">
                                  <wp:extent cx="10795" cy="31"/>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95" cy="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2CD22" id="Text Box 330" o:spid="_x0000_s1042" type="#_x0000_t202" style="position:absolute;left:0;text-align:left;margin-left:228pt;margin-top:14.2pt;width:15.75pt;height: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" fillcolor="white [3201]" strokeweight=".5pt">
                <v:textbox>
                  <w:txbxContent>
                    <w:p w:rsidR="00C93F65" w:rsidRDefault="00C93F65" w:rsidP="0034751C">
                      <w:r>
                        <w:rPr>
                          <w:noProof/>
                        </w:rPr>
                        <w:drawing>
                          <wp:inline distT="0" distB="0" distL="0" distR="0" wp14:anchorId="204B9E96" wp14:editId="100F98C4">
                            <wp:extent cx="10795" cy="31"/>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95" cy="31"/>
                                    </a:xfrm>
                                    <a:prstGeom prst="rect">
                                      <a:avLst/>
                                    </a:prstGeom>
                                    <a:noFill/>
                                    <a:ln>
                                      <a:noFill/>
                                    </a:ln>
                                  </pic:spPr>
                                </pic:pic>
                              </a:graphicData>
                            </a:graphic>
                          </wp:inline>
                        </w:drawing>
                      </w:r>
                    </w:p>
                  </w:txbxContent>
                </v:textbox>
              </v:shape>
            </w:pict>
          </mc:Fallback>
        </mc:AlternateContent>
      </w:r>
      <w:r w:rsidRPr="00564DF5">
        <w:rPr>
          <w:noProof/>
          <w:lang w:val="en-US"/>
        </w:rPr>
        <mc:AlternateContent>
          <mc:Choice Requires="wps">
            <w:drawing>
              <wp:anchor distT="0" distB="0" distL="114300" distR="114300" simplePos="0" relativeHeight="251795456" behindDoc="0" locked="0" layoutInCell="1" allowOverlap="1" wp14:anchorId="47470447" wp14:editId="0A7BF4DC">
                <wp:simplePos x="0" y="0"/>
                <wp:positionH relativeFrom="column">
                  <wp:posOffset>2266950</wp:posOffset>
                </wp:positionH>
                <wp:positionV relativeFrom="paragraph">
                  <wp:posOffset>170815</wp:posOffset>
                </wp:positionV>
                <wp:extent cx="200025" cy="190500"/>
                <wp:effectExtent l="0" t="0" r="28575" b="19050"/>
                <wp:wrapNone/>
                <wp:docPr id="331" name="Text Box 331"/>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F65" w:rsidRDefault="00C93F65" w:rsidP="00347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70447" id="Text Box 331" o:spid="_x0000_s1043" type="#_x0000_t202" style="position:absolute;left:0;text-align:left;margin-left:178.5pt;margin-top:13.45pt;width:15.75pt;height: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" fillcolor="white [3201]" strokeweight=".5pt">
                <v:textbox>
                  <w:txbxContent>
                    <w:p w:rsidR="00C93F65" w:rsidRDefault="00C93F65" w:rsidP="0034751C"/>
                  </w:txbxContent>
                </v:textbox>
              </v:shape>
            </w:pict>
          </mc:Fallback>
        </mc:AlternateContent>
      </w:r>
      <w:r w:rsidRPr="00564DF5">
        <w:rPr>
          <w:noProof/>
          <w:lang w:val="en-US"/>
        </w:rPr>
        <mc:AlternateContent>
          <mc:Choice Requires="wps">
            <w:drawing>
              <wp:anchor distT="0" distB="0" distL="114300" distR="114300" simplePos="0" relativeHeight="251794432" behindDoc="0" locked="0" layoutInCell="1" allowOverlap="1" wp14:anchorId="506D3FF6" wp14:editId="0A3BA85F">
                <wp:simplePos x="0" y="0"/>
                <wp:positionH relativeFrom="column">
                  <wp:posOffset>1466850</wp:posOffset>
                </wp:positionH>
                <wp:positionV relativeFrom="paragraph">
                  <wp:posOffset>170815</wp:posOffset>
                </wp:positionV>
                <wp:extent cx="200025" cy="190500"/>
                <wp:effectExtent l="0" t="0" r="28575" b="19050"/>
                <wp:wrapNone/>
                <wp:docPr id="332" name="Text Box 332"/>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F65" w:rsidRDefault="00C93F65" w:rsidP="00347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D3FF6" id="Text Box 332" o:spid="_x0000_s1044" type="#_x0000_t202" style="position:absolute;left:0;text-align:left;margin-left:115.5pt;margin-top:13.45pt;width:15.75pt;height: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" fillcolor="white [3201]" strokeweight=".5pt">
                <v:textbox>
                  <w:txbxContent>
                    <w:p w:rsidR="00C93F65" w:rsidRDefault="00C93F65" w:rsidP="0034751C"/>
                  </w:txbxContent>
                </v:textbox>
              </v:shape>
            </w:pict>
          </mc:Fallback>
        </mc:AlternateContent>
      </w:r>
      <w:r w:rsidRPr="00564DF5">
        <w:rPr>
          <w:noProof/>
          <w:lang w:val="en-US"/>
        </w:rPr>
        <mc:AlternateContent>
          <mc:Choice Requires="wps">
            <w:drawing>
              <wp:anchor distT="0" distB="0" distL="114300" distR="114300" simplePos="0" relativeHeight="251793408" behindDoc="0" locked="0" layoutInCell="1" allowOverlap="1" wp14:anchorId="2DB6FC7C" wp14:editId="6000EED2">
                <wp:simplePos x="0" y="0"/>
                <wp:positionH relativeFrom="column">
                  <wp:posOffset>590550</wp:posOffset>
                </wp:positionH>
                <wp:positionV relativeFrom="paragraph">
                  <wp:posOffset>170815</wp:posOffset>
                </wp:positionV>
                <wp:extent cx="200025" cy="190500"/>
                <wp:effectExtent l="0" t="0" r="28575" b="19050"/>
                <wp:wrapNone/>
                <wp:docPr id="336" name="Text Box 336"/>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F65" w:rsidRDefault="00C93F65" w:rsidP="00347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6FC7C" id="Text Box 336" o:spid="_x0000_s1045" type="#_x0000_t202" style="position:absolute;left:0;text-align:left;margin-left:46.5pt;margin-top:13.45pt;width:15.75pt;height: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" fillcolor="white [3201]" strokeweight=".5pt">
                <v:textbox>
                  <w:txbxContent>
                    <w:p w:rsidR="00C93F65" w:rsidRDefault="00C93F65" w:rsidP="0034751C"/>
                  </w:txbxContent>
                </v:textbox>
              </v:shape>
            </w:pict>
          </mc:Fallback>
        </mc:AlternateContent>
      </w:r>
    </w:p>
    <w:p w:rsidR="0034751C" w:rsidRPr="00564DF5" w:rsidRDefault="0034751C" w:rsidP="0034751C">
      <w:pPr>
        <w:tabs>
          <w:tab w:val="left" w:pos="1500"/>
          <w:tab w:val="left" w:pos="3090"/>
          <w:tab w:val="left" w:pos="4155"/>
          <w:tab w:val="left" w:pos="4320"/>
          <w:tab w:val="left" w:pos="5205"/>
          <w:tab w:val="left" w:pos="6255"/>
        </w:tabs>
        <w:spacing w:after="106"/>
        <w:rPr>
          <w:rFonts w:cs="Times New Roman"/>
          <w:sz w:val="24"/>
          <w:szCs w:val="24"/>
        </w:rPr>
      </w:pPr>
      <w:r w:rsidRPr="00564DF5">
        <w:rPr>
          <w:rFonts w:cs="Times New Roman"/>
          <w:b/>
          <w:sz w:val="24"/>
          <w:szCs w:val="24"/>
        </w:rPr>
        <w:t xml:space="preserve">          </w:t>
      </w:r>
      <w:r>
        <w:rPr>
          <w:rFonts w:cs="Times New Roman"/>
          <w:b/>
          <w:sz w:val="24"/>
          <w:szCs w:val="24"/>
        </w:rPr>
        <w:t xml:space="preserve">           </w:t>
      </w:r>
      <w:r w:rsidRPr="00564DF5">
        <w:rPr>
          <w:rFonts w:cs="Times New Roman"/>
          <w:b/>
          <w:sz w:val="24"/>
          <w:szCs w:val="24"/>
        </w:rPr>
        <w:t xml:space="preserve"> </w:t>
      </w:r>
      <w:r>
        <w:rPr>
          <w:rFonts w:cs="Times New Roman"/>
          <w:b/>
          <w:sz w:val="24"/>
          <w:szCs w:val="24"/>
        </w:rPr>
        <w:t>&lt;</w:t>
      </w:r>
      <w:r w:rsidRPr="00564DF5">
        <w:rPr>
          <w:rFonts w:cs="Times New Roman"/>
          <w:sz w:val="24"/>
          <w:szCs w:val="24"/>
        </w:rPr>
        <w:t xml:space="preserve">SMA     </w:t>
      </w:r>
      <w:r>
        <w:rPr>
          <w:rFonts w:cs="Times New Roman"/>
          <w:sz w:val="24"/>
          <w:szCs w:val="24"/>
        </w:rPr>
        <w:t xml:space="preserve">      </w:t>
      </w:r>
      <w:r w:rsidRPr="00564DF5">
        <w:rPr>
          <w:rFonts w:cs="Times New Roman"/>
          <w:sz w:val="24"/>
          <w:szCs w:val="24"/>
        </w:rPr>
        <w:t xml:space="preserve"> SMA        </w:t>
      </w:r>
      <w:r>
        <w:rPr>
          <w:rFonts w:cs="Times New Roman"/>
          <w:sz w:val="24"/>
          <w:szCs w:val="24"/>
        </w:rPr>
        <w:t xml:space="preserve">   </w:t>
      </w:r>
      <w:r w:rsidRPr="00564DF5">
        <w:rPr>
          <w:rFonts w:cs="Times New Roman"/>
          <w:sz w:val="24"/>
          <w:szCs w:val="24"/>
        </w:rPr>
        <w:t xml:space="preserve"> </w:t>
      </w:r>
      <w:r>
        <w:rPr>
          <w:rFonts w:cs="Times New Roman"/>
          <w:sz w:val="24"/>
          <w:szCs w:val="24"/>
        </w:rPr>
        <w:t xml:space="preserve"> </w:t>
      </w:r>
      <w:r w:rsidRPr="00564DF5">
        <w:rPr>
          <w:rFonts w:cs="Times New Roman"/>
          <w:sz w:val="24"/>
          <w:szCs w:val="24"/>
        </w:rPr>
        <w:t xml:space="preserve">D3       </w:t>
      </w:r>
      <w:r>
        <w:rPr>
          <w:rFonts w:cs="Times New Roman"/>
          <w:sz w:val="24"/>
          <w:szCs w:val="24"/>
        </w:rPr>
        <w:t xml:space="preserve">    D4</w:t>
      </w:r>
      <w:r w:rsidRPr="00564DF5">
        <w:rPr>
          <w:rFonts w:cs="Times New Roman"/>
          <w:sz w:val="24"/>
          <w:szCs w:val="24"/>
        </w:rPr>
        <w:t xml:space="preserve">          S</w:t>
      </w:r>
      <w:r>
        <w:rPr>
          <w:rFonts w:cs="Times New Roman"/>
          <w:sz w:val="24"/>
          <w:szCs w:val="24"/>
        </w:rPr>
        <w:t xml:space="preserve">1 </w:t>
      </w:r>
      <w:r w:rsidRPr="00564DF5">
        <w:rPr>
          <w:rFonts w:cs="Times New Roman"/>
          <w:sz w:val="24"/>
          <w:szCs w:val="24"/>
        </w:rPr>
        <w:t xml:space="preserve">       </w:t>
      </w:r>
      <w:r w:rsidR="00DF6FFA">
        <w:rPr>
          <w:rFonts w:cs="Times New Roman"/>
          <w:sz w:val="24"/>
          <w:szCs w:val="24"/>
        </w:rPr>
        <w:t xml:space="preserve"> </w:t>
      </w:r>
      <w:r w:rsidRPr="00564DF5">
        <w:rPr>
          <w:rFonts w:cs="Times New Roman"/>
          <w:sz w:val="24"/>
          <w:szCs w:val="24"/>
        </w:rPr>
        <w:t>S2</w:t>
      </w:r>
    </w:p>
    <w:p w:rsidR="0034751C" w:rsidRPr="00564DF5" w:rsidRDefault="0034751C" w:rsidP="0034751C">
      <w:pPr>
        <w:spacing w:after="106"/>
        <w:ind w:left="-5"/>
        <w:jc w:val="center"/>
        <w:rPr>
          <w:rFonts w:cs="Times New Roman"/>
          <w:b/>
          <w:sz w:val="24"/>
          <w:szCs w:val="24"/>
        </w:rPr>
      </w:pPr>
    </w:p>
    <w:p w:rsidR="0034751C" w:rsidRPr="00564DF5" w:rsidRDefault="0034751C" w:rsidP="0034751C">
      <w:pPr>
        <w:pStyle w:val="ListParagraph"/>
        <w:widowControl/>
        <w:numPr>
          <w:ilvl w:val="0"/>
          <w:numId w:val="65"/>
        </w:numPr>
        <w:autoSpaceDE/>
        <w:autoSpaceDN/>
        <w:spacing w:before="0" w:after="106" w:line="276" w:lineRule="auto"/>
        <w:contextualSpacing/>
        <w:rPr>
          <w:sz w:val="24"/>
          <w:szCs w:val="24"/>
        </w:rPr>
      </w:pPr>
      <w:r w:rsidRPr="00564DF5">
        <w:rPr>
          <w:sz w:val="24"/>
          <w:szCs w:val="24"/>
        </w:rPr>
        <w:t xml:space="preserve">Masa Bekerja </w:t>
      </w:r>
    </w:p>
    <w:p w:rsidR="0034751C" w:rsidRPr="00564DF5" w:rsidRDefault="0034751C" w:rsidP="0034751C">
      <w:pPr>
        <w:pStyle w:val="ListParagraph"/>
        <w:tabs>
          <w:tab w:val="left" w:pos="1425"/>
        </w:tabs>
        <w:spacing w:after="106" w:line="276" w:lineRule="auto"/>
        <w:rPr>
          <w:b/>
          <w:sz w:val="24"/>
          <w:szCs w:val="24"/>
        </w:rPr>
      </w:pPr>
      <w:r w:rsidRPr="00564DF5">
        <w:rPr>
          <w:b/>
          <w:sz w:val="24"/>
          <w:szCs w:val="24"/>
        </w:rPr>
        <w:tab/>
      </w:r>
    </w:p>
    <w:p w:rsidR="0034751C" w:rsidRPr="0034751C" w:rsidRDefault="0034751C" w:rsidP="0034751C">
      <w:pPr>
        <w:tabs>
          <w:tab w:val="left" w:pos="1425"/>
        </w:tabs>
        <w:spacing w:after="106" w:line="276" w:lineRule="auto"/>
        <w:ind w:firstLine="1425"/>
        <w:rPr>
          <w:sz w:val="24"/>
          <w:szCs w:val="24"/>
        </w:rPr>
      </w:pPr>
      <w:r w:rsidRPr="00564DF5">
        <w:rPr>
          <w:noProof/>
        </w:rPr>
        <mc:AlternateContent>
          <mc:Choice Requires="wps">
            <w:drawing>
              <wp:anchor distT="0" distB="0" distL="114300" distR="114300" simplePos="0" relativeHeight="251797504" behindDoc="0" locked="0" layoutInCell="1" allowOverlap="1" wp14:anchorId="1ED6DCF6" wp14:editId="33E787B5">
                <wp:simplePos x="0" y="0"/>
                <wp:positionH relativeFrom="column">
                  <wp:posOffset>609600</wp:posOffset>
                </wp:positionH>
                <wp:positionV relativeFrom="paragraph">
                  <wp:posOffset>-4445</wp:posOffset>
                </wp:positionV>
                <wp:extent cx="200025" cy="190500"/>
                <wp:effectExtent l="0" t="0" r="28575" b="19050"/>
                <wp:wrapNone/>
                <wp:docPr id="337" name="Text Box 337"/>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F65" w:rsidRDefault="00C93F65" w:rsidP="00347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6DCF6" id="Text Box 337" o:spid="_x0000_s1046" type="#_x0000_t202" style="position:absolute;left:0;text-align:left;margin-left:48pt;margin-top:-.35pt;width:15.75pt;height: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" fillcolor="white [3201]" strokeweight=".5pt">
                <v:textbox>
                  <w:txbxContent>
                    <w:p w:rsidR="00C93F65" w:rsidRDefault="00C93F65" w:rsidP="0034751C"/>
                  </w:txbxContent>
                </v:textbox>
              </v:shape>
            </w:pict>
          </mc:Fallback>
        </mc:AlternateContent>
      </w:r>
      <w:r w:rsidRPr="0034751C">
        <w:rPr>
          <w:sz w:val="24"/>
          <w:szCs w:val="24"/>
        </w:rPr>
        <w:t>1 – 5 Tahun</w:t>
      </w:r>
    </w:p>
    <w:p w:rsidR="0034751C" w:rsidRPr="00564DF5" w:rsidRDefault="0034751C" w:rsidP="0034751C">
      <w:pPr>
        <w:pStyle w:val="ListParagraph"/>
        <w:tabs>
          <w:tab w:val="left" w:pos="1425"/>
        </w:tabs>
        <w:spacing w:after="106" w:line="276" w:lineRule="auto"/>
        <w:ind w:firstLine="720"/>
        <w:rPr>
          <w:sz w:val="24"/>
          <w:szCs w:val="24"/>
        </w:rPr>
      </w:pPr>
    </w:p>
    <w:p w:rsidR="0034751C" w:rsidRPr="00564DF5" w:rsidRDefault="0034751C" w:rsidP="0034751C">
      <w:pPr>
        <w:pStyle w:val="ListParagraph"/>
        <w:tabs>
          <w:tab w:val="left" w:pos="1425"/>
        </w:tabs>
        <w:spacing w:after="106" w:line="276" w:lineRule="auto"/>
        <w:ind w:left="1440" w:firstLine="0"/>
        <w:rPr>
          <w:sz w:val="24"/>
          <w:szCs w:val="24"/>
        </w:rPr>
      </w:pPr>
      <w:r w:rsidRPr="00564DF5">
        <w:rPr>
          <w:noProof/>
          <w:lang w:val="en-US"/>
        </w:rPr>
        <mc:AlternateContent>
          <mc:Choice Requires="wps">
            <w:drawing>
              <wp:anchor distT="0" distB="0" distL="114300" distR="114300" simplePos="0" relativeHeight="251798528" behindDoc="0" locked="0" layoutInCell="1" allowOverlap="1" wp14:anchorId="544E0963" wp14:editId="50CB049D">
                <wp:simplePos x="0" y="0"/>
                <wp:positionH relativeFrom="column">
                  <wp:posOffset>609600</wp:posOffset>
                </wp:positionH>
                <wp:positionV relativeFrom="paragraph">
                  <wp:posOffset>-1270</wp:posOffset>
                </wp:positionV>
                <wp:extent cx="200025" cy="190500"/>
                <wp:effectExtent l="0" t="0" r="28575" b="19050"/>
                <wp:wrapNone/>
                <wp:docPr id="338" name="Text Box 338"/>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F65" w:rsidRDefault="00C93F65" w:rsidP="00347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E0963" id="Text Box 338" o:spid="_x0000_s1047" type="#_x0000_t202" style="position:absolute;left:0;text-align:left;margin-left:48pt;margin-top:-.1pt;width:15.75pt;height: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" fillcolor="white [3201]" strokeweight=".5pt">
                <v:textbox>
                  <w:txbxContent>
                    <w:p w:rsidR="00C93F65" w:rsidRDefault="00C93F65" w:rsidP="0034751C"/>
                  </w:txbxContent>
                </v:textbox>
              </v:shape>
            </w:pict>
          </mc:Fallback>
        </mc:AlternateContent>
      </w:r>
      <w:r w:rsidRPr="00564DF5">
        <w:rPr>
          <w:sz w:val="24"/>
          <w:szCs w:val="24"/>
        </w:rPr>
        <w:t xml:space="preserve">6 – 10 Tahun </w:t>
      </w:r>
    </w:p>
    <w:p w:rsidR="0034751C" w:rsidRPr="00564DF5" w:rsidRDefault="0034751C" w:rsidP="0034751C">
      <w:pPr>
        <w:pStyle w:val="ListParagraph"/>
        <w:tabs>
          <w:tab w:val="left" w:pos="1425"/>
        </w:tabs>
        <w:spacing w:after="106" w:line="276" w:lineRule="auto"/>
        <w:ind w:firstLine="720"/>
        <w:rPr>
          <w:sz w:val="24"/>
          <w:szCs w:val="24"/>
        </w:rPr>
      </w:pPr>
    </w:p>
    <w:p w:rsidR="0034751C" w:rsidRPr="0034751C" w:rsidRDefault="0034751C" w:rsidP="0034751C">
      <w:pPr>
        <w:tabs>
          <w:tab w:val="left" w:pos="1425"/>
        </w:tabs>
        <w:spacing w:after="106" w:line="276" w:lineRule="auto"/>
        <w:ind w:firstLine="1425"/>
        <w:rPr>
          <w:sz w:val="24"/>
          <w:szCs w:val="24"/>
        </w:rPr>
      </w:pPr>
      <w:r w:rsidRPr="00564DF5">
        <w:rPr>
          <w:noProof/>
        </w:rPr>
        <mc:AlternateContent>
          <mc:Choice Requires="wps">
            <w:drawing>
              <wp:anchor distT="0" distB="0" distL="114300" distR="114300" simplePos="0" relativeHeight="251799552" behindDoc="0" locked="0" layoutInCell="1" allowOverlap="1" wp14:anchorId="177CD939" wp14:editId="2BA61F8C">
                <wp:simplePos x="0" y="0"/>
                <wp:positionH relativeFrom="column">
                  <wp:posOffset>600075</wp:posOffset>
                </wp:positionH>
                <wp:positionV relativeFrom="paragraph">
                  <wp:posOffset>10795</wp:posOffset>
                </wp:positionV>
                <wp:extent cx="200025" cy="190500"/>
                <wp:effectExtent l="0" t="0" r="28575" b="19050"/>
                <wp:wrapNone/>
                <wp:docPr id="340" name="Text Box 340"/>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F65" w:rsidRDefault="00C93F65" w:rsidP="00347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CD939" id="Text Box 340" o:spid="_x0000_s1048" type="#_x0000_t202" style="position:absolute;left:0;text-align:left;margin-left:47.25pt;margin-top:.85pt;width:15.75pt;height: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" fillcolor="white [3201]" strokeweight=".5pt">
                <v:textbox>
                  <w:txbxContent>
                    <w:p w:rsidR="00C93F65" w:rsidRDefault="00C93F65" w:rsidP="0034751C"/>
                  </w:txbxContent>
                </v:textbox>
              </v:shape>
            </w:pict>
          </mc:Fallback>
        </mc:AlternateContent>
      </w:r>
      <w:r w:rsidRPr="0034751C">
        <w:rPr>
          <w:sz w:val="24"/>
          <w:szCs w:val="24"/>
        </w:rPr>
        <w:t xml:space="preserve">11 – 15 Tahun </w:t>
      </w:r>
    </w:p>
    <w:p w:rsidR="0034751C" w:rsidRPr="00564DF5" w:rsidRDefault="0034751C" w:rsidP="0034751C">
      <w:pPr>
        <w:pStyle w:val="ListParagraph"/>
        <w:tabs>
          <w:tab w:val="left" w:pos="1425"/>
        </w:tabs>
        <w:spacing w:after="106" w:line="276" w:lineRule="auto"/>
        <w:ind w:firstLine="720"/>
        <w:rPr>
          <w:sz w:val="24"/>
          <w:szCs w:val="24"/>
        </w:rPr>
      </w:pPr>
    </w:p>
    <w:p w:rsidR="0034751C" w:rsidRPr="00564DF5" w:rsidRDefault="0034751C" w:rsidP="0034751C">
      <w:pPr>
        <w:pStyle w:val="ListParagraph"/>
        <w:widowControl/>
        <w:numPr>
          <w:ilvl w:val="0"/>
          <w:numId w:val="66"/>
        </w:numPr>
        <w:tabs>
          <w:tab w:val="left" w:pos="1425"/>
        </w:tabs>
        <w:autoSpaceDE/>
        <w:autoSpaceDN/>
        <w:spacing w:before="0" w:after="106" w:line="276" w:lineRule="auto"/>
        <w:contextualSpacing/>
        <w:rPr>
          <w:sz w:val="24"/>
          <w:szCs w:val="24"/>
        </w:rPr>
      </w:pPr>
      <w:r w:rsidRPr="00564DF5">
        <w:rPr>
          <w:noProof/>
          <w:lang w:val="en-US"/>
        </w:rPr>
        <mc:AlternateContent>
          <mc:Choice Requires="wps">
            <w:drawing>
              <wp:anchor distT="0" distB="0" distL="114300" distR="114300" simplePos="0" relativeHeight="251800576" behindDoc="0" locked="0" layoutInCell="1" allowOverlap="1" wp14:anchorId="1F150E69" wp14:editId="05D68FBD">
                <wp:simplePos x="0" y="0"/>
                <wp:positionH relativeFrom="column">
                  <wp:posOffset>600075</wp:posOffset>
                </wp:positionH>
                <wp:positionV relativeFrom="paragraph">
                  <wp:posOffset>22860</wp:posOffset>
                </wp:positionV>
                <wp:extent cx="200025" cy="190500"/>
                <wp:effectExtent l="0" t="0" r="28575" b="19050"/>
                <wp:wrapNone/>
                <wp:docPr id="341" name="Text Box 341"/>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F65" w:rsidRDefault="00C93F65" w:rsidP="00347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50E69" id="Text Box 341" o:spid="_x0000_s1049" type="#_x0000_t202" style="position:absolute;left:0;text-align:left;margin-left:47.25pt;margin-top:1.8pt;width:15.75pt;height: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" fillcolor="white [3201]" strokeweight=".5pt">
                <v:textbox>
                  <w:txbxContent>
                    <w:p w:rsidR="00C93F65" w:rsidRDefault="00C93F65" w:rsidP="0034751C"/>
                  </w:txbxContent>
                </v:textbox>
              </v:shape>
            </w:pict>
          </mc:Fallback>
        </mc:AlternateContent>
      </w:r>
      <w:r w:rsidRPr="00564DF5">
        <w:rPr>
          <w:sz w:val="24"/>
          <w:szCs w:val="24"/>
        </w:rPr>
        <w:t xml:space="preserve">– 20 Tahun </w:t>
      </w:r>
    </w:p>
    <w:p w:rsidR="0034751C" w:rsidRPr="00564DF5" w:rsidRDefault="0034751C" w:rsidP="0034751C">
      <w:pPr>
        <w:pStyle w:val="ListParagraph"/>
        <w:tabs>
          <w:tab w:val="left" w:pos="1425"/>
        </w:tabs>
        <w:spacing w:after="106" w:line="276" w:lineRule="auto"/>
        <w:ind w:firstLine="720"/>
        <w:rPr>
          <w:sz w:val="24"/>
          <w:szCs w:val="24"/>
        </w:rPr>
      </w:pPr>
    </w:p>
    <w:p w:rsidR="0034751C" w:rsidRPr="00564DF5" w:rsidRDefault="0034751C" w:rsidP="0034751C">
      <w:pPr>
        <w:tabs>
          <w:tab w:val="left" w:pos="1425"/>
        </w:tabs>
        <w:spacing w:after="106"/>
        <w:rPr>
          <w:rFonts w:cs="Times New Roman"/>
          <w:sz w:val="24"/>
          <w:szCs w:val="24"/>
        </w:rPr>
      </w:pPr>
      <w:r w:rsidRPr="00564DF5">
        <w:rPr>
          <w:rFonts w:cs="Times New Roman"/>
          <w:noProof/>
        </w:rPr>
        <mc:AlternateContent>
          <mc:Choice Requires="wps">
            <w:drawing>
              <wp:anchor distT="0" distB="0" distL="114300" distR="114300" simplePos="0" relativeHeight="251801600" behindDoc="0" locked="0" layoutInCell="1" allowOverlap="1" wp14:anchorId="135504FA" wp14:editId="3FACB0F4">
                <wp:simplePos x="0" y="0"/>
                <wp:positionH relativeFrom="column">
                  <wp:posOffset>609600</wp:posOffset>
                </wp:positionH>
                <wp:positionV relativeFrom="paragraph">
                  <wp:posOffset>-3175</wp:posOffset>
                </wp:positionV>
                <wp:extent cx="200025" cy="190500"/>
                <wp:effectExtent l="0" t="0" r="28575" b="19050"/>
                <wp:wrapNone/>
                <wp:docPr id="342" name="Text Box 342"/>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F65" w:rsidRDefault="00C93F65" w:rsidP="00347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504FA" id="Text Box 342" o:spid="_x0000_s1050" type="#_x0000_t202" style="position:absolute;margin-left:48pt;margin-top:-.25pt;width:15.75pt;height: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" fillcolor="white [3201]" strokeweight=".5pt">
                <v:textbox>
                  <w:txbxContent>
                    <w:p w:rsidR="00C93F65" w:rsidRDefault="00C93F65" w:rsidP="0034751C"/>
                  </w:txbxContent>
                </v:textbox>
              </v:shape>
            </w:pict>
          </mc:Fallback>
        </mc:AlternateContent>
      </w:r>
      <w:r w:rsidRPr="00564DF5">
        <w:rPr>
          <w:rFonts w:cs="Times New Roman"/>
          <w:sz w:val="24"/>
          <w:szCs w:val="24"/>
        </w:rPr>
        <w:tab/>
      </w:r>
      <w:r w:rsidRPr="00564DF5">
        <w:rPr>
          <w:rFonts w:cs="Times New Roman"/>
          <w:sz w:val="24"/>
          <w:szCs w:val="24"/>
        </w:rPr>
        <w:tab/>
        <w:t>&gt;2</w:t>
      </w:r>
      <w:r>
        <w:rPr>
          <w:rFonts w:cs="Times New Roman"/>
          <w:sz w:val="24"/>
          <w:szCs w:val="24"/>
        </w:rPr>
        <w:t>1</w:t>
      </w:r>
      <w:r w:rsidRPr="00564DF5">
        <w:rPr>
          <w:rFonts w:cs="Times New Roman"/>
          <w:sz w:val="24"/>
          <w:szCs w:val="24"/>
        </w:rPr>
        <w:t xml:space="preserve"> Tahun </w:t>
      </w:r>
    </w:p>
    <w:p w:rsidR="0034751C" w:rsidRDefault="0034751C" w:rsidP="0034751C">
      <w:pPr>
        <w:rPr>
          <w:rFonts w:cs="Times New Roman"/>
          <w:b/>
          <w:sz w:val="24"/>
          <w:szCs w:val="24"/>
        </w:rPr>
      </w:pPr>
    </w:p>
    <w:p w:rsidR="0034751C" w:rsidRDefault="0034751C" w:rsidP="0034751C">
      <w:pPr>
        <w:rPr>
          <w:rFonts w:cs="Times New Roman"/>
          <w:b/>
          <w:sz w:val="24"/>
          <w:szCs w:val="24"/>
        </w:rPr>
      </w:pPr>
    </w:p>
    <w:p w:rsidR="0034751C" w:rsidRDefault="0034751C" w:rsidP="0034751C">
      <w:pPr>
        <w:rPr>
          <w:rFonts w:cs="Times New Roman"/>
          <w:b/>
          <w:sz w:val="24"/>
          <w:szCs w:val="24"/>
        </w:rPr>
      </w:pPr>
    </w:p>
    <w:p w:rsidR="0034751C" w:rsidRPr="00EF3C91" w:rsidRDefault="0034751C" w:rsidP="0034751C">
      <w:pPr>
        <w:spacing w:after="117"/>
        <w:ind w:right="94"/>
        <w:jc w:val="both"/>
        <w:rPr>
          <w:rFonts w:cs="Times New Roman"/>
          <w:sz w:val="24"/>
          <w:szCs w:val="24"/>
        </w:rPr>
      </w:pPr>
    </w:p>
    <w:p w:rsidR="009F0138" w:rsidRPr="009F0138" w:rsidRDefault="009F0138" w:rsidP="009F0138">
      <w:pPr>
        <w:spacing w:after="120" w:line="276" w:lineRule="auto"/>
        <w:jc w:val="center"/>
        <w:rPr>
          <w:rFonts w:cs="Times New Roman"/>
          <w:b/>
          <w:bCs/>
          <w:sz w:val="24"/>
          <w:szCs w:val="24"/>
        </w:rPr>
      </w:pPr>
    </w:p>
    <w:p w:rsidR="009F0138" w:rsidRDefault="009F0138" w:rsidP="009700B2">
      <w:pPr>
        <w:tabs>
          <w:tab w:val="left" w:leader="dot" w:pos="7704"/>
          <w:tab w:val="left" w:pos="7740"/>
        </w:tabs>
        <w:spacing w:after="0" w:line="276" w:lineRule="auto"/>
        <w:rPr>
          <w:rFonts w:cs="Times New Roman"/>
          <w:sz w:val="24"/>
          <w:szCs w:val="24"/>
        </w:rPr>
      </w:pPr>
    </w:p>
    <w:p w:rsidR="00D60EEE" w:rsidRDefault="00D60EEE" w:rsidP="009700B2">
      <w:pPr>
        <w:tabs>
          <w:tab w:val="left" w:leader="dot" w:pos="7704"/>
          <w:tab w:val="left" w:pos="7740"/>
        </w:tabs>
        <w:spacing w:after="0" w:line="276" w:lineRule="auto"/>
        <w:rPr>
          <w:rFonts w:cs="Times New Roman"/>
          <w:sz w:val="24"/>
          <w:szCs w:val="24"/>
        </w:rPr>
      </w:pPr>
    </w:p>
    <w:p w:rsidR="00D60EEE" w:rsidRDefault="00D60EEE" w:rsidP="009700B2">
      <w:pPr>
        <w:tabs>
          <w:tab w:val="left" w:leader="dot" w:pos="7704"/>
          <w:tab w:val="left" w:pos="7740"/>
        </w:tabs>
        <w:spacing w:after="0" w:line="276" w:lineRule="auto"/>
        <w:rPr>
          <w:rFonts w:cs="Times New Roman"/>
          <w:sz w:val="24"/>
          <w:szCs w:val="24"/>
        </w:rPr>
      </w:pPr>
    </w:p>
    <w:p w:rsidR="00DF6FFA" w:rsidRDefault="00DF6FFA" w:rsidP="009700B2">
      <w:pPr>
        <w:tabs>
          <w:tab w:val="left" w:leader="dot" w:pos="7704"/>
          <w:tab w:val="left" w:pos="7740"/>
        </w:tabs>
        <w:spacing w:after="0" w:line="276" w:lineRule="auto"/>
        <w:rPr>
          <w:rFonts w:cs="Times New Roman"/>
          <w:sz w:val="24"/>
          <w:szCs w:val="24"/>
        </w:rPr>
      </w:pPr>
    </w:p>
    <w:p w:rsidR="00DF6FFA" w:rsidRDefault="00DF6FFA" w:rsidP="009700B2">
      <w:pPr>
        <w:tabs>
          <w:tab w:val="left" w:leader="dot" w:pos="7704"/>
          <w:tab w:val="left" w:pos="7740"/>
        </w:tabs>
        <w:spacing w:after="0" w:line="276" w:lineRule="auto"/>
        <w:rPr>
          <w:rFonts w:cs="Times New Roman"/>
          <w:sz w:val="24"/>
          <w:szCs w:val="24"/>
        </w:rPr>
      </w:pPr>
    </w:p>
    <w:p w:rsidR="00D60EEE" w:rsidRPr="00546EA8" w:rsidRDefault="00D60EEE" w:rsidP="00D60EEE">
      <w:pPr>
        <w:pStyle w:val="ListParagraph"/>
        <w:numPr>
          <w:ilvl w:val="0"/>
          <w:numId w:val="69"/>
        </w:numPr>
        <w:tabs>
          <w:tab w:val="left" w:pos="2109"/>
        </w:tabs>
        <w:spacing w:before="102"/>
        <w:contextualSpacing/>
        <w:jc w:val="left"/>
        <w:rPr>
          <w:b/>
        </w:rPr>
      </w:pPr>
      <w:r>
        <w:rPr>
          <w:b/>
          <w:sz w:val="24"/>
        </w:rPr>
        <w:lastRenderedPageBreak/>
        <w:t xml:space="preserve">Daftar Pernyataan </w:t>
      </w:r>
      <w:r w:rsidRPr="00546EA8">
        <w:rPr>
          <w:b/>
          <w:sz w:val="24"/>
        </w:rPr>
        <w:t xml:space="preserve">Variabel (X) </w:t>
      </w:r>
      <w:r w:rsidR="00670C2C">
        <w:rPr>
          <w:b/>
          <w:sz w:val="24"/>
        </w:rPr>
        <w:t xml:space="preserve">Motivasi </w:t>
      </w:r>
      <w:r w:rsidRPr="00546EA8">
        <w:rPr>
          <w:b/>
          <w:sz w:val="24"/>
        </w:rPr>
        <w:t>Kerja</w:t>
      </w:r>
    </w:p>
    <w:tbl>
      <w:tblPr>
        <w:tblpPr w:leftFromText="180" w:rightFromText="180" w:vertAnchor="text" w:horzAnchor="margin" w:tblpY="209"/>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387"/>
        <w:gridCol w:w="567"/>
        <w:gridCol w:w="567"/>
        <w:gridCol w:w="567"/>
        <w:gridCol w:w="567"/>
        <w:gridCol w:w="567"/>
      </w:tblGrid>
      <w:tr w:rsidR="00D60EEE" w:rsidTr="00F259DA">
        <w:trPr>
          <w:trHeight w:val="314"/>
        </w:trPr>
        <w:tc>
          <w:tcPr>
            <w:tcW w:w="704" w:type="dxa"/>
            <w:vMerge w:val="restart"/>
          </w:tcPr>
          <w:p w:rsidR="00D60EEE" w:rsidRDefault="00D60EEE" w:rsidP="00B81D83">
            <w:pPr>
              <w:pStyle w:val="TableParagraph"/>
              <w:spacing w:before="181"/>
              <w:ind w:left="107"/>
              <w:rPr>
                <w:b/>
                <w:sz w:val="24"/>
              </w:rPr>
            </w:pPr>
            <w:r>
              <w:rPr>
                <w:b/>
                <w:sz w:val="24"/>
              </w:rPr>
              <w:t>No.</w:t>
            </w:r>
          </w:p>
        </w:tc>
        <w:tc>
          <w:tcPr>
            <w:tcW w:w="5387" w:type="dxa"/>
            <w:vMerge w:val="restart"/>
          </w:tcPr>
          <w:p w:rsidR="00D60EEE" w:rsidRDefault="00D60EEE" w:rsidP="00C5338A">
            <w:pPr>
              <w:pStyle w:val="TableParagraph"/>
              <w:spacing w:before="181"/>
              <w:ind w:right="2282"/>
              <w:rPr>
                <w:b/>
                <w:sz w:val="24"/>
              </w:rPr>
            </w:pPr>
            <w:r>
              <w:rPr>
                <w:b/>
                <w:sz w:val="24"/>
              </w:rPr>
              <w:t>Pertanyaan</w:t>
            </w:r>
          </w:p>
        </w:tc>
        <w:tc>
          <w:tcPr>
            <w:tcW w:w="567" w:type="dxa"/>
          </w:tcPr>
          <w:p w:rsidR="00D60EEE" w:rsidRDefault="00D60EEE" w:rsidP="00F259DA">
            <w:pPr>
              <w:pStyle w:val="TableParagraph"/>
              <w:spacing w:before="18"/>
              <w:rPr>
                <w:b/>
                <w:sz w:val="24"/>
              </w:rPr>
            </w:pPr>
            <w:r>
              <w:rPr>
                <w:b/>
                <w:w w:val="99"/>
                <w:sz w:val="24"/>
              </w:rPr>
              <w:t>S</w:t>
            </w:r>
            <w:r w:rsidR="00670C2C">
              <w:rPr>
                <w:b/>
                <w:w w:val="99"/>
                <w:sz w:val="24"/>
              </w:rPr>
              <w:t>S</w:t>
            </w:r>
          </w:p>
        </w:tc>
        <w:tc>
          <w:tcPr>
            <w:tcW w:w="567" w:type="dxa"/>
          </w:tcPr>
          <w:p w:rsidR="00D60EEE" w:rsidRDefault="00D60EEE" w:rsidP="00F259DA">
            <w:pPr>
              <w:pStyle w:val="TableParagraph"/>
              <w:spacing w:before="18"/>
              <w:rPr>
                <w:b/>
                <w:sz w:val="24"/>
              </w:rPr>
            </w:pPr>
            <w:r>
              <w:rPr>
                <w:b/>
                <w:w w:val="99"/>
                <w:sz w:val="24"/>
              </w:rPr>
              <w:t>S</w:t>
            </w:r>
          </w:p>
        </w:tc>
        <w:tc>
          <w:tcPr>
            <w:tcW w:w="567" w:type="dxa"/>
          </w:tcPr>
          <w:p w:rsidR="00D60EEE" w:rsidRDefault="00670C2C" w:rsidP="00F259DA">
            <w:pPr>
              <w:pStyle w:val="TableParagraph"/>
              <w:spacing w:before="18"/>
              <w:rPr>
                <w:b/>
                <w:sz w:val="24"/>
              </w:rPr>
            </w:pPr>
            <w:r>
              <w:rPr>
                <w:b/>
                <w:sz w:val="24"/>
              </w:rPr>
              <w:t>KS</w:t>
            </w:r>
          </w:p>
        </w:tc>
        <w:tc>
          <w:tcPr>
            <w:tcW w:w="567" w:type="dxa"/>
          </w:tcPr>
          <w:p w:rsidR="00D60EEE" w:rsidRDefault="00670C2C" w:rsidP="00F259DA">
            <w:pPr>
              <w:pStyle w:val="TableParagraph"/>
              <w:spacing w:before="18"/>
              <w:rPr>
                <w:b/>
                <w:sz w:val="24"/>
              </w:rPr>
            </w:pPr>
            <w:r>
              <w:rPr>
                <w:b/>
                <w:sz w:val="24"/>
              </w:rPr>
              <w:t>TS</w:t>
            </w:r>
          </w:p>
        </w:tc>
        <w:tc>
          <w:tcPr>
            <w:tcW w:w="567" w:type="dxa"/>
          </w:tcPr>
          <w:p w:rsidR="00D60EEE" w:rsidRDefault="00670C2C" w:rsidP="00F259DA">
            <w:pPr>
              <w:pStyle w:val="TableParagraph"/>
              <w:spacing w:before="18"/>
              <w:rPr>
                <w:b/>
                <w:sz w:val="24"/>
              </w:rPr>
            </w:pPr>
            <w:r>
              <w:rPr>
                <w:b/>
                <w:sz w:val="24"/>
              </w:rPr>
              <w:t>STS</w:t>
            </w:r>
          </w:p>
        </w:tc>
      </w:tr>
      <w:tr w:rsidR="00D60EEE" w:rsidTr="00F259DA">
        <w:trPr>
          <w:trHeight w:val="316"/>
        </w:trPr>
        <w:tc>
          <w:tcPr>
            <w:tcW w:w="704" w:type="dxa"/>
            <w:vMerge/>
            <w:tcBorders>
              <w:top w:val="nil"/>
            </w:tcBorders>
          </w:tcPr>
          <w:p w:rsidR="00D60EEE" w:rsidRDefault="00D60EEE" w:rsidP="00B81D83">
            <w:pPr>
              <w:jc w:val="center"/>
              <w:rPr>
                <w:sz w:val="2"/>
                <w:szCs w:val="2"/>
              </w:rPr>
            </w:pPr>
          </w:p>
        </w:tc>
        <w:tc>
          <w:tcPr>
            <w:tcW w:w="5387" w:type="dxa"/>
            <w:vMerge/>
            <w:tcBorders>
              <w:top w:val="nil"/>
            </w:tcBorders>
          </w:tcPr>
          <w:p w:rsidR="00D60EEE" w:rsidRDefault="00D60EEE" w:rsidP="00C5338A">
            <w:pPr>
              <w:jc w:val="both"/>
              <w:rPr>
                <w:sz w:val="2"/>
                <w:szCs w:val="2"/>
              </w:rPr>
            </w:pPr>
          </w:p>
        </w:tc>
        <w:tc>
          <w:tcPr>
            <w:tcW w:w="567" w:type="dxa"/>
          </w:tcPr>
          <w:p w:rsidR="00D60EEE" w:rsidRDefault="00D60EEE" w:rsidP="00F259DA">
            <w:pPr>
              <w:pStyle w:val="TableParagraph"/>
              <w:spacing w:before="20"/>
              <w:rPr>
                <w:b/>
                <w:sz w:val="24"/>
              </w:rPr>
            </w:pPr>
            <w:r>
              <w:rPr>
                <w:b/>
                <w:sz w:val="24"/>
              </w:rPr>
              <w:t>5</w:t>
            </w:r>
          </w:p>
        </w:tc>
        <w:tc>
          <w:tcPr>
            <w:tcW w:w="567" w:type="dxa"/>
          </w:tcPr>
          <w:p w:rsidR="00D60EEE" w:rsidRDefault="00D60EEE" w:rsidP="00F259DA">
            <w:pPr>
              <w:pStyle w:val="TableParagraph"/>
              <w:spacing w:before="20"/>
              <w:rPr>
                <w:b/>
                <w:sz w:val="24"/>
              </w:rPr>
            </w:pPr>
            <w:r>
              <w:rPr>
                <w:b/>
                <w:sz w:val="24"/>
              </w:rPr>
              <w:t>4</w:t>
            </w:r>
          </w:p>
        </w:tc>
        <w:tc>
          <w:tcPr>
            <w:tcW w:w="567" w:type="dxa"/>
          </w:tcPr>
          <w:p w:rsidR="00D60EEE" w:rsidRDefault="00D60EEE" w:rsidP="00F259DA">
            <w:pPr>
              <w:pStyle w:val="TableParagraph"/>
              <w:spacing w:before="20"/>
              <w:rPr>
                <w:b/>
                <w:sz w:val="24"/>
              </w:rPr>
            </w:pPr>
            <w:r>
              <w:rPr>
                <w:b/>
                <w:sz w:val="24"/>
              </w:rPr>
              <w:t>3</w:t>
            </w:r>
          </w:p>
        </w:tc>
        <w:tc>
          <w:tcPr>
            <w:tcW w:w="567" w:type="dxa"/>
          </w:tcPr>
          <w:p w:rsidR="00D60EEE" w:rsidRDefault="00D60EEE" w:rsidP="00F259DA">
            <w:pPr>
              <w:pStyle w:val="TableParagraph"/>
              <w:spacing w:before="20"/>
              <w:rPr>
                <w:b/>
                <w:sz w:val="24"/>
              </w:rPr>
            </w:pPr>
            <w:r>
              <w:rPr>
                <w:b/>
                <w:sz w:val="24"/>
              </w:rPr>
              <w:t>2</w:t>
            </w:r>
          </w:p>
        </w:tc>
        <w:tc>
          <w:tcPr>
            <w:tcW w:w="567" w:type="dxa"/>
          </w:tcPr>
          <w:p w:rsidR="00D60EEE" w:rsidRDefault="00D60EEE" w:rsidP="00F259DA">
            <w:pPr>
              <w:pStyle w:val="TableParagraph"/>
              <w:spacing w:before="20"/>
              <w:rPr>
                <w:b/>
                <w:sz w:val="24"/>
              </w:rPr>
            </w:pPr>
            <w:r>
              <w:rPr>
                <w:b/>
                <w:sz w:val="24"/>
              </w:rPr>
              <w:t>1</w:t>
            </w:r>
          </w:p>
        </w:tc>
      </w:tr>
      <w:tr w:rsidR="00D60EEE" w:rsidTr="00F259DA">
        <w:trPr>
          <w:trHeight w:val="314"/>
        </w:trPr>
        <w:tc>
          <w:tcPr>
            <w:tcW w:w="8926" w:type="dxa"/>
            <w:gridSpan w:val="7"/>
          </w:tcPr>
          <w:p w:rsidR="00D60EEE" w:rsidRDefault="00670C2C" w:rsidP="00C5338A">
            <w:pPr>
              <w:pStyle w:val="TableParagraph"/>
              <w:spacing w:before="18"/>
              <w:ind w:left="107"/>
              <w:jc w:val="both"/>
              <w:rPr>
                <w:b/>
                <w:sz w:val="24"/>
              </w:rPr>
            </w:pPr>
            <w:r>
              <w:rPr>
                <w:b/>
                <w:sz w:val="24"/>
              </w:rPr>
              <w:t>MOTIVASI</w:t>
            </w:r>
            <w:r w:rsidR="00D60EEE">
              <w:rPr>
                <w:b/>
                <w:sz w:val="24"/>
              </w:rPr>
              <w:t xml:space="preserve"> KERJA</w:t>
            </w:r>
          </w:p>
        </w:tc>
      </w:tr>
      <w:tr w:rsidR="00D60EEE" w:rsidTr="00F259DA">
        <w:trPr>
          <w:trHeight w:val="316"/>
        </w:trPr>
        <w:tc>
          <w:tcPr>
            <w:tcW w:w="704" w:type="dxa"/>
          </w:tcPr>
          <w:p w:rsidR="00D60EEE" w:rsidRDefault="00D60EEE" w:rsidP="00B81D83">
            <w:pPr>
              <w:pStyle w:val="TableParagraph"/>
              <w:spacing w:before="20"/>
              <w:ind w:left="107"/>
              <w:rPr>
                <w:b/>
                <w:sz w:val="24"/>
              </w:rPr>
            </w:pPr>
            <w:r>
              <w:rPr>
                <w:b/>
                <w:sz w:val="24"/>
              </w:rPr>
              <w:t>A.</w:t>
            </w:r>
          </w:p>
        </w:tc>
        <w:tc>
          <w:tcPr>
            <w:tcW w:w="8222" w:type="dxa"/>
            <w:gridSpan w:val="6"/>
          </w:tcPr>
          <w:p w:rsidR="00D60EEE" w:rsidRDefault="00670C2C" w:rsidP="00C5338A">
            <w:pPr>
              <w:pStyle w:val="TableParagraph"/>
              <w:spacing w:before="20"/>
              <w:ind w:left="102"/>
              <w:jc w:val="both"/>
              <w:rPr>
                <w:b/>
                <w:sz w:val="24"/>
              </w:rPr>
            </w:pPr>
            <w:r>
              <w:rPr>
                <w:b/>
                <w:sz w:val="24"/>
              </w:rPr>
              <w:t>PEKERJAAN ITU SENDIRI</w:t>
            </w:r>
          </w:p>
        </w:tc>
      </w:tr>
      <w:tr w:rsidR="00D60EEE" w:rsidTr="00F259DA">
        <w:trPr>
          <w:trHeight w:val="314"/>
        </w:trPr>
        <w:tc>
          <w:tcPr>
            <w:tcW w:w="704" w:type="dxa"/>
            <w:vMerge w:val="restart"/>
          </w:tcPr>
          <w:p w:rsidR="00D60EEE" w:rsidRDefault="00D60EEE" w:rsidP="00B81D83">
            <w:pPr>
              <w:pStyle w:val="TableParagraph"/>
              <w:spacing w:line="275" w:lineRule="exact"/>
              <w:ind w:left="107"/>
              <w:rPr>
                <w:sz w:val="24"/>
              </w:rPr>
            </w:pPr>
            <w:r>
              <w:rPr>
                <w:sz w:val="24"/>
              </w:rPr>
              <w:t>1.</w:t>
            </w:r>
          </w:p>
        </w:tc>
        <w:tc>
          <w:tcPr>
            <w:tcW w:w="5387" w:type="dxa"/>
          </w:tcPr>
          <w:p w:rsidR="00D60EEE" w:rsidRDefault="00D60EEE" w:rsidP="00C5338A">
            <w:pPr>
              <w:pStyle w:val="TableParagraph"/>
              <w:spacing w:before="18"/>
              <w:ind w:left="102"/>
              <w:jc w:val="both"/>
              <w:rPr>
                <w:sz w:val="24"/>
              </w:rPr>
            </w:pPr>
            <w:r>
              <w:rPr>
                <w:sz w:val="24"/>
              </w:rPr>
              <w:t xml:space="preserve">a. </w:t>
            </w:r>
            <w:r w:rsidR="00670C2C">
              <w:rPr>
                <w:sz w:val="20"/>
                <w:szCs w:val="20"/>
              </w:rPr>
              <w:t xml:space="preserve"> Saya mempunyai keahlian dalam  pekerjaan</w:t>
            </w:r>
            <w:r w:rsidR="00670C2C">
              <w:rPr>
                <w:sz w:val="24"/>
              </w:rPr>
              <w:t xml:space="preserve"> </w:t>
            </w:r>
            <w:r>
              <w:rPr>
                <w:sz w:val="24"/>
              </w:rPr>
              <w:t>;</w:t>
            </w: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r>
      <w:tr w:rsidR="00D60EEE" w:rsidTr="00F259DA">
        <w:trPr>
          <w:trHeight w:val="314"/>
        </w:trPr>
        <w:tc>
          <w:tcPr>
            <w:tcW w:w="704" w:type="dxa"/>
            <w:vMerge/>
            <w:tcBorders>
              <w:top w:val="nil"/>
            </w:tcBorders>
          </w:tcPr>
          <w:p w:rsidR="00D60EEE" w:rsidRDefault="00D60EEE" w:rsidP="00B81D83">
            <w:pPr>
              <w:jc w:val="center"/>
              <w:rPr>
                <w:sz w:val="2"/>
                <w:szCs w:val="2"/>
              </w:rPr>
            </w:pPr>
          </w:p>
        </w:tc>
        <w:tc>
          <w:tcPr>
            <w:tcW w:w="5387" w:type="dxa"/>
          </w:tcPr>
          <w:p w:rsidR="00D60EEE" w:rsidRDefault="00D60EEE" w:rsidP="00C5338A">
            <w:pPr>
              <w:pStyle w:val="TableParagraph"/>
              <w:spacing w:before="18"/>
              <w:ind w:left="102"/>
              <w:jc w:val="both"/>
              <w:rPr>
                <w:sz w:val="24"/>
              </w:rPr>
            </w:pPr>
            <w:r>
              <w:rPr>
                <w:sz w:val="24"/>
              </w:rPr>
              <w:t xml:space="preserve">b. </w:t>
            </w:r>
            <w:r w:rsidR="00670C2C">
              <w:rPr>
                <w:sz w:val="20"/>
                <w:szCs w:val="20"/>
              </w:rPr>
              <w:t xml:space="preserve"> Saya memiliki keterampilan dalam bekerja </w:t>
            </w:r>
            <w:r>
              <w:rPr>
                <w:sz w:val="24"/>
              </w:rPr>
              <w:t>;</w:t>
            </w: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r>
      <w:tr w:rsidR="00D60EEE" w:rsidTr="00F259DA">
        <w:trPr>
          <w:trHeight w:val="454"/>
        </w:trPr>
        <w:tc>
          <w:tcPr>
            <w:tcW w:w="704" w:type="dxa"/>
            <w:vMerge/>
            <w:tcBorders>
              <w:top w:val="nil"/>
            </w:tcBorders>
          </w:tcPr>
          <w:p w:rsidR="00D60EEE" w:rsidRDefault="00D60EEE" w:rsidP="00B81D83">
            <w:pPr>
              <w:jc w:val="center"/>
              <w:rPr>
                <w:sz w:val="2"/>
                <w:szCs w:val="2"/>
              </w:rPr>
            </w:pPr>
          </w:p>
        </w:tc>
        <w:tc>
          <w:tcPr>
            <w:tcW w:w="5387" w:type="dxa"/>
          </w:tcPr>
          <w:p w:rsidR="00D60EEE" w:rsidRDefault="00D60EEE" w:rsidP="00C5338A">
            <w:pPr>
              <w:pStyle w:val="TableParagraph"/>
              <w:spacing w:before="1" w:line="270" w:lineRule="atLeast"/>
              <w:ind w:left="102" w:right="745"/>
              <w:jc w:val="both"/>
              <w:rPr>
                <w:sz w:val="24"/>
              </w:rPr>
            </w:pPr>
            <w:r>
              <w:rPr>
                <w:sz w:val="24"/>
              </w:rPr>
              <w:t xml:space="preserve">c. </w:t>
            </w:r>
            <w:r w:rsidR="00670C2C">
              <w:rPr>
                <w:sz w:val="20"/>
                <w:szCs w:val="20"/>
              </w:rPr>
              <w:t xml:space="preserve"> Saya suka dengan pekerjaan yang menantang </w:t>
            </w:r>
            <w:r>
              <w:rPr>
                <w:sz w:val="24"/>
              </w:rPr>
              <w:t>;</w:t>
            </w: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r>
      <w:tr w:rsidR="00D60EEE" w:rsidTr="00F259DA">
        <w:trPr>
          <w:trHeight w:val="313"/>
        </w:trPr>
        <w:tc>
          <w:tcPr>
            <w:tcW w:w="704" w:type="dxa"/>
          </w:tcPr>
          <w:p w:rsidR="00D60EEE" w:rsidRDefault="00D60EEE" w:rsidP="00B81D83">
            <w:pPr>
              <w:pStyle w:val="TableParagraph"/>
              <w:spacing w:before="18"/>
              <w:ind w:left="107"/>
              <w:rPr>
                <w:b/>
                <w:sz w:val="24"/>
              </w:rPr>
            </w:pPr>
            <w:r>
              <w:rPr>
                <w:b/>
                <w:sz w:val="24"/>
              </w:rPr>
              <w:t>B.</w:t>
            </w:r>
          </w:p>
        </w:tc>
        <w:tc>
          <w:tcPr>
            <w:tcW w:w="8222" w:type="dxa"/>
            <w:gridSpan w:val="6"/>
          </w:tcPr>
          <w:p w:rsidR="00D60EEE" w:rsidRDefault="00670C2C" w:rsidP="00C5338A">
            <w:pPr>
              <w:pStyle w:val="TableParagraph"/>
              <w:spacing w:before="18"/>
              <w:ind w:left="102"/>
              <w:jc w:val="both"/>
              <w:rPr>
                <w:b/>
                <w:sz w:val="24"/>
              </w:rPr>
            </w:pPr>
            <w:r>
              <w:rPr>
                <w:b/>
                <w:sz w:val="24"/>
              </w:rPr>
              <w:t>KEMAJUAN</w:t>
            </w:r>
          </w:p>
        </w:tc>
      </w:tr>
      <w:tr w:rsidR="00D60EEE" w:rsidTr="00C5338A">
        <w:trPr>
          <w:trHeight w:val="590"/>
        </w:trPr>
        <w:tc>
          <w:tcPr>
            <w:tcW w:w="704" w:type="dxa"/>
            <w:vMerge w:val="restart"/>
          </w:tcPr>
          <w:p w:rsidR="00D60EEE" w:rsidRDefault="00D60EEE" w:rsidP="00B81D83">
            <w:pPr>
              <w:pStyle w:val="TableParagraph"/>
              <w:spacing w:line="275" w:lineRule="exact"/>
              <w:ind w:left="107"/>
              <w:rPr>
                <w:sz w:val="24"/>
              </w:rPr>
            </w:pPr>
            <w:r>
              <w:rPr>
                <w:sz w:val="24"/>
              </w:rPr>
              <w:t>2.</w:t>
            </w:r>
          </w:p>
        </w:tc>
        <w:tc>
          <w:tcPr>
            <w:tcW w:w="5387" w:type="dxa"/>
            <w:tcBorders>
              <w:bottom w:val="single" w:sz="4" w:space="0" w:color="auto"/>
            </w:tcBorders>
          </w:tcPr>
          <w:p w:rsidR="00D60EEE" w:rsidRDefault="00D60EEE" w:rsidP="00C5338A">
            <w:pPr>
              <w:pStyle w:val="TableParagraph"/>
              <w:spacing w:before="18" w:line="270" w:lineRule="atLeast"/>
              <w:ind w:left="102" w:right="312"/>
              <w:jc w:val="both"/>
              <w:rPr>
                <w:sz w:val="24"/>
              </w:rPr>
            </w:pPr>
            <w:r>
              <w:rPr>
                <w:sz w:val="24"/>
              </w:rPr>
              <w:t xml:space="preserve">a. </w:t>
            </w:r>
            <w:r w:rsidR="00670C2C">
              <w:rPr>
                <w:sz w:val="20"/>
                <w:szCs w:val="20"/>
              </w:rPr>
              <w:t xml:space="preserve"> Kesempatan bagi pegawai untuk mengikuti Pendidikan dan pelatihan</w:t>
            </w:r>
            <w:r>
              <w:rPr>
                <w:sz w:val="24"/>
              </w:rPr>
              <w:t>;</w:t>
            </w: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r>
      <w:tr w:rsidR="00D60EEE" w:rsidTr="00C5338A">
        <w:trPr>
          <w:trHeight w:val="313"/>
        </w:trPr>
        <w:tc>
          <w:tcPr>
            <w:tcW w:w="704" w:type="dxa"/>
            <w:vMerge/>
            <w:tcBorders>
              <w:top w:val="nil"/>
            </w:tcBorders>
          </w:tcPr>
          <w:p w:rsidR="00D60EEE" w:rsidRDefault="00D60EEE" w:rsidP="00B81D83">
            <w:pPr>
              <w:jc w:val="center"/>
              <w:rPr>
                <w:sz w:val="2"/>
                <w:szCs w:val="2"/>
              </w:rPr>
            </w:pPr>
          </w:p>
        </w:tc>
        <w:tc>
          <w:tcPr>
            <w:tcW w:w="5387" w:type="dxa"/>
            <w:tcBorders>
              <w:top w:val="single" w:sz="4" w:space="0" w:color="auto"/>
            </w:tcBorders>
          </w:tcPr>
          <w:p w:rsidR="00D60EEE" w:rsidRDefault="00D60EEE" w:rsidP="00C5338A">
            <w:pPr>
              <w:pStyle w:val="TableParagraph"/>
              <w:spacing w:before="18"/>
              <w:ind w:left="102"/>
              <w:jc w:val="both"/>
              <w:rPr>
                <w:sz w:val="24"/>
              </w:rPr>
            </w:pPr>
            <w:r>
              <w:rPr>
                <w:sz w:val="24"/>
              </w:rPr>
              <w:t xml:space="preserve">b. </w:t>
            </w:r>
            <w:r w:rsidR="00757E2F">
              <w:rPr>
                <w:sz w:val="20"/>
                <w:szCs w:val="20"/>
              </w:rPr>
              <w:t xml:space="preserve"> Jabatan yang saya miliki dapat  memotivasi dalam bekerja</w:t>
            </w:r>
            <w:r w:rsidR="00757E2F">
              <w:rPr>
                <w:sz w:val="24"/>
              </w:rPr>
              <w:t xml:space="preserve"> </w:t>
            </w:r>
            <w:r>
              <w:rPr>
                <w:sz w:val="24"/>
              </w:rPr>
              <w:t>;</w:t>
            </w: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r>
      <w:tr w:rsidR="00D60EEE" w:rsidTr="00F259DA">
        <w:trPr>
          <w:trHeight w:val="314"/>
        </w:trPr>
        <w:tc>
          <w:tcPr>
            <w:tcW w:w="704" w:type="dxa"/>
            <w:vMerge/>
            <w:tcBorders>
              <w:top w:val="nil"/>
            </w:tcBorders>
          </w:tcPr>
          <w:p w:rsidR="00D60EEE" w:rsidRDefault="00D60EEE" w:rsidP="00B81D83">
            <w:pPr>
              <w:jc w:val="center"/>
              <w:rPr>
                <w:sz w:val="2"/>
                <w:szCs w:val="2"/>
              </w:rPr>
            </w:pPr>
          </w:p>
        </w:tc>
        <w:tc>
          <w:tcPr>
            <w:tcW w:w="5387" w:type="dxa"/>
          </w:tcPr>
          <w:p w:rsidR="00D60EEE" w:rsidRDefault="00D60EEE" w:rsidP="00C5338A">
            <w:pPr>
              <w:pStyle w:val="TableParagraph"/>
              <w:spacing w:before="18"/>
              <w:ind w:left="102"/>
              <w:jc w:val="both"/>
              <w:rPr>
                <w:sz w:val="24"/>
              </w:rPr>
            </w:pPr>
            <w:r>
              <w:rPr>
                <w:sz w:val="24"/>
              </w:rPr>
              <w:t xml:space="preserve">c. </w:t>
            </w:r>
            <w:r w:rsidR="00757E2F">
              <w:rPr>
                <w:sz w:val="20"/>
                <w:szCs w:val="20"/>
              </w:rPr>
              <w:t xml:space="preserve"> Bekerja di instansi membuat kemampuan dan keterampilan saya berkembang </w:t>
            </w:r>
            <w:r>
              <w:rPr>
                <w:sz w:val="24"/>
              </w:rPr>
              <w:t>;</w:t>
            </w: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r>
      <w:tr w:rsidR="00D60EEE" w:rsidTr="00F259DA">
        <w:trPr>
          <w:trHeight w:val="316"/>
        </w:trPr>
        <w:tc>
          <w:tcPr>
            <w:tcW w:w="704" w:type="dxa"/>
          </w:tcPr>
          <w:p w:rsidR="00D60EEE" w:rsidRDefault="00D60EEE" w:rsidP="00B81D83">
            <w:pPr>
              <w:pStyle w:val="TableParagraph"/>
              <w:spacing w:before="20"/>
              <w:ind w:left="107"/>
              <w:rPr>
                <w:b/>
                <w:sz w:val="24"/>
              </w:rPr>
            </w:pPr>
            <w:r>
              <w:rPr>
                <w:b/>
                <w:sz w:val="24"/>
              </w:rPr>
              <w:t>C.</w:t>
            </w:r>
          </w:p>
        </w:tc>
        <w:tc>
          <w:tcPr>
            <w:tcW w:w="8222" w:type="dxa"/>
            <w:gridSpan w:val="6"/>
          </w:tcPr>
          <w:p w:rsidR="00D60EEE" w:rsidRDefault="00757E2F" w:rsidP="00C5338A">
            <w:pPr>
              <w:pStyle w:val="TableParagraph"/>
              <w:spacing w:before="20"/>
              <w:ind w:left="102"/>
              <w:jc w:val="both"/>
              <w:rPr>
                <w:b/>
                <w:sz w:val="24"/>
              </w:rPr>
            </w:pPr>
            <w:r>
              <w:rPr>
                <w:b/>
                <w:sz w:val="24"/>
              </w:rPr>
              <w:t>TANGGUNG JAWAB</w:t>
            </w:r>
          </w:p>
        </w:tc>
      </w:tr>
      <w:tr w:rsidR="00D60EEE" w:rsidTr="00F259DA">
        <w:trPr>
          <w:trHeight w:val="392"/>
        </w:trPr>
        <w:tc>
          <w:tcPr>
            <w:tcW w:w="704" w:type="dxa"/>
            <w:vMerge w:val="restart"/>
          </w:tcPr>
          <w:p w:rsidR="00D60EEE" w:rsidRDefault="00D60EEE" w:rsidP="00B81D83">
            <w:pPr>
              <w:pStyle w:val="TableParagraph"/>
              <w:spacing w:line="275" w:lineRule="exact"/>
              <w:ind w:left="107"/>
              <w:rPr>
                <w:sz w:val="24"/>
              </w:rPr>
            </w:pPr>
            <w:r>
              <w:rPr>
                <w:sz w:val="24"/>
              </w:rPr>
              <w:t>3.</w:t>
            </w:r>
          </w:p>
        </w:tc>
        <w:tc>
          <w:tcPr>
            <w:tcW w:w="5387" w:type="dxa"/>
          </w:tcPr>
          <w:p w:rsidR="00D60EEE" w:rsidRDefault="00D60EEE" w:rsidP="00C5338A">
            <w:pPr>
              <w:pStyle w:val="TableParagraph"/>
              <w:spacing w:before="2" w:line="276" w:lineRule="exact"/>
              <w:ind w:left="102"/>
              <w:jc w:val="both"/>
              <w:rPr>
                <w:sz w:val="24"/>
              </w:rPr>
            </w:pPr>
            <w:r>
              <w:rPr>
                <w:sz w:val="24"/>
              </w:rPr>
              <w:t xml:space="preserve">a. </w:t>
            </w:r>
            <w:r w:rsidR="00757E2F">
              <w:rPr>
                <w:sz w:val="20"/>
                <w:szCs w:val="20"/>
              </w:rPr>
              <w:t xml:space="preserve"> Saya memiliki t</w:t>
            </w:r>
            <w:r w:rsidR="00757E2F" w:rsidRPr="009446D8">
              <w:rPr>
                <w:sz w:val="20"/>
                <w:szCs w:val="20"/>
              </w:rPr>
              <w:t>a</w:t>
            </w:r>
            <w:r w:rsidR="00757E2F">
              <w:rPr>
                <w:sz w:val="20"/>
                <w:szCs w:val="20"/>
              </w:rPr>
              <w:t xml:space="preserve">nggung jawab terhadap pekerjaan tersebut </w:t>
            </w:r>
            <w:r>
              <w:rPr>
                <w:sz w:val="24"/>
              </w:rPr>
              <w:t>;</w:t>
            </w: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r>
      <w:tr w:rsidR="00D60EEE" w:rsidTr="00F259DA">
        <w:trPr>
          <w:trHeight w:val="411"/>
        </w:trPr>
        <w:tc>
          <w:tcPr>
            <w:tcW w:w="704" w:type="dxa"/>
            <w:vMerge/>
            <w:tcBorders>
              <w:top w:val="nil"/>
            </w:tcBorders>
          </w:tcPr>
          <w:p w:rsidR="00D60EEE" w:rsidRDefault="00D60EEE" w:rsidP="00B81D83">
            <w:pPr>
              <w:jc w:val="center"/>
              <w:rPr>
                <w:sz w:val="2"/>
                <w:szCs w:val="2"/>
              </w:rPr>
            </w:pPr>
          </w:p>
        </w:tc>
        <w:tc>
          <w:tcPr>
            <w:tcW w:w="5387" w:type="dxa"/>
          </w:tcPr>
          <w:p w:rsidR="00D60EEE" w:rsidRDefault="00D60EEE" w:rsidP="00C5338A">
            <w:pPr>
              <w:pStyle w:val="TableParagraph"/>
              <w:spacing w:line="257" w:lineRule="exact"/>
              <w:ind w:left="102"/>
              <w:jc w:val="both"/>
              <w:rPr>
                <w:sz w:val="24"/>
              </w:rPr>
            </w:pPr>
            <w:r>
              <w:rPr>
                <w:sz w:val="24"/>
              </w:rPr>
              <w:t xml:space="preserve">b. </w:t>
            </w:r>
            <w:r w:rsidR="00757E2F">
              <w:rPr>
                <w:sz w:val="20"/>
                <w:szCs w:val="20"/>
              </w:rPr>
              <w:t xml:space="preserve"> Saya menyelesaikan pekerjaan dengan tepat waktu </w:t>
            </w:r>
            <w:r>
              <w:rPr>
                <w:sz w:val="24"/>
              </w:rPr>
              <w:t>;</w:t>
            </w: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r>
      <w:tr w:rsidR="00D60EEE" w:rsidTr="00F259DA">
        <w:trPr>
          <w:trHeight w:val="551"/>
        </w:trPr>
        <w:tc>
          <w:tcPr>
            <w:tcW w:w="704" w:type="dxa"/>
            <w:vMerge/>
            <w:tcBorders>
              <w:top w:val="nil"/>
            </w:tcBorders>
          </w:tcPr>
          <w:p w:rsidR="00D60EEE" w:rsidRDefault="00D60EEE" w:rsidP="00B81D83">
            <w:pPr>
              <w:jc w:val="center"/>
              <w:rPr>
                <w:sz w:val="2"/>
                <w:szCs w:val="2"/>
              </w:rPr>
            </w:pPr>
          </w:p>
        </w:tc>
        <w:tc>
          <w:tcPr>
            <w:tcW w:w="5387" w:type="dxa"/>
          </w:tcPr>
          <w:p w:rsidR="00D60EEE" w:rsidRDefault="00D60EEE" w:rsidP="00C5338A">
            <w:pPr>
              <w:pStyle w:val="TableParagraph"/>
              <w:spacing w:before="2" w:line="276" w:lineRule="exact"/>
              <w:ind w:left="102" w:right="345"/>
              <w:jc w:val="both"/>
              <w:rPr>
                <w:sz w:val="24"/>
              </w:rPr>
            </w:pPr>
            <w:r>
              <w:rPr>
                <w:sz w:val="24"/>
              </w:rPr>
              <w:t xml:space="preserve">c. </w:t>
            </w:r>
            <w:r w:rsidR="00757E2F">
              <w:rPr>
                <w:sz w:val="20"/>
                <w:szCs w:val="20"/>
              </w:rPr>
              <w:t xml:space="preserve"> Tugas atau pekerjaan yang diberikan oleh pimpinan kepada pegawai dalam waktu yang ditentukan </w:t>
            </w:r>
            <w:r>
              <w:rPr>
                <w:sz w:val="24"/>
              </w:rPr>
              <w:t>;</w:t>
            </w: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r>
      <w:tr w:rsidR="00D60EEE" w:rsidTr="00F259DA">
        <w:trPr>
          <w:trHeight w:val="314"/>
        </w:trPr>
        <w:tc>
          <w:tcPr>
            <w:tcW w:w="704" w:type="dxa"/>
          </w:tcPr>
          <w:p w:rsidR="00D60EEE" w:rsidRDefault="00D60EEE" w:rsidP="00B81D83">
            <w:pPr>
              <w:pStyle w:val="TableParagraph"/>
              <w:spacing w:before="18"/>
              <w:ind w:left="107"/>
              <w:rPr>
                <w:b/>
                <w:sz w:val="24"/>
              </w:rPr>
            </w:pPr>
            <w:r>
              <w:rPr>
                <w:b/>
                <w:sz w:val="24"/>
              </w:rPr>
              <w:t>D.</w:t>
            </w:r>
          </w:p>
        </w:tc>
        <w:tc>
          <w:tcPr>
            <w:tcW w:w="8222" w:type="dxa"/>
            <w:gridSpan w:val="6"/>
          </w:tcPr>
          <w:p w:rsidR="00D60EEE" w:rsidRDefault="00757E2F" w:rsidP="00C5338A">
            <w:pPr>
              <w:pStyle w:val="TableParagraph"/>
              <w:spacing w:before="18"/>
              <w:ind w:left="102"/>
              <w:jc w:val="both"/>
              <w:rPr>
                <w:b/>
                <w:sz w:val="24"/>
              </w:rPr>
            </w:pPr>
            <w:r>
              <w:rPr>
                <w:b/>
                <w:sz w:val="24"/>
              </w:rPr>
              <w:t>PENGAKUAN</w:t>
            </w:r>
          </w:p>
        </w:tc>
      </w:tr>
      <w:tr w:rsidR="00D60EEE" w:rsidTr="00F259DA">
        <w:trPr>
          <w:trHeight w:val="314"/>
        </w:trPr>
        <w:tc>
          <w:tcPr>
            <w:tcW w:w="704" w:type="dxa"/>
            <w:vMerge w:val="restart"/>
          </w:tcPr>
          <w:p w:rsidR="00D60EEE" w:rsidRDefault="00D60EEE" w:rsidP="00B81D83">
            <w:pPr>
              <w:pStyle w:val="TableParagraph"/>
              <w:spacing w:line="275" w:lineRule="exact"/>
              <w:ind w:left="107"/>
              <w:rPr>
                <w:sz w:val="24"/>
              </w:rPr>
            </w:pPr>
            <w:r>
              <w:rPr>
                <w:sz w:val="24"/>
              </w:rPr>
              <w:t>4.</w:t>
            </w:r>
          </w:p>
        </w:tc>
        <w:tc>
          <w:tcPr>
            <w:tcW w:w="5387" w:type="dxa"/>
          </w:tcPr>
          <w:p w:rsidR="00D60EEE" w:rsidRDefault="00D60EEE" w:rsidP="00C5338A">
            <w:pPr>
              <w:pStyle w:val="TableParagraph"/>
              <w:spacing w:before="18"/>
              <w:ind w:left="102"/>
              <w:jc w:val="both"/>
              <w:rPr>
                <w:sz w:val="24"/>
              </w:rPr>
            </w:pPr>
            <w:r>
              <w:rPr>
                <w:sz w:val="24"/>
              </w:rPr>
              <w:t xml:space="preserve">a. </w:t>
            </w:r>
            <w:r w:rsidR="00757E2F">
              <w:rPr>
                <w:sz w:val="20"/>
                <w:szCs w:val="20"/>
              </w:rPr>
              <w:t xml:space="preserve"> Penghargaan/reward yang diberikan instansi memotivasi saya untuk bekerja dengan semangat </w:t>
            </w:r>
            <w:r>
              <w:rPr>
                <w:sz w:val="24"/>
              </w:rPr>
              <w:t>;</w:t>
            </w: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r>
      <w:tr w:rsidR="00D60EEE" w:rsidTr="00F259DA">
        <w:trPr>
          <w:trHeight w:val="551"/>
        </w:trPr>
        <w:tc>
          <w:tcPr>
            <w:tcW w:w="704" w:type="dxa"/>
            <w:vMerge/>
            <w:tcBorders>
              <w:top w:val="nil"/>
            </w:tcBorders>
          </w:tcPr>
          <w:p w:rsidR="00D60EEE" w:rsidRDefault="00D60EEE" w:rsidP="00B81D83">
            <w:pPr>
              <w:jc w:val="center"/>
              <w:rPr>
                <w:sz w:val="2"/>
                <w:szCs w:val="2"/>
              </w:rPr>
            </w:pPr>
          </w:p>
        </w:tc>
        <w:tc>
          <w:tcPr>
            <w:tcW w:w="5387" w:type="dxa"/>
          </w:tcPr>
          <w:p w:rsidR="00D60EEE" w:rsidRDefault="00D60EEE" w:rsidP="00C5338A">
            <w:pPr>
              <w:pStyle w:val="TableParagraph"/>
              <w:spacing w:before="2" w:line="276" w:lineRule="exact"/>
              <w:ind w:left="102" w:right="378"/>
              <w:jc w:val="both"/>
              <w:rPr>
                <w:sz w:val="24"/>
              </w:rPr>
            </w:pPr>
            <w:r>
              <w:rPr>
                <w:sz w:val="24"/>
              </w:rPr>
              <w:t xml:space="preserve">b. </w:t>
            </w:r>
            <w:r w:rsidR="00757E2F">
              <w:rPr>
                <w:sz w:val="20"/>
                <w:szCs w:val="20"/>
              </w:rPr>
              <w:t xml:space="preserve"> Hasil pekerjaan mendapat pengakuan yang baik dari pimpinan </w:t>
            </w:r>
            <w:r>
              <w:rPr>
                <w:sz w:val="24"/>
              </w:rPr>
              <w:t>;</w:t>
            </w: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r>
      <w:tr w:rsidR="00D60EEE" w:rsidTr="00F259DA">
        <w:trPr>
          <w:trHeight w:val="314"/>
        </w:trPr>
        <w:tc>
          <w:tcPr>
            <w:tcW w:w="704" w:type="dxa"/>
            <w:vMerge/>
            <w:tcBorders>
              <w:top w:val="nil"/>
            </w:tcBorders>
          </w:tcPr>
          <w:p w:rsidR="00D60EEE" w:rsidRDefault="00D60EEE" w:rsidP="00B81D83">
            <w:pPr>
              <w:jc w:val="center"/>
              <w:rPr>
                <w:sz w:val="2"/>
                <w:szCs w:val="2"/>
              </w:rPr>
            </w:pPr>
          </w:p>
        </w:tc>
        <w:tc>
          <w:tcPr>
            <w:tcW w:w="5387" w:type="dxa"/>
          </w:tcPr>
          <w:p w:rsidR="00D60EEE" w:rsidRDefault="00D60EEE" w:rsidP="00C5338A">
            <w:pPr>
              <w:pStyle w:val="TableParagraph"/>
              <w:spacing w:before="18"/>
              <w:ind w:left="102"/>
              <w:jc w:val="both"/>
              <w:rPr>
                <w:sz w:val="24"/>
              </w:rPr>
            </w:pPr>
            <w:r>
              <w:rPr>
                <w:sz w:val="24"/>
              </w:rPr>
              <w:t xml:space="preserve">c. </w:t>
            </w:r>
            <w:r w:rsidR="00757E2F">
              <w:rPr>
                <w:sz w:val="20"/>
                <w:szCs w:val="20"/>
              </w:rPr>
              <w:t xml:space="preserve"> Instansi memberikan penghargaan/reward apabila saya bekerja dengan baik dan melebihi target yang ditetapkan </w:t>
            </w:r>
            <w:r>
              <w:rPr>
                <w:sz w:val="24"/>
              </w:rPr>
              <w:t>;</w:t>
            </w: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r>
      <w:tr w:rsidR="00D60EEE" w:rsidTr="00F259DA">
        <w:trPr>
          <w:trHeight w:val="314"/>
        </w:trPr>
        <w:tc>
          <w:tcPr>
            <w:tcW w:w="704" w:type="dxa"/>
          </w:tcPr>
          <w:p w:rsidR="00D60EEE" w:rsidRDefault="00D60EEE" w:rsidP="00B81D83">
            <w:pPr>
              <w:pStyle w:val="TableParagraph"/>
              <w:spacing w:before="18"/>
              <w:ind w:left="107"/>
              <w:rPr>
                <w:b/>
                <w:sz w:val="24"/>
              </w:rPr>
            </w:pPr>
            <w:r>
              <w:rPr>
                <w:b/>
                <w:sz w:val="24"/>
              </w:rPr>
              <w:t>E.</w:t>
            </w:r>
          </w:p>
        </w:tc>
        <w:tc>
          <w:tcPr>
            <w:tcW w:w="8222" w:type="dxa"/>
            <w:gridSpan w:val="6"/>
          </w:tcPr>
          <w:p w:rsidR="00D60EEE" w:rsidRDefault="00757E2F" w:rsidP="00C5338A">
            <w:pPr>
              <w:pStyle w:val="TableParagraph"/>
              <w:spacing w:before="18"/>
              <w:ind w:left="102"/>
              <w:jc w:val="both"/>
              <w:rPr>
                <w:b/>
                <w:sz w:val="24"/>
              </w:rPr>
            </w:pPr>
            <w:r>
              <w:rPr>
                <w:b/>
                <w:sz w:val="24"/>
              </w:rPr>
              <w:t>PENCAPAIAN</w:t>
            </w:r>
          </w:p>
        </w:tc>
      </w:tr>
      <w:tr w:rsidR="00D60EEE" w:rsidTr="00F259DA">
        <w:trPr>
          <w:trHeight w:val="459"/>
        </w:trPr>
        <w:tc>
          <w:tcPr>
            <w:tcW w:w="704" w:type="dxa"/>
            <w:vMerge w:val="restart"/>
          </w:tcPr>
          <w:p w:rsidR="00D60EEE" w:rsidRDefault="00D60EEE" w:rsidP="00B81D83">
            <w:pPr>
              <w:pStyle w:val="TableParagraph"/>
              <w:spacing w:line="275" w:lineRule="exact"/>
              <w:ind w:left="107"/>
              <w:rPr>
                <w:sz w:val="24"/>
              </w:rPr>
            </w:pPr>
            <w:r>
              <w:rPr>
                <w:sz w:val="24"/>
              </w:rPr>
              <w:t>5.</w:t>
            </w:r>
          </w:p>
        </w:tc>
        <w:tc>
          <w:tcPr>
            <w:tcW w:w="5387" w:type="dxa"/>
          </w:tcPr>
          <w:p w:rsidR="00D60EEE" w:rsidRDefault="00D60EEE" w:rsidP="00C5338A">
            <w:pPr>
              <w:pStyle w:val="TableParagraph"/>
              <w:spacing w:before="18"/>
              <w:ind w:left="102"/>
              <w:jc w:val="both"/>
              <w:rPr>
                <w:sz w:val="24"/>
              </w:rPr>
            </w:pPr>
            <w:r>
              <w:rPr>
                <w:sz w:val="24"/>
              </w:rPr>
              <w:t xml:space="preserve">a. </w:t>
            </w:r>
            <w:r w:rsidR="00757E2F">
              <w:rPr>
                <w:sz w:val="20"/>
                <w:szCs w:val="20"/>
              </w:rPr>
              <w:t xml:space="preserve"> Saya memiliki pencapaian yang maksimal dari hasil kerjasama</w:t>
            </w:r>
            <w:r>
              <w:rPr>
                <w:sz w:val="24"/>
              </w:rPr>
              <w:t>;</w:t>
            </w: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r>
      <w:tr w:rsidR="00D60EEE" w:rsidTr="00F259DA">
        <w:trPr>
          <w:trHeight w:val="313"/>
        </w:trPr>
        <w:tc>
          <w:tcPr>
            <w:tcW w:w="704" w:type="dxa"/>
            <w:vMerge/>
            <w:tcBorders>
              <w:top w:val="nil"/>
            </w:tcBorders>
          </w:tcPr>
          <w:p w:rsidR="00D60EEE" w:rsidRDefault="00D60EEE" w:rsidP="00B81D83">
            <w:pPr>
              <w:jc w:val="center"/>
              <w:rPr>
                <w:sz w:val="2"/>
                <w:szCs w:val="2"/>
              </w:rPr>
            </w:pPr>
          </w:p>
        </w:tc>
        <w:tc>
          <w:tcPr>
            <w:tcW w:w="5387" w:type="dxa"/>
          </w:tcPr>
          <w:p w:rsidR="00D60EEE" w:rsidRDefault="00D60EEE" w:rsidP="00C5338A">
            <w:pPr>
              <w:pStyle w:val="TableParagraph"/>
              <w:spacing w:before="18"/>
              <w:ind w:left="102"/>
              <w:jc w:val="both"/>
              <w:rPr>
                <w:sz w:val="24"/>
              </w:rPr>
            </w:pPr>
            <w:r>
              <w:rPr>
                <w:sz w:val="24"/>
              </w:rPr>
              <w:t xml:space="preserve">b. </w:t>
            </w:r>
            <w:r w:rsidR="00757E2F">
              <w:rPr>
                <w:sz w:val="20"/>
                <w:szCs w:val="20"/>
              </w:rPr>
              <w:t xml:space="preserve"> Saya bangga bekerja di instansi ini karena instansi menghargai apa yang telah dicapai </w:t>
            </w:r>
            <w:r>
              <w:rPr>
                <w:sz w:val="24"/>
              </w:rPr>
              <w:t>;</w:t>
            </w: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c>
          <w:tcPr>
            <w:tcW w:w="567" w:type="dxa"/>
          </w:tcPr>
          <w:p w:rsidR="00D60EEE" w:rsidRDefault="00D60EEE" w:rsidP="00F259DA">
            <w:pPr>
              <w:pStyle w:val="TableParagraph"/>
              <w:jc w:val="left"/>
            </w:pPr>
          </w:p>
        </w:tc>
      </w:tr>
      <w:tr w:rsidR="00D60EEE" w:rsidTr="00F259DA">
        <w:trPr>
          <w:trHeight w:val="316"/>
        </w:trPr>
        <w:tc>
          <w:tcPr>
            <w:tcW w:w="704" w:type="dxa"/>
            <w:vMerge/>
            <w:tcBorders>
              <w:top w:val="nil"/>
              <w:bottom w:val="single" w:sz="4" w:space="0" w:color="auto"/>
            </w:tcBorders>
          </w:tcPr>
          <w:p w:rsidR="00D60EEE" w:rsidRDefault="00D60EEE" w:rsidP="00B81D83">
            <w:pPr>
              <w:jc w:val="center"/>
              <w:rPr>
                <w:sz w:val="2"/>
                <w:szCs w:val="2"/>
              </w:rPr>
            </w:pPr>
          </w:p>
        </w:tc>
        <w:tc>
          <w:tcPr>
            <w:tcW w:w="5387" w:type="dxa"/>
            <w:tcBorders>
              <w:bottom w:val="single" w:sz="4" w:space="0" w:color="auto"/>
            </w:tcBorders>
          </w:tcPr>
          <w:p w:rsidR="00D60EEE" w:rsidRDefault="00D60EEE" w:rsidP="00C5338A">
            <w:pPr>
              <w:pStyle w:val="TableParagraph"/>
              <w:spacing w:before="18"/>
              <w:ind w:left="102"/>
              <w:jc w:val="both"/>
              <w:rPr>
                <w:sz w:val="24"/>
              </w:rPr>
            </w:pPr>
            <w:r>
              <w:rPr>
                <w:sz w:val="24"/>
              </w:rPr>
              <w:t xml:space="preserve">c. </w:t>
            </w:r>
            <w:r w:rsidR="00757E2F">
              <w:rPr>
                <w:sz w:val="20"/>
                <w:szCs w:val="20"/>
              </w:rPr>
              <w:t xml:space="preserve"> Saya ingin memiliki prestasi baik dalam pekerjaan </w:t>
            </w:r>
            <w:r>
              <w:rPr>
                <w:sz w:val="24"/>
              </w:rPr>
              <w:t>;</w:t>
            </w: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c>
          <w:tcPr>
            <w:tcW w:w="567" w:type="dxa"/>
          </w:tcPr>
          <w:p w:rsidR="00D60EEE" w:rsidRDefault="00D60EEE" w:rsidP="00F259DA">
            <w:pPr>
              <w:pStyle w:val="TableParagraph"/>
              <w:jc w:val="left"/>
              <w:rPr>
                <w:sz w:val="24"/>
              </w:rPr>
            </w:pPr>
          </w:p>
        </w:tc>
      </w:tr>
      <w:tr w:rsidR="00B81D83" w:rsidTr="00B81D83">
        <w:trPr>
          <w:trHeight w:val="316"/>
        </w:trPr>
        <w:tc>
          <w:tcPr>
            <w:tcW w:w="704" w:type="dxa"/>
          </w:tcPr>
          <w:p w:rsidR="00B81D83" w:rsidRDefault="00B81D83" w:rsidP="00B81D83">
            <w:pPr>
              <w:pStyle w:val="TableParagraph"/>
              <w:spacing w:before="20"/>
              <w:ind w:left="107"/>
              <w:rPr>
                <w:b/>
                <w:sz w:val="24"/>
              </w:rPr>
            </w:pPr>
            <w:r>
              <w:rPr>
                <w:b/>
                <w:sz w:val="24"/>
              </w:rPr>
              <w:t>F.</w:t>
            </w:r>
          </w:p>
        </w:tc>
        <w:tc>
          <w:tcPr>
            <w:tcW w:w="8222" w:type="dxa"/>
            <w:gridSpan w:val="6"/>
          </w:tcPr>
          <w:p w:rsidR="00B81D83" w:rsidRDefault="00B81D83" w:rsidP="00C5338A">
            <w:pPr>
              <w:pStyle w:val="TableParagraph"/>
              <w:spacing w:before="20"/>
              <w:ind w:left="102"/>
              <w:jc w:val="both"/>
              <w:rPr>
                <w:b/>
                <w:sz w:val="24"/>
              </w:rPr>
            </w:pPr>
            <w:r>
              <w:rPr>
                <w:b/>
                <w:sz w:val="24"/>
              </w:rPr>
              <w:t>ADMINISTRASI DAN KEBIJAKAN PERUSAHAAN</w:t>
            </w:r>
          </w:p>
        </w:tc>
      </w:tr>
      <w:tr w:rsidR="00B81D83" w:rsidTr="00B81D83">
        <w:trPr>
          <w:trHeight w:val="314"/>
        </w:trPr>
        <w:tc>
          <w:tcPr>
            <w:tcW w:w="704" w:type="dxa"/>
            <w:vMerge w:val="restart"/>
          </w:tcPr>
          <w:p w:rsidR="00B81D83" w:rsidRDefault="00B81D83" w:rsidP="00B81D83">
            <w:pPr>
              <w:pStyle w:val="TableParagraph"/>
              <w:spacing w:line="275" w:lineRule="exact"/>
              <w:ind w:left="107"/>
              <w:rPr>
                <w:sz w:val="24"/>
              </w:rPr>
            </w:pPr>
            <w:r>
              <w:rPr>
                <w:sz w:val="24"/>
              </w:rPr>
              <w:t>6.</w:t>
            </w:r>
          </w:p>
        </w:tc>
        <w:tc>
          <w:tcPr>
            <w:tcW w:w="5387" w:type="dxa"/>
          </w:tcPr>
          <w:p w:rsidR="00B81D83" w:rsidRDefault="00B81D83" w:rsidP="00C5338A">
            <w:pPr>
              <w:pStyle w:val="TableParagraph"/>
              <w:spacing w:before="18"/>
              <w:ind w:left="102"/>
              <w:jc w:val="both"/>
              <w:rPr>
                <w:sz w:val="24"/>
              </w:rPr>
            </w:pPr>
            <w:r>
              <w:rPr>
                <w:sz w:val="24"/>
              </w:rPr>
              <w:t xml:space="preserve">a. </w:t>
            </w:r>
            <w:r>
              <w:rPr>
                <w:sz w:val="20"/>
                <w:szCs w:val="20"/>
              </w:rPr>
              <w:t xml:space="preserve"> Kebijakan yang diterapkan pimpinan sudah sesuai dengan standar instansi </w:t>
            </w:r>
            <w:r>
              <w:rPr>
                <w:sz w:val="24"/>
              </w:rPr>
              <w:t>;</w:t>
            </w: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r>
      <w:tr w:rsidR="00B81D83" w:rsidTr="00B81D83">
        <w:trPr>
          <w:trHeight w:val="314"/>
        </w:trPr>
        <w:tc>
          <w:tcPr>
            <w:tcW w:w="704" w:type="dxa"/>
            <w:vMerge/>
            <w:tcBorders>
              <w:top w:val="nil"/>
            </w:tcBorders>
          </w:tcPr>
          <w:p w:rsidR="00B81D83" w:rsidRDefault="00B81D83" w:rsidP="00B81D83">
            <w:pPr>
              <w:jc w:val="center"/>
              <w:rPr>
                <w:sz w:val="2"/>
                <w:szCs w:val="2"/>
              </w:rPr>
            </w:pPr>
          </w:p>
        </w:tc>
        <w:tc>
          <w:tcPr>
            <w:tcW w:w="5387" w:type="dxa"/>
          </w:tcPr>
          <w:p w:rsidR="00B81D83" w:rsidRDefault="00B81D83" w:rsidP="00C5338A">
            <w:pPr>
              <w:pStyle w:val="TableParagraph"/>
              <w:spacing w:before="18"/>
              <w:ind w:left="102"/>
              <w:jc w:val="both"/>
              <w:rPr>
                <w:sz w:val="24"/>
              </w:rPr>
            </w:pPr>
            <w:r>
              <w:rPr>
                <w:sz w:val="24"/>
              </w:rPr>
              <w:t xml:space="preserve">b. </w:t>
            </w:r>
            <w:r w:rsidRPr="009446D8">
              <w:rPr>
                <w:sz w:val="20"/>
                <w:szCs w:val="20"/>
              </w:rPr>
              <w:t xml:space="preserve"> sistem administrasi</w:t>
            </w:r>
            <w:r>
              <w:rPr>
                <w:sz w:val="20"/>
                <w:szCs w:val="20"/>
              </w:rPr>
              <w:t xml:space="preserve"> memudahkan saya dalam bekerja </w:t>
            </w:r>
            <w:r>
              <w:rPr>
                <w:sz w:val="24"/>
              </w:rPr>
              <w:t>;</w:t>
            </w: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r>
      <w:tr w:rsidR="00B81D83" w:rsidTr="00B81D83">
        <w:trPr>
          <w:trHeight w:val="553"/>
        </w:trPr>
        <w:tc>
          <w:tcPr>
            <w:tcW w:w="704" w:type="dxa"/>
            <w:vMerge/>
            <w:tcBorders>
              <w:top w:val="nil"/>
            </w:tcBorders>
          </w:tcPr>
          <w:p w:rsidR="00B81D83" w:rsidRDefault="00B81D83" w:rsidP="00B81D83">
            <w:pPr>
              <w:jc w:val="center"/>
              <w:rPr>
                <w:sz w:val="2"/>
                <w:szCs w:val="2"/>
              </w:rPr>
            </w:pPr>
          </w:p>
        </w:tc>
        <w:tc>
          <w:tcPr>
            <w:tcW w:w="5387" w:type="dxa"/>
          </w:tcPr>
          <w:p w:rsidR="00B81D83" w:rsidRDefault="00B81D83" w:rsidP="00C5338A">
            <w:pPr>
              <w:pStyle w:val="TableParagraph"/>
              <w:spacing w:before="1" w:line="270" w:lineRule="atLeast"/>
              <w:ind w:left="102" w:right="745"/>
              <w:jc w:val="both"/>
              <w:rPr>
                <w:sz w:val="24"/>
              </w:rPr>
            </w:pPr>
            <w:r>
              <w:rPr>
                <w:sz w:val="24"/>
              </w:rPr>
              <w:t xml:space="preserve">c. </w:t>
            </w:r>
            <w:r>
              <w:rPr>
                <w:sz w:val="20"/>
                <w:szCs w:val="20"/>
              </w:rPr>
              <w:t xml:space="preserve"> Kebijakan yang dikeluarkan pimpinan dapat  membantu saya dalam mencapai tujuan </w:t>
            </w:r>
            <w:r>
              <w:rPr>
                <w:sz w:val="24"/>
              </w:rPr>
              <w:t>;</w:t>
            </w: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r>
      <w:tr w:rsidR="00B81D83" w:rsidTr="00B81D83">
        <w:trPr>
          <w:trHeight w:val="313"/>
        </w:trPr>
        <w:tc>
          <w:tcPr>
            <w:tcW w:w="704" w:type="dxa"/>
          </w:tcPr>
          <w:p w:rsidR="00B81D83" w:rsidRDefault="00B81D83" w:rsidP="00B81D83">
            <w:pPr>
              <w:pStyle w:val="TableParagraph"/>
              <w:spacing w:before="18"/>
              <w:ind w:left="107"/>
              <w:rPr>
                <w:b/>
                <w:sz w:val="24"/>
              </w:rPr>
            </w:pPr>
            <w:r>
              <w:rPr>
                <w:b/>
                <w:sz w:val="24"/>
              </w:rPr>
              <w:t>G.</w:t>
            </w:r>
          </w:p>
        </w:tc>
        <w:tc>
          <w:tcPr>
            <w:tcW w:w="8222" w:type="dxa"/>
            <w:gridSpan w:val="6"/>
          </w:tcPr>
          <w:p w:rsidR="00B81D83" w:rsidRDefault="00B81D83" w:rsidP="00C5338A">
            <w:pPr>
              <w:pStyle w:val="TableParagraph"/>
              <w:spacing w:before="18"/>
              <w:ind w:left="102"/>
              <w:jc w:val="both"/>
              <w:rPr>
                <w:b/>
                <w:sz w:val="24"/>
              </w:rPr>
            </w:pPr>
            <w:r>
              <w:rPr>
                <w:b/>
                <w:sz w:val="24"/>
              </w:rPr>
              <w:t>PENYELIAAN</w:t>
            </w:r>
          </w:p>
        </w:tc>
      </w:tr>
      <w:tr w:rsidR="00B81D83" w:rsidTr="00B81D83">
        <w:trPr>
          <w:trHeight w:val="590"/>
        </w:trPr>
        <w:tc>
          <w:tcPr>
            <w:tcW w:w="704" w:type="dxa"/>
            <w:vMerge w:val="restart"/>
          </w:tcPr>
          <w:p w:rsidR="00B81D83" w:rsidRDefault="00B81D83" w:rsidP="00B81D83">
            <w:pPr>
              <w:pStyle w:val="TableParagraph"/>
              <w:spacing w:line="275" w:lineRule="exact"/>
              <w:ind w:left="107"/>
              <w:rPr>
                <w:sz w:val="24"/>
              </w:rPr>
            </w:pPr>
            <w:r>
              <w:rPr>
                <w:sz w:val="24"/>
              </w:rPr>
              <w:t>7.</w:t>
            </w:r>
          </w:p>
        </w:tc>
        <w:tc>
          <w:tcPr>
            <w:tcW w:w="5387" w:type="dxa"/>
          </w:tcPr>
          <w:p w:rsidR="00B81D83" w:rsidRDefault="00B81D83" w:rsidP="00C5338A">
            <w:pPr>
              <w:pStyle w:val="TableParagraph"/>
              <w:spacing w:before="18" w:line="270" w:lineRule="atLeast"/>
              <w:ind w:left="102" w:right="312"/>
              <w:jc w:val="both"/>
              <w:rPr>
                <w:sz w:val="24"/>
              </w:rPr>
            </w:pPr>
            <w:r>
              <w:rPr>
                <w:sz w:val="24"/>
              </w:rPr>
              <w:t xml:space="preserve">a. </w:t>
            </w:r>
            <w:r>
              <w:rPr>
                <w:sz w:val="20"/>
                <w:szCs w:val="20"/>
              </w:rPr>
              <w:t xml:space="preserve"> Pimpinan memberikan saya keleluasaan dalam bekerja dengan tidak selalu diawasi oleh supervisor;</w:t>
            </w: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r>
      <w:tr w:rsidR="00B81D83" w:rsidTr="00B81D83">
        <w:trPr>
          <w:trHeight w:val="313"/>
        </w:trPr>
        <w:tc>
          <w:tcPr>
            <w:tcW w:w="704" w:type="dxa"/>
            <w:vMerge/>
            <w:tcBorders>
              <w:top w:val="nil"/>
            </w:tcBorders>
          </w:tcPr>
          <w:p w:rsidR="00B81D83" w:rsidRDefault="00B81D83" w:rsidP="00B81D83">
            <w:pPr>
              <w:jc w:val="center"/>
              <w:rPr>
                <w:sz w:val="2"/>
                <w:szCs w:val="2"/>
              </w:rPr>
            </w:pPr>
          </w:p>
        </w:tc>
        <w:tc>
          <w:tcPr>
            <w:tcW w:w="5387" w:type="dxa"/>
          </w:tcPr>
          <w:p w:rsidR="00B81D83" w:rsidRDefault="00B81D83" w:rsidP="00C5338A">
            <w:pPr>
              <w:pStyle w:val="TableParagraph"/>
              <w:spacing w:before="18"/>
              <w:ind w:left="102"/>
              <w:jc w:val="both"/>
              <w:rPr>
                <w:sz w:val="24"/>
              </w:rPr>
            </w:pPr>
            <w:r>
              <w:rPr>
                <w:sz w:val="24"/>
              </w:rPr>
              <w:t xml:space="preserve">b. </w:t>
            </w:r>
            <w:r>
              <w:rPr>
                <w:sz w:val="20"/>
                <w:szCs w:val="20"/>
              </w:rPr>
              <w:t xml:space="preserve"> Supervisor telah memiliki kemampuan yang mencukupi untuk </w:t>
            </w:r>
            <w:r>
              <w:rPr>
                <w:sz w:val="20"/>
                <w:szCs w:val="20"/>
              </w:rPr>
              <w:lastRenderedPageBreak/>
              <w:t xml:space="preserve">untuk memperbaiki kesalahan yang dibuat dalam bekerja </w:t>
            </w:r>
            <w:r>
              <w:rPr>
                <w:sz w:val="24"/>
              </w:rPr>
              <w:t>;</w:t>
            </w: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r>
      <w:tr w:rsidR="00B81D83" w:rsidTr="00B81D83">
        <w:trPr>
          <w:trHeight w:val="314"/>
        </w:trPr>
        <w:tc>
          <w:tcPr>
            <w:tcW w:w="704" w:type="dxa"/>
            <w:vMerge/>
            <w:tcBorders>
              <w:top w:val="nil"/>
            </w:tcBorders>
          </w:tcPr>
          <w:p w:rsidR="00B81D83" w:rsidRDefault="00B81D83" w:rsidP="00B81D83">
            <w:pPr>
              <w:jc w:val="center"/>
              <w:rPr>
                <w:sz w:val="2"/>
                <w:szCs w:val="2"/>
              </w:rPr>
            </w:pPr>
          </w:p>
        </w:tc>
        <w:tc>
          <w:tcPr>
            <w:tcW w:w="5387" w:type="dxa"/>
          </w:tcPr>
          <w:p w:rsidR="00B81D83" w:rsidRDefault="00B81D83" w:rsidP="00C5338A">
            <w:pPr>
              <w:pStyle w:val="TableParagraph"/>
              <w:spacing w:before="18"/>
              <w:ind w:left="102"/>
              <w:jc w:val="both"/>
              <w:rPr>
                <w:sz w:val="24"/>
              </w:rPr>
            </w:pPr>
            <w:r>
              <w:rPr>
                <w:sz w:val="24"/>
              </w:rPr>
              <w:t xml:space="preserve">c. </w:t>
            </w:r>
            <w:r w:rsidRPr="009F6125">
              <w:rPr>
                <w:sz w:val="20"/>
                <w:szCs w:val="20"/>
              </w:rPr>
              <w:t>Supervisor telah memberikan dukungan yang membuat saya bersemangat dan nyaman bekerja</w:t>
            </w:r>
            <w:r>
              <w:rPr>
                <w:sz w:val="20"/>
                <w:szCs w:val="20"/>
              </w:rPr>
              <w:t xml:space="preserve"> </w:t>
            </w:r>
            <w:r>
              <w:rPr>
                <w:sz w:val="24"/>
              </w:rPr>
              <w:t>;</w:t>
            </w: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r>
      <w:tr w:rsidR="00B81D83" w:rsidTr="00B81D83">
        <w:trPr>
          <w:trHeight w:val="316"/>
        </w:trPr>
        <w:tc>
          <w:tcPr>
            <w:tcW w:w="704" w:type="dxa"/>
          </w:tcPr>
          <w:p w:rsidR="00B81D83" w:rsidRDefault="00B81D83" w:rsidP="00B81D83">
            <w:pPr>
              <w:pStyle w:val="TableParagraph"/>
              <w:spacing w:before="20"/>
              <w:ind w:left="107"/>
              <w:rPr>
                <w:b/>
                <w:sz w:val="24"/>
              </w:rPr>
            </w:pPr>
            <w:r>
              <w:rPr>
                <w:b/>
                <w:sz w:val="24"/>
              </w:rPr>
              <w:t>H.</w:t>
            </w:r>
          </w:p>
        </w:tc>
        <w:tc>
          <w:tcPr>
            <w:tcW w:w="8222" w:type="dxa"/>
            <w:gridSpan w:val="6"/>
          </w:tcPr>
          <w:p w:rsidR="00B81D83" w:rsidRDefault="00B81D83" w:rsidP="00C5338A">
            <w:pPr>
              <w:pStyle w:val="TableParagraph"/>
              <w:spacing w:before="20"/>
              <w:ind w:left="102"/>
              <w:jc w:val="both"/>
              <w:rPr>
                <w:b/>
                <w:sz w:val="24"/>
              </w:rPr>
            </w:pPr>
            <w:r>
              <w:rPr>
                <w:b/>
                <w:sz w:val="24"/>
              </w:rPr>
              <w:t>GAJI</w:t>
            </w:r>
          </w:p>
        </w:tc>
      </w:tr>
      <w:tr w:rsidR="00B81D83" w:rsidTr="00B81D83">
        <w:trPr>
          <w:trHeight w:val="551"/>
        </w:trPr>
        <w:tc>
          <w:tcPr>
            <w:tcW w:w="704" w:type="dxa"/>
            <w:vMerge w:val="restart"/>
          </w:tcPr>
          <w:p w:rsidR="00B81D83" w:rsidRDefault="00B81D83" w:rsidP="00B81D83">
            <w:pPr>
              <w:pStyle w:val="TableParagraph"/>
              <w:spacing w:line="275" w:lineRule="exact"/>
              <w:ind w:left="107"/>
              <w:rPr>
                <w:sz w:val="24"/>
              </w:rPr>
            </w:pPr>
            <w:r>
              <w:rPr>
                <w:sz w:val="24"/>
              </w:rPr>
              <w:t>8.</w:t>
            </w:r>
          </w:p>
        </w:tc>
        <w:tc>
          <w:tcPr>
            <w:tcW w:w="5387" w:type="dxa"/>
          </w:tcPr>
          <w:p w:rsidR="00B81D83" w:rsidRDefault="00B81D83" w:rsidP="00C5338A">
            <w:pPr>
              <w:pStyle w:val="TableParagraph"/>
              <w:spacing w:before="2" w:line="276" w:lineRule="exact"/>
              <w:ind w:left="102"/>
              <w:jc w:val="both"/>
              <w:rPr>
                <w:sz w:val="24"/>
              </w:rPr>
            </w:pPr>
            <w:r>
              <w:rPr>
                <w:sz w:val="24"/>
              </w:rPr>
              <w:t xml:space="preserve">a. </w:t>
            </w:r>
            <w:r>
              <w:rPr>
                <w:sz w:val="20"/>
                <w:szCs w:val="20"/>
              </w:rPr>
              <w:t xml:space="preserve"> Gaji/upah yang saya </w:t>
            </w:r>
            <w:r w:rsidRPr="009446D8">
              <w:rPr>
                <w:sz w:val="20"/>
                <w:szCs w:val="20"/>
              </w:rPr>
              <w:t>terima</w:t>
            </w:r>
            <w:r>
              <w:rPr>
                <w:sz w:val="20"/>
                <w:szCs w:val="20"/>
              </w:rPr>
              <w:t xml:space="preserve"> sesuai dengan peraturan </w:t>
            </w:r>
            <w:r w:rsidRPr="009446D8">
              <w:rPr>
                <w:sz w:val="20"/>
                <w:szCs w:val="20"/>
              </w:rPr>
              <w:t>pemerintah</w:t>
            </w:r>
            <w:r>
              <w:rPr>
                <w:sz w:val="20"/>
                <w:szCs w:val="20"/>
              </w:rPr>
              <w:t xml:space="preserve"> </w:t>
            </w:r>
            <w:r>
              <w:rPr>
                <w:sz w:val="24"/>
              </w:rPr>
              <w:t>;</w:t>
            </w: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r>
      <w:tr w:rsidR="00B81D83" w:rsidTr="00B81D83">
        <w:trPr>
          <w:trHeight w:val="549"/>
        </w:trPr>
        <w:tc>
          <w:tcPr>
            <w:tcW w:w="704" w:type="dxa"/>
            <w:vMerge/>
            <w:tcBorders>
              <w:top w:val="nil"/>
            </w:tcBorders>
          </w:tcPr>
          <w:p w:rsidR="00B81D83" w:rsidRDefault="00B81D83" w:rsidP="00B81D83">
            <w:pPr>
              <w:jc w:val="center"/>
              <w:rPr>
                <w:sz w:val="2"/>
                <w:szCs w:val="2"/>
              </w:rPr>
            </w:pPr>
          </w:p>
        </w:tc>
        <w:tc>
          <w:tcPr>
            <w:tcW w:w="5387" w:type="dxa"/>
          </w:tcPr>
          <w:p w:rsidR="00B81D83" w:rsidRDefault="00B81D83" w:rsidP="00C5338A">
            <w:pPr>
              <w:pStyle w:val="TableParagraph"/>
              <w:spacing w:line="273" w:lineRule="exact"/>
              <w:ind w:left="102"/>
              <w:jc w:val="both"/>
              <w:rPr>
                <w:sz w:val="24"/>
              </w:rPr>
            </w:pPr>
            <w:r>
              <w:rPr>
                <w:sz w:val="24"/>
              </w:rPr>
              <w:t xml:space="preserve">b. </w:t>
            </w:r>
            <w:r>
              <w:rPr>
                <w:sz w:val="20"/>
                <w:szCs w:val="20"/>
              </w:rPr>
              <w:t xml:space="preserve"> Gaji yang telah diberikan Instansi sesuai dengan tanggung jawab yang dibebankan kepada saya </w:t>
            </w:r>
            <w:r>
              <w:rPr>
                <w:sz w:val="24"/>
              </w:rPr>
              <w:t>;</w:t>
            </w: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r>
      <w:tr w:rsidR="00B81D83" w:rsidTr="00B81D83">
        <w:trPr>
          <w:trHeight w:val="470"/>
        </w:trPr>
        <w:tc>
          <w:tcPr>
            <w:tcW w:w="704" w:type="dxa"/>
            <w:vMerge/>
            <w:tcBorders>
              <w:top w:val="nil"/>
            </w:tcBorders>
          </w:tcPr>
          <w:p w:rsidR="00B81D83" w:rsidRDefault="00B81D83" w:rsidP="00B81D83">
            <w:pPr>
              <w:jc w:val="center"/>
              <w:rPr>
                <w:sz w:val="2"/>
                <w:szCs w:val="2"/>
              </w:rPr>
            </w:pPr>
          </w:p>
        </w:tc>
        <w:tc>
          <w:tcPr>
            <w:tcW w:w="5387" w:type="dxa"/>
          </w:tcPr>
          <w:p w:rsidR="00B81D83" w:rsidRDefault="00B81D83" w:rsidP="00C5338A">
            <w:pPr>
              <w:pStyle w:val="TableParagraph"/>
              <w:spacing w:before="2" w:line="276" w:lineRule="exact"/>
              <w:ind w:left="102" w:right="345"/>
              <w:jc w:val="both"/>
              <w:rPr>
                <w:sz w:val="24"/>
              </w:rPr>
            </w:pPr>
            <w:r>
              <w:rPr>
                <w:sz w:val="24"/>
              </w:rPr>
              <w:t xml:space="preserve">c. </w:t>
            </w:r>
            <w:r>
              <w:rPr>
                <w:sz w:val="20"/>
                <w:szCs w:val="20"/>
              </w:rPr>
              <w:t>Gaji yang telah diberikan cukup untuk kebutuhan sehari-hari</w:t>
            </w:r>
            <w:r>
              <w:rPr>
                <w:sz w:val="24"/>
              </w:rPr>
              <w:t>;</w:t>
            </w: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r>
      <w:tr w:rsidR="00B81D83" w:rsidTr="00B81D83">
        <w:trPr>
          <w:trHeight w:val="314"/>
        </w:trPr>
        <w:tc>
          <w:tcPr>
            <w:tcW w:w="704" w:type="dxa"/>
          </w:tcPr>
          <w:p w:rsidR="00B81D83" w:rsidRDefault="00B81D83" w:rsidP="00B81D83">
            <w:pPr>
              <w:pStyle w:val="TableParagraph"/>
              <w:spacing w:before="18"/>
              <w:ind w:left="107"/>
              <w:rPr>
                <w:b/>
                <w:sz w:val="24"/>
              </w:rPr>
            </w:pPr>
            <w:r>
              <w:rPr>
                <w:b/>
                <w:sz w:val="24"/>
              </w:rPr>
              <w:t>I.</w:t>
            </w:r>
          </w:p>
        </w:tc>
        <w:tc>
          <w:tcPr>
            <w:tcW w:w="8222" w:type="dxa"/>
            <w:gridSpan w:val="6"/>
          </w:tcPr>
          <w:p w:rsidR="00B81D83" w:rsidRDefault="00B81D83" w:rsidP="00C5338A">
            <w:pPr>
              <w:pStyle w:val="TableParagraph"/>
              <w:spacing w:before="18"/>
              <w:ind w:left="102"/>
              <w:jc w:val="both"/>
              <w:rPr>
                <w:b/>
                <w:sz w:val="24"/>
              </w:rPr>
            </w:pPr>
            <w:r>
              <w:rPr>
                <w:b/>
                <w:sz w:val="24"/>
              </w:rPr>
              <w:t>HUBUNGAN ANTAR PRIBADI</w:t>
            </w:r>
          </w:p>
        </w:tc>
      </w:tr>
      <w:tr w:rsidR="00B81D83" w:rsidTr="00B81D83">
        <w:trPr>
          <w:trHeight w:val="314"/>
        </w:trPr>
        <w:tc>
          <w:tcPr>
            <w:tcW w:w="704" w:type="dxa"/>
            <w:vMerge w:val="restart"/>
          </w:tcPr>
          <w:p w:rsidR="00B81D83" w:rsidRDefault="00B81D83" w:rsidP="00B81D83">
            <w:pPr>
              <w:pStyle w:val="TableParagraph"/>
              <w:spacing w:line="275" w:lineRule="exact"/>
              <w:ind w:left="107"/>
              <w:rPr>
                <w:sz w:val="24"/>
              </w:rPr>
            </w:pPr>
            <w:r>
              <w:rPr>
                <w:sz w:val="24"/>
              </w:rPr>
              <w:t>9.</w:t>
            </w:r>
          </w:p>
        </w:tc>
        <w:tc>
          <w:tcPr>
            <w:tcW w:w="5387" w:type="dxa"/>
          </w:tcPr>
          <w:p w:rsidR="00B81D83" w:rsidRDefault="00B81D83" w:rsidP="00C5338A">
            <w:pPr>
              <w:pStyle w:val="TableParagraph"/>
              <w:spacing w:before="18"/>
              <w:ind w:left="102"/>
              <w:jc w:val="both"/>
              <w:rPr>
                <w:sz w:val="24"/>
              </w:rPr>
            </w:pPr>
            <w:r>
              <w:rPr>
                <w:sz w:val="24"/>
              </w:rPr>
              <w:t xml:space="preserve">a. </w:t>
            </w:r>
            <w:r>
              <w:rPr>
                <w:sz w:val="20"/>
                <w:szCs w:val="20"/>
              </w:rPr>
              <w:t xml:space="preserve"> Saya dengan rekan kerja memiliki hubungan baik </w:t>
            </w:r>
            <w:r>
              <w:rPr>
                <w:sz w:val="24"/>
              </w:rPr>
              <w:t>;</w:t>
            </w: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r>
      <w:tr w:rsidR="00B81D83" w:rsidTr="00B81D83">
        <w:trPr>
          <w:trHeight w:val="551"/>
        </w:trPr>
        <w:tc>
          <w:tcPr>
            <w:tcW w:w="704" w:type="dxa"/>
            <w:vMerge/>
            <w:tcBorders>
              <w:top w:val="nil"/>
            </w:tcBorders>
          </w:tcPr>
          <w:p w:rsidR="00B81D83" w:rsidRDefault="00B81D83" w:rsidP="00B81D83">
            <w:pPr>
              <w:jc w:val="center"/>
              <w:rPr>
                <w:sz w:val="2"/>
                <w:szCs w:val="2"/>
              </w:rPr>
            </w:pPr>
          </w:p>
        </w:tc>
        <w:tc>
          <w:tcPr>
            <w:tcW w:w="5387" w:type="dxa"/>
          </w:tcPr>
          <w:p w:rsidR="00B81D83" w:rsidRDefault="00B81D83" w:rsidP="00C5338A">
            <w:pPr>
              <w:pStyle w:val="TableParagraph"/>
              <w:spacing w:before="2" w:line="276" w:lineRule="exact"/>
              <w:ind w:left="102" w:right="378"/>
              <w:jc w:val="both"/>
              <w:rPr>
                <w:sz w:val="24"/>
              </w:rPr>
            </w:pPr>
            <w:r>
              <w:rPr>
                <w:sz w:val="24"/>
              </w:rPr>
              <w:t xml:space="preserve">b. </w:t>
            </w:r>
            <w:r>
              <w:rPr>
                <w:sz w:val="20"/>
                <w:szCs w:val="20"/>
              </w:rPr>
              <w:t xml:space="preserve"> Rekan kerja sangat penting dalam penyelesaian kerja tim</w:t>
            </w:r>
            <w:r>
              <w:rPr>
                <w:sz w:val="24"/>
              </w:rPr>
              <w:t>;</w:t>
            </w: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r>
      <w:tr w:rsidR="00B81D83" w:rsidTr="00B81D83">
        <w:trPr>
          <w:trHeight w:val="314"/>
        </w:trPr>
        <w:tc>
          <w:tcPr>
            <w:tcW w:w="704" w:type="dxa"/>
            <w:vMerge/>
            <w:tcBorders>
              <w:top w:val="nil"/>
            </w:tcBorders>
          </w:tcPr>
          <w:p w:rsidR="00B81D83" w:rsidRDefault="00B81D83" w:rsidP="00B81D83">
            <w:pPr>
              <w:jc w:val="center"/>
              <w:rPr>
                <w:sz w:val="2"/>
                <w:szCs w:val="2"/>
              </w:rPr>
            </w:pPr>
          </w:p>
        </w:tc>
        <w:tc>
          <w:tcPr>
            <w:tcW w:w="5387" w:type="dxa"/>
          </w:tcPr>
          <w:p w:rsidR="00B81D83" w:rsidRDefault="00B81D83" w:rsidP="00C5338A">
            <w:pPr>
              <w:pStyle w:val="TableParagraph"/>
              <w:spacing w:before="18"/>
              <w:ind w:left="102"/>
              <w:jc w:val="both"/>
              <w:rPr>
                <w:sz w:val="24"/>
              </w:rPr>
            </w:pPr>
            <w:r>
              <w:rPr>
                <w:sz w:val="24"/>
              </w:rPr>
              <w:t xml:space="preserve">c. </w:t>
            </w:r>
            <w:r>
              <w:rPr>
                <w:sz w:val="20"/>
                <w:szCs w:val="20"/>
              </w:rPr>
              <w:t xml:space="preserve"> Saya senang bekerja di Instansi ini karena rekan kerja saling membantu satu sama lain </w:t>
            </w:r>
            <w:r>
              <w:rPr>
                <w:sz w:val="24"/>
              </w:rPr>
              <w:t>;</w:t>
            </w: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r>
      <w:tr w:rsidR="00B81D83" w:rsidTr="00B81D83">
        <w:trPr>
          <w:trHeight w:val="314"/>
        </w:trPr>
        <w:tc>
          <w:tcPr>
            <w:tcW w:w="704" w:type="dxa"/>
          </w:tcPr>
          <w:p w:rsidR="00B81D83" w:rsidRDefault="00B81D83" w:rsidP="00B81D83">
            <w:pPr>
              <w:pStyle w:val="TableParagraph"/>
              <w:spacing w:before="18"/>
              <w:ind w:left="107"/>
              <w:rPr>
                <w:b/>
                <w:sz w:val="24"/>
              </w:rPr>
            </w:pPr>
            <w:r>
              <w:rPr>
                <w:b/>
                <w:sz w:val="24"/>
              </w:rPr>
              <w:t>J.</w:t>
            </w:r>
          </w:p>
        </w:tc>
        <w:tc>
          <w:tcPr>
            <w:tcW w:w="8222" w:type="dxa"/>
            <w:gridSpan w:val="6"/>
          </w:tcPr>
          <w:p w:rsidR="00B81D83" w:rsidRDefault="00B81D83" w:rsidP="00C5338A">
            <w:pPr>
              <w:pStyle w:val="TableParagraph"/>
              <w:spacing w:before="18"/>
              <w:ind w:left="102"/>
              <w:jc w:val="both"/>
              <w:rPr>
                <w:b/>
                <w:sz w:val="24"/>
              </w:rPr>
            </w:pPr>
            <w:r>
              <w:rPr>
                <w:b/>
                <w:sz w:val="24"/>
              </w:rPr>
              <w:t>KONDISI KERJA</w:t>
            </w:r>
          </w:p>
        </w:tc>
      </w:tr>
      <w:tr w:rsidR="00B81D83" w:rsidTr="00B81D83">
        <w:trPr>
          <w:trHeight w:val="316"/>
        </w:trPr>
        <w:tc>
          <w:tcPr>
            <w:tcW w:w="704" w:type="dxa"/>
            <w:vMerge w:val="restart"/>
          </w:tcPr>
          <w:p w:rsidR="00B81D83" w:rsidRDefault="00B81D83" w:rsidP="00B81D83">
            <w:pPr>
              <w:pStyle w:val="TableParagraph"/>
              <w:spacing w:line="275" w:lineRule="exact"/>
              <w:ind w:left="107"/>
              <w:rPr>
                <w:sz w:val="24"/>
              </w:rPr>
            </w:pPr>
            <w:r>
              <w:rPr>
                <w:sz w:val="24"/>
              </w:rPr>
              <w:t>10.</w:t>
            </w:r>
          </w:p>
        </w:tc>
        <w:tc>
          <w:tcPr>
            <w:tcW w:w="5387" w:type="dxa"/>
          </w:tcPr>
          <w:p w:rsidR="00B81D83" w:rsidRDefault="00B81D83" w:rsidP="00C5338A">
            <w:pPr>
              <w:pStyle w:val="TableParagraph"/>
              <w:spacing w:before="18"/>
              <w:ind w:left="102"/>
              <w:jc w:val="both"/>
              <w:rPr>
                <w:sz w:val="24"/>
              </w:rPr>
            </w:pPr>
            <w:r>
              <w:rPr>
                <w:sz w:val="24"/>
              </w:rPr>
              <w:t xml:space="preserve">a. </w:t>
            </w:r>
            <w:r>
              <w:rPr>
                <w:sz w:val="20"/>
                <w:szCs w:val="20"/>
              </w:rPr>
              <w:t xml:space="preserve"> Sarana dan prasarana kantor sangat sesuai dengan kebutuhan saya </w:t>
            </w:r>
            <w:r>
              <w:rPr>
                <w:sz w:val="24"/>
              </w:rPr>
              <w:t>;</w:t>
            </w: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r>
      <w:tr w:rsidR="00B81D83" w:rsidTr="00B81D83">
        <w:trPr>
          <w:trHeight w:val="313"/>
        </w:trPr>
        <w:tc>
          <w:tcPr>
            <w:tcW w:w="704" w:type="dxa"/>
            <w:vMerge/>
            <w:tcBorders>
              <w:top w:val="nil"/>
            </w:tcBorders>
          </w:tcPr>
          <w:p w:rsidR="00B81D83" w:rsidRDefault="00B81D83" w:rsidP="00C5338A">
            <w:pPr>
              <w:rPr>
                <w:sz w:val="2"/>
                <w:szCs w:val="2"/>
              </w:rPr>
            </w:pPr>
          </w:p>
        </w:tc>
        <w:tc>
          <w:tcPr>
            <w:tcW w:w="5387" w:type="dxa"/>
          </w:tcPr>
          <w:p w:rsidR="00B81D83" w:rsidRDefault="00B81D83" w:rsidP="00C5338A">
            <w:pPr>
              <w:pStyle w:val="TableParagraph"/>
              <w:spacing w:before="18"/>
              <w:ind w:left="102"/>
              <w:jc w:val="both"/>
              <w:rPr>
                <w:sz w:val="24"/>
              </w:rPr>
            </w:pPr>
            <w:r>
              <w:rPr>
                <w:sz w:val="24"/>
              </w:rPr>
              <w:t xml:space="preserve">b. </w:t>
            </w:r>
            <w:r>
              <w:rPr>
                <w:sz w:val="20"/>
                <w:szCs w:val="20"/>
              </w:rPr>
              <w:t xml:space="preserve"> Lingkungan kerja sangat mendukung saya dalam melakukan aktivitas kerja </w:t>
            </w:r>
            <w:r>
              <w:rPr>
                <w:sz w:val="24"/>
              </w:rPr>
              <w:t>;</w:t>
            </w: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c>
          <w:tcPr>
            <w:tcW w:w="567" w:type="dxa"/>
          </w:tcPr>
          <w:p w:rsidR="00B81D83" w:rsidRDefault="00B81D83" w:rsidP="00C5338A">
            <w:pPr>
              <w:pStyle w:val="TableParagraph"/>
              <w:jc w:val="left"/>
            </w:pPr>
          </w:p>
        </w:tc>
      </w:tr>
      <w:tr w:rsidR="00B81D83" w:rsidTr="00B81D83">
        <w:trPr>
          <w:trHeight w:val="316"/>
        </w:trPr>
        <w:tc>
          <w:tcPr>
            <w:tcW w:w="704" w:type="dxa"/>
            <w:vMerge/>
            <w:tcBorders>
              <w:top w:val="nil"/>
            </w:tcBorders>
          </w:tcPr>
          <w:p w:rsidR="00B81D83" w:rsidRDefault="00B81D83" w:rsidP="00C5338A">
            <w:pPr>
              <w:rPr>
                <w:sz w:val="2"/>
                <w:szCs w:val="2"/>
              </w:rPr>
            </w:pPr>
          </w:p>
        </w:tc>
        <w:tc>
          <w:tcPr>
            <w:tcW w:w="5387" w:type="dxa"/>
          </w:tcPr>
          <w:p w:rsidR="00B81D83" w:rsidRDefault="00B81D83" w:rsidP="00C5338A">
            <w:pPr>
              <w:pStyle w:val="TableParagraph"/>
              <w:spacing w:before="18"/>
              <w:ind w:left="102"/>
              <w:jc w:val="both"/>
              <w:rPr>
                <w:sz w:val="24"/>
              </w:rPr>
            </w:pPr>
            <w:r>
              <w:rPr>
                <w:sz w:val="24"/>
              </w:rPr>
              <w:t xml:space="preserve">c. </w:t>
            </w:r>
            <w:r>
              <w:rPr>
                <w:sz w:val="20"/>
                <w:szCs w:val="20"/>
              </w:rPr>
              <w:t xml:space="preserve"> Kondisi di tempat kerja sangat kondusif</w:t>
            </w:r>
            <w:r>
              <w:rPr>
                <w:sz w:val="24"/>
              </w:rPr>
              <w:t xml:space="preserve"> ;</w:t>
            </w: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c>
          <w:tcPr>
            <w:tcW w:w="567" w:type="dxa"/>
          </w:tcPr>
          <w:p w:rsidR="00B81D83" w:rsidRDefault="00B81D83" w:rsidP="00C5338A">
            <w:pPr>
              <w:pStyle w:val="TableParagraph"/>
              <w:jc w:val="left"/>
              <w:rPr>
                <w:sz w:val="24"/>
              </w:rPr>
            </w:pPr>
          </w:p>
        </w:tc>
      </w:tr>
    </w:tbl>
    <w:p w:rsidR="00D21B8F" w:rsidRPr="00B81D83" w:rsidRDefault="00D21B8F" w:rsidP="00B81D83">
      <w:pPr>
        <w:tabs>
          <w:tab w:val="left" w:pos="2109"/>
        </w:tabs>
        <w:spacing w:before="102"/>
        <w:contextualSpacing/>
        <w:rPr>
          <w:b/>
        </w:rPr>
      </w:pPr>
    </w:p>
    <w:p w:rsidR="00D21B8F" w:rsidRPr="00546EA8" w:rsidRDefault="00D21B8F" w:rsidP="00D21B8F">
      <w:pPr>
        <w:pStyle w:val="ListParagraph"/>
        <w:numPr>
          <w:ilvl w:val="0"/>
          <w:numId w:val="69"/>
        </w:numPr>
        <w:tabs>
          <w:tab w:val="left" w:pos="2109"/>
        </w:tabs>
        <w:spacing w:before="102"/>
        <w:contextualSpacing/>
        <w:jc w:val="left"/>
        <w:rPr>
          <w:b/>
        </w:rPr>
      </w:pPr>
      <w:r>
        <w:rPr>
          <w:b/>
          <w:sz w:val="24"/>
        </w:rPr>
        <w:t xml:space="preserve">Daftar Pernyataan </w:t>
      </w:r>
      <w:r w:rsidRPr="00546EA8">
        <w:rPr>
          <w:b/>
          <w:sz w:val="24"/>
        </w:rPr>
        <w:t>Variabel (</w:t>
      </w:r>
      <w:r>
        <w:rPr>
          <w:b/>
          <w:sz w:val="24"/>
        </w:rPr>
        <w:t>Y</w:t>
      </w:r>
      <w:r w:rsidRPr="00546EA8">
        <w:rPr>
          <w:b/>
          <w:sz w:val="24"/>
        </w:rPr>
        <w:t xml:space="preserve">) </w:t>
      </w:r>
      <w:r>
        <w:rPr>
          <w:b/>
          <w:sz w:val="24"/>
        </w:rPr>
        <w:t>Kinerja Pegawai</w:t>
      </w:r>
    </w:p>
    <w:tbl>
      <w:tblPr>
        <w:tblpPr w:leftFromText="180" w:rightFromText="180" w:vertAnchor="text" w:horzAnchor="margin" w:tblpY="209"/>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5515"/>
        <w:gridCol w:w="567"/>
        <w:gridCol w:w="567"/>
        <w:gridCol w:w="567"/>
        <w:gridCol w:w="567"/>
        <w:gridCol w:w="567"/>
      </w:tblGrid>
      <w:tr w:rsidR="00D21B8F" w:rsidTr="00C5338A">
        <w:trPr>
          <w:trHeight w:val="314"/>
        </w:trPr>
        <w:tc>
          <w:tcPr>
            <w:tcW w:w="576" w:type="dxa"/>
            <w:vMerge w:val="restart"/>
          </w:tcPr>
          <w:p w:rsidR="00D21B8F" w:rsidRDefault="00D21B8F" w:rsidP="00C5338A">
            <w:pPr>
              <w:pStyle w:val="TableParagraph"/>
              <w:spacing w:before="181"/>
              <w:ind w:left="107"/>
              <w:jc w:val="left"/>
              <w:rPr>
                <w:b/>
                <w:sz w:val="24"/>
              </w:rPr>
            </w:pPr>
            <w:r>
              <w:rPr>
                <w:b/>
                <w:sz w:val="24"/>
              </w:rPr>
              <w:t>No.</w:t>
            </w:r>
          </w:p>
        </w:tc>
        <w:tc>
          <w:tcPr>
            <w:tcW w:w="5515" w:type="dxa"/>
            <w:vMerge w:val="restart"/>
          </w:tcPr>
          <w:p w:rsidR="00D21B8F" w:rsidRDefault="00D21B8F" w:rsidP="00C5338A">
            <w:pPr>
              <w:pStyle w:val="TableParagraph"/>
              <w:spacing w:before="181"/>
              <w:ind w:right="2282"/>
              <w:rPr>
                <w:b/>
                <w:sz w:val="24"/>
              </w:rPr>
            </w:pPr>
            <w:r>
              <w:rPr>
                <w:b/>
                <w:sz w:val="24"/>
              </w:rPr>
              <w:t xml:space="preserve">                                 Pertanyaan</w:t>
            </w:r>
          </w:p>
        </w:tc>
        <w:tc>
          <w:tcPr>
            <w:tcW w:w="567" w:type="dxa"/>
          </w:tcPr>
          <w:p w:rsidR="00D21B8F" w:rsidRDefault="00D21B8F" w:rsidP="00C5338A">
            <w:pPr>
              <w:pStyle w:val="TableParagraph"/>
              <w:spacing w:before="18"/>
              <w:rPr>
                <w:b/>
                <w:sz w:val="24"/>
              </w:rPr>
            </w:pPr>
            <w:r>
              <w:rPr>
                <w:b/>
                <w:w w:val="99"/>
                <w:sz w:val="24"/>
              </w:rPr>
              <w:t>Sr</w:t>
            </w:r>
          </w:p>
        </w:tc>
        <w:tc>
          <w:tcPr>
            <w:tcW w:w="567" w:type="dxa"/>
          </w:tcPr>
          <w:p w:rsidR="00D21B8F" w:rsidRDefault="00D21B8F" w:rsidP="00C5338A">
            <w:pPr>
              <w:pStyle w:val="TableParagraph"/>
              <w:spacing w:before="18"/>
              <w:rPr>
                <w:b/>
                <w:sz w:val="24"/>
              </w:rPr>
            </w:pPr>
            <w:r>
              <w:rPr>
                <w:b/>
                <w:w w:val="99"/>
                <w:sz w:val="24"/>
              </w:rPr>
              <w:t>Se</w:t>
            </w:r>
          </w:p>
        </w:tc>
        <w:tc>
          <w:tcPr>
            <w:tcW w:w="567" w:type="dxa"/>
          </w:tcPr>
          <w:p w:rsidR="00D21B8F" w:rsidRDefault="00D21B8F" w:rsidP="00C5338A">
            <w:pPr>
              <w:pStyle w:val="TableParagraph"/>
              <w:spacing w:before="18"/>
              <w:rPr>
                <w:b/>
                <w:sz w:val="24"/>
              </w:rPr>
            </w:pPr>
            <w:r>
              <w:rPr>
                <w:b/>
                <w:sz w:val="24"/>
              </w:rPr>
              <w:t>J</w:t>
            </w:r>
          </w:p>
        </w:tc>
        <w:tc>
          <w:tcPr>
            <w:tcW w:w="567" w:type="dxa"/>
          </w:tcPr>
          <w:p w:rsidR="00D21B8F" w:rsidRDefault="00D21B8F" w:rsidP="00C5338A">
            <w:pPr>
              <w:pStyle w:val="TableParagraph"/>
              <w:spacing w:before="18"/>
              <w:rPr>
                <w:b/>
                <w:sz w:val="24"/>
              </w:rPr>
            </w:pPr>
            <w:r>
              <w:rPr>
                <w:b/>
                <w:sz w:val="24"/>
              </w:rPr>
              <w:t>P</w:t>
            </w:r>
          </w:p>
        </w:tc>
        <w:tc>
          <w:tcPr>
            <w:tcW w:w="567" w:type="dxa"/>
          </w:tcPr>
          <w:p w:rsidR="00D21B8F" w:rsidRDefault="00D21B8F" w:rsidP="00C5338A">
            <w:pPr>
              <w:pStyle w:val="TableParagraph"/>
              <w:spacing w:before="18"/>
              <w:rPr>
                <w:b/>
                <w:sz w:val="24"/>
              </w:rPr>
            </w:pPr>
            <w:r>
              <w:rPr>
                <w:b/>
                <w:sz w:val="24"/>
              </w:rPr>
              <w:t>TP</w:t>
            </w:r>
          </w:p>
        </w:tc>
      </w:tr>
      <w:tr w:rsidR="00D21B8F" w:rsidTr="00C5338A">
        <w:trPr>
          <w:trHeight w:val="316"/>
        </w:trPr>
        <w:tc>
          <w:tcPr>
            <w:tcW w:w="576" w:type="dxa"/>
            <w:vMerge/>
            <w:tcBorders>
              <w:top w:val="nil"/>
            </w:tcBorders>
          </w:tcPr>
          <w:p w:rsidR="00D21B8F" w:rsidRDefault="00D21B8F" w:rsidP="00C5338A">
            <w:pPr>
              <w:rPr>
                <w:sz w:val="2"/>
                <w:szCs w:val="2"/>
              </w:rPr>
            </w:pPr>
          </w:p>
        </w:tc>
        <w:tc>
          <w:tcPr>
            <w:tcW w:w="5515" w:type="dxa"/>
            <w:vMerge/>
            <w:tcBorders>
              <w:top w:val="nil"/>
            </w:tcBorders>
          </w:tcPr>
          <w:p w:rsidR="00D21B8F" w:rsidRDefault="00D21B8F" w:rsidP="00C5338A">
            <w:pPr>
              <w:rPr>
                <w:sz w:val="2"/>
                <w:szCs w:val="2"/>
              </w:rPr>
            </w:pPr>
          </w:p>
        </w:tc>
        <w:tc>
          <w:tcPr>
            <w:tcW w:w="567" w:type="dxa"/>
          </w:tcPr>
          <w:p w:rsidR="00D21B8F" w:rsidRDefault="00D21B8F" w:rsidP="00C5338A">
            <w:pPr>
              <w:pStyle w:val="TableParagraph"/>
              <w:spacing w:before="20"/>
              <w:rPr>
                <w:b/>
                <w:sz w:val="24"/>
              </w:rPr>
            </w:pPr>
            <w:r>
              <w:rPr>
                <w:b/>
                <w:sz w:val="24"/>
              </w:rPr>
              <w:t>5</w:t>
            </w:r>
          </w:p>
        </w:tc>
        <w:tc>
          <w:tcPr>
            <w:tcW w:w="567" w:type="dxa"/>
          </w:tcPr>
          <w:p w:rsidR="00D21B8F" w:rsidRDefault="00D21B8F" w:rsidP="00C5338A">
            <w:pPr>
              <w:pStyle w:val="TableParagraph"/>
              <w:spacing w:before="20"/>
              <w:rPr>
                <w:b/>
                <w:sz w:val="24"/>
              </w:rPr>
            </w:pPr>
            <w:r>
              <w:rPr>
                <w:b/>
                <w:sz w:val="24"/>
              </w:rPr>
              <w:t>4</w:t>
            </w:r>
          </w:p>
        </w:tc>
        <w:tc>
          <w:tcPr>
            <w:tcW w:w="567" w:type="dxa"/>
          </w:tcPr>
          <w:p w:rsidR="00D21B8F" w:rsidRDefault="00D21B8F" w:rsidP="00C5338A">
            <w:pPr>
              <w:pStyle w:val="TableParagraph"/>
              <w:spacing w:before="20"/>
              <w:rPr>
                <w:b/>
                <w:sz w:val="24"/>
              </w:rPr>
            </w:pPr>
            <w:r>
              <w:rPr>
                <w:b/>
                <w:sz w:val="24"/>
              </w:rPr>
              <w:t>3</w:t>
            </w:r>
          </w:p>
        </w:tc>
        <w:tc>
          <w:tcPr>
            <w:tcW w:w="567" w:type="dxa"/>
          </w:tcPr>
          <w:p w:rsidR="00D21B8F" w:rsidRDefault="00D21B8F" w:rsidP="00C5338A">
            <w:pPr>
              <w:pStyle w:val="TableParagraph"/>
              <w:spacing w:before="20"/>
              <w:rPr>
                <w:b/>
                <w:sz w:val="24"/>
              </w:rPr>
            </w:pPr>
            <w:r>
              <w:rPr>
                <w:b/>
                <w:sz w:val="24"/>
              </w:rPr>
              <w:t>2</w:t>
            </w:r>
          </w:p>
        </w:tc>
        <w:tc>
          <w:tcPr>
            <w:tcW w:w="567" w:type="dxa"/>
          </w:tcPr>
          <w:p w:rsidR="00D21B8F" w:rsidRDefault="00D21B8F" w:rsidP="00C5338A">
            <w:pPr>
              <w:pStyle w:val="TableParagraph"/>
              <w:spacing w:before="20"/>
              <w:rPr>
                <w:b/>
                <w:sz w:val="24"/>
              </w:rPr>
            </w:pPr>
            <w:r>
              <w:rPr>
                <w:b/>
                <w:sz w:val="24"/>
              </w:rPr>
              <w:t>1</w:t>
            </w:r>
          </w:p>
        </w:tc>
      </w:tr>
      <w:tr w:rsidR="00D21B8F" w:rsidTr="00C5338A">
        <w:trPr>
          <w:trHeight w:val="314"/>
        </w:trPr>
        <w:tc>
          <w:tcPr>
            <w:tcW w:w="8926" w:type="dxa"/>
            <w:gridSpan w:val="7"/>
          </w:tcPr>
          <w:p w:rsidR="00D21B8F" w:rsidRDefault="00D21B8F" w:rsidP="00C5338A">
            <w:pPr>
              <w:pStyle w:val="TableParagraph"/>
              <w:spacing w:before="18"/>
              <w:ind w:left="107"/>
              <w:jc w:val="left"/>
              <w:rPr>
                <w:b/>
                <w:sz w:val="24"/>
              </w:rPr>
            </w:pPr>
            <w:r>
              <w:rPr>
                <w:b/>
                <w:sz w:val="24"/>
              </w:rPr>
              <w:t>KINERJA PEGAWAI</w:t>
            </w:r>
          </w:p>
        </w:tc>
      </w:tr>
      <w:tr w:rsidR="00D21B8F" w:rsidTr="00C5338A">
        <w:trPr>
          <w:trHeight w:val="316"/>
        </w:trPr>
        <w:tc>
          <w:tcPr>
            <w:tcW w:w="576" w:type="dxa"/>
          </w:tcPr>
          <w:p w:rsidR="00D21B8F" w:rsidRDefault="00D21B8F" w:rsidP="00C5338A">
            <w:pPr>
              <w:pStyle w:val="TableParagraph"/>
              <w:spacing w:before="20"/>
              <w:ind w:left="107"/>
              <w:jc w:val="left"/>
              <w:rPr>
                <w:b/>
                <w:sz w:val="24"/>
              </w:rPr>
            </w:pPr>
            <w:r>
              <w:rPr>
                <w:b/>
                <w:sz w:val="24"/>
              </w:rPr>
              <w:t>A.</w:t>
            </w:r>
          </w:p>
        </w:tc>
        <w:tc>
          <w:tcPr>
            <w:tcW w:w="8350" w:type="dxa"/>
            <w:gridSpan w:val="6"/>
          </w:tcPr>
          <w:p w:rsidR="00D21B8F" w:rsidRDefault="00D21B8F" w:rsidP="00C5338A">
            <w:pPr>
              <w:pStyle w:val="TableParagraph"/>
              <w:spacing w:before="20"/>
              <w:ind w:left="102"/>
              <w:jc w:val="left"/>
              <w:rPr>
                <w:b/>
                <w:sz w:val="24"/>
              </w:rPr>
            </w:pPr>
            <w:r>
              <w:rPr>
                <w:b/>
                <w:sz w:val="24"/>
              </w:rPr>
              <w:t>KUALITAS</w:t>
            </w:r>
          </w:p>
        </w:tc>
      </w:tr>
      <w:tr w:rsidR="00D21B8F" w:rsidTr="00C5338A">
        <w:trPr>
          <w:trHeight w:val="314"/>
        </w:trPr>
        <w:tc>
          <w:tcPr>
            <w:tcW w:w="576" w:type="dxa"/>
            <w:vMerge w:val="restart"/>
          </w:tcPr>
          <w:p w:rsidR="00D21B8F" w:rsidRDefault="00D21B8F" w:rsidP="00C5338A">
            <w:pPr>
              <w:pStyle w:val="TableParagraph"/>
              <w:spacing w:line="275" w:lineRule="exact"/>
              <w:ind w:left="107"/>
              <w:jc w:val="left"/>
              <w:rPr>
                <w:sz w:val="24"/>
              </w:rPr>
            </w:pPr>
            <w:r>
              <w:rPr>
                <w:sz w:val="24"/>
              </w:rPr>
              <w:t>1.</w:t>
            </w:r>
          </w:p>
        </w:tc>
        <w:tc>
          <w:tcPr>
            <w:tcW w:w="5515" w:type="dxa"/>
          </w:tcPr>
          <w:p w:rsidR="00D21B8F" w:rsidRDefault="00D21B8F" w:rsidP="00C5338A">
            <w:pPr>
              <w:pStyle w:val="TableParagraph"/>
              <w:spacing w:before="18"/>
              <w:ind w:left="102"/>
              <w:jc w:val="left"/>
              <w:rPr>
                <w:sz w:val="24"/>
              </w:rPr>
            </w:pPr>
            <w:r>
              <w:rPr>
                <w:sz w:val="24"/>
              </w:rPr>
              <w:t xml:space="preserve">a. </w:t>
            </w:r>
            <w:r>
              <w:rPr>
                <w:sz w:val="20"/>
                <w:szCs w:val="20"/>
              </w:rPr>
              <w:t xml:space="preserve"> Pegawai memberikan hasil kerja sesuai dengan standar yang ditetapkan oleh instansi </w:t>
            </w:r>
            <w:r>
              <w:rPr>
                <w:sz w:val="24"/>
              </w:rPr>
              <w:t>;</w:t>
            </w: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r>
      <w:tr w:rsidR="00D21B8F" w:rsidTr="00C5338A">
        <w:trPr>
          <w:trHeight w:val="314"/>
        </w:trPr>
        <w:tc>
          <w:tcPr>
            <w:tcW w:w="576" w:type="dxa"/>
            <w:vMerge/>
            <w:tcBorders>
              <w:top w:val="nil"/>
            </w:tcBorders>
          </w:tcPr>
          <w:p w:rsidR="00D21B8F" w:rsidRDefault="00D21B8F" w:rsidP="00C5338A">
            <w:pPr>
              <w:rPr>
                <w:sz w:val="2"/>
                <w:szCs w:val="2"/>
              </w:rPr>
            </w:pPr>
          </w:p>
        </w:tc>
        <w:tc>
          <w:tcPr>
            <w:tcW w:w="5515" w:type="dxa"/>
          </w:tcPr>
          <w:p w:rsidR="00D21B8F" w:rsidRDefault="00D21B8F" w:rsidP="00C5338A">
            <w:pPr>
              <w:pStyle w:val="TableParagraph"/>
              <w:spacing w:before="18"/>
              <w:ind w:left="102"/>
              <w:jc w:val="left"/>
              <w:rPr>
                <w:sz w:val="24"/>
              </w:rPr>
            </w:pPr>
            <w:r>
              <w:rPr>
                <w:sz w:val="24"/>
              </w:rPr>
              <w:t xml:space="preserve">b. </w:t>
            </w:r>
            <w:r>
              <w:rPr>
                <w:sz w:val="20"/>
                <w:szCs w:val="20"/>
              </w:rPr>
              <w:t xml:space="preserve"> Semua pegawai dituntut untuk  melakukan pekerjaan dengan teliti </w:t>
            </w:r>
            <w:r>
              <w:rPr>
                <w:sz w:val="24"/>
              </w:rPr>
              <w:t>;</w:t>
            </w: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r>
      <w:tr w:rsidR="00D21B8F" w:rsidTr="00D21B8F">
        <w:trPr>
          <w:trHeight w:val="649"/>
        </w:trPr>
        <w:tc>
          <w:tcPr>
            <w:tcW w:w="576" w:type="dxa"/>
            <w:vMerge/>
            <w:tcBorders>
              <w:top w:val="nil"/>
            </w:tcBorders>
          </w:tcPr>
          <w:p w:rsidR="00D21B8F" w:rsidRDefault="00D21B8F" w:rsidP="00C5338A">
            <w:pPr>
              <w:rPr>
                <w:sz w:val="2"/>
                <w:szCs w:val="2"/>
              </w:rPr>
            </w:pPr>
          </w:p>
        </w:tc>
        <w:tc>
          <w:tcPr>
            <w:tcW w:w="5515" w:type="dxa"/>
          </w:tcPr>
          <w:p w:rsidR="00D21B8F" w:rsidRDefault="00D21B8F" w:rsidP="00C5338A">
            <w:pPr>
              <w:pStyle w:val="TableParagraph"/>
              <w:spacing w:before="1" w:line="270" w:lineRule="atLeast"/>
              <w:ind w:left="102" w:right="745"/>
              <w:jc w:val="left"/>
              <w:rPr>
                <w:sz w:val="24"/>
              </w:rPr>
            </w:pPr>
            <w:r>
              <w:rPr>
                <w:sz w:val="24"/>
              </w:rPr>
              <w:t xml:space="preserve">c. </w:t>
            </w:r>
            <w:r>
              <w:rPr>
                <w:sz w:val="20"/>
                <w:szCs w:val="20"/>
              </w:rPr>
              <w:t xml:space="preserve"> Pegawai mengikuti arahan yang ditetapkan oleh instansi </w:t>
            </w:r>
            <w:r>
              <w:rPr>
                <w:sz w:val="24"/>
              </w:rPr>
              <w:t>;</w:t>
            </w: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r>
      <w:tr w:rsidR="00D21B8F" w:rsidTr="00C5338A">
        <w:trPr>
          <w:trHeight w:val="313"/>
        </w:trPr>
        <w:tc>
          <w:tcPr>
            <w:tcW w:w="576" w:type="dxa"/>
          </w:tcPr>
          <w:p w:rsidR="00D21B8F" w:rsidRDefault="00D21B8F" w:rsidP="00C5338A">
            <w:pPr>
              <w:pStyle w:val="TableParagraph"/>
              <w:spacing w:before="18"/>
              <w:ind w:left="107"/>
              <w:jc w:val="left"/>
              <w:rPr>
                <w:b/>
                <w:sz w:val="24"/>
              </w:rPr>
            </w:pPr>
            <w:r>
              <w:rPr>
                <w:b/>
                <w:sz w:val="24"/>
              </w:rPr>
              <w:t>B.</w:t>
            </w:r>
          </w:p>
        </w:tc>
        <w:tc>
          <w:tcPr>
            <w:tcW w:w="8350" w:type="dxa"/>
            <w:gridSpan w:val="6"/>
          </w:tcPr>
          <w:p w:rsidR="00D21B8F" w:rsidRDefault="00D21B8F" w:rsidP="00C5338A">
            <w:pPr>
              <w:pStyle w:val="TableParagraph"/>
              <w:spacing w:before="18"/>
              <w:ind w:left="102"/>
              <w:jc w:val="left"/>
              <w:rPr>
                <w:b/>
                <w:sz w:val="24"/>
              </w:rPr>
            </w:pPr>
            <w:r>
              <w:rPr>
                <w:b/>
                <w:sz w:val="24"/>
              </w:rPr>
              <w:t>KUANTITAS</w:t>
            </w:r>
          </w:p>
        </w:tc>
      </w:tr>
      <w:tr w:rsidR="00D21B8F" w:rsidTr="00D21B8F">
        <w:trPr>
          <w:trHeight w:val="380"/>
        </w:trPr>
        <w:tc>
          <w:tcPr>
            <w:tcW w:w="576" w:type="dxa"/>
            <w:vMerge w:val="restart"/>
          </w:tcPr>
          <w:p w:rsidR="00D21B8F" w:rsidRDefault="00D21B8F" w:rsidP="00C5338A">
            <w:pPr>
              <w:pStyle w:val="TableParagraph"/>
              <w:spacing w:line="275" w:lineRule="exact"/>
              <w:ind w:left="107"/>
              <w:jc w:val="left"/>
              <w:rPr>
                <w:sz w:val="24"/>
              </w:rPr>
            </w:pPr>
            <w:r>
              <w:rPr>
                <w:sz w:val="24"/>
              </w:rPr>
              <w:t>2.</w:t>
            </w:r>
          </w:p>
        </w:tc>
        <w:tc>
          <w:tcPr>
            <w:tcW w:w="5515" w:type="dxa"/>
          </w:tcPr>
          <w:p w:rsidR="00D21B8F" w:rsidRDefault="00D21B8F" w:rsidP="00C5338A">
            <w:pPr>
              <w:pStyle w:val="TableParagraph"/>
              <w:spacing w:before="18" w:line="270" w:lineRule="atLeast"/>
              <w:ind w:left="102" w:right="312"/>
              <w:jc w:val="left"/>
              <w:rPr>
                <w:sz w:val="24"/>
              </w:rPr>
            </w:pPr>
            <w:r>
              <w:rPr>
                <w:sz w:val="24"/>
              </w:rPr>
              <w:t xml:space="preserve">a. </w:t>
            </w:r>
            <w:r>
              <w:rPr>
                <w:sz w:val="20"/>
                <w:szCs w:val="20"/>
              </w:rPr>
              <w:t xml:space="preserve"> Pegawai dituntut mengurangi kesalahan pada saat bekerja;</w:t>
            </w: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r>
      <w:tr w:rsidR="00D21B8F" w:rsidTr="00C5338A">
        <w:trPr>
          <w:trHeight w:val="313"/>
        </w:trPr>
        <w:tc>
          <w:tcPr>
            <w:tcW w:w="576" w:type="dxa"/>
            <w:vMerge/>
            <w:tcBorders>
              <w:top w:val="nil"/>
            </w:tcBorders>
          </w:tcPr>
          <w:p w:rsidR="00D21B8F" w:rsidRDefault="00D21B8F" w:rsidP="00C5338A">
            <w:pPr>
              <w:rPr>
                <w:sz w:val="2"/>
                <w:szCs w:val="2"/>
              </w:rPr>
            </w:pPr>
          </w:p>
        </w:tc>
        <w:tc>
          <w:tcPr>
            <w:tcW w:w="5515" w:type="dxa"/>
          </w:tcPr>
          <w:p w:rsidR="00D21B8F" w:rsidRDefault="00D21B8F" w:rsidP="00C5338A">
            <w:pPr>
              <w:pStyle w:val="TableParagraph"/>
              <w:spacing w:before="18"/>
              <w:ind w:left="102"/>
              <w:jc w:val="left"/>
              <w:rPr>
                <w:sz w:val="24"/>
              </w:rPr>
            </w:pPr>
            <w:r>
              <w:rPr>
                <w:sz w:val="24"/>
              </w:rPr>
              <w:t xml:space="preserve">b. </w:t>
            </w:r>
            <w:r>
              <w:rPr>
                <w:sz w:val="20"/>
                <w:szCs w:val="20"/>
              </w:rPr>
              <w:t xml:space="preserve"> Pegawai memberikan hasil pekerjaan sesuai dengan target yang sudah ditetapkan instansi </w:t>
            </w:r>
            <w:r>
              <w:rPr>
                <w:sz w:val="24"/>
              </w:rPr>
              <w:t>;</w:t>
            </w: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r>
      <w:tr w:rsidR="00D21B8F" w:rsidTr="00C5338A">
        <w:trPr>
          <w:trHeight w:val="314"/>
        </w:trPr>
        <w:tc>
          <w:tcPr>
            <w:tcW w:w="576" w:type="dxa"/>
            <w:vMerge/>
            <w:tcBorders>
              <w:top w:val="nil"/>
            </w:tcBorders>
          </w:tcPr>
          <w:p w:rsidR="00D21B8F" w:rsidRDefault="00D21B8F" w:rsidP="00C5338A">
            <w:pPr>
              <w:rPr>
                <w:sz w:val="2"/>
                <w:szCs w:val="2"/>
              </w:rPr>
            </w:pPr>
          </w:p>
        </w:tc>
        <w:tc>
          <w:tcPr>
            <w:tcW w:w="5515" w:type="dxa"/>
          </w:tcPr>
          <w:p w:rsidR="00D21B8F" w:rsidRDefault="00D21B8F" w:rsidP="00C5338A">
            <w:pPr>
              <w:pStyle w:val="TableParagraph"/>
              <w:spacing w:before="18"/>
              <w:ind w:left="102"/>
              <w:jc w:val="left"/>
              <w:rPr>
                <w:sz w:val="24"/>
              </w:rPr>
            </w:pPr>
            <w:r>
              <w:rPr>
                <w:sz w:val="24"/>
              </w:rPr>
              <w:t xml:space="preserve">c. </w:t>
            </w:r>
            <w:r>
              <w:rPr>
                <w:sz w:val="20"/>
                <w:szCs w:val="20"/>
              </w:rPr>
              <w:t xml:space="preserve"> Pegawai harus mampu menyelesaikan tugas tambahan dari instansi </w:t>
            </w:r>
            <w:r>
              <w:rPr>
                <w:sz w:val="24"/>
              </w:rPr>
              <w:t>;</w:t>
            </w: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r>
      <w:tr w:rsidR="00D21B8F" w:rsidTr="00C5338A">
        <w:trPr>
          <w:trHeight w:val="316"/>
        </w:trPr>
        <w:tc>
          <w:tcPr>
            <w:tcW w:w="576" w:type="dxa"/>
          </w:tcPr>
          <w:p w:rsidR="00D21B8F" w:rsidRDefault="00D21B8F" w:rsidP="00C5338A">
            <w:pPr>
              <w:pStyle w:val="TableParagraph"/>
              <w:spacing w:before="20"/>
              <w:ind w:left="107"/>
              <w:jc w:val="left"/>
              <w:rPr>
                <w:b/>
                <w:sz w:val="24"/>
              </w:rPr>
            </w:pPr>
            <w:r>
              <w:rPr>
                <w:b/>
                <w:sz w:val="24"/>
              </w:rPr>
              <w:t>C.</w:t>
            </w:r>
          </w:p>
        </w:tc>
        <w:tc>
          <w:tcPr>
            <w:tcW w:w="8350" w:type="dxa"/>
            <w:gridSpan w:val="6"/>
          </w:tcPr>
          <w:p w:rsidR="00D21B8F" w:rsidRDefault="00D21B8F" w:rsidP="00C5338A">
            <w:pPr>
              <w:pStyle w:val="TableParagraph"/>
              <w:spacing w:before="20"/>
              <w:ind w:left="102"/>
              <w:jc w:val="left"/>
              <w:rPr>
                <w:b/>
                <w:sz w:val="24"/>
              </w:rPr>
            </w:pPr>
            <w:r>
              <w:rPr>
                <w:b/>
                <w:sz w:val="24"/>
              </w:rPr>
              <w:t>PELAKSANAAN TUGAS</w:t>
            </w:r>
          </w:p>
        </w:tc>
      </w:tr>
      <w:tr w:rsidR="00D21B8F" w:rsidTr="00C5338A">
        <w:trPr>
          <w:trHeight w:val="551"/>
        </w:trPr>
        <w:tc>
          <w:tcPr>
            <w:tcW w:w="576" w:type="dxa"/>
            <w:vMerge w:val="restart"/>
          </w:tcPr>
          <w:p w:rsidR="00D21B8F" w:rsidRDefault="00D21B8F" w:rsidP="00C5338A">
            <w:pPr>
              <w:pStyle w:val="TableParagraph"/>
              <w:spacing w:line="275" w:lineRule="exact"/>
              <w:ind w:left="107"/>
              <w:jc w:val="left"/>
              <w:rPr>
                <w:sz w:val="24"/>
              </w:rPr>
            </w:pPr>
            <w:r>
              <w:rPr>
                <w:sz w:val="24"/>
              </w:rPr>
              <w:t>3.</w:t>
            </w:r>
          </w:p>
        </w:tc>
        <w:tc>
          <w:tcPr>
            <w:tcW w:w="5515" w:type="dxa"/>
          </w:tcPr>
          <w:p w:rsidR="00D21B8F" w:rsidRDefault="00D21B8F" w:rsidP="00C5338A">
            <w:pPr>
              <w:pStyle w:val="TableParagraph"/>
              <w:spacing w:before="2" w:line="276" w:lineRule="exact"/>
              <w:ind w:left="102"/>
              <w:jc w:val="left"/>
              <w:rPr>
                <w:sz w:val="24"/>
              </w:rPr>
            </w:pPr>
            <w:r>
              <w:rPr>
                <w:sz w:val="24"/>
              </w:rPr>
              <w:t xml:space="preserve">a. </w:t>
            </w:r>
            <w:r>
              <w:rPr>
                <w:sz w:val="20"/>
                <w:szCs w:val="20"/>
              </w:rPr>
              <w:t xml:space="preserve"> Pegawai dituntut melaksanakan tugas hingga selesai </w:t>
            </w:r>
            <w:r>
              <w:rPr>
                <w:sz w:val="24"/>
              </w:rPr>
              <w:t>;</w:t>
            </w: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r>
      <w:tr w:rsidR="00D21B8F" w:rsidTr="00C5338A">
        <w:trPr>
          <w:trHeight w:val="549"/>
        </w:trPr>
        <w:tc>
          <w:tcPr>
            <w:tcW w:w="576" w:type="dxa"/>
            <w:vMerge/>
            <w:tcBorders>
              <w:top w:val="nil"/>
            </w:tcBorders>
          </w:tcPr>
          <w:p w:rsidR="00D21B8F" w:rsidRDefault="00D21B8F" w:rsidP="00C5338A">
            <w:pPr>
              <w:rPr>
                <w:sz w:val="2"/>
                <w:szCs w:val="2"/>
              </w:rPr>
            </w:pPr>
          </w:p>
        </w:tc>
        <w:tc>
          <w:tcPr>
            <w:tcW w:w="5515" w:type="dxa"/>
          </w:tcPr>
          <w:p w:rsidR="00D21B8F" w:rsidRDefault="00D21B8F" w:rsidP="00C5338A">
            <w:pPr>
              <w:pStyle w:val="TableParagraph"/>
              <w:spacing w:line="273" w:lineRule="exact"/>
              <w:ind w:left="102"/>
              <w:jc w:val="left"/>
              <w:rPr>
                <w:sz w:val="24"/>
              </w:rPr>
            </w:pPr>
            <w:r>
              <w:rPr>
                <w:sz w:val="24"/>
              </w:rPr>
              <w:t xml:space="preserve">b. </w:t>
            </w:r>
            <w:r>
              <w:rPr>
                <w:sz w:val="20"/>
                <w:szCs w:val="20"/>
              </w:rPr>
              <w:t xml:space="preserve"> Pegawai mampu melaksanakan tugas sesuai tujuan yang ditetapkan </w:t>
            </w:r>
            <w:r>
              <w:rPr>
                <w:sz w:val="24"/>
              </w:rPr>
              <w:t>;</w:t>
            </w: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r>
      <w:tr w:rsidR="00D21B8F" w:rsidTr="00C5338A">
        <w:trPr>
          <w:trHeight w:val="551"/>
        </w:trPr>
        <w:tc>
          <w:tcPr>
            <w:tcW w:w="576" w:type="dxa"/>
            <w:vMerge/>
            <w:tcBorders>
              <w:top w:val="nil"/>
            </w:tcBorders>
          </w:tcPr>
          <w:p w:rsidR="00D21B8F" w:rsidRDefault="00D21B8F" w:rsidP="00C5338A">
            <w:pPr>
              <w:rPr>
                <w:sz w:val="2"/>
                <w:szCs w:val="2"/>
              </w:rPr>
            </w:pPr>
          </w:p>
        </w:tc>
        <w:tc>
          <w:tcPr>
            <w:tcW w:w="5515" w:type="dxa"/>
          </w:tcPr>
          <w:p w:rsidR="00D21B8F" w:rsidRDefault="00D21B8F" w:rsidP="00C5338A">
            <w:pPr>
              <w:pStyle w:val="TableParagraph"/>
              <w:spacing w:before="2" w:line="276" w:lineRule="exact"/>
              <w:ind w:left="102" w:right="345"/>
              <w:jc w:val="left"/>
              <w:rPr>
                <w:sz w:val="24"/>
              </w:rPr>
            </w:pPr>
            <w:r>
              <w:rPr>
                <w:sz w:val="24"/>
              </w:rPr>
              <w:t xml:space="preserve">c. </w:t>
            </w:r>
            <w:r>
              <w:rPr>
                <w:sz w:val="20"/>
                <w:szCs w:val="20"/>
              </w:rPr>
              <w:t xml:space="preserve"> Pegawai bersedia melaksanakan tugas yang dibebankan kepadanya hingga selesai </w:t>
            </w:r>
            <w:r>
              <w:rPr>
                <w:sz w:val="24"/>
              </w:rPr>
              <w:t>;</w:t>
            </w: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r>
      <w:tr w:rsidR="00D21B8F" w:rsidTr="00C5338A">
        <w:trPr>
          <w:trHeight w:val="314"/>
        </w:trPr>
        <w:tc>
          <w:tcPr>
            <w:tcW w:w="576" w:type="dxa"/>
          </w:tcPr>
          <w:p w:rsidR="00D21B8F" w:rsidRDefault="00D21B8F" w:rsidP="00C5338A">
            <w:pPr>
              <w:pStyle w:val="TableParagraph"/>
              <w:spacing w:before="18"/>
              <w:ind w:left="107"/>
              <w:jc w:val="left"/>
              <w:rPr>
                <w:b/>
                <w:sz w:val="24"/>
              </w:rPr>
            </w:pPr>
            <w:r>
              <w:rPr>
                <w:b/>
                <w:sz w:val="24"/>
              </w:rPr>
              <w:t>D.</w:t>
            </w:r>
          </w:p>
        </w:tc>
        <w:tc>
          <w:tcPr>
            <w:tcW w:w="8350" w:type="dxa"/>
            <w:gridSpan w:val="6"/>
          </w:tcPr>
          <w:p w:rsidR="00D21B8F" w:rsidRDefault="003D54CB" w:rsidP="00C5338A">
            <w:pPr>
              <w:pStyle w:val="TableParagraph"/>
              <w:spacing w:before="18"/>
              <w:ind w:left="102"/>
              <w:jc w:val="left"/>
              <w:rPr>
                <w:b/>
                <w:sz w:val="24"/>
              </w:rPr>
            </w:pPr>
            <w:r>
              <w:rPr>
                <w:b/>
                <w:sz w:val="24"/>
              </w:rPr>
              <w:t>TANGGUNG JAWAB</w:t>
            </w:r>
          </w:p>
        </w:tc>
      </w:tr>
      <w:tr w:rsidR="00D21B8F" w:rsidTr="00C5338A">
        <w:trPr>
          <w:trHeight w:val="314"/>
        </w:trPr>
        <w:tc>
          <w:tcPr>
            <w:tcW w:w="576" w:type="dxa"/>
            <w:vMerge w:val="restart"/>
          </w:tcPr>
          <w:p w:rsidR="00D21B8F" w:rsidRDefault="00D21B8F" w:rsidP="00C5338A">
            <w:pPr>
              <w:pStyle w:val="TableParagraph"/>
              <w:spacing w:line="275" w:lineRule="exact"/>
              <w:ind w:left="107"/>
              <w:jc w:val="left"/>
              <w:rPr>
                <w:sz w:val="24"/>
              </w:rPr>
            </w:pPr>
            <w:r>
              <w:rPr>
                <w:sz w:val="24"/>
              </w:rPr>
              <w:t>4.</w:t>
            </w:r>
          </w:p>
        </w:tc>
        <w:tc>
          <w:tcPr>
            <w:tcW w:w="5515" w:type="dxa"/>
          </w:tcPr>
          <w:p w:rsidR="00D21B8F" w:rsidRDefault="00D21B8F" w:rsidP="00C5338A">
            <w:pPr>
              <w:pStyle w:val="TableParagraph"/>
              <w:spacing w:before="18"/>
              <w:ind w:left="102"/>
              <w:jc w:val="left"/>
              <w:rPr>
                <w:sz w:val="24"/>
              </w:rPr>
            </w:pPr>
            <w:r>
              <w:rPr>
                <w:sz w:val="24"/>
              </w:rPr>
              <w:t xml:space="preserve">a. </w:t>
            </w:r>
            <w:r w:rsidR="003D54CB">
              <w:rPr>
                <w:sz w:val="20"/>
                <w:szCs w:val="20"/>
              </w:rPr>
              <w:t xml:space="preserve"> Pegawai mampu melaksanakan tugas dengan penuh tanggung jawab </w:t>
            </w:r>
            <w:r>
              <w:rPr>
                <w:sz w:val="24"/>
              </w:rPr>
              <w:t>;</w:t>
            </w: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r>
      <w:tr w:rsidR="00D21B8F" w:rsidTr="00C5338A">
        <w:trPr>
          <w:trHeight w:val="551"/>
        </w:trPr>
        <w:tc>
          <w:tcPr>
            <w:tcW w:w="576" w:type="dxa"/>
            <w:vMerge/>
            <w:tcBorders>
              <w:top w:val="nil"/>
            </w:tcBorders>
          </w:tcPr>
          <w:p w:rsidR="00D21B8F" w:rsidRDefault="00D21B8F" w:rsidP="00C5338A">
            <w:pPr>
              <w:rPr>
                <w:sz w:val="2"/>
                <w:szCs w:val="2"/>
              </w:rPr>
            </w:pPr>
          </w:p>
        </w:tc>
        <w:tc>
          <w:tcPr>
            <w:tcW w:w="5515" w:type="dxa"/>
          </w:tcPr>
          <w:p w:rsidR="00D21B8F" w:rsidRDefault="00D21B8F" w:rsidP="00C5338A">
            <w:pPr>
              <w:pStyle w:val="TableParagraph"/>
              <w:spacing w:before="2" w:line="276" w:lineRule="exact"/>
              <w:ind w:left="102" w:right="378"/>
              <w:jc w:val="left"/>
              <w:rPr>
                <w:sz w:val="24"/>
              </w:rPr>
            </w:pPr>
            <w:r>
              <w:rPr>
                <w:sz w:val="24"/>
              </w:rPr>
              <w:t xml:space="preserve">b. </w:t>
            </w:r>
            <w:r w:rsidR="003D54CB">
              <w:rPr>
                <w:sz w:val="20"/>
                <w:szCs w:val="20"/>
              </w:rPr>
              <w:t xml:space="preserve"> Pegawai memeriksa kembali pekerjaan yang telah selesai dikerjakan </w:t>
            </w:r>
            <w:r>
              <w:rPr>
                <w:sz w:val="24"/>
              </w:rPr>
              <w:t>;</w:t>
            </w: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c>
          <w:tcPr>
            <w:tcW w:w="567" w:type="dxa"/>
          </w:tcPr>
          <w:p w:rsidR="00D21B8F" w:rsidRDefault="00D21B8F" w:rsidP="00C5338A">
            <w:pPr>
              <w:pStyle w:val="TableParagraph"/>
              <w:jc w:val="left"/>
              <w:rPr>
                <w:sz w:val="24"/>
              </w:rPr>
            </w:pPr>
          </w:p>
        </w:tc>
      </w:tr>
      <w:tr w:rsidR="00D21B8F" w:rsidTr="00C5338A">
        <w:trPr>
          <w:trHeight w:val="314"/>
        </w:trPr>
        <w:tc>
          <w:tcPr>
            <w:tcW w:w="576" w:type="dxa"/>
            <w:vMerge/>
            <w:tcBorders>
              <w:top w:val="nil"/>
            </w:tcBorders>
          </w:tcPr>
          <w:p w:rsidR="00D21B8F" w:rsidRDefault="00D21B8F" w:rsidP="00C5338A">
            <w:pPr>
              <w:rPr>
                <w:sz w:val="2"/>
                <w:szCs w:val="2"/>
              </w:rPr>
            </w:pPr>
          </w:p>
        </w:tc>
        <w:tc>
          <w:tcPr>
            <w:tcW w:w="5515" w:type="dxa"/>
          </w:tcPr>
          <w:p w:rsidR="00D21B8F" w:rsidRDefault="00D21B8F" w:rsidP="00C5338A">
            <w:pPr>
              <w:pStyle w:val="TableParagraph"/>
              <w:spacing w:before="18"/>
              <w:ind w:left="102"/>
              <w:jc w:val="left"/>
              <w:rPr>
                <w:sz w:val="24"/>
              </w:rPr>
            </w:pPr>
            <w:r>
              <w:rPr>
                <w:sz w:val="24"/>
              </w:rPr>
              <w:t xml:space="preserve">c. </w:t>
            </w:r>
            <w:r w:rsidR="003D54CB">
              <w:rPr>
                <w:sz w:val="20"/>
                <w:szCs w:val="20"/>
              </w:rPr>
              <w:t xml:space="preserve"> Pegawai dalam bekerja harus menyelesaikan pekerjaan sesuai dengan SOP </w:t>
            </w:r>
            <w:r>
              <w:rPr>
                <w:sz w:val="24"/>
              </w:rPr>
              <w:t>;</w:t>
            </w: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c>
          <w:tcPr>
            <w:tcW w:w="567" w:type="dxa"/>
          </w:tcPr>
          <w:p w:rsidR="00D21B8F" w:rsidRDefault="00D21B8F" w:rsidP="00C5338A">
            <w:pPr>
              <w:pStyle w:val="TableParagraph"/>
              <w:jc w:val="left"/>
            </w:pPr>
          </w:p>
        </w:tc>
      </w:tr>
    </w:tbl>
    <w:p w:rsidR="00D60EEE" w:rsidRDefault="00D60EEE"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C95A7E" w:rsidRDefault="00C95A7E" w:rsidP="009700B2">
      <w:pPr>
        <w:tabs>
          <w:tab w:val="left" w:leader="dot" w:pos="7704"/>
          <w:tab w:val="left" w:pos="7740"/>
        </w:tabs>
        <w:spacing w:after="0" w:line="276" w:lineRule="auto"/>
        <w:rPr>
          <w:rFonts w:cs="Times New Roman"/>
          <w:sz w:val="24"/>
          <w:szCs w:val="24"/>
        </w:rPr>
      </w:pPr>
    </w:p>
    <w:p w:rsidR="00DF6FFA" w:rsidRDefault="00DF6FFA" w:rsidP="009700B2">
      <w:pPr>
        <w:tabs>
          <w:tab w:val="left" w:leader="dot" w:pos="7704"/>
          <w:tab w:val="left" w:pos="7740"/>
        </w:tabs>
        <w:spacing w:after="0" w:line="276" w:lineRule="auto"/>
        <w:rPr>
          <w:rFonts w:cs="Times New Roman"/>
          <w:sz w:val="24"/>
          <w:szCs w:val="24"/>
        </w:rPr>
      </w:pPr>
    </w:p>
    <w:p w:rsidR="00DF6FFA" w:rsidRDefault="00DF6FFA" w:rsidP="009700B2">
      <w:pPr>
        <w:tabs>
          <w:tab w:val="left" w:leader="dot" w:pos="7704"/>
          <w:tab w:val="left" w:pos="7740"/>
        </w:tabs>
        <w:spacing w:after="0" w:line="276" w:lineRule="auto"/>
        <w:rPr>
          <w:rFonts w:cs="Times New Roman"/>
          <w:sz w:val="24"/>
          <w:szCs w:val="24"/>
        </w:rPr>
      </w:pPr>
    </w:p>
    <w:p w:rsidR="00DF6FFA" w:rsidRDefault="00DF6FFA" w:rsidP="009700B2">
      <w:pPr>
        <w:tabs>
          <w:tab w:val="left" w:leader="dot" w:pos="7704"/>
          <w:tab w:val="left" w:pos="7740"/>
        </w:tabs>
        <w:spacing w:after="0" w:line="276" w:lineRule="auto"/>
        <w:rPr>
          <w:rFonts w:cs="Times New Roman"/>
          <w:sz w:val="24"/>
          <w:szCs w:val="24"/>
        </w:rPr>
      </w:pPr>
    </w:p>
    <w:p w:rsidR="00DF6FFA" w:rsidRDefault="00DF6FFA" w:rsidP="009700B2">
      <w:pPr>
        <w:tabs>
          <w:tab w:val="left" w:leader="dot" w:pos="7704"/>
          <w:tab w:val="left" w:pos="7740"/>
        </w:tabs>
        <w:spacing w:after="0" w:line="276" w:lineRule="auto"/>
        <w:rPr>
          <w:rFonts w:cs="Times New Roman"/>
          <w:sz w:val="24"/>
          <w:szCs w:val="24"/>
        </w:rPr>
      </w:pPr>
    </w:p>
    <w:p w:rsidR="00DF6FFA" w:rsidRDefault="00DF6FFA" w:rsidP="009700B2">
      <w:pPr>
        <w:tabs>
          <w:tab w:val="left" w:leader="dot" w:pos="7704"/>
          <w:tab w:val="left" w:pos="7740"/>
        </w:tabs>
        <w:spacing w:after="0" w:line="276" w:lineRule="auto"/>
        <w:rPr>
          <w:rFonts w:cs="Times New Roman"/>
          <w:sz w:val="24"/>
          <w:szCs w:val="24"/>
        </w:rPr>
      </w:pPr>
    </w:p>
    <w:p w:rsidR="00DF6FFA" w:rsidRDefault="00DF6FFA" w:rsidP="009700B2">
      <w:pPr>
        <w:tabs>
          <w:tab w:val="left" w:leader="dot" w:pos="7704"/>
          <w:tab w:val="left" w:pos="7740"/>
        </w:tabs>
        <w:spacing w:after="0" w:line="276" w:lineRule="auto"/>
        <w:rPr>
          <w:rFonts w:cs="Times New Roman"/>
          <w:sz w:val="24"/>
          <w:szCs w:val="24"/>
        </w:rPr>
      </w:pPr>
    </w:p>
    <w:p w:rsidR="00DF6FFA" w:rsidRDefault="00DF6FFA" w:rsidP="009700B2">
      <w:pPr>
        <w:tabs>
          <w:tab w:val="left" w:leader="dot" w:pos="7704"/>
          <w:tab w:val="left" w:pos="7740"/>
        </w:tabs>
        <w:spacing w:after="0" w:line="276" w:lineRule="auto"/>
        <w:rPr>
          <w:rFonts w:cs="Times New Roman"/>
          <w:sz w:val="24"/>
          <w:szCs w:val="24"/>
        </w:rPr>
      </w:pPr>
    </w:p>
    <w:p w:rsidR="00DF6FFA" w:rsidRDefault="00DF6FFA" w:rsidP="009700B2">
      <w:pPr>
        <w:tabs>
          <w:tab w:val="left" w:leader="dot" w:pos="7704"/>
          <w:tab w:val="left" w:pos="7740"/>
        </w:tabs>
        <w:spacing w:after="0" w:line="276" w:lineRule="auto"/>
        <w:rPr>
          <w:rFonts w:cs="Times New Roman"/>
          <w:sz w:val="24"/>
          <w:szCs w:val="24"/>
        </w:rPr>
      </w:pPr>
    </w:p>
    <w:p w:rsidR="00DF6FFA" w:rsidRDefault="00DF6FFA"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E3444B" w:rsidRDefault="00E3444B" w:rsidP="009700B2">
      <w:pPr>
        <w:tabs>
          <w:tab w:val="left" w:leader="dot" w:pos="7704"/>
          <w:tab w:val="left" w:pos="7740"/>
        </w:tabs>
        <w:spacing w:after="0" w:line="276" w:lineRule="auto"/>
        <w:rPr>
          <w:rFonts w:cs="Times New Roman"/>
          <w:sz w:val="24"/>
          <w:szCs w:val="24"/>
        </w:rPr>
      </w:pPr>
    </w:p>
    <w:p w:rsidR="003578C5" w:rsidRPr="00047994" w:rsidRDefault="003578C5" w:rsidP="003578C5">
      <w:pPr>
        <w:spacing w:after="120" w:line="276" w:lineRule="auto"/>
        <w:rPr>
          <w:rFonts w:cs="Times New Roman"/>
          <w:sz w:val="24"/>
          <w:szCs w:val="24"/>
        </w:rPr>
      </w:pPr>
      <w:r w:rsidRPr="00047994">
        <w:rPr>
          <w:rFonts w:cs="Times New Roman"/>
          <w:sz w:val="24"/>
          <w:szCs w:val="24"/>
        </w:rPr>
        <w:lastRenderedPageBreak/>
        <w:t>Lampiran 3.</w:t>
      </w:r>
      <w:r>
        <w:rPr>
          <w:rFonts w:cs="Times New Roman"/>
          <w:sz w:val="24"/>
          <w:szCs w:val="24"/>
        </w:rPr>
        <w:t xml:space="preserve"> Uji Validitas Variabel Motivasi</w:t>
      </w:r>
      <w:r w:rsidRPr="00047994">
        <w:rPr>
          <w:rFonts w:cs="Times New Roman"/>
          <w:sz w:val="24"/>
          <w:szCs w:val="24"/>
        </w:rPr>
        <w:t xml:space="preserve"> Kerja</w:t>
      </w:r>
    </w:p>
    <w:tbl>
      <w:tblPr>
        <w:tblW w:w="8785"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545"/>
        <w:gridCol w:w="893"/>
        <w:gridCol w:w="587"/>
        <w:gridCol w:w="587"/>
        <w:gridCol w:w="587"/>
        <w:gridCol w:w="587"/>
        <w:gridCol w:w="587"/>
        <w:gridCol w:w="587"/>
        <w:gridCol w:w="587"/>
        <w:gridCol w:w="587"/>
        <w:gridCol w:w="587"/>
        <w:gridCol w:w="587"/>
        <w:gridCol w:w="587"/>
        <w:gridCol w:w="870"/>
      </w:tblGrid>
      <w:tr w:rsidR="00CA328C" w:rsidTr="00DF6FFA">
        <w:trPr>
          <w:gridBefore w:val="1"/>
          <w:wBefore w:w="20" w:type="dxa"/>
          <w:cantSplit/>
        </w:trPr>
        <w:tc>
          <w:tcPr>
            <w:tcW w:w="1438" w:type="dxa"/>
            <w:gridSpan w:val="2"/>
            <w:tcBorders>
              <w:top w:val="single" w:sz="16" w:space="0" w:color="000000"/>
              <w:left w:val="single" w:sz="16" w:space="0" w:color="000000"/>
              <w:bottom w:val="single" w:sz="16" w:space="0" w:color="000000"/>
              <w:right w:val="nil"/>
            </w:tcBorders>
            <w:shd w:val="clear" w:color="auto" w:fill="FFFFFF"/>
            <w:vAlign w:val="bottom"/>
          </w:tcPr>
          <w:p w:rsidR="00CA328C" w:rsidRDefault="00CA328C" w:rsidP="004D3B12">
            <w:pPr>
              <w:rPr>
                <w:rFonts w:cs="Times New Roman"/>
                <w:sz w:val="24"/>
                <w:szCs w:val="24"/>
              </w:rPr>
            </w:pPr>
          </w:p>
        </w:tc>
        <w:tc>
          <w:tcPr>
            <w:tcW w:w="587" w:type="dxa"/>
            <w:tcBorders>
              <w:top w:val="single" w:sz="16" w:space="0" w:color="000000"/>
              <w:left w:val="single" w:sz="16" w:space="0" w:color="000000"/>
              <w:bottom w:val="single" w:sz="16" w:space="0" w:color="000000"/>
            </w:tcBorders>
            <w:shd w:val="clear" w:color="auto" w:fill="FFFFFF"/>
            <w:vAlign w:val="bottom"/>
          </w:tcPr>
          <w:p w:rsidR="00CA328C" w:rsidRDefault="00CA328C" w:rsidP="004D3B12">
            <w:pPr>
              <w:spacing w:line="320" w:lineRule="atLeast"/>
              <w:ind w:left="60" w:right="60"/>
              <w:jc w:val="center"/>
              <w:rPr>
                <w:rFonts w:ascii="Arial" w:hAnsi="Arial" w:cs="Arial"/>
                <w:sz w:val="18"/>
                <w:szCs w:val="18"/>
              </w:rPr>
            </w:pPr>
            <w:r>
              <w:rPr>
                <w:rFonts w:ascii="Arial" w:hAnsi="Arial" w:cs="Arial"/>
                <w:sz w:val="18"/>
                <w:szCs w:val="18"/>
              </w:rPr>
              <w:t>X20</w:t>
            </w:r>
          </w:p>
        </w:tc>
        <w:tc>
          <w:tcPr>
            <w:tcW w:w="587" w:type="dxa"/>
            <w:tcBorders>
              <w:top w:val="single" w:sz="16" w:space="0" w:color="000000"/>
              <w:bottom w:val="single" w:sz="16" w:space="0" w:color="000000"/>
            </w:tcBorders>
            <w:shd w:val="clear" w:color="auto" w:fill="FFFFFF"/>
            <w:vAlign w:val="bottom"/>
          </w:tcPr>
          <w:p w:rsidR="00CA328C" w:rsidRDefault="00CA328C" w:rsidP="004D3B12">
            <w:pPr>
              <w:spacing w:line="320" w:lineRule="atLeast"/>
              <w:ind w:left="60" w:right="60"/>
              <w:jc w:val="center"/>
              <w:rPr>
                <w:rFonts w:ascii="Arial" w:hAnsi="Arial" w:cs="Arial"/>
                <w:sz w:val="18"/>
                <w:szCs w:val="18"/>
              </w:rPr>
            </w:pPr>
            <w:r>
              <w:rPr>
                <w:rFonts w:ascii="Arial" w:hAnsi="Arial" w:cs="Arial"/>
                <w:sz w:val="18"/>
                <w:szCs w:val="18"/>
              </w:rPr>
              <w:t>X21</w:t>
            </w:r>
          </w:p>
        </w:tc>
        <w:tc>
          <w:tcPr>
            <w:tcW w:w="587" w:type="dxa"/>
            <w:tcBorders>
              <w:top w:val="single" w:sz="16" w:space="0" w:color="000000"/>
              <w:bottom w:val="single" w:sz="16" w:space="0" w:color="000000"/>
            </w:tcBorders>
            <w:shd w:val="clear" w:color="auto" w:fill="FFFFFF"/>
            <w:vAlign w:val="bottom"/>
          </w:tcPr>
          <w:p w:rsidR="00CA328C" w:rsidRDefault="00CA328C" w:rsidP="004D3B12">
            <w:pPr>
              <w:spacing w:line="320" w:lineRule="atLeast"/>
              <w:ind w:left="60" w:right="60"/>
              <w:jc w:val="center"/>
              <w:rPr>
                <w:rFonts w:ascii="Arial" w:hAnsi="Arial" w:cs="Arial"/>
                <w:sz w:val="18"/>
                <w:szCs w:val="18"/>
              </w:rPr>
            </w:pPr>
            <w:r>
              <w:rPr>
                <w:rFonts w:ascii="Arial" w:hAnsi="Arial" w:cs="Arial"/>
                <w:sz w:val="18"/>
                <w:szCs w:val="18"/>
              </w:rPr>
              <w:t>X22</w:t>
            </w:r>
          </w:p>
        </w:tc>
        <w:tc>
          <w:tcPr>
            <w:tcW w:w="587" w:type="dxa"/>
            <w:tcBorders>
              <w:top w:val="single" w:sz="16" w:space="0" w:color="000000"/>
              <w:bottom w:val="single" w:sz="16" w:space="0" w:color="000000"/>
            </w:tcBorders>
            <w:shd w:val="clear" w:color="auto" w:fill="FFFFFF"/>
            <w:vAlign w:val="bottom"/>
          </w:tcPr>
          <w:p w:rsidR="00CA328C" w:rsidRDefault="00CA328C" w:rsidP="004D3B12">
            <w:pPr>
              <w:spacing w:line="320" w:lineRule="atLeast"/>
              <w:ind w:left="60" w:right="60"/>
              <w:jc w:val="center"/>
              <w:rPr>
                <w:rFonts w:ascii="Arial" w:hAnsi="Arial" w:cs="Arial"/>
                <w:sz w:val="18"/>
                <w:szCs w:val="18"/>
              </w:rPr>
            </w:pPr>
            <w:r>
              <w:rPr>
                <w:rFonts w:ascii="Arial" w:hAnsi="Arial" w:cs="Arial"/>
                <w:sz w:val="18"/>
                <w:szCs w:val="18"/>
              </w:rPr>
              <w:t>X23</w:t>
            </w:r>
          </w:p>
        </w:tc>
        <w:tc>
          <w:tcPr>
            <w:tcW w:w="587" w:type="dxa"/>
            <w:tcBorders>
              <w:top w:val="single" w:sz="16" w:space="0" w:color="000000"/>
              <w:bottom w:val="single" w:sz="16" w:space="0" w:color="000000"/>
            </w:tcBorders>
            <w:shd w:val="clear" w:color="auto" w:fill="FFFFFF"/>
            <w:vAlign w:val="bottom"/>
          </w:tcPr>
          <w:p w:rsidR="00CA328C" w:rsidRDefault="00CA328C" w:rsidP="004D3B12">
            <w:pPr>
              <w:spacing w:line="320" w:lineRule="atLeast"/>
              <w:ind w:left="60" w:right="60"/>
              <w:jc w:val="center"/>
              <w:rPr>
                <w:rFonts w:ascii="Arial" w:hAnsi="Arial" w:cs="Arial"/>
                <w:sz w:val="18"/>
                <w:szCs w:val="18"/>
              </w:rPr>
            </w:pPr>
            <w:r>
              <w:rPr>
                <w:rFonts w:ascii="Arial" w:hAnsi="Arial" w:cs="Arial"/>
                <w:sz w:val="18"/>
                <w:szCs w:val="18"/>
              </w:rPr>
              <w:t>X24</w:t>
            </w:r>
          </w:p>
        </w:tc>
        <w:tc>
          <w:tcPr>
            <w:tcW w:w="587" w:type="dxa"/>
            <w:tcBorders>
              <w:top w:val="single" w:sz="16" w:space="0" w:color="000000"/>
              <w:bottom w:val="single" w:sz="16" w:space="0" w:color="000000"/>
            </w:tcBorders>
            <w:shd w:val="clear" w:color="auto" w:fill="FFFFFF"/>
            <w:vAlign w:val="bottom"/>
          </w:tcPr>
          <w:p w:rsidR="00CA328C" w:rsidRDefault="00CA328C" w:rsidP="004D3B12">
            <w:pPr>
              <w:spacing w:line="320" w:lineRule="atLeast"/>
              <w:ind w:left="60" w:right="60"/>
              <w:jc w:val="center"/>
              <w:rPr>
                <w:rFonts w:ascii="Arial" w:hAnsi="Arial" w:cs="Arial"/>
                <w:sz w:val="18"/>
                <w:szCs w:val="18"/>
              </w:rPr>
            </w:pPr>
            <w:r>
              <w:rPr>
                <w:rFonts w:ascii="Arial" w:hAnsi="Arial" w:cs="Arial"/>
                <w:sz w:val="18"/>
                <w:szCs w:val="18"/>
              </w:rPr>
              <w:t>X25</w:t>
            </w:r>
          </w:p>
        </w:tc>
        <w:tc>
          <w:tcPr>
            <w:tcW w:w="587" w:type="dxa"/>
            <w:tcBorders>
              <w:top w:val="single" w:sz="16" w:space="0" w:color="000000"/>
              <w:bottom w:val="single" w:sz="16" w:space="0" w:color="000000"/>
            </w:tcBorders>
            <w:shd w:val="clear" w:color="auto" w:fill="FFFFFF"/>
            <w:vAlign w:val="bottom"/>
          </w:tcPr>
          <w:p w:rsidR="00CA328C" w:rsidRDefault="00CA328C" w:rsidP="004D3B12">
            <w:pPr>
              <w:spacing w:line="320" w:lineRule="atLeast"/>
              <w:ind w:left="60" w:right="60"/>
              <w:jc w:val="center"/>
              <w:rPr>
                <w:rFonts w:ascii="Arial" w:hAnsi="Arial" w:cs="Arial"/>
                <w:sz w:val="18"/>
                <w:szCs w:val="18"/>
              </w:rPr>
            </w:pPr>
            <w:r>
              <w:rPr>
                <w:rFonts w:ascii="Arial" w:hAnsi="Arial" w:cs="Arial"/>
                <w:sz w:val="18"/>
                <w:szCs w:val="18"/>
              </w:rPr>
              <w:t>X26</w:t>
            </w:r>
          </w:p>
        </w:tc>
        <w:tc>
          <w:tcPr>
            <w:tcW w:w="587" w:type="dxa"/>
            <w:tcBorders>
              <w:top w:val="single" w:sz="16" w:space="0" w:color="000000"/>
              <w:bottom w:val="single" w:sz="16" w:space="0" w:color="000000"/>
            </w:tcBorders>
            <w:shd w:val="clear" w:color="auto" w:fill="FFFFFF"/>
            <w:vAlign w:val="bottom"/>
          </w:tcPr>
          <w:p w:rsidR="00CA328C" w:rsidRDefault="00CA328C" w:rsidP="004D3B12">
            <w:pPr>
              <w:spacing w:line="320" w:lineRule="atLeast"/>
              <w:ind w:left="60" w:right="60"/>
              <w:jc w:val="center"/>
              <w:rPr>
                <w:rFonts w:ascii="Arial" w:hAnsi="Arial" w:cs="Arial"/>
                <w:sz w:val="18"/>
                <w:szCs w:val="18"/>
              </w:rPr>
            </w:pPr>
            <w:r>
              <w:rPr>
                <w:rFonts w:ascii="Arial" w:hAnsi="Arial" w:cs="Arial"/>
                <w:sz w:val="18"/>
                <w:szCs w:val="18"/>
              </w:rPr>
              <w:t>X27</w:t>
            </w:r>
          </w:p>
        </w:tc>
        <w:tc>
          <w:tcPr>
            <w:tcW w:w="587" w:type="dxa"/>
            <w:tcBorders>
              <w:top w:val="single" w:sz="16" w:space="0" w:color="000000"/>
              <w:bottom w:val="single" w:sz="16" w:space="0" w:color="000000"/>
            </w:tcBorders>
            <w:shd w:val="clear" w:color="auto" w:fill="FFFFFF"/>
            <w:vAlign w:val="bottom"/>
          </w:tcPr>
          <w:p w:rsidR="00CA328C" w:rsidRDefault="00CA328C" w:rsidP="004D3B12">
            <w:pPr>
              <w:spacing w:line="320" w:lineRule="atLeast"/>
              <w:ind w:left="60" w:right="60"/>
              <w:jc w:val="center"/>
              <w:rPr>
                <w:rFonts w:ascii="Arial" w:hAnsi="Arial" w:cs="Arial"/>
                <w:sz w:val="18"/>
                <w:szCs w:val="18"/>
              </w:rPr>
            </w:pPr>
            <w:r>
              <w:rPr>
                <w:rFonts w:ascii="Arial" w:hAnsi="Arial" w:cs="Arial"/>
                <w:sz w:val="18"/>
                <w:szCs w:val="18"/>
              </w:rPr>
              <w:t>X28</w:t>
            </w:r>
          </w:p>
        </w:tc>
        <w:tc>
          <w:tcPr>
            <w:tcW w:w="587" w:type="dxa"/>
            <w:tcBorders>
              <w:top w:val="single" w:sz="16" w:space="0" w:color="000000"/>
              <w:bottom w:val="single" w:sz="16" w:space="0" w:color="000000"/>
            </w:tcBorders>
            <w:shd w:val="clear" w:color="auto" w:fill="FFFFFF"/>
            <w:vAlign w:val="bottom"/>
          </w:tcPr>
          <w:p w:rsidR="00CA328C" w:rsidRDefault="00CA328C" w:rsidP="004D3B12">
            <w:pPr>
              <w:spacing w:line="320" w:lineRule="atLeast"/>
              <w:ind w:left="60" w:right="60"/>
              <w:jc w:val="center"/>
              <w:rPr>
                <w:rFonts w:ascii="Arial" w:hAnsi="Arial" w:cs="Arial"/>
                <w:sz w:val="18"/>
                <w:szCs w:val="18"/>
              </w:rPr>
            </w:pPr>
            <w:r>
              <w:rPr>
                <w:rFonts w:ascii="Arial" w:hAnsi="Arial" w:cs="Arial"/>
                <w:sz w:val="18"/>
                <w:szCs w:val="18"/>
              </w:rPr>
              <w:t>X29</w:t>
            </w:r>
          </w:p>
        </w:tc>
        <w:tc>
          <w:tcPr>
            <w:tcW w:w="587" w:type="dxa"/>
            <w:tcBorders>
              <w:top w:val="single" w:sz="16" w:space="0" w:color="000000"/>
              <w:bottom w:val="single" w:sz="16" w:space="0" w:color="000000"/>
            </w:tcBorders>
            <w:shd w:val="clear" w:color="auto" w:fill="FFFFFF"/>
            <w:vAlign w:val="bottom"/>
          </w:tcPr>
          <w:p w:rsidR="00CA328C" w:rsidRDefault="00CA328C" w:rsidP="004D3B12">
            <w:pPr>
              <w:spacing w:line="320" w:lineRule="atLeast"/>
              <w:ind w:left="60" w:right="60"/>
              <w:jc w:val="center"/>
              <w:rPr>
                <w:rFonts w:ascii="Arial" w:hAnsi="Arial" w:cs="Arial"/>
                <w:sz w:val="18"/>
                <w:szCs w:val="18"/>
              </w:rPr>
            </w:pPr>
            <w:r>
              <w:rPr>
                <w:rFonts w:ascii="Arial" w:hAnsi="Arial" w:cs="Arial"/>
                <w:sz w:val="18"/>
                <w:szCs w:val="18"/>
              </w:rPr>
              <w:t>X30</w:t>
            </w:r>
          </w:p>
        </w:tc>
        <w:tc>
          <w:tcPr>
            <w:tcW w:w="870" w:type="dxa"/>
            <w:tcBorders>
              <w:top w:val="single" w:sz="16" w:space="0" w:color="000000"/>
              <w:bottom w:val="single" w:sz="16" w:space="0" w:color="000000"/>
              <w:right w:val="single" w:sz="16" w:space="0" w:color="000000"/>
            </w:tcBorders>
            <w:shd w:val="clear" w:color="auto" w:fill="FFFFFF"/>
            <w:vAlign w:val="bottom"/>
          </w:tcPr>
          <w:p w:rsidR="00CA328C" w:rsidRDefault="00CA328C" w:rsidP="004D3B12">
            <w:pPr>
              <w:spacing w:line="320" w:lineRule="atLeast"/>
              <w:ind w:left="60" w:right="60"/>
              <w:jc w:val="center"/>
              <w:rPr>
                <w:rFonts w:ascii="Arial" w:hAnsi="Arial" w:cs="Arial"/>
                <w:sz w:val="18"/>
                <w:szCs w:val="18"/>
              </w:rPr>
            </w:pPr>
            <w:r>
              <w:rPr>
                <w:rFonts w:ascii="Arial" w:hAnsi="Arial" w:cs="Arial"/>
                <w:sz w:val="18"/>
                <w:szCs w:val="18"/>
              </w:rPr>
              <w:t>Total_X</w:t>
            </w:r>
          </w:p>
        </w:tc>
      </w:tr>
      <w:tr w:rsidR="00CA328C" w:rsidTr="00DF6FFA">
        <w:trPr>
          <w:gridBefore w:val="1"/>
          <w:wBefore w:w="20" w:type="dxa"/>
          <w:cantSplit/>
        </w:trPr>
        <w:tc>
          <w:tcPr>
            <w:tcW w:w="545" w:type="dxa"/>
            <w:vMerge w:val="restart"/>
            <w:tcBorders>
              <w:top w:val="single" w:sz="16" w:space="0" w:color="000000"/>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X1</w:t>
            </w:r>
          </w:p>
        </w:tc>
        <w:tc>
          <w:tcPr>
            <w:tcW w:w="893" w:type="dxa"/>
            <w:tcBorders>
              <w:top w:val="single" w:sz="16" w:space="0" w:color="000000"/>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single" w:sz="16" w:space="0" w:color="000000"/>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.059</w:t>
            </w:r>
          </w:p>
        </w:tc>
        <w:tc>
          <w:tcPr>
            <w:tcW w:w="587" w:type="dxa"/>
            <w:tcBorders>
              <w:top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.369</w:t>
            </w:r>
            <w:r>
              <w:rPr>
                <w:rFonts w:ascii="Arial" w:hAnsi="Arial" w:cs="Arial"/>
                <w:sz w:val="18"/>
                <w:szCs w:val="18"/>
                <w:vertAlign w:val="superscript"/>
              </w:rPr>
              <w:t>*</w:t>
            </w:r>
          </w:p>
        </w:tc>
        <w:tc>
          <w:tcPr>
            <w:tcW w:w="587" w:type="dxa"/>
            <w:tcBorders>
              <w:top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.365</w:t>
            </w:r>
            <w:r>
              <w:rPr>
                <w:rFonts w:ascii="Arial" w:hAnsi="Arial" w:cs="Arial"/>
                <w:sz w:val="18"/>
                <w:szCs w:val="18"/>
                <w:vertAlign w:val="superscript"/>
              </w:rPr>
              <w:t>*</w:t>
            </w:r>
          </w:p>
        </w:tc>
        <w:tc>
          <w:tcPr>
            <w:tcW w:w="587" w:type="dxa"/>
            <w:tcBorders>
              <w:top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.297</w:t>
            </w:r>
          </w:p>
        </w:tc>
        <w:tc>
          <w:tcPr>
            <w:tcW w:w="587" w:type="dxa"/>
            <w:tcBorders>
              <w:top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.111</w:t>
            </w:r>
          </w:p>
        </w:tc>
        <w:tc>
          <w:tcPr>
            <w:tcW w:w="587" w:type="dxa"/>
            <w:tcBorders>
              <w:top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.382</w:t>
            </w:r>
            <w:r>
              <w:rPr>
                <w:rFonts w:ascii="Arial" w:hAnsi="Arial" w:cs="Arial"/>
                <w:sz w:val="18"/>
                <w:szCs w:val="18"/>
                <w:vertAlign w:val="superscript"/>
              </w:rPr>
              <w:t>*</w:t>
            </w:r>
          </w:p>
        </w:tc>
        <w:tc>
          <w:tcPr>
            <w:tcW w:w="587" w:type="dxa"/>
            <w:tcBorders>
              <w:top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.302</w:t>
            </w:r>
          </w:p>
        </w:tc>
        <w:tc>
          <w:tcPr>
            <w:tcW w:w="587" w:type="dxa"/>
            <w:tcBorders>
              <w:top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.180</w:t>
            </w:r>
          </w:p>
        </w:tc>
        <w:tc>
          <w:tcPr>
            <w:tcW w:w="587" w:type="dxa"/>
            <w:tcBorders>
              <w:top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.392</w:t>
            </w:r>
            <w:r>
              <w:rPr>
                <w:rFonts w:ascii="Arial" w:hAnsi="Arial" w:cs="Arial"/>
                <w:sz w:val="18"/>
                <w:szCs w:val="18"/>
                <w:vertAlign w:val="superscript"/>
              </w:rPr>
              <w:t>*</w:t>
            </w:r>
          </w:p>
        </w:tc>
        <w:tc>
          <w:tcPr>
            <w:tcW w:w="587" w:type="dxa"/>
            <w:tcBorders>
              <w:top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.347</w:t>
            </w:r>
          </w:p>
        </w:tc>
        <w:tc>
          <w:tcPr>
            <w:tcW w:w="587" w:type="dxa"/>
            <w:tcBorders>
              <w:top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.029</w:t>
            </w:r>
          </w:p>
        </w:tc>
        <w:tc>
          <w:tcPr>
            <w:tcW w:w="870" w:type="dxa"/>
            <w:tcBorders>
              <w:top w:val="single" w:sz="16" w:space="0" w:color="000000"/>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.513</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single" w:sz="16" w:space="0" w:color="000000"/>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.757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.045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.047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.561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.342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.060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.878</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.004</w:t>
            </w:r>
          </w:p>
        </w:tc>
      </w:tr>
      <w:tr w:rsidR="00CA328C" w:rsidTr="00DF6FFA">
        <w:trPr>
          <w:gridBefore w:val="1"/>
          <w:wBefore w:w="20" w:type="dxa"/>
          <w:cantSplit/>
        </w:trPr>
        <w:tc>
          <w:tcPr>
            <w:tcW w:w="545" w:type="dxa"/>
            <w:vMerge/>
            <w:tcBorders>
              <w:top w:val="single" w:sz="16" w:space="0" w:color="000000"/>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X2</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.400</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.344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.270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.399</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.272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.136</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.425</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.187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.189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.314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.063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.150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.937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.594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.473</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.019</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X3</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.157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.188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.275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.442</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.055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.268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.188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.198</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.427</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.408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.319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.659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.773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.866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.151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.321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.293</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.019</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X4</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.203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.277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.710</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.187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.531</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.167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.136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.188</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.426</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.283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.138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.961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.322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.377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.474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.548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.321</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.019</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X5</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.122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.259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.342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.067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.342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.044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.463</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.456</w:t>
            </w:r>
            <w:r>
              <w:rPr>
                <w:rFonts w:ascii="Arial" w:hAnsi="Arial" w:cs="Arial"/>
                <w:sz w:val="18"/>
                <w:szCs w:val="18"/>
                <w:vertAlign w:val="superscript"/>
              </w:rPr>
              <w:t>*</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.542</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.521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.167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.065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.290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.544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.724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.064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.817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.011</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.002</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lastRenderedPageBreak/>
              <w:t>X6</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.347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.057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.132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.495</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.254</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.456</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.652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.583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.060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.764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.640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.577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.450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.488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.176</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.011</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X7</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.202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-.070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.475</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.128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.283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.353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.272</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.449</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.314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.285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.714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.951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.499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.672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.130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.056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.146</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.013</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X8</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.360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.492</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.447</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.075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.294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.316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.144</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.497</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.051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.646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.581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.696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.446</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.005</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X9</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.073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-.052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.215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.226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.445</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.321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.344</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.475</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.944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.785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.253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.549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.877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.230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.539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.063</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.008</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X10</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-.097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.277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.623</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.229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.159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.444</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.240</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.415</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.609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.575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.138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.457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.223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.560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.402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.202</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.022</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X11</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.157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.368</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.319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.222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-.173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.264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.382</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.353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.419</w:t>
            </w:r>
            <w:r>
              <w:rPr>
                <w:rFonts w:ascii="Arial" w:hAnsi="Arial" w:cs="Arial"/>
                <w:sz w:val="18"/>
                <w:szCs w:val="18"/>
                <w:vertAlign w:val="superscript"/>
              </w:rPr>
              <w:t>*</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.444</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.408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.046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.903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.238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.360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.159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.848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.055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.021</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.014</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X12</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.179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.277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.375</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.169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.340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.208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.048</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.446</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.345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.544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.138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.315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.041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.372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.066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.269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.802</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.013</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X13</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-.074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.266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.175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-.040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.319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.430</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-.073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.237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.064</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.411</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.697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.156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.355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.923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.834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.703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.299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.207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.736</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.024</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X14</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.135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.053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.154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.252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.202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.137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.071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.455</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.375</w:t>
            </w:r>
            <w:r>
              <w:rPr>
                <w:rFonts w:ascii="Arial" w:hAnsi="Arial" w:cs="Arial"/>
                <w:sz w:val="18"/>
                <w:szCs w:val="18"/>
                <w:vertAlign w:val="superscript"/>
              </w:rPr>
              <w:t>*</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.484</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.478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.783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.416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.179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.978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.284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.472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.711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.041</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.007</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X15</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.040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.447</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-.096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.351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.443</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.241</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.456</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.834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.296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.670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.901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.443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.614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.058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.200</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.011</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X16</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.319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.391</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.068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.153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.275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.155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.291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.275</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.476</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.722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.419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.414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.981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.141</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.008</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X17</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.099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-.155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.064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.224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.172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.239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.201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.335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.220</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.463</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.602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.413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.736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.235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.854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.363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.204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.286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.856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.070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.243</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.010</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X18</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.505</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.356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.169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.439</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.346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.228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.017</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.421</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.053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.373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.965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.962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.857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.543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.061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.225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.927</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.021</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X19</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-.205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.202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.161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.289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.368</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-.236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.395</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.455</w:t>
            </w:r>
            <w:r>
              <w:rPr>
                <w:rFonts w:ascii="Arial" w:hAnsi="Arial" w:cs="Arial"/>
                <w:sz w:val="18"/>
                <w:szCs w:val="18"/>
                <w:vertAlign w:val="superscript"/>
              </w:rPr>
              <w:t>*</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.484</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.277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.284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.396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.122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.920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.186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.046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.210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.012</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.007</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X20</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.224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.322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.532</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.219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.317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.026</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.387</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rPr>
                <w:rFonts w:cs="Times New Roman"/>
                <w:sz w:val="24"/>
                <w:szCs w:val="24"/>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.235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.642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.880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.588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.560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.892</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.035</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X21</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.224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.604</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.291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.210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.225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.076</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.406</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.235</w:t>
            </w:r>
          </w:p>
        </w:tc>
        <w:tc>
          <w:tcPr>
            <w:tcW w:w="587" w:type="dxa"/>
            <w:tcBorders>
              <w:top w:val="nil"/>
              <w:bottom w:val="nil"/>
            </w:tcBorders>
            <w:shd w:val="clear" w:color="auto" w:fill="FFFFFF"/>
            <w:vAlign w:val="center"/>
          </w:tcPr>
          <w:p w:rsidR="00CA328C" w:rsidRDefault="00CA328C" w:rsidP="004D3B12">
            <w:pPr>
              <w:rPr>
                <w:rFonts w:cs="Times New Roman"/>
                <w:sz w:val="24"/>
                <w:szCs w:val="24"/>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.437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.544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.265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.231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.690</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.026</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lastRenderedPageBreak/>
              <w:t>X22</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.322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.604</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.217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.202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.410</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.261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-.003</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.388</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rPr>
                <w:rFonts w:cs="Times New Roman"/>
                <w:sz w:val="24"/>
                <w:szCs w:val="24"/>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.917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.943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.284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.164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.989</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.034</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X23</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-.071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.335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.219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.151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.128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.156</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.396</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.642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.437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.917</w:t>
            </w:r>
          </w:p>
        </w:tc>
        <w:tc>
          <w:tcPr>
            <w:tcW w:w="587" w:type="dxa"/>
            <w:tcBorders>
              <w:top w:val="nil"/>
              <w:bottom w:val="nil"/>
            </w:tcBorders>
            <w:shd w:val="clear" w:color="auto" w:fill="FFFFFF"/>
            <w:vAlign w:val="center"/>
          </w:tcPr>
          <w:p w:rsidR="00CA328C" w:rsidRDefault="00CA328C" w:rsidP="004D3B12">
            <w:pPr>
              <w:rPr>
                <w:rFonts w:cs="Times New Roman"/>
                <w:sz w:val="24"/>
                <w:szCs w:val="24"/>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.710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.070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.671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.427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.409</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.030</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X24</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.532</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-.071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.076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.212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.273</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.436</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.544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.943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.710</w:t>
            </w:r>
          </w:p>
        </w:tc>
        <w:tc>
          <w:tcPr>
            <w:tcW w:w="587" w:type="dxa"/>
            <w:tcBorders>
              <w:top w:val="nil"/>
              <w:bottom w:val="nil"/>
            </w:tcBorders>
            <w:shd w:val="clear" w:color="auto" w:fill="FFFFFF"/>
            <w:vAlign w:val="center"/>
          </w:tcPr>
          <w:p w:rsidR="00CA328C" w:rsidRDefault="00CA328C" w:rsidP="004D3B12">
            <w:pPr>
              <w:rPr>
                <w:rFonts w:cs="Times New Roman"/>
                <w:sz w:val="24"/>
                <w:szCs w:val="24"/>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.692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.295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.260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.144</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.016</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X25</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.291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.217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.335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.076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.276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.295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.064</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.413</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.880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.070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.692</w:t>
            </w:r>
          </w:p>
        </w:tc>
        <w:tc>
          <w:tcPr>
            <w:tcW w:w="587" w:type="dxa"/>
            <w:tcBorders>
              <w:top w:val="nil"/>
              <w:bottom w:val="nil"/>
            </w:tcBorders>
            <w:shd w:val="clear" w:color="auto" w:fill="FFFFFF"/>
            <w:vAlign w:val="center"/>
          </w:tcPr>
          <w:p w:rsidR="00CA328C" w:rsidRDefault="00CA328C" w:rsidP="004D3B12">
            <w:pPr>
              <w:rPr>
                <w:rFonts w:cs="Times New Roman"/>
                <w:sz w:val="24"/>
                <w:szCs w:val="24"/>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.540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.459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.738</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.023</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X26</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.219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.202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.276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.178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-.051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.084</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.432</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.284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.671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.140</w:t>
            </w:r>
          </w:p>
        </w:tc>
        <w:tc>
          <w:tcPr>
            <w:tcW w:w="587" w:type="dxa"/>
            <w:tcBorders>
              <w:top w:val="nil"/>
              <w:bottom w:val="nil"/>
            </w:tcBorders>
            <w:shd w:val="clear" w:color="auto" w:fill="FFFFFF"/>
            <w:vAlign w:val="center"/>
          </w:tcPr>
          <w:p w:rsidR="00CA328C" w:rsidRDefault="00CA328C" w:rsidP="004D3B12">
            <w:pPr>
              <w:rPr>
                <w:rFonts w:cs="Times New Roman"/>
                <w:sz w:val="24"/>
                <w:szCs w:val="24"/>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.347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.789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.564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.660</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.017</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X27</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.317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.410</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.219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.178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.402</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.282</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.431</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.540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.347</w:t>
            </w:r>
          </w:p>
        </w:tc>
        <w:tc>
          <w:tcPr>
            <w:tcW w:w="587" w:type="dxa"/>
            <w:tcBorders>
              <w:top w:val="nil"/>
              <w:bottom w:val="nil"/>
            </w:tcBorders>
            <w:shd w:val="clear" w:color="auto" w:fill="FFFFFF"/>
            <w:vAlign w:val="center"/>
          </w:tcPr>
          <w:p w:rsidR="00CA328C" w:rsidRDefault="00CA328C" w:rsidP="004D3B12">
            <w:pPr>
              <w:rPr>
                <w:rFonts w:cs="Times New Roman"/>
                <w:sz w:val="24"/>
                <w:szCs w:val="24"/>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.189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.131</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.017</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X28</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.103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.210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.151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-.051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.402</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.294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.062</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.404</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.588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.265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.196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.427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.295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.459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.789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.028</w:t>
            </w:r>
          </w:p>
        </w:tc>
        <w:tc>
          <w:tcPr>
            <w:tcW w:w="587" w:type="dxa"/>
            <w:tcBorders>
              <w:top w:val="nil"/>
              <w:bottom w:val="nil"/>
            </w:tcBorders>
            <w:shd w:val="clear" w:color="auto" w:fill="FFFFFF"/>
            <w:vAlign w:val="center"/>
          </w:tcPr>
          <w:p w:rsidR="00CA328C" w:rsidRDefault="00CA328C" w:rsidP="004D3B12">
            <w:pPr>
              <w:rPr>
                <w:rFonts w:cs="Times New Roman"/>
                <w:sz w:val="24"/>
                <w:szCs w:val="24"/>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.746</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.027</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X29</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.225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.261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.128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.212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.295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.247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.294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.728</w:t>
            </w:r>
            <w:r>
              <w:rPr>
                <w:rFonts w:ascii="Arial" w:hAnsi="Arial" w:cs="Arial"/>
                <w:sz w:val="18"/>
                <w:szCs w:val="18"/>
                <w:vertAlign w:val="superscript"/>
              </w:rPr>
              <w:t>**</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.759</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.560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.231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.164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.260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.564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.189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.115</w:t>
            </w:r>
          </w:p>
        </w:tc>
        <w:tc>
          <w:tcPr>
            <w:tcW w:w="587" w:type="dxa"/>
            <w:tcBorders>
              <w:top w:val="nil"/>
              <w:bottom w:val="nil"/>
            </w:tcBorders>
            <w:shd w:val="clear" w:color="auto" w:fill="FFFFFF"/>
            <w:vAlign w:val="center"/>
          </w:tcPr>
          <w:p w:rsidR="00CA328C" w:rsidRDefault="00CA328C" w:rsidP="004D3B12">
            <w:pPr>
              <w:rPr>
                <w:rFonts w:cs="Times New Roman"/>
                <w:sz w:val="24"/>
                <w:szCs w:val="24"/>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X30</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.076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.156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.273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.064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.084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.282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.062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.728</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.593</w:t>
            </w:r>
            <w:r>
              <w:rPr>
                <w:rFonts w:ascii="Arial" w:hAnsi="Arial" w:cs="Arial"/>
                <w:sz w:val="18"/>
                <w:szCs w:val="18"/>
                <w:vertAlign w:val="superscript"/>
              </w:rPr>
              <w:t>**</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.892</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.690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.989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.409</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.144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.738</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.660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.131</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.746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rPr>
                <w:rFonts w:cs="Times New Roman"/>
                <w:sz w:val="24"/>
                <w:szCs w:val="24"/>
              </w:rPr>
            </w:pP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.001</w:t>
            </w:r>
          </w:p>
        </w:tc>
      </w:tr>
      <w:tr w:rsidR="00CA328C" w:rsidTr="00DF6FFA">
        <w:trPr>
          <w:gridBefore w:val="1"/>
          <w:wBefore w:w="20" w:type="dxa"/>
          <w:cantSplit/>
        </w:trPr>
        <w:tc>
          <w:tcPr>
            <w:tcW w:w="545" w:type="dxa"/>
            <w:vMerge/>
            <w:tcBorders>
              <w:top w:val="nil"/>
              <w:left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gridBefore w:val="1"/>
          <w:wBefore w:w="20" w:type="dxa"/>
          <w:cantSplit/>
        </w:trPr>
        <w:tc>
          <w:tcPr>
            <w:tcW w:w="545" w:type="dxa"/>
            <w:vMerge w:val="restart"/>
            <w:tcBorders>
              <w:top w:val="nil"/>
              <w:left w:val="single" w:sz="16" w:space="0" w:color="000000"/>
              <w:bottom w:val="single" w:sz="16" w:space="0" w:color="000000"/>
              <w:right w:val="nil"/>
            </w:tcBorders>
            <w:shd w:val="clear" w:color="auto" w:fill="FFFFFF"/>
          </w:tcPr>
          <w:p w:rsidR="00CA328C" w:rsidRDefault="00CA328C" w:rsidP="00CA328C">
            <w:pPr>
              <w:spacing w:line="320" w:lineRule="atLeast"/>
              <w:ind w:right="60"/>
              <w:rPr>
                <w:rFonts w:ascii="Arial" w:hAnsi="Arial" w:cs="Arial"/>
                <w:sz w:val="18"/>
                <w:szCs w:val="18"/>
              </w:rPr>
            </w:pPr>
            <w:r>
              <w:rPr>
                <w:rFonts w:ascii="Arial" w:hAnsi="Arial" w:cs="Arial"/>
                <w:sz w:val="18"/>
                <w:szCs w:val="18"/>
              </w:rPr>
              <w:t>Total_X</w:t>
            </w: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Pearson Correlation</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.387</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.406</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.388</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.396</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.436</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.413</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.432</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.431</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.404</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.759</w:t>
            </w:r>
            <w:r>
              <w:rPr>
                <w:rFonts w:ascii="Arial" w:hAnsi="Arial" w:cs="Arial"/>
                <w:sz w:val="18"/>
                <w:szCs w:val="18"/>
                <w:vertAlign w:val="superscript"/>
              </w:rPr>
              <w:t>**</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.593</w:t>
            </w:r>
            <w:r>
              <w:rPr>
                <w:rFonts w:ascii="Arial" w:hAnsi="Arial" w:cs="Arial"/>
                <w:sz w:val="18"/>
                <w:szCs w:val="18"/>
                <w:vertAlign w:val="superscript"/>
              </w:rPr>
              <w:t>**</w:t>
            </w: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1</w:t>
            </w:r>
          </w:p>
        </w:tc>
      </w:tr>
      <w:tr w:rsidR="00CA328C" w:rsidTr="00DF6FFA">
        <w:trPr>
          <w:gridBefore w:val="1"/>
          <w:wBefore w:w="20" w:type="dxa"/>
          <w:cantSplit/>
        </w:trPr>
        <w:tc>
          <w:tcPr>
            <w:tcW w:w="545" w:type="dxa"/>
            <w:vMerge/>
            <w:tcBorders>
              <w:top w:val="nil"/>
              <w:left w:val="single" w:sz="16" w:space="0" w:color="000000"/>
              <w:bottom w:val="single" w:sz="16" w:space="0" w:color="000000"/>
              <w:right w:val="nil"/>
            </w:tcBorders>
            <w:shd w:val="clear" w:color="auto" w:fill="FFFFFF"/>
          </w:tcPr>
          <w:p w:rsidR="00CA328C" w:rsidRDefault="00CA328C" w:rsidP="004D3B12">
            <w:pPr>
              <w:spacing w:line="320" w:lineRule="atLeast"/>
              <w:ind w:left="60" w:right="60"/>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p>
        </w:tc>
        <w:tc>
          <w:tcPr>
            <w:tcW w:w="870" w:type="dxa"/>
            <w:tcBorders>
              <w:top w:val="nil"/>
              <w:bottom w:val="nil"/>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p>
        </w:tc>
      </w:tr>
      <w:tr w:rsidR="00CA328C" w:rsidTr="00DF6FFA">
        <w:trPr>
          <w:gridBefore w:val="1"/>
          <w:wBefore w:w="20" w:type="dxa"/>
          <w:cantSplit/>
        </w:trPr>
        <w:tc>
          <w:tcPr>
            <w:tcW w:w="545" w:type="dxa"/>
            <w:vMerge/>
            <w:tcBorders>
              <w:top w:val="nil"/>
              <w:left w:val="single" w:sz="16" w:space="0" w:color="000000"/>
              <w:bottom w:val="single" w:sz="16" w:space="0" w:color="000000"/>
              <w:right w:val="nil"/>
            </w:tcBorders>
            <w:shd w:val="clear" w:color="auto" w:fill="FFFFFF"/>
          </w:tcPr>
          <w:p w:rsidR="00CA328C" w:rsidRDefault="00CA328C" w:rsidP="004D3B12">
            <w:pPr>
              <w:rPr>
                <w:rFonts w:ascii="Arial" w:hAnsi="Arial" w:cs="Arial"/>
                <w:sz w:val="18"/>
                <w:szCs w:val="18"/>
              </w:rPr>
            </w:pPr>
          </w:p>
        </w:tc>
        <w:tc>
          <w:tcPr>
            <w:tcW w:w="893" w:type="dxa"/>
            <w:tcBorders>
              <w:top w:val="nil"/>
              <w:left w:val="nil"/>
              <w:bottom w:val="nil"/>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Sig. (2-tailed)</w:t>
            </w:r>
          </w:p>
        </w:tc>
        <w:tc>
          <w:tcPr>
            <w:tcW w:w="587" w:type="dxa"/>
            <w:tcBorders>
              <w:top w:val="nil"/>
              <w:left w:val="single" w:sz="16" w:space="0" w:color="000000"/>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.035</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.034</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.030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.016</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.023</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.017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.027</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.000</w:t>
            </w:r>
          </w:p>
        </w:tc>
        <w:tc>
          <w:tcPr>
            <w:tcW w:w="587" w:type="dxa"/>
            <w:tcBorders>
              <w:top w:val="nil"/>
              <w:bottom w:val="nil"/>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.001</w:t>
            </w:r>
          </w:p>
        </w:tc>
        <w:tc>
          <w:tcPr>
            <w:tcW w:w="870" w:type="dxa"/>
            <w:tcBorders>
              <w:top w:val="nil"/>
              <w:bottom w:val="nil"/>
              <w:right w:val="single" w:sz="16" w:space="0" w:color="000000"/>
            </w:tcBorders>
            <w:shd w:val="clear" w:color="auto" w:fill="FFFFFF"/>
            <w:vAlign w:val="center"/>
          </w:tcPr>
          <w:p w:rsidR="00CA328C" w:rsidRDefault="00CA328C" w:rsidP="004D3B12">
            <w:pPr>
              <w:rPr>
                <w:rFonts w:cs="Times New Roman"/>
                <w:sz w:val="24"/>
                <w:szCs w:val="24"/>
              </w:rPr>
            </w:pPr>
          </w:p>
        </w:tc>
      </w:tr>
      <w:tr w:rsidR="00CA328C" w:rsidTr="00DF6FFA">
        <w:trPr>
          <w:gridBefore w:val="1"/>
          <w:wBefore w:w="20" w:type="dxa"/>
          <w:cantSplit/>
        </w:trPr>
        <w:tc>
          <w:tcPr>
            <w:tcW w:w="545" w:type="dxa"/>
            <w:vMerge/>
            <w:tcBorders>
              <w:top w:val="nil"/>
              <w:left w:val="single" w:sz="16" w:space="0" w:color="000000"/>
              <w:bottom w:val="single" w:sz="16" w:space="0" w:color="000000"/>
              <w:right w:val="nil"/>
            </w:tcBorders>
            <w:shd w:val="clear" w:color="auto" w:fill="FFFFFF"/>
          </w:tcPr>
          <w:p w:rsidR="00CA328C" w:rsidRDefault="00CA328C" w:rsidP="004D3B12">
            <w:pPr>
              <w:rPr>
                <w:rFonts w:cs="Times New Roman"/>
                <w:sz w:val="24"/>
                <w:szCs w:val="24"/>
              </w:rPr>
            </w:pPr>
          </w:p>
        </w:tc>
        <w:tc>
          <w:tcPr>
            <w:tcW w:w="893" w:type="dxa"/>
            <w:tcBorders>
              <w:top w:val="nil"/>
              <w:left w:val="nil"/>
              <w:bottom w:val="single" w:sz="16" w:space="0" w:color="000000"/>
              <w:right w:val="single" w:sz="16" w:space="0" w:color="000000"/>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N</w:t>
            </w:r>
          </w:p>
        </w:tc>
        <w:tc>
          <w:tcPr>
            <w:tcW w:w="587" w:type="dxa"/>
            <w:tcBorders>
              <w:top w:val="nil"/>
              <w:left w:val="single" w:sz="16" w:space="0" w:color="000000"/>
              <w:bottom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bottom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bottom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bottom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bottom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bottom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bottom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bottom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bottom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bottom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587" w:type="dxa"/>
            <w:tcBorders>
              <w:top w:val="nil"/>
              <w:bottom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c>
          <w:tcPr>
            <w:tcW w:w="870" w:type="dxa"/>
            <w:tcBorders>
              <w:top w:val="nil"/>
              <w:bottom w:val="single" w:sz="16" w:space="0" w:color="000000"/>
              <w:right w:val="single" w:sz="16" w:space="0" w:color="000000"/>
            </w:tcBorders>
            <w:shd w:val="clear" w:color="auto" w:fill="FFFFFF"/>
            <w:vAlign w:val="center"/>
          </w:tcPr>
          <w:p w:rsidR="00CA328C" w:rsidRDefault="00CA328C" w:rsidP="004D3B12">
            <w:pPr>
              <w:spacing w:line="320" w:lineRule="atLeast"/>
              <w:ind w:left="60" w:right="60"/>
              <w:jc w:val="right"/>
              <w:rPr>
                <w:rFonts w:ascii="Arial" w:hAnsi="Arial" w:cs="Arial"/>
                <w:sz w:val="18"/>
                <w:szCs w:val="18"/>
              </w:rPr>
            </w:pPr>
            <w:r>
              <w:rPr>
                <w:rFonts w:ascii="Arial" w:hAnsi="Arial" w:cs="Arial"/>
                <w:sz w:val="18"/>
                <w:szCs w:val="18"/>
              </w:rPr>
              <w:t>30</w:t>
            </w:r>
          </w:p>
        </w:tc>
      </w:tr>
      <w:tr w:rsidR="00CA328C" w:rsidTr="00DF6FFA">
        <w:trPr>
          <w:cantSplit/>
        </w:trPr>
        <w:tc>
          <w:tcPr>
            <w:tcW w:w="8785" w:type="dxa"/>
            <w:gridSpan w:val="15"/>
            <w:tcBorders>
              <w:top w:val="nil"/>
              <w:left w:val="nil"/>
              <w:bottom w:val="nil"/>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 Correlation is significant at the 0.01 level (2-tailed).</w:t>
            </w:r>
          </w:p>
        </w:tc>
      </w:tr>
      <w:tr w:rsidR="00CA328C" w:rsidTr="00DF6FFA">
        <w:trPr>
          <w:cantSplit/>
        </w:trPr>
        <w:tc>
          <w:tcPr>
            <w:tcW w:w="8785" w:type="dxa"/>
            <w:gridSpan w:val="15"/>
            <w:tcBorders>
              <w:top w:val="nil"/>
              <w:left w:val="nil"/>
              <w:bottom w:val="nil"/>
              <w:right w:val="nil"/>
            </w:tcBorders>
            <w:shd w:val="clear" w:color="auto" w:fill="FFFFFF"/>
          </w:tcPr>
          <w:p w:rsidR="00CA328C" w:rsidRDefault="00CA328C" w:rsidP="004D3B12">
            <w:pPr>
              <w:spacing w:line="320" w:lineRule="atLeast"/>
              <w:ind w:left="60" w:right="60"/>
              <w:rPr>
                <w:rFonts w:ascii="Arial" w:hAnsi="Arial" w:cs="Arial"/>
                <w:sz w:val="18"/>
                <w:szCs w:val="18"/>
              </w:rPr>
            </w:pPr>
            <w:r>
              <w:rPr>
                <w:rFonts w:ascii="Arial" w:hAnsi="Arial" w:cs="Arial"/>
                <w:sz w:val="18"/>
                <w:szCs w:val="18"/>
              </w:rPr>
              <w:t>*. Correlation is significant at the 0.05 level (2-tailed).</w:t>
            </w:r>
          </w:p>
        </w:tc>
      </w:tr>
    </w:tbl>
    <w:p w:rsidR="00DF6FFA" w:rsidRDefault="00DF6FFA" w:rsidP="00CA328C">
      <w:pPr>
        <w:spacing w:after="120" w:line="276" w:lineRule="auto"/>
        <w:rPr>
          <w:rFonts w:cs="Times New Roman"/>
          <w:sz w:val="24"/>
          <w:szCs w:val="24"/>
        </w:rPr>
      </w:pPr>
    </w:p>
    <w:p w:rsidR="00DF6FFA" w:rsidRDefault="00DF6FFA" w:rsidP="00CA328C">
      <w:pPr>
        <w:spacing w:after="120" w:line="276" w:lineRule="auto"/>
        <w:rPr>
          <w:rFonts w:cs="Times New Roman"/>
          <w:sz w:val="24"/>
          <w:szCs w:val="24"/>
        </w:rPr>
      </w:pPr>
    </w:p>
    <w:p w:rsidR="00DF6FFA" w:rsidRDefault="00CA328C" w:rsidP="00CA328C">
      <w:pPr>
        <w:spacing w:after="120" w:line="276" w:lineRule="auto"/>
        <w:rPr>
          <w:rFonts w:cs="Times New Roman"/>
          <w:sz w:val="24"/>
          <w:szCs w:val="24"/>
        </w:rPr>
      </w:pPr>
      <w:r w:rsidRPr="001D6A93">
        <w:rPr>
          <w:rFonts w:cs="Times New Roman"/>
          <w:sz w:val="24"/>
          <w:szCs w:val="24"/>
        </w:rPr>
        <w:lastRenderedPageBreak/>
        <w:t>Lampiran 4. Uji Reliabilitas Vari</w:t>
      </w:r>
      <w:r w:rsidR="00C95A7E">
        <w:rPr>
          <w:rFonts w:cs="Times New Roman"/>
          <w:sz w:val="24"/>
          <w:szCs w:val="24"/>
        </w:rPr>
        <w:t>abel Motivasi</w:t>
      </w:r>
      <w:r w:rsidRPr="001D6A93">
        <w:rPr>
          <w:rFonts w:cs="Times New Roman"/>
          <w:sz w:val="24"/>
          <w:szCs w:val="24"/>
        </w:rPr>
        <w:t xml:space="preserve"> Kerja</w:t>
      </w:r>
    </w:p>
    <w:p w:rsidR="003F4869" w:rsidRDefault="003F4869" w:rsidP="00CA328C">
      <w:pPr>
        <w:spacing w:after="120" w:line="276" w:lineRule="auto"/>
        <w:rPr>
          <w:rFonts w:cs="Times New Roman"/>
          <w:sz w:val="24"/>
          <w:szCs w:val="24"/>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CA328C" w:rsidRPr="00CA328C" w:rsidTr="003F4869">
        <w:trPr>
          <w:cantSplit/>
          <w:jc w:val="center"/>
        </w:trPr>
        <w:tc>
          <w:tcPr>
            <w:tcW w:w="2692" w:type="dxa"/>
            <w:gridSpan w:val="2"/>
            <w:tcBorders>
              <w:top w:val="nil"/>
              <w:left w:val="nil"/>
              <w:bottom w:val="nil"/>
              <w:right w:val="nil"/>
            </w:tcBorders>
            <w:shd w:val="clear" w:color="auto" w:fill="FFFFFF"/>
            <w:vAlign w:val="center"/>
          </w:tcPr>
          <w:p w:rsidR="00CA328C" w:rsidRPr="00CA328C" w:rsidRDefault="00CA328C" w:rsidP="00CA328C">
            <w:pPr>
              <w:autoSpaceDE w:val="0"/>
              <w:autoSpaceDN w:val="0"/>
              <w:adjustRightInd w:val="0"/>
              <w:spacing w:after="0" w:line="320" w:lineRule="atLeast"/>
              <w:ind w:left="60" w:right="60"/>
              <w:jc w:val="center"/>
              <w:rPr>
                <w:rFonts w:ascii="Arial" w:hAnsi="Arial" w:cs="Arial"/>
                <w:color w:val="000000"/>
                <w:sz w:val="18"/>
                <w:szCs w:val="18"/>
              </w:rPr>
            </w:pPr>
            <w:r w:rsidRPr="00CA328C">
              <w:rPr>
                <w:rFonts w:ascii="Arial" w:hAnsi="Arial" w:cs="Arial"/>
                <w:b/>
                <w:bCs/>
                <w:color w:val="000000"/>
                <w:sz w:val="18"/>
                <w:szCs w:val="18"/>
              </w:rPr>
              <w:t>Reliability Statistics</w:t>
            </w:r>
          </w:p>
        </w:tc>
      </w:tr>
      <w:tr w:rsidR="00CA328C" w:rsidRPr="00CA328C" w:rsidTr="003F4869">
        <w:trPr>
          <w:cantSplit/>
          <w:jc w:val="center"/>
        </w:trPr>
        <w:tc>
          <w:tcPr>
            <w:tcW w:w="1512" w:type="dxa"/>
            <w:tcBorders>
              <w:top w:val="single" w:sz="16" w:space="0" w:color="000000"/>
              <w:left w:val="single" w:sz="16" w:space="0" w:color="000000"/>
              <w:bottom w:val="single" w:sz="16" w:space="0" w:color="000000"/>
            </w:tcBorders>
            <w:shd w:val="clear" w:color="auto" w:fill="FFFFFF"/>
            <w:vAlign w:val="bottom"/>
          </w:tcPr>
          <w:p w:rsidR="00CA328C" w:rsidRPr="00CA328C" w:rsidRDefault="00CA328C" w:rsidP="00CA328C">
            <w:pPr>
              <w:autoSpaceDE w:val="0"/>
              <w:autoSpaceDN w:val="0"/>
              <w:adjustRightInd w:val="0"/>
              <w:spacing w:after="0" w:line="320" w:lineRule="atLeast"/>
              <w:ind w:left="60" w:right="60"/>
              <w:jc w:val="center"/>
              <w:rPr>
                <w:rFonts w:ascii="Arial" w:hAnsi="Arial" w:cs="Arial"/>
                <w:color w:val="000000"/>
                <w:sz w:val="18"/>
                <w:szCs w:val="18"/>
              </w:rPr>
            </w:pPr>
            <w:r w:rsidRPr="00CA328C">
              <w:rPr>
                <w:rFonts w:ascii="Arial" w:hAnsi="Arial" w:cs="Arial"/>
                <w:color w:val="000000"/>
                <w:sz w:val="18"/>
                <w:szCs w:val="18"/>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rsidR="00CA328C" w:rsidRPr="00CA328C" w:rsidRDefault="00CA328C" w:rsidP="00CA328C">
            <w:pPr>
              <w:autoSpaceDE w:val="0"/>
              <w:autoSpaceDN w:val="0"/>
              <w:adjustRightInd w:val="0"/>
              <w:spacing w:after="0" w:line="320" w:lineRule="atLeast"/>
              <w:ind w:left="60" w:right="60"/>
              <w:jc w:val="center"/>
              <w:rPr>
                <w:rFonts w:ascii="Arial" w:hAnsi="Arial" w:cs="Arial"/>
                <w:color w:val="000000"/>
                <w:sz w:val="18"/>
                <w:szCs w:val="18"/>
              </w:rPr>
            </w:pPr>
            <w:r w:rsidRPr="00CA328C">
              <w:rPr>
                <w:rFonts w:ascii="Arial" w:hAnsi="Arial" w:cs="Arial"/>
                <w:color w:val="000000"/>
                <w:sz w:val="18"/>
                <w:szCs w:val="18"/>
              </w:rPr>
              <w:t>N of Items</w:t>
            </w:r>
          </w:p>
        </w:tc>
      </w:tr>
      <w:tr w:rsidR="00CA328C" w:rsidRPr="00CA328C" w:rsidTr="003F4869">
        <w:trPr>
          <w:cantSplit/>
          <w:jc w:val="center"/>
        </w:trPr>
        <w:tc>
          <w:tcPr>
            <w:tcW w:w="1512" w:type="dxa"/>
            <w:tcBorders>
              <w:top w:val="single" w:sz="16" w:space="0" w:color="000000"/>
              <w:left w:val="single" w:sz="16" w:space="0" w:color="000000"/>
              <w:bottom w:val="single" w:sz="16" w:space="0" w:color="000000"/>
            </w:tcBorders>
            <w:shd w:val="clear" w:color="auto" w:fill="FFFFFF"/>
            <w:vAlign w:val="center"/>
          </w:tcPr>
          <w:p w:rsidR="00CA328C" w:rsidRPr="00CA328C" w:rsidRDefault="00CA328C" w:rsidP="00CA328C">
            <w:pPr>
              <w:autoSpaceDE w:val="0"/>
              <w:autoSpaceDN w:val="0"/>
              <w:adjustRightInd w:val="0"/>
              <w:spacing w:after="0" w:line="320" w:lineRule="atLeast"/>
              <w:ind w:left="60" w:right="60"/>
              <w:jc w:val="right"/>
              <w:rPr>
                <w:rFonts w:ascii="Arial" w:hAnsi="Arial" w:cs="Arial"/>
                <w:color w:val="000000"/>
                <w:sz w:val="18"/>
                <w:szCs w:val="18"/>
              </w:rPr>
            </w:pPr>
            <w:r w:rsidRPr="00CA328C">
              <w:rPr>
                <w:rFonts w:ascii="Arial" w:hAnsi="Arial" w:cs="Arial"/>
                <w:color w:val="000000"/>
                <w:sz w:val="18"/>
                <w:szCs w:val="18"/>
              </w:rPr>
              <w:t>.872</w:t>
            </w:r>
          </w:p>
        </w:tc>
        <w:tc>
          <w:tcPr>
            <w:tcW w:w="1180" w:type="dxa"/>
            <w:tcBorders>
              <w:top w:val="single" w:sz="16" w:space="0" w:color="000000"/>
              <w:bottom w:val="single" w:sz="16" w:space="0" w:color="000000"/>
              <w:right w:val="single" w:sz="16" w:space="0" w:color="000000"/>
            </w:tcBorders>
            <w:shd w:val="clear" w:color="auto" w:fill="FFFFFF"/>
            <w:vAlign w:val="center"/>
          </w:tcPr>
          <w:p w:rsidR="00CA328C" w:rsidRPr="00CA328C" w:rsidRDefault="00CA328C" w:rsidP="00CA328C">
            <w:pPr>
              <w:autoSpaceDE w:val="0"/>
              <w:autoSpaceDN w:val="0"/>
              <w:adjustRightInd w:val="0"/>
              <w:spacing w:after="0" w:line="320" w:lineRule="atLeast"/>
              <w:ind w:left="60" w:right="60"/>
              <w:jc w:val="right"/>
              <w:rPr>
                <w:rFonts w:ascii="Arial" w:hAnsi="Arial" w:cs="Arial"/>
                <w:color w:val="000000"/>
                <w:sz w:val="18"/>
                <w:szCs w:val="18"/>
              </w:rPr>
            </w:pPr>
            <w:r w:rsidRPr="00CA328C">
              <w:rPr>
                <w:rFonts w:ascii="Arial" w:hAnsi="Arial" w:cs="Arial"/>
                <w:color w:val="000000"/>
                <w:sz w:val="18"/>
                <w:szCs w:val="18"/>
              </w:rPr>
              <w:t>30</w:t>
            </w:r>
          </w:p>
        </w:tc>
      </w:tr>
    </w:tbl>
    <w:p w:rsidR="00BF76F5" w:rsidRDefault="00BF76F5" w:rsidP="00C95A7E">
      <w:pPr>
        <w:spacing w:after="120" w:line="276" w:lineRule="auto"/>
        <w:rPr>
          <w:rFonts w:cs="Times New Roman"/>
          <w:sz w:val="24"/>
          <w:szCs w:val="24"/>
        </w:rPr>
      </w:pPr>
    </w:p>
    <w:p w:rsidR="004D3B12" w:rsidRPr="004D3B12" w:rsidRDefault="004D3B12" w:rsidP="00C95A7E">
      <w:pPr>
        <w:spacing w:after="120" w:line="276" w:lineRule="auto"/>
        <w:rPr>
          <w:rFonts w:cs="Times New Roman"/>
          <w:sz w:val="24"/>
          <w:szCs w:val="24"/>
        </w:rPr>
      </w:pPr>
      <w:r w:rsidRPr="00A44741">
        <w:rPr>
          <w:rFonts w:cs="Times New Roman"/>
          <w:sz w:val="24"/>
          <w:szCs w:val="24"/>
        </w:rPr>
        <w:t>Lampiran 5. Uji Val</w:t>
      </w:r>
      <w:r w:rsidR="00C95A7E">
        <w:rPr>
          <w:rFonts w:cs="Times New Roman"/>
          <w:sz w:val="24"/>
          <w:szCs w:val="24"/>
        </w:rPr>
        <w:t>iditas Variabel Kinerja Pegawai</w:t>
      </w: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2"/>
        <w:gridCol w:w="558"/>
        <w:gridCol w:w="567"/>
        <w:gridCol w:w="425"/>
        <w:gridCol w:w="425"/>
        <w:gridCol w:w="425"/>
        <w:gridCol w:w="426"/>
        <w:gridCol w:w="567"/>
        <w:gridCol w:w="425"/>
        <w:gridCol w:w="567"/>
        <w:gridCol w:w="567"/>
        <w:gridCol w:w="567"/>
        <w:gridCol w:w="567"/>
        <w:gridCol w:w="567"/>
        <w:gridCol w:w="709"/>
      </w:tblGrid>
      <w:tr w:rsidR="004D3B12" w:rsidRPr="004D3B12" w:rsidTr="003F4869">
        <w:trPr>
          <w:cantSplit/>
          <w:trHeight w:val="95"/>
        </w:trPr>
        <w:tc>
          <w:tcPr>
            <w:tcW w:w="8364" w:type="dxa"/>
            <w:gridSpan w:val="15"/>
            <w:tcBorders>
              <w:top w:val="nil"/>
              <w:left w:val="nil"/>
              <w:bottom w:val="nil"/>
              <w:right w:val="nil"/>
            </w:tcBorders>
            <w:shd w:val="clear" w:color="auto" w:fill="FFFFFF"/>
            <w:vAlign w:val="center"/>
          </w:tcPr>
          <w:p w:rsidR="004D3B12" w:rsidRPr="004D3B12" w:rsidRDefault="004D3B12" w:rsidP="004D3B12">
            <w:pPr>
              <w:autoSpaceDE w:val="0"/>
              <w:autoSpaceDN w:val="0"/>
              <w:adjustRightInd w:val="0"/>
              <w:spacing w:after="0" w:line="320" w:lineRule="atLeast"/>
              <w:ind w:left="60" w:right="60"/>
              <w:jc w:val="center"/>
              <w:rPr>
                <w:rFonts w:ascii="Arial" w:hAnsi="Arial" w:cs="Arial"/>
                <w:color w:val="000000"/>
                <w:sz w:val="18"/>
                <w:szCs w:val="18"/>
              </w:rPr>
            </w:pPr>
            <w:r w:rsidRPr="004D3B12">
              <w:rPr>
                <w:rFonts w:ascii="Arial" w:hAnsi="Arial" w:cs="Arial"/>
                <w:b/>
                <w:bCs/>
                <w:color w:val="000000"/>
                <w:sz w:val="18"/>
                <w:szCs w:val="18"/>
              </w:rPr>
              <w:t>Correlations</w:t>
            </w:r>
          </w:p>
        </w:tc>
      </w:tr>
      <w:tr w:rsidR="00C95A7E" w:rsidRPr="004D3B12" w:rsidTr="003F4869">
        <w:trPr>
          <w:cantSplit/>
          <w:trHeight w:val="634"/>
        </w:trPr>
        <w:tc>
          <w:tcPr>
            <w:tcW w:w="1560" w:type="dxa"/>
            <w:gridSpan w:val="2"/>
            <w:tcBorders>
              <w:top w:val="single" w:sz="16" w:space="0" w:color="000000"/>
              <w:left w:val="single" w:sz="16" w:space="0" w:color="000000"/>
              <w:bottom w:val="single" w:sz="16" w:space="0" w:color="000000"/>
              <w:right w:val="nil"/>
            </w:tcBorders>
            <w:shd w:val="clear" w:color="auto" w:fill="FFFFFF"/>
            <w:vAlign w:val="bottom"/>
          </w:tcPr>
          <w:p w:rsidR="004D3B12" w:rsidRPr="007E46D6" w:rsidRDefault="004D3B12" w:rsidP="004D3B12">
            <w:pPr>
              <w:autoSpaceDE w:val="0"/>
              <w:autoSpaceDN w:val="0"/>
              <w:adjustRightInd w:val="0"/>
              <w:spacing w:after="0" w:line="240" w:lineRule="auto"/>
              <w:rPr>
                <w:rFonts w:cs="Times New Roman"/>
                <w:sz w:val="20"/>
                <w:szCs w:val="20"/>
              </w:rPr>
            </w:pPr>
          </w:p>
        </w:tc>
        <w:tc>
          <w:tcPr>
            <w:tcW w:w="567" w:type="dxa"/>
            <w:tcBorders>
              <w:top w:val="single" w:sz="16" w:space="0" w:color="000000"/>
              <w:left w:val="single" w:sz="16" w:space="0" w:color="000000"/>
              <w:bottom w:val="single" w:sz="16" w:space="0" w:color="000000"/>
            </w:tcBorders>
            <w:shd w:val="clear" w:color="auto" w:fill="FFFFFF"/>
            <w:vAlign w:val="bottom"/>
          </w:tcPr>
          <w:p w:rsidR="004D3B12" w:rsidRPr="007E46D6" w:rsidRDefault="004D3B12" w:rsidP="004D3B12">
            <w:pPr>
              <w:autoSpaceDE w:val="0"/>
              <w:autoSpaceDN w:val="0"/>
              <w:adjustRightInd w:val="0"/>
              <w:spacing w:after="0" w:line="320" w:lineRule="atLeast"/>
              <w:ind w:left="60" w:right="60"/>
              <w:jc w:val="center"/>
              <w:rPr>
                <w:rFonts w:cs="Times New Roman"/>
                <w:color w:val="000000"/>
                <w:sz w:val="20"/>
                <w:szCs w:val="20"/>
              </w:rPr>
            </w:pPr>
            <w:r w:rsidRPr="007E46D6">
              <w:rPr>
                <w:rFonts w:cs="Times New Roman"/>
                <w:color w:val="000000"/>
                <w:sz w:val="20"/>
                <w:szCs w:val="20"/>
              </w:rPr>
              <w:t>Y1</w:t>
            </w:r>
          </w:p>
        </w:tc>
        <w:tc>
          <w:tcPr>
            <w:tcW w:w="425" w:type="dxa"/>
            <w:tcBorders>
              <w:top w:val="single" w:sz="16" w:space="0" w:color="000000"/>
              <w:bottom w:val="single" w:sz="16" w:space="0" w:color="000000"/>
            </w:tcBorders>
            <w:shd w:val="clear" w:color="auto" w:fill="FFFFFF"/>
            <w:vAlign w:val="bottom"/>
          </w:tcPr>
          <w:p w:rsidR="004D3B12" w:rsidRPr="007E46D6" w:rsidRDefault="004D3B12" w:rsidP="004D3B12">
            <w:pPr>
              <w:autoSpaceDE w:val="0"/>
              <w:autoSpaceDN w:val="0"/>
              <w:adjustRightInd w:val="0"/>
              <w:spacing w:after="0" w:line="320" w:lineRule="atLeast"/>
              <w:ind w:left="60" w:right="60"/>
              <w:jc w:val="center"/>
              <w:rPr>
                <w:rFonts w:cs="Times New Roman"/>
                <w:color w:val="000000"/>
                <w:sz w:val="20"/>
                <w:szCs w:val="20"/>
              </w:rPr>
            </w:pPr>
            <w:r w:rsidRPr="007E46D6">
              <w:rPr>
                <w:rFonts w:cs="Times New Roman"/>
                <w:color w:val="000000"/>
                <w:sz w:val="20"/>
                <w:szCs w:val="20"/>
              </w:rPr>
              <w:t>Y2</w:t>
            </w:r>
          </w:p>
        </w:tc>
        <w:tc>
          <w:tcPr>
            <w:tcW w:w="425" w:type="dxa"/>
            <w:tcBorders>
              <w:top w:val="single" w:sz="16" w:space="0" w:color="000000"/>
              <w:bottom w:val="single" w:sz="16" w:space="0" w:color="000000"/>
            </w:tcBorders>
            <w:shd w:val="clear" w:color="auto" w:fill="FFFFFF"/>
            <w:vAlign w:val="bottom"/>
          </w:tcPr>
          <w:p w:rsidR="004D3B12" w:rsidRPr="007E46D6" w:rsidRDefault="004D3B12" w:rsidP="004D3B12">
            <w:pPr>
              <w:autoSpaceDE w:val="0"/>
              <w:autoSpaceDN w:val="0"/>
              <w:adjustRightInd w:val="0"/>
              <w:spacing w:after="0" w:line="320" w:lineRule="atLeast"/>
              <w:ind w:left="60" w:right="60"/>
              <w:jc w:val="center"/>
              <w:rPr>
                <w:rFonts w:cs="Times New Roman"/>
                <w:color w:val="000000"/>
                <w:sz w:val="20"/>
                <w:szCs w:val="20"/>
              </w:rPr>
            </w:pPr>
            <w:r w:rsidRPr="007E46D6">
              <w:rPr>
                <w:rFonts w:cs="Times New Roman"/>
                <w:color w:val="000000"/>
                <w:sz w:val="20"/>
                <w:szCs w:val="20"/>
              </w:rPr>
              <w:t>Y3</w:t>
            </w:r>
          </w:p>
        </w:tc>
        <w:tc>
          <w:tcPr>
            <w:tcW w:w="425" w:type="dxa"/>
            <w:tcBorders>
              <w:top w:val="single" w:sz="16" w:space="0" w:color="000000"/>
              <w:bottom w:val="single" w:sz="16" w:space="0" w:color="000000"/>
            </w:tcBorders>
            <w:shd w:val="clear" w:color="auto" w:fill="FFFFFF"/>
            <w:vAlign w:val="bottom"/>
          </w:tcPr>
          <w:p w:rsidR="004D3B12" w:rsidRPr="007E46D6" w:rsidRDefault="004D3B12" w:rsidP="004D3B12">
            <w:pPr>
              <w:autoSpaceDE w:val="0"/>
              <w:autoSpaceDN w:val="0"/>
              <w:adjustRightInd w:val="0"/>
              <w:spacing w:after="0" w:line="320" w:lineRule="atLeast"/>
              <w:ind w:left="60" w:right="60"/>
              <w:jc w:val="center"/>
              <w:rPr>
                <w:rFonts w:cs="Times New Roman"/>
                <w:color w:val="000000"/>
                <w:sz w:val="20"/>
                <w:szCs w:val="20"/>
              </w:rPr>
            </w:pPr>
            <w:r w:rsidRPr="007E46D6">
              <w:rPr>
                <w:rFonts w:cs="Times New Roman"/>
                <w:color w:val="000000"/>
                <w:sz w:val="20"/>
                <w:szCs w:val="20"/>
              </w:rPr>
              <w:t>Y4</w:t>
            </w:r>
          </w:p>
        </w:tc>
        <w:tc>
          <w:tcPr>
            <w:tcW w:w="426" w:type="dxa"/>
            <w:tcBorders>
              <w:top w:val="single" w:sz="16" w:space="0" w:color="000000"/>
              <w:bottom w:val="single" w:sz="16" w:space="0" w:color="000000"/>
            </w:tcBorders>
            <w:shd w:val="clear" w:color="auto" w:fill="FFFFFF"/>
            <w:vAlign w:val="bottom"/>
          </w:tcPr>
          <w:p w:rsidR="004D3B12" w:rsidRPr="007E46D6" w:rsidRDefault="004D3B12" w:rsidP="004D3B12">
            <w:pPr>
              <w:autoSpaceDE w:val="0"/>
              <w:autoSpaceDN w:val="0"/>
              <w:adjustRightInd w:val="0"/>
              <w:spacing w:after="0" w:line="320" w:lineRule="atLeast"/>
              <w:ind w:left="60" w:right="60"/>
              <w:jc w:val="center"/>
              <w:rPr>
                <w:rFonts w:cs="Times New Roman"/>
                <w:color w:val="000000"/>
                <w:sz w:val="20"/>
                <w:szCs w:val="20"/>
              </w:rPr>
            </w:pPr>
            <w:r w:rsidRPr="007E46D6">
              <w:rPr>
                <w:rFonts w:cs="Times New Roman"/>
                <w:color w:val="000000"/>
                <w:sz w:val="20"/>
                <w:szCs w:val="20"/>
              </w:rPr>
              <w:t>Y5</w:t>
            </w:r>
          </w:p>
        </w:tc>
        <w:tc>
          <w:tcPr>
            <w:tcW w:w="567" w:type="dxa"/>
            <w:tcBorders>
              <w:top w:val="single" w:sz="16" w:space="0" w:color="000000"/>
              <w:bottom w:val="single" w:sz="16" w:space="0" w:color="000000"/>
            </w:tcBorders>
            <w:shd w:val="clear" w:color="auto" w:fill="FFFFFF"/>
            <w:vAlign w:val="bottom"/>
          </w:tcPr>
          <w:p w:rsidR="004D3B12" w:rsidRPr="007E46D6" w:rsidRDefault="004D3B12" w:rsidP="004D3B12">
            <w:pPr>
              <w:autoSpaceDE w:val="0"/>
              <w:autoSpaceDN w:val="0"/>
              <w:adjustRightInd w:val="0"/>
              <w:spacing w:after="0" w:line="320" w:lineRule="atLeast"/>
              <w:ind w:left="60" w:right="60"/>
              <w:jc w:val="center"/>
              <w:rPr>
                <w:rFonts w:cs="Times New Roman"/>
                <w:color w:val="000000"/>
                <w:sz w:val="20"/>
                <w:szCs w:val="20"/>
              </w:rPr>
            </w:pPr>
            <w:r w:rsidRPr="007E46D6">
              <w:rPr>
                <w:rFonts w:cs="Times New Roman"/>
                <w:color w:val="000000"/>
                <w:sz w:val="20"/>
                <w:szCs w:val="20"/>
              </w:rPr>
              <w:t>Y6</w:t>
            </w:r>
          </w:p>
        </w:tc>
        <w:tc>
          <w:tcPr>
            <w:tcW w:w="425" w:type="dxa"/>
            <w:tcBorders>
              <w:top w:val="single" w:sz="16" w:space="0" w:color="000000"/>
              <w:bottom w:val="single" w:sz="16" w:space="0" w:color="000000"/>
            </w:tcBorders>
            <w:shd w:val="clear" w:color="auto" w:fill="FFFFFF"/>
            <w:vAlign w:val="bottom"/>
          </w:tcPr>
          <w:p w:rsidR="004D3B12" w:rsidRPr="007E46D6" w:rsidRDefault="004D3B12" w:rsidP="004D3B12">
            <w:pPr>
              <w:autoSpaceDE w:val="0"/>
              <w:autoSpaceDN w:val="0"/>
              <w:adjustRightInd w:val="0"/>
              <w:spacing w:after="0" w:line="320" w:lineRule="atLeast"/>
              <w:ind w:left="60" w:right="60"/>
              <w:jc w:val="center"/>
              <w:rPr>
                <w:rFonts w:cs="Times New Roman"/>
                <w:color w:val="000000"/>
                <w:sz w:val="20"/>
                <w:szCs w:val="20"/>
              </w:rPr>
            </w:pPr>
            <w:r w:rsidRPr="007E46D6">
              <w:rPr>
                <w:rFonts w:cs="Times New Roman"/>
                <w:color w:val="000000"/>
                <w:sz w:val="20"/>
                <w:szCs w:val="20"/>
              </w:rPr>
              <w:t>Y7</w:t>
            </w:r>
          </w:p>
        </w:tc>
        <w:tc>
          <w:tcPr>
            <w:tcW w:w="567" w:type="dxa"/>
            <w:tcBorders>
              <w:top w:val="single" w:sz="16" w:space="0" w:color="000000"/>
              <w:bottom w:val="single" w:sz="16" w:space="0" w:color="000000"/>
            </w:tcBorders>
            <w:shd w:val="clear" w:color="auto" w:fill="FFFFFF"/>
            <w:vAlign w:val="bottom"/>
          </w:tcPr>
          <w:p w:rsidR="004D3B12" w:rsidRPr="007E46D6" w:rsidRDefault="004D3B12" w:rsidP="004D3B12">
            <w:pPr>
              <w:autoSpaceDE w:val="0"/>
              <w:autoSpaceDN w:val="0"/>
              <w:adjustRightInd w:val="0"/>
              <w:spacing w:after="0" w:line="320" w:lineRule="atLeast"/>
              <w:ind w:left="60" w:right="60"/>
              <w:jc w:val="center"/>
              <w:rPr>
                <w:rFonts w:cs="Times New Roman"/>
                <w:color w:val="000000"/>
                <w:sz w:val="20"/>
                <w:szCs w:val="20"/>
              </w:rPr>
            </w:pPr>
            <w:r w:rsidRPr="007E46D6">
              <w:rPr>
                <w:rFonts w:cs="Times New Roman"/>
                <w:color w:val="000000"/>
                <w:sz w:val="20"/>
                <w:szCs w:val="20"/>
              </w:rPr>
              <w:t>Y8</w:t>
            </w:r>
          </w:p>
        </w:tc>
        <w:tc>
          <w:tcPr>
            <w:tcW w:w="567" w:type="dxa"/>
            <w:tcBorders>
              <w:top w:val="single" w:sz="16" w:space="0" w:color="000000"/>
              <w:bottom w:val="single" w:sz="16" w:space="0" w:color="000000"/>
            </w:tcBorders>
            <w:shd w:val="clear" w:color="auto" w:fill="FFFFFF"/>
            <w:vAlign w:val="bottom"/>
          </w:tcPr>
          <w:p w:rsidR="004D3B12" w:rsidRPr="007E46D6" w:rsidRDefault="004D3B12" w:rsidP="004D3B12">
            <w:pPr>
              <w:autoSpaceDE w:val="0"/>
              <w:autoSpaceDN w:val="0"/>
              <w:adjustRightInd w:val="0"/>
              <w:spacing w:after="0" w:line="320" w:lineRule="atLeast"/>
              <w:ind w:left="60" w:right="60"/>
              <w:jc w:val="center"/>
              <w:rPr>
                <w:rFonts w:cs="Times New Roman"/>
                <w:color w:val="000000"/>
                <w:sz w:val="20"/>
                <w:szCs w:val="20"/>
              </w:rPr>
            </w:pPr>
            <w:r w:rsidRPr="007E46D6">
              <w:rPr>
                <w:rFonts w:cs="Times New Roman"/>
                <w:color w:val="000000"/>
                <w:sz w:val="20"/>
                <w:szCs w:val="20"/>
              </w:rPr>
              <w:t>Y9</w:t>
            </w:r>
          </w:p>
        </w:tc>
        <w:tc>
          <w:tcPr>
            <w:tcW w:w="567" w:type="dxa"/>
            <w:tcBorders>
              <w:top w:val="single" w:sz="16" w:space="0" w:color="000000"/>
              <w:bottom w:val="single" w:sz="16" w:space="0" w:color="000000"/>
            </w:tcBorders>
            <w:shd w:val="clear" w:color="auto" w:fill="FFFFFF"/>
            <w:vAlign w:val="bottom"/>
          </w:tcPr>
          <w:p w:rsidR="004D3B12" w:rsidRPr="007E46D6" w:rsidRDefault="004D3B12" w:rsidP="004D3B12">
            <w:pPr>
              <w:autoSpaceDE w:val="0"/>
              <w:autoSpaceDN w:val="0"/>
              <w:adjustRightInd w:val="0"/>
              <w:spacing w:after="0" w:line="320" w:lineRule="atLeast"/>
              <w:ind w:left="60" w:right="60"/>
              <w:jc w:val="center"/>
              <w:rPr>
                <w:rFonts w:cs="Times New Roman"/>
                <w:color w:val="000000"/>
                <w:sz w:val="20"/>
                <w:szCs w:val="20"/>
              </w:rPr>
            </w:pPr>
            <w:r w:rsidRPr="007E46D6">
              <w:rPr>
                <w:rFonts w:cs="Times New Roman"/>
                <w:color w:val="000000"/>
                <w:sz w:val="20"/>
                <w:szCs w:val="20"/>
              </w:rPr>
              <w:t>Y10</w:t>
            </w:r>
          </w:p>
        </w:tc>
        <w:tc>
          <w:tcPr>
            <w:tcW w:w="567" w:type="dxa"/>
            <w:tcBorders>
              <w:top w:val="single" w:sz="16" w:space="0" w:color="000000"/>
              <w:bottom w:val="single" w:sz="16" w:space="0" w:color="000000"/>
            </w:tcBorders>
            <w:shd w:val="clear" w:color="auto" w:fill="FFFFFF"/>
            <w:vAlign w:val="bottom"/>
          </w:tcPr>
          <w:p w:rsidR="004D3B12" w:rsidRPr="007E46D6" w:rsidRDefault="004D3B12" w:rsidP="004D3B12">
            <w:pPr>
              <w:autoSpaceDE w:val="0"/>
              <w:autoSpaceDN w:val="0"/>
              <w:adjustRightInd w:val="0"/>
              <w:spacing w:after="0" w:line="320" w:lineRule="atLeast"/>
              <w:ind w:left="60" w:right="60"/>
              <w:jc w:val="center"/>
              <w:rPr>
                <w:rFonts w:cs="Times New Roman"/>
                <w:color w:val="000000"/>
                <w:sz w:val="20"/>
                <w:szCs w:val="20"/>
              </w:rPr>
            </w:pPr>
            <w:r w:rsidRPr="007E46D6">
              <w:rPr>
                <w:rFonts w:cs="Times New Roman"/>
                <w:color w:val="000000"/>
                <w:sz w:val="20"/>
                <w:szCs w:val="20"/>
              </w:rPr>
              <w:t>Y11</w:t>
            </w:r>
          </w:p>
        </w:tc>
        <w:tc>
          <w:tcPr>
            <w:tcW w:w="567" w:type="dxa"/>
            <w:tcBorders>
              <w:top w:val="single" w:sz="16" w:space="0" w:color="000000"/>
              <w:bottom w:val="single" w:sz="16" w:space="0" w:color="000000"/>
            </w:tcBorders>
            <w:shd w:val="clear" w:color="auto" w:fill="FFFFFF"/>
            <w:vAlign w:val="bottom"/>
          </w:tcPr>
          <w:p w:rsidR="004D3B12" w:rsidRPr="007E46D6" w:rsidRDefault="004D3B12" w:rsidP="004D3B12">
            <w:pPr>
              <w:autoSpaceDE w:val="0"/>
              <w:autoSpaceDN w:val="0"/>
              <w:adjustRightInd w:val="0"/>
              <w:spacing w:after="0" w:line="320" w:lineRule="atLeast"/>
              <w:ind w:left="60" w:right="60"/>
              <w:jc w:val="center"/>
              <w:rPr>
                <w:rFonts w:cs="Times New Roman"/>
                <w:color w:val="000000"/>
                <w:sz w:val="20"/>
                <w:szCs w:val="20"/>
              </w:rPr>
            </w:pPr>
            <w:r w:rsidRPr="007E46D6">
              <w:rPr>
                <w:rFonts w:cs="Times New Roman"/>
                <w:color w:val="000000"/>
                <w:sz w:val="20"/>
                <w:szCs w:val="20"/>
              </w:rPr>
              <w:t>Y12</w:t>
            </w:r>
          </w:p>
        </w:tc>
        <w:tc>
          <w:tcPr>
            <w:tcW w:w="709" w:type="dxa"/>
            <w:tcBorders>
              <w:top w:val="single" w:sz="16" w:space="0" w:color="000000"/>
              <w:bottom w:val="single" w:sz="16" w:space="0" w:color="000000"/>
              <w:right w:val="single" w:sz="16" w:space="0" w:color="000000"/>
            </w:tcBorders>
            <w:shd w:val="clear" w:color="auto" w:fill="FFFFFF"/>
            <w:vAlign w:val="bottom"/>
          </w:tcPr>
          <w:p w:rsidR="004D3B12" w:rsidRPr="007E46D6" w:rsidRDefault="004D3B12" w:rsidP="004D3B12">
            <w:pPr>
              <w:autoSpaceDE w:val="0"/>
              <w:autoSpaceDN w:val="0"/>
              <w:adjustRightInd w:val="0"/>
              <w:spacing w:after="0" w:line="320" w:lineRule="atLeast"/>
              <w:ind w:left="60" w:right="60"/>
              <w:jc w:val="center"/>
              <w:rPr>
                <w:rFonts w:cs="Times New Roman"/>
                <w:color w:val="000000"/>
                <w:sz w:val="20"/>
                <w:szCs w:val="20"/>
              </w:rPr>
            </w:pPr>
            <w:r w:rsidRPr="007E46D6">
              <w:rPr>
                <w:rFonts w:cs="Times New Roman"/>
                <w:color w:val="000000"/>
                <w:sz w:val="20"/>
                <w:szCs w:val="20"/>
              </w:rPr>
              <w:t>Total_y</w:t>
            </w:r>
          </w:p>
        </w:tc>
      </w:tr>
      <w:tr w:rsidR="00C95A7E" w:rsidRPr="004D3B12" w:rsidTr="003F4869">
        <w:trPr>
          <w:cantSplit/>
        </w:trPr>
        <w:tc>
          <w:tcPr>
            <w:tcW w:w="1002" w:type="dxa"/>
            <w:vMerge w:val="restart"/>
            <w:tcBorders>
              <w:top w:val="single" w:sz="16" w:space="0" w:color="000000"/>
              <w:left w:val="single" w:sz="16" w:space="0" w:color="000000"/>
              <w:right w:val="nil"/>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Y1</w:t>
            </w:r>
          </w:p>
        </w:tc>
        <w:tc>
          <w:tcPr>
            <w:tcW w:w="558" w:type="dxa"/>
            <w:tcBorders>
              <w:top w:val="single" w:sz="16" w:space="0" w:color="000000"/>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Pearson Correlation</w:t>
            </w:r>
          </w:p>
        </w:tc>
        <w:tc>
          <w:tcPr>
            <w:tcW w:w="567" w:type="dxa"/>
            <w:tcBorders>
              <w:top w:val="single" w:sz="16" w:space="0" w:color="000000"/>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w:t>
            </w:r>
          </w:p>
        </w:tc>
        <w:tc>
          <w:tcPr>
            <w:tcW w:w="425" w:type="dxa"/>
            <w:tcBorders>
              <w:top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.507</w:t>
            </w:r>
            <w:r w:rsidRPr="007E46D6">
              <w:rPr>
                <w:rFonts w:cs="Times New Roman"/>
                <w:color w:val="000000"/>
                <w:sz w:val="20"/>
                <w:szCs w:val="20"/>
                <w:vertAlign w:val="superscript"/>
              </w:rPr>
              <w:t>**</w:t>
            </w:r>
          </w:p>
        </w:tc>
        <w:tc>
          <w:tcPr>
            <w:tcW w:w="425" w:type="dxa"/>
            <w:tcBorders>
              <w:top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-.034</w:t>
            </w:r>
          </w:p>
        </w:tc>
        <w:tc>
          <w:tcPr>
            <w:tcW w:w="425" w:type="dxa"/>
            <w:tcBorders>
              <w:top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.038</w:t>
            </w:r>
          </w:p>
        </w:tc>
        <w:tc>
          <w:tcPr>
            <w:tcW w:w="426" w:type="dxa"/>
            <w:tcBorders>
              <w:top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.160</w:t>
            </w:r>
          </w:p>
        </w:tc>
        <w:tc>
          <w:tcPr>
            <w:tcW w:w="567" w:type="dxa"/>
            <w:tcBorders>
              <w:top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.463</w:t>
            </w:r>
            <w:r w:rsidRPr="007E46D6">
              <w:rPr>
                <w:rFonts w:cs="Times New Roman"/>
                <w:color w:val="000000"/>
                <w:sz w:val="20"/>
                <w:szCs w:val="20"/>
                <w:vertAlign w:val="superscript"/>
              </w:rPr>
              <w:t>*</w:t>
            </w:r>
          </w:p>
        </w:tc>
        <w:tc>
          <w:tcPr>
            <w:tcW w:w="425" w:type="dxa"/>
            <w:tcBorders>
              <w:top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-.112</w:t>
            </w:r>
          </w:p>
        </w:tc>
        <w:tc>
          <w:tcPr>
            <w:tcW w:w="567" w:type="dxa"/>
            <w:tcBorders>
              <w:top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.392</w:t>
            </w:r>
            <w:r w:rsidRPr="007E46D6">
              <w:rPr>
                <w:rFonts w:cs="Times New Roman"/>
                <w:color w:val="000000"/>
                <w:sz w:val="20"/>
                <w:szCs w:val="20"/>
                <w:vertAlign w:val="superscript"/>
              </w:rPr>
              <w:t>*</w:t>
            </w:r>
          </w:p>
        </w:tc>
        <w:tc>
          <w:tcPr>
            <w:tcW w:w="567" w:type="dxa"/>
            <w:tcBorders>
              <w:top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.276</w:t>
            </w:r>
          </w:p>
        </w:tc>
        <w:tc>
          <w:tcPr>
            <w:tcW w:w="567" w:type="dxa"/>
            <w:tcBorders>
              <w:top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.097</w:t>
            </w:r>
          </w:p>
        </w:tc>
        <w:tc>
          <w:tcPr>
            <w:tcW w:w="567" w:type="dxa"/>
            <w:tcBorders>
              <w:top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.015</w:t>
            </w:r>
          </w:p>
        </w:tc>
        <w:tc>
          <w:tcPr>
            <w:tcW w:w="567" w:type="dxa"/>
            <w:tcBorders>
              <w:top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.254</w:t>
            </w:r>
          </w:p>
        </w:tc>
        <w:tc>
          <w:tcPr>
            <w:tcW w:w="709" w:type="dxa"/>
            <w:tcBorders>
              <w:top w:val="single" w:sz="16" w:space="0" w:color="000000"/>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.517</w:t>
            </w:r>
            <w:r w:rsidRPr="007E46D6">
              <w:rPr>
                <w:rFonts w:cs="Times New Roman"/>
                <w:color w:val="000000"/>
                <w:sz w:val="20"/>
                <w:szCs w:val="20"/>
                <w:vertAlign w:val="superscript"/>
              </w:rPr>
              <w:t>**</w:t>
            </w:r>
          </w:p>
        </w:tc>
      </w:tr>
      <w:tr w:rsidR="00C95A7E" w:rsidRPr="004D3B12" w:rsidTr="003F4869">
        <w:trPr>
          <w:cantSplit/>
        </w:trPr>
        <w:tc>
          <w:tcPr>
            <w:tcW w:w="1002" w:type="dxa"/>
            <w:vMerge/>
            <w:tcBorders>
              <w:top w:val="single" w:sz="16" w:space="0" w:color="000000"/>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Sig. (2-tailed)</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240" w:lineRule="auto"/>
              <w:rPr>
                <w:rFonts w:cs="Times New Roman"/>
                <w:sz w:val="20"/>
                <w:szCs w:val="20"/>
              </w:rPr>
            </w:pP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.004</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.856</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.842</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.400</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4069"/>
              <w:jc w:val="right"/>
              <w:rPr>
                <w:rFonts w:cs="Times New Roman"/>
                <w:color w:val="000000"/>
                <w:sz w:val="20"/>
                <w:szCs w:val="20"/>
              </w:rPr>
            </w:pPr>
            <w:r w:rsidRPr="007E46D6">
              <w:rPr>
                <w:rFonts w:cs="Times New Roman"/>
                <w:color w:val="000000"/>
                <w:sz w:val="20"/>
                <w:szCs w:val="20"/>
              </w:rPr>
              <w:t>.010</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.556</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.032</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.140</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.609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.936</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.175</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.003</w:t>
            </w:r>
          </w:p>
        </w:tc>
      </w:tr>
      <w:tr w:rsidR="00C95A7E" w:rsidRPr="004D3B12" w:rsidTr="003F4869">
        <w:trPr>
          <w:cantSplit/>
          <w:trHeight w:val="40"/>
        </w:trPr>
        <w:tc>
          <w:tcPr>
            <w:tcW w:w="1002" w:type="dxa"/>
            <w:vMerge/>
            <w:tcBorders>
              <w:top w:val="single" w:sz="16" w:space="0" w:color="000000"/>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N</w:t>
            </w:r>
          </w:p>
        </w:tc>
        <w:tc>
          <w:tcPr>
            <w:tcW w:w="567" w:type="dxa"/>
            <w:tcBorders>
              <w:top w:val="nil"/>
              <w:lef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6"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709" w:type="dxa"/>
            <w:tcBorders>
              <w:top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r>
      <w:tr w:rsidR="00C95A7E" w:rsidRPr="004D3B12" w:rsidTr="003F4869">
        <w:trPr>
          <w:cantSplit/>
        </w:trPr>
        <w:tc>
          <w:tcPr>
            <w:tcW w:w="1002" w:type="dxa"/>
            <w:vMerge w:val="restart"/>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Y2</w:t>
            </w: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Pearson Correlation</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.507</w:t>
            </w:r>
            <w:r w:rsidRPr="007E46D6">
              <w:rPr>
                <w:rFonts w:cs="Times New Roman"/>
                <w:color w:val="000000"/>
                <w:sz w:val="20"/>
                <w:szCs w:val="20"/>
                <w:vertAlign w:val="superscript"/>
              </w:rPr>
              <w:t>**</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.117</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.086</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.197</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.267</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.380</w:t>
            </w:r>
            <w:r w:rsidRPr="007E46D6">
              <w:rPr>
                <w:rFonts w:cs="Times New Roman"/>
                <w:color w:val="000000"/>
                <w:sz w:val="20"/>
                <w:szCs w:val="20"/>
                <w:vertAlign w:val="superscript"/>
              </w:rPr>
              <w:t>*</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.412</w:t>
            </w:r>
            <w:r w:rsidRPr="007E46D6">
              <w:rPr>
                <w:rFonts w:cs="Times New Roman"/>
                <w:color w:val="000000"/>
                <w:sz w:val="20"/>
                <w:szCs w:val="20"/>
                <w:vertAlign w:val="superscript"/>
              </w:rPr>
              <w:t>*</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.257</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.220</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.206</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.000</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.594</w:t>
            </w:r>
            <w:r w:rsidRPr="007E46D6">
              <w:rPr>
                <w:rFonts w:cs="Times New Roman"/>
                <w:color w:val="000000"/>
                <w:sz w:val="20"/>
                <w:szCs w:val="20"/>
                <w:vertAlign w:val="superscript"/>
              </w:rPr>
              <w:t>**</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Sig. (2-tailed)</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.004</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240" w:lineRule="auto"/>
              <w:rPr>
                <w:rFonts w:cs="Times New Roman"/>
                <w:sz w:val="20"/>
                <w:szCs w:val="20"/>
              </w:rPr>
            </w:pP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.538</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.652</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.297</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.153</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.038</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.024</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.171</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.243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.274</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1.000</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.001</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N</w:t>
            </w:r>
          </w:p>
        </w:tc>
        <w:tc>
          <w:tcPr>
            <w:tcW w:w="567" w:type="dxa"/>
            <w:tcBorders>
              <w:top w:val="nil"/>
              <w:lef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6"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709" w:type="dxa"/>
            <w:tcBorders>
              <w:top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r>
      <w:tr w:rsidR="00C95A7E" w:rsidRPr="004D3B12" w:rsidTr="003F4869">
        <w:trPr>
          <w:cantSplit/>
        </w:trPr>
        <w:tc>
          <w:tcPr>
            <w:tcW w:w="1002" w:type="dxa"/>
            <w:vMerge w:val="restart"/>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Y3</w:t>
            </w: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Pearson Correlation</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-.034</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.117</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.133</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.160</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.020</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.308</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.182</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.397</w:t>
            </w:r>
            <w:r w:rsidRPr="007E46D6">
              <w:rPr>
                <w:rFonts w:cs="Times New Roman"/>
                <w:color w:val="000000"/>
                <w:sz w:val="20"/>
                <w:szCs w:val="20"/>
                <w:vertAlign w:val="superscript"/>
              </w:rPr>
              <w:t>*</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.097</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.243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.000</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.425</w:t>
            </w:r>
            <w:r w:rsidRPr="007E46D6">
              <w:rPr>
                <w:rFonts w:cs="Times New Roman"/>
                <w:color w:val="000000"/>
                <w:sz w:val="20"/>
                <w:szCs w:val="20"/>
                <w:vertAlign w:val="superscript"/>
              </w:rPr>
              <w:t>*</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Sig. (2-tailed)</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.856</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.538</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240" w:lineRule="auto"/>
              <w:rPr>
                <w:rFonts w:cs="Times New Roman"/>
                <w:sz w:val="20"/>
                <w:szCs w:val="20"/>
              </w:rPr>
            </w:pP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.485</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.400</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.918</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.098</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.336</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.030</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.609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.195</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1.000</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.019</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N</w:t>
            </w:r>
          </w:p>
        </w:tc>
        <w:tc>
          <w:tcPr>
            <w:tcW w:w="567" w:type="dxa"/>
            <w:tcBorders>
              <w:top w:val="nil"/>
              <w:lef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6"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709" w:type="dxa"/>
            <w:tcBorders>
              <w:top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r>
      <w:tr w:rsidR="00C95A7E" w:rsidRPr="004D3B12" w:rsidTr="003F4869">
        <w:trPr>
          <w:cantSplit/>
        </w:trPr>
        <w:tc>
          <w:tcPr>
            <w:tcW w:w="1002" w:type="dxa"/>
            <w:vMerge w:val="restart"/>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Y4</w:t>
            </w: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Pearson Correlation</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.038</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.086</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.133</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.223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-.184</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.277</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.339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.267</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-.017</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.093</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.439</w:t>
            </w:r>
            <w:r w:rsidRPr="007E46D6">
              <w:rPr>
                <w:rFonts w:cs="Times New Roman"/>
                <w:color w:val="000000"/>
                <w:sz w:val="20"/>
                <w:szCs w:val="20"/>
                <w:vertAlign w:val="superscript"/>
              </w:rPr>
              <w:t>*</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Sig. (2-tailed)</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.842</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.652</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.485</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240" w:lineRule="auto"/>
              <w:rPr>
                <w:rFonts w:cs="Times New Roman"/>
                <w:sz w:val="20"/>
                <w:szCs w:val="20"/>
              </w:rPr>
            </w:pP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.236</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.331</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.138</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.067</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.103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.154</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.930</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.624</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.015</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N</w:t>
            </w:r>
          </w:p>
        </w:tc>
        <w:tc>
          <w:tcPr>
            <w:tcW w:w="567" w:type="dxa"/>
            <w:tcBorders>
              <w:top w:val="nil"/>
              <w:lef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6"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709" w:type="dxa"/>
            <w:tcBorders>
              <w:top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r>
      <w:tr w:rsidR="00C95A7E" w:rsidRPr="004D3B12" w:rsidTr="003F4869">
        <w:trPr>
          <w:cantSplit/>
        </w:trPr>
        <w:tc>
          <w:tcPr>
            <w:tcW w:w="1002" w:type="dxa"/>
            <w:vMerge w:val="restart"/>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Y5</w:t>
            </w: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Pearson Correlation</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.160</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.197</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.160</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.223</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.033</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.165</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.129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.259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.041</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.218</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.214</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.484</w:t>
            </w:r>
            <w:r w:rsidRPr="007E46D6">
              <w:rPr>
                <w:rFonts w:cs="Times New Roman"/>
                <w:color w:val="000000"/>
                <w:sz w:val="20"/>
                <w:szCs w:val="20"/>
                <w:vertAlign w:val="superscript"/>
              </w:rPr>
              <w:t>**</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Sig. (2-tailed)</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.400</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.297</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.400</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.236</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240" w:lineRule="auto"/>
              <w:rPr>
                <w:rFonts w:cs="Times New Roman"/>
                <w:sz w:val="20"/>
                <w:szCs w:val="20"/>
              </w:rPr>
            </w:pP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.862</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.384</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.495</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.167</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.830</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.248</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.256</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.007</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N</w:t>
            </w:r>
          </w:p>
        </w:tc>
        <w:tc>
          <w:tcPr>
            <w:tcW w:w="567" w:type="dxa"/>
            <w:tcBorders>
              <w:top w:val="nil"/>
              <w:lef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6"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709" w:type="dxa"/>
            <w:tcBorders>
              <w:top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r>
      <w:tr w:rsidR="00C95A7E" w:rsidRPr="004D3B12" w:rsidTr="003F4869">
        <w:trPr>
          <w:cantSplit/>
        </w:trPr>
        <w:tc>
          <w:tcPr>
            <w:tcW w:w="1002" w:type="dxa"/>
            <w:vMerge w:val="restart"/>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Y6</w:t>
            </w: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Pearson Correlation</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.463</w:t>
            </w:r>
            <w:r w:rsidRPr="007E46D6">
              <w:rPr>
                <w:rFonts w:cs="Times New Roman"/>
                <w:color w:val="000000"/>
                <w:sz w:val="20"/>
                <w:szCs w:val="20"/>
                <w:vertAlign w:val="superscript"/>
              </w:rPr>
              <w:t>*</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.267</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.020</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-.184</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.033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.064</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.016</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.468</w:t>
            </w:r>
            <w:r w:rsidRPr="007E46D6">
              <w:rPr>
                <w:rFonts w:cs="Times New Roman"/>
                <w:color w:val="000000"/>
                <w:sz w:val="20"/>
                <w:szCs w:val="20"/>
                <w:vertAlign w:val="superscript"/>
              </w:rPr>
              <w:t>**</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.028</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.382</w:t>
            </w:r>
            <w:r w:rsidRPr="007E46D6">
              <w:rPr>
                <w:rFonts w:cs="Times New Roman"/>
                <w:color w:val="000000"/>
                <w:sz w:val="20"/>
                <w:szCs w:val="20"/>
                <w:vertAlign w:val="superscript"/>
              </w:rPr>
              <w:t>*</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.145</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.472</w:t>
            </w:r>
            <w:r w:rsidRPr="007E46D6">
              <w:rPr>
                <w:rFonts w:cs="Times New Roman"/>
                <w:color w:val="000000"/>
                <w:sz w:val="20"/>
                <w:szCs w:val="20"/>
                <w:vertAlign w:val="superscript"/>
              </w:rPr>
              <w:t>**</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Sig. (2-tailed)</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.010</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.153</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.918</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.331</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.862</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240" w:lineRule="auto"/>
              <w:rPr>
                <w:rFonts w:cs="Times New Roman"/>
                <w:sz w:val="20"/>
                <w:szCs w:val="20"/>
              </w:rPr>
            </w:pP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.737</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.933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.884</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.037</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.444</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.009</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N</w:t>
            </w:r>
          </w:p>
        </w:tc>
        <w:tc>
          <w:tcPr>
            <w:tcW w:w="567" w:type="dxa"/>
            <w:tcBorders>
              <w:top w:val="nil"/>
              <w:lef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6"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709" w:type="dxa"/>
            <w:tcBorders>
              <w:top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r>
      <w:tr w:rsidR="00C95A7E" w:rsidRPr="004D3B12" w:rsidTr="003F4869">
        <w:trPr>
          <w:cantSplit/>
        </w:trPr>
        <w:tc>
          <w:tcPr>
            <w:tcW w:w="1002" w:type="dxa"/>
            <w:vMerge w:val="restart"/>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Y7</w:t>
            </w: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Pearson Correlation</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-.112</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.380</w:t>
            </w:r>
            <w:r w:rsidRPr="007E46D6">
              <w:rPr>
                <w:rFonts w:cs="Times New Roman"/>
                <w:color w:val="000000"/>
                <w:sz w:val="20"/>
                <w:szCs w:val="20"/>
                <w:vertAlign w:val="superscript"/>
              </w:rPr>
              <w:t>*</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.308</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.277</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.165</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.064</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.080</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.105</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.079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.235</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-.103</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.415</w:t>
            </w:r>
            <w:r w:rsidRPr="007E46D6">
              <w:rPr>
                <w:rFonts w:cs="Times New Roman"/>
                <w:color w:val="000000"/>
                <w:sz w:val="20"/>
                <w:szCs w:val="20"/>
                <w:vertAlign w:val="superscript"/>
              </w:rPr>
              <w:t>*</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Sig. (2-tailed)</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.556</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.038</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.098</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.138</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.384</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.737</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240" w:lineRule="auto"/>
              <w:rPr>
                <w:rFonts w:cs="Times New Roman"/>
                <w:sz w:val="20"/>
                <w:szCs w:val="20"/>
              </w:rPr>
            </w:pP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.676</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.579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.679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.212</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.587</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.023</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N</w:t>
            </w:r>
          </w:p>
        </w:tc>
        <w:tc>
          <w:tcPr>
            <w:tcW w:w="567" w:type="dxa"/>
            <w:tcBorders>
              <w:top w:val="nil"/>
              <w:lef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6"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709" w:type="dxa"/>
            <w:tcBorders>
              <w:top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r>
      <w:tr w:rsidR="00C95A7E" w:rsidRPr="004D3B12" w:rsidTr="003F4869">
        <w:trPr>
          <w:cantSplit/>
        </w:trPr>
        <w:tc>
          <w:tcPr>
            <w:tcW w:w="1002" w:type="dxa"/>
            <w:vMerge w:val="restart"/>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Y8</w:t>
            </w: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Pearson Correlation</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.392</w:t>
            </w:r>
            <w:r w:rsidRPr="007E46D6">
              <w:rPr>
                <w:rFonts w:cs="Times New Roman"/>
                <w:color w:val="000000"/>
                <w:sz w:val="20"/>
                <w:szCs w:val="20"/>
                <w:vertAlign w:val="superscript"/>
              </w:rPr>
              <w:t>*</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.412</w:t>
            </w:r>
            <w:r w:rsidRPr="007E46D6">
              <w:rPr>
                <w:rFonts w:cs="Times New Roman"/>
                <w:color w:val="000000"/>
                <w:sz w:val="20"/>
                <w:szCs w:val="20"/>
                <w:vertAlign w:val="superscript"/>
              </w:rPr>
              <w:t>*</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.182</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.339</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.129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.016</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.080</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.323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.079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-.173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-.103</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.469</w:t>
            </w:r>
            <w:r w:rsidRPr="007E46D6">
              <w:rPr>
                <w:rFonts w:cs="Times New Roman"/>
                <w:color w:val="000000"/>
                <w:sz w:val="20"/>
                <w:szCs w:val="20"/>
                <w:vertAlign w:val="superscript"/>
              </w:rPr>
              <w:t>**</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Sig. (2-tailed)</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.032</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.024</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.336</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.067</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.495</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.933</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.676</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240" w:lineRule="auto"/>
              <w:rPr>
                <w:rFonts w:cs="Times New Roman"/>
                <w:sz w:val="20"/>
                <w:szCs w:val="20"/>
              </w:rPr>
            </w:pP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.082</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.679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.361</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.587</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.009</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N</w:t>
            </w:r>
          </w:p>
        </w:tc>
        <w:tc>
          <w:tcPr>
            <w:tcW w:w="567" w:type="dxa"/>
            <w:tcBorders>
              <w:top w:val="nil"/>
              <w:lef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6"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709" w:type="dxa"/>
            <w:tcBorders>
              <w:top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r>
      <w:tr w:rsidR="00C95A7E" w:rsidRPr="004D3B12" w:rsidTr="003F4869">
        <w:trPr>
          <w:cantSplit/>
        </w:trPr>
        <w:tc>
          <w:tcPr>
            <w:tcW w:w="1002" w:type="dxa"/>
            <w:vMerge w:val="restart"/>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Y9</w:t>
            </w: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Pearson Correlation</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.276</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.257</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.397</w:t>
            </w:r>
            <w:r w:rsidRPr="007E46D6">
              <w:rPr>
                <w:rFonts w:cs="Times New Roman"/>
                <w:color w:val="000000"/>
                <w:sz w:val="20"/>
                <w:szCs w:val="20"/>
                <w:vertAlign w:val="superscript"/>
              </w:rPr>
              <w:t>*</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-.303</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.259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.468</w:t>
            </w:r>
            <w:r w:rsidRPr="007E46D6">
              <w:rPr>
                <w:rFonts w:cs="Times New Roman"/>
                <w:color w:val="000000"/>
                <w:sz w:val="20"/>
                <w:szCs w:val="20"/>
                <w:vertAlign w:val="superscript"/>
              </w:rPr>
              <w:t>**</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.105</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.323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-.023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.200</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.060</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.505</w:t>
            </w:r>
            <w:r w:rsidRPr="007E46D6">
              <w:rPr>
                <w:rFonts w:cs="Times New Roman"/>
                <w:color w:val="000000"/>
                <w:sz w:val="20"/>
                <w:szCs w:val="20"/>
                <w:vertAlign w:val="superscript"/>
              </w:rPr>
              <w:t>**</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Sig. (2-tailed)</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.140</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.171</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.030</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.103</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.167</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.009</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.579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.082</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240" w:lineRule="auto"/>
              <w:rPr>
                <w:rFonts w:cs="Times New Roman"/>
                <w:sz w:val="20"/>
                <w:szCs w:val="20"/>
              </w:rPr>
            </w:pP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.905</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.288</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.754</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.004</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N</w:t>
            </w:r>
          </w:p>
        </w:tc>
        <w:tc>
          <w:tcPr>
            <w:tcW w:w="567" w:type="dxa"/>
            <w:tcBorders>
              <w:top w:val="nil"/>
              <w:lef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6"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709" w:type="dxa"/>
            <w:tcBorders>
              <w:top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r>
      <w:tr w:rsidR="00C95A7E" w:rsidRPr="004D3B12" w:rsidTr="003F4869">
        <w:trPr>
          <w:cantSplit/>
        </w:trPr>
        <w:tc>
          <w:tcPr>
            <w:tcW w:w="1002" w:type="dxa"/>
            <w:vMerge w:val="restart"/>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Y10</w:t>
            </w: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Pearson Correlation</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.097</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.220</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.097</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.267</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.041</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.028</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.079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.079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-.023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.021</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.072</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.402</w:t>
            </w:r>
            <w:r w:rsidRPr="007E46D6">
              <w:rPr>
                <w:rFonts w:cs="Times New Roman"/>
                <w:color w:val="000000"/>
                <w:sz w:val="20"/>
                <w:szCs w:val="20"/>
                <w:vertAlign w:val="superscript"/>
              </w:rPr>
              <w:t>*</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Sig. (2-tailed)</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.609</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.243</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.609</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.154</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.830</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.884</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.679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.679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.905</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240" w:lineRule="auto"/>
              <w:rPr>
                <w:rFonts w:cs="Times New Roman"/>
                <w:sz w:val="20"/>
                <w:szCs w:val="20"/>
              </w:rPr>
            </w:pP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.910</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.707</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.028</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N</w:t>
            </w:r>
          </w:p>
        </w:tc>
        <w:tc>
          <w:tcPr>
            <w:tcW w:w="567" w:type="dxa"/>
            <w:tcBorders>
              <w:top w:val="nil"/>
              <w:lef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6"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709" w:type="dxa"/>
            <w:tcBorders>
              <w:top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r>
      <w:tr w:rsidR="00C95A7E" w:rsidRPr="004D3B12" w:rsidTr="003F4869">
        <w:trPr>
          <w:cantSplit/>
        </w:trPr>
        <w:tc>
          <w:tcPr>
            <w:tcW w:w="1002" w:type="dxa"/>
            <w:vMerge w:val="restart"/>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Y11</w:t>
            </w: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Pearson Correlation</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.015</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.206</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.243</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-.017</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.218</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.382</w:t>
            </w:r>
            <w:r w:rsidRPr="007E46D6">
              <w:rPr>
                <w:rFonts w:cs="Times New Roman"/>
                <w:color w:val="000000"/>
                <w:sz w:val="20"/>
                <w:szCs w:val="20"/>
                <w:vertAlign w:val="superscript"/>
              </w:rPr>
              <w:t>*</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.235</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-.173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.200</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.021</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.224</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.418</w:t>
            </w:r>
            <w:r w:rsidRPr="007E46D6">
              <w:rPr>
                <w:rFonts w:cs="Times New Roman"/>
                <w:color w:val="000000"/>
                <w:sz w:val="20"/>
                <w:szCs w:val="20"/>
                <w:vertAlign w:val="superscript"/>
              </w:rPr>
              <w:t>*</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Sig. (2-tailed)</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.936</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.274</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.195</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.930</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.248</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.037</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.212</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.361</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.288</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.910</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240" w:lineRule="auto"/>
              <w:rPr>
                <w:rFonts w:cs="Times New Roman"/>
                <w:sz w:val="20"/>
                <w:szCs w:val="20"/>
              </w:rPr>
            </w:pP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.233</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.021</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N</w:t>
            </w:r>
          </w:p>
        </w:tc>
        <w:tc>
          <w:tcPr>
            <w:tcW w:w="567" w:type="dxa"/>
            <w:tcBorders>
              <w:top w:val="nil"/>
              <w:lef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6"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709" w:type="dxa"/>
            <w:tcBorders>
              <w:top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r>
      <w:tr w:rsidR="00C95A7E" w:rsidRPr="004D3B12" w:rsidTr="003F4869">
        <w:trPr>
          <w:cantSplit/>
        </w:trPr>
        <w:tc>
          <w:tcPr>
            <w:tcW w:w="1002" w:type="dxa"/>
            <w:vMerge w:val="restart"/>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Y12</w:t>
            </w: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Pearson Correlation</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.254</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.000</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.000</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.093</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.214</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.145</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-.103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-.103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.060</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.072</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.224</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.390</w:t>
            </w:r>
            <w:r w:rsidRPr="007E46D6">
              <w:rPr>
                <w:rFonts w:cs="Times New Roman"/>
                <w:color w:val="000000"/>
                <w:sz w:val="20"/>
                <w:szCs w:val="20"/>
                <w:vertAlign w:val="superscript"/>
              </w:rPr>
              <w:t>*</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Sig. (2-tailed)</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.175</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1.000</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1.000</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.624</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.256</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.444</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.587</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.587</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.754</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.707</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.233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240" w:lineRule="auto"/>
              <w:rPr>
                <w:rFonts w:cs="Times New Roman"/>
                <w:sz w:val="20"/>
                <w:szCs w:val="20"/>
              </w:rPr>
            </w:pP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.033</w:t>
            </w:r>
          </w:p>
        </w:tc>
      </w:tr>
      <w:tr w:rsidR="00C95A7E" w:rsidRPr="004D3B12" w:rsidTr="003F4869">
        <w:trPr>
          <w:cantSplit/>
        </w:trPr>
        <w:tc>
          <w:tcPr>
            <w:tcW w:w="1002" w:type="dxa"/>
            <w:vMerge/>
            <w:tcBorders>
              <w:top w:val="nil"/>
              <w:left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N</w:t>
            </w:r>
          </w:p>
        </w:tc>
        <w:tc>
          <w:tcPr>
            <w:tcW w:w="567" w:type="dxa"/>
            <w:tcBorders>
              <w:top w:val="nil"/>
              <w:lef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6"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709" w:type="dxa"/>
            <w:tcBorders>
              <w:top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r>
      <w:tr w:rsidR="00C95A7E" w:rsidRPr="004D3B12" w:rsidTr="003F4869">
        <w:trPr>
          <w:cantSplit/>
        </w:trPr>
        <w:tc>
          <w:tcPr>
            <w:tcW w:w="1002" w:type="dxa"/>
            <w:vMerge w:val="restart"/>
            <w:tcBorders>
              <w:top w:val="nil"/>
              <w:left w:val="single" w:sz="16" w:space="0" w:color="000000"/>
              <w:bottom w:val="single" w:sz="16" w:space="0" w:color="000000"/>
              <w:right w:val="nil"/>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Total_y</w:t>
            </w: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Pearson Correlation</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.517</w:t>
            </w:r>
            <w:r w:rsidRPr="007E46D6">
              <w:rPr>
                <w:rFonts w:cs="Times New Roman"/>
                <w:color w:val="000000"/>
                <w:sz w:val="20"/>
                <w:szCs w:val="20"/>
                <w:vertAlign w:val="superscript"/>
              </w:rPr>
              <w:t>**</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.594</w:t>
            </w:r>
            <w:r w:rsidRPr="007E46D6">
              <w:rPr>
                <w:rFonts w:cs="Times New Roman"/>
                <w:color w:val="000000"/>
                <w:sz w:val="20"/>
                <w:szCs w:val="20"/>
                <w:vertAlign w:val="superscript"/>
              </w:rPr>
              <w:t>**</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.425</w:t>
            </w:r>
            <w:r w:rsidRPr="007E46D6">
              <w:rPr>
                <w:rFonts w:cs="Times New Roman"/>
                <w:color w:val="000000"/>
                <w:sz w:val="20"/>
                <w:szCs w:val="20"/>
                <w:vertAlign w:val="superscript"/>
              </w:rPr>
              <w:t>*</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.439</w:t>
            </w:r>
            <w:r w:rsidRPr="007E46D6">
              <w:rPr>
                <w:rFonts w:cs="Times New Roman"/>
                <w:color w:val="000000"/>
                <w:sz w:val="20"/>
                <w:szCs w:val="20"/>
                <w:vertAlign w:val="superscript"/>
              </w:rPr>
              <w:t>*</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.484</w:t>
            </w:r>
            <w:r w:rsidRPr="007E46D6">
              <w:rPr>
                <w:rFonts w:cs="Times New Roman"/>
                <w:color w:val="000000"/>
                <w:sz w:val="20"/>
                <w:szCs w:val="20"/>
                <w:vertAlign w:val="superscript"/>
              </w:rPr>
              <w:t>**</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.472</w:t>
            </w:r>
            <w:r w:rsidRPr="007E46D6">
              <w:rPr>
                <w:rFonts w:cs="Times New Roman"/>
                <w:color w:val="000000"/>
                <w:sz w:val="20"/>
                <w:szCs w:val="20"/>
                <w:vertAlign w:val="superscript"/>
              </w:rPr>
              <w:t>**</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.415</w:t>
            </w:r>
            <w:r w:rsidRPr="007E46D6">
              <w:rPr>
                <w:rFonts w:cs="Times New Roman"/>
                <w:color w:val="000000"/>
                <w:sz w:val="20"/>
                <w:szCs w:val="20"/>
                <w:vertAlign w:val="superscript"/>
              </w:rPr>
              <w:t>*</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.469</w:t>
            </w:r>
            <w:r w:rsidRPr="007E46D6">
              <w:rPr>
                <w:rFonts w:cs="Times New Roman"/>
                <w:color w:val="000000"/>
                <w:sz w:val="20"/>
                <w:szCs w:val="20"/>
                <w:vertAlign w:val="superscript"/>
              </w:rPr>
              <w:t>**</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.505</w:t>
            </w:r>
            <w:r w:rsidRPr="007E46D6">
              <w:rPr>
                <w:rFonts w:cs="Times New Roman"/>
                <w:color w:val="000000"/>
                <w:sz w:val="20"/>
                <w:szCs w:val="20"/>
                <w:vertAlign w:val="superscript"/>
              </w:rPr>
              <w:t>**</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.402</w:t>
            </w:r>
            <w:r w:rsidRPr="007E46D6">
              <w:rPr>
                <w:rFonts w:cs="Times New Roman"/>
                <w:color w:val="000000"/>
                <w:sz w:val="20"/>
                <w:szCs w:val="20"/>
                <w:vertAlign w:val="superscript"/>
              </w:rPr>
              <w:t>*</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.418</w:t>
            </w:r>
            <w:r w:rsidRPr="007E46D6">
              <w:rPr>
                <w:rFonts w:cs="Times New Roman"/>
                <w:color w:val="000000"/>
                <w:sz w:val="20"/>
                <w:szCs w:val="20"/>
                <w:vertAlign w:val="superscript"/>
              </w:rPr>
              <w:t>*</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.390</w:t>
            </w:r>
            <w:r w:rsidRPr="007E46D6">
              <w:rPr>
                <w:rFonts w:cs="Times New Roman"/>
                <w:color w:val="000000"/>
                <w:sz w:val="20"/>
                <w:szCs w:val="20"/>
                <w:vertAlign w:val="superscript"/>
              </w:rPr>
              <w:t>*</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1</w:t>
            </w:r>
          </w:p>
        </w:tc>
      </w:tr>
      <w:tr w:rsidR="00C95A7E" w:rsidRPr="004D3B12" w:rsidTr="003F4869">
        <w:trPr>
          <w:cantSplit/>
        </w:trPr>
        <w:tc>
          <w:tcPr>
            <w:tcW w:w="1002" w:type="dxa"/>
            <w:vMerge/>
            <w:tcBorders>
              <w:top w:val="nil"/>
              <w:left w:val="single" w:sz="16" w:space="0" w:color="000000"/>
              <w:bottom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color w:val="000000"/>
                <w:sz w:val="20"/>
                <w:szCs w:val="20"/>
              </w:rPr>
            </w:pPr>
          </w:p>
        </w:tc>
        <w:tc>
          <w:tcPr>
            <w:tcW w:w="558" w:type="dxa"/>
            <w:tcBorders>
              <w:top w:val="nil"/>
              <w:left w:val="nil"/>
              <w:bottom w:val="nil"/>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Sig. (2-tailed)</w:t>
            </w:r>
          </w:p>
        </w:tc>
        <w:tc>
          <w:tcPr>
            <w:tcW w:w="567" w:type="dxa"/>
            <w:tcBorders>
              <w:top w:val="nil"/>
              <w:left w:val="single" w:sz="16" w:space="0" w:color="000000"/>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.003</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.001</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.019</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.015</w:t>
            </w:r>
          </w:p>
        </w:tc>
        <w:tc>
          <w:tcPr>
            <w:tcW w:w="426"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.007</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.009</w:t>
            </w:r>
          </w:p>
        </w:tc>
        <w:tc>
          <w:tcPr>
            <w:tcW w:w="425"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.023</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.009</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.004</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.028</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.021</w:t>
            </w:r>
          </w:p>
        </w:tc>
        <w:tc>
          <w:tcPr>
            <w:tcW w:w="567" w:type="dxa"/>
            <w:tcBorders>
              <w:top w:val="nil"/>
              <w:bottom w:val="nil"/>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.033</w:t>
            </w:r>
          </w:p>
        </w:tc>
        <w:tc>
          <w:tcPr>
            <w:tcW w:w="709" w:type="dxa"/>
            <w:tcBorders>
              <w:top w:val="nil"/>
              <w:bottom w:val="nil"/>
              <w:right w:val="single" w:sz="16" w:space="0" w:color="000000"/>
            </w:tcBorders>
            <w:shd w:val="clear" w:color="auto" w:fill="FFFFFF"/>
            <w:vAlign w:val="center"/>
          </w:tcPr>
          <w:p w:rsidR="004D3B12" w:rsidRPr="007E46D6" w:rsidRDefault="004D3B12" w:rsidP="004D3B12">
            <w:pPr>
              <w:autoSpaceDE w:val="0"/>
              <w:autoSpaceDN w:val="0"/>
              <w:adjustRightInd w:val="0"/>
              <w:spacing w:after="0" w:line="240" w:lineRule="auto"/>
              <w:rPr>
                <w:rFonts w:cs="Times New Roman"/>
                <w:sz w:val="20"/>
                <w:szCs w:val="20"/>
              </w:rPr>
            </w:pPr>
          </w:p>
        </w:tc>
      </w:tr>
      <w:tr w:rsidR="00C95A7E" w:rsidRPr="004D3B12" w:rsidTr="003F4869">
        <w:trPr>
          <w:cantSplit/>
        </w:trPr>
        <w:tc>
          <w:tcPr>
            <w:tcW w:w="1002" w:type="dxa"/>
            <w:vMerge/>
            <w:tcBorders>
              <w:top w:val="nil"/>
              <w:left w:val="single" w:sz="16" w:space="0" w:color="000000"/>
              <w:bottom w:val="single" w:sz="16" w:space="0" w:color="000000"/>
              <w:right w:val="nil"/>
            </w:tcBorders>
            <w:shd w:val="clear" w:color="auto" w:fill="FFFFFF"/>
          </w:tcPr>
          <w:p w:rsidR="004D3B12" w:rsidRPr="007E46D6" w:rsidRDefault="004D3B12" w:rsidP="004D3B12">
            <w:pPr>
              <w:autoSpaceDE w:val="0"/>
              <w:autoSpaceDN w:val="0"/>
              <w:adjustRightInd w:val="0"/>
              <w:spacing w:after="0" w:line="240" w:lineRule="auto"/>
              <w:rPr>
                <w:rFonts w:cs="Times New Roman"/>
                <w:sz w:val="20"/>
                <w:szCs w:val="20"/>
              </w:rPr>
            </w:pPr>
          </w:p>
        </w:tc>
        <w:tc>
          <w:tcPr>
            <w:tcW w:w="558" w:type="dxa"/>
            <w:tcBorders>
              <w:top w:val="nil"/>
              <w:left w:val="nil"/>
              <w:bottom w:val="single" w:sz="16" w:space="0" w:color="000000"/>
              <w:right w:val="single" w:sz="16" w:space="0" w:color="000000"/>
            </w:tcBorders>
            <w:shd w:val="clear" w:color="auto" w:fill="FFFFFF"/>
          </w:tcPr>
          <w:p w:rsidR="004D3B12" w:rsidRPr="007E46D6" w:rsidRDefault="004D3B12" w:rsidP="004D3B12">
            <w:pPr>
              <w:autoSpaceDE w:val="0"/>
              <w:autoSpaceDN w:val="0"/>
              <w:adjustRightInd w:val="0"/>
              <w:spacing w:after="0" w:line="320" w:lineRule="atLeast"/>
              <w:ind w:left="60" w:right="60"/>
              <w:rPr>
                <w:rFonts w:cs="Times New Roman"/>
                <w:color w:val="000000"/>
                <w:sz w:val="20"/>
                <w:szCs w:val="20"/>
              </w:rPr>
            </w:pPr>
            <w:r w:rsidRPr="007E46D6">
              <w:rPr>
                <w:rFonts w:cs="Times New Roman"/>
                <w:color w:val="000000"/>
                <w:sz w:val="20"/>
                <w:szCs w:val="20"/>
              </w:rPr>
              <w:t>N</w:t>
            </w:r>
          </w:p>
        </w:tc>
        <w:tc>
          <w:tcPr>
            <w:tcW w:w="567" w:type="dxa"/>
            <w:tcBorders>
              <w:top w:val="nil"/>
              <w:left w:val="single" w:sz="16" w:space="0" w:color="000000"/>
              <w:bottom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bottom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bottom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bottom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6" w:type="dxa"/>
            <w:tcBorders>
              <w:top w:val="nil"/>
              <w:bottom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bottom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425" w:type="dxa"/>
            <w:tcBorders>
              <w:top w:val="nil"/>
              <w:bottom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bottom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bottom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bottom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bottom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567" w:type="dxa"/>
            <w:tcBorders>
              <w:top w:val="nil"/>
              <w:bottom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c>
          <w:tcPr>
            <w:tcW w:w="709" w:type="dxa"/>
            <w:tcBorders>
              <w:top w:val="nil"/>
              <w:bottom w:val="single" w:sz="16" w:space="0" w:color="000000"/>
              <w:right w:val="single" w:sz="16" w:space="0" w:color="000000"/>
            </w:tcBorders>
            <w:shd w:val="clear" w:color="auto" w:fill="FFFFFF"/>
            <w:vAlign w:val="center"/>
          </w:tcPr>
          <w:p w:rsidR="004D3B12" w:rsidRPr="007E46D6" w:rsidRDefault="004D3B12" w:rsidP="004D3B12">
            <w:pPr>
              <w:autoSpaceDE w:val="0"/>
              <w:autoSpaceDN w:val="0"/>
              <w:adjustRightInd w:val="0"/>
              <w:spacing w:after="0" w:line="320" w:lineRule="atLeast"/>
              <w:ind w:left="60" w:right="60"/>
              <w:jc w:val="right"/>
              <w:rPr>
                <w:rFonts w:cs="Times New Roman"/>
                <w:color w:val="000000"/>
                <w:sz w:val="20"/>
                <w:szCs w:val="20"/>
              </w:rPr>
            </w:pPr>
            <w:r w:rsidRPr="007E46D6">
              <w:rPr>
                <w:rFonts w:cs="Times New Roman"/>
                <w:color w:val="000000"/>
                <w:sz w:val="20"/>
                <w:szCs w:val="20"/>
              </w:rPr>
              <w:t>30</w:t>
            </w:r>
          </w:p>
        </w:tc>
      </w:tr>
      <w:tr w:rsidR="004D3B12" w:rsidRPr="004D3B12" w:rsidTr="003F4869">
        <w:trPr>
          <w:cantSplit/>
        </w:trPr>
        <w:tc>
          <w:tcPr>
            <w:tcW w:w="8364" w:type="dxa"/>
            <w:gridSpan w:val="15"/>
            <w:tcBorders>
              <w:top w:val="nil"/>
              <w:left w:val="nil"/>
              <w:bottom w:val="nil"/>
              <w:right w:val="nil"/>
            </w:tcBorders>
            <w:shd w:val="clear" w:color="auto" w:fill="FFFFFF"/>
          </w:tcPr>
          <w:p w:rsidR="004D3B12" w:rsidRPr="004D3B12" w:rsidRDefault="004D3B12" w:rsidP="004D3B12">
            <w:pPr>
              <w:autoSpaceDE w:val="0"/>
              <w:autoSpaceDN w:val="0"/>
              <w:adjustRightInd w:val="0"/>
              <w:spacing w:after="0" w:line="320" w:lineRule="atLeast"/>
              <w:ind w:left="60" w:right="60"/>
              <w:rPr>
                <w:rFonts w:ascii="Arial" w:hAnsi="Arial" w:cs="Arial"/>
                <w:color w:val="000000"/>
                <w:sz w:val="18"/>
                <w:szCs w:val="18"/>
              </w:rPr>
            </w:pPr>
            <w:r w:rsidRPr="004D3B12">
              <w:rPr>
                <w:rFonts w:ascii="Arial" w:hAnsi="Arial" w:cs="Arial"/>
                <w:color w:val="000000"/>
                <w:sz w:val="18"/>
                <w:szCs w:val="18"/>
              </w:rPr>
              <w:t>**. Correlation is significant at the 0.01 level (2-tailed).</w:t>
            </w:r>
          </w:p>
        </w:tc>
      </w:tr>
      <w:tr w:rsidR="004D3B12" w:rsidRPr="004D3B12" w:rsidTr="003F4869">
        <w:trPr>
          <w:cantSplit/>
        </w:trPr>
        <w:tc>
          <w:tcPr>
            <w:tcW w:w="8364" w:type="dxa"/>
            <w:gridSpan w:val="15"/>
            <w:tcBorders>
              <w:top w:val="nil"/>
              <w:left w:val="nil"/>
              <w:bottom w:val="nil"/>
              <w:right w:val="nil"/>
            </w:tcBorders>
            <w:shd w:val="clear" w:color="auto" w:fill="FFFFFF"/>
          </w:tcPr>
          <w:p w:rsidR="004D3B12" w:rsidRPr="004D3B12" w:rsidRDefault="004D3B12" w:rsidP="004D3B12">
            <w:pPr>
              <w:autoSpaceDE w:val="0"/>
              <w:autoSpaceDN w:val="0"/>
              <w:adjustRightInd w:val="0"/>
              <w:spacing w:after="0" w:line="320" w:lineRule="atLeast"/>
              <w:ind w:left="60" w:right="60"/>
              <w:rPr>
                <w:rFonts w:ascii="Arial" w:hAnsi="Arial" w:cs="Arial"/>
                <w:color w:val="000000"/>
                <w:sz w:val="18"/>
                <w:szCs w:val="18"/>
              </w:rPr>
            </w:pPr>
            <w:r w:rsidRPr="004D3B12">
              <w:rPr>
                <w:rFonts w:ascii="Arial" w:hAnsi="Arial" w:cs="Arial"/>
                <w:color w:val="000000"/>
                <w:sz w:val="18"/>
                <w:szCs w:val="18"/>
              </w:rPr>
              <w:t>*. Correlation is significant at the 0.05 level (2-tailed).</w:t>
            </w:r>
          </w:p>
        </w:tc>
      </w:tr>
    </w:tbl>
    <w:p w:rsidR="007E46D6" w:rsidRPr="007E46D6" w:rsidRDefault="007E46D6" w:rsidP="007E46D6">
      <w:pPr>
        <w:spacing w:after="120" w:line="276" w:lineRule="auto"/>
        <w:rPr>
          <w:rFonts w:cs="Times New Roman"/>
          <w:sz w:val="24"/>
          <w:szCs w:val="24"/>
        </w:rPr>
      </w:pPr>
      <w:r w:rsidRPr="00A44741">
        <w:rPr>
          <w:rFonts w:cs="Times New Roman"/>
          <w:sz w:val="24"/>
          <w:szCs w:val="24"/>
        </w:rPr>
        <w:t>Lampiran 6. Uji Reliabilitas Variabel Kinerja Pegawai</w:t>
      </w: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7E46D6" w:rsidRPr="007E46D6" w:rsidTr="00C95A7E">
        <w:trPr>
          <w:cantSplit/>
          <w:jc w:val="center"/>
        </w:trPr>
        <w:tc>
          <w:tcPr>
            <w:tcW w:w="2691" w:type="dxa"/>
            <w:gridSpan w:val="2"/>
            <w:tcBorders>
              <w:top w:val="nil"/>
              <w:left w:val="nil"/>
              <w:bottom w:val="nil"/>
              <w:right w:val="nil"/>
            </w:tcBorders>
            <w:shd w:val="clear" w:color="auto" w:fill="FFFFFF"/>
            <w:vAlign w:val="center"/>
          </w:tcPr>
          <w:p w:rsidR="007E46D6" w:rsidRPr="007E46D6" w:rsidRDefault="007E46D6" w:rsidP="00C95A7E">
            <w:pPr>
              <w:autoSpaceDE w:val="0"/>
              <w:autoSpaceDN w:val="0"/>
              <w:adjustRightInd w:val="0"/>
              <w:spacing w:after="0" w:line="320" w:lineRule="atLeast"/>
              <w:ind w:left="60" w:right="60"/>
              <w:jc w:val="center"/>
              <w:rPr>
                <w:rFonts w:ascii="Arial" w:hAnsi="Arial" w:cs="Arial"/>
                <w:color w:val="000000"/>
                <w:sz w:val="18"/>
                <w:szCs w:val="18"/>
              </w:rPr>
            </w:pPr>
            <w:r w:rsidRPr="007E46D6">
              <w:rPr>
                <w:rFonts w:ascii="Arial" w:hAnsi="Arial" w:cs="Arial"/>
                <w:b/>
                <w:bCs/>
                <w:color w:val="000000"/>
                <w:sz w:val="18"/>
                <w:szCs w:val="18"/>
              </w:rPr>
              <w:t>Reliability Statistics</w:t>
            </w:r>
          </w:p>
        </w:tc>
      </w:tr>
      <w:tr w:rsidR="007E46D6" w:rsidRPr="007E46D6" w:rsidTr="00C95A7E">
        <w:trPr>
          <w:cantSplit/>
          <w:jc w:val="center"/>
        </w:trPr>
        <w:tc>
          <w:tcPr>
            <w:tcW w:w="1511" w:type="dxa"/>
            <w:tcBorders>
              <w:top w:val="single" w:sz="16" w:space="0" w:color="000000"/>
              <w:left w:val="single" w:sz="16" w:space="0" w:color="000000"/>
              <w:bottom w:val="single" w:sz="16" w:space="0" w:color="000000"/>
            </w:tcBorders>
            <w:shd w:val="clear" w:color="auto" w:fill="FFFFFF"/>
            <w:vAlign w:val="bottom"/>
          </w:tcPr>
          <w:p w:rsidR="007E46D6" w:rsidRPr="007E46D6" w:rsidRDefault="007E46D6" w:rsidP="00C95A7E">
            <w:pPr>
              <w:autoSpaceDE w:val="0"/>
              <w:autoSpaceDN w:val="0"/>
              <w:adjustRightInd w:val="0"/>
              <w:spacing w:after="0" w:line="320" w:lineRule="atLeast"/>
              <w:ind w:left="60" w:right="60"/>
              <w:jc w:val="center"/>
              <w:rPr>
                <w:rFonts w:ascii="Arial" w:hAnsi="Arial" w:cs="Arial"/>
                <w:color w:val="000000"/>
                <w:sz w:val="18"/>
                <w:szCs w:val="18"/>
              </w:rPr>
            </w:pPr>
            <w:r w:rsidRPr="007E46D6">
              <w:rPr>
                <w:rFonts w:ascii="Arial" w:hAnsi="Arial" w:cs="Arial"/>
                <w:color w:val="000000"/>
                <w:sz w:val="18"/>
                <w:szCs w:val="18"/>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rsidR="007E46D6" w:rsidRPr="007E46D6" w:rsidRDefault="007E46D6" w:rsidP="00C95A7E">
            <w:pPr>
              <w:autoSpaceDE w:val="0"/>
              <w:autoSpaceDN w:val="0"/>
              <w:adjustRightInd w:val="0"/>
              <w:spacing w:after="0" w:line="320" w:lineRule="atLeast"/>
              <w:ind w:left="60" w:right="60"/>
              <w:jc w:val="center"/>
              <w:rPr>
                <w:rFonts w:ascii="Arial" w:hAnsi="Arial" w:cs="Arial"/>
                <w:color w:val="000000"/>
                <w:sz w:val="18"/>
                <w:szCs w:val="18"/>
              </w:rPr>
            </w:pPr>
            <w:r w:rsidRPr="007E46D6">
              <w:rPr>
                <w:rFonts w:ascii="Arial" w:hAnsi="Arial" w:cs="Arial"/>
                <w:color w:val="000000"/>
                <w:sz w:val="18"/>
                <w:szCs w:val="18"/>
              </w:rPr>
              <w:t>N of Items</w:t>
            </w:r>
          </w:p>
        </w:tc>
      </w:tr>
      <w:tr w:rsidR="007E46D6" w:rsidRPr="007E46D6" w:rsidTr="00C95A7E">
        <w:trPr>
          <w:cantSplit/>
          <w:jc w:val="center"/>
        </w:trPr>
        <w:tc>
          <w:tcPr>
            <w:tcW w:w="1511" w:type="dxa"/>
            <w:tcBorders>
              <w:top w:val="single" w:sz="16" w:space="0" w:color="000000"/>
              <w:left w:val="single" w:sz="16" w:space="0" w:color="000000"/>
              <w:bottom w:val="single" w:sz="16" w:space="0" w:color="000000"/>
            </w:tcBorders>
            <w:shd w:val="clear" w:color="auto" w:fill="FFFFFF"/>
            <w:vAlign w:val="center"/>
          </w:tcPr>
          <w:p w:rsidR="007E46D6" w:rsidRPr="007E46D6" w:rsidRDefault="007E46D6" w:rsidP="00C95A7E">
            <w:pPr>
              <w:autoSpaceDE w:val="0"/>
              <w:autoSpaceDN w:val="0"/>
              <w:adjustRightInd w:val="0"/>
              <w:spacing w:after="0" w:line="320" w:lineRule="atLeast"/>
              <w:ind w:left="60" w:right="60"/>
              <w:jc w:val="center"/>
              <w:rPr>
                <w:rFonts w:ascii="Arial" w:hAnsi="Arial" w:cs="Arial"/>
                <w:color w:val="000000"/>
                <w:sz w:val="18"/>
                <w:szCs w:val="18"/>
              </w:rPr>
            </w:pPr>
            <w:r w:rsidRPr="007E46D6">
              <w:rPr>
                <w:rFonts w:ascii="Arial" w:hAnsi="Arial" w:cs="Arial"/>
                <w:color w:val="000000"/>
                <w:sz w:val="18"/>
                <w:szCs w:val="18"/>
              </w:rPr>
              <w:t>.607</w:t>
            </w:r>
          </w:p>
        </w:tc>
        <w:tc>
          <w:tcPr>
            <w:tcW w:w="1180" w:type="dxa"/>
            <w:tcBorders>
              <w:top w:val="single" w:sz="16" w:space="0" w:color="000000"/>
              <w:bottom w:val="single" w:sz="16" w:space="0" w:color="000000"/>
              <w:right w:val="single" w:sz="16" w:space="0" w:color="000000"/>
            </w:tcBorders>
            <w:shd w:val="clear" w:color="auto" w:fill="FFFFFF"/>
            <w:vAlign w:val="center"/>
          </w:tcPr>
          <w:p w:rsidR="007E46D6" w:rsidRPr="007E46D6" w:rsidRDefault="007E46D6" w:rsidP="00C95A7E">
            <w:pPr>
              <w:autoSpaceDE w:val="0"/>
              <w:autoSpaceDN w:val="0"/>
              <w:adjustRightInd w:val="0"/>
              <w:spacing w:after="0" w:line="320" w:lineRule="atLeast"/>
              <w:ind w:left="60" w:right="60"/>
              <w:jc w:val="center"/>
              <w:rPr>
                <w:rFonts w:ascii="Arial" w:hAnsi="Arial" w:cs="Arial"/>
                <w:color w:val="000000"/>
                <w:sz w:val="18"/>
                <w:szCs w:val="18"/>
              </w:rPr>
            </w:pPr>
            <w:r w:rsidRPr="007E46D6">
              <w:rPr>
                <w:rFonts w:ascii="Arial" w:hAnsi="Arial" w:cs="Arial"/>
                <w:color w:val="000000"/>
                <w:sz w:val="18"/>
                <w:szCs w:val="18"/>
              </w:rPr>
              <w:t>12</w:t>
            </w:r>
          </w:p>
        </w:tc>
      </w:tr>
    </w:tbl>
    <w:p w:rsidR="007E46D6" w:rsidRPr="007E46D6" w:rsidRDefault="007E46D6" w:rsidP="007E46D6">
      <w:pPr>
        <w:autoSpaceDE w:val="0"/>
        <w:autoSpaceDN w:val="0"/>
        <w:adjustRightInd w:val="0"/>
        <w:spacing w:after="0" w:line="400" w:lineRule="atLeast"/>
        <w:rPr>
          <w:rFonts w:cs="Times New Roman"/>
          <w:sz w:val="24"/>
          <w:szCs w:val="24"/>
        </w:rPr>
      </w:pPr>
    </w:p>
    <w:p w:rsidR="007E46D6" w:rsidRDefault="007E46D6" w:rsidP="009700B2">
      <w:pPr>
        <w:tabs>
          <w:tab w:val="left" w:leader="dot" w:pos="7704"/>
          <w:tab w:val="left" w:pos="7740"/>
        </w:tabs>
        <w:spacing w:after="0" w:line="276" w:lineRule="auto"/>
        <w:rPr>
          <w:rFonts w:cs="Times New Roman"/>
          <w:sz w:val="24"/>
          <w:szCs w:val="24"/>
        </w:rPr>
      </w:pPr>
    </w:p>
    <w:p w:rsidR="00FF1ACD" w:rsidRDefault="00FF1ACD" w:rsidP="009700B2">
      <w:pPr>
        <w:tabs>
          <w:tab w:val="left" w:leader="dot" w:pos="7704"/>
          <w:tab w:val="left" w:pos="7740"/>
        </w:tabs>
        <w:spacing w:after="0" w:line="276" w:lineRule="auto"/>
        <w:rPr>
          <w:rFonts w:cs="Times New Roman"/>
          <w:sz w:val="24"/>
          <w:szCs w:val="24"/>
        </w:rPr>
      </w:pPr>
    </w:p>
    <w:p w:rsidR="00FF1ACD" w:rsidRDefault="00FF1ACD" w:rsidP="009700B2">
      <w:pPr>
        <w:tabs>
          <w:tab w:val="left" w:leader="dot" w:pos="7704"/>
          <w:tab w:val="left" w:pos="7740"/>
        </w:tabs>
        <w:spacing w:after="0" w:line="276" w:lineRule="auto"/>
        <w:rPr>
          <w:rFonts w:cs="Times New Roman"/>
          <w:sz w:val="24"/>
          <w:szCs w:val="24"/>
        </w:rPr>
      </w:pPr>
    </w:p>
    <w:p w:rsidR="00FF1ACD" w:rsidRDefault="00FF1ACD" w:rsidP="009700B2">
      <w:pPr>
        <w:tabs>
          <w:tab w:val="left" w:leader="dot" w:pos="7704"/>
          <w:tab w:val="left" w:pos="7740"/>
        </w:tabs>
        <w:spacing w:after="0" w:line="276" w:lineRule="auto"/>
        <w:rPr>
          <w:rFonts w:cs="Times New Roman"/>
          <w:sz w:val="24"/>
          <w:szCs w:val="24"/>
        </w:rPr>
      </w:pPr>
    </w:p>
    <w:p w:rsidR="00FF1ACD" w:rsidRDefault="00FF1ACD" w:rsidP="009700B2">
      <w:pPr>
        <w:tabs>
          <w:tab w:val="left" w:leader="dot" w:pos="7704"/>
          <w:tab w:val="left" w:pos="7740"/>
        </w:tabs>
        <w:spacing w:after="0" w:line="276" w:lineRule="auto"/>
        <w:rPr>
          <w:rFonts w:cs="Times New Roman"/>
          <w:sz w:val="24"/>
          <w:szCs w:val="24"/>
        </w:rPr>
      </w:pPr>
    </w:p>
    <w:p w:rsidR="00FF1ACD" w:rsidRDefault="00FF1ACD" w:rsidP="009700B2">
      <w:pPr>
        <w:tabs>
          <w:tab w:val="left" w:leader="dot" w:pos="7704"/>
          <w:tab w:val="left" w:pos="7740"/>
        </w:tabs>
        <w:spacing w:after="0" w:line="276" w:lineRule="auto"/>
        <w:rPr>
          <w:rFonts w:cs="Times New Roman"/>
          <w:sz w:val="24"/>
          <w:szCs w:val="24"/>
        </w:rPr>
      </w:pPr>
    </w:p>
    <w:p w:rsidR="00FF1ACD" w:rsidRDefault="00FF1ACD" w:rsidP="009700B2">
      <w:pPr>
        <w:tabs>
          <w:tab w:val="left" w:leader="dot" w:pos="7704"/>
          <w:tab w:val="left" w:pos="7740"/>
        </w:tabs>
        <w:spacing w:after="0" w:line="276" w:lineRule="auto"/>
        <w:rPr>
          <w:rFonts w:cs="Times New Roman"/>
          <w:sz w:val="24"/>
          <w:szCs w:val="24"/>
        </w:rPr>
      </w:pPr>
    </w:p>
    <w:sectPr w:rsidR="00FF1ACD" w:rsidSect="007775F5">
      <w:headerReference w:type="default" r:id="rId48"/>
      <w:footerReference w:type="default" r:id="rId49"/>
      <w:headerReference w:type="first" r:id="rId50"/>
      <w:pgSz w:w="11907" w:h="16839" w:code="9"/>
      <w:pgMar w:top="1699" w:right="1559" w:bottom="1699" w:left="22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6702" w:rsidRDefault="00646702" w:rsidP="00A252E0">
      <w:pPr>
        <w:spacing w:after="0" w:line="240" w:lineRule="auto"/>
      </w:pPr>
      <w:r>
        <w:separator/>
      </w:r>
    </w:p>
  </w:endnote>
  <w:endnote w:type="continuationSeparator" w:id="0">
    <w:p w:rsidR="00646702" w:rsidRDefault="00646702" w:rsidP="00A25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n-ea">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494723"/>
      <w:docPartObj>
        <w:docPartGallery w:val="Page Numbers (Bottom of Page)"/>
        <w:docPartUnique/>
      </w:docPartObj>
    </w:sdtPr>
    <w:sdtEndPr>
      <w:rPr>
        <w:noProof/>
      </w:rPr>
    </w:sdtEndPr>
    <w:sdtContent>
      <w:p w:rsidR="00C93F65" w:rsidRDefault="00C93F65" w:rsidP="001F50EA">
        <w:pPr>
          <w:pStyle w:val="Footer"/>
          <w:jc w:val="center"/>
        </w:pPr>
        <w:r>
          <w:fldChar w:fldCharType="begin"/>
        </w:r>
        <w:r>
          <w:instrText xml:space="preserve"> PAGE   \* MERGEFORMAT </w:instrText>
        </w:r>
        <w:r>
          <w:fldChar w:fldCharType="separate"/>
        </w:r>
        <w:r w:rsidR="004E6721">
          <w:rPr>
            <w:noProof/>
          </w:rPr>
          <w:t>iii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F65" w:rsidRDefault="00C93F65" w:rsidP="00EC3C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340059"/>
      <w:docPartObj>
        <w:docPartGallery w:val="Page Numbers (Bottom of Page)"/>
        <w:docPartUnique/>
      </w:docPartObj>
    </w:sdtPr>
    <w:sdtEndPr>
      <w:rPr>
        <w:noProof/>
      </w:rPr>
    </w:sdtEndPr>
    <w:sdtContent>
      <w:p w:rsidR="00C93F65" w:rsidRDefault="00C93F65">
        <w:pPr>
          <w:pStyle w:val="Footer"/>
          <w:jc w:val="center"/>
        </w:pPr>
        <w:r>
          <w:fldChar w:fldCharType="begin"/>
        </w:r>
        <w:r>
          <w:instrText xml:space="preserve"> PAGE   \* MERGEFORMAT </w:instrText>
        </w:r>
        <w:r>
          <w:fldChar w:fldCharType="separate"/>
        </w:r>
        <w:r w:rsidR="004E6721">
          <w:rPr>
            <w:noProof/>
          </w:rPr>
          <w:t>1</w:t>
        </w:r>
        <w:r>
          <w:rPr>
            <w:noProof/>
          </w:rPr>
          <w:fldChar w:fldCharType="end"/>
        </w:r>
      </w:p>
    </w:sdtContent>
  </w:sdt>
  <w:p w:rsidR="00C93F65" w:rsidRDefault="00C93F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F65" w:rsidRDefault="00C93F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F65" w:rsidRDefault="00C93F65" w:rsidP="00D95E32">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F65" w:rsidRDefault="00C93F65">
    <w:pPr>
      <w:pStyle w:val="Footer"/>
      <w:jc w:val="center"/>
    </w:pPr>
  </w:p>
  <w:p w:rsidR="00C93F65" w:rsidRDefault="00C93F6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F65" w:rsidRDefault="00C93F65" w:rsidP="00D95E3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6702" w:rsidRDefault="00646702" w:rsidP="00A252E0">
      <w:pPr>
        <w:spacing w:after="0" w:line="240" w:lineRule="auto"/>
      </w:pPr>
      <w:r>
        <w:separator/>
      </w:r>
    </w:p>
  </w:footnote>
  <w:footnote w:type="continuationSeparator" w:id="0">
    <w:p w:rsidR="00646702" w:rsidRDefault="00646702" w:rsidP="00A25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F65" w:rsidRDefault="00C93F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1079962"/>
      <w:docPartObj>
        <w:docPartGallery w:val="Page Numbers (Top of Page)"/>
        <w:docPartUnique/>
      </w:docPartObj>
    </w:sdtPr>
    <w:sdtEndPr>
      <w:rPr>
        <w:noProof/>
      </w:rPr>
    </w:sdtEndPr>
    <w:sdtContent>
      <w:p w:rsidR="00C93F65" w:rsidRDefault="00C93F65">
        <w:pPr>
          <w:pStyle w:val="Header"/>
          <w:jc w:val="right"/>
        </w:pPr>
        <w:r>
          <w:fldChar w:fldCharType="begin"/>
        </w:r>
        <w:r>
          <w:instrText xml:space="preserve"> PAGE   \* MERGEFORMAT </w:instrText>
        </w:r>
        <w:r>
          <w:fldChar w:fldCharType="separate"/>
        </w:r>
        <w:r w:rsidR="004E6721">
          <w:rPr>
            <w:noProof/>
          </w:rPr>
          <w:t>4</w:t>
        </w:r>
        <w:r>
          <w:rPr>
            <w:noProof/>
          </w:rPr>
          <w:fldChar w:fldCharType="end"/>
        </w:r>
      </w:p>
    </w:sdtContent>
  </w:sdt>
  <w:p w:rsidR="00C93F65" w:rsidRDefault="00C93F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F65" w:rsidRDefault="00C93F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160384"/>
      <w:docPartObj>
        <w:docPartGallery w:val="Page Numbers (Top of Page)"/>
        <w:docPartUnique/>
      </w:docPartObj>
    </w:sdtPr>
    <w:sdtEndPr>
      <w:rPr>
        <w:noProof/>
      </w:rPr>
    </w:sdtEndPr>
    <w:sdtContent>
      <w:p w:rsidR="00C93F65" w:rsidRDefault="00C93F65">
        <w:pPr>
          <w:pStyle w:val="Header"/>
          <w:jc w:val="right"/>
        </w:pPr>
        <w:r>
          <w:fldChar w:fldCharType="begin"/>
        </w:r>
        <w:r>
          <w:instrText xml:space="preserve"> PAGE   \* MERGEFORMAT </w:instrText>
        </w:r>
        <w:r>
          <w:fldChar w:fldCharType="separate"/>
        </w:r>
        <w:r w:rsidR="004E6721">
          <w:rPr>
            <w:noProof/>
          </w:rPr>
          <w:t>30</w:t>
        </w:r>
        <w:r>
          <w:rPr>
            <w:noProof/>
          </w:rPr>
          <w:fldChar w:fldCharType="end"/>
        </w:r>
      </w:p>
    </w:sdtContent>
  </w:sdt>
  <w:p w:rsidR="00C93F65" w:rsidRDefault="00C93F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987125"/>
      <w:docPartObj>
        <w:docPartGallery w:val="Page Numbers (Top of Page)"/>
        <w:docPartUnique/>
      </w:docPartObj>
    </w:sdtPr>
    <w:sdtEndPr>
      <w:rPr>
        <w:noProof/>
      </w:rPr>
    </w:sdtEndPr>
    <w:sdtContent>
      <w:p w:rsidR="00C93F65" w:rsidRDefault="00C93F65">
        <w:pPr>
          <w:pStyle w:val="Header"/>
          <w:jc w:val="right"/>
        </w:pPr>
        <w:r>
          <w:fldChar w:fldCharType="begin"/>
        </w:r>
        <w:r>
          <w:instrText xml:space="preserve"> PAGE   \* MERGEFORMAT </w:instrText>
        </w:r>
        <w:r>
          <w:fldChar w:fldCharType="separate"/>
        </w:r>
        <w:r w:rsidR="004E6721">
          <w:rPr>
            <w:noProof/>
          </w:rPr>
          <w:t>104</w:t>
        </w:r>
        <w:r>
          <w:rPr>
            <w:noProof/>
          </w:rPr>
          <w:fldChar w:fldCharType="end"/>
        </w:r>
      </w:p>
    </w:sdtContent>
  </w:sdt>
  <w:p w:rsidR="00C93F65" w:rsidRDefault="00C93F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F65" w:rsidRDefault="00C93F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F65" w:rsidRDefault="00C93F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F65" w:rsidRDefault="00C93F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5769"/>
    <w:multiLevelType w:val="hybridMultilevel"/>
    <w:tmpl w:val="2EB2DA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6C60C6"/>
    <w:multiLevelType w:val="hybridMultilevel"/>
    <w:tmpl w:val="BC6AE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5385A"/>
    <w:multiLevelType w:val="hybridMultilevel"/>
    <w:tmpl w:val="20C4726C"/>
    <w:lvl w:ilvl="0" w:tplc="02E67A30">
      <w:start w:val="1"/>
      <w:numFmt w:val="decimal"/>
      <w:lvlText w:val="%1."/>
      <w:lvlJc w:val="left"/>
      <w:pPr>
        <w:ind w:left="2108" w:hanging="360"/>
      </w:pPr>
      <w:rPr>
        <w:rFonts w:ascii="Times New Roman" w:eastAsia="Times New Roman" w:hAnsi="Times New Roman" w:cs="Times New Roman" w:hint="default"/>
        <w:spacing w:val="-13"/>
        <w:w w:val="99"/>
        <w:sz w:val="24"/>
        <w:szCs w:val="24"/>
        <w:lang w:val="id" w:eastAsia="en-US" w:bidi="ar-SA"/>
      </w:rPr>
    </w:lvl>
    <w:lvl w:ilvl="1" w:tplc="E0084A5A">
      <w:numFmt w:val="bullet"/>
      <w:lvlText w:val="•"/>
      <w:lvlJc w:val="left"/>
      <w:pPr>
        <w:ind w:left="2940" w:hanging="360"/>
      </w:pPr>
      <w:rPr>
        <w:rFonts w:hint="default"/>
        <w:lang w:val="id" w:eastAsia="en-US" w:bidi="ar-SA"/>
      </w:rPr>
    </w:lvl>
    <w:lvl w:ilvl="2" w:tplc="B3066E76">
      <w:numFmt w:val="bullet"/>
      <w:lvlText w:val="•"/>
      <w:lvlJc w:val="left"/>
      <w:pPr>
        <w:ind w:left="3781" w:hanging="360"/>
      </w:pPr>
      <w:rPr>
        <w:rFonts w:hint="default"/>
        <w:lang w:val="id" w:eastAsia="en-US" w:bidi="ar-SA"/>
      </w:rPr>
    </w:lvl>
    <w:lvl w:ilvl="3" w:tplc="04D6E580">
      <w:numFmt w:val="bullet"/>
      <w:lvlText w:val="•"/>
      <w:lvlJc w:val="left"/>
      <w:pPr>
        <w:ind w:left="4621" w:hanging="360"/>
      </w:pPr>
      <w:rPr>
        <w:rFonts w:hint="default"/>
        <w:lang w:val="id" w:eastAsia="en-US" w:bidi="ar-SA"/>
      </w:rPr>
    </w:lvl>
    <w:lvl w:ilvl="4" w:tplc="FA9E1234">
      <w:numFmt w:val="bullet"/>
      <w:lvlText w:val="•"/>
      <w:lvlJc w:val="left"/>
      <w:pPr>
        <w:ind w:left="5462" w:hanging="360"/>
      </w:pPr>
      <w:rPr>
        <w:rFonts w:hint="default"/>
        <w:lang w:val="id" w:eastAsia="en-US" w:bidi="ar-SA"/>
      </w:rPr>
    </w:lvl>
    <w:lvl w:ilvl="5" w:tplc="B12ECEE2">
      <w:numFmt w:val="bullet"/>
      <w:lvlText w:val="•"/>
      <w:lvlJc w:val="left"/>
      <w:pPr>
        <w:ind w:left="6303" w:hanging="360"/>
      </w:pPr>
      <w:rPr>
        <w:rFonts w:hint="default"/>
        <w:lang w:val="id" w:eastAsia="en-US" w:bidi="ar-SA"/>
      </w:rPr>
    </w:lvl>
    <w:lvl w:ilvl="6" w:tplc="5400E46A">
      <w:numFmt w:val="bullet"/>
      <w:lvlText w:val="•"/>
      <w:lvlJc w:val="left"/>
      <w:pPr>
        <w:ind w:left="7143" w:hanging="360"/>
      </w:pPr>
      <w:rPr>
        <w:rFonts w:hint="default"/>
        <w:lang w:val="id" w:eastAsia="en-US" w:bidi="ar-SA"/>
      </w:rPr>
    </w:lvl>
    <w:lvl w:ilvl="7" w:tplc="7182F870">
      <w:numFmt w:val="bullet"/>
      <w:lvlText w:val="•"/>
      <w:lvlJc w:val="left"/>
      <w:pPr>
        <w:ind w:left="7984" w:hanging="360"/>
      </w:pPr>
      <w:rPr>
        <w:rFonts w:hint="default"/>
        <w:lang w:val="id" w:eastAsia="en-US" w:bidi="ar-SA"/>
      </w:rPr>
    </w:lvl>
    <w:lvl w:ilvl="8" w:tplc="95546586">
      <w:numFmt w:val="bullet"/>
      <w:lvlText w:val="•"/>
      <w:lvlJc w:val="left"/>
      <w:pPr>
        <w:ind w:left="8825" w:hanging="360"/>
      </w:pPr>
      <w:rPr>
        <w:rFonts w:hint="default"/>
        <w:lang w:val="id" w:eastAsia="en-US" w:bidi="ar-SA"/>
      </w:rPr>
    </w:lvl>
  </w:abstractNum>
  <w:abstractNum w:abstractNumId="3" w15:restartNumberingAfterBreak="0">
    <w:nsid w:val="0DF23D32"/>
    <w:multiLevelType w:val="hybridMultilevel"/>
    <w:tmpl w:val="93D6E5C8"/>
    <w:lvl w:ilvl="0" w:tplc="48BA74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F6433E7"/>
    <w:multiLevelType w:val="hybridMultilevel"/>
    <w:tmpl w:val="C400D400"/>
    <w:lvl w:ilvl="0" w:tplc="5F9E8A6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11F0BA0"/>
    <w:multiLevelType w:val="hybridMultilevel"/>
    <w:tmpl w:val="A6A6C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27663F"/>
    <w:multiLevelType w:val="hybridMultilevel"/>
    <w:tmpl w:val="CDB05756"/>
    <w:lvl w:ilvl="0" w:tplc="FFFFFFFF">
      <w:start w:val="1"/>
      <w:numFmt w:val="decimal"/>
      <w:lvlText w:val="%1."/>
      <w:lvlJc w:val="left"/>
      <w:pPr>
        <w:ind w:left="720" w:hanging="360"/>
      </w:pPr>
      <w:rPr>
        <w:rFonts w:hint="default"/>
      </w:rPr>
    </w:lvl>
    <w:lvl w:ilvl="1" w:tplc="DA72D5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04BC5"/>
    <w:multiLevelType w:val="hybridMultilevel"/>
    <w:tmpl w:val="A0F8E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EE768E"/>
    <w:multiLevelType w:val="hybridMultilevel"/>
    <w:tmpl w:val="3BC0AF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B1D53A2"/>
    <w:multiLevelType w:val="hybridMultilevel"/>
    <w:tmpl w:val="59F21B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1B51BA"/>
    <w:multiLevelType w:val="hybridMultilevel"/>
    <w:tmpl w:val="44D86B36"/>
    <w:lvl w:ilvl="0" w:tplc="6D281D6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1DD643F1"/>
    <w:multiLevelType w:val="hybridMultilevel"/>
    <w:tmpl w:val="8AD8E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2734F6"/>
    <w:multiLevelType w:val="hybridMultilevel"/>
    <w:tmpl w:val="06D8EF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B57D93"/>
    <w:multiLevelType w:val="hybridMultilevel"/>
    <w:tmpl w:val="28E67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6D7B0E"/>
    <w:multiLevelType w:val="hybridMultilevel"/>
    <w:tmpl w:val="E86AE2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4A3975"/>
    <w:multiLevelType w:val="hybridMultilevel"/>
    <w:tmpl w:val="06F68262"/>
    <w:lvl w:ilvl="0" w:tplc="813C5D8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33683E"/>
    <w:multiLevelType w:val="hybridMultilevel"/>
    <w:tmpl w:val="31FA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811748"/>
    <w:multiLevelType w:val="hybridMultilevel"/>
    <w:tmpl w:val="BCC09F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3470C6"/>
    <w:multiLevelType w:val="hybridMultilevel"/>
    <w:tmpl w:val="55CCE794"/>
    <w:lvl w:ilvl="0" w:tplc="A98AB8A8">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5A524B"/>
    <w:multiLevelType w:val="hybridMultilevel"/>
    <w:tmpl w:val="290655E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9A0353"/>
    <w:multiLevelType w:val="hybridMultilevel"/>
    <w:tmpl w:val="3B128354"/>
    <w:lvl w:ilvl="0" w:tplc="039824E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2B8421D4"/>
    <w:multiLevelType w:val="hybridMultilevel"/>
    <w:tmpl w:val="7D4C3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823918"/>
    <w:multiLevelType w:val="hybridMultilevel"/>
    <w:tmpl w:val="95209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2E4413"/>
    <w:multiLevelType w:val="hybridMultilevel"/>
    <w:tmpl w:val="2996C9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3601C44"/>
    <w:multiLevelType w:val="hybridMultilevel"/>
    <w:tmpl w:val="8D5CA72A"/>
    <w:lvl w:ilvl="0" w:tplc="6196438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2D5FD3"/>
    <w:multiLevelType w:val="hybridMultilevel"/>
    <w:tmpl w:val="87786EF4"/>
    <w:lvl w:ilvl="0" w:tplc="97C01FF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4B54655"/>
    <w:multiLevelType w:val="hybridMultilevel"/>
    <w:tmpl w:val="B63E06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294F87"/>
    <w:multiLevelType w:val="hybridMultilevel"/>
    <w:tmpl w:val="1F3249F0"/>
    <w:lvl w:ilvl="0" w:tplc="FC28314E">
      <w:start w:val="1"/>
      <w:numFmt w:val="lowerLetter"/>
      <w:lvlText w:val="%1."/>
      <w:lvlJc w:val="left"/>
      <w:pPr>
        <w:ind w:left="630" w:hanging="360"/>
      </w:pPr>
      <w:rPr>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15:restartNumberingAfterBreak="0">
    <w:nsid w:val="39151B69"/>
    <w:multiLevelType w:val="hybridMultilevel"/>
    <w:tmpl w:val="1F80C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D86370"/>
    <w:multiLevelType w:val="hybridMultilevel"/>
    <w:tmpl w:val="A10A74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B5E46E6"/>
    <w:multiLevelType w:val="hybridMultilevel"/>
    <w:tmpl w:val="F7C85A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892E64"/>
    <w:multiLevelType w:val="hybridMultilevel"/>
    <w:tmpl w:val="8F1A727A"/>
    <w:lvl w:ilvl="0" w:tplc="1142761C">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3B9D2490"/>
    <w:multiLevelType w:val="hybridMultilevel"/>
    <w:tmpl w:val="18D051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926918"/>
    <w:multiLevelType w:val="hybridMultilevel"/>
    <w:tmpl w:val="F4DEB212"/>
    <w:lvl w:ilvl="0" w:tplc="5070270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3EC717C1"/>
    <w:multiLevelType w:val="hybridMultilevel"/>
    <w:tmpl w:val="FDC4F17C"/>
    <w:lvl w:ilvl="0" w:tplc="E222B7D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2A30D4"/>
    <w:multiLevelType w:val="multilevel"/>
    <w:tmpl w:val="CB2AA160"/>
    <w:lvl w:ilvl="0">
      <w:start w:val="5"/>
      <w:numFmt w:val="decimal"/>
      <w:lvlText w:val="%1"/>
      <w:lvlJc w:val="left"/>
      <w:pPr>
        <w:ind w:left="2108" w:hanging="720"/>
      </w:pPr>
      <w:rPr>
        <w:rFonts w:hint="default"/>
        <w:lang w:val="id" w:eastAsia="en-US" w:bidi="ar-SA"/>
      </w:rPr>
    </w:lvl>
    <w:lvl w:ilvl="1">
      <w:start w:val="1"/>
      <w:numFmt w:val="decimal"/>
      <w:lvlText w:val="%1.%2"/>
      <w:lvlJc w:val="left"/>
      <w:pPr>
        <w:ind w:left="2108" w:hanging="720"/>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3."/>
      <w:lvlJc w:val="left"/>
      <w:pPr>
        <w:ind w:left="2096" w:hanging="425"/>
      </w:pPr>
      <w:rPr>
        <w:rFonts w:ascii="Times New Roman" w:eastAsia="Times New Roman" w:hAnsi="Times New Roman" w:cs="Times New Roman"/>
        <w:b w:val="0"/>
        <w:bCs w:val="0"/>
        <w:spacing w:val="-23"/>
        <w:w w:val="99"/>
        <w:sz w:val="24"/>
        <w:szCs w:val="24"/>
        <w:lang w:val="id" w:eastAsia="en-US" w:bidi="ar-SA"/>
      </w:rPr>
    </w:lvl>
    <w:lvl w:ilvl="3">
      <w:start w:val="1"/>
      <w:numFmt w:val="lowerLetter"/>
      <w:lvlText w:val="%4."/>
      <w:lvlJc w:val="left"/>
      <w:pPr>
        <w:ind w:left="2521" w:hanging="361"/>
      </w:pPr>
      <w:rPr>
        <w:rFonts w:ascii="Times New Roman" w:eastAsia="Times New Roman" w:hAnsi="Times New Roman" w:cs="Times New Roman" w:hint="default"/>
        <w:b w:val="0"/>
        <w:bCs w:val="0"/>
        <w:spacing w:val="-26"/>
        <w:w w:val="99"/>
        <w:position w:val="2"/>
        <w:sz w:val="24"/>
        <w:szCs w:val="24"/>
        <w:lang w:val="id" w:eastAsia="en-US" w:bidi="ar-SA"/>
      </w:rPr>
    </w:lvl>
    <w:lvl w:ilvl="4">
      <w:numFmt w:val="bullet"/>
      <w:lvlText w:val="•"/>
      <w:lvlJc w:val="left"/>
      <w:pPr>
        <w:ind w:left="5182" w:hanging="361"/>
      </w:pPr>
      <w:rPr>
        <w:rFonts w:hint="default"/>
        <w:lang w:val="id" w:eastAsia="en-US" w:bidi="ar-SA"/>
      </w:rPr>
    </w:lvl>
    <w:lvl w:ilvl="5">
      <w:numFmt w:val="bullet"/>
      <w:lvlText w:val="•"/>
      <w:lvlJc w:val="left"/>
      <w:pPr>
        <w:ind w:left="6069" w:hanging="361"/>
      </w:pPr>
      <w:rPr>
        <w:rFonts w:hint="default"/>
        <w:lang w:val="id" w:eastAsia="en-US" w:bidi="ar-SA"/>
      </w:rPr>
    </w:lvl>
    <w:lvl w:ilvl="6">
      <w:numFmt w:val="bullet"/>
      <w:lvlText w:val="•"/>
      <w:lvlJc w:val="left"/>
      <w:pPr>
        <w:ind w:left="6956" w:hanging="361"/>
      </w:pPr>
      <w:rPr>
        <w:rFonts w:hint="default"/>
        <w:lang w:val="id" w:eastAsia="en-US" w:bidi="ar-SA"/>
      </w:rPr>
    </w:lvl>
    <w:lvl w:ilvl="7">
      <w:numFmt w:val="bullet"/>
      <w:lvlText w:val="•"/>
      <w:lvlJc w:val="left"/>
      <w:pPr>
        <w:ind w:left="7844" w:hanging="361"/>
      </w:pPr>
      <w:rPr>
        <w:rFonts w:hint="default"/>
        <w:lang w:val="id" w:eastAsia="en-US" w:bidi="ar-SA"/>
      </w:rPr>
    </w:lvl>
    <w:lvl w:ilvl="8">
      <w:numFmt w:val="bullet"/>
      <w:lvlText w:val="•"/>
      <w:lvlJc w:val="left"/>
      <w:pPr>
        <w:ind w:left="8731" w:hanging="361"/>
      </w:pPr>
      <w:rPr>
        <w:rFonts w:hint="default"/>
        <w:lang w:val="id" w:eastAsia="en-US" w:bidi="ar-SA"/>
      </w:rPr>
    </w:lvl>
  </w:abstractNum>
  <w:abstractNum w:abstractNumId="36" w15:restartNumberingAfterBreak="0">
    <w:nsid w:val="45940CCF"/>
    <w:multiLevelType w:val="hybridMultilevel"/>
    <w:tmpl w:val="0AEC7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113BE6"/>
    <w:multiLevelType w:val="hybridMultilevel"/>
    <w:tmpl w:val="2BAA931E"/>
    <w:lvl w:ilvl="0" w:tplc="5F1C4C1C">
      <w:start w:val="16"/>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46740B9E"/>
    <w:multiLevelType w:val="multilevel"/>
    <w:tmpl w:val="E0524CC0"/>
    <w:lvl w:ilvl="0">
      <w:start w:val="4"/>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47960D57"/>
    <w:multiLevelType w:val="hybridMultilevel"/>
    <w:tmpl w:val="38A0C794"/>
    <w:lvl w:ilvl="0" w:tplc="004EF49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942654"/>
    <w:multiLevelType w:val="hybridMultilevel"/>
    <w:tmpl w:val="3A3EC2A4"/>
    <w:lvl w:ilvl="0" w:tplc="A502B72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15:restartNumberingAfterBreak="0">
    <w:nsid w:val="48C450C5"/>
    <w:multiLevelType w:val="hybridMultilevel"/>
    <w:tmpl w:val="E6527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94E0937"/>
    <w:multiLevelType w:val="multilevel"/>
    <w:tmpl w:val="B9BCF248"/>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4B4C62A0"/>
    <w:multiLevelType w:val="hybridMultilevel"/>
    <w:tmpl w:val="C102038C"/>
    <w:lvl w:ilvl="0" w:tplc="519C2D52">
      <w:start w:val="1"/>
      <w:numFmt w:val="decimal"/>
      <w:lvlText w:val="%1."/>
      <w:lvlJc w:val="left"/>
      <w:pPr>
        <w:ind w:left="2108" w:hanging="360"/>
      </w:pPr>
      <w:rPr>
        <w:rFonts w:ascii="Times New Roman" w:eastAsia="Times New Roman" w:hAnsi="Times New Roman" w:cs="Times New Roman" w:hint="default"/>
        <w:spacing w:val="-30"/>
        <w:w w:val="99"/>
        <w:sz w:val="24"/>
        <w:szCs w:val="24"/>
        <w:lang w:val="id" w:eastAsia="en-US" w:bidi="ar-SA"/>
      </w:rPr>
    </w:lvl>
    <w:lvl w:ilvl="1" w:tplc="FB547532">
      <w:numFmt w:val="bullet"/>
      <w:lvlText w:val="•"/>
      <w:lvlJc w:val="left"/>
      <w:pPr>
        <w:ind w:left="2940" w:hanging="360"/>
      </w:pPr>
      <w:rPr>
        <w:rFonts w:hint="default"/>
        <w:lang w:val="id" w:eastAsia="en-US" w:bidi="ar-SA"/>
      </w:rPr>
    </w:lvl>
    <w:lvl w:ilvl="2" w:tplc="A3C44434">
      <w:numFmt w:val="bullet"/>
      <w:lvlText w:val="•"/>
      <w:lvlJc w:val="left"/>
      <w:pPr>
        <w:ind w:left="3781" w:hanging="360"/>
      </w:pPr>
      <w:rPr>
        <w:rFonts w:hint="default"/>
        <w:lang w:val="id" w:eastAsia="en-US" w:bidi="ar-SA"/>
      </w:rPr>
    </w:lvl>
    <w:lvl w:ilvl="3" w:tplc="FCF01AA8">
      <w:numFmt w:val="bullet"/>
      <w:lvlText w:val="•"/>
      <w:lvlJc w:val="left"/>
      <w:pPr>
        <w:ind w:left="4621" w:hanging="360"/>
      </w:pPr>
      <w:rPr>
        <w:rFonts w:hint="default"/>
        <w:lang w:val="id" w:eastAsia="en-US" w:bidi="ar-SA"/>
      </w:rPr>
    </w:lvl>
    <w:lvl w:ilvl="4" w:tplc="2070D592">
      <w:numFmt w:val="bullet"/>
      <w:lvlText w:val="•"/>
      <w:lvlJc w:val="left"/>
      <w:pPr>
        <w:ind w:left="5462" w:hanging="360"/>
      </w:pPr>
      <w:rPr>
        <w:rFonts w:hint="default"/>
        <w:lang w:val="id" w:eastAsia="en-US" w:bidi="ar-SA"/>
      </w:rPr>
    </w:lvl>
    <w:lvl w:ilvl="5" w:tplc="EC1A206E">
      <w:numFmt w:val="bullet"/>
      <w:lvlText w:val="•"/>
      <w:lvlJc w:val="left"/>
      <w:pPr>
        <w:ind w:left="6303" w:hanging="360"/>
      </w:pPr>
      <w:rPr>
        <w:rFonts w:hint="default"/>
        <w:lang w:val="id" w:eastAsia="en-US" w:bidi="ar-SA"/>
      </w:rPr>
    </w:lvl>
    <w:lvl w:ilvl="6" w:tplc="8D86BAA4">
      <w:numFmt w:val="bullet"/>
      <w:lvlText w:val="•"/>
      <w:lvlJc w:val="left"/>
      <w:pPr>
        <w:ind w:left="7143" w:hanging="360"/>
      </w:pPr>
      <w:rPr>
        <w:rFonts w:hint="default"/>
        <w:lang w:val="id" w:eastAsia="en-US" w:bidi="ar-SA"/>
      </w:rPr>
    </w:lvl>
    <w:lvl w:ilvl="7" w:tplc="D4C2B238">
      <w:numFmt w:val="bullet"/>
      <w:lvlText w:val="•"/>
      <w:lvlJc w:val="left"/>
      <w:pPr>
        <w:ind w:left="7984" w:hanging="360"/>
      </w:pPr>
      <w:rPr>
        <w:rFonts w:hint="default"/>
        <w:lang w:val="id" w:eastAsia="en-US" w:bidi="ar-SA"/>
      </w:rPr>
    </w:lvl>
    <w:lvl w:ilvl="8" w:tplc="AC140E00">
      <w:numFmt w:val="bullet"/>
      <w:lvlText w:val="•"/>
      <w:lvlJc w:val="left"/>
      <w:pPr>
        <w:ind w:left="8825" w:hanging="360"/>
      </w:pPr>
      <w:rPr>
        <w:rFonts w:hint="default"/>
        <w:lang w:val="id" w:eastAsia="en-US" w:bidi="ar-SA"/>
      </w:rPr>
    </w:lvl>
  </w:abstractNum>
  <w:abstractNum w:abstractNumId="44" w15:restartNumberingAfterBreak="0">
    <w:nsid w:val="4D132809"/>
    <w:multiLevelType w:val="hybridMultilevel"/>
    <w:tmpl w:val="1F22E3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E420603"/>
    <w:multiLevelType w:val="hybridMultilevel"/>
    <w:tmpl w:val="32B6F4AA"/>
    <w:lvl w:ilvl="0" w:tplc="5070270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4E6A0F48"/>
    <w:multiLevelType w:val="hybridMultilevel"/>
    <w:tmpl w:val="9C36720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EAB44C6"/>
    <w:multiLevelType w:val="hybridMultilevel"/>
    <w:tmpl w:val="4C26D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E43152"/>
    <w:multiLevelType w:val="hybridMultilevel"/>
    <w:tmpl w:val="AD1CA252"/>
    <w:lvl w:ilvl="0" w:tplc="CBB8E6F0">
      <w:start w:val="1"/>
      <w:numFmt w:val="lowerLetter"/>
      <w:lvlText w:val="%1."/>
      <w:lvlJc w:val="left"/>
      <w:pPr>
        <w:ind w:left="360"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15:restartNumberingAfterBreak="0">
    <w:nsid w:val="5116080E"/>
    <w:multiLevelType w:val="hybridMultilevel"/>
    <w:tmpl w:val="4C1EAA46"/>
    <w:lvl w:ilvl="0" w:tplc="0409000F">
      <w:start w:val="1"/>
      <w:numFmt w:val="decimal"/>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50" w15:restartNumberingAfterBreak="0">
    <w:nsid w:val="5482372F"/>
    <w:multiLevelType w:val="hybridMultilevel"/>
    <w:tmpl w:val="1180B740"/>
    <w:lvl w:ilvl="0" w:tplc="B34CEE3C">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F163B8"/>
    <w:multiLevelType w:val="multilevel"/>
    <w:tmpl w:val="AF86433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54FB757C"/>
    <w:multiLevelType w:val="multilevel"/>
    <w:tmpl w:val="A532F252"/>
    <w:lvl w:ilvl="0">
      <w:start w:val="1"/>
      <w:numFmt w:val="lowerLetter"/>
      <w:lvlText w:val="%1."/>
      <w:lvlJc w:val="left"/>
      <w:pPr>
        <w:tabs>
          <w:tab w:val="num" w:pos="720"/>
        </w:tabs>
        <w:ind w:left="720" w:hanging="360"/>
      </w:pPr>
      <w:rPr>
        <w:rFonts w:ascii="Times New Roman" w:eastAsiaTheme="minorEastAsia" w:hAnsi="Times New Roman" w:cs="Times New Roman"/>
      </w:rPr>
    </w:lvl>
    <w:lvl w:ilvl="1">
      <w:start w:val="1"/>
      <w:numFmt w:val="decimal"/>
      <w:lvlText w:val="%2."/>
      <w:lvlJc w:val="left"/>
      <w:pPr>
        <w:ind w:left="1440" w:hanging="360"/>
      </w:pPr>
      <w:rPr>
        <w:rFonts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rPr>
        <w:rFonts w:ascii="Times New Roman" w:eastAsiaTheme="minorEastAsia" w:hAnsi="Times New Roman" w:cs="Times New Roman"/>
      </w:r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6485F77"/>
    <w:multiLevelType w:val="multilevel"/>
    <w:tmpl w:val="4F3E8480"/>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9A42588"/>
    <w:multiLevelType w:val="hybridMultilevel"/>
    <w:tmpl w:val="7ED8B6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9EB56CB"/>
    <w:multiLevelType w:val="multilevel"/>
    <w:tmpl w:val="1C0A2B3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AB50F8C"/>
    <w:multiLevelType w:val="hybridMultilevel"/>
    <w:tmpl w:val="7F94CA80"/>
    <w:lvl w:ilvl="0" w:tplc="0BB229A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15:restartNumberingAfterBreak="0">
    <w:nsid w:val="60FB4C3A"/>
    <w:multiLevelType w:val="hybridMultilevel"/>
    <w:tmpl w:val="20301F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42247E9"/>
    <w:multiLevelType w:val="hybridMultilevel"/>
    <w:tmpl w:val="3D9026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6494561F"/>
    <w:multiLevelType w:val="hybridMultilevel"/>
    <w:tmpl w:val="ECC0174E"/>
    <w:lvl w:ilvl="0" w:tplc="73923B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15:restartNumberingAfterBreak="0">
    <w:nsid w:val="655238E1"/>
    <w:multiLevelType w:val="hybridMultilevel"/>
    <w:tmpl w:val="A10A74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6AA4684E"/>
    <w:multiLevelType w:val="hybridMultilevel"/>
    <w:tmpl w:val="9D44BB90"/>
    <w:lvl w:ilvl="0" w:tplc="FF9CC37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15:restartNumberingAfterBreak="0">
    <w:nsid w:val="6F18478B"/>
    <w:multiLevelType w:val="hybridMultilevel"/>
    <w:tmpl w:val="FCF4B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F2F21B5"/>
    <w:multiLevelType w:val="hybridMultilevel"/>
    <w:tmpl w:val="A0F8E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352EA8"/>
    <w:multiLevelType w:val="hybridMultilevel"/>
    <w:tmpl w:val="7DF498B6"/>
    <w:lvl w:ilvl="0" w:tplc="52B2CB16">
      <w:start w:val="1"/>
      <w:numFmt w:val="decimal"/>
      <w:lvlText w:val="%1."/>
      <w:lvlJc w:val="left"/>
      <w:pPr>
        <w:ind w:left="720" w:hanging="360"/>
      </w:pPr>
      <w:rPr>
        <w:rFonts w:hint="default"/>
        <w:b w:val="0"/>
        <w:bCs w:val="0"/>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73A437A8"/>
    <w:multiLevelType w:val="hybridMultilevel"/>
    <w:tmpl w:val="99C0041C"/>
    <w:lvl w:ilvl="0" w:tplc="094AC142">
      <w:start w:val="1"/>
      <w:numFmt w:val="lowerLetter"/>
      <w:lvlText w:val="%1."/>
      <w:lvlJc w:val="left"/>
      <w:pPr>
        <w:ind w:left="720" w:hanging="360"/>
      </w:pPr>
      <w:rPr>
        <w:rFonts w:ascii="Times New Roman" w:eastAsiaTheme="minorEastAsia" w:hAnsi="Times New Roman" w:cs="Times New Roman"/>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74BE7F2E"/>
    <w:multiLevelType w:val="hybridMultilevel"/>
    <w:tmpl w:val="BCC68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7ED1A39"/>
    <w:multiLevelType w:val="hybridMultilevel"/>
    <w:tmpl w:val="EBD6F802"/>
    <w:lvl w:ilvl="0" w:tplc="F732EF5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D115000"/>
    <w:multiLevelType w:val="hybridMultilevel"/>
    <w:tmpl w:val="F99C938C"/>
    <w:lvl w:ilvl="0" w:tplc="04090019">
      <w:start w:val="1"/>
      <w:numFmt w:val="lowerLetter"/>
      <w:lvlText w:val="%1."/>
      <w:lvlJc w:val="left"/>
      <w:pPr>
        <w:ind w:left="720" w:hanging="360"/>
      </w:pPr>
    </w:lvl>
    <w:lvl w:ilvl="1" w:tplc="6E483B4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D8B1AA8"/>
    <w:multiLevelType w:val="hybridMultilevel"/>
    <w:tmpl w:val="C2F234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DCB294D"/>
    <w:multiLevelType w:val="multilevel"/>
    <w:tmpl w:val="2E2812D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cstheme="minorBidi" w:hint="default"/>
        <w:b/>
      </w:rPr>
    </w:lvl>
    <w:lvl w:ilvl="2">
      <w:start w:val="3"/>
      <w:numFmt w:val="decimal"/>
      <w:isLgl/>
      <w:lvlText w:val="%1.%2.%3."/>
      <w:lvlJc w:val="left"/>
      <w:pPr>
        <w:ind w:left="1080" w:hanging="720"/>
      </w:pPr>
      <w:rPr>
        <w:rFonts w:cstheme="minorBidi" w:hint="default"/>
        <w:b/>
      </w:rPr>
    </w:lvl>
    <w:lvl w:ilvl="3">
      <w:start w:val="1"/>
      <w:numFmt w:val="decimal"/>
      <w:isLgl/>
      <w:lvlText w:val="%1.%2.%3.%4."/>
      <w:lvlJc w:val="left"/>
      <w:pPr>
        <w:ind w:left="1080" w:hanging="720"/>
      </w:pPr>
      <w:rPr>
        <w:rFonts w:cstheme="minorBidi" w:hint="default"/>
        <w:b/>
      </w:rPr>
    </w:lvl>
    <w:lvl w:ilvl="4">
      <w:start w:val="1"/>
      <w:numFmt w:val="decimal"/>
      <w:isLgl/>
      <w:lvlText w:val="%1.%2.%3.%4.%5."/>
      <w:lvlJc w:val="left"/>
      <w:pPr>
        <w:ind w:left="1440" w:hanging="1080"/>
      </w:pPr>
      <w:rPr>
        <w:rFonts w:cstheme="minorBidi" w:hint="default"/>
        <w:b/>
      </w:rPr>
    </w:lvl>
    <w:lvl w:ilvl="5">
      <w:start w:val="1"/>
      <w:numFmt w:val="decimal"/>
      <w:isLgl/>
      <w:lvlText w:val="%1.%2.%3.%4.%5.%6."/>
      <w:lvlJc w:val="left"/>
      <w:pPr>
        <w:ind w:left="1440" w:hanging="1080"/>
      </w:pPr>
      <w:rPr>
        <w:rFonts w:cstheme="minorBidi" w:hint="default"/>
        <w:b/>
      </w:rPr>
    </w:lvl>
    <w:lvl w:ilvl="6">
      <w:start w:val="1"/>
      <w:numFmt w:val="decimal"/>
      <w:isLgl/>
      <w:lvlText w:val="%1.%2.%3.%4.%5.%6.%7."/>
      <w:lvlJc w:val="left"/>
      <w:pPr>
        <w:ind w:left="1800" w:hanging="1440"/>
      </w:pPr>
      <w:rPr>
        <w:rFonts w:cstheme="minorBidi" w:hint="default"/>
        <w:b/>
      </w:rPr>
    </w:lvl>
    <w:lvl w:ilvl="7">
      <w:start w:val="1"/>
      <w:numFmt w:val="decimal"/>
      <w:isLgl/>
      <w:lvlText w:val="%1.%2.%3.%4.%5.%6.%7.%8."/>
      <w:lvlJc w:val="left"/>
      <w:pPr>
        <w:ind w:left="1800" w:hanging="1440"/>
      </w:pPr>
      <w:rPr>
        <w:rFonts w:cstheme="minorBidi" w:hint="default"/>
        <w:b/>
      </w:rPr>
    </w:lvl>
    <w:lvl w:ilvl="8">
      <w:start w:val="1"/>
      <w:numFmt w:val="decimal"/>
      <w:isLgl/>
      <w:lvlText w:val="%1.%2.%3.%4.%5.%6.%7.%8.%9."/>
      <w:lvlJc w:val="left"/>
      <w:pPr>
        <w:ind w:left="2160" w:hanging="1800"/>
      </w:pPr>
      <w:rPr>
        <w:rFonts w:cstheme="minorBidi" w:hint="default"/>
        <w:b/>
      </w:rPr>
    </w:lvl>
  </w:abstractNum>
  <w:abstractNum w:abstractNumId="71" w15:restartNumberingAfterBreak="0">
    <w:nsid w:val="7FBB0F26"/>
    <w:multiLevelType w:val="hybridMultilevel"/>
    <w:tmpl w:val="3E0A6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1027452">
    <w:abstractNumId w:val="2"/>
  </w:num>
  <w:num w:numId="2" w16cid:durableId="406221636">
    <w:abstractNumId w:val="66"/>
  </w:num>
  <w:num w:numId="3" w16cid:durableId="1436632007">
    <w:abstractNumId w:val="34"/>
  </w:num>
  <w:num w:numId="4" w16cid:durableId="938030669">
    <w:abstractNumId w:val="11"/>
  </w:num>
  <w:num w:numId="5" w16cid:durableId="697321218">
    <w:abstractNumId w:val="21"/>
  </w:num>
  <w:num w:numId="6" w16cid:durableId="733968005">
    <w:abstractNumId w:val="69"/>
  </w:num>
  <w:num w:numId="7" w16cid:durableId="336806381">
    <w:abstractNumId w:val="54"/>
  </w:num>
  <w:num w:numId="8" w16cid:durableId="602420742">
    <w:abstractNumId w:val="44"/>
  </w:num>
  <w:num w:numId="9" w16cid:durableId="453065587">
    <w:abstractNumId w:val="9"/>
  </w:num>
  <w:num w:numId="10" w16cid:durableId="772557369">
    <w:abstractNumId w:val="12"/>
  </w:num>
  <w:num w:numId="11" w16cid:durableId="2056001776">
    <w:abstractNumId w:val="5"/>
  </w:num>
  <w:num w:numId="12" w16cid:durableId="393505406">
    <w:abstractNumId w:val="68"/>
  </w:num>
  <w:num w:numId="13" w16cid:durableId="342515965">
    <w:abstractNumId w:val="57"/>
  </w:num>
  <w:num w:numId="14" w16cid:durableId="1513956860">
    <w:abstractNumId w:val="41"/>
  </w:num>
  <w:num w:numId="15" w16cid:durableId="25954879">
    <w:abstractNumId w:val="19"/>
  </w:num>
  <w:num w:numId="16" w16cid:durableId="1736008922">
    <w:abstractNumId w:val="6"/>
  </w:num>
  <w:num w:numId="17" w16cid:durableId="1326081902">
    <w:abstractNumId w:val="18"/>
  </w:num>
  <w:num w:numId="18" w16cid:durableId="1984771435">
    <w:abstractNumId w:val="71"/>
  </w:num>
  <w:num w:numId="19" w16cid:durableId="617832018">
    <w:abstractNumId w:val="42"/>
  </w:num>
  <w:num w:numId="20" w16cid:durableId="788008798">
    <w:abstractNumId w:val="46"/>
  </w:num>
  <w:num w:numId="21" w16cid:durableId="808085203">
    <w:abstractNumId w:val="25"/>
  </w:num>
  <w:num w:numId="22" w16cid:durableId="954554182">
    <w:abstractNumId w:val="27"/>
  </w:num>
  <w:num w:numId="23" w16cid:durableId="625090161">
    <w:abstractNumId w:val="17"/>
  </w:num>
  <w:num w:numId="24" w16cid:durableId="425734484">
    <w:abstractNumId w:val="14"/>
  </w:num>
  <w:num w:numId="25" w16cid:durableId="421030992">
    <w:abstractNumId w:val="67"/>
  </w:num>
  <w:num w:numId="26" w16cid:durableId="1618757872">
    <w:abstractNumId w:val="32"/>
  </w:num>
  <w:num w:numId="27" w16cid:durableId="1995180990">
    <w:abstractNumId w:val="13"/>
  </w:num>
  <w:num w:numId="28" w16cid:durableId="201553815">
    <w:abstractNumId w:val="16"/>
  </w:num>
  <w:num w:numId="29" w16cid:durableId="574776441">
    <w:abstractNumId w:val="47"/>
  </w:num>
  <w:num w:numId="30" w16cid:durableId="2061005163">
    <w:abstractNumId w:val="7"/>
  </w:num>
  <w:num w:numId="31" w16cid:durableId="479814234">
    <w:abstractNumId w:val="0"/>
  </w:num>
  <w:num w:numId="32" w16cid:durableId="592594259">
    <w:abstractNumId w:val="1"/>
  </w:num>
  <w:num w:numId="33" w16cid:durableId="482888683">
    <w:abstractNumId w:val="63"/>
  </w:num>
  <w:num w:numId="34" w16cid:durableId="1636448570">
    <w:abstractNumId w:val="62"/>
  </w:num>
  <w:num w:numId="35" w16cid:durableId="1856725910">
    <w:abstractNumId w:val="28"/>
  </w:num>
  <w:num w:numId="36" w16cid:durableId="1612466978">
    <w:abstractNumId w:val="49"/>
  </w:num>
  <w:num w:numId="37" w16cid:durableId="956911461">
    <w:abstractNumId w:val="48"/>
  </w:num>
  <w:num w:numId="38" w16cid:durableId="516508097">
    <w:abstractNumId w:val="26"/>
  </w:num>
  <w:num w:numId="39" w16cid:durableId="1737168522">
    <w:abstractNumId w:val="24"/>
  </w:num>
  <w:num w:numId="40" w16cid:durableId="1225338622">
    <w:abstractNumId w:val="50"/>
  </w:num>
  <w:num w:numId="41" w16cid:durableId="2134863353">
    <w:abstractNumId w:val="60"/>
  </w:num>
  <w:num w:numId="42" w16cid:durableId="1996643287">
    <w:abstractNumId w:val="15"/>
  </w:num>
  <w:num w:numId="43" w16cid:durableId="982848481">
    <w:abstractNumId w:val="29"/>
  </w:num>
  <w:num w:numId="44" w16cid:durableId="498816076">
    <w:abstractNumId w:val="52"/>
  </w:num>
  <w:num w:numId="45" w16cid:durableId="2049335478">
    <w:abstractNumId w:val="65"/>
  </w:num>
  <w:num w:numId="46" w16cid:durableId="1400904557">
    <w:abstractNumId w:val="58"/>
  </w:num>
  <w:num w:numId="47" w16cid:durableId="465702905">
    <w:abstractNumId w:val="70"/>
  </w:num>
  <w:num w:numId="48" w16cid:durableId="986132148">
    <w:abstractNumId w:val="3"/>
  </w:num>
  <w:num w:numId="49" w16cid:durableId="1999917623">
    <w:abstractNumId w:val="56"/>
  </w:num>
  <w:num w:numId="50" w16cid:durableId="692802414">
    <w:abstractNumId w:val="4"/>
  </w:num>
  <w:num w:numId="51" w16cid:durableId="1082143145">
    <w:abstractNumId w:val="10"/>
  </w:num>
  <w:num w:numId="52" w16cid:durableId="1412266313">
    <w:abstractNumId w:val="59"/>
  </w:num>
  <w:num w:numId="53" w16cid:durableId="1859418392">
    <w:abstractNumId w:val="40"/>
  </w:num>
  <w:num w:numId="54" w16cid:durableId="1864636469">
    <w:abstractNumId w:val="61"/>
  </w:num>
  <w:num w:numId="55" w16cid:durableId="353464482">
    <w:abstractNumId w:val="20"/>
  </w:num>
  <w:num w:numId="56" w16cid:durableId="541404220">
    <w:abstractNumId w:val="31"/>
  </w:num>
  <w:num w:numId="57" w16cid:durableId="1107848771">
    <w:abstractNumId w:val="55"/>
  </w:num>
  <w:num w:numId="58" w16cid:durableId="1379548064">
    <w:abstractNumId w:val="8"/>
  </w:num>
  <w:num w:numId="59" w16cid:durableId="38287156">
    <w:abstractNumId w:val="38"/>
  </w:num>
  <w:num w:numId="60" w16cid:durableId="1755584605">
    <w:abstractNumId w:val="51"/>
  </w:num>
  <w:num w:numId="61" w16cid:durableId="1927151770">
    <w:abstractNumId w:val="30"/>
  </w:num>
  <w:num w:numId="62" w16cid:durableId="413405774">
    <w:abstractNumId w:val="64"/>
  </w:num>
  <w:num w:numId="63" w16cid:durableId="156724604">
    <w:abstractNumId w:val="53"/>
  </w:num>
  <w:num w:numId="64" w16cid:durableId="349919572">
    <w:abstractNumId w:val="35"/>
  </w:num>
  <w:num w:numId="65" w16cid:durableId="1945838956">
    <w:abstractNumId w:val="39"/>
  </w:num>
  <w:num w:numId="66" w16cid:durableId="1488743533">
    <w:abstractNumId w:val="37"/>
  </w:num>
  <w:num w:numId="67" w16cid:durableId="1357384300">
    <w:abstractNumId w:val="23"/>
  </w:num>
  <w:num w:numId="68" w16cid:durableId="76446649">
    <w:abstractNumId w:val="36"/>
  </w:num>
  <w:num w:numId="69" w16cid:durableId="77753521">
    <w:abstractNumId w:val="45"/>
  </w:num>
  <w:num w:numId="70" w16cid:durableId="193351066">
    <w:abstractNumId w:val="33"/>
  </w:num>
  <w:num w:numId="71" w16cid:durableId="1652251766">
    <w:abstractNumId w:val="43"/>
  </w:num>
  <w:num w:numId="72" w16cid:durableId="652494208">
    <w:abstractNumId w:val="2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hideSpellingErrors/>
  <w:hideGrammaticalErrors/>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8B4"/>
    <w:rsid w:val="00001576"/>
    <w:rsid w:val="000024DC"/>
    <w:rsid w:val="000059A4"/>
    <w:rsid w:val="00005A5E"/>
    <w:rsid w:val="000142AA"/>
    <w:rsid w:val="00020420"/>
    <w:rsid w:val="000343D6"/>
    <w:rsid w:val="00034B0E"/>
    <w:rsid w:val="00042554"/>
    <w:rsid w:val="000500FC"/>
    <w:rsid w:val="0005145A"/>
    <w:rsid w:val="000528D1"/>
    <w:rsid w:val="00056AED"/>
    <w:rsid w:val="00063283"/>
    <w:rsid w:val="00065A29"/>
    <w:rsid w:val="000672A8"/>
    <w:rsid w:val="00074BE2"/>
    <w:rsid w:val="00074D9D"/>
    <w:rsid w:val="00075EFE"/>
    <w:rsid w:val="00076513"/>
    <w:rsid w:val="00085FD5"/>
    <w:rsid w:val="00093CA4"/>
    <w:rsid w:val="00097422"/>
    <w:rsid w:val="000A228A"/>
    <w:rsid w:val="000A3921"/>
    <w:rsid w:val="000A779C"/>
    <w:rsid w:val="000B0BD1"/>
    <w:rsid w:val="000B1CB0"/>
    <w:rsid w:val="000B4E97"/>
    <w:rsid w:val="000B52AE"/>
    <w:rsid w:val="000C559D"/>
    <w:rsid w:val="000C5673"/>
    <w:rsid w:val="000D52AD"/>
    <w:rsid w:val="000E3B98"/>
    <w:rsid w:val="000F322C"/>
    <w:rsid w:val="000F424C"/>
    <w:rsid w:val="000F72EE"/>
    <w:rsid w:val="0010037F"/>
    <w:rsid w:val="00101B3A"/>
    <w:rsid w:val="00107813"/>
    <w:rsid w:val="001130C6"/>
    <w:rsid w:val="001141A1"/>
    <w:rsid w:val="00115684"/>
    <w:rsid w:val="0012039B"/>
    <w:rsid w:val="00122F60"/>
    <w:rsid w:val="00123C13"/>
    <w:rsid w:val="00125FA3"/>
    <w:rsid w:val="00126DFE"/>
    <w:rsid w:val="0013509C"/>
    <w:rsid w:val="00135AAD"/>
    <w:rsid w:val="0014683D"/>
    <w:rsid w:val="00150BDD"/>
    <w:rsid w:val="00153406"/>
    <w:rsid w:val="00160E45"/>
    <w:rsid w:val="0016612E"/>
    <w:rsid w:val="00167F4D"/>
    <w:rsid w:val="00177BD0"/>
    <w:rsid w:val="00177EC9"/>
    <w:rsid w:val="0018264A"/>
    <w:rsid w:val="00185AAE"/>
    <w:rsid w:val="00186DDE"/>
    <w:rsid w:val="001872F2"/>
    <w:rsid w:val="00192EAE"/>
    <w:rsid w:val="001930F4"/>
    <w:rsid w:val="0019755B"/>
    <w:rsid w:val="001A0F8E"/>
    <w:rsid w:val="001B7A86"/>
    <w:rsid w:val="001C0611"/>
    <w:rsid w:val="001C6BB1"/>
    <w:rsid w:val="001C6F23"/>
    <w:rsid w:val="001D0E7C"/>
    <w:rsid w:val="001D131C"/>
    <w:rsid w:val="001D4430"/>
    <w:rsid w:val="001E5E32"/>
    <w:rsid w:val="001E76E6"/>
    <w:rsid w:val="001F404A"/>
    <w:rsid w:val="001F4580"/>
    <w:rsid w:val="001F50EA"/>
    <w:rsid w:val="001F5FA4"/>
    <w:rsid w:val="001F739C"/>
    <w:rsid w:val="001F7C44"/>
    <w:rsid w:val="001F7FF2"/>
    <w:rsid w:val="002002EC"/>
    <w:rsid w:val="00201A6A"/>
    <w:rsid w:val="0020576F"/>
    <w:rsid w:val="002075B2"/>
    <w:rsid w:val="0020796D"/>
    <w:rsid w:val="00207F6C"/>
    <w:rsid w:val="002129B1"/>
    <w:rsid w:val="00217608"/>
    <w:rsid w:val="00217D19"/>
    <w:rsid w:val="00223F63"/>
    <w:rsid w:val="00227A98"/>
    <w:rsid w:val="00230DDB"/>
    <w:rsid w:val="00237A82"/>
    <w:rsid w:val="002415C1"/>
    <w:rsid w:val="00254D8A"/>
    <w:rsid w:val="00261F7A"/>
    <w:rsid w:val="00281856"/>
    <w:rsid w:val="002864B9"/>
    <w:rsid w:val="002A0FD7"/>
    <w:rsid w:val="002A1951"/>
    <w:rsid w:val="002A3ABB"/>
    <w:rsid w:val="002A3E25"/>
    <w:rsid w:val="002B462F"/>
    <w:rsid w:val="002B7515"/>
    <w:rsid w:val="002D337D"/>
    <w:rsid w:val="002D45E7"/>
    <w:rsid w:val="002D508F"/>
    <w:rsid w:val="002E0665"/>
    <w:rsid w:val="002E550D"/>
    <w:rsid w:val="002F20F9"/>
    <w:rsid w:val="002F2E31"/>
    <w:rsid w:val="002F3C08"/>
    <w:rsid w:val="002F4D2E"/>
    <w:rsid w:val="002F4EFD"/>
    <w:rsid w:val="002F7B81"/>
    <w:rsid w:val="003001F3"/>
    <w:rsid w:val="003030D9"/>
    <w:rsid w:val="00306641"/>
    <w:rsid w:val="003072A4"/>
    <w:rsid w:val="00312CDA"/>
    <w:rsid w:val="00327DD1"/>
    <w:rsid w:val="0033245F"/>
    <w:rsid w:val="003328AB"/>
    <w:rsid w:val="00332BD1"/>
    <w:rsid w:val="00337934"/>
    <w:rsid w:val="003434A0"/>
    <w:rsid w:val="0034358B"/>
    <w:rsid w:val="0034538F"/>
    <w:rsid w:val="00346661"/>
    <w:rsid w:val="003466B0"/>
    <w:rsid w:val="0034751C"/>
    <w:rsid w:val="003555F9"/>
    <w:rsid w:val="003578C5"/>
    <w:rsid w:val="003656C8"/>
    <w:rsid w:val="00370DA6"/>
    <w:rsid w:val="00370EE2"/>
    <w:rsid w:val="00371F14"/>
    <w:rsid w:val="00372EF7"/>
    <w:rsid w:val="00383B58"/>
    <w:rsid w:val="00397F2C"/>
    <w:rsid w:val="003A005A"/>
    <w:rsid w:val="003A4AB4"/>
    <w:rsid w:val="003B4090"/>
    <w:rsid w:val="003C08E5"/>
    <w:rsid w:val="003C562B"/>
    <w:rsid w:val="003C60DA"/>
    <w:rsid w:val="003C7401"/>
    <w:rsid w:val="003C776D"/>
    <w:rsid w:val="003D450B"/>
    <w:rsid w:val="003D51BB"/>
    <w:rsid w:val="003D54CB"/>
    <w:rsid w:val="003D57F4"/>
    <w:rsid w:val="003E010A"/>
    <w:rsid w:val="003E2EF1"/>
    <w:rsid w:val="003E3797"/>
    <w:rsid w:val="003E5714"/>
    <w:rsid w:val="003F221C"/>
    <w:rsid w:val="003F4869"/>
    <w:rsid w:val="003F4CB9"/>
    <w:rsid w:val="003F7948"/>
    <w:rsid w:val="004048B4"/>
    <w:rsid w:val="00404E9E"/>
    <w:rsid w:val="004055E2"/>
    <w:rsid w:val="0040705F"/>
    <w:rsid w:val="0041655E"/>
    <w:rsid w:val="004168B7"/>
    <w:rsid w:val="00416B30"/>
    <w:rsid w:val="0042575B"/>
    <w:rsid w:val="00430007"/>
    <w:rsid w:val="004436F5"/>
    <w:rsid w:val="00445B56"/>
    <w:rsid w:val="004469BF"/>
    <w:rsid w:val="00446A59"/>
    <w:rsid w:val="0045101C"/>
    <w:rsid w:val="004539EE"/>
    <w:rsid w:val="004549DE"/>
    <w:rsid w:val="00477A2C"/>
    <w:rsid w:val="0048395D"/>
    <w:rsid w:val="0048587F"/>
    <w:rsid w:val="00487BD5"/>
    <w:rsid w:val="004922E4"/>
    <w:rsid w:val="00494AC5"/>
    <w:rsid w:val="004A110C"/>
    <w:rsid w:val="004A4194"/>
    <w:rsid w:val="004A4BB2"/>
    <w:rsid w:val="004B248A"/>
    <w:rsid w:val="004B25E6"/>
    <w:rsid w:val="004B5ED8"/>
    <w:rsid w:val="004B62BC"/>
    <w:rsid w:val="004C0162"/>
    <w:rsid w:val="004C2234"/>
    <w:rsid w:val="004C4223"/>
    <w:rsid w:val="004D057A"/>
    <w:rsid w:val="004D0A99"/>
    <w:rsid w:val="004D1482"/>
    <w:rsid w:val="004D3770"/>
    <w:rsid w:val="004D3B12"/>
    <w:rsid w:val="004E0BC9"/>
    <w:rsid w:val="004E3889"/>
    <w:rsid w:val="004E6721"/>
    <w:rsid w:val="004F02FE"/>
    <w:rsid w:val="004F15B1"/>
    <w:rsid w:val="005000BF"/>
    <w:rsid w:val="005059BE"/>
    <w:rsid w:val="00506433"/>
    <w:rsid w:val="005065AF"/>
    <w:rsid w:val="0051084F"/>
    <w:rsid w:val="00522EBA"/>
    <w:rsid w:val="00523241"/>
    <w:rsid w:val="0052325F"/>
    <w:rsid w:val="00524CFB"/>
    <w:rsid w:val="00526C94"/>
    <w:rsid w:val="00534538"/>
    <w:rsid w:val="005400BF"/>
    <w:rsid w:val="0054014F"/>
    <w:rsid w:val="00541B57"/>
    <w:rsid w:val="0054357D"/>
    <w:rsid w:val="005447AE"/>
    <w:rsid w:val="00546250"/>
    <w:rsid w:val="0054786E"/>
    <w:rsid w:val="0054796C"/>
    <w:rsid w:val="00551978"/>
    <w:rsid w:val="00552AEC"/>
    <w:rsid w:val="005538C2"/>
    <w:rsid w:val="00553A41"/>
    <w:rsid w:val="005546C1"/>
    <w:rsid w:val="00557CFC"/>
    <w:rsid w:val="005616CA"/>
    <w:rsid w:val="00561FF6"/>
    <w:rsid w:val="00567942"/>
    <w:rsid w:val="00570135"/>
    <w:rsid w:val="0057264C"/>
    <w:rsid w:val="005750D3"/>
    <w:rsid w:val="00583746"/>
    <w:rsid w:val="005940BC"/>
    <w:rsid w:val="005944CC"/>
    <w:rsid w:val="005A28F8"/>
    <w:rsid w:val="005A3CBB"/>
    <w:rsid w:val="005A60A7"/>
    <w:rsid w:val="005A61C4"/>
    <w:rsid w:val="005B0757"/>
    <w:rsid w:val="005C3DBF"/>
    <w:rsid w:val="005D0C26"/>
    <w:rsid w:val="005D1B82"/>
    <w:rsid w:val="005E0FE2"/>
    <w:rsid w:val="005E1108"/>
    <w:rsid w:val="005E189F"/>
    <w:rsid w:val="005E538F"/>
    <w:rsid w:val="005E5734"/>
    <w:rsid w:val="005E7926"/>
    <w:rsid w:val="005F1356"/>
    <w:rsid w:val="005F1C38"/>
    <w:rsid w:val="005F6997"/>
    <w:rsid w:val="005F7093"/>
    <w:rsid w:val="00600355"/>
    <w:rsid w:val="006038A5"/>
    <w:rsid w:val="00603CF4"/>
    <w:rsid w:val="006053FF"/>
    <w:rsid w:val="00611EE7"/>
    <w:rsid w:val="006277F2"/>
    <w:rsid w:val="00630E50"/>
    <w:rsid w:val="00632864"/>
    <w:rsid w:val="00633760"/>
    <w:rsid w:val="00633859"/>
    <w:rsid w:val="00634A6E"/>
    <w:rsid w:val="00634FE4"/>
    <w:rsid w:val="0064021C"/>
    <w:rsid w:val="00646515"/>
    <w:rsid w:val="00646702"/>
    <w:rsid w:val="00651F1F"/>
    <w:rsid w:val="00657C9D"/>
    <w:rsid w:val="00665A65"/>
    <w:rsid w:val="00665B6A"/>
    <w:rsid w:val="0066671E"/>
    <w:rsid w:val="00670C2C"/>
    <w:rsid w:val="0067200B"/>
    <w:rsid w:val="0067358B"/>
    <w:rsid w:val="006828FC"/>
    <w:rsid w:val="00683335"/>
    <w:rsid w:val="00683958"/>
    <w:rsid w:val="00685122"/>
    <w:rsid w:val="00687F14"/>
    <w:rsid w:val="006930C3"/>
    <w:rsid w:val="006978E7"/>
    <w:rsid w:val="006A152A"/>
    <w:rsid w:val="006A6B72"/>
    <w:rsid w:val="006A7DA1"/>
    <w:rsid w:val="006B188C"/>
    <w:rsid w:val="006B23A7"/>
    <w:rsid w:val="006B26A2"/>
    <w:rsid w:val="006C2207"/>
    <w:rsid w:val="006C2C5A"/>
    <w:rsid w:val="006C4982"/>
    <w:rsid w:val="006D1965"/>
    <w:rsid w:val="006D3809"/>
    <w:rsid w:val="006E1650"/>
    <w:rsid w:val="006E29BC"/>
    <w:rsid w:val="006E3637"/>
    <w:rsid w:val="006E663B"/>
    <w:rsid w:val="006F052F"/>
    <w:rsid w:val="006F1A43"/>
    <w:rsid w:val="006F1A5F"/>
    <w:rsid w:val="00700376"/>
    <w:rsid w:val="007067AC"/>
    <w:rsid w:val="007112A6"/>
    <w:rsid w:val="00712FA2"/>
    <w:rsid w:val="00714D96"/>
    <w:rsid w:val="007154C0"/>
    <w:rsid w:val="0071586B"/>
    <w:rsid w:val="00716C64"/>
    <w:rsid w:val="00720C98"/>
    <w:rsid w:val="00722F66"/>
    <w:rsid w:val="00723D51"/>
    <w:rsid w:val="007260B1"/>
    <w:rsid w:val="00731C65"/>
    <w:rsid w:val="00735097"/>
    <w:rsid w:val="0073567B"/>
    <w:rsid w:val="00742D2C"/>
    <w:rsid w:val="00743717"/>
    <w:rsid w:val="00745D73"/>
    <w:rsid w:val="0075141C"/>
    <w:rsid w:val="00751D0E"/>
    <w:rsid w:val="00755626"/>
    <w:rsid w:val="00757280"/>
    <w:rsid w:val="00757E2F"/>
    <w:rsid w:val="00761DFF"/>
    <w:rsid w:val="00762BC3"/>
    <w:rsid w:val="00762D50"/>
    <w:rsid w:val="007636F6"/>
    <w:rsid w:val="007717B9"/>
    <w:rsid w:val="00774EC0"/>
    <w:rsid w:val="007753FC"/>
    <w:rsid w:val="0077644E"/>
    <w:rsid w:val="007775F5"/>
    <w:rsid w:val="00781F57"/>
    <w:rsid w:val="0078316E"/>
    <w:rsid w:val="00786A19"/>
    <w:rsid w:val="00790D7E"/>
    <w:rsid w:val="00792E4E"/>
    <w:rsid w:val="007A052B"/>
    <w:rsid w:val="007A1CC9"/>
    <w:rsid w:val="007A309F"/>
    <w:rsid w:val="007A36FB"/>
    <w:rsid w:val="007A5AD2"/>
    <w:rsid w:val="007B063E"/>
    <w:rsid w:val="007B1559"/>
    <w:rsid w:val="007B4949"/>
    <w:rsid w:val="007B5E47"/>
    <w:rsid w:val="007C07AD"/>
    <w:rsid w:val="007C7FDB"/>
    <w:rsid w:val="007D2908"/>
    <w:rsid w:val="007D348F"/>
    <w:rsid w:val="007D6553"/>
    <w:rsid w:val="007E46D6"/>
    <w:rsid w:val="007E5193"/>
    <w:rsid w:val="007E6916"/>
    <w:rsid w:val="00800301"/>
    <w:rsid w:val="00800EB3"/>
    <w:rsid w:val="008015CA"/>
    <w:rsid w:val="0080375A"/>
    <w:rsid w:val="00803CCF"/>
    <w:rsid w:val="00806BC2"/>
    <w:rsid w:val="00810B8F"/>
    <w:rsid w:val="008164E6"/>
    <w:rsid w:val="00820155"/>
    <w:rsid w:val="00820CDD"/>
    <w:rsid w:val="00821E31"/>
    <w:rsid w:val="0082454A"/>
    <w:rsid w:val="00825069"/>
    <w:rsid w:val="00834166"/>
    <w:rsid w:val="00836E9A"/>
    <w:rsid w:val="008445AD"/>
    <w:rsid w:val="00851C7E"/>
    <w:rsid w:val="008572F8"/>
    <w:rsid w:val="00864C57"/>
    <w:rsid w:val="00866FAF"/>
    <w:rsid w:val="00870019"/>
    <w:rsid w:val="00871B70"/>
    <w:rsid w:val="0087667C"/>
    <w:rsid w:val="00886E25"/>
    <w:rsid w:val="0088736C"/>
    <w:rsid w:val="00887BAE"/>
    <w:rsid w:val="00891106"/>
    <w:rsid w:val="0089676F"/>
    <w:rsid w:val="008A08F6"/>
    <w:rsid w:val="008A414C"/>
    <w:rsid w:val="008B109A"/>
    <w:rsid w:val="008B34B9"/>
    <w:rsid w:val="008B634B"/>
    <w:rsid w:val="008B66DE"/>
    <w:rsid w:val="008B6BFD"/>
    <w:rsid w:val="008C3A1B"/>
    <w:rsid w:val="008C3CB9"/>
    <w:rsid w:val="008C4B4D"/>
    <w:rsid w:val="008C565D"/>
    <w:rsid w:val="008C734F"/>
    <w:rsid w:val="008D1C11"/>
    <w:rsid w:val="008D52E6"/>
    <w:rsid w:val="008D5E62"/>
    <w:rsid w:val="008E1012"/>
    <w:rsid w:val="008E18B4"/>
    <w:rsid w:val="008E4F33"/>
    <w:rsid w:val="008E5C7A"/>
    <w:rsid w:val="008E6778"/>
    <w:rsid w:val="008F4176"/>
    <w:rsid w:val="008F59EA"/>
    <w:rsid w:val="00901777"/>
    <w:rsid w:val="00901F3E"/>
    <w:rsid w:val="009117E8"/>
    <w:rsid w:val="009127AC"/>
    <w:rsid w:val="0091483D"/>
    <w:rsid w:val="0091610E"/>
    <w:rsid w:val="00916378"/>
    <w:rsid w:val="009170F7"/>
    <w:rsid w:val="00925C8C"/>
    <w:rsid w:val="00927705"/>
    <w:rsid w:val="0093405E"/>
    <w:rsid w:val="009360B4"/>
    <w:rsid w:val="0093743E"/>
    <w:rsid w:val="009415DD"/>
    <w:rsid w:val="009429D1"/>
    <w:rsid w:val="009430A6"/>
    <w:rsid w:val="00943D55"/>
    <w:rsid w:val="00945187"/>
    <w:rsid w:val="00945A18"/>
    <w:rsid w:val="00950550"/>
    <w:rsid w:val="00953331"/>
    <w:rsid w:val="00953FD1"/>
    <w:rsid w:val="009556D4"/>
    <w:rsid w:val="009559CA"/>
    <w:rsid w:val="0096141A"/>
    <w:rsid w:val="00961FDA"/>
    <w:rsid w:val="0096472A"/>
    <w:rsid w:val="00964FC3"/>
    <w:rsid w:val="009700B2"/>
    <w:rsid w:val="00972F10"/>
    <w:rsid w:val="009804D9"/>
    <w:rsid w:val="009806A5"/>
    <w:rsid w:val="009A019D"/>
    <w:rsid w:val="009A07DB"/>
    <w:rsid w:val="009A1571"/>
    <w:rsid w:val="009A6DDB"/>
    <w:rsid w:val="009C129E"/>
    <w:rsid w:val="009C4761"/>
    <w:rsid w:val="009C5CB2"/>
    <w:rsid w:val="009D04C9"/>
    <w:rsid w:val="009D3C0E"/>
    <w:rsid w:val="009E0A3C"/>
    <w:rsid w:val="009E3B30"/>
    <w:rsid w:val="009F0138"/>
    <w:rsid w:val="00A00D9F"/>
    <w:rsid w:val="00A027E7"/>
    <w:rsid w:val="00A02EE0"/>
    <w:rsid w:val="00A109B3"/>
    <w:rsid w:val="00A13E02"/>
    <w:rsid w:val="00A15968"/>
    <w:rsid w:val="00A17826"/>
    <w:rsid w:val="00A21997"/>
    <w:rsid w:val="00A252E0"/>
    <w:rsid w:val="00A276B9"/>
    <w:rsid w:val="00A30D2D"/>
    <w:rsid w:val="00A330D8"/>
    <w:rsid w:val="00A42721"/>
    <w:rsid w:val="00A537D0"/>
    <w:rsid w:val="00A55631"/>
    <w:rsid w:val="00A559C3"/>
    <w:rsid w:val="00A57CDF"/>
    <w:rsid w:val="00A6592A"/>
    <w:rsid w:val="00A66E03"/>
    <w:rsid w:val="00A701F9"/>
    <w:rsid w:val="00A7149D"/>
    <w:rsid w:val="00A7391D"/>
    <w:rsid w:val="00A76B5F"/>
    <w:rsid w:val="00A80608"/>
    <w:rsid w:val="00A82B16"/>
    <w:rsid w:val="00A832F2"/>
    <w:rsid w:val="00A84EB1"/>
    <w:rsid w:val="00A90AE8"/>
    <w:rsid w:val="00A93026"/>
    <w:rsid w:val="00A93F55"/>
    <w:rsid w:val="00A9424D"/>
    <w:rsid w:val="00AA0F34"/>
    <w:rsid w:val="00AA1A03"/>
    <w:rsid w:val="00AA250C"/>
    <w:rsid w:val="00AB29A5"/>
    <w:rsid w:val="00AB4B52"/>
    <w:rsid w:val="00AB4F43"/>
    <w:rsid w:val="00AB7559"/>
    <w:rsid w:val="00AC0330"/>
    <w:rsid w:val="00AC062A"/>
    <w:rsid w:val="00AC5D00"/>
    <w:rsid w:val="00AC7AA7"/>
    <w:rsid w:val="00AC7CD3"/>
    <w:rsid w:val="00AD0862"/>
    <w:rsid w:val="00AD16DD"/>
    <w:rsid w:val="00AD37A5"/>
    <w:rsid w:val="00AD49A7"/>
    <w:rsid w:val="00AD53BA"/>
    <w:rsid w:val="00AE020D"/>
    <w:rsid w:val="00AE0746"/>
    <w:rsid w:val="00AE12B7"/>
    <w:rsid w:val="00AE2EF6"/>
    <w:rsid w:val="00AE64B2"/>
    <w:rsid w:val="00AF4D36"/>
    <w:rsid w:val="00AF5CA0"/>
    <w:rsid w:val="00AF62AD"/>
    <w:rsid w:val="00AF7E09"/>
    <w:rsid w:val="00B010C4"/>
    <w:rsid w:val="00B0180F"/>
    <w:rsid w:val="00B032EB"/>
    <w:rsid w:val="00B07790"/>
    <w:rsid w:val="00B1272C"/>
    <w:rsid w:val="00B14A83"/>
    <w:rsid w:val="00B156CD"/>
    <w:rsid w:val="00B23203"/>
    <w:rsid w:val="00B2388A"/>
    <w:rsid w:val="00B248A0"/>
    <w:rsid w:val="00B30B45"/>
    <w:rsid w:val="00B35F93"/>
    <w:rsid w:val="00B36378"/>
    <w:rsid w:val="00B36A6A"/>
    <w:rsid w:val="00B37108"/>
    <w:rsid w:val="00B420DD"/>
    <w:rsid w:val="00B441CC"/>
    <w:rsid w:val="00B44CA5"/>
    <w:rsid w:val="00B44DD6"/>
    <w:rsid w:val="00B476A3"/>
    <w:rsid w:val="00B527F4"/>
    <w:rsid w:val="00B52A03"/>
    <w:rsid w:val="00B52A1D"/>
    <w:rsid w:val="00B623B6"/>
    <w:rsid w:val="00B62FA1"/>
    <w:rsid w:val="00B64993"/>
    <w:rsid w:val="00B6794C"/>
    <w:rsid w:val="00B70EDC"/>
    <w:rsid w:val="00B7209F"/>
    <w:rsid w:val="00B72978"/>
    <w:rsid w:val="00B72BEB"/>
    <w:rsid w:val="00B75881"/>
    <w:rsid w:val="00B77E2F"/>
    <w:rsid w:val="00B81D83"/>
    <w:rsid w:val="00B840A9"/>
    <w:rsid w:val="00B84EBC"/>
    <w:rsid w:val="00B94FFB"/>
    <w:rsid w:val="00B96265"/>
    <w:rsid w:val="00BA0C12"/>
    <w:rsid w:val="00BA1036"/>
    <w:rsid w:val="00BA1830"/>
    <w:rsid w:val="00BA18C0"/>
    <w:rsid w:val="00BA294D"/>
    <w:rsid w:val="00BA4D03"/>
    <w:rsid w:val="00BA571E"/>
    <w:rsid w:val="00BB179D"/>
    <w:rsid w:val="00BB45DB"/>
    <w:rsid w:val="00BB48A3"/>
    <w:rsid w:val="00BC1725"/>
    <w:rsid w:val="00BC5880"/>
    <w:rsid w:val="00BC765E"/>
    <w:rsid w:val="00BD3212"/>
    <w:rsid w:val="00BE1483"/>
    <w:rsid w:val="00BE39CF"/>
    <w:rsid w:val="00BF13A4"/>
    <w:rsid w:val="00BF232F"/>
    <w:rsid w:val="00BF3882"/>
    <w:rsid w:val="00BF519D"/>
    <w:rsid w:val="00BF6CE5"/>
    <w:rsid w:val="00BF76F5"/>
    <w:rsid w:val="00C101FC"/>
    <w:rsid w:val="00C21380"/>
    <w:rsid w:val="00C214D1"/>
    <w:rsid w:val="00C2266B"/>
    <w:rsid w:val="00C2417C"/>
    <w:rsid w:val="00C2753F"/>
    <w:rsid w:val="00C3305A"/>
    <w:rsid w:val="00C3407E"/>
    <w:rsid w:val="00C34552"/>
    <w:rsid w:val="00C40EE3"/>
    <w:rsid w:val="00C4376D"/>
    <w:rsid w:val="00C43F40"/>
    <w:rsid w:val="00C529B3"/>
    <w:rsid w:val="00C5338A"/>
    <w:rsid w:val="00C53987"/>
    <w:rsid w:val="00C5411F"/>
    <w:rsid w:val="00C56AA8"/>
    <w:rsid w:val="00C62506"/>
    <w:rsid w:val="00C6343F"/>
    <w:rsid w:val="00C70B66"/>
    <w:rsid w:val="00C726D6"/>
    <w:rsid w:val="00C7329A"/>
    <w:rsid w:val="00C75FB3"/>
    <w:rsid w:val="00C77E61"/>
    <w:rsid w:val="00C80A56"/>
    <w:rsid w:val="00C8171F"/>
    <w:rsid w:val="00C82984"/>
    <w:rsid w:val="00C93F65"/>
    <w:rsid w:val="00C95A7E"/>
    <w:rsid w:val="00C97A7F"/>
    <w:rsid w:val="00CA328C"/>
    <w:rsid w:val="00CA48D5"/>
    <w:rsid w:val="00CB0429"/>
    <w:rsid w:val="00CB1296"/>
    <w:rsid w:val="00CB546E"/>
    <w:rsid w:val="00CC3699"/>
    <w:rsid w:val="00CC6E6A"/>
    <w:rsid w:val="00CC7089"/>
    <w:rsid w:val="00CD18AE"/>
    <w:rsid w:val="00CD205E"/>
    <w:rsid w:val="00CE093D"/>
    <w:rsid w:val="00CE5BEF"/>
    <w:rsid w:val="00CF16EC"/>
    <w:rsid w:val="00CF563D"/>
    <w:rsid w:val="00CF7066"/>
    <w:rsid w:val="00D02911"/>
    <w:rsid w:val="00D032A8"/>
    <w:rsid w:val="00D0350A"/>
    <w:rsid w:val="00D04FA1"/>
    <w:rsid w:val="00D0603E"/>
    <w:rsid w:val="00D14852"/>
    <w:rsid w:val="00D16BDB"/>
    <w:rsid w:val="00D177E2"/>
    <w:rsid w:val="00D21B8F"/>
    <w:rsid w:val="00D247BD"/>
    <w:rsid w:val="00D2696F"/>
    <w:rsid w:val="00D277BF"/>
    <w:rsid w:val="00D324EC"/>
    <w:rsid w:val="00D35390"/>
    <w:rsid w:val="00D420CF"/>
    <w:rsid w:val="00D44EBD"/>
    <w:rsid w:val="00D46E8C"/>
    <w:rsid w:val="00D4798D"/>
    <w:rsid w:val="00D50C7C"/>
    <w:rsid w:val="00D522ED"/>
    <w:rsid w:val="00D5423B"/>
    <w:rsid w:val="00D55037"/>
    <w:rsid w:val="00D553DB"/>
    <w:rsid w:val="00D57900"/>
    <w:rsid w:val="00D57D98"/>
    <w:rsid w:val="00D60EEE"/>
    <w:rsid w:val="00D6409E"/>
    <w:rsid w:val="00D650B5"/>
    <w:rsid w:val="00D65AAD"/>
    <w:rsid w:val="00D74D58"/>
    <w:rsid w:val="00D74F3B"/>
    <w:rsid w:val="00D7667C"/>
    <w:rsid w:val="00D90024"/>
    <w:rsid w:val="00D91634"/>
    <w:rsid w:val="00D91B4D"/>
    <w:rsid w:val="00D91BF7"/>
    <w:rsid w:val="00D91D5F"/>
    <w:rsid w:val="00D95E32"/>
    <w:rsid w:val="00DC6F7E"/>
    <w:rsid w:val="00DC72BC"/>
    <w:rsid w:val="00DD54BA"/>
    <w:rsid w:val="00DD6C64"/>
    <w:rsid w:val="00DE0322"/>
    <w:rsid w:val="00DE3978"/>
    <w:rsid w:val="00DF032D"/>
    <w:rsid w:val="00DF16D4"/>
    <w:rsid w:val="00DF1C69"/>
    <w:rsid w:val="00DF34FE"/>
    <w:rsid w:val="00DF6FFA"/>
    <w:rsid w:val="00E03FF0"/>
    <w:rsid w:val="00E06515"/>
    <w:rsid w:val="00E071DD"/>
    <w:rsid w:val="00E10813"/>
    <w:rsid w:val="00E10835"/>
    <w:rsid w:val="00E14675"/>
    <w:rsid w:val="00E2029B"/>
    <w:rsid w:val="00E276EC"/>
    <w:rsid w:val="00E30527"/>
    <w:rsid w:val="00E3444B"/>
    <w:rsid w:val="00E34864"/>
    <w:rsid w:val="00E35D9A"/>
    <w:rsid w:val="00E43C42"/>
    <w:rsid w:val="00E44889"/>
    <w:rsid w:val="00E50EAD"/>
    <w:rsid w:val="00E53A39"/>
    <w:rsid w:val="00E57D40"/>
    <w:rsid w:val="00E6091A"/>
    <w:rsid w:val="00E621E0"/>
    <w:rsid w:val="00E62B8D"/>
    <w:rsid w:val="00E63BF0"/>
    <w:rsid w:val="00E6657A"/>
    <w:rsid w:val="00E736F2"/>
    <w:rsid w:val="00E7545B"/>
    <w:rsid w:val="00E81D80"/>
    <w:rsid w:val="00E8304E"/>
    <w:rsid w:val="00E85D09"/>
    <w:rsid w:val="00E8642C"/>
    <w:rsid w:val="00E9293C"/>
    <w:rsid w:val="00E94970"/>
    <w:rsid w:val="00E94EA3"/>
    <w:rsid w:val="00E96F79"/>
    <w:rsid w:val="00EA1059"/>
    <w:rsid w:val="00EA2CBC"/>
    <w:rsid w:val="00EA5201"/>
    <w:rsid w:val="00EB566B"/>
    <w:rsid w:val="00EC16FE"/>
    <w:rsid w:val="00EC1C94"/>
    <w:rsid w:val="00EC3CAB"/>
    <w:rsid w:val="00EC56CC"/>
    <w:rsid w:val="00ED14E7"/>
    <w:rsid w:val="00EE3C62"/>
    <w:rsid w:val="00EF1839"/>
    <w:rsid w:val="00EF4578"/>
    <w:rsid w:val="00EF4731"/>
    <w:rsid w:val="00EF6E98"/>
    <w:rsid w:val="00F03DE5"/>
    <w:rsid w:val="00F04902"/>
    <w:rsid w:val="00F14A56"/>
    <w:rsid w:val="00F21077"/>
    <w:rsid w:val="00F259DA"/>
    <w:rsid w:val="00F27175"/>
    <w:rsid w:val="00F34A27"/>
    <w:rsid w:val="00F44543"/>
    <w:rsid w:val="00F51551"/>
    <w:rsid w:val="00F547ED"/>
    <w:rsid w:val="00F646BA"/>
    <w:rsid w:val="00F659DE"/>
    <w:rsid w:val="00F77186"/>
    <w:rsid w:val="00F81A31"/>
    <w:rsid w:val="00F82101"/>
    <w:rsid w:val="00F83802"/>
    <w:rsid w:val="00F91A45"/>
    <w:rsid w:val="00F91AEB"/>
    <w:rsid w:val="00F91F31"/>
    <w:rsid w:val="00FA0DDD"/>
    <w:rsid w:val="00FA7380"/>
    <w:rsid w:val="00FA7DF8"/>
    <w:rsid w:val="00FB618A"/>
    <w:rsid w:val="00FB6F20"/>
    <w:rsid w:val="00FC410B"/>
    <w:rsid w:val="00FC54C9"/>
    <w:rsid w:val="00FC78A3"/>
    <w:rsid w:val="00FC7A33"/>
    <w:rsid w:val="00FD6CDA"/>
    <w:rsid w:val="00FE254E"/>
    <w:rsid w:val="00FE40D4"/>
    <w:rsid w:val="00FE5E1C"/>
    <w:rsid w:val="00FF042F"/>
    <w:rsid w:val="00FF1ACD"/>
    <w:rsid w:val="00FF3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C764E43C-75F9-4E95-8040-64BC6B4E5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SI paragraph"/>
    <w:qFormat/>
    <w:rsid w:val="00E14675"/>
    <w:rPr>
      <w:rFonts w:ascii="Times New Roman" w:hAnsi="Times New Roman"/>
    </w:rPr>
  </w:style>
  <w:style w:type="paragraph" w:styleId="Heading1">
    <w:name w:val="heading 1"/>
    <w:basedOn w:val="Normal"/>
    <w:next w:val="Normal"/>
    <w:link w:val="Heading1Char"/>
    <w:uiPriority w:val="99"/>
    <w:qFormat/>
    <w:rsid w:val="00AF62AD"/>
    <w:pPr>
      <w:keepNext/>
      <w:keepLines/>
      <w:spacing w:before="240" w:after="0"/>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9"/>
    <w:unhideWhenUsed/>
    <w:qFormat/>
    <w:rsid w:val="00AF62AD"/>
    <w:pPr>
      <w:keepNext/>
      <w:keepLines/>
      <w:spacing w:before="40" w:after="0"/>
      <w:jc w:val="center"/>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9"/>
    <w:unhideWhenUsed/>
    <w:qFormat/>
    <w:rsid w:val="00AF62AD"/>
    <w:pPr>
      <w:keepNext/>
      <w:keepLines/>
      <w:spacing w:before="40" w:after="0"/>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unhideWhenUsed/>
    <w:qFormat/>
    <w:rsid w:val="00AF62AD"/>
    <w:pPr>
      <w:keepNext/>
      <w:keepLines/>
      <w:spacing w:before="40" w:after="0"/>
      <w:outlineLvl w:val="3"/>
    </w:pPr>
    <w:rPr>
      <w:rFonts w:eastAsiaTheme="majorEastAsia" w:cstheme="majorBidi"/>
      <w:b/>
      <w:iCs/>
      <w:color w:val="000000" w:themeColor="text1"/>
      <w:sz w:val="24"/>
    </w:rPr>
  </w:style>
  <w:style w:type="paragraph" w:styleId="Heading5">
    <w:name w:val="heading 5"/>
    <w:basedOn w:val="Normal"/>
    <w:next w:val="Normal"/>
    <w:link w:val="Heading5Char"/>
    <w:uiPriority w:val="9"/>
    <w:unhideWhenUsed/>
    <w:qFormat/>
    <w:rsid w:val="004D057A"/>
    <w:pPr>
      <w:keepNext/>
      <w:keepLines/>
      <w:spacing w:before="40" w:after="0"/>
      <w:outlineLvl w:val="4"/>
    </w:pPr>
    <w:rPr>
      <w:rFonts w:eastAsiaTheme="majorEastAsia" w:cstheme="majorBidi"/>
      <w:sz w:val="24"/>
    </w:rPr>
  </w:style>
  <w:style w:type="paragraph" w:styleId="Heading6">
    <w:name w:val="heading 6"/>
    <w:basedOn w:val="Normal"/>
    <w:next w:val="Normal"/>
    <w:link w:val="Heading6Char"/>
    <w:uiPriority w:val="9"/>
    <w:unhideWhenUsed/>
    <w:qFormat/>
    <w:rsid w:val="003466B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F14A5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2AD"/>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AF62AD"/>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AF62AD"/>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AF62AD"/>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rsid w:val="004D057A"/>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rsid w:val="003466B0"/>
    <w:rPr>
      <w:rFonts w:asciiTheme="majorHAnsi" w:eastAsiaTheme="majorEastAsia" w:hAnsiTheme="majorHAnsi" w:cstheme="majorBidi"/>
      <w:color w:val="1F4D78" w:themeColor="accent1" w:themeShade="7F"/>
    </w:rPr>
  </w:style>
  <w:style w:type="character" w:customStyle="1" w:styleId="Heading9Char">
    <w:name w:val="Heading 9 Char"/>
    <w:basedOn w:val="DefaultParagraphFont"/>
    <w:link w:val="Heading9"/>
    <w:uiPriority w:val="9"/>
    <w:semiHidden/>
    <w:rsid w:val="00F14A56"/>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8E18B4"/>
    <w:pPr>
      <w:widowControl w:val="0"/>
      <w:autoSpaceDE w:val="0"/>
      <w:autoSpaceDN w:val="0"/>
      <w:spacing w:after="0" w:line="240" w:lineRule="auto"/>
    </w:pPr>
    <w:rPr>
      <w:rFonts w:eastAsia="Times New Roman" w:cs="Times New Roman"/>
      <w:sz w:val="24"/>
      <w:szCs w:val="24"/>
      <w:lang w:val="id"/>
    </w:rPr>
  </w:style>
  <w:style w:type="character" w:customStyle="1" w:styleId="BodyTextChar">
    <w:name w:val="Body Text Char"/>
    <w:basedOn w:val="DefaultParagraphFont"/>
    <w:link w:val="BodyText"/>
    <w:uiPriority w:val="1"/>
    <w:rsid w:val="008E18B4"/>
    <w:rPr>
      <w:rFonts w:ascii="Times New Roman" w:eastAsia="Times New Roman" w:hAnsi="Times New Roman" w:cs="Times New Roman"/>
      <w:sz w:val="24"/>
      <w:szCs w:val="24"/>
      <w:lang w:val="id"/>
    </w:rPr>
  </w:style>
  <w:style w:type="paragraph" w:styleId="ListParagraph">
    <w:name w:val="List Paragraph"/>
    <w:aliases w:val="Char Char21,Recommendation,List Paragraph11,Bulleted Para,NFP GP Bulleted List,FooterText,numbered,Paragraphe de liste1,Bulletr List Paragraph,列出段落,列出段落1,List Paragraph2,List Paragraph21,Listeafsnit1,Parágrafo da Lista1,リスト段落1,L,Plan"/>
    <w:basedOn w:val="Normal"/>
    <w:link w:val="ListParagraphChar"/>
    <w:uiPriority w:val="1"/>
    <w:qFormat/>
    <w:rsid w:val="008E18B4"/>
    <w:pPr>
      <w:widowControl w:val="0"/>
      <w:autoSpaceDE w:val="0"/>
      <w:autoSpaceDN w:val="0"/>
      <w:spacing w:before="120" w:after="0" w:line="240" w:lineRule="auto"/>
      <w:ind w:left="2108" w:hanging="361"/>
      <w:jc w:val="both"/>
    </w:pPr>
    <w:rPr>
      <w:rFonts w:eastAsia="Times New Roman" w:cs="Times New Roman"/>
      <w:lang w:val="id"/>
    </w:rPr>
  </w:style>
  <w:style w:type="character" w:customStyle="1" w:styleId="ListParagraphChar">
    <w:name w:val="List Paragraph Char"/>
    <w:aliases w:val="Char Char21 Char,Recommendation Char,List Paragraph11 Char,Bulleted Para Char,NFP GP Bulleted List Char,FooterText Char,numbered Char,Paragraphe de liste1 Char,Bulletr List Paragraph Char,列出段落 Char,列出段落1 Char,List Paragraph2 Char"/>
    <w:link w:val="ListParagraph"/>
    <w:uiPriority w:val="1"/>
    <w:qFormat/>
    <w:rsid w:val="00BF519D"/>
    <w:rPr>
      <w:rFonts w:ascii="Times New Roman" w:eastAsia="Times New Roman" w:hAnsi="Times New Roman" w:cs="Times New Roman"/>
      <w:lang w:val="id"/>
    </w:rPr>
  </w:style>
  <w:style w:type="paragraph" w:styleId="Header">
    <w:name w:val="header"/>
    <w:basedOn w:val="Normal"/>
    <w:link w:val="HeaderChar"/>
    <w:uiPriority w:val="99"/>
    <w:unhideWhenUsed/>
    <w:rsid w:val="00A25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2E0"/>
  </w:style>
  <w:style w:type="paragraph" w:styleId="Footer">
    <w:name w:val="footer"/>
    <w:basedOn w:val="Normal"/>
    <w:link w:val="FooterChar"/>
    <w:uiPriority w:val="99"/>
    <w:unhideWhenUsed/>
    <w:rsid w:val="00A25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2E0"/>
  </w:style>
  <w:style w:type="table" w:styleId="TableGrid">
    <w:name w:val="Table Grid"/>
    <w:basedOn w:val="TableNormal"/>
    <w:uiPriority w:val="59"/>
    <w:unhideWhenUsed/>
    <w:rsid w:val="00F7718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77186"/>
    <w:pPr>
      <w:spacing w:before="100" w:beforeAutospacing="1" w:after="100" w:afterAutospacing="1" w:line="240" w:lineRule="auto"/>
    </w:pPr>
    <w:rPr>
      <w:rFonts w:eastAsia="Times New Roman" w:cs="Times New Roman"/>
      <w:sz w:val="24"/>
      <w:szCs w:val="24"/>
    </w:rPr>
  </w:style>
  <w:style w:type="paragraph" w:customStyle="1" w:styleId="TableParagraph">
    <w:name w:val="Table Paragraph"/>
    <w:basedOn w:val="Normal"/>
    <w:uiPriority w:val="1"/>
    <w:qFormat/>
    <w:rsid w:val="00D95E32"/>
    <w:pPr>
      <w:widowControl w:val="0"/>
      <w:autoSpaceDE w:val="0"/>
      <w:autoSpaceDN w:val="0"/>
      <w:spacing w:after="0" w:line="240" w:lineRule="auto"/>
      <w:jc w:val="center"/>
    </w:pPr>
    <w:rPr>
      <w:rFonts w:eastAsia="Times New Roman" w:cs="Times New Roman"/>
      <w:lang w:val="id"/>
    </w:rPr>
  </w:style>
  <w:style w:type="paragraph" w:customStyle="1" w:styleId="Style1">
    <w:name w:val="Style1"/>
    <w:basedOn w:val="Heading4"/>
    <w:link w:val="Style1Char"/>
    <w:qFormat/>
    <w:rsid w:val="00745D73"/>
    <w:rPr>
      <w:i/>
    </w:rPr>
  </w:style>
  <w:style w:type="character" w:customStyle="1" w:styleId="Style1Char">
    <w:name w:val="Style1 Char"/>
    <w:basedOn w:val="Heading4Char"/>
    <w:link w:val="Style1"/>
    <w:rsid w:val="00745D73"/>
    <w:rPr>
      <w:rFonts w:ascii="Times New Roman" w:eastAsiaTheme="majorEastAsia" w:hAnsi="Times New Roman" w:cstheme="majorBidi"/>
      <w:b/>
      <w:i/>
      <w:iCs/>
      <w:color w:val="000000" w:themeColor="text1"/>
      <w:sz w:val="24"/>
    </w:rPr>
  </w:style>
  <w:style w:type="character" w:styleId="IntenseEmphasis">
    <w:name w:val="Intense Emphasis"/>
    <w:basedOn w:val="DefaultParagraphFont"/>
    <w:uiPriority w:val="21"/>
    <w:qFormat/>
    <w:rsid w:val="00AF62AD"/>
    <w:rPr>
      <w:i/>
      <w:iCs/>
      <w:color w:val="5B9BD5" w:themeColor="accent1"/>
    </w:rPr>
  </w:style>
  <w:style w:type="paragraph" w:styleId="Caption">
    <w:name w:val="caption"/>
    <w:basedOn w:val="Normal"/>
    <w:next w:val="Normal"/>
    <w:uiPriority w:val="35"/>
    <w:unhideWhenUsed/>
    <w:qFormat/>
    <w:rsid w:val="00BF519D"/>
    <w:pPr>
      <w:spacing w:after="200" w:line="276" w:lineRule="auto"/>
    </w:pPr>
    <w:rPr>
      <w:rFonts w:ascii="Calibri" w:eastAsia="Calibri" w:hAnsi="Calibri" w:cs="Times New Roman"/>
      <w:b/>
      <w:bCs/>
      <w:sz w:val="20"/>
      <w:szCs w:val="20"/>
      <w:lang w:val="id-ID"/>
    </w:rPr>
  </w:style>
  <w:style w:type="character" w:styleId="PlaceholderText">
    <w:name w:val="Placeholder Text"/>
    <w:basedOn w:val="DefaultParagraphFont"/>
    <w:uiPriority w:val="99"/>
    <w:semiHidden/>
    <w:rsid w:val="00757280"/>
    <w:rPr>
      <w:color w:val="808080"/>
    </w:rPr>
  </w:style>
  <w:style w:type="character" w:styleId="BookTitle">
    <w:name w:val="Book Title"/>
    <w:basedOn w:val="DefaultParagraphFont"/>
    <w:uiPriority w:val="33"/>
    <w:qFormat/>
    <w:rsid w:val="00F14A56"/>
    <w:rPr>
      <w:rFonts w:ascii="Times New Roman" w:hAnsi="Times New Roman"/>
      <w:b/>
      <w:bCs/>
      <w:i w:val="0"/>
      <w:iCs/>
      <w:caps w:val="0"/>
      <w:smallCaps w:val="0"/>
      <w:strike w:val="0"/>
      <w:dstrike w:val="0"/>
      <w:vanish w:val="0"/>
      <w:spacing w:val="5"/>
      <w:sz w:val="24"/>
      <w:vertAlign w:val="baseline"/>
    </w:rPr>
  </w:style>
  <w:style w:type="paragraph" w:customStyle="1" w:styleId="JUDUL">
    <w:name w:val="JUDUL"/>
    <w:next w:val="Title"/>
    <w:link w:val="JUDULChar"/>
    <w:qFormat/>
    <w:rsid w:val="00F14A56"/>
    <w:pPr>
      <w:spacing w:line="276" w:lineRule="auto"/>
      <w:jc w:val="center"/>
    </w:pPr>
    <w:rPr>
      <w:rFonts w:ascii="Times New Roman" w:hAnsi="Times New Roman" w:cs="Times New Roman"/>
      <w:b/>
      <w:bCs/>
      <w:sz w:val="24"/>
      <w:szCs w:val="24"/>
    </w:rPr>
  </w:style>
  <w:style w:type="paragraph" w:styleId="Title">
    <w:name w:val="Title"/>
    <w:basedOn w:val="Normal"/>
    <w:next w:val="Normal"/>
    <w:link w:val="TitleChar"/>
    <w:uiPriority w:val="10"/>
    <w:qFormat/>
    <w:rsid w:val="00F14A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4A56"/>
    <w:rPr>
      <w:rFonts w:asciiTheme="majorHAnsi" w:eastAsiaTheme="majorEastAsia" w:hAnsiTheme="majorHAnsi" w:cstheme="majorBidi"/>
      <w:spacing w:val="-10"/>
      <w:kern w:val="28"/>
      <w:sz w:val="56"/>
      <w:szCs w:val="56"/>
    </w:rPr>
  </w:style>
  <w:style w:type="character" w:customStyle="1" w:styleId="JUDULChar">
    <w:name w:val="JUDUL Char"/>
    <w:basedOn w:val="DefaultParagraphFont"/>
    <w:link w:val="JUDUL"/>
    <w:rsid w:val="00F14A56"/>
    <w:rPr>
      <w:rFonts w:ascii="Times New Roman" w:hAnsi="Times New Roman" w:cs="Times New Roman"/>
      <w:b/>
      <w:bCs/>
      <w:sz w:val="24"/>
      <w:szCs w:val="24"/>
    </w:rPr>
  </w:style>
  <w:style w:type="character" w:styleId="LineNumber">
    <w:name w:val="line number"/>
    <w:basedOn w:val="DefaultParagraphFont"/>
    <w:uiPriority w:val="99"/>
    <w:semiHidden/>
    <w:unhideWhenUsed/>
    <w:rsid w:val="00A21997"/>
  </w:style>
  <w:style w:type="paragraph" w:styleId="TOC1">
    <w:name w:val="toc 1"/>
    <w:basedOn w:val="Normal"/>
    <w:next w:val="Normal"/>
    <w:autoRedefine/>
    <w:uiPriority w:val="39"/>
    <w:unhideWhenUsed/>
    <w:rsid w:val="003C776D"/>
    <w:pPr>
      <w:tabs>
        <w:tab w:val="right" w:leader="dot" w:pos="7797"/>
      </w:tabs>
      <w:spacing w:after="100" w:line="276" w:lineRule="auto"/>
      <w:ind w:right="141"/>
    </w:pPr>
    <w:rPr>
      <w:rFonts w:cs="Times New Roman"/>
      <w:b/>
      <w:noProof/>
      <w:sz w:val="24"/>
      <w:szCs w:val="24"/>
    </w:rPr>
  </w:style>
  <w:style w:type="paragraph" w:styleId="TOC6">
    <w:name w:val="toc 6"/>
    <w:basedOn w:val="Normal"/>
    <w:next w:val="Normal"/>
    <w:autoRedefine/>
    <w:uiPriority w:val="39"/>
    <w:unhideWhenUsed/>
    <w:rsid w:val="00FF1ACD"/>
    <w:pPr>
      <w:spacing w:after="100"/>
      <w:ind w:left="1100"/>
    </w:pPr>
  </w:style>
  <w:style w:type="paragraph" w:styleId="TOC2">
    <w:name w:val="toc 2"/>
    <w:basedOn w:val="Normal"/>
    <w:next w:val="Normal"/>
    <w:autoRedefine/>
    <w:uiPriority w:val="39"/>
    <w:unhideWhenUsed/>
    <w:rsid w:val="00BF6CE5"/>
    <w:pPr>
      <w:tabs>
        <w:tab w:val="left" w:pos="142"/>
        <w:tab w:val="left" w:leader="dot" w:pos="7655"/>
        <w:tab w:val="right" w:leader="dot" w:pos="8063"/>
      </w:tabs>
      <w:spacing w:after="100"/>
    </w:pPr>
  </w:style>
  <w:style w:type="paragraph" w:styleId="TOC3">
    <w:name w:val="toc 3"/>
    <w:basedOn w:val="Normal"/>
    <w:next w:val="Normal"/>
    <w:autoRedefine/>
    <w:uiPriority w:val="39"/>
    <w:unhideWhenUsed/>
    <w:rsid w:val="003C776D"/>
    <w:pPr>
      <w:tabs>
        <w:tab w:val="left" w:leader="dot" w:pos="7655"/>
        <w:tab w:val="right" w:leader="dot" w:pos="7938"/>
      </w:tabs>
      <w:spacing w:after="100"/>
      <w:ind w:left="1134" w:right="135" w:hanging="992"/>
    </w:pPr>
  </w:style>
  <w:style w:type="character" w:styleId="Hyperlink">
    <w:name w:val="Hyperlink"/>
    <w:basedOn w:val="DefaultParagraphFont"/>
    <w:uiPriority w:val="99"/>
    <w:unhideWhenUsed/>
    <w:rsid w:val="00FF1ACD"/>
    <w:rPr>
      <w:color w:val="0563C1" w:themeColor="hyperlink"/>
      <w:u w:val="single"/>
    </w:rPr>
  </w:style>
  <w:style w:type="paragraph" w:styleId="BalloonText">
    <w:name w:val="Balloon Text"/>
    <w:basedOn w:val="Normal"/>
    <w:link w:val="BalloonTextChar"/>
    <w:uiPriority w:val="99"/>
    <w:semiHidden/>
    <w:unhideWhenUsed/>
    <w:rsid w:val="004F15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5B1"/>
    <w:rPr>
      <w:rFonts w:ascii="Segoe UI" w:hAnsi="Segoe UI" w:cs="Segoe UI"/>
      <w:sz w:val="18"/>
      <w:szCs w:val="18"/>
    </w:rPr>
  </w:style>
  <w:style w:type="paragraph" w:styleId="FootnoteText">
    <w:name w:val="footnote text"/>
    <w:basedOn w:val="Normal"/>
    <w:link w:val="FootnoteTextChar"/>
    <w:uiPriority w:val="99"/>
    <w:semiHidden/>
    <w:unhideWhenUsed/>
    <w:rsid w:val="004F15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15B1"/>
    <w:rPr>
      <w:rFonts w:ascii="Times New Roman" w:hAnsi="Times New Roman"/>
      <w:sz w:val="20"/>
      <w:szCs w:val="20"/>
    </w:rPr>
  </w:style>
  <w:style w:type="character" w:styleId="FootnoteReference">
    <w:name w:val="footnote reference"/>
    <w:basedOn w:val="DefaultParagraphFont"/>
    <w:uiPriority w:val="99"/>
    <w:semiHidden/>
    <w:unhideWhenUsed/>
    <w:rsid w:val="004F15B1"/>
    <w:rPr>
      <w:vertAlign w:val="superscript"/>
    </w:rPr>
  </w:style>
  <w:style w:type="paragraph" w:styleId="TOC4">
    <w:name w:val="toc 4"/>
    <w:basedOn w:val="Normal"/>
    <w:next w:val="Normal"/>
    <w:autoRedefine/>
    <w:uiPriority w:val="39"/>
    <w:unhideWhenUsed/>
    <w:rsid w:val="003D51BB"/>
    <w:pPr>
      <w:tabs>
        <w:tab w:val="left" w:leader="dot" w:pos="7655"/>
        <w:tab w:val="right" w:leader="dot" w:pos="8063"/>
      </w:tabs>
      <w:spacing w:after="100"/>
      <w:ind w:left="993" w:right="283" w:hanging="709"/>
    </w:pPr>
  </w:style>
  <w:style w:type="paragraph" w:styleId="TOC5">
    <w:name w:val="toc 5"/>
    <w:basedOn w:val="Normal"/>
    <w:next w:val="Normal"/>
    <w:autoRedefine/>
    <w:uiPriority w:val="39"/>
    <w:unhideWhenUsed/>
    <w:rsid w:val="00F91A45"/>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058438">
      <w:bodyDiv w:val="1"/>
      <w:marLeft w:val="0"/>
      <w:marRight w:val="0"/>
      <w:marTop w:val="0"/>
      <w:marBottom w:val="0"/>
      <w:divBdr>
        <w:top w:val="none" w:sz="0" w:space="0" w:color="auto"/>
        <w:left w:val="none" w:sz="0" w:space="0" w:color="auto"/>
        <w:bottom w:val="none" w:sz="0" w:space="0" w:color="auto"/>
        <w:right w:val="none" w:sz="0" w:space="0" w:color="auto"/>
      </w:divBdr>
    </w:div>
    <w:div w:id="1639995503">
      <w:bodyDiv w:val="1"/>
      <w:marLeft w:val="0"/>
      <w:marRight w:val="0"/>
      <w:marTop w:val="0"/>
      <w:marBottom w:val="0"/>
      <w:divBdr>
        <w:top w:val="none" w:sz="0" w:space="0" w:color="auto"/>
        <w:left w:val="none" w:sz="0" w:space="0" w:color="auto"/>
        <w:bottom w:val="none" w:sz="0" w:space="0" w:color="auto"/>
        <w:right w:val="none" w:sz="0" w:space="0" w:color="auto"/>
      </w:divBdr>
    </w:div>
    <w:div w:id="193963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9" Type="http://schemas.openxmlformats.org/officeDocument/2006/relationships/image" Target="media/image19.png"/><Relationship Id="rId21" Type="http://schemas.openxmlformats.org/officeDocument/2006/relationships/header" Target="header1.xml"/><Relationship Id="rId34" Type="http://schemas.openxmlformats.org/officeDocument/2006/relationships/image" Target="media/image15.jpeg"/><Relationship Id="rId42" Type="http://schemas.openxmlformats.org/officeDocument/2006/relationships/header" Target="header6.xml"/><Relationship Id="rId47" Type="http://schemas.openxmlformats.org/officeDocument/2006/relationships/image" Target="media/image25.emf"/><Relationship Id="rId50"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4.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header" Target="header5.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footer" Target="footer3.xml"/><Relationship Id="rId36" Type="http://schemas.openxmlformats.org/officeDocument/2006/relationships/chart" Target="charts/chart3.xml"/><Relationship Id="rId49"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4.png"/><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16.png"/><Relationship Id="rId43" Type="http://schemas.openxmlformats.org/officeDocument/2006/relationships/footer" Target="footer6.xml"/><Relationship Id="rId48"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image" Target="media/image18.png"/><Relationship Id="rId46" Type="http://schemas.openxmlformats.org/officeDocument/2006/relationships/image" Target="media/image24.emf"/><Relationship Id="rId20" Type="http://schemas.openxmlformats.org/officeDocument/2006/relationships/image" Target="media/image13.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BISMILLAH%20S1\SEMPRO%20FIX\wula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PRESENTASE</a:t>
            </a:r>
            <a:r>
              <a:rPr lang="en-US" b="1" baseline="0">
                <a:solidFill>
                  <a:schemeClr val="tx1"/>
                </a:solidFill>
              </a:rPr>
              <a:t> KEHADIRAN</a:t>
            </a:r>
            <a:endParaRPr lang="en-US"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Series 1</c:v>
                </c:pt>
              </c:strCache>
            </c:strRef>
          </c:tx>
          <c:spPr>
            <a:solidFill>
              <a:schemeClr val="accent1"/>
            </a:solidFill>
            <a:ln>
              <a:noFill/>
            </a:ln>
            <a:effectLst/>
          </c:spPr>
          <c:invertIfNegative val="0"/>
          <c:cat>
            <c:strRef>
              <c:f>Sheet1!$A$2:$A$13</c:f>
              <c:strCache>
                <c:ptCount val="12"/>
                <c:pt idx="0">
                  <c:v>Januari</c:v>
                </c:pt>
                <c:pt idx="1">
                  <c:v>Feruari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Sheet1!$B$2:$B$13</c:f>
              <c:numCache>
                <c:formatCode>General</c:formatCode>
                <c:ptCount val="12"/>
                <c:pt idx="0">
                  <c:v>9.6</c:v>
                </c:pt>
                <c:pt idx="1">
                  <c:v>8.6999999999999993</c:v>
                </c:pt>
                <c:pt idx="2">
                  <c:v>9.5</c:v>
                </c:pt>
                <c:pt idx="3">
                  <c:v>9</c:v>
                </c:pt>
                <c:pt idx="4">
                  <c:v>8.6</c:v>
                </c:pt>
                <c:pt idx="5">
                  <c:v>9.1999999999999993</c:v>
                </c:pt>
                <c:pt idx="6">
                  <c:v>9.3000000000000007</c:v>
                </c:pt>
                <c:pt idx="7">
                  <c:v>8.4</c:v>
                </c:pt>
                <c:pt idx="8">
                  <c:v>9.1999999999999993</c:v>
                </c:pt>
                <c:pt idx="9">
                  <c:v>8.6999999999999993</c:v>
                </c:pt>
                <c:pt idx="10">
                  <c:v>8.9</c:v>
                </c:pt>
                <c:pt idx="11">
                  <c:v>7.6</c:v>
                </c:pt>
              </c:numCache>
            </c:numRef>
          </c:val>
          <c:extLst>
            <c:ext xmlns:c16="http://schemas.microsoft.com/office/drawing/2014/chart" uri="{C3380CC4-5D6E-409C-BE32-E72D297353CC}">
              <c16:uniqueId val="{00000000-102B-4AE5-B147-89D1962966CA}"/>
            </c:ext>
          </c:extLst>
        </c:ser>
        <c:ser>
          <c:idx val="1"/>
          <c:order val="1"/>
          <c:tx>
            <c:strRef>
              <c:f>Sheet1!$C$1</c:f>
              <c:strCache>
                <c:ptCount val="1"/>
                <c:pt idx="0">
                  <c:v>Series 2</c:v>
                </c:pt>
              </c:strCache>
            </c:strRef>
          </c:tx>
          <c:spPr>
            <a:solidFill>
              <a:schemeClr val="accent2"/>
            </a:solidFill>
            <a:ln>
              <a:noFill/>
            </a:ln>
            <a:effectLst/>
          </c:spPr>
          <c:invertIfNegative val="0"/>
          <c:cat>
            <c:strRef>
              <c:f>Sheet1!$A$2:$A$13</c:f>
              <c:strCache>
                <c:ptCount val="12"/>
                <c:pt idx="0">
                  <c:v>Januari</c:v>
                </c:pt>
                <c:pt idx="1">
                  <c:v>Feruari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Sheet1!$C$2:$C$13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102B-4AE5-B147-89D1962966CA}"/>
            </c:ext>
          </c:extLst>
        </c:ser>
        <c:ser>
          <c:idx val="2"/>
          <c:order val="2"/>
          <c:tx>
            <c:strRef>
              <c:f>Sheet1!$D$1</c:f>
              <c:strCache>
                <c:ptCount val="1"/>
                <c:pt idx="0">
                  <c:v>Series 3</c:v>
                </c:pt>
              </c:strCache>
            </c:strRef>
          </c:tx>
          <c:spPr>
            <a:solidFill>
              <a:schemeClr val="bg1"/>
            </a:solidFill>
            <a:ln>
              <a:noFill/>
            </a:ln>
            <a:effectLst/>
          </c:spPr>
          <c:invertIfNegative val="0"/>
          <c:cat>
            <c:strRef>
              <c:f>Sheet1!$A$2:$A$13</c:f>
              <c:strCache>
                <c:ptCount val="12"/>
                <c:pt idx="0">
                  <c:v>Januari</c:v>
                </c:pt>
                <c:pt idx="1">
                  <c:v>Feruari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Sheet1!$D$2:$D$13</c:f>
              <c:numCache>
                <c:formatCode>General</c:formatCode>
                <c:ptCount val="12"/>
                <c:pt idx="0">
                  <c:v>0.4</c:v>
                </c:pt>
                <c:pt idx="1">
                  <c:v>1.3</c:v>
                </c:pt>
                <c:pt idx="2">
                  <c:v>0.5</c:v>
                </c:pt>
                <c:pt idx="3">
                  <c:v>1</c:v>
                </c:pt>
                <c:pt idx="4">
                  <c:v>1.4</c:v>
                </c:pt>
                <c:pt idx="5">
                  <c:v>0.8</c:v>
                </c:pt>
                <c:pt idx="6">
                  <c:v>0.7</c:v>
                </c:pt>
                <c:pt idx="7">
                  <c:v>1.6</c:v>
                </c:pt>
                <c:pt idx="8">
                  <c:v>0.8</c:v>
                </c:pt>
                <c:pt idx="9">
                  <c:v>1.3</c:v>
                </c:pt>
                <c:pt idx="10">
                  <c:v>1.1000000000000001</c:v>
                </c:pt>
                <c:pt idx="11">
                  <c:v>2.4</c:v>
                </c:pt>
              </c:numCache>
            </c:numRef>
          </c:val>
          <c:extLst>
            <c:ext xmlns:c16="http://schemas.microsoft.com/office/drawing/2014/chart" uri="{C3380CC4-5D6E-409C-BE32-E72D297353CC}">
              <c16:uniqueId val="{00000002-102B-4AE5-B147-89D1962966CA}"/>
            </c:ext>
          </c:extLst>
        </c:ser>
        <c:dLbls>
          <c:showLegendKey val="0"/>
          <c:showVal val="0"/>
          <c:showCatName val="0"/>
          <c:showSerName val="0"/>
          <c:showPercent val="0"/>
          <c:showBubbleSize val="0"/>
        </c:dLbls>
        <c:gapWidth val="150"/>
        <c:overlap val="100"/>
        <c:axId val="370735184"/>
        <c:axId val="370736360"/>
      </c:barChart>
      <c:catAx>
        <c:axId val="370735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chemeClr val="tx1"/>
                    </a:solidFill>
                  </a:rPr>
                  <a:t>Tahun 2020</a:t>
                </a:r>
              </a:p>
            </c:rich>
          </c:tx>
          <c:layout>
            <c:manualLayout>
              <c:xMode val="edge"/>
              <c:yMode val="edge"/>
              <c:x val="0.42354126856814084"/>
              <c:y val="0.870572213313650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0736360"/>
        <c:crosses val="autoZero"/>
        <c:auto val="1"/>
        <c:lblAlgn val="ctr"/>
        <c:lblOffset val="100"/>
        <c:noMultiLvlLbl val="0"/>
      </c:catAx>
      <c:valAx>
        <c:axId val="370736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100">
                    <a:solidFill>
                      <a:schemeClr val="tx1"/>
                    </a:solidFill>
                  </a:rPr>
                  <a:t>Besaran</a:t>
                </a:r>
                <a:r>
                  <a:rPr lang="en-US" sz="1100" baseline="0">
                    <a:solidFill>
                      <a:schemeClr val="tx1"/>
                    </a:solidFill>
                  </a:rPr>
                  <a:t> Presentase</a:t>
                </a:r>
                <a:endParaRPr lang="en-US" sz="1100">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73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26564752312521"/>
          <c:y val="3.6593733059941236E-2"/>
          <c:w val="0.83168908574754763"/>
          <c:h val="0.48651034912736657"/>
        </c:manualLayout>
      </c:layout>
      <c:barChart>
        <c:barDir val="col"/>
        <c:grouping val="clustered"/>
        <c:varyColors val="0"/>
        <c:ser>
          <c:idx val="0"/>
          <c:order val="0"/>
          <c:tx>
            <c:strRef>
              <c:f>Sheet1!$D$7</c:f>
              <c:strCache>
                <c:ptCount val="1"/>
                <c:pt idx="0">
                  <c:v>Target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Sheet1!$C$8:$C$15</c:f>
              <c:strCache>
                <c:ptCount val="8"/>
                <c:pt idx="0">
                  <c:v>Bagian Pengelola Perlengkapan Jalan</c:v>
                </c:pt>
                <c:pt idx="1">
                  <c:v>Bagian Pengadministrasian Keuangan</c:v>
                </c:pt>
                <c:pt idx="2">
                  <c:v>Bagian Pengadministrasian Keuangan 2</c:v>
                </c:pt>
                <c:pt idx="3">
                  <c:v>Bagian Pengadministrasian Umum</c:v>
                </c:pt>
                <c:pt idx="4">
                  <c:v>Bagian Pengelola Data</c:v>
                </c:pt>
                <c:pt idx="5">
                  <c:v>Bagian Analisis Pengembangan Sarana dan Prasarana</c:v>
                </c:pt>
                <c:pt idx="6">
                  <c:v>Bagian Kepala Subbagian Tata Usaha</c:v>
                </c:pt>
                <c:pt idx="7">
                  <c:v>Bagian Analisis Lalu Lintas</c:v>
                </c:pt>
              </c:strCache>
            </c:strRef>
          </c:cat>
          <c:val>
            <c:numRef>
              <c:f>Sheet1!$D$8:$D$15</c:f>
              <c:numCache>
                <c:formatCode>0.00</c:formatCode>
                <c:ptCount val="8"/>
                <c:pt idx="0">
                  <c:v>55.2</c:v>
                </c:pt>
                <c:pt idx="1">
                  <c:v>55.2</c:v>
                </c:pt>
                <c:pt idx="2">
                  <c:v>55.3</c:v>
                </c:pt>
                <c:pt idx="3">
                  <c:v>55.8</c:v>
                </c:pt>
                <c:pt idx="4">
                  <c:v>55.2</c:v>
                </c:pt>
                <c:pt idx="5">
                  <c:v>55.2</c:v>
                </c:pt>
                <c:pt idx="6">
                  <c:v>54.28</c:v>
                </c:pt>
                <c:pt idx="7">
                  <c:v>57</c:v>
                </c:pt>
              </c:numCache>
            </c:numRef>
          </c:val>
          <c:extLst>
            <c:ext xmlns:c16="http://schemas.microsoft.com/office/drawing/2014/chart" uri="{C3380CC4-5D6E-409C-BE32-E72D297353CC}">
              <c16:uniqueId val="{00000000-E8A5-4926-AEB8-8C349343A4D5}"/>
            </c:ext>
          </c:extLst>
        </c:ser>
        <c:dLbls>
          <c:showLegendKey val="0"/>
          <c:showVal val="1"/>
          <c:showCatName val="0"/>
          <c:showSerName val="0"/>
          <c:showPercent val="0"/>
          <c:showBubbleSize val="0"/>
        </c:dLbls>
        <c:gapWidth val="247"/>
        <c:axId val="370737928"/>
        <c:axId val="370738320"/>
      </c:barChart>
      <c:lineChart>
        <c:grouping val="stacked"/>
        <c:varyColors val="0"/>
        <c:ser>
          <c:idx val="1"/>
          <c:order val="1"/>
          <c:tx>
            <c:strRef>
              <c:f>Sheet1!$E$7</c:f>
              <c:strCache>
                <c:ptCount val="1"/>
                <c:pt idx="0">
                  <c:v>Realisasi Pencapaian Target</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Sheet1!$C$8:$C$15</c:f>
              <c:strCache>
                <c:ptCount val="8"/>
                <c:pt idx="0">
                  <c:v>Bagian Pengelola Perlengkapan Jalan</c:v>
                </c:pt>
                <c:pt idx="1">
                  <c:v>Bagian Pengadministrasian Keuangan</c:v>
                </c:pt>
                <c:pt idx="2">
                  <c:v>Bagian Pengadministrasian Keuangan 2</c:v>
                </c:pt>
                <c:pt idx="3">
                  <c:v>Bagian Pengadministrasian Umum</c:v>
                </c:pt>
                <c:pt idx="4">
                  <c:v>Bagian Pengelola Data</c:v>
                </c:pt>
                <c:pt idx="5">
                  <c:v>Bagian Analisis Pengembangan Sarana dan Prasarana</c:v>
                </c:pt>
                <c:pt idx="6">
                  <c:v>Bagian Kepala Subbagian Tata Usaha</c:v>
                </c:pt>
                <c:pt idx="7">
                  <c:v>Bagian Analisis Lalu Lintas</c:v>
                </c:pt>
              </c:strCache>
            </c:strRef>
          </c:cat>
          <c:val>
            <c:numRef>
              <c:f>Sheet1!$E$8:$E$15</c:f>
              <c:numCache>
                <c:formatCode>General</c:formatCode>
                <c:ptCount val="8"/>
                <c:pt idx="0">
                  <c:v>28.62</c:v>
                </c:pt>
                <c:pt idx="1">
                  <c:v>37.18</c:v>
                </c:pt>
                <c:pt idx="2">
                  <c:v>35.33</c:v>
                </c:pt>
                <c:pt idx="3">
                  <c:v>35.770000000000003</c:v>
                </c:pt>
                <c:pt idx="4">
                  <c:v>35.47</c:v>
                </c:pt>
                <c:pt idx="5">
                  <c:v>36.01</c:v>
                </c:pt>
                <c:pt idx="6">
                  <c:v>38.229999999999997</c:v>
                </c:pt>
                <c:pt idx="7">
                  <c:v>35.659999999999997</c:v>
                </c:pt>
              </c:numCache>
            </c:numRef>
          </c:val>
          <c:smooth val="0"/>
          <c:extLst>
            <c:ext xmlns:c16="http://schemas.microsoft.com/office/drawing/2014/chart" uri="{C3380CC4-5D6E-409C-BE32-E72D297353CC}">
              <c16:uniqueId val="{00000001-E8A5-4926-AEB8-8C349343A4D5}"/>
            </c:ext>
          </c:extLst>
        </c:ser>
        <c:dLbls>
          <c:showLegendKey val="0"/>
          <c:showVal val="1"/>
          <c:showCatName val="0"/>
          <c:showSerName val="0"/>
          <c:showPercent val="0"/>
          <c:showBubbleSize val="0"/>
        </c:dLbls>
        <c:marker val="1"/>
        <c:smooth val="0"/>
        <c:axId val="370737928"/>
        <c:axId val="370738320"/>
      </c:lineChart>
      <c:catAx>
        <c:axId val="3707379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70738320"/>
        <c:crosses val="autoZero"/>
        <c:auto val="1"/>
        <c:lblAlgn val="ctr"/>
        <c:lblOffset val="100"/>
        <c:noMultiLvlLbl val="0"/>
      </c:catAx>
      <c:valAx>
        <c:axId val="370738320"/>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70737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BAE-495F-A832-2CBEC40F382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BAE-495F-A832-2CBEC40F382F}"/>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BAE-495F-A832-2CBEC40F382F}"/>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BAE-495F-A832-2CBEC40F382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Sheet2!$O$40:$O$43</c:f>
              <c:strCache>
                <c:ptCount val="4"/>
                <c:pt idx="0">
                  <c:v>21-30</c:v>
                </c:pt>
                <c:pt idx="1">
                  <c:v>31-40</c:v>
                </c:pt>
                <c:pt idx="2">
                  <c:v>41-50</c:v>
                </c:pt>
                <c:pt idx="3">
                  <c:v>51-60</c:v>
                </c:pt>
              </c:strCache>
            </c:strRef>
          </c:cat>
          <c:val>
            <c:numRef>
              <c:f>Sheet2!$P$40:$P$43</c:f>
              <c:numCache>
                <c:formatCode>General</c:formatCode>
                <c:ptCount val="4"/>
                <c:pt idx="0">
                  <c:v>20</c:v>
                </c:pt>
                <c:pt idx="1">
                  <c:v>12</c:v>
                </c:pt>
                <c:pt idx="2">
                  <c:v>13</c:v>
                </c:pt>
                <c:pt idx="3">
                  <c:v>20</c:v>
                </c:pt>
              </c:numCache>
            </c:numRef>
          </c:val>
          <c:extLst>
            <c:ext xmlns:c16="http://schemas.microsoft.com/office/drawing/2014/chart" uri="{C3380CC4-5D6E-409C-BE32-E72D297353CC}">
              <c16:uniqueId val="{00000008-6BAE-495F-A832-2CBEC40F382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19C86-7649-4600-90B5-843C2AC8E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2315</TotalTime>
  <Pages>140</Pages>
  <Words>33048</Words>
  <Characters>188374</Characters>
  <Application>Microsoft Office Word</Application>
  <DocSecurity>0</DocSecurity>
  <Lines>1569</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Ankidz</cp:lastModifiedBy>
  <cp:revision>90</cp:revision>
  <cp:lastPrinted>2023-01-09T14:57:00Z</cp:lastPrinted>
  <dcterms:created xsi:type="dcterms:W3CDTF">2023-01-09T04:23:00Z</dcterms:created>
  <dcterms:modified xsi:type="dcterms:W3CDTF">2023-03-30T04:19:00Z</dcterms:modified>
</cp:coreProperties>
</file>